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37943401"/>
        <w:docPartObj>
          <w:docPartGallery w:val="Cover Pages"/>
          <w:docPartUnique/>
        </w:docPartObj>
      </w:sdtPr>
      <w:sdtContent>
        <w:p w:rsidR="00500DCE" w:rsidRDefault="00500DCE">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910A9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B459F6" w:rsidRDefault="00B459F6">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Software engineering</w:t>
                                    </w:r>
                                  </w:sdtContent>
                                </w:sdt>
                              </w:p>
                              <w:p w:rsidR="00B459F6" w:rsidRDefault="00B459F6">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B459F6" w:rsidRDefault="00B459F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Software engineering</w:t>
                              </w:r>
                            </w:sdtContent>
                          </w:sdt>
                        </w:p>
                        <w:p w:rsidR="00B459F6" w:rsidRDefault="00B459F6">
                          <w:pPr>
                            <w:jc w:val="right"/>
                            <w:rPr>
                              <w:smallCaps/>
                              <w:color w:val="404040" w:themeColor="text1" w:themeTint="BF"/>
                              <w:sz w:val="36"/>
                              <w:szCs w:val="36"/>
                            </w:rPr>
                          </w:pPr>
                        </w:p>
                      </w:txbxContent>
                    </v:textbox>
                    <w10:wrap type="square" anchorx="page" anchory="page"/>
                  </v:shape>
                </w:pict>
              </mc:Fallback>
            </mc:AlternateContent>
          </w:r>
        </w:p>
        <w:p w:rsidR="00500DCE" w:rsidRDefault="00500DCE">
          <w:r>
            <w:br w:type="page"/>
          </w:r>
        </w:p>
      </w:sdtContent>
    </w:sdt>
    <w:p w:rsidR="00BB2284" w:rsidRDefault="00BB2284">
      <w:pPr>
        <w:sectPr w:rsidR="00BB2284" w:rsidSect="00F54112">
          <w:footerReference w:type="default" r:id="rId11"/>
          <w:pgSz w:w="12240" w:h="15840" w:code="1"/>
          <w:pgMar w:top="1440" w:right="1440" w:bottom="1440" w:left="1440" w:header="720" w:footer="720" w:gutter="0"/>
          <w:pgNumType w:start="0"/>
          <w:cols w:space="720"/>
          <w:titlePg/>
          <w:docGrid w:linePitch="360"/>
        </w:sectPr>
      </w:pPr>
    </w:p>
    <w:p w:rsidR="004F5E5E" w:rsidRDefault="004F5E5E" w:rsidP="004F5E5E">
      <w:pPr>
        <w:pStyle w:val="a2"/>
      </w:pPr>
      <w:r>
        <w:lastRenderedPageBreak/>
        <w:t>МИНИСТЕРСТВО ОБРАЗОВАНИЯ РЕСПУБЛИКИ БЕЛАРУСЬ</w:t>
      </w:r>
    </w:p>
    <w:p w:rsidR="004F5E5E" w:rsidRDefault="004F5E5E" w:rsidP="004F5E5E">
      <w:pPr>
        <w:pStyle w:val="a2"/>
      </w:pPr>
      <w:r>
        <w:t>БЕЛОРУССКИЙ ГОСУДАРСТВЕННЫЙ УНИВЕРСИТЕТ</w:t>
      </w:r>
    </w:p>
    <w:p w:rsidR="004F5E5E" w:rsidRDefault="004F5E5E" w:rsidP="004F5E5E">
      <w:pPr>
        <w:pStyle w:val="a2"/>
      </w:pPr>
    </w:p>
    <w:p w:rsidR="004F5E5E" w:rsidRDefault="004F5E5E" w:rsidP="004F5E5E">
      <w:pPr>
        <w:pStyle w:val="a2"/>
      </w:pPr>
      <w:r>
        <w:t>Факультет прикладной математики и информатики</w:t>
      </w:r>
    </w:p>
    <w:p w:rsidR="002C743E" w:rsidRPr="004F5E5E" w:rsidRDefault="004F5E5E" w:rsidP="004F5E5E">
      <w:pPr>
        <w:jc w:val="center"/>
        <w:rPr>
          <w:rFonts w:asciiTheme="majorHAnsi" w:hAnsiTheme="majorHAnsi"/>
          <w:sz w:val="32"/>
          <w:szCs w:val="32"/>
          <w:lang w:val="ru-RU"/>
        </w:rPr>
      </w:pPr>
      <w:r w:rsidRPr="004F5E5E">
        <w:rPr>
          <w:rFonts w:asciiTheme="majorHAnsi" w:hAnsiTheme="majorHAnsi"/>
          <w:color w:val="000000"/>
          <w:sz w:val="32"/>
          <w:szCs w:val="32"/>
          <w:u w:color="000000"/>
          <w:lang w:val="ru-RU"/>
        </w:rPr>
        <w:t>Кафедра технологий программирования</w:t>
      </w:r>
    </w:p>
    <w:p w:rsidR="002C743E" w:rsidRPr="002C743E" w:rsidRDefault="002C743E" w:rsidP="002C743E">
      <w:pPr>
        <w:jc w:val="center"/>
        <w:rPr>
          <w:rFonts w:ascii="Cambria" w:hAnsi="Cambria"/>
          <w:b/>
          <w:sz w:val="28"/>
          <w:szCs w:val="28"/>
          <w:lang w:val="ru-RU"/>
        </w:rPr>
      </w:pPr>
    </w:p>
    <w:p w:rsidR="002C743E" w:rsidRPr="002C743E" w:rsidRDefault="002C743E" w:rsidP="002C743E">
      <w:pPr>
        <w:jc w:val="center"/>
        <w:rPr>
          <w:rFonts w:ascii="Cambria" w:hAnsi="Cambria"/>
          <w:sz w:val="144"/>
          <w:szCs w:val="144"/>
          <w:lang w:val="ru-RU"/>
        </w:rPr>
      </w:pPr>
    </w:p>
    <w:p w:rsidR="002C743E" w:rsidRPr="00535FB7" w:rsidRDefault="002C743E" w:rsidP="002C743E">
      <w:pPr>
        <w:jc w:val="center"/>
        <w:rPr>
          <w:rStyle w:val="BookTitle"/>
          <w:sz w:val="144"/>
          <w:szCs w:val="144"/>
          <w:lang w:val="ru-RU"/>
        </w:rPr>
      </w:pPr>
      <w:r w:rsidRPr="004F5E5E">
        <w:rPr>
          <w:rStyle w:val="BookTitle"/>
          <w:sz w:val="144"/>
          <w:szCs w:val="144"/>
        </w:rPr>
        <w:t>Software</w:t>
      </w:r>
    </w:p>
    <w:p w:rsidR="002C743E" w:rsidRPr="00535FB7" w:rsidRDefault="002C743E" w:rsidP="002C743E">
      <w:pPr>
        <w:jc w:val="center"/>
        <w:rPr>
          <w:rStyle w:val="BookTitle"/>
          <w:sz w:val="144"/>
          <w:szCs w:val="144"/>
          <w:lang w:val="ru-RU"/>
        </w:rPr>
      </w:pPr>
      <w:r w:rsidRPr="004F5E5E">
        <w:rPr>
          <w:rStyle w:val="BookTitle"/>
          <w:sz w:val="144"/>
          <w:szCs w:val="144"/>
        </w:rPr>
        <w:t>Engineering</w:t>
      </w: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4F5E5E" w:rsidRPr="00535FB7" w:rsidRDefault="004F5E5E" w:rsidP="002C743E">
      <w:pPr>
        <w:jc w:val="both"/>
        <w:rPr>
          <w:rFonts w:ascii="Cambria" w:hAnsi="Cambria"/>
          <w:lang w:val="ru-RU"/>
        </w:rPr>
      </w:pPr>
    </w:p>
    <w:p w:rsidR="002C743E" w:rsidRPr="00535FB7" w:rsidRDefault="002C743E" w:rsidP="002C743E">
      <w:pPr>
        <w:jc w:val="both"/>
        <w:rPr>
          <w:rFonts w:ascii="Cambria" w:hAnsi="Cambria"/>
          <w:lang w:val="ru-RU"/>
        </w:rPr>
      </w:pPr>
    </w:p>
    <w:p w:rsidR="0042532F" w:rsidRPr="00535FB7" w:rsidRDefault="004F5E5E" w:rsidP="0042532F">
      <w:pPr>
        <w:jc w:val="center"/>
        <w:rPr>
          <w:rFonts w:asciiTheme="majorHAnsi" w:hAnsiTheme="majorHAnsi"/>
          <w:sz w:val="28"/>
          <w:szCs w:val="28"/>
          <w:lang w:val="ru-RU"/>
        </w:rPr>
      </w:pPr>
      <w:r w:rsidRPr="00DA4832">
        <w:rPr>
          <w:rFonts w:asciiTheme="majorHAnsi" w:hAnsiTheme="majorHAnsi"/>
          <w:sz w:val="28"/>
          <w:szCs w:val="28"/>
          <w:lang w:val="ru-RU"/>
        </w:rPr>
        <w:t>Минск</w:t>
      </w:r>
      <w:r w:rsidRPr="00535FB7">
        <w:rPr>
          <w:rFonts w:asciiTheme="majorHAnsi" w:hAnsiTheme="majorHAnsi"/>
          <w:sz w:val="28"/>
          <w:szCs w:val="28"/>
          <w:lang w:val="ru-RU"/>
        </w:rPr>
        <w:t xml:space="preserve"> 2015</w:t>
      </w:r>
    </w:p>
    <w:p w:rsidR="0042532F" w:rsidRDefault="0042532F" w:rsidP="0042532F">
      <w:pPr>
        <w:rPr>
          <w:lang w:val="ru-RU"/>
        </w:rPr>
      </w:pPr>
      <w:r>
        <w:rPr>
          <w:lang w:val="ru-RU"/>
        </w:rPr>
        <w:lastRenderedPageBreak/>
        <w:t>Над</w:t>
      </w:r>
      <w:r w:rsidRPr="00535FB7">
        <w:rPr>
          <w:lang w:val="ru-RU"/>
        </w:rPr>
        <w:t xml:space="preserve"> </w:t>
      </w:r>
      <w:r>
        <w:rPr>
          <w:lang w:val="ru-RU"/>
        </w:rPr>
        <w:t>книгой</w:t>
      </w:r>
      <w:r w:rsidRPr="00535FB7">
        <w:rPr>
          <w:lang w:val="ru-RU"/>
        </w:rPr>
        <w:t xml:space="preserve"> </w:t>
      </w:r>
      <w:r>
        <w:rPr>
          <w:lang w:val="ru-RU"/>
        </w:rPr>
        <w:t>работали:</w:t>
      </w:r>
    </w:p>
    <w:p w:rsidR="0042532F" w:rsidRDefault="0042532F" w:rsidP="0042532F">
      <w:pPr>
        <w:pStyle w:val="ListParagraph"/>
        <w:numPr>
          <w:ilvl w:val="0"/>
          <w:numId w:val="202"/>
        </w:numPr>
      </w:pPr>
      <w:r>
        <w:t>Белый Антон</w:t>
      </w:r>
    </w:p>
    <w:p w:rsidR="0042532F" w:rsidRDefault="0042532F" w:rsidP="0042532F">
      <w:pPr>
        <w:pStyle w:val="ListParagraph"/>
        <w:numPr>
          <w:ilvl w:val="0"/>
          <w:numId w:val="202"/>
        </w:numPr>
      </w:pPr>
      <w:r>
        <w:t>Борисевич Павел</w:t>
      </w:r>
    </w:p>
    <w:p w:rsidR="0042532F" w:rsidRDefault="0042532F" w:rsidP="0042532F">
      <w:pPr>
        <w:pStyle w:val="ListParagraph"/>
        <w:numPr>
          <w:ilvl w:val="0"/>
          <w:numId w:val="202"/>
        </w:numPr>
      </w:pPr>
      <w:r>
        <w:t>Гетьман Святослав</w:t>
      </w:r>
    </w:p>
    <w:p w:rsidR="0042532F" w:rsidRDefault="0042532F" w:rsidP="0042532F">
      <w:pPr>
        <w:pStyle w:val="ListParagraph"/>
        <w:numPr>
          <w:ilvl w:val="0"/>
          <w:numId w:val="202"/>
        </w:numPr>
      </w:pPr>
      <w:r>
        <w:t>Григорьев Антон</w:t>
      </w:r>
    </w:p>
    <w:p w:rsidR="0042532F" w:rsidRDefault="0042532F" w:rsidP="0042532F">
      <w:pPr>
        <w:pStyle w:val="ListParagraph"/>
        <w:numPr>
          <w:ilvl w:val="0"/>
          <w:numId w:val="202"/>
        </w:numPr>
      </w:pPr>
      <w:r>
        <w:t>Грушевский Андрей</w:t>
      </w:r>
    </w:p>
    <w:p w:rsidR="0042532F" w:rsidRDefault="0042532F" w:rsidP="0042532F">
      <w:pPr>
        <w:pStyle w:val="ListParagraph"/>
        <w:numPr>
          <w:ilvl w:val="0"/>
          <w:numId w:val="202"/>
        </w:numPr>
      </w:pPr>
      <w:r>
        <w:t>Ипатов Алексей</w:t>
      </w:r>
    </w:p>
    <w:p w:rsidR="0042532F" w:rsidRDefault="0042532F" w:rsidP="0042532F">
      <w:pPr>
        <w:pStyle w:val="ListParagraph"/>
        <w:numPr>
          <w:ilvl w:val="0"/>
          <w:numId w:val="202"/>
        </w:numPr>
      </w:pPr>
      <w:r>
        <w:t>Лебедев Николай</w:t>
      </w:r>
    </w:p>
    <w:p w:rsidR="0042532F" w:rsidRDefault="0042532F" w:rsidP="0042532F">
      <w:pPr>
        <w:pStyle w:val="ListParagraph"/>
        <w:numPr>
          <w:ilvl w:val="0"/>
          <w:numId w:val="202"/>
        </w:numPr>
      </w:pPr>
      <w:r>
        <w:t>Михальцова Анна</w:t>
      </w:r>
    </w:p>
    <w:p w:rsidR="0042532F" w:rsidRDefault="0042532F" w:rsidP="0042532F">
      <w:pPr>
        <w:pStyle w:val="ListParagraph"/>
        <w:numPr>
          <w:ilvl w:val="0"/>
          <w:numId w:val="202"/>
        </w:numPr>
      </w:pPr>
      <w:r>
        <w:t>Ровдо Дарья</w:t>
      </w:r>
    </w:p>
    <w:p w:rsidR="0042532F" w:rsidRDefault="0042532F" w:rsidP="0042532F">
      <w:pPr>
        <w:pStyle w:val="ListParagraph"/>
        <w:numPr>
          <w:ilvl w:val="0"/>
          <w:numId w:val="202"/>
        </w:numPr>
      </w:pPr>
      <w:r>
        <w:t>Трубач Геннадий</w:t>
      </w:r>
    </w:p>
    <w:p w:rsidR="0042532F" w:rsidRDefault="0042532F" w:rsidP="0042532F">
      <w:pPr>
        <w:pStyle w:val="ListParagraph"/>
        <w:numPr>
          <w:ilvl w:val="0"/>
          <w:numId w:val="202"/>
        </w:numPr>
      </w:pPr>
      <w:r>
        <w:t>Щавровский Святослав</w:t>
      </w:r>
    </w:p>
    <w:p w:rsidR="0042532F" w:rsidRPr="0042532F" w:rsidRDefault="0042532F" w:rsidP="0042532F">
      <w:pPr>
        <w:pStyle w:val="ListParagraph"/>
        <w:numPr>
          <w:ilvl w:val="0"/>
          <w:numId w:val="202"/>
        </w:numPr>
      </w:pPr>
      <w:r>
        <w:t>Ярошевич Яна</w:t>
      </w:r>
    </w:p>
    <w:p w:rsidR="00941C3F" w:rsidRPr="0042532F" w:rsidRDefault="00941C3F" w:rsidP="0042532F">
      <w:pPr>
        <w:pStyle w:val="ListParagraph"/>
        <w:numPr>
          <w:ilvl w:val="0"/>
          <w:numId w:val="202"/>
        </w:numPr>
        <w:rPr>
          <w:lang w:val="en-US"/>
        </w:rPr>
      </w:pPr>
      <w:r w:rsidRPr="0042532F">
        <w:rPr>
          <w:lang w:val="en-US"/>
        </w:rPr>
        <w:br w:type="page"/>
      </w:r>
    </w:p>
    <w:sdt>
      <w:sdtPr>
        <w:rPr>
          <w:rFonts w:asciiTheme="minorHAnsi" w:eastAsiaTheme="minorHAnsi" w:hAnsiTheme="minorHAnsi" w:cstheme="minorBidi"/>
          <w:color w:val="auto"/>
          <w:sz w:val="22"/>
          <w:szCs w:val="22"/>
        </w:rPr>
        <w:id w:val="-1648196048"/>
        <w:docPartObj>
          <w:docPartGallery w:val="Table of Contents"/>
          <w:docPartUnique/>
        </w:docPartObj>
      </w:sdtPr>
      <w:sdtEndPr>
        <w:rPr>
          <w:b/>
          <w:bCs/>
          <w:noProof/>
        </w:rPr>
      </w:sdtEndPr>
      <w:sdtContent>
        <w:p w:rsidR="00941C3F" w:rsidRPr="00941C3F" w:rsidRDefault="00941C3F">
          <w:pPr>
            <w:pStyle w:val="TOCHeading"/>
            <w:rPr>
              <w:lang w:val="ru-RU"/>
            </w:rPr>
          </w:pPr>
          <w:r>
            <w:rPr>
              <w:lang w:val="ru-RU"/>
            </w:rPr>
            <w:t>Краткое содержание</w:t>
          </w:r>
        </w:p>
        <w:p w:rsidR="00F54112" w:rsidRDefault="00941C3F">
          <w:pPr>
            <w:pStyle w:val="TOC1"/>
            <w:tabs>
              <w:tab w:val="right" w:leader="dot" w:pos="9396"/>
            </w:tabs>
            <w:rPr>
              <w:rFonts w:eastAsiaTheme="minorEastAsia"/>
              <w:noProof/>
            </w:rPr>
          </w:pPr>
          <w:r>
            <w:fldChar w:fldCharType="begin"/>
          </w:r>
          <w:r>
            <w:instrText xml:space="preserve"> TOC \o "1-2" \h \z \u </w:instrText>
          </w:r>
          <w:r>
            <w:fldChar w:fldCharType="separate"/>
          </w:r>
          <w:hyperlink w:anchor="_Toc438377277" w:history="1">
            <w:r w:rsidR="00F54112" w:rsidRPr="00AB58EF">
              <w:rPr>
                <w:rStyle w:val="Hyperlink"/>
                <w:b/>
                <w:noProof/>
                <w:lang w:val="ru-RU"/>
              </w:rPr>
              <w:t xml:space="preserve">Глава 1. </w:t>
            </w:r>
            <w:r w:rsidR="00F54112" w:rsidRPr="00AB58EF">
              <w:rPr>
                <w:rStyle w:val="Hyperlink"/>
                <w:b/>
                <w:noProof/>
              </w:rPr>
              <w:t>IT</w:t>
            </w:r>
            <w:r w:rsidR="00F54112" w:rsidRPr="00AB58EF">
              <w:rPr>
                <w:rStyle w:val="Hyperlink"/>
                <w:b/>
                <w:noProof/>
                <w:lang w:val="ru-RU"/>
              </w:rPr>
              <w:t>-проект</w:t>
            </w:r>
            <w:r w:rsidR="00F54112">
              <w:rPr>
                <w:noProof/>
                <w:webHidden/>
              </w:rPr>
              <w:tab/>
            </w:r>
            <w:r w:rsidR="00F54112">
              <w:rPr>
                <w:noProof/>
                <w:webHidden/>
              </w:rPr>
              <w:fldChar w:fldCharType="begin"/>
            </w:r>
            <w:r w:rsidR="00F54112">
              <w:rPr>
                <w:noProof/>
                <w:webHidden/>
              </w:rPr>
              <w:instrText xml:space="preserve"> PAGEREF _Toc438377277 \h </w:instrText>
            </w:r>
            <w:r w:rsidR="00F54112">
              <w:rPr>
                <w:noProof/>
                <w:webHidden/>
              </w:rPr>
            </w:r>
            <w:r w:rsidR="00F54112">
              <w:rPr>
                <w:noProof/>
                <w:webHidden/>
              </w:rPr>
              <w:fldChar w:fldCharType="separate"/>
            </w:r>
            <w:r w:rsidR="00F54112">
              <w:rPr>
                <w:noProof/>
                <w:webHidden/>
              </w:rPr>
              <w:t>16</w:t>
            </w:r>
            <w:r w:rsidR="00F54112">
              <w:rPr>
                <w:noProof/>
                <w:webHidden/>
              </w:rPr>
              <w:fldChar w:fldCharType="end"/>
            </w:r>
          </w:hyperlink>
        </w:p>
        <w:p w:rsidR="00F54112" w:rsidRDefault="00F54112">
          <w:pPr>
            <w:pStyle w:val="TOC2"/>
            <w:tabs>
              <w:tab w:val="right" w:leader="dot" w:pos="9396"/>
            </w:tabs>
            <w:rPr>
              <w:rFonts w:eastAsiaTheme="minorEastAsia"/>
              <w:noProof/>
            </w:rPr>
          </w:pPr>
          <w:hyperlink w:anchor="_Toc438377278" w:history="1">
            <w:r w:rsidRPr="00AB58EF">
              <w:rPr>
                <w:rStyle w:val="Hyperlink"/>
                <w:noProof/>
              </w:rPr>
              <w:t>IT</w:t>
            </w:r>
            <w:r w:rsidRPr="00AB58EF">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_Toc438377278 \h </w:instrText>
            </w:r>
            <w:r>
              <w:rPr>
                <w:noProof/>
                <w:webHidden/>
              </w:rPr>
            </w:r>
            <w:r>
              <w:rPr>
                <w:noProof/>
                <w:webHidden/>
              </w:rPr>
              <w:fldChar w:fldCharType="separate"/>
            </w:r>
            <w:r>
              <w:rPr>
                <w:noProof/>
                <w:webHidden/>
              </w:rPr>
              <w:t>16</w:t>
            </w:r>
            <w:r>
              <w:rPr>
                <w:noProof/>
                <w:webHidden/>
              </w:rPr>
              <w:fldChar w:fldCharType="end"/>
            </w:r>
          </w:hyperlink>
        </w:p>
        <w:p w:rsidR="00F54112" w:rsidRDefault="00F54112">
          <w:pPr>
            <w:pStyle w:val="TOC2"/>
            <w:tabs>
              <w:tab w:val="right" w:leader="dot" w:pos="9396"/>
            </w:tabs>
            <w:rPr>
              <w:rFonts w:eastAsiaTheme="minorEastAsia"/>
              <w:noProof/>
            </w:rPr>
          </w:pPr>
          <w:hyperlink w:anchor="_Toc438377279" w:history="1">
            <w:r w:rsidRPr="00AB58EF">
              <w:rPr>
                <w:rStyle w:val="Hyperlink"/>
                <w:noProof/>
                <w:lang w:val="ru-RU"/>
              </w:rPr>
              <w:t xml:space="preserve">Жизненный цикл </w:t>
            </w:r>
            <w:r w:rsidRPr="00AB58EF">
              <w:rPr>
                <w:rStyle w:val="Hyperlink"/>
                <w:noProof/>
              </w:rPr>
              <w:t>IT</w:t>
            </w:r>
            <w:r w:rsidRPr="00AB58EF">
              <w:rPr>
                <w:rStyle w:val="Hyperlink"/>
                <w:noProof/>
                <w:lang w:val="ru-RU"/>
              </w:rPr>
              <w:t>-проекта</w:t>
            </w:r>
            <w:r>
              <w:rPr>
                <w:noProof/>
                <w:webHidden/>
              </w:rPr>
              <w:tab/>
            </w:r>
            <w:r>
              <w:rPr>
                <w:noProof/>
                <w:webHidden/>
              </w:rPr>
              <w:fldChar w:fldCharType="begin"/>
            </w:r>
            <w:r>
              <w:rPr>
                <w:noProof/>
                <w:webHidden/>
              </w:rPr>
              <w:instrText xml:space="preserve"> PAGEREF _Toc438377279 \h </w:instrText>
            </w:r>
            <w:r>
              <w:rPr>
                <w:noProof/>
                <w:webHidden/>
              </w:rPr>
            </w:r>
            <w:r>
              <w:rPr>
                <w:noProof/>
                <w:webHidden/>
              </w:rPr>
              <w:fldChar w:fldCharType="separate"/>
            </w:r>
            <w:r>
              <w:rPr>
                <w:noProof/>
                <w:webHidden/>
              </w:rPr>
              <w:t>25</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0" w:history="1">
            <w:r w:rsidRPr="00AB58EF">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_Toc438377280 \h </w:instrText>
            </w:r>
            <w:r>
              <w:rPr>
                <w:noProof/>
                <w:webHidden/>
              </w:rPr>
            </w:r>
            <w:r>
              <w:rPr>
                <w:noProof/>
                <w:webHidden/>
              </w:rPr>
              <w:fldChar w:fldCharType="separate"/>
            </w:r>
            <w:r>
              <w:rPr>
                <w:noProof/>
                <w:webHidden/>
              </w:rPr>
              <w:t>28</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1" w:history="1">
            <w:r w:rsidRPr="00AB58EF">
              <w:rPr>
                <w:rStyle w:val="Hyperlink"/>
                <w:noProof/>
                <w:lang w:val="ru-RU"/>
              </w:rPr>
              <w:t>Мозговой штурм</w:t>
            </w:r>
            <w:r>
              <w:rPr>
                <w:noProof/>
                <w:webHidden/>
              </w:rPr>
              <w:tab/>
            </w:r>
            <w:r>
              <w:rPr>
                <w:noProof/>
                <w:webHidden/>
              </w:rPr>
              <w:fldChar w:fldCharType="begin"/>
            </w:r>
            <w:r>
              <w:rPr>
                <w:noProof/>
                <w:webHidden/>
              </w:rPr>
              <w:instrText xml:space="preserve"> PAGEREF _Toc438377281 \h </w:instrText>
            </w:r>
            <w:r>
              <w:rPr>
                <w:noProof/>
                <w:webHidden/>
              </w:rPr>
            </w:r>
            <w:r>
              <w:rPr>
                <w:noProof/>
                <w:webHidden/>
              </w:rPr>
              <w:fldChar w:fldCharType="separate"/>
            </w:r>
            <w:r>
              <w:rPr>
                <w:noProof/>
                <w:webHidden/>
              </w:rPr>
              <w:t>35</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2" w:history="1">
            <w:r w:rsidRPr="00AB58EF">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_Toc438377282 \h </w:instrText>
            </w:r>
            <w:r>
              <w:rPr>
                <w:noProof/>
                <w:webHidden/>
              </w:rPr>
            </w:r>
            <w:r>
              <w:rPr>
                <w:noProof/>
                <w:webHidden/>
              </w:rPr>
              <w:fldChar w:fldCharType="separate"/>
            </w:r>
            <w:r>
              <w:rPr>
                <w:noProof/>
                <w:webHidden/>
              </w:rPr>
              <w:t>40</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3" w:history="1">
            <w:r w:rsidRPr="00AB58EF">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_Toc438377283 \h </w:instrText>
            </w:r>
            <w:r>
              <w:rPr>
                <w:noProof/>
                <w:webHidden/>
              </w:rPr>
            </w:r>
            <w:r>
              <w:rPr>
                <w:noProof/>
                <w:webHidden/>
              </w:rPr>
              <w:fldChar w:fldCharType="separate"/>
            </w:r>
            <w:r>
              <w:rPr>
                <w:noProof/>
                <w:webHidden/>
              </w:rPr>
              <w:t>41</w:t>
            </w:r>
            <w:r>
              <w:rPr>
                <w:noProof/>
                <w:webHidden/>
              </w:rPr>
              <w:fldChar w:fldCharType="end"/>
            </w:r>
          </w:hyperlink>
        </w:p>
        <w:p w:rsidR="00F54112" w:rsidRDefault="00F54112">
          <w:pPr>
            <w:pStyle w:val="TOC1"/>
            <w:tabs>
              <w:tab w:val="right" w:leader="dot" w:pos="9396"/>
            </w:tabs>
            <w:rPr>
              <w:rFonts w:eastAsiaTheme="minorEastAsia"/>
              <w:noProof/>
            </w:rPr>
          </w:pPr>
          <w:hyperlink w:anchor="_Toc438377284" w:history="1">
            <w:r w:rsidRPr="00AB58EF">
              <w:rPr>
                <w:rStyle w:val="Hyperlink"/>
                <w:b/>
                <w:noProof/>
                <w:lang w:val="ru-RU"/>
              </w:rPr>
              <w:t xml:space="preserve">Глава 2. Менеджмент </w:t>
            </w:r>
            <w:r w:rsidRPr="00AB58EF">
              <w:rPr>
                <w:rStyle w:val="Hyperlink"/>
                <w:b/>
                <w:noProof/>
              </w:rPr>
              <w:t>IT</w:t>
            </w:r>
            <w:r w:rsidRPr="00AB58EF">
              <w:rPr>
                <w:rStyle w:val="Hyperlink"/>
                <w:b/>
                <w:noProof/>
                <w:lang w:val="ru-RU"/>
              </w:rPr>
              <w:t>-проекта</w:t>
            </w:r>
            <w:r>
              <w:rPr>
                <w:noProof/>
                <w:webHidden/>
              </w:rPr>
              <w:tab/>
            </w:r>
            <w:r>
              <w:rPr>
                <w:noProof/>
                <w:webHidden/>
              </w:rPr>
              <w:fldChar w:fldCharType="begin"/>
            </w:r>
            <w:r>
              <w:rPr>
                <w:noProof/>
                <w:webHidden/>
              </w:rPr>
              <w:instrText xml:space="preserve"> PAGEREF _Toc438377284 \h </w:instrText>
            </w:r>
            <w:r>
              <w:rPr>
                <w:noProof/>
                <w:webHidden/>
              </w:rPr>
            </w:r>
            <w:r>
              <w:rPr>
                <w:noProof/>
                <w:webHidden/>
              </w:rPr>
              <w:fldChar w:fldCharType="separate"/>
            </w:r>
            <w:r>
              <w:rPr>
                <w:noProof/>
                <w:webHidden/>
              </w:rPr>
              <w:t>51</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5" w:history="1">
            <w:r w:rsidRPr="00AB58EF">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_Toc438377285 \h </w:instrText>
            </w:r>
            <w:r>
              <w:rPr>
                <w:noProof/>
                <w:webHidden/>
              </w:rPr>
            </w:r>
            <w:r>
              <w:rPr>
                <w:noProof/>
                <w:webHidden/>
              </w:rPr>
              <w:fldChar w:fldCharType="separate"/>
            </w:r>
            <w:r>
              <w:rPr>
                <w:noProof/>
                <w:webHidden/>
              </w:rPr>
              <w:t>51</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6" w:history="1">
            <w:r w:rsidRPr="00AB58EF">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_Toc438377286 \h </w:instrText>
            </w:r>
            <w:r>
              <w:rPr>
                <w:noProof/>
                <w:webHidden/>
              </w:rPr>
            </w:r>
            <w:r>
              <w:rPr>
                <w:noProof/>
                <w:webHidden/>
              </w:rPr>
              <w:fldChar w:fldCharType="separate"/>
            </w:r>
            <w:r>
              <w:rPr>
                <w:noProof/>
                <w:webHidden/>
              </w:rPr>
              <w:t>72</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7" w:history="1">
            <w:r w:rsidRPr="00AB58EF">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_Toc438377287 \h </w:instrText>
            </w:r>
            <w:r>
              <w:rPr>
                <w:noProof/>
                <w:webHidden/>
              </w:rPr>
            </w:r>
            <w:r>
              <w:rPr>
                <w:noProof/>
                <w:webHidden/>
              </w:rPr>
              <w:fldChar w:fldCharType="separate"/>
            </w:r>
            <w:r>
              <w:rPr>
                <w:noProof/>
                <w:webHidden/>
              </w:rPr>
              <w:t>84</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8" w:history="1">
            <w:r w:rsidRPr="00AB58EF">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_Toc438377288 \h </w:instrText>
            </w:r>
            <w:r>
              <w:rPr>
                <w:noProof/>
                <w:webHidden/>
              </w:rPr>
            </w:r>
            <w:r>
              <w:rPr>
                <w:noProof/>
                <w:webHidden/>
              </w:rPr>
              <w:fldChar w:fldCharType="separate"/>
            </w:r>
            <w:r>
              <w:rPr>
                <w:noProof/>
                <w:webHidden/>
              </w:rPr>
              <w:t>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9" w:history="1">
            <w:r w:rsidRPr="00AB58EF">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_Toc438377289 \h </w:instrText>
            </w:r>
            <w:r>
              <w:rPr>
                <w:noProof/>
                <w:webHidden/>
              </w:rPr>
            </w:r>
            <w:r>
              <w:rPr>
                <w:noProof/>
                <w:webHidden/>
              </w:rPr>
              <w:fldChar w:fldCharType="separate"/>
            </w:r>
            <w:r>
              <w:rPr>
                <w:noProof/>
                <w:webHidden/>
              </w:rPr>
              <w:t>113</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0" w:history="1">
            <w:r w:rsidRPr="00AB58EF">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_Toc438377290 \h </w:instrText>
            </w:r>
            <w:r>
              <w:rPr>
                <w:noProof/>
                <w:webHidden/>
              </w:rPr>
            </w:r>
            <w:r>
              <w:rPr>
                <w:noProof/>
                <w:webHidden/>
              </w:rPr>
              <w:fldChar w:fldCharType="separate"/>
            </w:r>
            <w:r>
              <w:rPr>
                <w:noProof/>
                <w:webHidden/>
              </w:rPr>
              <w:t>118</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1" w:history="1">
            <w:r w:rsidRPr="00AB58EF">
              <w:rPr>
                <w:rStyle w:val="Hyperlink"/>
                <w:noProof/>
                <w:lang w:val="ru-RU"/>
              </w:rPr>
              <w:t xml:space="preserve">Стратегии и история развития крупных </w:t>
            </w:r>
            <w:r w:rsidRPr="00AB58EF">
              <w:rPr>
                <w:rStyle w:val="Hyperlink"/>
                <w:noProof/>
              </w:rPr>
              <w:t>IT</w:t>
            </w:r>
            <w:r w:rsidRPr="00AB58EF">
              <w:rPr>
                <w:rStyle w:val="Hyperlink"/>
                <w:noProof/>
                <w:lang w:val="ru-RU"/>
              </w:rPr>
              <w:t>-компаний</w:t>
            </w:r>
            <w:r>
              <w:rPr>
                <w:noProof/>
                <w:webHidden/>
              </w:rPr>
              <w:tab/>
            </w:r>
            <w:r>
              <w:rPr>
                <w:noProof/>
                <w:webHidden/>
              </w:rPr>
              <w:fldChar w:fldCharType="begin"/>
            </w:r>
            <w:r>
              <w:rPr>
                <w:noProof/>
                <w:webHidden/>
              </w:rPr>
              <w:instrText xml:space="preserve"> PAGEREF _Toc438377291 \h </w:instrText>
            </w:r>
            <w:r>
              <w:rPr>
                <w:noProof/>
                <w:webHidden/>
              </w:rPr>
            </w:r>
            <w:r>
              <w:rPr>
                <w:noProof/>
                <w:webHidden/>
              </w:rPr>
              <w:fldChar w:fldCharType="separate"/>
            </w:r>
            <w:r>
              <w:rPr>
                <w:noProof/>
                <w:webHidden/>
              </w:rPr>
              <w:t>121</w:t>
            </w:r>
            <w:r>
              <w:rPr>
                <w:noProof/>
                <w:webHidden/>
              </w:rPr>
              <w:fldChar w:fldCharType="end"/>
            </w:r>
          </w:hyperlink>
        </w:p>
        <w:p w:rsidR="00F54112" w:rsidRDefault="00F54112">
          <w:pPr>
            <w:pStyle w:val="TOC1"/>
            <w:tabs>
              <w:tab w:val="right" w:leader="dot" w:pos="9396"/>
            </w:tabs>
            <w:rPr>
              <w:rFonts w:eastAsiaTheme="minorEastAsia"/>
              <w:noProof/>
            </w:rPr>
          </w:pPr>
          <w:hyperlink w:anchor="_Toc438377292" w:history="1">
            <w:r w:rsidRPr="00AB58EF">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_Toc438377292 \h </w:instrText>
            </w:r>
            <w:r>
              <w:rPr>
                <w:noProof/>
                <w:webHidden/>
              </w:rPr>
            </w:r>
            <w:r>
              <w:rPr>
                <w:noProof/>
                <w:webHidden/>
              </w:rPr>
              <w:fldChar w:fldCharType="separate"/>
            </w:r>
            <w:r>
              <w:rPr>
                <w:noProof/>
                <w:webHidden/>
              </w:rPr>
              <w:t>161</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3" w:history="1">
            <w:r w:rsidRPr="00AB58EF">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_Toc438377293 \h </w:instrText>
            </w:r>
            <w:r>
              <w:rPr>
                <w:noProof/>
                <w:webHidden/>
              </w:rPr>
            </w:r>
            <w:r>
              <w:rPr>
                <w:noProof/>
                <w:webHidden/>
              </w:rPr>
              <w:fldChar w:fldCharType="separate"/>
            </w:r>
            <w:r>
              <w:rPr>
                <w:noProof/>
                <w:webHidden/>
              </w:rPr>
              <w:t>161</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4" w:history="1">
            <w:r w:rsidRPr="00AB58EF">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_Toc438377294 \h </w:instrText>
            </w:r>
            <w:r>
              <w:rPr>
                <w:noProof/>
                <w:webHidden/>
              </w:rPr>
            </w:r>
            <w:r>
              <w:rPr>
                <w:noProof/>
                <w:webHidden/>
              </w:rPr>
              <w:fldChar w:fldCharType="separate"/>
            </w:r>
            <w:r>
              <w:rPr>
                <w:noProof/>
                <w:webHidden/>
              </w:rPr>
              <w:t>167</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5" w:history="1">
            <w:r w:rsidRPr="00AB58EF">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_Toc438377295 \h </w:instrText>
            </w:r>
            <w:r>
              <w:rPr>
                <w:noProof/>
                <w:webHidden/>
              </w:rPr>
            </w:r>
            <w:r>
              <w:rPr>
                <w:noProof/>
                <w:webHidden/>
              </w:rPr>
              <w:fldChar w:fldCharType="separate"/>
            </w:r>
            <w:r>
              <w:rPr>
                <w:noProof/>
                <w:webHidden/>
              </w:rPr>
              <w:t>170</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6" w:history="1">
            <w:r w:rsidRPr="00AB58EF">
              <w:rPr>
                <w:rStyle w:val="Hyperlink"/>
                <w:noProof/>
                <w:lang w:val="ru-RU"/>
              </w:rPr>
              <w:t>Энергосбережение</w:t>
            </w:r>
            <w:r>
              <w:rPr>
                <w:noProof/>
                <w:webHidden/>
              </w:rPr>
              <w:tab/>
            </w:r>
            <w:r>
              <w:rPr>
                <w:noProof/>
                <w:webHidden/>
              </w:rPr>
              <w:fldChar w:fldCharType="begin"/>
            </w:r>
            <w:r>
              <w:rPr>
                <w:noProof/>
                <w:webHidden/>
              </w:rPr>
              <w:instrText xml:space="preserve"> PAGEREF _Toc438377296 \h </w:instrText>
            </w:r>
            <w:r>
              <w:rPr>
                <w:noProof/>
                <w:webHidden/>
              </w:rPr>
            </w:r>
            <w:r>
              <w:rPr>
                <w:noProof/>
                <w:webHidden/>
              </w:rPr>
              <w:fldChar w:fldCharType="separate"/>
            </w:r>
            <w:r>
              <w:rPr>
                <w:noProof/>
                <w:webHidden/>
              </w:rPr>
              <w:t>179</w:t>
            </w:r>
            <w:r>
              <w:rPr>
                <w:noProof/>
                <w:webHidden/>
              </w:rPr>
              <w:fldChar w:fldCharType="end"/>
            </w:r>
          </w:hyperlink>
        </w:p>
        <w:p w:rsidR="00F54112" w:rsidRDefault="00F54112">
          <w:pPr>
            <w:pStyle w:val="TOC1"/>
            <w:tabs>
              <w:tab w:val="right" w:leader="dot" w:pos="9396"/>
            </w:tabs>
            <w:rPr>
              <w:rFonts w:eastAsiaTheme="minorEastAsia"/>
              <w:noProof/>
            </w:rPr>
          </w:pPr>
          <w:hyperlink w:anchor="_Toc438377297" w:history="1">
            <w:r w:rsidRPr="00AB58EF">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_Toc438377297 \h </w:instrText>
            </w:r>
            <w:r>
              <w:rPr>
                <w:noProof/>
                <w:webHidden/>
              </w:rPr>
            </w:r>
            <w:r>
              <w:rPr>
                <w:noProof/>
                <w:webHidden/>
              </w:rPr>
              <w:fldChar w:fldCharType="separate"/>
            </w:r>
            <w:r>
              <w:rPr>
                <w:noProof/>
                <w:webHidden/>
              </w:rPr>
              <w:t>200</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8" w:history="1">
            <w:r w:rsidRPr="00AB58EF">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_Toc438377298 \h </w:instrText>
            </w:r>
            <w:r>
              <w:rPr>
                <w:noProof/>
                <w:webHidden/>
              </w:rPr>
            </w:r>
            <w:r>
              <w:rPr>
                <w:noProof/>
                <w:webHidden/>
              </w:rPr>
              <w:fldChar w:fldCharType="separate"/>
            </w:r>
            <w:r>
              <w:rPr>
                <w:noProof/>
                <w:webHidden/>
              </w:rPr>
              <w:t>200</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9" w:history="1">
            <w:r w:rsidRPr="00AB58EF">
              <w:rPr>
                <w:rStyle w:val="Hyperlink"/>
                <w:noProof/>
              </w:rPr>
              <w:t>JavaScript</w:t>
            </w:r>
            <w:r>
              <w:rPr>
                <w:noProof/>
                <w:webHidden/>
              </w:rPr>
              <w:tab/>
            </w:r>
            <w:r>
              <w:rPr>
                <w:noProof/>
                <w:webHidden/>
              </w:rPr>
              <w:fldChar w:fldCharType="begin"/>
            </w:r>
            <w:r>
              <w:rPr>
                <w:noProof/>
                <w:webHidden/>
              </w:rPr>
              <w:instrText xml:space="preserve"> PAGEREF _Toc438377299 \h </w:instrText>
            </w:r>
            <w:r>
              <w:rPr>
                <w:noProof/>
                <w:webHidden/>
              </w:rPr>
            </w:r>
            <w:r>
              <w:rPr>
                <w:noProof/>
                <w:webHidden/>
              </w:rPr>
              <w:fldChar w:fldCharType="separate"/>
            </w:r>
            <w:r>
              <w:rPr>
                <w:noProof/>
                <w:webHidden/>
              </w:rPr>
              <w:t>207</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0" w:history="1">
            <w:r w:rsidRPr="00AB58EF">
              <w:rPr>
                <w:rStyle w:val="Hyperlink"/>
                <w:noProof/>
                <w:lang w:val="ru-RU"/>
              </w:rPr>
              <w:t>Трансляторы</w:t>
            </w:r>
            <w:r>
              <w:rPr>
                <w:noProof/>
                <w:webHidden/>
              </w:rPr>
              <w:tab/>
            </w:r>
            <w:r>
              <w:rPr>
                <w:noProof/>
                <w:webHidden/>
              </w:rPr>
              <w:fldChar w:fldCharType="begin"/>
            </w:r>
            <w:r>
              <w:rPr>
                <w:noProof/>
                <w:webHidden/>
              </w:rPr>
              <w:instrText xml:space="preserve"> PAGEREF _Toc438377300 \h </w:instrText>
            </w:r>
            <w:r>
              <w:rPr>
                <w:noProof/>
                <w:webHidden/>
              </w:rPr>
            </w:r>
            <w:r>
              <w:rPr>
                <w:noProof/>
                <w:webHidden/>
              </w:rPr>
              <w:fldChar w:fldCharType="separate"/>
            </w:r>
            <w:r>
              <w:rPr>
                <w:noProof/>
                <w:webHidden/>
              </w:rPr>
              <w:t>226</w:t>
            </w:r>
            <w:r>
              <w:rPr>
                <w:noProof/>
                <w:webHidden/>
              </w:rPr>
              <w:fldChar w:fldCharType="end"/>
            </w:r>
          </w:hyperlink>
        </w:p>
        <w:p w:rsidR="00F54112" w:rsidRDefault="00F54112">
          <w:pPr>
            <w:pStyle w:val="TOC1"/>
            <w:tabs>
              <w:tab w:val="right" w:leader="dot" w:pos="9396"/>
            </w:tabs>
            <w:rPr>
              <w:rFonts w:eastAsiaTheme="minorEastAsia"/>
              <w:noProof/>
            </w:rPr>
          </w:pPr>
          <w:hyperlink w:anchor="_Toc438377301" w:history="1">
            <w:r w:rsidRPr="00AB58EF">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_Toc438377301 \h </w:instrText>
            </w:r>
            <w:r>
              <w:rPr>
                <w:noProof/>
                <w:webHidden/>
              </w:rPr>
            </w:r>
            <w:r>
              <w:rPr>
                <w:noProof/>
                <w:webHidden/>
              </w:rPr>
              <w:fldChar w:fldCharType="separate"/>
            </w:r>
            <w:r>
              <w:rPr>
                <w:noProof/>
                <w:webHidden/>
              </w:rPr>
              <w:t>236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2" w:history="1">
            <w:r w:rsidRPr="00AB58EF">
              <w:rPr>
                <w:rStyle w:val="Hyperlink"/>
                <w:noProof/>
                <w:lang w:val="ru-RU"/>
              </w:rPr>
              <w:t xml:space="preserve">Реляционные базы данных. </w:t>
            </w:r>
            <w:r w:rsidRPr="00AB58EF">
              <w:rPr>
                <w:rStyle w:val="Hyperlink"/>
                <w:noProof/>
              </w:rPr>
              <w:t>SQL</w:t>
            </w:r>
            <w:r>
              <w:rPr>
                <w:noProof/>
                <w:webHidden/>
              </w:rPr>
              <w:tab/>
            </w:r>
            <w:r>
              <w:rPr>
                <w:noProof/>
                <w:webHidden/>
              </w:rPr>
              <w:fldChar w:fldCharType="begin"/>
            </w:r>
            <w:r>
              <w:rPr>
                <w:noProof/>
                <w:webHidden/>
              </w:rPr>
              <w:instrText xml:space="preserve"> PAGEREF _Toc438377302 \h </w:instrText>
            </w:r>
            <w:r>
              <w:rPr>
                <w:noProof/>
                <w:webHidden/>
              </w:rPr>
            </w:r>
            <w:r>
              <w:rPr>
                <w:noProof/>
                <w:webHidden/>
              </w:rPr>
              <w:fldChar w:fldCharType="separate"/>
            </w:r>
            <w:r>
              <w:rPr>
                <w:noProof/>
                <w:webHidden/>
              </w:rPr>
              <w:t>236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3" w:history="1">
            <w:r w:rsidRPr="00AB58EF">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_Toc438377303 \h </w:instrText>
            </w:r>
            <w:r>
              <w:rPr>
                <w:noProof/>
                <w:webHidden/>
              </w:rPr>
            </w:r>
            <w:r>
              <w:rPr>
                <w:noProof/>
                <w:webHidden/>
              </w:rPr>
              <w:fldChar w:fldCharType="separate"/>
            </w:r>
            <w:r>
              <w:rPr>
                <w:noProof/>
                <w:webHidden/>
              </w:rPr>
              <w:t>240</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4" w:history="1">
            <w:r w:rsidRPr="00AB58EF">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_Toc438377304 \h </w:instrText>
            </w:r>
            <w:r>
              <w:rPr>
                <w:noProof/>
                <w:webHidden/>
              </w:rPr>
            </w:r>
            <w:r>
              <w:rPr>
                <w:noProof/>
                <w:webHidden/>
              </w:rPr>
              <w:fldChar w:fldCharType="separate"/>
            </w:r>
            <w:r>
              <w:rPr>
                <w:noProof/>
                <w:webHidden/>
              </w:rPr>
              <w:t>248</w:t>
            </w:r>
            <w:r>
              <w:rPr>
                <w:noProof/>
                <w:webHidden/>
              </w:rPr>
              <w:fldChar w:fldCharType="end"/>
            </w:r>
          </w:hyperlink>
        </w:p>
        <w:p w:rsidR="00F54112" w:rsidRDefault="00F54112">
          <w:pPr>
            <w:pStyle w:val="TOC1"/>
            <w:tabs>
              <w:tab w:val="right" w:leader="dot" w:pos="9396"/>
            </w:tabs>
            <w:rPr>
              <w:rFonts w:eastAsiaTheme="minorEastAsia"/>
              <w:noProof/>
            </w:rPr>
          </w:pPr>
          <w:hyperlink w:anchor="_Toc438377305" w:history="1">
            <w:r w:rsidRPr="00AB58EF">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_Toc438377305 \h </w:instrText>
            </w:r>
            <w:r>
              <w:rPr>
                <w:noProof/>
                <w:webHidden/>
              </w:rPr>
            </w:r>
            <w:r>
              <w:rPr>
                <w:noProof/>
                <w:webHidden/>
              </w:rPr>
              <w:fldChar w:fldCharType="separate"/>
            </w:r>
            <w:r>
              <w:rPr>
                <w:noProof/>
                <w:webHidden/>
              </w:rPr>
              <w:t>255</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6" w:history="1">
            <w:r w:rsidRPr="00AB58EF">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_Toc438377306 \h </w:instrText>
            </w:r>
            <w:r>
              <w:rPr>
                <w:noProof/>
                <w:webHidden/>
              </w:rPr>
            </w:r>
            <w:r>
              <w:rPr>
                <w:noProof/>
                <w:webHidden/>
              </w:rPr>
              <w:fldChar w:fldCharType="separate"/>
            </w:r>
            <w:r>
              <w:rPr>
                <w:noProof/>
                <w:webHidden/>
              </w:rPr>
              <w:t>255</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7" w:history="1">
            <w:r w:rsidRPr="00AB58EF">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_Toc438377307 \h </w:instrText>
            </w:r>
            <w:r>
              <w:rPr>
                <w:noProof/>
                <w:webHidden/>
              </w:rPr>
            </w:r>
            <w:r>
              <w:rPr>
                <w:noProof/>
                <w:webHidden/>
              </w:rPr>
              <w:fldChar w:fldCharType="separate"/>
            </w:r>
            <w:r>
              <w:rPr>
                <w:noProof/>
                <w:webHidden/>
              </w:rPr>
              <w:t>279</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8" w:history="1">
            <w:r w:rsidRPr="00AB58EF">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_Toc438377308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9" w:history="1">
            <w:r w:rsidRPr="00AB58EF">
              <w:rPr>
                <w:rStyle w:val="Hyperlink"/>
                <w:noProof/>
              </w:rPr>
              <w:t>Clean</w:t>
            </w:r>
            <w:r w:rsidRPr="00AB58EF">
              <w:rPr>
                <w:rStyle w:val="Hyperlink"/>
                <w:noProof/>
                <w:lang w:val="ru-RU"/>
              </w:rPr>
              <w:t xml:space="preserve"> </w:t>
            </w:r>
            <w:r w:rsidRPr="00AB58EF">
              <w:rPr>
                <w:rStyle w:val="Hyperlink"/>
                <w:noProof/>
              </w:rPr>
              <w:t>code</w:t>
            </w:r>
            <w:r>
              <w:rPr>
                <w:noProof/>
                <w:webHidden/>
              </w:rPr>
              <w:tab/>
            </w:r>
            <w:r>
              <w:rPr>
                <w:noProof/>
                <w:webHidden/>
              </w:rPr>
              <w:fldChar w:fldCharType="begin"/>
            </w:r>
            <w:r>
              <w:rPr>
                <w:noProof/>
                <w:webHidden/>
              </w:rPr>
              <w:instrText xml:space="preserve"> PAGEREF _Toc438377309 \h </w:instrText>
            </w:r>
            <w:r>
              <w:rPr>
                <w:noProof/>
                <w:webHidden/>
              </w:rPr>
            </w:r>
            <w:r>
              <w:rPr>
                <w:noProof/>
                <w:webHidden/>
              </w:rPr>
              <w:fldChar w:fldCharType="separate"/>
            </w:r>
            <w:r>
              <w:rPr>
                <w:noProof/>
                <w:webHidden/>
              </w:rPr>
              <w:t>294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0" w:history="1">
            <w:r w:rsidRPr="00AB58EF">
              <w:rPr>
                <w:rStyle w:val="Hyperlink"/>
                <w:noProof/>
                <w:lang w:val="ru-RU"/>
              </w:rPr>
              <w:t>Рефакторинг</w:t>
            </w:r>
            <w:r>
              <w:rPr>
                <w:noProof/>
                <w:webHidden/>
              </w:rPr>
              <w:tab/>
            </w:r>
            <w:r>
              <w:rPr>
                <w:noProof/>
                <w:webHidden/>
              </w:rPr>
              <w:fldChar w:fldCharType="begin"/>
            </w:r>
            <w:r>
              <w:rPr>
                <w:noProof/>
                <w:webHidden/>
              </w:rPr>
              <w:instrText xml:space="preserve"> PAGEREF _Toc438377310 \h </w:instrText>
            </w:r>
            <w:r>
              <w:rPr>
                <w:noProof/>
                <w:webHidden/>
              </w:rPr>
            </w:r>
            <w:r>
              <w:rPr>
                <w:noProof/>
                <w:webHidden/>
              </w:rPr>
              <w:fldChar w:fldCharType="separate"/>
            </w:r>
            <w:r>
              <w:rPr>
                <w:noProof/>
                <w:webHidden/>
              </w:rPr>
              <w:t>296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1" w:history="1">
            <w:r w:rsidRPr="00AB58EF">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_Toc438377311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2" w:history="1">
            <w:r w:rsidRPr="00AB58EF">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_Toc438377312 \h </w:instrText>
            </w:r>
            <w:r>
              <w:rPr>
                <w:noProof/>
                <w:webHidden/>
              </w:rPr>
            </w:r>
            <w:r>
              <w:rPr>
                <w:noProof/>
                <w:webHidden/>
              </w:rPr>
              <w:fldChar w:fldCharType="separate"/>
            </w:r>
            <w:r>
              <w:rPr>
                <w:noProof/>
                <w:webHidden/>
              </w:rPr>
              <w:t>309</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3" w:history="1">
            <w:r w:rsidRPr="00AB58EF">
              <w:rPr>
                <w:rStyle w:val="Hyperlink"/>
                <w:noProof/>
                <w:lang w:val="ru-RU"/>
              </w:rPr>
              <w:t>Тестирование</w:t>
            </w:r>
            <w:r>
              <w:rPr>
                <w:noProof/>
                <w:webHidden/>
              </w:rPr>
              <w:tab/>
            </w:r>
            <w:r>
              <w:rPr>
                <w:noProof/>
                <w:webHidden/>
              </w:rPr>
              <w:fldChar w:fldCharType="begin"/>
            </w:r>
            <w:r>
              <w:rPr>
                <w:noProof/>
                <w:webHidden/>
              </w:rPr>
              <w:instrText xml:space="preserve"> PAGEREF _Toc438377313 \h </w:instrText>
            </w:r>
            <w:r>
              <w:rPr>
                <w:noProof/>
                <w:webHidden/>
              </w:rPr>
            </w:r>
            <w:r>
              <w:rPr>
                <w:noProof/>
                <w:webHidden/>
              </w:rPr>
              <w:fldChar w:fldCharType="separate"/>
            </w:r>
            <w:r>
              <w:rPr>
                <w:noProof/>
                <w:webHidden/>
              </w:rPr>
              <w:t>316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4" w:history="1">
            <w:r w:rsidRPr="00AB58EF">
              <w:rPr>
                <w:rStyle w:val="Hyperlink"/>
                <w:noProof/>
                <w:lang w:val="ru-RU"/>
              </w:rPr>
              <w:t>Стандартизация</w:t>
            </w:r>
            <w:r>
              <w:rPr>
                <w:noProof/>
                <w:webHidden/>
              </w:rPr>
              <w:tab/>
            </w:r>
            <w:r>
              <w:rPr>
                <w:noProof/>
                <w:webHidden/>
              </w:rPr>
              <w:fldChar w:fldCharType="begin"/>
            </w:r>
            <w:r>
              <w:rPr>
                <w:noProof/>
                <w:webHidden/>
              </w:rPr>
              <w:instrText xml:space="preserve"> PAGEREF _Toc438377314 \h </w:instrText>
            </w:r>
            <w:r>
              <w:rPr>
                <w:noProof/>
                <w:webHidden/>
              </w:rPr>
            </w:r>
            <w:r>
              <w:rPr>
                <w:noProof/>
                <w:webHidden/>
              </w:rPr>
              <w:fldChar w:fldCharType="separate"/>
            </w:r>
            <w:r>
              <w:rPr>
                <w:noProof/>
                <w:webHidden/>
              </w:rPr>
              <w:t>319</w:t>
            </w:r>
            <w:r>
              <w:rPr>
                <w:noProof/>
                <w:webHidden/>
              </w:rPr>
              <w:fldChar w:fldCharType="end"/>
            </w:r>
          </w:hyperlink>
        </w:p>
        <w:p w:rsidR="00F54112" w:rsidRDefault="00F54112">
          <w:pPr>
            <w:pStyle w:val="TOC1"/>
            <w:tabs>
              <w:tab w:val="right" w:leader="dot" w:pos="9396"/>
            </w:tabs>
            <w:rPr>
              <w:rFonts w:eastAsiaTheme="minorEastAsia"/>
              <w:noProof/>
            </w:rPr>
          </w:pPr>
          <w:hyperlink w:anchor="_Toc438377315" w:history="1">
            <w:r w:rsidRPr="00AB58EF">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_Toc438377315 \h </w:instrText>
            </w:r>
            <w:r>
              <w:rPr>
                <w:noProof/>
                <w:webHidden/>
              </w:rPr>
            </w:r>
            <w:r>
              <w:rPr>
                <w:noProof/>
                <w:webHidden/>
              </w:rPr>
              <w:fldChar w:fldCharType="separate"/>
            </w:r>
            <w:r>
              <w:rPr>
                <w:noProof/>
                <w:webHidden/>
              </w:rPr>
              <w:t>321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6" w:history="1">
            <w:r w:rsidRPr="00AB58EF">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_Toc438377316 \h </w:instrText>
            </w:r>
            <w:r>
              <w:rPr>
                <w:noProof/>
                <w:webHidden/>
              </w:rPr>
            </w:r>
            <w:r>
              <w:rPr>
                <w:noProof/>
                <w:webHidden/>
              </w:rPr>
              <w:fldChar w:fldCharType="separate"/>
            </w:r>
            <w:r>
              <w:rPr>
                <w:noProof/>
                <w:webHidden/>
              </w:rPr>
              <w:t>321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7" w:history="1">
            <w:r w:rsidRPr="00AB58EF">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_Toc438377317 \h </w:instrText>
            </w:r>
            <w:r>
              <w:rPr>
                <w:noProof/>
                <w:webHidden/>
              </w:rPr>
            </w:r>
            <w:r>
              <w:rPr>
                <w:noProof/>
                <w:webHidden/>
              </w:rPr>
              <w:fldChar w:fldCharType="separate"/>
            </w:r>
            <w:r>
              <w:rPr>
                <w:noProof/>
                <w:webHidden/>
              </w:rPr>
              <w:t>326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8" w:history="1">
            <w:r w:rsidRPr="00AB58EF">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_Toc438377318 \h </w:instrText>
            </w:r>
            <w:r>
              <w:rPr>
                <w:noProof/>
                <w:webHidden/>
              </w:rPr>
            </w:r>
            <w:r>
              <w:rPr>
                <w:noProof/>
                <w:webHidden/>
              </w:rPr>
              <w:fldChar w:fldCharType="separate"/>
            </w:r>
            <w:r>
              <w:rPr>
                <w:noProof/>
                <w:webHidden/>
              </w:rPr>
              <w:t>338</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9" w:history="1">
            <w:r w:rsidRPr="00AB58EF">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_Toc438377319 \h </w:instrText>
            </w:r>
            <w:r>
              <w:rPr>
                <w:noProof/>
                <w:webHidden/>
              </w:rPr>
            </w:r>
            <w:r>
              <w:rPr>
                <w:noProof/>
                <w:webHidden/>
              </w:rPr>
              <w:fldChar w:fldCharType="separate"/>
            </w:r>
            <w:r>
              <w:rPr>
                <w:noProof/>
                <w:webHidden/>
              </w:rPr>
              <w:t>361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0" w:history="1">
            <w:r w:rsidRPr="00AB58EF">
              <w:rPr>
                <w:rStyle w:val="Hyperlink"/>
                <w:noProof/>
                <w:lang w:val="ru-RU"/>
              </w:rPr>
              <w:t>Интернет вещей</w:t>
            </w:r>
            <w:r>
              <w:rPr>
                <w:noProof/>
                <w:webHidden/>
              </w:rPr>
              <w:tab/>
            </w:r>
            <w:r>
              <w:rPr>
                <w:noProof/>
                <w:webHidden/>
              </w:rPr>
              <w:fldChar w:fldCharType="begin"/>
            </w:r>
            <w:r>
              <w:rPr>
                <w:noProof/>
                <w:webHidden/>
              </w:rPr>
              <w:instrText xml:space="preserve"> PAGEREF _Toc438377320 \h </w:instrText>
            </w:r>
            <w:r>
              <w:rPr>
                <w:noProof/>
                <w:webHidden/>
              </w:rPr>
            </w:r>
            <w:r>
              <w:rPr>
                <w:noProof/>
                <w:webHidden/>
              </w:rPr>
              <w:fldChar w:fldCharType="separate"/>
            </w:r>
            <w:r>
              <w:rPr>
                <w:noProof/>
                <w:webHidden/>
              </w:rPr>
              <w:t>385</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1" w:history="1">
            <w:r w:rsidRPr="00AB58EF">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_Toc438377321 \h </w:instrText>
            </w:r>
            <w:r>
              <w:rPr>
                <w:noProof/>
                <w:webHidden/>
              </w:rPr>
            </w:r>
            <w:r>
              <w:rPr>
                <w:noProof/>
                <w:webHidden/>
              </w:rPr>
              <w:fldChar w:fldCharType="separate"/>
            </w:r>
            <w:r>
              <w:rPr>
                <w:noProof/>
                <w:webHidden/>
              </w:rPr>
              <w:t>388</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2" w:history="1">
            <w:r w:rsidRPr="00AB58EF">
              <w:rPr>
                <w:rStyle w:val="Hyperlink"/>
                <w:noProof/>
                <w:lang w:val="ru-RU"/>
              </w:rPr>
              <w:t>3</w:t>
            </w:r>
            <w:r w:rsidRPr="00AB58EF">
              <w:rPr>
                <w:rStyle w:val="Hyperlink"/>
                <w:noProof/>
              </w:rPr>
              <w:t>D</w:t>
            </w:r>
            <w:r w:rsidRPr="00AB58EF">
              <w:rPr>
                <w:rStyle w:val="Hyperlink"/>
                <w:noProof/>
                <w:lang w:val="ru-RU"/>
              </w:rPr>
              <w:t xml:space="preserve"> печать</w:t>
            </w:r>
            <w:r>
              <w:rPr>
                <w:noProof/>
                <w:webHidden/>
              </w:rPr>
              <w:tab/>
            </w:r>
            <w:r>
              <w:rPr>
                <w:noProof/>
                <w:webHidden/>
              </w:rPr>
              <w:fldChar w:fldCharType="begin"/>
            </w:r>
            <w:r>
              <w:rPr>
                <w:noProof/>
                <w:webHidden/>
              </w:rPr>
              <w:instrText xml:space="preserve"> PAGEREF _Toc438377322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1"/>
            <w:tabs>
              <w:tab w:val="right" w:leader="dot" w:pos="9396"/>
            </w:tabs>
            <w:rPr>
              <w:rFonts w:eastAsiaTheme="minorEastAsia"/>
              <w:noProof/>
            </w:rPr>
          </w:pPr>
          <w:hyperlink w:anchor="_Toc438377323" w:history="1">
            <w:r w:rsidRPr="00AB58EF">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_Toc438377323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4" w:history="1">
            <w:r w:rsidRPr="00AB58EF">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_Toc438377324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5" w:history="1">
            <w:r w:rsidRPr="00AB58EF">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_Toc438377325 \h </w:instrText>
            </w:r>
            <w:r>
              <w:rPr>
                <w:noProof/>
                <w:webHidden/>
              </w:rPr>
            </w:r>
            <w:r>
              <w:rPr>
                <w:noProof/>
                <w:webHidden/>
              </w:rPr>
              <w:fldChar w:fldCharType="separate"/>
            </w:r>
            <w:r>
              <w:rPr>
                <w:noProof/>
                <w:webHidden/>
              </w:rPr>
              <w:t>413</w:t>
            </w:r>
            <w:r>
              <w:rPr>
                <w:noProof/>
                <w:webHidden/>
              </w:rPr>
              <w:fldChar w:fldCharType="end"/>
            </w:r>
          </w:hyperlink>
        </w:p>
        <w:p w:rsidR="00F54112" w:rsidRDefault="00F54112">
          <w:pPr>
            <w:pStyle w:val="TOC1"/>
            <w:tabs>
              <w:tab w:val="right" w:leader="dot" w:pos="9396"/>
            </w:tabs>
            <w:rPr>
              <w:rFonts w:eastAsiaTheme="minorEastAsia"/>
              <w:noProof/>
            </w:rPr>
          </w:pPr>
          <w:hyperlink w:anchor="_Toc438377326" w:history="1">
            <w:r w:rsidRPr="00AB58EF">
              <w:rPr>
                <w:rStyle w:val="Hyperlink"/>
                <w:b/>
                <w:noProof/>
                <w:lang w:val="ru-RU"/>
              </w:rPr>
              <w:t>Приложение</w:t>
            </w:r>
            <w:r>
              <w:rPr>
                <w:noProof/>
                <w:webHidden/>
              </w:rPr>
              <w:tab/>
            </w:r>
            <w:r>
              <w:rPr>
                <w:noProof/>
                <w:webHidden/>
              </w:rPr>
              <w:fldChar w:fldCharType="begin"/>
            </w:r>
            <w:r>
              <w:rPr>
                <w:noProof/>
                <w:webHidden/>
              </w:rPr>
              <w:instrText xml:space="preserve"> PAGEREF _Toc438377326 \h </w:instrText>
            </w:r>
            <w:r>
              <w:rPr>
                <w:noProof/>
                <w:webHidden/>
              </w:rPr>
            </w:r>
            <w:r>
              <w:rPr>
                <w:noProof/>
                <w:webHidden/>
              </w:rPr>
              <w:fldChar w:fldCharType="separate"/>
            </w:r>
            <w:r>
              <w:rPr>
                <w:noProof/>
                <w:webHidden/>
              </w:rPr>
              <w:t>421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7" w:history="1">
            <w:r w:rsidRPr="00AB58EF">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_Toc438377327 \h </w:instrText>
            </w:r>
            <w:r>
              <w:rPr>
                <w:noProof/>
                <w:webHidden/>
              </w:rPr>
            </w:r>
            <w:r>
              <w:rPr>
                <w:noProof/>
                <w:webHidden/>
              </w:rPr>
              <w:fldChar w:fldCharType="separate"/>
            </w:r>
            <w:r>
              <w:rPr>
                <w:noProof/>
                <w:webHidden/>
              </w:rPr>
              <w:t>421</w:t>
            </w:r>
            <w:r>
              <w:rPr>
                <w:noProof/>
                <w:webHidden/>
              </w:rPr>
              <w:fldChar w:fldCharType="end"/>
            </w:r>
          </w:hyperlink>
        </w:p>
        <w:p w:rsidR="00941C3F" w:rsidRDefault="00941C3F">
          <w:r>
            <w:fldChar w:fldCharType="end"/>
          </w:r>
        </w:p>
      </w:sdtContent>
    </w:sdt>
    <w:p w:rsidR="00941C3F" w:rsidRDefault="00941C3F"/>
    <w:p w:rsidR="00941C3F" w:rsidRDefault="00941C3F">
      <w:r>
        <w:br w:type="page"/>
      </w:r>
    </w:p>
    <w:sdt>
      <w:sdtPr>
        <w:rPr>
          <w:rFonts w:asciiTheme="minorHAnsi" w:eastAsiaTheme="minorHAnsi" w:hAnsiTheme="minorHAnsi" w:cstheme="minorBidi"/>
          <w:color w:val="auto"/>
          <w:sz w:val="22"/>
          <w:szCs w:val="22"/>
        </w:rPr>
        <w:id w:val="-426656851"/>
        <w:docPartObj>
          <w:docPartGallery w:val="Table of Contents"/>
          <w:docPartUnique/>
        </w:docPartObj>
      </w:sdtPr>
      <w:sdtEndPr>
        <w:rPr>
          <w:b/>
          <w:bCs/>
          <w:noProof/>
        </w:rPr>
      </w:sdtEndPr>
      <w:sdtContent>
        <w:p w:rsidR="002B5E49" w:rsidRPr="00F91D76" w:rsidRDefault="00941C3F">
          <w:pPr>
            <w:pStyle w:val="TOCHeading"/>
            <w:rPr>
              <w:lang w:val="ru-RU"/>
            </w:rPr>
          </w:pPr>
          <w:r>
            <w:rPr>
              <w:lang w:val="ru-RU"/>
            </w:rPr>
            <w:t>Подробное с</w:t>
          </w:r>
          <w:r w:rsidR="00F91D76" w:rsidRPr="00AD4E2E">
            <w:rPr>
              <w:lang w:val="ru-RU"/>
            </w:rPr>
            <w:t>одержание</w:t>
          </w:r>
        </w:p>
        <w:p w:rsidR="00F54112" w:rsidRDefault="00CA5E18">
          <w:pPr>
            <w:pStyle w:val="TOC1"/>
            <w:tabs>
              <w:tab w:val="right" w:leader="dot" w:pos="9396"/>
            </w:tabs>
            <w:rPr>
              <w:rFonts w:eastAsiaTheme="minorEastAsia"/>
              <w:noProof/>
            </w:rPr>
          </w:pPr>
          <w:r>
            <w:fldChar w:fldCharType="begin"/>
          </w:r>
          <w:r>
            <w:instrText xml:space="preserve"> TOC \o "1-3" \h \z \u </w:instrText>
          </w:r>
          <w:r>
            <w:fldChar w:fldCharType="separate"/>
          </w:r>
          <w:hyperlink w:anchor="_Toc438377328" w:history="1">
            <w:r w:rsidR="00F54112" w:rsidRPr="000E789F">
              <w:rPr>
                <w:rStyle w:val="Hyperlink"/>
                <w:b/>
                <w:noProof/>
                <w:lang w:val="ru-RU"/>
              </w:rPr>
              <w:t xml:space="preserve">Глава 1. </w:t>
            </w:r>
            <w:r w:rsidR="00F54112" w:rsidRPr="000E789F">
              <w:rPr>
                <w:rStyle w:val="Hyperlink"/>
                <w:b/>
                <w:noProof/>
              </w:rPr>
              <w:t>IT</w:t>
            </w:r>
            <w:r w:rsidR="00F54112" w:rsidRPr="000E789F">
              <w:rPr>
                <w:rStyle w:val="Hyperlink"/>
                <w:b/>
                <w:noProof/>
                <w:lang w:val="ru-RU"/>
              </w:rPr>
              <w:t>-проект</w:t>
            </w:r>
            <w:r w:rsidR="00F54112">
              <w:rPr>
                <w:noProof/>
                <w:webHidden/>
              </w:rPr>
              <w:tab/>
            </w:r>
            <w:r w:rsidR="00F54112">
              <w:rPr>
                <w:noProof/>
                <w:webHidden/>
              </w:rPr>
              <w:fldChar w:fldCharType="begin"/>
            </w:r>
            <w:r w:rsidR="00F54112">
              <w:rPr>
                <w:noProof/>
                <w:webHidden/>
              </w:rPr>
              <w:instrText xml:space="preserve"> PAGEREF _Toc438377328 \h </w:instrText>
            </w:r>
            <w:r w:rsidR="00F54112">
              <w:rPr>
                <w:noProof/>
                <w:webHidden/>
              </w:rPr>
            </w:r>
            <w:r w:rsidR="00F54112">
              <w:rPr>
                <w:noProof/>
                <w:webHidden/>
              </w:rPr>
              <w:fldChar w:fldCharType="separate"/>
            </w:r>
            <w:r w:rsidR="00F54112">
              <w:rPr>
                <w:noProof/>
                <w:webHidden/>
              </w:rPr>
              <w:t>16</w:t>
            </w:r>
            <w:r w:rsidR="00F54112">
              <w:rPr>
                <w:noProof/>
                <w:webHidden/>
              </w:rPr>
              <w:fldChar w:fldCharType="end"/>
            </w:r>
          </w:hyperlink>
        </w:p>
        <w:p w:rsidR="00F54112" w:rsidRDefault="00F54112">
          <w:pPr>
            <w:pStyle w:val="TOC2"/>
            <w:tabs>
              <w:tab w:val="right" w:leader="dot" w:pos="9396"/>
            </w:tabs>
            <w:rPr>
              <w:rFonts w:eastAsiaTheme="minorEastAsia"/>
              <w:noProof/>
            </w:rPr>
          </w:pPr>
          <w:hyperlink w:anchor="_Toc438377329" w:history="1">
            <w:r w:rsidRPr="000E789F">
              <w:rPr>
                <w:rStyle w:val="Hyperlink"/>
                <w:noProof/>
              </w:rPr>
              <w:t>IT</w:t>
            </w:r>
            <w:r w:rsidRPr="000E789F">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_Toc438377329 \h </w:instrText>
            </w:r>
            <w:r>
              <w:rPr>
                <w:noProof/>
                <w:webHidden/>
              </w:rPr>
            </w:r>
            <w:r>
              <w:rPr>
                <w:noProof/>
                <w:webHidden/>
              </w:rPr>
              <w:fldChar w:fldCharType="separate"/>
            </w:r>
            <w:r>
              <w:rPr>
                <w:noProof/>
                <w:webHidden/>
              </w:rPr>
              <w:t>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0" w:history="1">
            <w:r w:rsidRPr="000E789F">
              <w:rPr>
                <w:rStyle w:val="Hyperlink"/>
                <w:noProof/>
                <w:lang w:val="ru-RU"/>
              </w:rPr>
              <w:t>Структура проекта</w:t>
            </w:r>
            <w:r>
              <w:rPr>
                <w:noProof/>
                <w:webHidden/>
              </w:rPr>
              <w:tab/>
            </w:r>
            <w:r>
              <w:rPr>
                <w:noProof/>
                <w:webHidden/>
              </w:rPr>
              <w:fldChar w:fldCharType="begin"/>
            </w:r>
            <w:r>
              <w:rPr>
                <w:noProof/>
                <w:webHidden/>
              </w:rPr>
              <w:instrText xml:space="preserve"> PAGEREF _Toc438377330 \h </w:instrText>
            </w:r>
            <w:r>
              <w:rPr>
                <w:noProof/>
                <w:webHidden/>
              </w:rPr>
            </w:r>
            <w:r>
              <w:rPr>
                <w:noProof/>
                <w:webHidden/>
              </w:rPr>
              <w:fldChar w:fldCharType="separate"/>
            </w:r>
            <w:r>
              <w:rPr>
                <w:noProof/>
                <w:webHidden/>
              </w:rPr>
              <w:t>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1" w:history="1">
            <w:r w:rsidRPr="000E789F">
              <w:rPr>
                <w:rStyle w:val="Hyperlink"/>
                <w:noProof/>
                <w:lang w:val="ru-RU" w:eastAsia="ru-RU"/>
              </w:rPr>
              <w:t>Эффективная деятельность</w:t>
            </w:r>
            <w:r>
              <w:rPr>
                <w:noProof/>
                <w:webHidden/>
              </w:rPr>
              <w:tab/>
            </w:r>
            <w:r>
              <w:rPr>
                <w:noProof/>
                <w:webHidden/>
              </w:rPr>
              <w:fldChar w:fldCharType="begin"/>
            </w:r>
            <w:r>
              <w:rPr>
                <w:noProof/>
                <w:webHidden/>
              </w:rPr>
              <w:instrText xml:space="preserve"> PAGEREF _Toc438377331 \h </w:instrText>
            </w:r>
            <w:r>
              <w:rPr>
                <w:noProof/>
                <w:webHidden/>
              </w:rPr>
            </w:r>
            <w:r>
              <w:rPr>
                <w:noProof/>
                <w:webHidden/>
              </w:rPr>
              <w:fldChar w:fldCharType="separate"/>
            </w:r>
            <w:r>
              <w:rPr>
                <w:noProof/>
                <w:webHidden/>
              </w:rPr>
              <w:t>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2" w:history="1">
            <w:r w:rsidRPr="000E789F">
              <w:rPr>
                <w:rStyle w:val="Hyperlink"/>
                <w:noProof/>
                <w:lang w:val="ru-RU" w:eastAsia="ru-RU"/>
              </w:rPr>
              <w:t xml:space="preserve">Определение термина </w:t>
            </w:r>
            <w:r w:rsidRPr="000E789F">
              <w:rPr>
                <w:rStyle w:val="Hyperlink"/>
                <w:noProof/>
                <w:lang w:eastAsia="ru-RU"/>
              </w:rPr>
              <w:t>IT</w:t>
            </w:r>
            <w:r w:rsidRPr="000E789F">
              <w:rPr>
                <w:rStyle w:val="Hyperlink"/>
                <w:noProof/>
                <w:lang w:val="ru-RU" w:eastAsia="ru-RU"/>
              </w:rPr>
              <w:t>-проект</w:t>
            </w:r>
            <w:r>
              <w:rPr>
                <w:noProof/>
                <w:webHidden/>
              </w:rPr>
              <w:tab/>
            </w:r>
            <w:r>
              <w:rPr>
                <w:noProof/>
                <w:webHidden/>
              </w:rPr>
              <w:fldChar w:fldCharType="begin"/>
            </w:r>
            <w:r>
              <w:rPr>
                <w:noProof/>
                <w:webHidden/>
              </w:rPr>
              <w:instrText xml:space="preserve"> PAGEREF _Toc438377332 \h </w:instrText>
            </w:r>
            <w:r>
              <w:rPr>
                <w:noProof/>
                <w:webHidden/>
              </w:rPr>
            </w:r>
            <w:r>
              <w:rPr>
                <w:noProof/>
                <w:webHidden/>
              </w:rPr>
              <w:fldChar w:fldCharType="separate"/>
            </w:r>
            <w:r>
              <w:rPr>
                <w:noProof/>
                <w:webHidden/>
              </w:rPr>
              <w:t>18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3" w:history="1">
            <w:r w:rsidRPr="000E789F">
              <w:rPr>
                <w:rStyle w:val="Hyperlink"/>
                <w:noProof/>
                <w:lang w:val="ru-RU" w:eastAsia="ru-RU"/>
              </w:rPr>
              <w:t>Планирование бюджета</w:t>
            </w:r>
            <w:r>
              <w:rPr>
                <w:noProof/>
                <w:webHidden/>
              </w:rPr>
              <w:tab/>
            </w:r>
            <w:r>
              <w:rPr>
                <w:noProof/>
                <w:webHidden/>
              </w:rPr>
              <w:fldChar w:fldCharType="begin"/>
            </w:r>
            <w:r>
              <w:rPr>
                <w:noProof/>
                <w:webHidden/>
              </w:rPr>
              <w:instrText xml:space="preserve"> PAGEREF _Toc438377333 \h </w:instrText>
            </w:r>
            <w:r>
              <w:rPr>
                <w:noProof/>
                <w:webHidden/>
              </w:rPr>
            </w:r>
            <w:r>
              <w:rPr>
                <w:noProof/>
                <w:webHidden/>
              </w:rPr>
              <w:fldChar w:fldCharType="separate"/>
            </w:r>
            <w:r>
              <w:rPr>
                <w:noProof/>
                <w:webHidden/>
              </w:rPr>
              <w:t>19</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4" w:history="1">
            <w:r w:rsidRPr="000E789F">
              <w:rPr>
                <w:rStyle w:val="Hyperlink"/>
                <w:noProof/>
                <w:lang w:val="ru-RU"/>
              </w:rPr>
              <w:t xml:space="preserve">Реализация </w:t>
            </w:r>
            <w:r w:rsidRPr="000E789F">
              <w:rPr>
                <w:rStyle w:val="Hyperlink"/>
                <w:noProof/>
              </w:rPr>
              <w:t>IT</w:t>
            </w:r>
            <w:r w:rsidRPr="000E789F">
              <w:rPr>
                <w:rStyle w:val="Hyperlink"/>
                <w:noProof/>
                <w:lang w:val="ru-RU"/>
              </w:rPr>
              <w:t>-проекта</w:t>
            </w:r>
            <w:r>
              <w:rPr>
                <w:noProof/>
                <w:webHidden/>
              </w:rPr>
              <w:tab/>
            </w:r>
            <w:r>
              <w:rPr>
                <w:noProof/>
                <w:webHidden/>
              </w:rPr>
              <w:fldChar w:fldCharType="begin"/>
            </w:r>
            <w:r>
              <w:rPr>
                <w:noProof/>
                <w:webHidden/>
              </w:rPr>
              <w:instrText xml:space="preserve"> PAGEREF _Toc438377334 \h </w:instrText>
            </w:r>
            <w:r>
              <w:rPr>
                <w:noProof/>
                <w:webHidden/>
              </w:rPr>
            </w:r>
            <w:r>
              <w:rPr>
                <w:noProof/>
                <w:webHidden/>
              </w:rPr>
              <w:fldChar w:fldCharType="separate"/>
            </w:r>
            <w:r>
              <w:rPr>
                <w:noProof/>
                <w:webHidden/>
              </w:rPr>
              <w:t>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5" w:history="1">
            <w:r w:rsidRPr="000E789F">
              <w:rPr>
                <w:rStyle w:val="Hyperlink"/>
                <w:noProof/>
                <w:lang w:val="ru-RU" w:eastAsia="ru-RU"/>
              </w:rPr>
              <w:t xml:space="preserve">Прибыль в </w:t>
            </w:r>
            <w:r w:rsidRPr="000E789F">
              <w:rPr>
                <w:rStyle w:val="Hyperlink"/>
                <w:noProof/>
                <w:lang w:eastAsia="ru-RU"/>
              </w:rPr>
              <w:t>Open</w:t>
            </w:r>
            <w:r w:rsidRPr="000E789F">
              <w:rPr>
                <w:rStyle w:val="Hyperlink"/>
                <w:noProof/>
                <w:lang w:val="ru-RU" w:eastAsia="ru-RU"/>
              </w:rPr>
              <w:t xml:space="preserve"> </w:t>
            </w:r>
            <w:r w:rsidRPr="000E789F">
              <w:rPr>
                <w:rStyle w:val="Hyperlink"/>
                <w:noProof/>
                <w:lang w:eastAsia="ru-RU"/>
              </w:rPr>
              <w:t>Source</w:t>
            </w:r>
            <w:r w:rsidRPr="000E789F">
              <w:rPr>
                <w:rStyle w:val="Hyperlink"/>
                <w:noProof/>
                <w:lang w:val="ru-RU" w:eastAsia="ru-RU"/>
              </w:rPr>
              <w:t xml:space="preserve"> проектах</w:t>
            </w:r>
            <w:r>
              <w:rPr>
                <w:noProof/>
                <w:webHidden/>
              </w:rPr>
              <w:tab/>
            </w:r>
            <w:r>
              <w:rPr>
                <w:noProof/>
                <w:webHidden/>
              </w:rPr>
              <w:fldChar w:fldCharType="begin"/>
            </w:r>
            <w:r>
              <w:rPr>
                <w:noProof/>
                <w:webHidden/>
              </w:rPr>
              <w:instrText xml:space="preserve"> PAGEREF _Toc438377335 \h </w:instrText>
            </w:r>
            <w:r>
              <w:rPr>
                <w:noProof/>
                <w:webHidden/>
              </w:rPr>
            </w:r>
            <w:r>
              <w:rPr>
                <w:noProof/>
                <w:webHidden/>
              </w:rPr>
              <w:fldChar w:fldCharType="separate"/>
            </w:r>
            <w:r>
              <w:rPr>
                <w:noProof/>
                <w:webHidden/>
              </w:rPr>
              <w:t>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6" w:history="1">
            <w:r w:rsidRPr="000E789F">
              <w:rPr>
                <w:rStyle w:val="Hyperlink"/>
                <w:noProof/>
                <w:lang w:val="ru-RU" w:eastAsia="ru-RU"/>
              </w:rPr>
              <w:t xml:space="preserve">Аналоги среди </w:t>
            </w:r>
            <w:r w:rsidRPr="000E789F">
              <w:rPr>
                <w:rStyle w:val="Hyperlink"/>
                <w:noProof/>
                <w:lang w:eastAsia="ru-RU"/>
              </w:rPr>
              <w:t>IT</w:t>
            </w:r>
            <w:r w:rsidRPr="000E789F">
              <w:rPr>
                <w:rStyle w:val="Hyperlink"/>
                <w:noProof/>
                <w:lang w:val="ru-RU" w:eastAsia="ru-RU"/>
              </w:rPr>
              <w:t>-проектами</w:t>
            </w:r>
            <w:r>
              <w:rPr>
                <w:noProof/>
                <w:webHidden/>
              </w:rPr>
              <w:tab/>
            </w:r>
            <w:r>
              <w:rPr>
                <w:noProof/>
                <w:webHidden/>
              </w:rPr>
              <w:fldChar w:fldCharType="begin"/>
            </w:r>
            <w:r>
              <w:rPr>
                <w:noProof/>
                <w:webHidden/>
              </w:rPr>
              <w:instrText xml:space="preserve"> PAGEREF _Toc438377336 \h </w:instrText>
            </w:r>
            <w:r>
              <w:rPr>
                <w:noProof/>
                <w:webHidden/>
              </w:rPr>
            </w:r>
            <w:r>
              <w:rPr>
                <w:noProof/>
                <w:webHidden/>
              </w:rPr>
              <w:fldChar w:fldCharType="separate"/>
            </w:r>
            <w:r>
              <w:rPr>
                <w:noProof/>
                <w:webHidden/>
              </w:rPr>
              <w:t>24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7" w:history="1">
            <w:r w:rsidRPr="000E789F">
              <w:rPr>
                <w:rStyle w:val="Hyperlink"/>
                <w:rFonts w:eastAsia="Times New Roman"/>
                <w:noProof/>
                <w:lang w:val="ru-RU" w:eastAsia="ru-RU"/>
              </w:rPr>
              <w:t xml:space="preserve">Управление </w:t>
            </w:r>
            <w:r w:rsidRPr="000E789F">
              <w:rPr>
                <w:rStyle w:val="Hyperlink"/>
                <w:rFonts w:eastAsia="Times New Roman"/>
                <w:noProof/>
                <w:lang w:eastAsia="ru-RU"/>
              </w:rPr>
              <w:t>IT</w:t>
            </w:r>
            <w:r w:rsidRPr="000E789F">
              <w:rPr>
                <w:rStyle w:val="Hyperlink"/>
                <w:rFonts w:eastAsia="Times New Roman"/>
                <w:noProof/>
                <w:lang w:val="ru-RU" w:eastAsia="ru-RU"/>
              </w:rPr>
              <w:t>-проектом</w:t>
            </w:r>
            <w:r>
              <w:rPr>
                <w:noProof/>
                <w:webHidden/>
              </w:rPr>
              <w:tab/>
            </w:r>
            <w:r>
              <w:rPr>
                <w:noProof/>
                <w:webHidden/>
              </w:rPr>
              <w:fldChar w:fldCharType="begin"/>
            </w:r>
            <w:r>
              <w:rPr>
                <w:noProof/>
                <w:webHidden/>
              </w:rPr>
              <w:instrText xml:space="preserve"> PAGEREF _Toc438377337 \h </w:instrText>
            </w:r>
            <w:r>
              <w:rPr>
                <w:noProof/>
                <w:webHidden/>
              </w:rPr>
            </w:r>
            <w:r>
              <w:rPr>
                <w:noProof/>
                <w:webHidden/>
              </w:rPr>
              <w:fldChar w:fldCharType="separate"/>
            </w:r>
            <w:r>
              <w:rPr>
                <w:noProof/>
                <w:webHidden/>
              </w:rPr>
              <w:t>24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8" w:history="1">
            <w:r w:rsidRPr="000E789F">
              <w:rPr>
                <w:rStyle w:val="Hyperlink"/>
                <w:noProof/>
                <w:lang w:val="ru-RU" w:eastAsia="ru-RU"/>
              </w:rPr>
              <w:t xml:space="preserve">Жизненный цикл </w:t>
            </w:r>
            <w:r w:rsidRPr="000E789F">
              <w:rPr>
                <w:rStyle w:val="Hyperlink"/>
                <w:noProof/>
                <w:lang w:eastAsia="ru-RU"/>
              </w:rPr>
              <w:t>IT-</w:t>
            </w:r>
            <w:r w:rsidRPr="000E789F">
              <w:rPr>
                <w:rStyle w:val="Hyperlink"/>
                <w:noProof/>
                <w:lang w:val="ru-RU" w:eastAsia="ru-RU"/>
              </w:rPr>
              <w:t>проекта</w:t>
            </w:r>
            <w:r>
              <w:rPr>
                <w:noProof/>
                <w:webHidden/>
              </w:rPr>
              <w:tab/>
            </w:r>
            <w:r>
              <w:rPr>
                <w:noProof/>
                <w:webHidden/>
              </w:rPr>
              <w:fldChar w:fldCharType="begin"/>
            </w:r>
            <w:r>
              <w:rPr>
                <w:noProof/>
                <w:webHidden/>
              </w:rPr>
              <w:instrText xml:space="preserve"> PAGEREF _Toc438377338 \h </w:instrText>
            </w:r>
            <w:r>
              <w:rPr>
                <w:noProof/>
                <w:webHidden/>
              </w:rPr>
            </w:r>
            <w:r>
              <w:rPr>
                <w:noProof/>
                <w:webHidden/>
              </w:rPr>
              <w:fldChar w:fldCharType="separate"/>
            </w:r>
            <w:r>
              <w:rPr>
                <w:noProof/>
                <w:webHidden/>
              </w:rPr>
              <w:t>25</w:t>
            </w:r>
            <w:r>
              <w:rPr>
                <w:noProof/>
                <w:webHidden/>
              </w:rPr>
              <w:fldChar w:fldCharType="end"/>
            </w:r>
          </w:hyperlink>
        </w:p>
        <w:p w:rsidR="00F54112" w:rsidRDefault="00F54112">
          <w:pPr>
            <w:pStyle w:val="TOC2"/>
            <w:tabs>
              <w:tab w:val="right" w:leader="dot" w:pos="9396"/>
            </w:tabs>
            <w:rPr>
              <w:rFonts w:eastAsiaTheme="minorEastAsia"/>
              <w:noProof/>
            </w:rPr>
          </w:pPr>
          <w:hyperlink w:anchor="_Toc438377339" w:history="1">
            <w:r w:rsidRPr="000E789F">
              <w:rPr>
                <w:rStyle w:val="Hyperlink"/>
                <w:noProof/>
                <w:lang w:val="ru-RU"/>
              </w:rPr>
              <w:t xml:space="preserve">Жизненный цикл </w:t>
            </w:r>
            <w:r w:rsidRPr="000E789F">
              <w:rPr>
                <w:rStyle w:val="Hyperlink"/>
                <w:noProof/>
              </w:rPr>
              <w:t>IT</w:t>
            </w:r>
            <w:r w:rsidRPr="000E789F">
              <w:rPr>
                <w:rStyle w:val="Hyperlink"/>
                <w:noProof/>
                <w:lang w:val="ru-RU"/>
              </w:rPr>
              <w:t>-проекта</w:t>
            </w:r>
            <w:r>
              <w:rPr>
                <w:noProof/>
                <w:webHidden/>
              </w:rPr>
              <w:tab/>
            </w:r>
            <w:r>
              <w:rPr>
                <w:noProof/>
                <w:webHidden/>
              </w:rPr>
              <w:fldChar w:fldCharType="begin"/>
            </w:r>
            <w:r>
              <w:rPr>
                <w:noProof/>
                <w:webHidden/>
              </w:rPr>
              <w:instrText xml:space="preserve"> PAGEREF _Toc438377339 \h </w:instrText>
            </w:r>
            <w:r>
              <w:rPr>
                <w:noProof/>
                <w:webHidden/>
              </w:rPr>
            </w:r>
            <w:r>
              <w:rPr>
                <w:noProof/>
                <w:webHidden/>
              </w:rPr>
              <w:fldChar w:fldCharType="separate"/>
            </w:r>
            <w:r>
              <w:rPr>
                <w:noProof/>
                <w:webHidden/>
              </w:rPr>
              <w:t>25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0" w:history="1">
            <w:r w:rsidRPr="000E789F">
              <w:rPr>
                <w:rStyle w:val="Hyperlink"/>
                <w:noProof/>
                <w:lang w:val="ru-RU"/>
              </w:rPr>
              <w:t>Жизненный цикл проекта</w:t>
            </w:r>
            <w:r>
              <w:rPr>
                <w:noProof/>
                <w:webHidden/>
              </w:rPr>
              <w:tab/>
            </w:r>
            <w:r>
              <w:rPr>
                <w:noProof/>
                <w:webHidden/>
              </w:rPr>
              <w:fldChar w:fldCharType="begin"/>
            </w:r>
            <w:r>
              <w:rPr>
                <w:noProof/>
                <w:webHidden/>
              </w:rPr>
              <w:instrText xml:space="preserve"> PAGEREF _Toc438377340 \h </w:instrText>
            </w:r>
            <w:r>
              <w:rPr>
                <w:noProof/>
                <w:webHidden/>
              </w:rPr>
            </w:r>
            <w:r>
              <w:rPr>
                <w:noProof/>
                <w:webHidden/>
              </w:rPr>
              <w:fldChar w:fldCharType="separate"/>
            </w:r>
            <w:r>
              <w:rPr>
                <w:noProof/>
                <w:webHidden/>
              </w:rPr>
              <w:t>25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1" w:history="1">
            <w:r w:rsidRPr="000E789F">
              <w:rPr>
                <w:rStyle w:val="Hyperlink"/>
                <w:noProof/>
                <w:lang w:val="ru-RU"/>
              </w:rPr>
              <w:t xml:space="preserve">Жизненный цикл </w:t>
            </w:r>
            <w:r w:rsidRPr="000E789F">
              <w:rPr>
                <w:rStyle w:val="Hyperlink"/>
                <w:noProof/>
              </w:rPr>
              <w:t>IT</w:t>
            </w:r>
            <w:r w:rsidRPr="000E789F">
              <w:rPr>
                <w:rStyle w:val="Hyperlink"/>
                <w:noProof/>
                <w:lang w:val="ru-RU"/>
              </w:rPr>
              <w:t>-проекта</w:t>
            </w:r>
            <w:r>
              <w:rPr>
                <w:noProof/>
                <w:webHidden/>
              </w:rPr>
              <w:tab/>
            </w:r>
            <w:r>
              <w:rPr>
                <w:noProof/>
                <w:webHidden/>
              </w:rPr>
              <w:fldChar w:fldCharType="begin"/>
            </w:r>
            <w:r>
              <w:rPr>
                <w:noProof/>
                <w:webHidden/>
              </w:rPr>
              <w:instrText xml:space="preserve"> PAGEREF _Toc438377341 \h </w:instrText>
            </w:r>
            <w:r>
              <w:rPr>
                <w:noProof/>
                <w:webHidden/>
              </w:rPr>
            </w:r>
            <w:r>
              <w:rPr>
                <w:noProof/>
                <w:webHidden/>
              </w:rPr>
              <w:fldChar w:fldCharType="separate"/>
            </w:r>
            <w:r>
              <w:rPr>
                <w:noProof/>
                <w:webHidden/>
              </w:rPr>
              <w:t>25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2" w:history="1">
            <w:r w:rsidRPr="000E789F">
              <w:rPr>
                <w:rStyle w:val="Hyperlink"/>
                <w:noProof/>
                <w:lang w:val="ru-RU"/>
              </w:rPr>
              <w:t xml:space="preserve">Особенности </w:t>
            </w:r>
            <w:r w:rsidRPr="000E789F">
              <w:rPr>
                <w:rStyle w:val="Hyperlink"/>
                <w:noProof/>
              </w:rPr>
              <w:t>open</w:t>
            </w:r>
            <w:r w:rsidRPr="000E789F">
              <w:rPr>
                <w:rStyle w:val="Hyperlink"/>
                <w:noProof/>
                <w:lang w:val="ru-RU"/>
              </w:rPr>
              <w:t>-</w:t>
            </w:r>
            <w:r w:rsidRPr="000E789F">
              <w:rPr>
                <w:rStyle w:val="Hyperlink"/>
                <w:noProof/>
              </w:rPr>
              <w:t>source</w:t>
            </w:r>
            <w:r w:rsidRPr="000E789F">
              <w:rPr>
                <w:rStyle w:val="Hyperlink"/>
                <w:noProof/>
                <w:lang w:val="ru-RU"/>
              </w:rPr>
              <w:t xml:space="preserve"> проектов</w:t>
            </w:r>
            <w:r>
              <w:rPr>
                <w:noProof/>
                <w:webHidden/>
              </w:rPr>
              <w:tab/>
            </w:r>
            <w:r>
              <w:rPr>
                <w:noProof/>
                <w:webHidden/>
              </w:rPr>
              <w:fldChar w:fldCharType="begin"/>
            </w:r>
            <w:r>
              <w:rPr>
                <w:noProof/>
                <w:webHidden/>
              </w:rPr>
              <w:instrText xml:space="preserve"> PAGEREF _Toc438377342 \h </w:instrText>
            </w:r>
            <w:r>
              <w:rPr>
                <w:noProof/>
                <w:webHidden/>
              </w:rPr>
            </w:r>
            <w:r>
              <w:rPr>
                <w:noProof/>
                <w:webHidden/>
              </w:rPr>
              <w:fldChar w:fldCharType="separate"/>
            </w:r>
            <w:r>
              <w:rPr>
                <w:noProof/>
                <w:webHidden/>
              </w:rPr>
              <w:t>28</w:t>
            </w:r>
            <w:r>
              <w:rPr>
                <w:noProof/>
                <w:webHidden/>
              </w:rPr>
              <w:fldChar w:fldCharType="end"/>
            </w:r>
          </w:hyperlink>
        </w:p>
        <w:p w:rsidR="00F54112" w:rsidRDefault="00F54112">
          <w:pPr>
            <w:pStyle w:val="TOC2"/>
            <w:tabs>
              <w:tab w:val="right" w:leader="dot" w:pos="9396"/>
            </w:tabs>
            <w:rPr>
              <w:rFonts w:eastAsiaTheme="minorEastAsia"/>
              <w:noProof/>
            </w:rPr>
          </w:pPr>
          <w:hyperlink w:anchor="_Toc438377343" w:history="1">
            <w:r w:rsidRPr="000E789F">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_Toc438377343 \h </w:instrText>
            </w:r>
            <w:r>
              <w:rPr>
                <w:noProof/>
                <w:webHidden/>
              </w:rPr>
            </w:r>
            <w:r>
              <w:rPr>
                <w:noProof/>
                <w:webHidden/>
              </w:rPr>
              <w:fldChar w:fldCharType="separate"/>
            </w:r>
            <w:r>
              <w:rPr>
                <w:noProof/>
                <w:webHidden/>
              </w:rPr>
              <w:t>28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4" w:history="1">
            <w:r w:rsidRPr="000E789F">
              <w:rPr>
                <w:rStyle w:val="Hyperlink"/>
                <w:noProof/>
              </w:rPr>
              <w:t>Waterfall</w:t>
            </w:r>
            <w:r>
              <w:rPr>
                <w:noProof/>
                <w:webHidden/>
              </w:rPr>
              <w:tab/>
            </w:r>
            <w:r>
              <w:rPr>
                <w:noProof/>
                <w:webHidden/>
              </w:rPr>
              <w:fldChar w:fldCharType="begin"/>
            </w:r>
            <w:r>
              <w:rPr>
                <w:noProof/>
                <w:webHidden/>
              </w:rPr>
              <w:instrText xml:space="preserve"> PAGEREF _Toc438377344 \h </w:instrText>
            </w:r>
            <w:r>
              <w:rPr>
                <w:noProof/>
                <w:webHidden/>
              </w:rPr>
            </w:r>
            <w:r>
              <w:rPr>
                <w:noProof/>
                <w:webHidden/>
              </w:rPr>
              <w:fldChar w:fldCharType="separate"/>
            </w:r>
            <w:r>
              <w:rPr>
                <w:noProof/>
                <w:webHidden/>
              </w:rPr>
              <w:t>28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5" w:history="1">
            <w:r w:rsidRPr="000E789F">
              <w:rPr>
                <w:rStyle w:val="Hyperlink"/>
                <w:noProof/>
              </w:rPr>
              <w:t>Iterative</w:t>
            </w:r>
            <w:r>
              <w:rPr>
                <w:noProof/>
                <w:webHidden/>
              </w:rPr>
              <w:tab/>
            </w:r>
            <w:r>
              <w:rPr>
                <w:noProof/>
                <w:webHidden/>
              </w:rPr>
              <w:fldChar w:fldCharType="begin"/>
            </w:r>
            <w:r>
              <w:rPr>
                <w:noProof/>
                <w:webHidden/>
              </w:rPr>
              <w:instrText xml:space="preserve"> PAGEREF _Toc438377345 \h </w:instrText>
            </w:r>
            <w:r>
              <w:rPr>
                <w:noProof/>
                <w:webHidden/>
              </w:rPr>
            </w:r>
            <w:r>
              <w:rPr>
                <w:noProof/>
                <w:webHidden/>
              </w:rPr>
              <w:fldChar w:fldCharType="separate"/>
            </w:r>
            <w:r>
              <w:rPr>
                <w:noProof/>
                <w:webHidden/>
              </w:rPr>
              <w:t>30</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6" w:history="1">
            <w:r w:rsidRPr="000E789F">
              <w:rPr>
                <w:rStyle w:val="Hyperlink"/>
                <w:noProof/>
              </w:rPr>
              <w:t>Spiral</w:t>
            </w:r>
            <w:r>
              <w:rPr>
                <w:noProof/>
                <w:webHidden/>
              </w:rPr>
              <w:tab/>
            </w:r>
            <w:r>
              <w:rPr>
                <w:noProof/>
                <w:webHidden/>
              </w:rPr>
              <w:fldChar w:fldCharType="begin"/>
            </w:r>
            <w:r>
              <w:rPr>
                <w:noProof/>
                <w:webHidden/>
              </w:rPr>
              <w:instrText xml:space="preserve"> PAGEREF _Toc438377346 \h </w:instrText>
            </w:r>
            <w:r>
              <w:rPr>
                <w:noProof/>
                <w:webHidden/>
              </w:rPr>
            </w:r>
            <w:r>
              <w:rPr>
                <w:noProof/>
                <w:webHidden/>
              </w:rPr>
              <w:fldChar w:fldCharType="separate"/>
            </w:r>
            <w:r>
              <w:rPr>
                <w:noProof/>
                <w:webHidden/>
              </w:rPr>
              <w:t>31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7" w:history="1">
            <w:r w:rsidRPr="000E789F">
              <w:rPr>
                <w:rStyle w:val="Hyperlink"/>
                <w:noProof/>
              </w:rPr>
              <w:t>Agile</w:t>
            </w:r>
            <w:r>
              <w:rPr>
                <w:noProof/>
                <w:webHidden/>
              </w:rPr>
              <w:tab/>
            </w:r>
            <w:r>
              <w:rPr>
                <w:noProof/>
                <w:webHidden/>
              </w:rPr>
              <w:fldChar w:fldCharType="begin"/>
            </w:r>
            <w:r>
              <w:rPr>
                <w:noProof/>
                <w:webHidden/>
              </w:rPr>
              <w:instrText xml:space="preserve"> PAGEREF _Toc438377347 \h </w:instrText>
            </w:r>
            <w:r>
              <w:rPr>
                <w:noProof/>
                <w:webHidden/>
              </w:rPr>
            </w:r>
            <w:r>
              <w:rPr>
                <w:noProof/>
                <w:webHidden/>
              </w:rPr>
              <w:fldChar w:fldCharType="separate"/>
            </w:r>
            <w:r>
              <w:rPr>
                <w:noProof/>
                <w:webHidden/>
              </w:rPr>
              <w:t>31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48" w:history="1">
            <w:r w:rsidRPr="000E789F">
              <w:rPr>
                <w:rStyle w:val="Hyperlink"/>
                <w:noProof/>
                <w:lang w:val="ru-RU"/>
              </w:rPr>
              <w:t>Мозговой штурм</w:t>
            </w:r>
            <w:r>
              <w:rPr>
                <w:noProof/>
                <w:webHidden/>
              </w:rPr>
              <w:tab/>
            </w:r>
            <w:r>
              <w:rPr>
                <w:noProof/>
                <w:webHidden/>
              </w:rPr>
              <w:fldChar w:fldCharType="begin"/>
            </w:r>
            <w:r>
              <w:rPr>
                <w:noProof/>
                <w:webHidden/>
              </w:rPr>
              <w:instrText xml:space="preserve"> PAGEREF _Toc438377348 \h </w:instrText>
            </w:r>
            <w:r>
              <w:rPr>
                <w:noProof/>
                <w:webHidden/>
              </w:rPr>
            </w:r>
            <w:r>
              <w:rPr>
                <w:noProof/>
                <w:webHidden/>
              </w:rPr>
              <w:fldChar w:fldCharType="separate"/>
            </w:r>
            <w:r>
              <w:rPr>
                <w:noProof/>
                <w:webHidden/>
              </w:rPr>
              <w:t>35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9" w:history="1">
            <w:r w:rsidRPr="000E789F">
              <w:rPr>
                <w:rStyle w:val="Hyperlink"/>
                <w:noProof/>
                <w:lang w:val="ru-RU"/>
              </w:rPr>
              <w:t>Основная идея</w:t>
            </w:r>
            <w:r>
              <w:rPr>
                <w:noProof/>
                <w:webHidden/>
              </w:rPr>
              <w:tab/>
            </w:r>
            <w:r>
              <w:rPr>
                <w:noProof/>
                <w:webHidden/>
              </w:rPr>
              <w:fldChar w:fldCharType="begin"/>
            </w:r>
            <w:r>
              <w:rPr>
                <w:noProof/>
                <w:webHidden/>
              </w:rPr>
              <w:instrText xml:space="preserve"> PAGEREF _Toc438377349 \h </w:instrText>
            </w:r>
            <w:r>
              <w:rPr>
                <w:noProof/>
                <w:webHidden/>
              </w:rPr>
            </w:r>
            <w:r>
              <w:rPr>
                <w:noProof/>
                <w:webHidden/>
              </w:rPr>
              <w:fldChar w:fldCharType="separate"/>
            </w:r>
            <w:r>
              <w:rPr>
                <w:noProof/>
                <w:webHidden/>
              </w:rPr>
              <w:t>35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0" w:history="1">
            <w:r w:rsidRPr="000E789F">
              <w:rPr>
                <w:rStyle w:val="Hyperlink"/>
                <w:noProof/>
                <w:lang w:val="ru-RU"/>
              </w:rPr>
              <w:t>Техника проведения мозгового штурма</w:t>
            </w:r>
            <w:r>
              <w:rPr>
                <w:noProof/>
                <w:webHidden/>
              </w:rPr>
              <w:tab/>
            </w:r>
            <w:r>
              <w:rPr>
                <w:noProof/>
                <w:webHidden/>
              </w:rPr>
              <w:fldChar w:fldCharType="begin"/>
            </w:r>
            <w:r>
              <w:rPr>
                <w:noProof/>
                <w:webHidden/>
              </w:rPr>
              <w:instrText xml:space="preserve"> PAGEREF _Toc438377350 \h </w:instrText>
            </w:r>
            <w:r>
              <w:rPr>
                <w:noProof/>
                <w:webHidden/>
              </w:rPr>
            </w:r>
            <w:r>
              <w:rPr>
                <w:noProof/>
                <w:webHidden/>
              </w:rPr>
              <w:fldChar w:fldCharType="separate"/>
            </w:r>
            <w:r>
              <w:rPr>
                <w:noProof/>
                <w:webHidden/>
              </w:rPr>
              <w:t>36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1" w:history="1">
            <w:r w:rsidRPr="000E789F">
              <w:rPr>
                <w:rStyle w:val="Hyperlink"/>
                <w:noProof/>
                <w:lang w:val="ru-RU"/>
              </w:rPr>
              <w:t>Условия проведения мозгового штурма</w:t>
            </w:r>
            <w:r>
              <w:rPr>
                <w:noProof/>
                <w:webHidden/>
              </w:rPr>
              <w:tab/>
            </w:r>
            <w:r>
              <w:rPr>
                <w:noProof/>
                <w:webHidden/>
              </w:rPr>
              <w:fldChar w:fldCharType="begin"/>
            </w:r>
            <w:r>
              <w:rPr>
                <w:noProof/>
                <w:webHidden/>
              </w:rPr>
              <w:instrText xml:space="preserve"> PAGEREF _Toc438377351 \h </w:instrText>
            </w:r>
            <w:r>
              <w:rPr>
                <w:noProof/>
                <w:webHidden/>
              </w:rPr>
            </w:r>
            <w:r>
              <w:rPr>
                <w:noProof/>
                <w:webHidden/>
              </w:rPr>
              <w:fldChar w:fldCharType="separate"/>
            </w:r>
            <w:r>
              <w:rPr>
                <w:noProof/>
                <w:webHidden/>
              </w:rPr>
              <w:t>36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2" w:history="1">
            <w:r w:rsidRPr="000E789F">
              <w:rPr>
                <w:rStyle w:val="Hyperlink"/>
                <w:noProof/>
                <w:lang w:val="ru-RU"/>
              </w:rPr>
              <w:t>Правила проведения мозгового штурма</w:t>
            </w:r>
            <w:r>
              <w:rPr>
                <w:noProof/>
                <w:webHidden/>
              </w:rPr>
              <w:tab/>
            </w:r>
            <w:r>
              <w:rPr>
                <w:noProof/>
                <w:webHidden/>
              </w:rPr>
              <w:fldChar w:fldCharType="begin"/>
            </w:r>
            <w:r>
              <w:rPr>
                <w:noProof/>
                <w:webHidden/>
              </w:rPr>
              <w:instrText xml:space="preserve"> PAGEREF _Toc438377352 \h </w:instrText>
            </w:r>
            <w:r>
              <w:rPr>
                <w:noProof/>
                <w:webHidden/>
              </w:rPr>
            </w:r>
            <w:r>
              <w:rPr>
                <w:noProof/>
                <w:webHidden/>
              </w:rPr>
              <w:fldChar w:fldCharType="separate"/>
            </w:r>
            <w:r>
              <w:rPr>
                <w:noProof/>
                <w:webHidden/>
              </w:rPr>
              <w:t>38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3" w:history="1">
            <w:r w:rsidRPr="000E789F">
              <w:rPr>
                <w:rStyle w:val="Hyperlink"/>
                <w:noProof/>
                <w:lang w:val="ru-RU"/>
              </w:rPr>
              <w:t>Брейнрайтинг</w:t>
            </w:r>
            <w:r>
              <w:rPr>
                <w:noProof/>
                <w:webHidden/>
              </w:rPr>
              <w:tab/>
            </w:r>
            <w:r>
              <w:rPr>
                <w:noProof/>
                <w:webHidden/>
              </w:rPr>
              <w:fldChar w:fldCharType="begin"/>
            </w:r>
            <w:r>
              <w:rPr>
                <w:noProof/>
                <w:webHidden/>
              </w:rPr>
              <w:instrText xml:space="preserve"> PAGEREF _Toc438377353 \h </w:instrText>
            </w:r>
            <w:r>
              <w:rPr>
                <w:noProof/>
                <w:webHidden/>
              </w:rPr>
            </w:r>
            <w:r>
              <w:rPr>
                <w:noProof/>
                <w:webHidden/>
              </w:rPr>
              <w:fldChar w:fldCharType="separate"/>
            </w:r>
            <w:r>
              <w:rPr>
                <w:noProof/>
                <w:webHidden/>
              </w:rPr>
              <w:t>40</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4" w:history="1">
            <w:r w:rsidRPr="000E789F">
              <w:rPr>
                <w:rStyle w:val="Hyperlink"/>
                <w:noProof/>
                <w:lang w:val="ru-RU"/>
              </w:rPr>
              <w:t>Мозговая атака на доске</w:t>
            </w:r>
            <w:r>
              <w:rPr>
                <w:noProof/>
                <w:webHidden/>
              </w:rPr>
              <w:tab/>
            </w:r>
            <w:r>
              <w:rPr>
                <w:noProof/>
                <w:webHidden/>
              </w:rPr>
              <w:fldChar w:fldCharType="begin"/>
            </w:r>
            <w:r>
              <w:rPr>
                <w:noProof/>
                <w:webHidden/>
              </w:rPr>
              <w:instrText xml:space="preserve"> PAGEREF _Toc438377354 \h </w:instrText>
            </w:r>
            <w:r>
              <w:rPr>
                <w:noProof/>
                <w:webHidden/>
              </w:rPr>
            </w:r>
            <w:r>
              <w:rPr>
                <w:noProof/>
                <w:webHidden/>
              </w:rPr>
              <w:fldChar w:fldCharType="separate"/>
            </w:r>
            <w:r>
              <w:rPr>
                <w:noProof/>
                <w:webHidden/>
              </w:rPr>
              <w:t>40</w:t>
            </w:r>
            <w:r>
              <w:rPr>
                <w:noProof/>
                <w:webHidden/>
              </w:rPr>
              <w:fldChar w:fldCharType="end"/>
            </w:r>
          </w:hyperlink>
        </w:p>
        <w:p w:rsidR="00F54112" w:rsidRDefault="00F54112">
          <w:pPr>
            <w:pStyle w:val="TOC2"/>
            <w:tabs>
              <w:tab w:val="right" w:leader="dot" w:pos="9396"/>
            </w:tabs>
            <w:rPr>
              <w:rFonts w:eastAsiaTheme="minorEastAsia"/>
              <w:noProof/>
            </w:rPr>
          </w:pPr>
          <w:hyperlink w:anchor="_Toc438377355" w:history="1">
            <w:r w:rsidRPr="000E789F">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_Toc438377355 \h </w:instrText>
            </w:r>
            <w:r>
              <w:rPr>
                <w:noProof/>
                <w:webHidden/>
              </w:rPr>
            </w:r>
            <w:r>
              <w:rPr>
                <w:noProof/>
                <w:webHidden/>
              </w:rPr>
              <w:fldChar w:fldCharType="separate"/>
            </w:r>
            <w:r>
              <w:rPr>
                <w:noProof/>
                <w:webHidden/>
              </w:rPr>
              <w:t>40</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6" w:history="1">
            <w:r w:rsidRPr="000E789F">
              <w:rPr>
                <w:rStyle w:val="Hyperlink"/>
                <w:noProof/>
                <w:lang w:val="ru-RU"/>
              </w:rPr>
              <w:t>Внутренние меры контроля</w:t>
            </w:r>
            <w:r>
              <w:rPr>
                <w:noProof/>
                <w:webHidden/>
              </w:rPr>
              <w:tab/>
            </w:r>
            <w:r>
              <w:rPr>
                <w:noProof/>
                <w:webHidden/>
              </w:rPr>
              <w:fldChar w:fldCharType="begin"/>
            </w:r>
            <w:r>
              <w:rPr>
                <w:noProof/>
                <w:webHidden/>
              </w:rPr>
              <w:instrText xml:space="preserve"> PAGEREF _Toc438377356 \h </w:instrText>
            </w:r>
            <w:r>
              <w:rPr>
                <w:noProof/>
                <w:webHidden/>
              </w:rPr>
            </w:r>
            <w:r>
              <w:rPr>
                <w:noProof/>
                <w:webHidden/>
              </w:rPr>
              <w:fldChar w:fldCharType="separate"/>
            </w:r>
            <w:r>
              <w:rPr>
                <w:noProof/>
                <w:webHidden/>
              </w:rPr>
              <w:t>40</w:t>
            </w:r>
            <w:r>
              <w:rPr>
                <w:noProof/>
                <w:webHidden/>
              </w:rPr>
              <w:fldChar w:fldCharType="end"/>
            </w:r>
          </w:hyperlink>
        </w:p>
        <w:p w:rsidR="00F54112" w:rsidRDefault="00F54112">
          <w:pPr>
            <w:pStyle w:val="TOC2"/>
            <w:tabs>
              <w:tab w:val="right" w:leader="dot" w:pos="9396"/>
            </w:tabs>
            <w:rPr>
              <w:rFonts w:eastAsiaTheme="minorEastAsia"/>
              <w:noProof/>
            </w:rPr>
          </w:pPr>
          <w:hyperlink w:anchor="_Toc438377357" w:history="1">
            <w:r w:rsidRPr="000E789F">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_Toc438377357 \h </w:instrText>
            </w:r>
            <w:r>
              <w:rPr>
                <w:noProof/>
                <w:webHidden/>
              </w:rPr>
            </w:r>
            <w:r>
              <w:rPr>
                <w:noProof/>
                <w:webHidden/>
              </w:rPr>
              <w:fldChar w:fldCharType="separate"/>
            </w:r>
            <w:r>
              <w:rPr>
                <w:noProof/>
                <w:webHidden/>
              </w:rPr>
              <w:t>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8" w:history="1">
            <w:r w:rsidRPr="000E789F">
              <w:rPr>
                <w:rStyle w:val="Hyperlink"/>
                <w:noProof/>
                <w:lang w:val="ru-RU"/>
              </w:rPr>
              <w:t>Каким бывает ПО</w:t>
            </w:r>
            <w:r>
              <w:rPr>
                <w:noProof/>
                <w:webHidden/>
              </w:rPr>
              <w:tab/>
            </w:r>
            <w:r>
              <w:rPr>
                <w:noProof/>
                <w:webHidden/>
              </w:rPr>
              <w:fldChar w:fldCharType="begin"/>
            </w:r>
            <w:r>
              <w:rPr>
                <w:noProof/>
                <w:webHidden/>
              </w:rPr>
              <w:instrText xml:space="preserve"> PAGEREF _Toc438377358 \h </w:instrText>
            </w:r>
            <w:r>
              <w:rPr>
                <w:noProof/>
                <w:webHidden/>
              </w:rPr>
            </w:r>
            <w:r>
              <w:rPr>
                <w:noProof/>
                <w:webHidden/>
              </w:rPr>
              <w:fldChar w:fldCharType="separate"/>
            </w:r>
            <w:r>
              <w:rPr>
                <w:noProof/>
                <w:webHidden/>
              </w:rPr>
              <w:t>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9" w:history="1">
            <w:r w:rsidRPr="000E789F">
              <w:rPr>
                <w:rStyle w:val="Hyperlink"/>
                <w:noProof/>
                <w:lang w:val="ru-RU"/>
              </w:rPr>
              <w:t>Проприетарное ПО</w:t>
            </w:r>
            <w:r>
              <w:rPr>
                <w:noProof/>
                <w:webHidden/>
              </w:rPr>
              <w:tab/>
            </w:r>
            <w:r>
              <w:rPr>
                <w:noProof/>
                <w:webHidden/>
              </w:rPr>
              <w:fldChar w:fldCharType="begin"/>
            </w:r>
            <w:r>
              <w:rPr>
                <w:noProof/>
                <w:webHidden/>
              </w:rPr>
              <w:instrText xml:space="preserve"> PAGEREF _Toc438377359 \h </w:instrText>
            </w:r>
            <w:r>
              <w:rPr>
                <w:noProof/>
                <w:webHidden/>
              </w:rPr>
            </w:r>
            <w:r>
              <w:rPr>
                <w:noProof/>
                <w:webHidden/>
              </w:rPr>
              <w:fldChar w:fldCharType="separate"/>
            </w:r>
            <w:r>
              <w:rPr>
                <w:noProof/>
                <w:webHidden/>
              </w:rPr>
              <w:t>42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0" w:history="1">
            <w:r w:rsidRPr="000E789F">
              <w:rPr>
                <w:rStyle w:val="Hyperlink"/>
                <w:noProof/>
                <w:lang w:val="ru-RU"/>
              </w:rPr>
              <w:t>Свободное ПО</w:t>
            </w:r>
            <w:r>
              <w:rPr>
                <w:noProof/>
                <w:webHidden/>
              </w:rPr>
              <w:tab/>
            </w:r>
            <w:r>
              <w:rPr>
                <w:noProof/>
                <w:webHidden/>
              </w:rPr>
              <w:fldChar w:fldCharType="begin"/>
            </w:r>
            <w:r>
              <w:rPr>
                <w:noProof/>
                <w:webHidden/>
              </w:rPr>
              <w:instrText xml:space="preserve"> PAGEREF _Toc438377360 \h </w:instrText>
            </w:r>
            <w:r>
              <w:rPr>
                <w:noProof/>
                <w:webHidden/>
              </w:rPr>
            </w:r>
            <w:r>
              <w:rPr>
                <w:noProof/>
                <w:webHidden/>
              </w:rPr>
              <w:fldChar w:fldCharType="separate"/>
            </w:r>
            <w:r>
              <w:rPr>
                <w:noProof/>
                <w:webHidden/>
              </w:rPr>
              <w:t>42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1" w:history="1">
            <w:r w:rsidRPr="000E789F">
              <w:rPr>
                <w:rStyle w:val="Hyperlink"/>
                <w:noProof/>
                <w:lang w:val="ru-RU"/>
              </w:rPr>
              <w:t>Открытое ПО</w:t>
            </w:r>
            <w:r>
              <w:rPr>
                <w:noProof/>
                <w:webHidden/>
              </w:rPr>
              <w:tab/>
            </w:r>
            <w:r>
              <w:rPr>
                <w:noProof/>
                <w:webHidden/>
              </w:rPr>
              <w:fldChar w:fldCharType="begin"/>
            </w:r>
            <w:r>
              <w:rPr>
                <w:noProof/>
                <w:webHidden/>
              </w:rPr>
              <w:instrText xml:space="preserve"> PAGEREF _Toc438377361 \h </w:instrText>
            </w:r>
            <w:r>
              <w:rPr>
                <w:noProof/>
                <w:webHidden/>
              </w:rPr>
            </w:r>
            <w:r>
              <w:rPr>
                <w:noProof/>
                <w:webHidden/>
              </w:rPr>
              <w:fldChar w:fldCharType="separate"/>
            </w:r>
            <w:r>
              <w:rPr>
                <w:noProof/>
                <w:webHidden/>
              </w:rPr>
              <w:t>44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2" w:history="1">
            <w:r w:rsidRPr="000E789F">
              <w:rPr>
                <w:rStyle w:val="Hyperlink"/>
                <w:noProof/>
                <w:lang w:val="ru-RU"/>
              </w:rPr>
              <w:t>В чём же разница?</w:t>
            </w:r>
            <w:r>
              <w:rPr>
                <w:noProof/>
                <w:webHidden/>
              </w:rPr>
              <w:tab/>
            </w:r>
            <w:r>
              <w:rPr>
                <w:noProof/>
                <w:webHidden/>
              </w:rPr>
              <w:fldChar w:fldCharType="begin"/>
            </w:r>
            <w:r>
              <w:rPr>
                <w:noProof/>
                <w:webHidden/>
              </w:rPr>
              <w:instrText xml:space="preserve"> PAGEREF _Toc438377362 \h </w:instrText>
            </w:r>
            <w:r>
              <w:rPr>
                <w:noProof/>
                <w:webHidden/>
              </w:rPr>
            </w:r>
            <w:r>
              <w:rPr>
                <w:noProof/>
                <w:webHidden/>
              </w:rPr>
              <w:fldChar w:fldCharType="separate"/>
            </w:r>
            <w:r>
              <w:rPr>
                <w:noProof/>
                <w:webHidden/>
              </w:rPr>
              <w:t>47</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3" w:history="1">
            <w:r w:rsidRPr="000E789F">
              <w:rPr>
                <w:rStyle w:val="Hyperlink"/>
                <w:noProof/>
                <w:lang w:val="ru-RU"/>
              </w:rPr>
              <w:t>Немного о заблуждениях</w:t>
            </w:r>
            <w:r>
              <w:rPr>
                <w:noProof/>
                <w:webHidden/>
              </w:rPr>
              <w:tab/>
            </w:r>
            <w:r>
              <w:rPr>
                <w:noProof/>
                <w:webHidden/>
              </w:rPr>
              <w:fldChar w:fldCharType="begin"/>
            </w:r>
            <w:r>
              <w:rPr>
                <w:noProof/>
                <w:webHidden/>
              </w:rPr>
              <w:instrText xml:space="preserve"> PAGEREF _Toc438377363 \h </w:instrText>
            </w:r>
            <w:r>
              <w:rPr>
                <w:noProof/>
                <w:webHidden/>
              </w:rPr>
            </w:r>
            <w:r>
              <w:rPr>
                <w:noProof/>
                <w:webHidden/>
              </w:rPr>
              <w:fldChar w:fldCharType="separate"/>
            </w:r>
            <w:r>
              <w:rPr>
                <w:noProof/>
                <w:webHidden/>
              </w:rPr>
              <w:t>47</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4" w:history="1">
            <w:r w:rsidRPr="000E789F">
              <w:rPr>
                <w:rStyle w:val="Hyperlink"/>
                <w:noProof/>
                <w:lang w:val="ru-RU"/>
              </w:rPr>
              <w:t>О лицензиях</w:t>
            </w:r>
            <w:r>
              <w:rPr>
                <w:noProof/>
                <w:webHidden/>
              </w:rPr>
              <w:tab/>
            </w:r>
            <w:r>
              <w:rPr>
                <w:noProof/>
                <w:webHidden/>
              </w:rPr>
              <w:fldChar w:fldCharType="begin"/>
            </w:r>
            <w:r>
              <w:rPr>
                <w:noProof/>
                <w:webHidden/>
              </w:rPr>
              <w:instrText xml:space="preserve"> PAGEREF _Toc438377364 \h </w:instrText>
            </w:r>
            <w:r>
              <w:rPr>
                <w:noProof/>
                <w:webHidden/>
              </w:rPr>
            </w:r>
            <w:r>
              <w:rPr>
                <w:noProof/>
                <w:webHidden/>
              </w:rPr>
              <w:fldChar w:fldCharType="separate"/>
            </w:r>
            <w:r>
              <w:rPr>
                <w:noProof/>
                <w:webHidden/>
              </w:rPr>
              <w:t>48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5" w:history="1">
            <w:r w:rsidRPr="000E789F">
              <w:rPr>
                <w:rStyle w:val="Hyperlink"/>
                <w:noProof/>
                <w:lang w:val="ru-RU"/>
              </w:rPr>
              <w:t>Что нас ждёт?</w:t>
            </w:r>
            <w:r>
              <w:rPr>
                <w:noProof/>
                <w:webHidden/>
              </w:rPr>
              <w:tab/>
            </w:r>
            <w:r>
              <w:rPr>
                <w:noProof/>
                <w:webHidden/>
              </w:rPr>
              <w:fldChar w:fldCharType="begin"/>
            </w:r>
            <w:r>
              <w:rPr>
                <w:noProof/>
                <w:webHidden/>
              </w:rPr>
              <w:instrText xml:space="preserve"> PAGEREF _Toc438377365 \h </w:instrText>
            </w:r>
            <w:r>
              <w:rPr>
                <w:noProof/>
                <w:webHidden/>
              </w:rPr>
            </w:r>
            <w:r>
              <w:rPr>
                <w:noProof/>
                <w:webHidden/>
              </w:rPr>
              <w:fldChar w:fldCharType="separate"/>
            </w:r>
            <w:r>
              <w:rPr>
                <w:noProof/>
                <w:webHidden/>
              </w:rPr>
              <w:t>50</w:t>
            </w:r>
            <w:r>
              <w:rPr>
                <w:noProof/>
                <w:webHidden/>
              </w:rPr>
              <w:fldChar w:fldCharType="end"/>
            </w:r>
          </w:hyperlink>
        </w:p>
        <w:p w:rsidR="00F54112" w:rsidRDefault="00F54112">
          <w:pPr>
            <w:pStyle w:val="TOC1"/>
            <w:tabs>
              <w:tab w:val="right" w:leader="dot" w:pos="9396"/>
            </w:tabs>
            <w:rPr>
              <w:rFonts w:eastAsiaTheme="minorEastAsia"/>
              <w:noProof/>
            </w:rPr>
          </w:pPr>
          <w:hyperlink w:anchor="_Toc438377366" w:history="1">
            <w:r w:rsidRPr="000E789F">
              <w:rPr>
                <w:rStyle w:val="Hyperlink"/>
                <w:b/>
                <w:noProof/>
                <w:lang w:val="ru-RU"/>
              </w:rPr>
              <w:t xml:space="preserve">Глава 2. Менеджмент </w:t>
            </w:r>
            <w:r w:rsidRPr="000E789F">
              <w:rPr>
                <w:rStyle w:val="Hyperlink"/>
                <w:b/>
                <w:noProof/>
              </w:rPr>
              <w:t>IT</w:t>
            </w:r>
            <w:r w:rsidRPr="000E789F">
              <w:rPr>
                <w:rStyle w:val="Hyperlink"/>
                <w:b/>
                <w:noProof/>
                <w:lang w:val="ru-RU"/>
              </w:rPr>
              <w:t>-проекта</w:t>
            </w:r>
            <w:r>
              <w:rPr>
                <w:noProof/>
                <w:webHidden/>
              </w:rPr>
              <w:tab/>
            </w:r>
            <w:r>
              <w:rPr>
                <w:noProof/>
                <w:webHidden/>
              </w:rPr>
              <w:fldChar w:fldCharType="begin"/>
            </w:r>
            <w:r>
              <w:rPr>
                <w:noProof/>
                <w:webHidden/>
              </w:rPr>
              <w:instrText xml:space="preserve"> PAGEREF _Toc438377366 \h </w:instrText>
            </w:r>
            <w:r>
              <w:rPr>
                <w:noProof/>
                <w:webHidden/>
              </w:rPr>
            </w:r>
            <w:r>
              <w:rPr>
                <w:noProof/>
                <w:webHidden/>
              </w:rPr>
              <w:fldChar w:fldCharType="separate"/>
            </w:r>
            <w:r>
              <w:rPr>
                <w:noProof/>
                <w:webHidden/>
              </w:rPr>
              <w:t>51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67" w:history="1">
            <w:r w:rsidRPr="000E789F">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_Toc438377367 \h </w:instrText>
            </w:r>
            <w:r>
              <w:rPr>
                <w:noProof/>
                <w:webHidden/>
              </w:rPr>
            </w:r>
            <w:r>
              <w:rPr>
                <w:noProof/>
                <w:webHidden/>
              </w:rPr>
              <w:fldChar w:fldCharType="separate"/>
            </w:r>
            <w:r>
              <w:rPr>
                <w:noProof/>
                <w:webHidden/>
              </w:rPr>
              <w:t>51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8" w:history="1">
            <w:r w:rsidRPr="000E789F">
              <w:rPr>
                <w:rStyle w:val="Hyperlink"/>
                <w:noProof/>
                <w:lang w:val="ru-RU" w:bidi="en-US"/>
              </w:rPr>
              <w:t>Чем управлять</w:t>
            </w:r>
            <w:r>
              <w:rPr>
                <w:noProof/>
                <w:webHidden/>
              </w:rPr>
              <w:tab/>
            </w:r>
            <w:r>
              <w:rPr>
                <w:noProof/>
                <w:webHidden/>
              </w:rPr>
              <w:fldChar w:fldCharType="begin"/>
            </w:r>
            <w:r>
              <w:rPr>
                <w:noProof/>
                <w:webHidden/>
              </w:rPr>
              <w:instrText xml:space="preserve"> PAGEREF _Toc438377368 \h </w:instrText>
            </w:r>
            <w:r>
              <w:rPr>
                <w:noProof/>
                <w:webHidden/>
              </w:rPr>
            </w:r>
            <w:r>
              <w:rPr>
                <w:noProof/>
                <w:webHidden/>
              </w:rPr>
              <w:fldChar w:fldCharType="separate"/>
            </w:r>
            <w:r>
              <w:rPr>
                <w:noProof/>
                <w:webHidden/>
              </w:rPr>
              <w:t>52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9" w:history="1">
            <w:r w:rsidRPr="000E789F">
              <w:rPr>
                <w:rStyle w:val="Hyperlink"/>
                <w:rFonts w:eastAsia="Times New Roman"/>
                <w:noProof/>
                <w:lang w:val="ru-RU" w:bidi="en-US"/>
              </w:rPr>
              <w:t>Основной процесс менеджмента</w:t>
            </w:r>
            <w:r>
              <w:rPr>
                <w:noProof/>
                <w:webHidden/>
              </w:rPr>
              <w:tab/>
            </w:r>
            <w:r>
              <w:rPr>
                <w:noProof/>
                <w:webHidden/>
              </w:rPr>
              <w:fldChar w:fldCharType="begin"/>
            </w:r>
            <w:r>
              <w:rPr>
                <w:noProof/>
                <w:webHidden/>
              </w:rPr>
              <w:instrText xml:space="preserve"> PAGEREF _Toc438377369 \h </w:instrText>
            </w:r>
            <w:r>
              <w:rPr>
                <w:noProof/>
                <w:webHidden/>
              </w:rPr>
            </w:r>
            <w:r>
              <w:rPr>
                <w:noProof/>
                <w:webHidden/>
              </w:rPr>
              <w:fldChar w:fldCharType="separate"/>
            </w:r>
            <w:r>
              <w:rPr>
                <w:noProof/>
                <w:webHidden/>
              </w:rPr>
              <w:t>52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0" w:history="1">
            <w:r w:rsidRPr="000E789F">
              <w:rPr>
                <w:rStyle w:val="Hyperlink"/>
                <w:rFonts w:eastAsia="Times New Roman"/>
                <w:noProof/>
                <w:lang w:val="ru-RU" w:eastAsia="ru-RU" w:bidi="en-US"/>
              </w:rPr>
              <w:t>Нет делегирования? И это хорошо</w:t>
            </w:r>
            <w:r>
              <w:rPr>
                <w:noProof/>
                <w:webHidden/>
              </w:rPr>
              <w:tab/>
            </w:r>
            <w:r>
              <w:rPr>
                <w:noProof/>
                <w:webHidden/>
              </w:rPr>
              <w:fldChar w:fldCharType="begin"/>
            </w:r>
            <w:r>
              <w:rPr>
                <w:noProof/>
                <w:webHidden/>
              </w:rPr>
              <w:instrText xml:space="preserve"> PAGEREF _Toc438377370 \h </w:instrText>
            </w:r>
            <w:r>
              <w:rPr>
                <w:noProof/>
                <w:webHidden/>
              </w:rPr>
            </w:r>
            <w:r>
              <w:rPr>
                <w:noProof/>
                <w:webHidden/>
              </w:rPr>
              <w:fldChar w:fldCharType="separate"/>
            </w:r>
            <w:r>
              <w:rPr>
                <w:noProof/>
                <w:webHidden/>
              </w:rPr>
              <w:t>54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1" w:history="1">
            <w:r w:rsidRPr="000E789F">
              <w:rPr>
                <w:rStyle w:val="Hyperlink"/>
                <w:rFonts w:eastAsia="Times New Roman"/>
                <w:noProof/>
                <w:lang w:val="ru-RU" w:eastAsia="ru-RU" w:bidi="en-US"/>
              </w:rPr>
              <w:t>Малая боевая диверсионная группа</w:t>
            </w:r>
            <w:r>
              <w:rPr>
                <w:noProof/>
                <w:webHidden/>
              </w:rPr>
              <w:tab/>
            </w:r>
            <w:r>
              <w:rPr>
                <w:noProof/>
                <w:webHidden/>
              </w:rPr>
              <w:fldChar w:fldCharType="begin"/>
            </w:r>
            <w:r>
              <w:rPr>
                <w:noProof/>
                <w:webHidden/>
              </w:rPr>
              <w:instrText xml:space="preserve"> PAGEREF _Toc438377371 \h </w:instrText>
            </w:r>
            <w:r>
              <w:rPr>
                <w:noProof/>
                <w:webHidden/>
              </w:rPr>
            </w:r>
            <w:r>
              <w:rPr>
                <w:noProof/>
                <w:webHidden/>
              </w:rPr>
              <w:fldChar w:fldCharType="separate"/>
            </w:r>
            <w:r>
              <w:rPr>
                <w:noProof/>
                <w:webHidden/>
              </w:rPr>
              <w:t>55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2" w:history="1">
            <w:r w:rsidRPr="000E789F">
              <w:rPr>
                <w:rStyle w:val="Hyperlink"/>
                <w:rFonts w:eastAsia="Times New Roman"/>
                <w:noProof/>
                <w:lang w:val="ru-RU" w:eastAsia="ru-RU" w:bidi="en-US"/>
              </w:rPr>
              <w:t>Системный анализ</w:t>
            </w:r>
            <w:r>
              <w:rPr>
                <w:noProof/>
                <w:webHidden/>
              </w:rPr>
              <w:tab/>
            </w:r>
            <w:r>
              <w:rPr>
                <w:noProof/>
                <w:webHidden/>
              </w:rPr>
              <w:fldChar w:fldCharType="begin"/>
            </w:r>
            <w:r>
              <w:rPr>
                <w:noProof/>
                <w:webHidden/>
              </w:rPr>
              <w:instrText xml:space="preserve"> PAGEREF _Toc438377372 \h </w:instrText>
            </w:r>
            <w:r>
              <w:rPr>
                <w:noProof/>
                <w:webHidden/>
              </w:rPr>
            </w:r>
            <w:r>
              <w:rPr>
                <w:noProof/>
                <w:webHidden/>
              </w:rPr>
              <w:fldChar w:fldCharType="separate"/>
            </w:r>
            <w:r>
              <w:rPr>
                <w:noProof/>
                <w:webHidden/>
              </w:rPr>
              <w:t>55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3" w:history="1">
            <w:r w:rsidRPr="000E789F">
              <w:rPr>
                <w:rStyle w:val="Hyperlink"/>
                <w:rFonts w:eastAsia="Times New Roman"/>
                <w:noProof/>
                <w:lang w:val="ru-RU" w:eastAsia="ru-RU" w:bidi="en-US"/>
              </w:rPr>
              <w:t>Divide et Empera</w:t>
            </w:r>
            <w:r>
              <w:rPr>
                <w:noProof/>
                <w:webHidden/>
              </w:rPr>
              <w:tab/>
            </w:r>
            <w:r>
              <w:rPr>
                <w:noProof/>
                <w:webHidden/>
              </w:rPr>
              <w:fldChar w:fldCharType="begin"/>
            </w:r>
            <w:r>
              <w:rPr>
                <w:noProof/>
                <w:webHidden/>
              </w:rPr>
              <w:instrText xml:space="preserve"> PAGEREF _Toc438377373 \h </w:instrText>
            </w:r>
            <w:r>
              <w:rPr>
                <w:noProof/>
                <w:webHidden/>
              </w:rPr>
            </w:r>
            <w:r>
              <w:rPr>
                <w:noProof/>
                <w:webHidden/>
              </w:rPr>
              <w:fldChar w:fldCharType="separate"/>
            </w:r>
            <w:r>
              <w:rPr>
                <w:noProof/>
                <w:webHidden/>
              </w:rPr>
              <w:t>56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4" w:history="1">
            <w:r w:rsidRPr="000E789F">
              <w:rPr>
                <w:rStyle w:val="Hyperlink"/>
                <w:rFonts w:eastAsia="Times New Roman"/>
                <w:noProof/>
                <w:lang w:val="ru-RU" w:bidi="en-US"/>
              </w:rPr>
              <w:t>Логгирование</w:t>
            </w:r>
            <w:r>
              <w:rPr>
                <w:noProof/>
                <w:webHidden/>
              </w:rPr>
              <w:tab/>
            </w:r>
            <w:r>
              <w:rPr>
                <w:noProof/>
                <w:webHidden/>
              </w:rPr>
              <w:fldChar w:fldCharType="begin"/>
            </w:r>
            <w:r>
              <w:rPr>
                <w:noProof/>
                <w:webHidden/>
              </w:rPr>
              <w:instrText xml:space="preserve"> PAGEREF _Toc438377374 \h </w:instrText>
            </w:r>
            <w:r>
              <w:rPr>
                <w:noProof/>
                <w:webHidden/>
              </w:rPr>
            </w:r>
            <w:r>
              <w:rPr>
                <w:noProof/>
                <w:webHidden/>
              </w:rPr>
              <w:fldChar w:fldCharType="separate"/>
            </w:r>
            <w:r>
              <w:rPr>
                <w:noProof/>
                <w:webHidden/>
              </w:rPr>
              <w:t>57</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5" w:history="1">
            <w:r w:rsidRPr="000E789F">
              <w:rPr>
                <w:rStyle w:val="Hyperlink"/>
                <w:rFonts w:eastAsia="Times New Roman"/>
                <w:noProof/>
                <w:lang w:val="ru-RU" w:eastAsia="ru-RU" w:bidi="en-US"/>
              </w:rPr>
              <w:t>Оценка множественных и неявных факторов</w:t>
            </w:r>
            <w:r>
              <w:rPr>
                <w:noProof/>
                <w:webHidden/>
              </w:rPr>
              <w:tab/>
            </w:r>
            <w:r>
              <w:rPr>
                <w:noProof/>
                <w:webHidden/>
              </w:rPr>
              <w:fldChar w:fldCharType="begin"/>
            </w:r>
            <w:r>
              <w:rPr>
                <w:noProof/>
                <w:webHidden/>
              </w:rPr>
              <w:instrText xml:space="preserve"> PAGEREF _Toc438377375 \h </w:instrText>
            </w:r>
            <w:r>
              <w:rPr>
                <w:noProof/>
                <w:webHidden/>
              </w:rPr>
            </w:r>
            <w:r>
              <w:rPr>
                <w:noProof/>
                <w:webHidden/>
              </w:rPr>
              <w:fldChar w:fldCharType="separate"/>
            </w:r>
            <w:r>
              <w:rPr>
                <w:noProof/>
                <w:webHidden/>
              </w:rPr>
              <w:t>58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6" w:history="1">
            <w:r w:rsidRPr="000E789F">
              <w:rPr>
                <w:rStyle w:val="Hyperlink"/>
                <w:rFonts w:eastAsia="Times New Roman"/>
                <w:noProof/>
                <w:lang w:val="ru-RU" w:eastAsia="ru-RU" w:bidi="en-US"/>
              </w:rPr>
              <w:t>Время, как основной фактор</w:t>
            </w:r>
            <w:r>
              <w:rPr>
                <w:noProof/>
                <w:webHidden/>
              </w:rPr>
              <w:tab/>
            </w:r>
            <w:r>
              <w:rPr>
                <w:noProof/>
                <w:webHidden/>
              </w:rPr>
              <w:fldChar w:fldCharType="begin"/>
            </w:r>
            <w:r>
              <w:rPr>
                <w:noProof/>
                <w:webHidden/>
              </w:rPr>
              <w:instrText xml:space="preserve"> PAGEREF _Toc438377376 \h </w:instrText>
            </w:r>
            <w:r>
              <w:rPr>
                <w:noProof/>
                <w:webHidden/>
              </w:rPr>
            </w:r>
            <w:r>
              <w:rPr>
                <w:noProof/>
                <w:webHidden/>
              </w:rPr>
              <w:fldChar w:fldCharType="separate"/>
            </w:r>
            <w:r>
              <w:rPr>
                <w:noProof/>
                <w:webHidden/>
              </w:rPr>
              <w:t>59</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7" w:history="1">
            <w:r w:rsidRPr="000E789F">
              <w:rPr>
                <w:rStyle w:val="Hyperlink"/>
                <w:rFonts w:eastAsia="Times New Roman"/>
                <w:noProof/>
                <w:lang w:val="ru-RU" w:eastAsia="ru-RU" w:bidi="en-US"/>
              </w:rPr>
              <w:t>Два в одном</w:t>
            </w:r>
            <w:r>
              <w:rPr>
                <w:noProof/>
                <w:webHidden/>
              </w:rPr>
              <w:tab/>
            </w:r>
            <w:r>
              <w:rPr>
                <w:noProof/>
                <w:webHidden/>
              </w:rPr>
              <w:fldChar w:fldCharType="begin"/>
            </w:r>
            <w:r>
              <w:rPr>
                <w:noProof/>
                <w:webHidden/>
              </w:rPr>
              <w:instrText xml:space="preserve"> PAGEREF _Toc438377377 \h </w:instrText>
            </w:r>
            <w:r>
              <w:rPr>
                <w:noProof/>
                <w:webHidden/>
              </w:rPr>
            </w:r>
            <w:r>
              <w:rPr>
                <w:noProof/>
                <w:webHidden/>
              </w:rPr>
              <w:fldChar w:fldCharType="separate"/>
            </w:r>
            <w:r>
              <w:rPr>
                <w:noProof/>
                <w:webHidden/>
              </w:rPr>
              <w:t>59</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8" w:history="1">
            <w:r w:rsidRPr="000E789F">
              <w:rPr>
                <w:rStyle w:val="Hyperlink"/>
                <w:rFonts w:eastAsia="Times New Roman"/>
                <w:noProof/>
                <w:lang w:val="ru-RU" w:bidi="en-US"/>
              </w:rPr>
              <w:t>Риски</w:t>
            </w:r>
            <w:r>
              <w:rPr>
                <w:noProof/>
                <w:webHidden/>
              </w:rPr>
              <w:tab/>
            </w:r>
            <w:r>
              <w:rPr>
                <w:noProof/>
                <w:webHidden/>
              </w:rPr>
              <w:fldChar w:fldCharType="begin"/>
            </w:r>
            <w:r>
              <w:rPr>
                <w:noProof/>
                <w:webHidden/>
              </w:rPr>
              <w:instrText xml:space="preserve"> PAGEREF _Toc438377378 \h </w:instrText>
            </w:r>
            <w:r>
              <w:rPr>
                <w:noProof/>
                <w:webHidden/>
              </w:rPr>
            </w:r>
            <w:r>
              <w:rPr>
                <w:noProof/>
                <w:webHidden/>
              </w:rPr>
              <w:fldChar w:fldCharType="separate"/>
            </w:r>
            <w:r>
              <w:rPr>
                <w:noProof/>
                <w:webHidden/>
              </w:rPr>
              <w:t>61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9" w:history="1">
            <w:r w:rsidRPr="000E789F">
              <w:rPr>
                <w:rStyle w:val="Hyperlink"/>
                <w:rFonts w:eastAsia="Times New Roman"/>
                <w:noProof/>
                <w:lang w:val="ru-RU" w:bidi="en-US"/>
              </w:rPr>
              <w:t>Универсальные методы, которые помогают разобраться с рисками и проблемами</w:t>
            </w:r>
            <w:r>
              <w:rPr>
                <w:noProof/>
                <w:webHidden/>
              </w:rPr>
              <w:tab/>
            </w:r>
            <w:r>
              <w:rPr>
                <w:noProof/>
                <w:webHidden/>
              </w:rPr>
              <w:fldChar w:fldCharType="begin"/>
            </w:r>
            <w:r>
              <w:rPr>
                <w:noProof/>
                <w:webHidden/>
              </w:rPr>
              <w:instrText xml:space="preserve"> PAGEREF _Toc438377379 \h </w:instrText>
            </w:r>
            <w:r>
              <w:rPr>
                <w:noProof/>
                <w:webHidden/>
              </w:rPr>
            </w:r>
            <w:r>
              <w:rPr>
                <w:noProof/>
                <w:webHidden/>
              </w:rPr>
              <w:fldChar w:fldCharType="separate"/>
            </w:r>
            <w:r>
              <w:rPr>
                <w:noProof/>
                <w:webHidden/>
              </w:rPr>
              <w:t>68</w:t>
            </w:r>
            <w:r>
              <w:rPr>
                <w:noProof/>
                <w:webHidden/>
              </w:rPr>
              <w:fldChar w:fldCharType="end"/>
            </w:r>
          </w:hyperlink>
        </w:p>
        <w:p w:rsidR="00F54112" w:rsidRDefault="00F54112">
          <w:pPr>
            <w:pStyle w:val="TOC2"/>
            <w:tabs>
              <w:tab w:val="right" w:leader="dot" w:pos="9396"/>
            </w:tabs>
            <w:rPr>
              <w:rFonts w:eastAsiaTheme="minorEastAsia"/>
              <w:noProof/>
            </w:rPr>
          </w:pPr>
          <w:hyperlink w:anchor="_Toc438377380" w:history="1">
            <w:r w:rsidRPr="000E789F">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_Toc438377380 \h </w:instrText>
            </w:r>
            <w:r>
              <w:rPr>
                <w:noProof/>
                <w:webHidden/>
              </w:rPr>
            </w:r>
            <w:r>
              <w:rPr>
                <w:noProof/>
                <w:webHidden/>
              </w:rPr>
              <w:fldChar w:fldCharType="separate"/>
            </w:r>
            <w:r>
              <w:rPr>
                <w:noProof/>
                <w:webHidden/>
              </w:rPr>
              <w:t>72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1" w:history="1">
            <w:r w:rsidRPr="000E789F">
              <w:rPr>
                <w:rStyle w:val="Hyperlink"/>
                <w:rFonts w:eastAsia="Times New Roman"/>
                <w:noProof/>
                <w:lang w:val="ru-RU" w:bidi="en-US"/>
              </w:rPr>
              <w:t>Соотношение между различными командами в проекте</w:t>
            </w:r>
            <w:r>
              <w:rPr>
                <w:noProof/>
                <w:webHidden/>
              </w:rPr>
              <w:tab/>
            </w:r>
            <w:r>
              <w:rPr>
                <w:noProof/>
                <w:webHidden/>
              </w:rPr>
              <w:fldChar w:fldCharType="begin"/>
            </w:r>
            <w:r>
              <w:rPr>
                <w:noProof/>
                <w:webHidden/>
              </w:rPr>
              <w:instrText xml:space="preserve"> PAGEREF _Toc438377381 \h </w:instrText>
            </w:r>
            <w:r>
              <w:rPr>
                <w:noProof/>
                <w:webHidden/>
              </w:rPr>
            </w:r>
            <w:r>
              <w:rPr>
                <w:noProof/>
                <w:webHidden/>
              </w:rPr>
              <w:fldChar w:fldCharType="separate"/>
            </w:r>
            <w:r>
              <w:rPr>
                <w:noProof/>
                <w:webHidden/>
              </w:rPr>
              <w:t>73</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2" w:history="1">
            <w:r w:rsidRPr="000E789F">
              <w:rPr>
                <w:rStyle w:val="Hyperlink"/>
                <w:rFonts w:eastAsia="Times New Roman"/>
                <w:noProof/>
                <w:lang w:val="ru-RU" w:bidi="en-US"/>
              </w:rPr>
              <w:t>Интерпретация системных свойств применительно к КМП.</w:t>
            </w:r>
            <w:r>
              <w:rPr>
                <w:noProof/>
                <w:webHidden/>
              </w:rPr>
              <w:tab/>
            </w:r>
            <w:r>
              <w:rPr>
                <w:noProof/>
                <w:webHidden/>
              </w:rPr>
              <w:fldChar w:fldCharType="begin"/>
            </w:r>
            <w:r>
              <w:rPr>
                <w:noProof/>
                <w:webHidden/>
              </w:rPr>
              <w:instrText xml:space="preserve"> PAGEREF _Toc438377382 \h </w:instrText>
            </w:r>
            <w:r>
              <w:rPr>
                <w:noProof/>
                <w:webHidden/>
              </w:rPr>
            </w:r>
            <w:r>
              <w:rPr>
                <w:noProof/>
                <w:webHidden/>
              </w:rPr>
              <w:fldChar w:fldCharType="separate"/>
            </w:r>
            <w:r>
              <w:rPr>
                <w:noProof/>
                <w:webHidden/>
              </w:rPr>
              <w:t>74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3" w:history="1">
            <w:r w:rsidRPr="000E789F">
              <w:rPr>
                <w:rStyle w:val="Hyperlink"/>
                <w:rFonts w:eastAsia="Times New Roman"/>
                <w:noProof/>
                <w:lang w:val="ru-RU" w:bidi="en-US"/>
              </w:rPr>
              <w:t>Технология самоорганизации КМП</w:t>
            </w:r>
            <w:r>
              <w:rPr>
                <w:noProof/>
                <w:webHidden/>
              </w:rPr>
              <w:tab/>
            </w:r>
            <w:r>
              <w:rPr>
                <w:noProof/>
                <w:webHidden/>
              </w:rPr>
              <w:fldChar w:fldCharType="begin"/>
            </w:r>
            <w:r>
              <w:rPr>
                <w:noProof/>
                <w:webHidden/>
              </w:rPr>
              <w:instrText xml:space="preserve"> PAGEREF _Toc438377383 \h </w:instrText>
            </w:r>
            <w:r>
              <w:rPr>
                <w:noProof/>
                <w:webHidden/>
              </w:rPr>
            </w:r>
            <w:r>
              <w:rPr>
                <w:noProof/>
                <w:webHidden/>
              </w:rPr>
              <w:fldChar w:fldCharType="separate"/>
            </w:r>
            <w:r>
              <w:rPr>
                <w:noProof/>
                <w:webHidden/>
              </w:rPr>
              <w:t>76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4" w:history="1">
            <w:r w:rsidRPr="000E789F">
              <w:rPr>
                <w:rStyle w:val="Hyperlink"/>
                <w:rFonts w:eastAsia="Times New Roman"/>
                <w:noProof/>
                <w:lang w:val="ru-RU" w:bidi="en-US"/>
              </w:rPr>
              <w:t>Системы управления проектами</w:t>
            </w:r>
            <w:r>
              <w:rPr>
                <w:noProof/>
                <w:webHidden/>
              </w:rPr>
              <w:tab/>
            </w:r>
            <w:r>
              <w:rPr>
                <w:noProof/>
                <w:webHidden/>
              </w:rPr>
              <w:fldChar w:fldCharType="begin"/>
            </w:r>
            <w:r>
              <w:rPr>
                <w:noProof/>
                <w:webHidden/>
              </w:rPr>
              <w:instrText xml:space="preserve"> PAGEREF _Toc438377384 \h </w:instrText>
            </w:r>
            <w:r>
              <w:rPr>
                <w:noProof/>
                <w:webHidden/>
              </w:rPr>
            </w:r>
            <w:r>
              <w:rPr>
                <w:noProof/>
                <w:webHidden/>
              </w:rPr>
              <w:fldChar w:fldCharType="separate"/>
            </w:r>
            <w:r>
              <w:rPr>
                <w:noProof/>
                <w:webHidden/>
              </w:rPr>
              <w:t>79</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5" w:history="1">
            <w:r w:rsidRPr="000E789F">
              <w:rPr>
                <w:rStyle w:val="Hyperlink"/>
                <w:rFonts w:eastAsia="Times New Roman"/>
                <w:noProof/>
                <w:lang w:val="ru-RU" w:bidi="en-US"/>
              </w:rPr>
              <w:t>Оценка деятельности работы КМП в IT-проекте</w:t>
            </w:r>
            <w:r>
              <w:rPr>
                <w:noProof/>
                <w:webHidden/>
              </w:rPr>
              <w:tab/>
            </w:r>
            <w:r>
              <w:rPr>
                <w:noProof/>
                <w:webHidden/>
              </w:rPr>
              <w:fldChar w:fldCharType="begin"/>
            </w:r>
            <w:r>
              <w:rPr>
                <w:noProof/>
                <w:webHidden/>
              </w:rPr>
              <w:instrText xml:space="preserve"> PAGEREF _Toc438377385 \h </w:instrText>
            </w:r>
            <w:r>
              <w:rPr>
                <w:noProof/>
                <w:webHidden/>
              </w:rPr>
            </w:r>
            <w:r>
              <w:rPr>
                <w:noProof/>
                <w:webHidden/>
              </w:rPr>
              <w:fldChar w:fldCharType="separate"/>
            </w:r>
            <w:r>
              <w:rPr>
                <w:noProof/>
                <w:webHidden/>
              </w:rPr>
              <w:t>80</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6" w:history="1">
            <w:r w:rsidRPr="000E789F">
              <w:rPr>
                <w:rStyle w:val="Hyperlink"/>
                <w:rFonts w:eastAsia="Times New Roman"/>
                <w:noProof/>
                <w:lang w:val="ru-RU" w:bidi="en-US"/>
              </w:rPr>
              <w:t>Разработка KPI</w:t>
            </w:r>
            <w:r>
              <w:rPr>
                <w:noProof/>
                <w:webHidden/>
              </w:rPr>
              <w:tab/>
            </w:r>
            <w:r>
              <w:rPr>
                <w:noProof/>
                <w:webHidden/>
              </w:rPr>
              <w:fldChar w:fldCharType="begin"/>
            </w:r>
            <w:r>
              <w:rPr>
                <w:noProof/>
                <w:webHidden/>
              </w:rPr>
              <w:instrText xml:space="preserve"> PAGEREF _Toc438377386 \h </w:instrText>
            </w:r>
            <w:r>
              <w:rPr>
                <w:noProof/>
                <w:webHidden/>
              </w:rPr>
            </w:r>
            <w:r>
              <w:rPr>
                <w:noProof/>
                <w:webHidden/>
              </w:rPr>
              <w:fldChar w:fldCharType="separate"/>
            </w:r>
            <w:r>
              <w:rPr>
                <w:noProof/>
                <w:webHidden/>
              </w:rPr>
              <w:t>82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7" w:history="1">
            <w:r w:rsidRPr="000E789F">
              <w:rPr>
                <w:rStyle w:val="Hyperlink"/>
                <w:rFonts w:eastAsia="Times New Roman"/>
                <w:noProof/>
                <w:lang w:val="ru-RU" w:bidi="en-US"/>
              </w:rPr>
              <w:t>Правила и принципы внедрения KPI</w:t>
            </w:r>
            <w:r>
              <w:rPr>
                <w:noProof/>
                <w:webHidden/>
              </w:rPr>
              <w:tab/>
            </w:r>
            <w:r>
              <w:rPr>
                <w:noProof/>
                <w:webHidden/>
              </w:rPr>
              <w:fldChar w:fldCharType="begin"/>
            </w:r>
            <w:r>
              <w:rPr>
                <w:noProof/>
                <w:webHidden/>
              </w:rPr>
              <w:instrText xml:space="preserve"> PAGEREF _Toc438377387 \h </w:instrText>
            </w:r>
            <w:r>
              <w:rPr>
                <w:noProof/>
                <w:webHidden/>
              </w:rPr>
            </w:r>
            <w:r>
              <w:rPr>
                <w:noProof/>
                <w:webHidden/>
              </w:rPr>
              <w:fldChar w:fldCharType="separate"/>
            </w:r>
            <w:r>
              <w:rPr>
                <w:noProof/>
                <w:webHidden/>
              </w:rPr>
              <w:t>83</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8" w:history="1">
            <w:r w:rsidRPr="000E789F">
              <w:rPr>
                <w:rStyle w:val="Hyperlink"/>
                <w:rFonts w:eastAsia="Times New Roman"/>
                <w:noProof/>
                <w:lang w:val="ru-RU" w:bidi="en-US"/>
              </w:rPr>
              <w:t>Диаграммы Ганта как оценка КМП</w:t>
            </w:r>
            <w:r>
              <w:rPr>
                <w:noProof/>
                <w:webHidden/>
              </w:rPr>
              <w:tab/>
            </w:r>
            <w:r>
              <w:rPr>
                <w:noProof/>
                <w:webHidden/>
              </w:rPr>
              <w:fldChar w:fldCharType="begin"/>
            </w:r>
            <w:r>
              <w:rPr>
                <w:noProof/>
                <w:webHidden/>
              </w:rPr>
              <w:instrText xml:space="preserve"> PAGEREF _Toc438377388 \h </w:instrText>
            </w:r>
            <w:r>
              <w:rPr>
                <w:noProof/>
                <w:webHidden/>
              </w:rPr>
            </w:r>
            <w:r>
              <w:rPr>
                <w:noProof/>
                <w:webHidden/>
              </w:rPr>
              <w:fldChar w:fldCharType="separate"/>
            </w:r>
            <w:r>
              <w:rPr>
                <w:noProof/>
                <w:webHidden/>
              </w:rPr>
              <w:t>84</w:t>
            </w:r>
            <w:r>
              <w:rPr>
                <w:noProof/>
                <w:webHidden/>
              </w:rPr>
              <w:fldChar w:fldCharType="end"/>
            </w:r>
          </w:hyperlink>
        </w:p>
        <w:p w:rsidR="00F54112" w:rsidRDefault="00F54112">
          <w:pPr>
            <w:pStyle w:val="TOC2"/>
            <w:tabs>
              <w:tab w:val="right" w:leader="dot" w:pos="9396"/>
            </w:tabs>
            <w:rPr>
              <w:rFonts w:eastAsiaTheme="minorEastAsia"/>
              <w:noProof/>
            </w:rPr>
          </w:pPr>
          <w:hyperlink w:anchor="_Toc438377389" w:history="1">
            <w:r w:rsidRPr="000E789F">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_Toc438377389 \h </w:instrText>
            </w:r>
            <w:r>
              <w:rPr>
                <w:noProof/>
                <w:webHidden/>
              </w:rPr>
            </w:r>
            <w:r>
              <w:rPr>
                <w:noProof/>
                <w:webHidden/>
              </w:rPr>
              <w:fldChar w:fldCharType="separate"/>
            </w:r>
            <w:r>
              <w:rPr>
                <w:noProof/>
                <w:webHidden/>
              </w:rPr>
              <w:t>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0" w:history="1">
            <w:r w:rsidRPr="000E789F">
              <w:rPr>
                <w:rStyle w:val="Hyperlink"/>
                <w:noProof/>
                <w:lang w:val="ru-RU"/>
              </w:rPr>
              <w:t>Для чего нужно разделение ролей</w:t>
            </w:r>
            <w:r>
              <w:rPr>
                <w:noProof/>
                <w:webHidden/>
              </w:rPr>
              <w:tab/>
            </w:r>
            <w:r>
              <w:rPr>
                <w:noProof/>
                <w:webHidden/>
              </w:rPr>
              <w:fldChar w:fldCharType="begin"/>
            </w:r>
            <w:r>
              <w:rPr>
                <w:noProof/>
                <w:webHidden/>
              </w:rPr>
              <w:instrText xml:space="preserve"> PAGEREF _Toc438377390 \h </w:instrText>
            </w:r>
            <w:r>
              <w:rPr>
                <w:noProof/>
                <w:webHidden/>
              </w:rPr>
            </w:r>
            <w:r>
              <w:rPr>
                <w:noProof/>
                <w:webHidden/>
              </w:rPr>
              <w:fldChar w:fldCharType="separate"/>
            </w:r>
            <w:r>
              <w:rPr>
                <w:noProof/>
                <w:webHidden/>
              </w:rPr>
              <w:t>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1" w:history="1">
            <w:r w:rsidRPr="000E789F">
              <w:rPr>
                <w:rStyle w:val="Hyperlink"/>
                <w:noProof/>
                <w:lang w:val="ru-RU"/>
              </w:rPr>
              <w:t>Распределение функций между исполнителями</w:t>
            </w:r>
            <w:r>
              <w:rPr>
                <w:noProof/>
                <w:webHidden/>
              </w:rPr>
              <w:tab/>
            </w:r>
            <w:r>
              <w:rPr>
                <w:noProof/>
                <w:webHidden/>
              </w:rPr>
              <w:fldChar w:fldCharType="begin"/>
            </w:r>
            <w:r>
              <w:rPr>
                <w:noProof/>
                <w:webHidden/>
              </w:rPr>
              <w:instrText xml:space="preserve"> PAGEREF _Toc438377391 \h </w:instrText>
            </w:r>
            <w:r>
              <w:rPr>
                <w:noProof/>
                <w:webHidden/>
              </w:rPr>
            </w:r>
            <w:r>
              <w:rPr>
                <w:noProof/>
                <w:webHidden/>
              </w:rPr>
              <w:fldChar w:fldCharType="separate"/>
            </w:r>
            <w:r>
              <w:rPr>
                <w:noProof/>
                <w:webHidden/>
              </w:rPr>
              <w:t>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2" w:history="1">
            <w:r w:rsidRPr="000E789F">
              <w:rPr>
                <w:rStyle w:val="Hyperlink"/>
                <w:noProof/>
                <w:lang w:val="ru-RU"/>
              </w:rPr>
              <w:t>Подход компании Microsoft к распределению ролей</w:t>
            </w:r>
            <w:r>
              <w:rPr>
                <w:noProof/>
                <w:webHidden/>
              </w:rPr>
              <w:tab/>
            </w:r>
            <w:r>
              <w:rPr>
                <w:noProof/>
                <w:webHidden/>
              </w:rPr>
              <w:fldChar w:fldCharType="begin"/>
            </w:r>
            <w:r>
              <w:rPr>
                <w:noProof/>
                <w:webHidden/>
              </w:rPr>
              <w:instrText xml:space="preserve"> PAGEREF _Toc438377392 \h </w:instrText>
            </w:r>
            <w:r>
              <w:rPr>
                <w:noProof/>
                <w:webHidden/>
              </w:rPr>
            </w:r>
            <w:r>
              <w:rPr>
                <w:noProof/>
                <w:webHidden/>
              </w:rPr>
              <w:fldChar w:fldCharType="separate"/>
            </w:r>
            <w:r>
              <w:rPr>
                <w:noProof/>
                <w:webHidden/>
              </w:rPr>
              <w:t>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3" w:history="1">
            <w:r w:rsidRPr="000E789F">
              <w:rPr>
                <w:rStyle w:val="Hyperlink"/>
                <w:rFonts w:eastAsia="Times New Roman"/>
                <w:noProof/>
                <w:lang w:val="ru-RU"/>
              </w:rPr>
              <w:t>Основные роли, встречающиеся на проекте и их обязанности</w:t>
            </w:r>
            <w:r>
              <w:rPr>
                <w:noProof/>
                <w:webHidden/>
              </w:rPr>
              <w:tab/>
            </w:r>
            <w:r>
              <w:rPr>
                <w:noProof/>
                <w:webHidden/>
              </w:rPr>
              <w:fldChar w:fldCharType="begin"/>
            </w:r>
            <w:r>
              <w:rPr>
                <w:noProof/>
                <w:webHidden/>
              </w:rPr>
              <w:instrText xml:space="preserve"> PAGEREF _Toc438377393 \h </w:instrText>
            </w:r>
            <w:r>
              <w:rPr>
                <w:noProof/>
                <w:webHidden/>
              </w:rPr>
            </w:r>
            <w:r>
              <w:rPr>
                <w:noProof/>
                <w:webHidden/>
              </w:rPr>
              <w:fldChar w:fldCharType="separate"/>
            </w:r>
            <w:r>
              <w:rPr>
                <w:noProof/>
                <w:webHidden/>
              </w:rPr>
              <w:t>88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4" w:history="1">
            <w:r w:rsidRPr="000E789F">
              <w:rPr>
                <w:rStyle w:val="Hyperlink"/>
                <w:rFonts w:eastAsia="Times New Roman"/>
                <w:noProof/>
                <w:lang w:val="ru-RU"/>
              </w:rPr>
              <w:t>Возможность совмещения ролей</w:t>
            </w:r>
            <w:r>
              <w:rPr>
                <w:noProof/>
                <w:webHidden/>
              </w:rPr>
              <w:tab/>
            </w:r>
            <w:r>
              <w:rPr>
                <w:noProof/>
                <w:webHidden/>
              </w:rPr>
              <w:fldChar w:fldCharType="begin"/>
            </w:r>
            <w:r>
              <w:rPr>
                <w:noProof/>
                <w:webHidden/>
              </w:rPr>
              <w:instrText xml:space="preserve"> PAGEREF _Toc438377394 \h </w:instrText>
            </w:r>
            <w:r>
              <w:rPr>
                <w:noProof/>
                <w:webHidden/>
              </w:rPr>
            </w:r>
            <w:r>
              <w:rPr>
                <w:noProof/>
                <w:webHidden/>
              </w:rPr>
              <w:fldChar w:fldCharType="separate"/>
            </w:r>
            <w:r>
              <w:rPr>
                <w:noProof/>
                <w:webHidden/>
              </w:rPr>
              <w:t>91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5" w:history="1">
            <w:r w:rsidRPr="000E789F">
              <w:rPr>
                <w:rStyle w:val="Hyperlink"/>
                <w:noProof/>
                <w:lang w:val="ru-RU"/>
              </w:rPr>
              <w:t xml:space="preserve">Распределение ролей посредством </w:t>
            </w:r>
            <w:r w:rsidRPr="000E789F">
              <w:rPr>
                <w:rStyle w:val="Hyperlink"/>
                <w:noProof/>
              </w:rPr>
              <w:t>RACI</w:t>
            </w:r>
            <w:r w:rsidRPr="000E789F">
              <w:rPr>
                <w:rStyle w:val="Hyperlink"/>
                <w:noProof/>
                <w:lang w:val="ru-RU"/>
              </w:rPr>
              <w:t>-матрицы</w:t>
            </w:r>
            <w:r>
              <w:rPr>
                <w:noProof/>
                <w:webHidden/>
              </w:rPr>
              <w:tab/>
            </w:r>
            <w:r>
              <w:rPr>
                <w:noProof/>
                <w:webHidden/>
              </w:rPr>
              <w:fldChar w:fldCharType="begin"/>
            </w:r>
            <w:r>
              <w:rPr>
                <w:noProof/>
                <w:webHidden/>
              </w:rPr>
              <w:instrText xml:space="preserve"> PAGEREF _Toc438377395 \h </w:instrText>
            </w:r>
            <w:r>
              <w:rPr>
                <w:noProof/>
                <w:webHidden/>
              </w:rPr>
            </w:r>
            <w:r>
              <w:rPr>
                <w:noProof/>
                <w:webHidden/>
              </w:rPr>
              <w:fldChar w:fldCharType="separate"/>
            </w:r>
            <w:r>
              <w:rPr>
                <w:noProof/>
                <w:webHidden/>
              </w:rPr>
              <w:t>91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6" w:history="1">
            <w:r w:rsidRPr="000E789F">
              <w:rPr>
                <w:rStyle w:val="Hyperlink"/>
                <w:rFonts w:eastAsia="Times New Roman"/>
                <w:noProof/>
                <w:lang w:val="ru-RU"/>
              </w:rPr>
              <w:t xml:space="preserve">Пример использования </w:t>
            </w:r>
            <w:r w:rsidRPr="000E789F">
              <w:rPr>
                <w:rStyle w:val="Hyperlink"/>
                <w:rFonts w:eastAsia="Times New Roman"/>
                <w:noProof/>
              </w:rPr>
              <w:t>RACI</w:t>
            </w:r>
            <w:r w:rsidRPr="000E789F">
              <w:rPr>
                <w:rStyle w:val="Hyperlink"/>
                <w:rFonts w:eastAsia="Times New Roman"/>
                <w:noProof/>
                <w:lang w:val="ru-RU"/>
              </w:rPr>
              <w:t>-матрицы</w:t>
            </w:r>
            <w:r>
              <w:rPr>
                <w:noProof/>
                <w:webHidden/>
              </w:rPr>
              <w:tab/>
            </w:r>
            <w:r>
              <w:rPr>
                <w:noProof/>
                <w:webHidden/>
              </w:rPr>
              <w:fldChar w:fldCharType="begin"/>
            </w:r>
            <w:r>
              <w:rPr>
                <w:noProof/>
                <w:webHidden/>
              </w:rPr>
              <w:instrText xml:space="preserve"> PAGEREF _Toc438377396 \h </w:instrText>
            </w:r>
            <w:r>
              <w:rPr>
                <w:noProof/>
                <w:webHidden/>
              </w:rPr>
            </w:r>
            <w:r>
              <w:rPr>
                <w:noProof/>
                <w:webHidden/>
              </w:rPr>
              <w:fldChar w:fldCharType="separate"/>
            </w:r>
            <w:r>
              <w:rPr>
                <w:noProof/>
                <w:webHidden/>
              </w:rPr>
              <w:t>93</w:t>
            </w:r>
            <w:r>
              <w:rPr>
                <w:noProof/>
                <w:webHidden/>
              </w:rPr>
              <w:fldChar w:fldCharType="end"/>
            </w:r>
          </w:hyperlink>
        </w:p>
        <w:p w:rsidR="00F54112" w:rsidRDefault="00F54112">
          <w:pPr>
            <w:pStyle w:val="TOC2"/>
            <w:tabs>
              <w:tab w:val="right" w:leader="dot" w:pos="9396"/>
            </w:tabs>
            <w:rPr>
              <w:rFonts w:eastAsiaTheme="minorEastAsia"/>
              <w:noProof/>
            </w:rPr>
          </w:pPr>
          <w:hyperlink w:anchor="_Toc438377397" w:history="1">
            <w:r w:rsidRPr="000E789F">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_Toc438377397 \h </w:instrText>
            </w:r>
            <w:r>
              <w:rPr>
                <w:noProof/>
                <w:webHidden/>
              </w:rPr>
            </w:r>
            <w:r>
              <w:rPr>
                <w:noProof/>
                <w:webHidden/>
              </w:rPr>
              <w:fldChar w:fldCharType="separate"/>
            </w:r>
            <w:r>
              <w:rPr>
                <w:noProof/>
                <w:webHidden/>
              </w:rPr>
              <w:t>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8" w:history="1">
            <w:r w:rsidRPr="000E789F">
              <w:rPr>
                <w:rStyle w:val="Hyperlink"/>
                <w:noProof/>
                <w:lang w:val="ru-RU"/>
              </w:rPr>
              <w:t>Контроль качества</w:t>
            </w:r>
            <w:r>
              <w:rPr>
                <w:noProof/>
                <w:webHidden/>
              </w:rPr>
              <w:tab/>
            </w:r>
            <w:r>
              <w:rPr>
                <w:noProof/>
                <w:webHidden/>
              </w:rPr>
              <w:fldChar w:fldCharType="begin"/>
            </w:r>
            <w:r>
              <w:rPr>
                <w:noProof/>
                <w:webHidden/>
              </w:rPr>
              <w:instrText xml:space="preserve"> PAGEREF _Toc438377398 \h </w:instrText>
            </w:r>
            <w:r>
              <w:rPr>
                <w:noProof/>
                <w:webHidden/>
              </w:rPr>
            </w:r>
            <w:r>
              <w:rPr>
                <w:noProof/>
                <w:webHidden/>
              </w:rPr>
              <w:fldChar w:fldCharType="separate"/>
            </w:r>
            <w:r>
              <w:rPr>
                <w:noProof/>
                <w:webHidden/>
              </w:rPr>
              <w:t>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9" w:history="1">
            <w:r w:rsidRPr="000E789F">
              <w:rPr>
                <w:rStyle w:val="Hyperlink"/>
                <w:rFonts w:eastAsia="Calibri Light"/>
                <w:noProof/>
                <w:u w:color="1F4E79"/>
                <w:lang w:val="ru-RU"/>
              </w:rPr>
              <w:t>Входная информация процесса планирования качества</w:t>
            </w:r>
            <w:r>
              <w:rPr>
                <w:noProof/>
                <w:webHidden/>
              </w:rPr>
              <w:tab/>
            </w:r>
            <w:r>
              <w:rPr>
                <w:noProof/>
                <w:webHidden/>
              </w:rPr>
              <w:fldChar w:fldCharType="begin"/>
            </w:r>
            <w:r>
              <w:rPr>
                <w:noProof/>
                <w:webHidden/>
              </w:rPr>
              <w:instrText xml:space="preserve"> PAGEREF _Toc438377399 \h </w:instrText>
            </w:r>
            <w:r>
              <w:rPr>
                <w:noProof/>
                <w:webHidden/>
              </w:rPr>
            </w:r>
            <w:r>
              <w:rPr>
                <w:noProof/>
                <w:webHidden/>
              </w:rPr>
              <w:fldChar w:fldCharType="separate"/>
            </w:r>
            <w:r>
              <w:rPr>
                <w:noProof/>
                <w:webHidden/>
              </w:rPr>
              <w:t>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0" w:history="1">
            <w:r w:rsidRPr="000E789F">
              <w:rPr>
                <w:rStyle w:val="Hyperlink"/>
                <w:rFonts w:eastAsia="Calibri Light"/>
                <w:noProof/>
                <w:u w:color="1F4E79"/>
                <w:lang w:val="ru-RU"/>
              </w:rPr>
              <w:t>Планирование качества: инструменты и методы</w:t>
            </w:r>
            <w:r>
              <w:rPr>
                <w:noProof/>
                <w:webHidden/>
              </w:rPr>
              <w:tab/>
            </w:r>
            <w:r>
              <w:rPr>
                <w:noProof/>
                <w:webHidden/>
              </w:rPr>
              <w:fldChar w:fldCharType="begin"/>
            </w:r>
            <w:r>
              <w:rPr>
                <w:noProof/>
                <w:webHidden/>
              </w:rPr>
              <w:instrText xml:space="preserve"> PAGEREF _Toc438377400 \h </w:instrText>
            </w:r>
            <w:r>
              <w:rPr>
                <w:noProof/>
                <w:webHidden/>
              </w:rPr>
            </w:r>
            <w:r>
              <w:rPr>
                <w:noProof/>
                <w:webHidden/>
              </w:rPr>
              <w:fldChar w:fldCharType="separate"/>
            </w:r>
            <w:r>
              <w:rPr>
                <w:noProof/>
                <w:webHidden/>
              </w:rPr>
              <w:t>98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1" w:history="1">
            <w:r w:rsidRPr="000E789F">
              <w:rPr>
                <w:rStyle w:val="Hyperlink"/>
                <w:rFonts w:eastAsia="Calibri Light"/>
                <w:noProof/>
                <w:u w:color="1F4E79"/>
                <w:lang w:val="ru-RU"/>
              </w:rPr>
              <w:t>Процесс обеспечения качества</w:t>
            </w:r>
            <w:r>
              <w:rPr>
                <w:noProof/>
                <w:webHidden/>
              </w:rPr>
              <w:tab/>
            </w:r>
            <w:r>
              <w:rPr>
                <w:noProof/>
                <w:webHidden/>
              </w:rPr>
              <w:fldChar w:fldCharType="begin"/>
            </w:r>
            <w:r>
              <w:rPr>
                <w:noProof/>
                <w:webHidden/>
              </w:rPr>
              <w:instrText xml:space="preserve"> PAGEREF _Toc438377401 \h </w:instrText>
            </w:r>
            <w:r>
              <w:rPr>
                <w:noProof/>
                <w:webHidden/>
              </w:rPr>
            </w:r>
            <w:r>
              <w:rPr>
                <w:noProof/>
                <w:webHidden/>
              </w:rPr>
              <w:fldChar w:fldCharType="separate"/>
            </w:r>
            <w:r>
              <w:rPr>
                <w:noProof/>
                <w:webHidden/>
              </w:rPr>
              <w:t>99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2" w:history="1">
            <w:r w:rsidRPr="000E789F">
              <w:rPr>
                <w:rStyle w:val="Hyperlink"/>
                <w:rFonts w:eastAsia="Calibri Light"/>
                <w:noProof/>
                <w:u w:color="1F4E79"/>
                <w:lang w:val="ru-RU"/>
              </w:rPr>
              <w:t>Процесс контроля качества</w:t>
            </w:r>
            <w:r>
              <w:rPr>
                <w:noProof/>
                <w:webHidden/>
              </w:rPr>
              <w:tab/>
            </w:r>
            <w:r>
              <w:rPr>
                <w:noProof/>
                <w:webHidden/>
              </w:rPr>
              <w:fldChar w:fldCharType="begin"/>
            </w:r>
            <w:r>
              <w:rPr>
                <w:noProof/>
                <w:webHidden/>
              </w:rPr>
              <w:instrText xml:space="preserve"> PAGEREF _Toc438377402 \h </w:instrText>
            </w:r>
            <w:r>
              <w:rPr>
                <w:noProof/>
                <w:webHidden/>
              </w:rPr>
            </w:r>
            <w:r>
              <w:rPr>
                <w:noProof/>
                <w:webHidden/>
              </w:rPr>
              <w:fldChar w:fldCharType="separate"/>
            </w:r>
            <w:r>
              <w:rPr>
                <w:noProof/>
                <w:webHidden/>
              </w:rPr>
              <w:t>100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3" w:history="1">
            <w:r w:rsidRPr="000E789F">
              <w:rPr>
                <w:rStyle w:val="Hyperlink"/>
                <w:rFonts w:eastAsia="Calibri Light"/>
                <w:noProof/>
                <w:u w:color="1F4E79"/>
                <w:lang w:val="ru-RU"/>
              </w:rPr>
              <w:t>Управление сроками проекта</w:t>
            </w:r>
            <w:r>
              <w:rPr>
                <w:noProof/>
                <w:webHidden/>
              </w:rPr>
              <w:tab/>
            </w:r>
            <w:r>
              <w:rPr>
                <w:noProof/>
                <w:webHidden/>
              </w:rPr>
              <w:fldChar w:fldCharType="begin"/>
            </w:r>
            <w:r>
              <w:rPr>
                <w:noProof/>
                <w:webHidden/>
              </w:rPr>
              <w:instrText xml:space="preserve"> PAGEREF _Toc438377403 \h </w:instrText>
            </w:r>
            <w:r>
              <w:rPr>
                <w:noProof/>
                <w:webHidden/>
              </w:rPr>
            </w:r>
            <w:r>
              <w:rPr>
                <w:noProof/>
                <w:webHidden/>
              </w:rPr>
              <w:fldChar w:fldCharType="separate"/>
            </w:r>
            <w:r>
              <w:rPr>
                <w:noProof/>
                <w:webHidden/>
              </w:rPr>
              <w:t>104</w:t>
            </w:r>
            <w:r>
              <w:rPr>
                <w:noProof/>
                <w:webHidden/>
              </w:rPr>
              <w:fldChar w:fldCharType="end"/>
            </w:r>
          </w:hyperlink>
        </w:p>
        <w:p w:rsidR="00F54112" w:rsidRDefault="00F54112">
          <w:pPr>
            <w:pStyle w:val="TOC2"/>
            <w:tabs>
              <w:tab w:val="right" w:leader="dot" w:pos="9396"/>
            </w:tabs>
            <w:rPr>
              <w:rFonts w:eastAsiaTheme="minorEastAsia"/>
              <w:noProof/>
            </w:rPr>
          </w:pPr>
          <w:hyperlink w:anchor="_Toc438377404" w:history="1">
            <w:r w:rsidRPr="000E789F">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_Toc438377404 \h </w:instrText>
            </w:r>
            <w:r>
              <w:rPr>
                <w:noProof/>
                <w:webHidden/>
              </w:rPr>
            </w:r>
            <w:r>
              <w:rPr>
                <w:noProof/>
                <w:webHidden/>
              </w:rPr>
              <w:fldChar w:fldCharType="separate"/>
            </w:r>
            <w:r>
              <w:rPr>
                <w:noProof/>
                <w:webHidden/>
              </w:rPr>
              <w:t>113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5" w:history="1">
            <w:r w:rsidRPr="000E789F">
              <w:rPr>
                <w:rStyle w:val="Hyperlink"/>
                <w:noProof/>
                <w:lang w:val="ru-RU"/>
              </w:rPr>
              <w:t>О чем мы говорим</w:t>
            </w:r>
            <w:r>
              <w:rPr>
                <w:noProof/>
                <w:webHidden/>
              </w:rPr>
              <w:tab/>
            </w:r>
            <w:r>
              <w:rPr>
                <w:noProof/>
                <w:webHidden/>
              </w:rPr>
              <w:fldChar w:fldCharType="begin"/>
            </w:r>
            <w:r>
              <w:rPr>
                <w:noProof/>
                <w:webHidden/>
              </w:rPr>
              <w:instrText xml:space="preserve"> PAGEREF _Toc438377405 \h </w:instrText>
            </w:r>
            <w:r>
              <w:rPr>
                <w:noProof/>
                <w:webHidden/>
              </w:rPr>
            </w:r>
            <w:r>
              <w:rPr>
                <w:noProof/>
                <w:webHidden/>
              </w:rPr>
              <w:fldChar w:fldCharType="separate"/>
            </w:r>
            <w:r>
              <w:rPr>
                <w:noProof/>
                <w:webHidden/>
              </w:rPr>
              <w:t>113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6" w:history="1">
            <w:r w:rsidRPr="000E789F">
              <w:rPr>
                <w:rStyle w:val="Hyperlink"/>
                <w:noProof/>
                <w:lang w:val="ru-RU"/>
              </w:rPr>
              <w:t>Причины перехода от отдельных специалистов к коллективам</w:t>
            </w:r>
            <w:r>
              <w:rPr>
                <w:noProof/>
                <w:webHidden/>
              </w:rPr>
              <w:tab/>
            </w:r>
            <w:r>
              <w:rPr>
                <w:noProof/>
                <w:webHidden/>
              </w:rPr>
              <w:fldChar w:fldCharType="begin"/>
            </w:r>
            <w:r>
              <w:rPr>
                <w:noProof/>
                <w:webHidden/>
              </w:rPr>
              <w:instrText xml:space="preserve"> PAGEREF _Toc438377406 \h </w:instrText>
            </w:r>
            <w:r>
              <w:rPr>
                <w:noProof/>
                <w:webHidden/>
              </w:rPr>
            </w:r>
            <w:r>
              <w:rPr>
                <w:noProof/>
                <w:webHidden/>
              </w:rPr>
              <w:fldChar w:fldCharType="separate"/>
            </w:r>
            <w:r>
              <w:rPr>
                <w:noProof/>
                <w:webHidden/>
              </w:rPr>
              <w:t>113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7" w:history="1">
            <w:r w:rsidRPr="000E789F">
              <w:rPr>
                <w:rStyle w:val="Hyperlink"/>
                <w:noProof/>
                <w:lang w:val="ru-RU"/>
              </w:rPr>
              <w:t>Затраты</w:t>
            </w:r>
            <w:r>
              <w:rPr>
                <w:noProof/>
                <w:webHidden/>
              </w:rPr>
              <w:tab/>
            </w:r>
            <w:r>
              <w:rPr>
                <w:noProof/>
                <w:webHidden/>
              </w:rPr>
              <w:fldChar w:fldCharType="begin"/>
            </w:r>
            <w:r>
              <w:rPr>
                <w:noProof/>
                <w:webHidden/>
              </w:rPr>
              <w:instrText xml:space="preserve"> PAGEREF _Toc438377407 \h </w:instrText>
            </w:r>
            <w:r>
              <w:rPr>
                <w:noProof/>
                <w:webHidden/>
              </w:rPr>
            </w:r>
            <w:r>
              <w:rPr>
                <w:noProof/>
                <w:webHidden/>
              </w:rPr>
              <w:fldChar w:fldCharType="separate"/>
            </w:r>
            <w:r>
              <w:rPr>
                <w:noProof/>
                <w:webHidden/>
              </w:rPr>
              <w:t>113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8" w:history="1">
            <w:r w:rsidRPr="000E789F">
              <w:rPr>
                <w:rStyle w:val="Hyperlink"/>
                <w:noProof/>
                <w:lang w:val="ru-RU"/>
              </w:rPr>
              <w:t>Достижение концептуальной целостности – основная цель</w:t>
            </w:r>
            <w:r>
              <w:rPr>
                <w:noProof/>
                <w:webHidden/>
              </w:rPr>
              <w:tab/>
            </w:r>
            <w:r>
              <w:rPr>
                <w:noProof/>
                <w:webHidden/>
              </w:rPr>
              <w:fldChar w:fldCharType="begin"/>
            </w:r>
            <w:r>
              <w:rPr>
                <w:noProof/>
                <w:webHidden/>
              </w:rPr>
              <w:instrText xml:space="preserve"> PAGEREF _Toc438377408 \h </w:instrText>
            </w:r>
            <w:r>
              <w:rPr>
                <w:noProof/>
                <w:webHidden/>
              </w:rPr>
            </w:r>
            <w:r>
              <w:rPr>
                <w:noProof/>
                <w:webHidden/>
              </w:rPr>
              <w:fldChar w:fldCharType="separate"/>
            </w:r>
            <w:r>
              <w:rPr>
                <w:noProof/>
                <w:webHidden/>
              </w:rPr>
              <w:t>115</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9" w:history="1">
            <w:r w:rsidRPr="000E789F">
              <w:rPr>
                <w:rStyle w:val="Hyperlink"/>
                <w:noProof/>
                <w:lang w:val="ru-RU"/>
              </w:rPr>
              <w:t>Условия успешной совместной работы</w:t>
            </w:r>
            <w:r>
              <w:rPr>
                <w:noProof/>
                <w:webHidden/>
              </w:rPr>
              <w:tab/>
            </w:r>
            <w:r>
              <w:rPr>
                <w:noProof/>
                <w:webHidden/>
              </w:rPr>
              <w:fldChar w:fldCharType="begin"/>
            </w:r>
            <w:r>
              <w:rPr>
                <w:noProof/>
                <w:webHidden/>
              </w:rPr>
              <w:instrText xml:space="preserve"> PAGEREF _Toc438377409 \h </w:instrText>
            </w:r>
            <w:r>
              <w:rPr>
                <w:noProof/>
                <w:webHidden/>
              </w:rPr>
            </w:r>
            <w:r>
              <w:rPr>
                <w:noProof/>
                <w:webHidden/>
              </w:rPr>
              <w:fldChar w:fldCharType="separate"/>
            </w:r>
            <w:r>
              <w:rPr>
                <w:noProof/>
                <w:webHidden/>
              </w:rPr>
              <w:t>115</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0" w:history="1">
            <w:r w:rsidRPr="000E789F">
              <w:rPr>
                <w:rStyle w:val="Hyperlink"/>
                <w:noProof/>
                <w:lang w:val="ru-RU"/>
              </w:rPr>
              <w:t>Что нужно помнить</w:t>
            </w:r>
            <w:r>
              <w:rPr>
                <w:noProof/>
                <w:webHidden/>
              </w:rPr>
              <w:tab/>
            </w:r>
            <w:r>
              <w:rPr>
                <w:noProof/>
                <w:webHidden/>
              </w:rPr>
              <w:fldChar w:fldCharType="begin"/>
            </w:r>
            <w:r>
              <w:rPr>
                <w:noProof/>
                <w:webHidden/>
              </w:rPr>
              <w:instrText xml:space="preserve"> PAGEREF _Toc438377410 \h </w:instrText>
            </w:r>
            <w:r>
              <w:rPr>
                <w:noProof/>
                <w:webHidden/>
              </w:rPr>
            </w:r>
            <w:r>
              <w:rPr>
                <w:noProof/>
                <w:webHidden/>
              </w:rPr>
              <w:fldChar w:fldCharType="separate"/>
            </w:r>
            <w:r>
              <w:rPr>
                <w:noProof/>
                <w:webHidden/>
              </w:rPr>
              <w:t>117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1" w:history="1">
            <w:r w:rsidRPr="000E789F">
              <w:rPr>
                <w:rStyle w:val="Hyperlink"/>
                <w:noProof/>
                <w:lang w:val="ru-RU"/>
              </w:rPr>
              <w:t>Два – магическое число</w:t>
            </w:r>
            <w:r>
              <w:rPr>
                <w:noProof/>
                <w:webHidden/>
              </w:rPr>
              <w:tab/>
            </w:r>
            <w:r>
              <w:rPr>
                <w:noProof/>
                <w:webHidden/>
              </w:rPr>
              <w:fldChar w:fldCharType="begin"/>
            </w:r>
            <w:r>
              <w:rPr>
                <w:noProof/>
                <w:webHidden/>
              </w:rPr>
              <w:instrText xml:space="preserve"> PAGEREF _Toc438377411 \h </w:instrText>
            </w:r>
            <w:r>
              <w:rPr>
                <w:noProof/>
                <w:webHidden/>
              </w:rPr>
            </w:r>
            <w:r>
              <w:rPr>
                <w:noProof/>
                <w:webHidden/>
              </w:rPr>
              <w:fldChar w:fldCharType="separate"/>
            </w:r>
            <w:r>
              <w:rPr>
                <w:noProof/>
                <w:webHidden/>
              </w:rPr>
              <w:t>117</w:t>
            </w:r>
            <w:r>
              <w:rPr>
                <w:noProof/>
                <w:webHidden/>
              </w:rPr>
              <w:fldChar w:fldCharType="end"/>
            </w:r>
          </w:hyperlink>
        </w:p>
        <w:p w:rsidR="00F54112" w:rsidRDefault="00F54112">
          <w:pPr>
            <w:pStyle w:val="TOC2"/>
            <w:tabs>
              <w:tab w:val="right" w:leader="dot" w:pos="9396"/>
            </w:tabs>
            <w:rPr>
              <w:rFonts w:eastAsiaTheme="minorEastAsia"/>
              <w:noProof/>
            </w:rPr>
          </w:pPr>
          <w:hyperlink w:anchor="_Toc438377412" w:history="1">
            <w:r w:rsidRPr="000E789F">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_Toc438377412 \h </w:instrText>
            </w:r>
            <w:r>
              <w:rPr>
                <w:noProof/>
                <w:webHidden/>
              </w:rPr>
            </w:r>
            <w:r>
              <w:rPr>
                <w:noProof/>
                <w:webHidden/>
              </w:rPr>
              <w:fldChar w:fldCharType="separate"/>
            </w:r>
            <w:r>
              <w:rPr>
                <w:noProof/>
                <w:webHidden/>
              </w:rPr>
              <w:t>118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3" w:history="1">
            <w:r w:rsidRPr="000E789F">
              <w:rPr>
                <w:rStyle w:val="Hyperlink"/>
                <w:noProof/>
                <w:lang w:val="ru-RU"/>
              </w:rPr>
              <w:t>Качественные интерфейсы</w:t>
            </w:r>
            <w:r>
              <w:rPr>
                <w:noProof/>
                <w:webHidden/>
              </w:rPr>
              <w:tab/>
            </w:r>
            <w:r>
              <w:rPr>
                <w:noProof/>
                <w:webHidden/>
              </w:rPr>
              <w:fldChar w:fldCharType="begin"/>
            </w:r>
            <w:r>
              <w:rPr>
                <w:noProof/>
                <w:webHidden/>
              </w:rPr>
              <w:instrText xml:space="preserve"> PAGEREF _Toc438377413 \h </w:instrText>
            </w:r>
            <w:r>
              <w:rPr>
                <w:noProof/>
                <w:webHidden/>
              </w:rPr>
            </w:r>
            <w:r>
              <w:rPr>
                <w:noProof/>
                <w:webHidden/>
              </w:rPr>
              <w:fldChar w:fldCharType="separate"/>
            </w:r>
            <w:r>
              <w:rPr>
                <w:noProof/>
                <w:webHidden/>
              </w:rPr>
              <w:t>119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4" w:history="1">
            <w:r w:rsidRPr="000E789F">
              <w:rPr>
                <w:rStyle w:val="Hyperlink"/>
                <w:noProof/>
                <w:lang w:val="ru-RU"/>
              </w:rPr>
              <w:t>Средства дистанционного сотрудничества</w:t>
            </w:r>
            <w:r>
              <w:rPr>
                <w:noProof/>
                <w:webHidden/>
              </w:rPr>
              <w:tab/>
            </w:r>
            <w:r>
              <w:rPr>
                <w:noProof/>
                <w:webHidden/>
              </w:rPr>
              <w:fldChar w:fldCharType="begin"/>
            </w:r>
            <w:r>
              <w:rPr>
                <w:noProof/>
                <w:webHidden/>
              </w:rPr>
              <w:instrText xml:space="preserve"> PAGEREF _Toc438377414 \h </w:instrText>
            </w:r>
            <w:r>
              <w:rPr>
                <w:noProof/>
                <w:webHidden/>
              </w:rPr>
            </w:r>
            <w:r>
              <w:rPr>
                <w:noProof/>
                <w:webHidden/>
              </w:rPr>
              <w:fldChar w:fldCharType="separate"/>
            </w:r>
            <w:r>
              <w:rPr>
                <w:noProof/>
                <w:webHidden/>
              </w:rPr>
              <w:t>119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5" w:history="1">
            <w:r w:rsidRPr="000E789F">
              <w:rPr>
                <w:rStyle w:val="Hyperlink"/>
                <w:noProof/>
                <w:lang w:val="ru-RU"/>
              </w:rPr>
              <w:t>Крайняя важность личных встреч</w:t>
            </w:r>
            <w:r>
              <w:rPr>
                <w:noProof/>
                <w:webHidden/>
              </w:rPr>
              <w:tab/>
            </w:r>
            <w:r>
              <w:rPr>
                <w:noProof/>
                <w:webHidden/>
              </w:rPr>
              <w:fldChar w:fldCharType="begin"/>
            </w:r>
            <w:r>
              <w:rPr>
                <w:noProof/>
                <w:webHidden/>
              </w:rPr>
              <w:instrText xml:space="preserve"> PAGEREF _Toc438377415 \h </w:instrText>
            </w:r>
            <w:r>
              <w:rPr>
                <w:noProof/>
                <w:webHidden/>
              </w:rPr>
            </w:r>
            <w:r>
              <w:rPr>
                <w:noProof/>
                <w:webHidden/>
              </w:rPr>
              <w:fldChar w:fldCharType="separate"/>
            </w:r>
            <w:r>
              <w:rPr>
                <w:noProof/>
                <w:webHidden/>
              </w:rPr>
              <w:t>120</w:t>
            </w:r>
            <w:r>
              <w:rPr>
                <w:noProof/>
                <w:webHidden/>
              </w:rPr>
              <w:fldChar w:fldCharType="end"/>
            </w:r>
          </w:hyperlink>
        </w:p>
        <w:p w:rsidR="00F54112" w:rsidRDefault="00F54112">
          <w:pPr>
            <w:pStyle w:val="TOC2"/>
            <w:tabs>
              <w:tab w:val="right" w:leader="dot" w:pos="9396"/>
            </w:tabs>
            <w:rPr>
              <w:rFonts w:eastAsiaTheme="minorEastAsia"/>
              <w:noProof/>
            </w:rPr>
          </w:pPr>
          <w:hyperlink w:anchor="_Toc438377416" w:history="1">
            <w:r w:rsidRPr="000E789F">
              <w:rPr>
                <w:rStyle w:val="Hyperlink"/>
                <w:noProof/>
                <w:lang w:val="ru-RU"/>
              </w:rPr>
              <w:t xml:space="preserve">Стратегии и история развития крупных </w:t>
            </w:r>
            <w:r w:rsidRPr="000E789F">
              <w:rPr>
                <w:rStyle w:val="Hyperlink"/>
                <w:noProof/>
              </w:rPr>
              <w:t>IT</w:t>
            </w:r>
            <w:r w:rsidRPr="000E789F">
              <w:rPr>
                <w:rStyle w:val="Hyperlink"/>
                <w:noProof/>
                <w:lang w:val="ru-RU"/>
              </w:rPr>
              <w:t>-компаний</w:t>
            </w:r>
            <w:r>
              <w:rPr>
                <w:noProof/>
                <w:webHidden/>
              </w:rPr>
              <w:tab/>
            </w:r>
            <w:r>
              <w:rPr>
                <w:noProof/>
                <w:webHidden/>
              </w:rPr>
              <w:fldChar w:fldCharType="begin"/>
            </w:r>
            <w:r>
              <w:rPr>
                <w:noProof/>
                <w:webHidden/>
              </w:rPr>
              <w:instrText xml:space="preserve"> PAGEREF _Toc438377416 \h </w:instrText>
            </w:r>
            <w:r>
              <w:rPr>
                <w:noProof/>
                <w:webHidden/>
              </w:rPr>
            </w:r>
            <w:r>
              <w:rPr>
                <w:noProof/>
                <w:webHidden/>
              </w:rPr>
              <w:fldChar w:fldCharType="separate"/>
            </w:r>
            <w:r>
              <w:rPr>
                <w:noProof/>
                <w:webHidden/>
              </w:rPr>
              <w:t>121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7" w:history="1">
            <w:r w:rsidRPr="000E789F">
              <w:rPr>
                <w:rStyle w:val="Hyperlink"/>
                <w:noProof/>
              </w:rPr>
              <w:t>Apple</w:t>
            </w:r>
            <w:r w:rsidRPr="000E789F">
              <w:rPr>
                <w:rStyle w:val="Hyperlink"/>
                <w:noProof/>
                <w:lang w:val="ru-RU"/>
              </w:rPr>
              <w:t xml:space="preserve"> </w:t>
            </w:r>
            <w:r w:rsidRPr="000E789F">
              <w:rPr>
                <w:rStyle w:val="Hyperlink"/>
                <w:noProof/>
              </w:rPr>
              <w:t>Inc</w:t>
            </w:r>
            <w:r w:rsidRPr="000E789F">
              <w:rPr>
                <w:rStyle w:val="Hyperlink"/>
                <w:noProof/>
                <w:lang w:val="ru-RU"/>
              </w:rPr>
              <w:t>.</w:t>
            </w:r>
            <w:r>
              <w:rPr>
                <w:noProof/>
                <w:webHidden/>
              </w:rPr>
              <w:tab/>
            </w:r>
            <w:r>
              <w:rPr>
                <w:noProof/>
                <w:webHidden/>
              </w:rPr>
              <w:fldChar w:fldCharType="begin"/>
            </w:r>
            <w:r>
              <w:rPr>
                <w:noProof/>
                <w:webHidden/>
              </w:rPr>
              <w:instrText xml:space="preserve"> PAGEREF _Toc438377417 \h </w:instrText>
            </w:r>
            <w:r>
              <w:rPr>
                <w:noProof/>
                <w:webHidden/>
              </w:rPr>
            </w:r>
            <w:r>
              <w:rPr>
                <w:noProof/>
                <w:webHidden/>
              </w:rPr>
              <w:fldChar w:fldCharType="separate"/>
            </w:r>
            <w:r>
              <w:rPr>
                <w:noProof/>
                <w:webHidden/>
              </w:rPr>
              <w:t>121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8" w:history="1">
            <w:r w:rsidRPr="000E789F">
              <w:rPr>
                <w:rStyle w:val="Hyperlink"/>
                <w:noProof/>
              </w:rPr>
              <w:t>Samsung</w:t>
            </w:r>
            <w:r w:rsidRPr="000E789F">
              <w:rPr>
                <w:rStyle w:val="Hyperlink"/>
                <w:noProof/>
                <w:lang w:val="ru-RU"/>
              </w:rPr>
              <w:t xml:space="preserve"> </w:t>
            </w:r>
            <w:r w:rsidRPr="000E789F">
              <w:rPr>
                <w:rStyle w:val="Hyperlink"/>
                <w:noProof/>
              </w:rPr>
              <w:t>Electronics</w:t>
            </w:r>
            <w:r>
              <w:rPr>
                <w:noProof/>
                <w:webHidden/>
              </w:rPr>
              <w:tab/>
            </w:r>
            <w:r>
              <w:rPr>
                <w:noProof/>
                <w:webHidden/>
              </w:rPr>
              <w:fldChar w:fldCharType="begin"/>
            </w:r>
            <w:r>
              <w:rPr>
                <w:noProof/>
                <w:webHidden/>
              </w:rPr>
              <w:instrText xml:space="preserve"> PAGEREF _Toc438377418 \h </w:instrText>
            </w:r>
            <w:r>
              <w:rPr>
                <w:noProof/>
                <w:webHidden/>
              </w:rPr>
            </w:r>
            <w:r>
              <w:rPr>
                <w:noProof/>
                <w:webHidden/>
              </w:rPr>
              <w:fldChar w:fldCharType="separate"/>
            </w:r>
            <w:r>
              <w:rPr>
                <w:noProof/>
                <w:webHidden/>
              </w:rPr>
              <w:t>128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9" w:history="1">
            <w:r w:rsidRPr="000E789F">
              <w:rPr>
                <w:rStyle w:val="Hyperlink"/>
                <w:noProof/>
              </w:rPr>
              <w:t>HP</w:t>
            </w:r>
            <w:r>
              <w:rPr>
                <w:noProof/>
                <w:webHidden/>
              </w:rPr>
              <w:tab/>
            </w:r>
            <w:r>
              <w:rPr>
                <w:noProof/>
                <w:webHidden/>
              </w:rPr>
              <w:fldChar w:fldCharType="begin"/>
            </w:r>
            <w:r>
              <w:rPr>
                <w:noProof/>
                <w:webHidden/>
              </w:rPr>
              <w:instrText xml:space="preserve"> PAGEREF _Toc438377419 \h </w:instrText>
            </w:r>
            <w:r>
              <w:rPr>
                <w:noProof/>
                <w:webHidden/>
              </w:rPr>
            </w:r>
            <w:r>
              <w:rPr>
                <w:noProof/>
                <w:webHidden/>
              </w:rPr>
              <w:fldChar w:fldCharType="separate"/>
            </w:r>
            <w:r>
              <w:rPr>
                <w:noProof/>
                <w:webHidden/>
              </w:rPr>
              <w:t>131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0" w:history="1">
            <w:r w:rsidRPr="000E789F">
              <w:rPr>
                <w:rStyle w:val="Hyperlink"/>
                <w:noProof/>
              </w:rPr>
              <w:t>IBM</w:t>
            </w:r>
            <w:r>
              <w:rPr>
                <w:noProof/>
                <w:webHidden/>
              </w:rPr>
              <w:tab/>
            </w:r>
            <w:r>
              <w:rPr>
                <w:noProof/>
                <w:webHidden/>
              </w:rPr>
              <w:fldChar w:fldCharType="begin"/>
            </w:r>
            <w:r>
              <w:rPr>
                <w:noProof/>
                <w:webHidden/>
              </w:rPr>
              <w:instrText xml:space="preserve"> PAGEREF _Toc438377420 \h </w:instrText>
            </w:r>
            <w:r>
              <w:rPr>
                <w:noProof/>
                <w:webHidden/>
              </w:rPr>
            </w:r>
            <w:r>
              <w:rPr>
                <w:noProof/>
                <w:webHidden/>
              </w:rPr>
              <w:fldChar w:fldCharType="separate"/>
            </w:r>
            <w:r>
              <w:rPr>
                <w:noProof/>
                <w:webHidden/>
              </w:rPr>
              <w:t>134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1" w:history="1">
            <w:r w:rsidRPr="000E789F">
              <w:rPr>
                <w:rStyle w:val="Hyperlink"/>
                <w:noProof/>
              </w:rPr>
              <w:t>Amazon</w:t>
            </w:r>
            <w:r>
              <w:rPr>
                <w:noProof/>
                <w:webHidden/>
              </w:rPr>
              <w:tab/>
            </w:r>
            <w:r>
              <w:rPr>
                <w:noProof/>
                <w:webHidden/>
              </w:rPr>
              <w:fldChar w:fldCharType="begin"/>
            </w:r>
            <w:r>
              <w:rPr>
                <w:noProof/>
                <w:webHidden/>
              </w:rPr>
              <w:instrText xml:space="preserve"> PAGEREF _Toc438377421 \h </w:instrText>
            </w:r>
            <w:r>
              <w:rPr>
                <w:noProof/>
                <w:webHidden/>
              </w:rPr>
            </w:r>
            <w:r>
              <w:rPr>
                <w:noProof/>
                <w:webHidden/>
              </w:rPr>
              <w:fldChar w:fldCharType="separate"/>
            </w:r>
            <w:r>
              <w:rPr>
                <w:noProof/>
                <w:webHidden/>
              </w:rPr>
              <w:t>137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2" w:history="1">
            <w:r w:rsidRPr="000E789F">
              <w:rPr>
                <w:rStyle w:val="Hyperlink"/>
                <w:noProof/>
                <w:lang w:eastAsia="ru-RU"/>
              </w:rPr>
              <w:t>Microsoft</w:t>
            </w:r>
            <w:r>
              <w:rPr>
                <w:noProof/>
                <w:webHidden/>
              </w:rPr>
              <w:tab/>
            </w:r>
            <w:r>
              <w:rPr>
                <w:noProof/>
                <w:webHidden/>
              </w:rPr>
              <w:fldChar w:fldCharType="begin"/>
            </w:r>
            <w:r>
              <w:rPr>
                <w:noProof/>
                <w:webHidden/>
              </w:rPr>
              <w:instrText xml:space="preserve"> PAGEREF _Toc438377422 \h </w:instrText>
            </w:r>
            <w:r>
              <w:rPr>
                <w:noProof/>
                <w:webHidden/>
              </w:rPr>
            </w:r>
            <w:r>
              <w:rPr>
                <w:noProof/>
                <w:webHidden/>
              </w:rPr>
              <w:fldChar w:fldCharType="separate"/>
            </w:r>
            <w:r>
              <w:rPr>
                <w:noProof/>
                <w:webHidden/>
              </w:rPr>
              <w:t>139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3" w:history="1">
            <w:r w:rsidRPr="000E789F">
              <w:rPr>
                <w:rStyle w:val="Hyperlink"/>
                <w:noProof/>
                <w:lang w:eastAsia="ru-RU"/>
              </w:rPr>
              <w:t>Sony</w:t>
            </w:r>
            <w:r>
              <w:rPr>
                <w:noProof/>
                <w:webHidden/>
              </w:rPr>
              <w:tab/>
            </w:r>
            <w:r>
              <w:rPr>
                <w:noProof/>
                <w:webHidden/>
              </w:rPr>
              <w:fldChar w:fldCharType="begin"/>
            </w:r>
            <w:r>
              <w:rPr>
                <w:noProof/>
                <w:webHidden/>
              </w:rPr>
              <w:instrText xml:space="preserve"> PAGEREF _Toc438377423 \h </w:instrText>
            </w:r>
            <w:r>
              <w:rPr>
                <w:noProof/>
                <w:webHidden/>
              </w:rPr>
            </w:r>
            <w:r>
              <w:rPr>
                <w:noProof/>
                <w:webHidden/>
              </w:rPr>
              <w:fldChar w:fldCharType="separate"/>
            </w:r>
            <w:r>
              <w:rPr>
                <w:noProof/>
                <w:webHidden/>
              </w:rPr>
              <w:t>142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4" w:history="1">
            <w:r w:rsidRPr="000E789F">
              <w:rPr>
                <w:rStyle w:val="Hyperlink"/>
                <w:noProof/>
              </w:rPr>
              <w:t>Google</w:t>
            </w:r>
            <w:r>
              <w:rPr>
                <w:noProof/>
                <w:webHidden/>
              </w:rPr>
              <w:tab/>
            </w:r>
            <w:r>
              <w:rPr>
                <w:noProof/>
                <w:webHidden/>
              </w:rPr>
              <w:fldChar w:fldCharType="begin"/>
            </w:r>
            <w:r>
              <w:rPr>
                <w:noProof/>
                <w:webHidden/>
              </w:rPr>
              <w:instrText xml:space="preserve"> PAGEREF _Toc438377424 \h </w:instrText>
            </w:r>
            <w:r>
              <w:rPr>
                <w:noProof/>
                <w:webHidden/>
              </w:rPr>
            </w:r>
            <w:r>
              <w:rPr>
                <w:noProof/>
                <w:webHidden/>
              </w:rPr>
              <w:fldChar w:fldCharType="separate"/>
            </w:r>
            <w:r>
              <w:rPr>
                <w:noProof/>
                <w:webHidden/>
              </w:rPr>
              <w:t>145</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5" w:history="1">
            <w:r w:rsidRPr="000E789F">
              <w:rPr>
                <w:rStyle w:val="Hyperlink"/>
                <w:noProof/>
              </w:rPr>
              <w:t>Panasonic</w:t>
            </w:r>
            <w:r>
              <w:rPr>
                <w:noProof/>
                <w:webHidden/>
              </w:rPr>
              <w:tab/>
            </w:r>
            <w:r>
              <w:rPr>
                <w:noProof/>
                <w:webHidden/>
              </w:rPr>
              <w:fldChar w:fldCharType="begin"/>
            </w:r>
            <w:r>
              <w:rPr>
                <w:noProof/>
                <w:webHidden/>
              </w:rPr>
              <w:instrText xml:space="preserve"> PAGEREF _Toc438377425 \h </w:instrText>
            </w:r>
            <w:r>
              <w:rPr>
                <w:noProof/>
                <w:webHidden/>
              </w:rPr>
            </w:r>
            <w:r>
              <w:rPr>
                <w:noProof/>
                <w:webHidden/>
              </w:rPr>
              <w:fldChar w:fldCharType="separate"/>
            </w:r>
            <w:r>
              <w:rPr>
                <w:noProof/>
                <w:webHidden/>
              </w:rPr>
              <w:t>149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6" w:history="1">
            <w:r w:rsidRPr="000E789F">
              <w:rPr>
                <w:rStyle w:val="Hyperlink"/>
                <w:noProof/>
              </w:rPr>
              <w:t>Epam</w:t>
            </w:r>
            <w:r>
              <w:rPr>
                <w:noProof/>
                <w:webHidden/>
              </w:rPr>
              <w:tab/>
            </w:r>
            <w:r>
              <w:rPr>
                <w:noProof/>
                <w:webHidden/>
              </w:rPr>
              <w:fldChar w:fldCharType="begin"/>
            </w:r>
            <w:r>
              <w:rPr>
                <w:noProof/>
                <w:webHidden/>
              </w:rPr>
              <w:instrText xml:space="preserve"> PAGEREF _Toc438377426 \h </w:instrText>
            </w:r>
            <w:r>
              <w:rPr>
                <w:noProof/>
                <w:webHidden/>
              </w:rPr>
            </w:r>
            <w:r>
              <w:rPr>
                <w:noProof/>
                <w:webHidden/>
              </w:rPr>
              <w:fldChar w:fldCharType="separate"/>
            </w:r>
            <w:r>
              <w:rPr>
                <w:noProof/>
                <w:webHidden/>
              </w:rPr>
              <w:t>153</w:t>
            </w:r>
            <w:r>
              <w:rPr>
                <w:noProof/>
                <w:webHidden/>
              </w:rPr>
              <w:fldChar w:fldCharType="end"/>
            </w:r>
          </w:hyperlink>
        </w:p>
        <w:p w:rsidR="00F54112" w:rsidRDefault="00F54112">
          <w:pPr>
            <w:pStyle w:val="TOC1"/>
            <w:tabs>
              <w:tab w:val="right" w:leader="dot" w:pos="9396"/>
            </w:tabs>
            <w:rPr>
              <w:rFonts w:eastAsiaTheme="minorEastAsia"/>
              <w:noProof/>
            </w:rPr>
          </w:pPr>
          <w:hyperlink w:anchor="_Toc438377427" w:history="1">
            <w:r w:rsidRPr="000E789F">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_Toc438377427 \h </w:instrText>
            </w:r>
            <w:r>
              <w:rPr>
                <w:noProof/>
                <w:webHidden/>
              </w:rPr>
            </w:r>
            <w:r>
              <w:rPr>
                <w:noProof/>
                <w:webHidden/>
              </w:rPr>
              <w:fldChar w:fldCharType="separate"/>
            </w:r>
            <w:r>
              <w:rPr>
                <w:noProof/>
                <w:webHidden/>
              </w:rPr>
              <w:t>161</w:t>
            </w:r>
            <w:r>
              <w:rPr>
                <w:noProof/>
                <w:webHidden/>
              </w:rPr>
              <w:fldChar w:fldCharType="end"/>
            </w:r>
          </w:hyperlink>
        </w:p>
        <w:p w:rsidR="00F54112" w:rsidRDefault="00F54112">
          <w:pPr>
            <w:pStyle w:val="TOC2"/>
            <w:tabs>
              <w:tab w:val="right" w:leader="dot" w:pos="9396"/>
            </w:tabs>
            <w:rPr>
              <w:rFonts w:eastAsiaTheme="minorEastAsia"/>
              <w:noProof/>
            </w:rPr>
          </w:pPr>
          <w:hyperlink w:anchor="_Toc438377428" w:history="1">
            <w:r w:rsidRPr="000E789F">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_Toc438377428 \h </w:instrText>
            </w:r>
            <w:r>
              <w:rPr>
                <w:noProof/>
                <w:webHidden/>
              </w:rPr>
            </w:r>
            <w:r>
              <w:rPr>
                <w:noProof/>
                <w:webHidden/>
              </w:rPr>
              <w:fldChar w:fldCharType="separate"/>
            </w:r>
            <w:r>
              <w:rPr>
                <w:noProof/>
                <w:webHidden/>
              </w:rPr>
              <w:t>161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9" w:history="1">
            <w:r w:rsidRPr="000E789F">
              <w:rPr>
                <w:rStyle w:val="Hyperlink"/>
                <w:noProof/>
                <w:lang w:val="ru-RU"/>
              </w:rPr>
              <w:t>Процессор</w:t>
            </w:r>
            <w:r>
              <w:rPr>
                <w:noProof/>
                <w:webHidden/>
              </w:rPr>
              <w:tab/>
            </w:r>
            <w:r>
              <w:rPr>
                <w:noProof/>
                <w:webHidden/>
              </w:rPr>
              <w:fldChar w:fldCharType="begin"/>
            </w:r>
            <w:r>
              <w:rPr>
                <w:noProof/>
                <w:webHidden/>
              </w:rPr>
              <w:instrText xml:space="preserve"> PAGEREF _Toc438377429 \h </w:instrText>
            </w:r>
            <w:r>
              <w:rPr>
                <w:noProof/>
                <w:webHidden/>
              </w:rPr>
            </w:r>
            <w:r>
              <w:rPr>
                <w:noProof/>
                <w:webHidden/>
              </w:rPr>
              <w:fldChar w:fldCharType="separate"/>
            </w:r>
            <w:r>
              <w:rPr>
                <w:noProof/>
                <w:webHidden/>
              </w:rPr>
              <w:t>162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0" w:history="1">
            <w:r w:rsidRPr="000E789F">
              <w:rPr>
                <w:rStyle w:val="Hyperlink"/>
                <w:noProof/>
                <w:lang w:val="ru-RU"/>
              </w:rPr>
              <w:t>Память</w:t>
            </w:r>
            <w:r>
              <w:rPr>
                <w:noProof/>
                <w:webHidden/>
              </w:rPr>
              <w:tab/>
            </w:r>
            <w:r>
              <w:rPr>
                <w:noProof/>
                <w:webHidden/>
              </w:rPr>
              <w:fldChar w:fldCharType="begin"/>
            </w:r>
            <w:r>
              <w:rPr>
                <w:noProof/>
                <w:webHidden/>
              </w:rPr>
              <w:instrText xml:space="preserve"> PAGEREF _Toc438377430 \h </w:instrText>
            </w:r>
            <w:r>
              <w:rPr>
                <w:noProof/>
                <w:webHidden/>
              </w:rPr>
            </w:r>
            <w:r>
              <w:rPr>
                <w:noProof/>
                <w:webHidden/>
              </w:rPr>
              <w:fldChar w:fldCharType="separate"/>
            </w:r>
            <w:r>
              <w:rPr>
                <w:noProof/>
                <w:webHidden/>
              </w:rPr>
              <w:t>164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1" w:history="1">
            <w:r w:rsidRPr="000E789F">
              <w:rPr>
                <w:rStyle w:val="Hyperlink"/>
                <w:noProof/>
                <w:lang w:val="ru-RU"/>
              </w:rPr>
              <w:t>Периферийные устройства</w:t>
            </w:r>
            <w:r>
              <w:rPr>
                <w:noProof/>
                <w:webHidden/>
              </w:rPr>
              <w:tab/>
            </w:r>
            <w:r>
              <w:rPr>
                <w:noProof/>
                <w:webHidden/>
              </w:rPr>
              <w:fldChar w:fldCharType="begin"/>
            </w:r>
            <w:r>
              <w:rPr>
                <w:noProof/>
                <w:webHidden/>
              </w:rPr>
              <w:instrText xml:space="preserve"> PAGEREF _Toc438377431 \h </w:instrText>
            </w:r>
            <w:r>
              <w:rPr>
                <w:noProof/>
                <w:webHidden/>
              </w:rPr>
            </w:r>
            <w:r>
              <w:rPr>
                <w:noProof/>
                <w:webHidden/>
              </w:rPr>
              <w:fldChar w:fldCharType="separate"/>
            </w:r>
            <w:r>
              <w:rPr>
                <w:noProof/>
                <w:webHidden/>
              </w:rPr>
              <w:t>165</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2" w:history="1">
            <w:r w:rsidRPr="000E789F">
              <w:rPr>
                <w:rStyle w:val="Hyperlink"/>
                <w:noProof/>
                <w:lang w:val="ru-RU"/>
              </w:rPr>
              <w:t>Схема аппаратурной части компьютера:</w:t>
            </w:r>
            <w:r>
              <w:rPr>
                <w:noProof/>
                <w:webHidden/>
              </w:rPr>
              <w:tab/>
            </w:r>
            <w:r>
              <w:rPr>
                <w:noProof/>
                <w:webHidden/>
              </w:rPr>
              <w:fldChar w:fldCharType="begin"/>
            </w:r>
            <w:r>
              <w:rPr>
                <w:noProof/>
                <w:webHidden/>
              </w:rPr>
              <w:instrText xml:space="preserve"> PAGEREF _Toc438377432 \h </w:instrText>
            </w:r>
            <w:r>
              <w:rPr>
                <w:noProof/>
                <w:webHidden/>
              </w:rPr>
            </w:r>
            <w:r>
              <w:rPr>
                <w:noProof/>
                <w:webHidden/>
              </w:rPr>
              <w:fldChar w:fldCharType="separate"/>
            </w:r>
            <w:r>
              <w:rPr>
                <w:noProof/>
                <w:webHidden/>
              </w:rPr>
              <w:t>166</w:t>
            </w:r>
            <w:r>
              <w:rPr>
                <w:noProof/>
                <w:webHidden/>
              </w:rPr>
              <w:fldChar w:fldCharType="end"/>
            </w:r>
          </w:hyperlink>
        </w:p>
        <w:p w:rsidR="00F54112" w:rsidRDefault="00F54112">
          <w:pPr>
            <w:pStyle w:val="TOC2"/>
            <w:tabs>
              <w:tab w:val="right" w:leader="dot" w:pos="9396"/>
            </w:tabs>
            <w:rPr>
              <w:rFonts w:eastAsiaTheme="minorEastAsia"/>
              <w:noProof/>
            </w:rPr>
          </w:pPr>
          <w:hyperlink w:anchor="_Toc438377433" w:history="1">
            <w:r w:rsidRPr="000E789F">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_Toc438377433 \h </w:instrText>
            </w:r>
            <w:r>
              <w:rPr>
                <w:noProof/>
                <w:webHidden/>
              </w:rPr>
            </w:r>
            <w:r>
              <w:rPr>
                <w:noProof/>
                <w:webHidden/>
              </w:rPr>
              <w:fldChar w:fldCharType="separate"/>
            </w:r>
            <w:r>
              <w:rPr>
                <w:noProof/>
                <w:webHidden/>
              </w:rPr>
              <w:t>167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4" w:history="1">
            <w:r w:rsidRPr="000E789F">
              <w:rPr>
                <w:rStyle w:val="Hyperlink"/>
                <w:noProof/>
                <w:lang w:val="ru-RU"/>
              </w:rPr>
              <w:t>Структура операционной системы</w:t>
            </w:r>
            <w:r>
              <w:rPr>
                <w:noProof/>
                <w:webHidden/>
              </w:rPr>
              <w:tab/>
            </w:r>
            <w:r>
              <w:rPr>
                <w:noProof/>
                <w:webHidden/>
              </w:rPr>
              <w:fldChar w:fldCharType="begin"/>
            </w:r>
            <w:r>
              <w:rPr>
                <w:noProof/>
                <w:webHidden/>
              </w:rPr>
              <w:instrText xml:space="preserve"> PAGEREF _Toc438377434 \h </w:instrText>
            </w:r>
            <w:r>
              <w:rPr>
                <w:noProof/>
                <w:webHidden/>
              </w:rPr>
            </w:r>
            <w:r>
              <w:rPr>
                <w:noProof/>
                <w:webHidden/>
              </w:rPr>
              <w:fldChar w:fldCharType="separate"/>
            </w:r>
            <w:r>
              <w:rPr>
                <w:noProof/>
                <w:webHidden/>
              </w:rPr>
              <w:t>167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5" w:history="1">
            <w:r w:rsidRPr="000E789F">
              <w:rPr>
                <w:rStyle w:val="Hyperlink"/>
                <w:noProof/>
                <w:lang w:val="ru-RU"/>
              </w:rPr>
              <w:t>Запуск компьютера</w:t>
            </w:r>
            <w:r>
              <w:rPr>
                <w:noProof/>
                <w:webHidden/>
              </w:rPr>
              <w:tab/>
            </w:r>
            <w:r>
              <w:rPr>
                <w:noProof/>
                <w:webHidden/>
              </w:rPr>
              <w:fldChar w:fldCharType="begin"/>
            </w:r>
            <w:r>
              <w:rPr>
                <w:noProof/>
                <w:webHidden/>
              </w:rPr>
              <w:instrText xml:space="preserve"> PAGEREF _Toc438377435 \h </w:instrText>
            </w:r>
            <w:r>
              <w:rPr>
                <w:noProof/>
                <w:webHidden/>
              </w:rPr>
            </w:r>
            <w:r>
              <w:rPr>
                <w:noProof/>
                <w:webHidden/>
              </w:rPr>
              <w:fldChar w:fldCharType="separate"/>
            </w:r>
            <w:r>
              <w:rPr>
                <w:noProof/>
                <w:webHidden/>
              </w:rPr>
              <w:t>167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6" w:history="1">
            <w:r w:rsidRPr="000E789F">
              <w:rPr>
                <w:rStyle w:val="Hyperlink"/>
                <w:noProof/>
                <w:lang w:val="ru-RU"/>
              </w:rPr>
              <w:t>Загрузка операционной системы</w:t>
            </w:r>
            <w:r>
              <w:rPr>
                <w:noProof/>
                <w:webHidden/>
              </w:rPr>
              <w:tab/>
            </w:r>
            <w:r>
              <w:rPr>
                <w:noProof/>
                <w:webHidden/>
              </w:rPr>
              <w:fldChar w:fldCharType="begin"/>
            </w:r>
            <w:r>
              <w:rPr>
                <w:noProof/>
                <w:webHidden/>
              </w:rPr>
              <w:instrText xml:space="preserve"> PAGEREF _Toc438377436 \h </w:instrText>
            </w:r>
            <w:r>
              <w:rPr>
                <w:noProof/>
                <w:webHidden/>
              </w:rPr>
            </w:r>
            <w:r>
              <w:rPr>
                <w:noProof/>
                <w:webHidden/>
              </w:rPr>
              <w:fldChar w:fldCharType="separate"/>
            </w:r>
            <w:r>
              <w:rPr>
                <w:noProof/>
                <w:webHidden/>
              </w:rPr>
              <w:t>168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7" w:history="1">
            <w:r w:rsidRPr="000E789F">
              <w:rPr>
                <w:rStyle w:val="Hyperlink"/>
                <w:noProof/>
                <w:lang w:val="ru-RU"/>
              </w:rPr>
              <w:t>Наиболее известные операционные системы</w:t>
            </w:r>
            <w:r>
              <w:rPr>
                <w:noProof/>
                <w:webHidden/>
              </w:rPr>
              <w:tab/>
            </w:r>
            <w:r>
              <w:rPr>
                <w:noProof/>
                <w:webHidden/>
              </w:rPr>
              <w:fldChar w:fldCharType="begin"/>
            </w:r>
            <w:r>
              <w:rPr>
                <w:noProof/>
                <w:webHidden/>
              </w:rPr>
              <w:instrText xml:space="preserve"> PAGEREF _Toc438377437 \h </w:instrText>
            </w:r>
            <w:r>
              <w:rPr>
                <w:noProof/>
                <w:webHidden/>
              </w:rPr>
            </w:r>
            <w:r>
              <w:rPr>
                <w:noProof/>
                <w:webHidden/>
              </w:rPr>
              <w:fldChar w:fldCharType="separate"/>
            </w:r>
            <w:r>
              <w:rPr>
                <w:noProof/>
                <w:webHidden/>
              </w:rPr>
              <w:t>168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8" w:history="1">
            <w:r w:rsidRPr="000E789F">
              <w:rPr>
                <w:rStyle w:val="Hyperlink"/>
                <w:noProof/>
                <w:lang w:val="ru-RU"/>
              </w:rPr>
              <w:t>Вычислительные системы</w:t>
            </w:r>
            <w:r>
              <w:rPr>
                <w:noProof/>
                <w:webHidden/>
              </w:rPr>
              <w:tab/>
            </w:r>
            <w:r>
              <w:rPr>
                <w:noProof/>
                <w:webHidden/>
              </w:rPr>
              <w:fldChar w:fldCharType="begin"/>
            </w:r>
            <w:r>
              <w:rPr>
                <w:noProof/>
                <w:webHidden/>
              </w:rPr>
              <w:instrText xml:space="preserve"> PAGEREF _Toc438377438 \h </w:instrText>
            </w:r>
            <w:r>
              <w:rPr>
                <w:noProof/>
                <w:webHidden/>
              </w:rPr>
            </w:r>
            <w:r>
              <w:rPr>
                <w:noProof/>
                <w:webHidden/>
              </w:rPr>
              <w:fldChar w:fldCharType="separate"/>
            </w:r>
            <w:r>
              <w:rPr>
                <w:noProof/>
                <w:webHidden/>
              </w:rPr>
              <w:t>169</w:t>
            </w:r>
            <w:r>
              <w:rPr>
                <w:noProof/>
                <w:webHidden/>
              </w:rPr>
              <w:fldChar w:fldCharType="end"/>
            </w:r>
          </w:hyperlink>
        </w:p>
        <w:p w:rsidR="00F54112" w:rsidRDefault="00F54112">
          <w:pPr>
            <w:pStyle w:val="TOC2"/>
            <w:tabs>
              <w:tab w:val="right" w:leader="dot" w:pos="9396"/>
            </w:tabs>
            <w:rPr>
              <w:rFonts w:eastAsiaTheme="minorEastAsia"/>
              <w:noProof/>
            </w:rPr>
          </w:pPr>
          <w:hyperlink w:anchor="_Toc438377439" w:history="1">
            <w:r w:rsidRPr="000E789F">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_Toc438377439 \h </w:instrText>
            </w:r>
            <w:r>
              <w:rPr>
                <w:noProof/>
                <w:webHidden/>
              </w:rPr>
            </w:r>
            <w:r>
              <w:rPr>
                <w:noProof/>
                <w:webHidden/>
              </w:rPr>
              <w:fldChar w:fldCharType="separate"/>
            </w:r>
            <w:r>
              <w:rPr>
                <w:noProof/>
                <w:webHidden/>
              </w:rPr>
              <w:t>170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0" w:history="1">
            <w:r w:rsidRPr="000E789F">
              <w:rPr>
                <w:rStyle w:val="Hyperlink"/>
                <w:noProof/>
                <w:lang w:val="ru-RU"/>
              </w:rPr>
              <w:t>В общих чертах</w:t>
            </w:r>
            <w:r>
              <w:rPr>
                <w:noProof/>
                <w:webHidden/>
              </w:rPr>
              <w:tab/>
            </w:r>
            <w:r>
              <w:rPr>
                <w:noProof/>
                <w:webHidden/>
              </w:rPr>
              <w:fldChar w:fldCharType="begin"/>
            </w:r>
            <w:r>
              <w:rPr>
                <w:noProof/>
                <w:webHidden/>
              </w:rPr>
              <w:instrText xml:space="preserve"> PAGEREF _Toc438377440 \h </w:instrText>
            </w:r>
            <w:r>
              <w:rPr>
                <w:noProof/>
                <w:webHidden/>
              </w:rPr>
            </w:r>
            <w:r>
              <w:rPr>
                <w:noProof/>
                <w:webHidden/>
              </w:rPr>
              <w:fldChar w:fldCharType="separate"/>
            </w:r>
            <w:r>
              <w:rPr>
                <w:noProof/>
                <w:webHidden/>
              </w:rPr>
              <w:t>170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1" w:history="1">
            <w:r w:rsidRPr="000E789F">
              <w:rPr>
                <w:rStyle w:val="Hyperlink"/>
                <w:noProof/>
                <w:lang w:val="ru-RU"/>
              </w:rPr>
              <w:t>Статистика</w:t>
            </w:r>
            <w:r>
              <w:rPr>
                <w:noProof/>
                <w:webHidden/>
              </w:rPr>
              <w:tab/>
            </w:r>
            <w:r>
              <w:rPr>
                <w:noProof/>
                <w:webHidden/>
              </w:rPr>
              <w:fldChar w:fldCharType="begin"/>
            </w:r>
            <w:r>
              <w:rPr>
                <w:noProof/>
                <w:webHidden/>
              </w:rPr>
              <w:instrText xml:space="preserve"> PAGEREF _Toc438377441 \h </w:instrText>
            </w:r>
            <w:r>
              <w:rPr>
                <w:noProof/>
                <w:webHidden/>
              </w:rPr>
            </w:r>
            <w:r>
              <w:rPr>
                <w:noProof/>
                <w:webHidden/>
              </w:rPr>
              <w:fldChar w:fldCharType="separate"/>
            </w:r>
            <w:r>
              <w:rPr>
                <w:noProof/>
                <w:webHidden/>
              </w:rPr>
              <w:t>172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2" w:history="1">
            <w:r w:rsidRPr="000E789F">
              <w:rPr>
                <w:rStyle w:val="Hyperlink"/>
                <w:noProof/>
                <w:lang w:val="ru-RU"/>
              </w:rPr>
              <w:t>Обзор некоторых мобильных операционных систем</w:t>
            </w:r>
            <w:r>
              <w:rPr>
                <w:noProof/>
                <w:webHidden/>
              </w:rPr>
              <w:tab/>
            </w:r>
            <w:r>
              <w:rPr>
                <w:noProof/>
                <w:webHidden/>
              </w:rPr>
              <w:fldChar w:fldCharType="begin"/>
            </w:r>
            <w:r>
              <w:rPr>
                <w:noProof/>
                <w:webHidden/>
              </w:rPr>
              <w:instrText xml:space="preserve"> PAGEREF _Toc438377442 \h </w:instrText>
            </w:r>
            <w:r>
              <w:rPr>
                <w:noProof/>
                <w:webHidden/>
              </w:rPr>
            </w:r>
            <w:r>
              <w:rPr>
                <w:noProof/>
                <w:webHidden/>
              </w:rPr>
              <w:fldChar w:fldCharType="separate"/>
            </w:r>
            <w:r>
              <w:rPr>
                <w:noProof/>
                <w:webHidden/>
              </w:rPr>
              <w:t>173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3" w:history="1">
            <w:r w:rsidRPr="000E789F">
              <w:rPr>
                <w:rStyle w:val="Hyperlink"/>
                <w:noProof/>
                <w:lang w:val="ru-RU"/>
              </w:rPr>
              <w:t xml:space="preserve">Классическое противостояние — </w:t>
            </w:r>
            <w:r w:rsidRPr="000E789F">
              <w:rPr>
                <w:rStyle w:val="Hyperlink"/>
                <w:noProof/>
              </w:rPr>
              <w:t>Android</w:t>
            </w:r>
            <w:r w:rsidRPr="000E789F">
              <w:rPr>
                <w:rStyle w:val="Hyperlink"/>
                <w:noProof/>
                <w:lang w:val="ru-RU"/>
              </w:rPr>
              <w:t xml:space="preserve"> </w:t>
            </w:r>
            <w:r w:rsidRPr="000E789F">
              <w:rPr>
                <w:rStyle w:val="Hyperlink"/>
                <w:noProof/>
              </w:rPr>
              <w:t>vs</w:t>
            </w:r>
            <w:r w:rsidRPr="000E789F">
              <w:rPr>
                <w:rStyle w:val="Hyperlink"/>
                <w:noProof/>
                <w:lang w:val="ru-RU"/>
              </w:rPr>
              <w:t xml:space="preserve"> </w:t>
            </w:r>
            <w:r w:rsidRPr="000E789F">
              <w:rPr>
                <w:rStyle w:val="Hyperlink"/>
                <w:noProof/>
              </w:rPr>
              <w:t>iOS</w:t>
            </w:r>
            <w:r>
              <w:rPr>
                <w:noProof/>
                <w:webHidden/>
              </w:rPr>
              <w:tab/>
            </w:r>
            <w:r>
              <w:rPr>
                <w:noProof/>
                <w:webHidden/>
              </w:rPr>
              <w:fldChar w:fldCharType="begin"/>
            </w:r>
            <w:r>
              <w:rPr>
                <w:noProof/>
                <w:webHidden/>
              </w:rPr>
              <w:instrText xml:space="preserve"> PAGEREF _Toc438377443 \h </w:instrText>
            </w:r>
            <w:r>
              <w:rPr>
                <w:noProof/>
                <w:webHidden/>
              </w:rPr>
            </w:r>
            <w:r>
              <w:rPr>
                <w:noProof/>
                <w:webHidden/>
              </w:rPr>
              <w:fldChar w:fldCharType="separate"/>
            </w:r>
            <w:r>
              <w:rPr>
                <w:noProof/>
                <w:webHidden/>
              </w:rPr>
              <w:t>178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4" w:history="1">
            <w:r w:rsidRPr="000E789F">
              <w:rPr>
                <w:rStyle w:val="Hyperlink"/>
                <w:noProof/>
                <w:lang w:val="ru-RU"/>
              </w:rPr>
              <w:t>Несколько ОС в одном смартфоне — реальность?</w:t>
            </w:r>
            <w:r>
              <w:rPr>
                <w:noProof/>
                <w:webHidden/>
              </w:rPr>
              <w:tab/>
            </w:r>
            <w:r>
              <w:rPr>
                <w:noProof/>
                <w:webHidden/>
              </w:rPr>
              <w:fldChar w:fldCharType="begin"/>
            </w:r>
            <w:r>
              <w:rPr>
                <w:noProof/>
                <w:webHidden/>
              </w:rPr>
              <w:instrText xml:space="preserve"> PAGEREF _Toc438377444 \h </w:instrText>
            </w:r>
            <w:r>
              <w:rPr>
                <w:noProof/>
                <w:webHidden/>
              </w:rPr>
            </w:r>
            <w:r>
              <w:rPr>
                <w:noProof/>
                <w:webHidden/>
              </w:rPr>
              <w:fldChar w:fldCharType="separate"/>
            </w:r>
            <w:r>
              <w:rPr>
                <w:noProof/>
                <w:webHidden/>
              </w:rPr>
              <w:t>179</w:t>
            </w:r>
            <w:r>
              <w:rPr>
                <w:noProof/>
                <w:webHidden/>
              </w:rPr>
              <w:fldChar w:fldCharType="end"/>
            </w:r>
          </w:hyperlink>
        </w:p>
        <w:p w:rsidR="00F54112" w:rsidRDefault="00F54112">
          <w:pPr>
            <w:pStyle w:val="TOC2"/>
            <w:tabs>
              <w:tab w:val="right" w:leader="dot" w:pos="9396"/>
            </w:tabs>
            <w:rPr>
              <w:rFonts w:eastAsiaTheme="minorEastAsia"/>
              <w:noProof/>
            </w:rPr>
          </w:pPr>
          <w:hyperlink w:anchor="_Toc438377445" w:history="1">
            <w:r w:rsidRPr="000E789F">
              <w:rPr>
                <w:rStyle w:val="Hyperlink"/>
                <w:noProof/>
                <w:lang w:val="ru-RU"/>
              </w:rPr>
              <w:t>Энергосбережение</w:t>
            </w:r>
            <w:r>
              <w:rPr>
                <w:noProof/>
                <w:webHidden/>
              </w:rPr>
              <w:tab/>
            </w:r>
            <w:r>
              <w:rPr>
                <w:noProof/>
                <w:webHidden/>
              </w:rPr>
              <w:fldChar w:fldCharType="begin"/>
            </w:r>
            <w:r>
              <w:rPr>
                <w:noProof/>
                <w:webHidden/>
              </w:rPr>
              <w:instrText xml:space="preserve"> PAGEREF _Toc438377445 \h </w:instrText>
            </w:r>
            <w:r>
              <w:rPr>
                <w:noProof/>
                <w:webHidden/>
              </w:rPr>
            </w:r>
            <w:r>
              <w:rPr>
                <w:noProof/>
                <w:webHidden/>
              </w:rPr>
              <w:fldChar w:fldCharType="separate"/>
            </w:r>
            <w:r>
              <w:rPr>
                <w:noProof/>
                <w:webHidden/>
              </w:rPr>
              <w:t>179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6" w:history="1">
            <w:r w:rsidRPr="000E789F">
              <w:rPr>
                <w:rStyle w:val="Hyperlink"/>
                <w:rFonts w:eastAsia="Times New Roman"/>
                <w:noProof/>
                <w:lang w:val="ru-RU"/>
              </w:rPr>
              <w:t>Введение</w:t>
            </w:r>
            <w:r>
              <w:rPr>
                <w:noProof/>
                <w:webHidden/>
              </w:rPr>
              <w:tab/>
            </w:r>
            <w:r>
              <w:rPr>
                <w:noProof/>
                <w:webHidden/>
              </w:rPr>
              <w:fldChar w:fldCharType="begin"/>
            </w:r>
            <w:r>
              <w:rPr>
                <w:noProof/>
                <w:webHidden/>
              </w:rPr>
              <w:instrText xml:space="preserve"> PAGEREF _Toc438377446 \h </w:instrText>
            </w:r>
            <w:r>
              <w:rPr>
                <w:noProof/>
                <w:webHidden/>
              </w:rPr>
            </w:r>
            <w:r>
              <w:rPr>
                <w:noProof/>
                <w:webHidden/>
              </w:rPr>
              <w:fldChar w:fldCharType="separate"/>
            </w:r>
            <w:r>
              <w:rPr>
                <w:noProof/>
                <w:webHidden/>
              </w:rPr>
              <w:t>179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7" w:history="1">
            <w:r w:rsidRPr="000E789F">
              <w:rPr>
                <w:rStyle w:val="Hyperlink"/>
                <w:rFonts w:eastAsia="Times New Roman"/>
                <w:noProof/>
                <w:lang w:val="ru-RU"/>
              </w:rPr>
              <w:t>Режимы уменьшенного энергопотребления</w:t>
            </w:r>
            <w:r>
              <w:rPr>
                <w:noProof/>
                <w:webHidden/>
              </w:rPr>
              <w:tab/>
            </w:r>
            <w:r>
              <w:rPr>
                <w:noProof/>
                <w:webHidden/>
              </w:rPr>
              <w:fldChar w:fldCharType="begin"/>
            </w:r>
            <w:r>
              <w:rPr>
                <w:noProof/>
                <w:webHidden/>
              </w:rPr>
              <w:instrText xml:space="preserve"> PAGEREF _Toc438377447 \h </w:instrText>
            </w:r>
            <w:r>
              <w:rPr>
                <w:noProof/>
                <w:webHidden/>
              </w:rPr>
            </w:r>
            <w:r>
              <w:rPr>
                <w:noProof/>
                <w:webHidden/>
              </w:rPr>
              <w:fldChar w:fldCharType="separate"/>
            </w:r>
            <w:r>
              <w:rPr>
                <w:noProof/>
                <w:webHidden/>
              </w:rPr>
              <w:t>180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8" w:history="1">
            <w:r w:rsidRPr="000E789F">
              <w:rPr>
                <w:rStyle w:val="Hyperlink"/>
                <w:rFonts w:eastAsia="Times New Roman"/>
                <w:noProof/>
                <w:lang w:val="ru-RU"/>
              </w:rPr>
              <w:t xml:space="preserve">Энергосбережение </w:t>
            </w:r>
            <w:r w:rsidRPr="000E789F">
              <w:rPr>
                <w:rStyle w:val="Hyperlink"/>
                <w:rFonts w:eastAsia="Times New Roman"/>
                <w:noProof/>
                <w:shd w:val="clear" w:color="auto" w:fill="FFFFFF"/>
                <w:lang w:val="ru-RU"/>
              </w:rPr>
              <w:t>мобильных устройств</w:t>
            </w:r>
            <w:r>
              <w:rPr>
                <w:noProof/>
                <w:webHidden/>
              </w:rPr>
              <w:tab/>
            </w:r>
            <w:r>
              <w:rPr>
                <w:noProof/>
                <w:webHidden/>
              </w:rPr>
              <w:fldChar w:fldCharType="begin"/>
            </w:r>
            <w:r>
              <w:rPr>
                <w:noProof/>
                <w:webHidden/>
              </w:rPr>
              <w:instrText xml:space="preserve"> PAGEREF _Toc438377448 \h </w:instrText>
            </w:r>
            <w:r>
              <w:rPr>
                <w:noProof/>
                <w:webHidden/>
              </w:rPr>
            </w:r>
            <w:r>
              <w:rPr>
                <w:noProof/>
                <w:webHidden/>
              </w:rPr>
              <w:fldChar w:fldCharType="separate"/>
            </w:r>
            <w:r>
              <w:rPr>
                <w:noProof/>
                <w:webHidden/>
              </w:rPr>
              <w:t>181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9" w:history="1">
            <w:r w:rsidRPr="000E789F">
              <w:rPr>
                <w:rStyle w:val="Hyperlink"/>
                <w:rFonts w:eastAsia="Calibri"/>
                <w:noProof/>
              </w:rPr>
              <w:t>C</w:t>
            </w:r>
            <w:r w:rsidRPr="000E789F">
              <w:rPr>
                <w:rStyle w:val="Hyperlink"/>
                <w:rFonts w:eastAsia="Calibri"/>
                <w:noProof/>
                <w:lang w:val="ru-RU"/>
              </w:rPr>
              <w:t xml:space="preserve"> пособы продлить жизнь заряда аккумулятора от одного заряда:</w:t>
            </w:r>
            <w:r>
              <w:rPr>
                <w:noProof/>
                <w:webHidden/>
              </w:rPr>
              <w:tab/>
            </w:r>
            <w:r>
              <w:rPr>
                <w:noProof/>
                <w:webHidden/>
              </w:rPr>
              <w:fldChar w:fldCharType="begin"/>
            </w:r>
            <w:r>
              <w:rPr>
                <w:noProof/>
                <w:webHidden/>
              </w:rPr>
              <w:instrText xml:space="preserve"> PAGEREF _Toc438377449 \h </w:instrText>
            </w:r>
            <w:r>
              <w:rPr>
                <w:noProof/>
                <w:webHidden/>
              </w:rPr>
            </w:r>
            <w:r>
              <w:rPr>
                <w:noProof/>
                <w:webHidden/>
              </w:rPr>
              <w:fldChar w:fldCharType="separate"/>
            </w:r>
            <w:r>
              <w:rPr>
                <w:noProof/>
                <w:webHidden/>
              </w:rPr>
              <w:t>189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0" w:history="1">
            <w:r w:rsidRPr="000E789F">
              <w:rPr>
                <w:rStyle w:val="Hyperlink"/>
                <w:rFonts w:eastAsia="Times New Roman"/>
                <w:noProof/>
                <w:lang w:val="ru-RU"/>
              </w:rPr>
              <w:t>Технологии</w:t>
            </w:r>
            <w:r>
              <w:rPr>
                <w:noProof/>
                <w:webHidden/>
              </w:rPr>
              <w:tab/>
            </w:r>
            <w:r>
              <w:rPr>
                <w:noProof/>
                <w:webHidden/>
              </w:rPr>
              <w:fldChar w:fldCharType="begin"/>
            </w:r>
            <w:r>
              <w:rPr>
                <w:noProof/>
                <w:webHidden/>
              </w:rPr>
              <w:instrText xml:space="preserve"> PAGEREF _Toc438377450 \h </w:instrText>
            </w:r>
            <w:r>
              <w:rPr>
                <w:noProof/>
                <w:webHidden/>
              </w:rPr>
            </w:r>
            <w:r>
              <w:rPr>
                <w:noProof/>
                <w:webHidden/>
              </w:rPr>
              <w:fldChar w:fldCharType="separate"/>
            </w:r>
            <w:r>
              <w:rPr>
                <w:noProof/>
                <w:webHidden/>
              </w:rPr>
              <w:t>190</w:t>
            </w:r>
            <w:r>
              <w:rPr>
                <w:noProof/>
                <w:webHidden/>
              </w:rPr>
              <w:fldChar w:fldCharType="end"/>
            </w:r>
          </w:hyperlink>
        </w:p>
        <w:p w:rsidR="00F54112" w:rsidRDefault="00F54112">
          <w:pPr>
            <w:pStyle w:val="TOC1"/>
            <w:tabs>
              <w:tab w:val="right" w:leader="dot" w:pos="9396"/>
            </w:tabs>
            <w:rPr>
              <w:rFonts w:eastAsiaTheme="minorEastAsia"/>
              <w:noProof/>
            </w:rPr>
          </w:pPr>
          <w:hyperlink w:anchor="_Toc438377451" w:history="1">
            <w:r w:rsidRPr="000E789F">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_Toc438377451 \h </w:instrText>
            </w:r>
            <w:r>
              <w:rPr>
                <w:noProof/>
                <w:webHidden/>
              </w:rPr>
            </w:r>
            <w:r>
              <w:rPr>
                <w:noProof/>
                <w:webHidden/>
              </w:rPr>
              <w:fldChar w:fldCharType="separate"/>
            </w:r>
            <w:r>
              <w:rPr>
                <w:noProof/>
                <w:webHidden/>
              </w:rPr>
              <w:t>200</w:t>
            </w:r>
            <w:r>
              <w:rPr>
                <w:noProof/>
                <w:webHidden/>
              </w:rPr>
              <w:fldChar w:fldCharType="end"/>
            </w:r>
          </w:hyperlink>
        </w:p>
        <w:p w:rsidR="00F54112" w:rsidRDefault="00F54112">
          <w:pPr>
            <w:pStyle w:val="TOC2"/>
            <w:tabs>
              <w:tab w:val="right" w:leader="dot" w:pos="9396"/>
            </w:tabs>
            <w:rPr>
              <w:rFonts w:eastAsiaTheme="minorEastAsia"/>
              <w:noProof/>
            </w:rPr>
          </w:pPr>
          <w:hyperlink w:anchor="_Toc438377452" w:history="1">
            <w:r w:rsidRPr="000E789F">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_Toc438377452 \h </w:instrText>
            </w:r>
            <w:r>
              <w:rPr>
                <w:noProof/>
                <w:webHidden/>
              </w:rPr>
            </w:r>
            <w:r>
              <w:rPr>
                <w:noProof/>
                <w:webHidden/>
              </w:rPr>
              <w:fldChar w:fldCharType="separate"/>
            </w:r>
            <w:r>
              <w:rPr>
                <w:noProof/>
                <w:webHidden/>
              </w:rPr>
              <w:t>200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3" w:history="1">
            <w:r w:rsidRPr="000E789F">
              <w:rPr>
                <w:rStyle w:val="Hyperlink"/>
                <w:noProof/>
                <w:lang w:val="ru-RU"/>
              </w:rPr>
              <w:t>Начало развития</w:t>
            </w:r>
            <w:r>
              <w:rPr>
                <w:noProof/>
                <w:webHidden/>
              </w:rPr>
              <w:tab/>
            </w:r>
            <w:r>
              <w:rPr>
                <w:noProof/>
                <w:webHidden/>
              </w:rPr>
              <w:fldChar w:fldCharType="begin"/>
            </w:r>
            <w:r>
              <w:rPr>
                <w:noProof/>
                <w:webHidden/>
              </w:rPr>
              <w:instrText xml:space="preserve"> PAGEREF _Toc438377453 \h </w:instrText>
            </w:r>
            <w:r>
              <w:rPr>
                <w:noProof/>
                <w:webHidden/>
              </w:rPr>
            </w:r>
            <w:r>
              <w:rPr>
                <w:noProof/>
                <w:webHidden/>
              </w:rPr>
              <w:fldChar w:fldCharType="separate"/>
            </w:r>
            <w:r>
              <w:rPr>
                <w:noProof/>
                <w:webHidden/>
              </w:rPr>
              <w:t>201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4" w:history="1">
            <w:r w:rsidRPr="000E789F">
              <w:rPr>
                <w:rStyle w:val="Hyperlink"/>
                <w:noProof/>
                <w:shd w:val="clear" w:color="auto" w:fill="FFFFFF"/>
                <w:lang w:val="ru-RU"/>
              </w:rPr>
              <w:t>Машинный язык</w:t>
            </w:r>
            <w:r>
              <w:rPr>
                <w:noProof/>
                <w:webHidden/>
              </w:rPr>
              <w:tab/>
            </w:r>
            <w:r>
              <w:rPr>
                <w:noProof/>
                <w:webHidden/>
              </w:rPr>
              <w:fldChar w:fldCharType="begin"/>
            </w:r>
            <w:r>
              <w:rPr>
                <w:noProof/>
                <w:webHidden/>
              </w:rPr>
              <w:instrText xml:space="preserve"> PAGEREF _Toc438377454 \h </w:instrText>
            </w:r>
            <w:r>
              <w:rPr>
                <w:noProof/>
                <w:webHidden/>
              </w:rPr>
            </w:r>
            <w:r>
              <w:rPr>
                <w:noProof/>
                <w:webHidden/>
              </w:rPr>
              <w:fldChar w:fldCharType="separate"/>
            </w:r>
            <w:r>
              <w:rPr>
                <w:noProof/>
                <w:webHidden/>
              </w:rPr>
              <w:t>201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5" w:history="1">
            <w:r w:rsidRPr="000E789F">
              <w:rPr>
                <w:rStyle w:val="Hyperlink"/>
                <w:noProof/>
                <w:shd w:val="clear" w:color="auto" w:fill="FFFFFF"/>
                <w:lang w:val="ru-RU"/>
              </w:rPr>
              <w:t>Языки высокого уровня</w:t>
            </w:r>
            <w:r>
              <w:rPr>
                <w:noProof/>
                <w:webHidden/>
              </w:rPr>
              <w:tab/>
            </w:r>
            <w:r>
              <w:rPr>
                <w:noProof/>
                <w:webHidden/>
              </w:rPr>
              <w:fldChar w:fldCharType="begin"/>
            </w:r>
            <w:r>
              <w:rPr>
                <w:noProof/>
                <w:webHidden/>
              </w:rPr>
              <w:instrText xml:space="preserve"> PAGEREF _Toc438377455 \h </w:instrText>
            </w:r>
            <w:r>
              <w:rPr>
                <w:noProof/>
                <w:webHidden/>
              </w:rPr>
            </w:r>
            <w:r>
              <w:rPr>
                <w:noProof/>
                <w:webHidden/>
              </w:rPr>
              <w:fldChar w:fldCharType="separate"/>
            </w:r>
            <w:r>
              <w:rPr>
                <w:noProof/>
                <w:webHidden/>
              </w:rPr>
              <w:t>201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6" w:history="1">
            <w:r w:rsidRPr="000E789F">
              <w:rPr>
                <w:rStyle w:val="Hyperlink"/>
                <w:noProof/>
                <w:shd w:val="clear" w:color="auto" w:fill="FFFFFF"/>
                <w:lang w:val="ru-RU"/>
              </w:rPr>
              <w:t>Появление структурного программирования</w:t>
            </w:r>
            <w:r>
              <w:rPr>
                <w:noProof/>
                <w:webHidden/>
              </w:rPr>
              <w:tab/>
            </w:r>
            <w:r>
              <w:rPr>
                <w:noProof/>
                <w:webHidden/>
              </w:rPr>
              <w:fldChar w:fldCharType="begin"/>
            </w:r>
            <w:r>
              <w:rPr>
                <w:noProof/>
                <w:webHidden/>
              </w:rPr>
              <w:instrText xml:space="preserve"> PAGEREF _Toc438377456 \h </w:instrText>
            </w:r>
            <w:r>
              <w:rPr>
                <w:noProof/>
                <w:webHidden/>
              </w:rPr>
            </w:r>
            <w:r>
              <w:rPr>
                <w:noProof/>
                <w:webHidden/>
              </w:rPr>
              <w:fldChar w:fldCharType="separate"/>
            </w:r>
            <w:r>
              <w:rPr>
                <w:noProof/>
                <w:webHidden/>
              </w:rPr>
              <w:t>202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7" w:history="1">
            <w:r w:rsidRPr="000E789F">
              <w:rPr>
                <w:rStyle w:val="Hyperlink"/>
                <w:noProof/>
                <w:shd w:val="clear" w:color="auto" w:fill="FFFFFF"/>
                <w:lang w:val="ru-RU"/>
              </w:rPr>
              <w:t>ООП</w:t>
            </w:r>
            <w:r>
              <w:rPr>
                <w:noProof/>
                <w:webHidden/>
              </w:rPr>
              <w:tab/>
            </w:r>
            <w:r>
              <w:rPr>
                <w:noProof/>
                <w:webHidden/>
              </w:rPr>
              <w:fldChar w:fldCharType="begin"/>
            </w:r>
            <w:r>
              <w:rPr>
                <w:noProof/>
                <w:webHidden/>
              </w:rPr>
              <w:instrText xml:space="preserve"> PAGEREF _Toc438377457 \h </w:instrText>
            </w:r>
            <w:r>
              <w:rPr>
                <w:noProof/>
                <w:webHidden/>
              </w:rPr>
            </w:r>
            <w:r>
              <w:rPr>
                <w:noProof/>
                <w:webHidden/>
              </w:rPr>
              <w:fldChar w:fldCharType="separate"/>
            </w:r>
            <w:r>
              <w:rPr>
                <w:noProof/>
                <w:webHidden/>
              </w:rPr>
              <w:t>202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8" w:history="1">
            <w:r w:rsidRPr="000E789F">
              <w:rPr>
                <w:rStyle w:val="Hyperlink"/>
                <w:noProof/>
                <w:shd w:val="clear" w:color="auto" w:fill="FFFFFF"/>
                <w:lang w:val="ru-RU"/>
              </w:rPr>
              <w:t>Стандартизация языков программирования</w:t>
            </w:r>
            <w:r>
              <w:rPr>
                <w:noProof/>
                <w:webHidden/>
              </w:rPr>
              <w:tab/>
            </w:r>
            <w:r>
              <w:rPr>
                <w:noProof/>
                <w:webHidden/>
              </w:rPr>
              <w:fldChar w:fldCharType="begin"/>
            </w:r>
            <w:r>
              <w:rPr>
                <w:noProof/>
                <w:webHidden/>
              </w:rPr>
              <w:instrText xml:space="preserve"> PAGEREF _Toc438377458 \h </w:instrText>
            </w:r>
            <w:r>
              <w:rPr>
                <w:noProof/>
                <w:webHidden/>
              </w:rPr>
            </w:r>
            <w:r>
              <w:rPr>
                <w:noProof/>
                <w:webHidden/>
              </w:rPr>
              <w:fldChar w:fldCharType="separate"/>
            </w:r>
            <w:r>
              <w:rPr>
                <w:noProof/>
                <w:webHidden/>
              </w:rPr>
              <w:t>203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9" w:history="1">
            <w:r w:rsidRPr="000E789F">
              <w:rPr>
                <w:rStyle w:val="Hyperlink"/>
                <w:noProof/>
                <w:shd w:val="clear" w:color="auto" w:fill="FFFFFF"/>
                <w:lang w:val="ru-RU"/>
              </w:rPr>
              <w:t>Типы данных</w:t>
            </w:r>
            <w:r>
              <w:rPr>
                <w:noProof/>
                <w:webHidden/>
              </w:rPr>
              <w:tab/>
            </w:r>
            <w:r>
              <w:rPr>
                <w:noProof/>
                <w:webHidden/>
              </w:rPr>
              <w:fldChar w:fldCharType="begin"/>
            </w:r>
            <w:r>
              <w:rPr>
                <w:noProof/>
                <w:webHidden/>
              </w:rPr>
              <w:instrText xml:space="preserve"> PAGEREF _Toc438377459 \h </w:instrText>
            </w:r>
            <w:r>
              <w:rPr>
                <w:noProof/>
                <w:webHidden/>
              </w:rPr>
            </w:r>
            <w:r>
              <w:rPr>
                <w:noProof/>
                <w:webHidden/>
              </w:rPr>
              <w:fldChar w:fldCharType="separate"/>
            </w:r>
            <w:r>
              <w:rPr>
                <w:noProof/>
                <w:webHidden/>
              </w:rPr>
              <w:t>203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0" w:history="1">
            <w:r w:rsidRPr="000E789F">
              <w:rPr>
                <w:rStyle w:val="Hyperlink"/>
                <w:noProof/>
                <w:shd w:val="clear" w:color="auto" w:fill="FFFFFF"/>
                <w:lang w:val="ru-RU"/>
              </w:rPr>
              <w:t>Структуры данных</w:t>
            </w:r>
            <w:r>
              <w:rPr>
                <w:noProof/>
                <w:webHidden/>
              </w:rPr>
              <w:tab/>
            </w:r>
            <w:r>
              <w:rPr>
                <w:noProof/>
                <w:webHidden/>
              </w:rPr>
              <w:fldChar w:fldCharType="begin"/>
            </w:r>
            <w:r>
              <w:rPr>
                <w:noProof/>
                <w:webHidden/>
              </w:rPr>
              <w:instrText xml:space="preserve"> PAGEREF _Toc438377460 \h </w:instrText>
            </w:r>
            <w:r>
              <w:rPr>
                <w:noProof/>
                <w:webHidden/>
              </w:rPr>
            </w:r>
            <w:r>
              <w:rPr>
                <w:noProof/>
                <w:webHidden/>
              </w:rPr>
              <w:fldChar w:fldCharType="separate"/>
            </w:r>
            <w:r>
              <w:rPr>
                <w:noProof/>
                <w:webHidden/>
              </w:rPr>
              <w:t>203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1" w:history="1">
            <w:r w:rsidRPr="000E789F">
              <w:rPr>
                <w:rStyle w:val="Hyperlink"/>
                <w:noProof/>
                <w:shd w:val="clear" w:color="auto" w:fill="FFFFFF"/>
                <w:lang w:val="ru-RU"/>
              </w:rPr>
              <w:t>Семантика языков программирования</w:t>
            </w:r>
            <w:r>
              <w:rPr>
                <w:noProof/>
                <w:webHidden/>
              </w:rPr>
              <w:tab/>
            </w:r>
            <w:r>
              <w:rPr>
                <w:noProof/>
                <w:webHidden/>
              </w:rPr>
              <w:fldChar w:fldCharType="begin"/>
            </w:r>
            <w:r>
              <w:rPr>
                <w:noProof/>
                <w:webHidden/>
              </w:rPr>
              <w:instrText xml:space="preserve"> PAGEREF _Toc438377461 \h </w:instrText>
            </w:r>
            <w:r>
              <w:rPr>
                <w:noProof/>
                <w:webHidden/>
              </w:rPr>
            </w:r>
            <w:r>
              <w:rPr>
                <w:noProof/>
                <w:webHidden/>
              </w:rPr>
              <w:fldChar w:fldCharType="separate"/>
            </w:r>
            <w:r>
              <w:rPr>
                <w:noProof/>
                <w:webHidden/>
              </w:rPr>
              <w:t>204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2" w:history="1">
            <w:r w:rsidRPr="000E789F">
              <w:rPr>
                <w:rStyle w:val="Hyperlink"/>
                <w:noProof/>
                <w:shd w:val="clear" w:color="auto" w:fill="FFFFFF"/>
                <w:lang w:val="ru-RU"/>
              </w:rPr>
              <w:t>Парадигма программирования</w:t>
            </w:r>
            <w:r>
              <w:rPr>
                <w:noProof/>
                <w:webHidden/>
              </w:rPr>
              <w:tab/>
            </w:r>
            <w:r>
              <w:rPr>
                <w:noProof/>
                <w:webHidden/>
              </w:rPr>
              <w:fldChar w:fldCharType="begin"/>
            </w:r>
            <w:r>
              <w:rPr>
                <w:noProof/>
                <w:webHidden/>
              </w:rPr>
              <w:instrText xml:space="preserve"> PAGEREF _Toc438377462 \h </w:instrText>
            </w:r>
            <w:r>
              <w:rPr>
                <w:noProof/>
                <w:webHidden/>
              </w:rPr>
            </w:r>
            <w:r>
              <w:rPr>
                <w:noProof/>
                <w:webHidden/>
              </w:rPr>
              <w:fldChar w:fldCharType="separate"/>
            </w:r>
            <w:r>
              <w:rPr>
                <w:noProof/>
                <w:webHidden/>
              </w:rPr>
              <w:t>204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3" w:history="1">
            <w:r w:rsidRPr="000E789F">
              <w:rPr>
                <w:rStyle w:val="Hyperlink"/>
                <w:noProof/>
                <w:shd w:val="clear" w:color="auto" w:fill="FFFFFF"/>
                <w:lang w:val="ru-RU"/>
              </w:rPr>
              <w:t>Способы реализации языков</w:t>
            </w:r>
            <w:r>
              <w:rPr>
                <w:noProof/>
                <w:webHidden/>
              </w:rPr>
              <w:tab/>
            </w:r>
            <w:r>
              <w:rPr>
                <w:noProof/>
                <w:webHidden/>
              </w:rPr>
              <w:fldChar w:fldCharType="begin"/>
            </w:r>
            <w:r>
              <w:rPr>
                <w:noProof/>
                <w:webHidden/>
              </w:rPr>
              <w:instrText xml:space="preserve"> PAGEREF _Toc438377463 \h </w:instrText>
            </w:r>
            <w:r>
              <w:rPr>
                <w:noProof/>
                <w:webHidden/>
              </w:rPr>
            </w:r>
            <w:r>
              <w:rPr>
                <w:noProof/>
                <w:webHidden/>
              </w:rPr>
              <w:fldChar w:fldCharType="separate"/>
            </w:r>
            <w:r>
              <w:rPr>
                <w:noProof/>
                <w:webHidden/>
              </w:rPr>
              <w:t>204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4" w:history="1">
            <w:r w:rsidRPr="000E789F">
              <w:rPr>
                <w:rStyle w:val="Hyperlink"/>
                <w:noProof/>
                <w:shd w:val="clear" w:color="auto" w:fill="FFFFFF"/>
                <w:lang w:val="ru-RU"/>
              </w:rPr>
              <w:t>Каким будет наше будущее?</w:t>
            </w:r>
            <w:r>
              <w:rPr>
                <w:noProof/>
                <w:webHidden/>
              </w:rPr>
              <w:tab/>
            </w:r>
            <w:r>
              <w:rPr>
                <w:noProof/>
                <w:webHidden/>
              </w:rPr>
              <w:fldChar w:fldCharType="begin"/>
            </w:r>
            <w:r>
              <w:rPr>
                <w:noProof/>
                <w:webHidden/>
              </w:rPr>
              <w:instrText xml:space="preserve"> PAGEREF _Toc438377464 \h </w:instrText>
            </w:r>
            <w:r>
              <w:rPr>
                <w:noProof/>
                <w:webHidden/>
              </w:rPr>
            </w:r>
            <w:r>
              <w:rPr>
                <w:noProof/>
                <w:webHidden/>
              </w:rPr>
              <w:fldChar w:fldCharType="separate"/>
            </w:r>
            <w:r>
              <w:rPr>
                <w:noProof/>
                <w:webHidden/>
              </w:rPr>
              <w:t>204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5" w:history="1">
            <w:r w:rsidRPr="000E789F">
              <w:rPr>
                <w:rStyle w:val="Hyperlink"/>
                <w:noProof/>
                <w:shd w:val="clear" w:color="auto" w:fill="FFFFFF"/>
                <w:lang w:val="ru-RU"/>
              </w:rPr>
              <w:t>Выводы</w:t>
            </w:r>
            <w:r>
              <w:rPr>
                <w:noProof/>
                <w:webHidden/>
              </w:rPr>
              <w:tab/>
            </w:r>
            <w:r>
              <w:rPr>
                <w:noProof/>
                <w:webHidden/>
              </w:rPr>
              <w:fldChar w:fldCharType="begin"/>
            </w:r>
            <w:r>
              <w:rPr>
                <w:noProof/>
                <w:webHidden/>
              </w:rPr>
              <w:instrText xml:space="preserve"> PAGEREF _Toc438377465 \h </w:instrText>
            </w:r>
            <w:r>
              <w:rPr>
                <w:noProof/>
                <w:webHidden/>
              </w:rPr>
            </w:r>
            <w:r>
              <w:rPr>
                <w:noProof/>
                <w:webHidden/>
              </w:rPr>
              <w:fldChar w:fldCharType="separate"/>
            </w:r>
            <w:r>
              <w:rPr>
                <w:noProof/>
                <w:webHidden/>
              </w:rPr>
              <w:t>207</w:t>
            </w:r>
            <w:r>
              <w:rPr>
                <w:noProof/>
                <w:webHidden/>
              </w:rPr>
              <w:fldChar w:fldCharType="end"/>
            </w:r>
          </w:hyperlink>
        </w:p>
        <w:p w:rsidR="00F54112" w:rsidRDefault="00F54112">
          <w:pPr>
            <w:pStyle w:val="TOC2"/>
            <w:tabs>
              <w:tab w:val="right" w:leader="dot" w:pos="9396"/>
            </w:tabs>
            <w:rPr>
              <w:rFonts w:eastAsiaTheme="minorEastAsia"/>
              <w:noProof/>
            </w:rPr>
          </w:pPr>
          <w:hyperlink w:anchor="_Toc438377466" w:history="1">
            <w:r w:rsidRPr="000E789F">
              <w:rPr>
                <w:rStyle w:val="Hyperlink"/>
                <w:noProof/>
              </w:rPr>
              <w:t>JavaScript</w:t>
            </w:r>
            <w:r>
              <w:rPr>
                <w:noProof/>
                <w:webHidden/>
              </w:rPr>
              <w:tab/>
            </w:r>
            <w:r>
              <w:rPr>
                <w:noProof/>
                <w:webHidden/>
              </w:rPr>
              <w:fldChar w:fldCharType="begin"/>
            </w:r>
            <w:r>
              <w:rPr>
                <w:noProof/>
                <w:webHidden/>
              </w:rPr>
              <w:instrText xml:space="preserve"> PAGEREF _Toc438377466 \h </w:instrText>
            </w:r>
            <w:r>
              <w:rPr>
                <w:noProof/>
                <w:webHidden/>
              </w:rPr>
            </w:r>
            <w:r>
              <w:rPr>
                <w:noProof/>
                <w:webHidden/>
              </w:rPr>
              <w:fldChar w:fldCharType="separate"/>
            </w:r>
            <w:r>
              <w:rPr>
                <w:noProof/>
                <w:webHidden/>
              </w:rPr>
              <w:t>207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7" w:history="1">
            <w:r w:rsidRPr="000E789F">
              <w:rPr>
                <w:rStyle w:val="Hyperlink"/>
                <w:noProof/>
                <w:lang w:val="ru-RU"/>
              </w:rPr>
              <w:t>Введение в JavaScript</w:t>
            </w:r>
            <w:r>
              <w:rPr>
                <w:noProof/>
                <w:webHidden/>
              </w:rPr>
              <w:tab/>
            </w:r>
            <w:r>
              <w:rPr>
                <w:noProof/>
                <w:webHidden/>
              </w:rPr>
              <w:fldChar w:fldCharType="begin"/>
            </w:r>
            <w:r>
              <w:rPr>
                <w:noProof/>
                <w:webHidden/>
              </w:rPr>
              <w:instrText xml:space="preserve"> PAGEREF _Toc438377467 \h </w:instrText>
            </w:r>
            <w:r>
              <w:rPr>
                <w:noProof/>
                <w:webHidden/>
              </w:rPr>
            </w:r>
            <w:r>
              <w:rPr>
                <w:noProof/>
                <w:webHidden/>
              </w:rPr>
              <w:fldChar w:fldCharType="separate"/>
            </w:r>
            <w:r>
              <w:rPr>
                <w:noProof/>
                <w:webHidden/>
              </w:rPr>
              <w:t>207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8" w:history="1">
            <w:r w:rsidRPr="000E789F">
              <w:rPr>
                <w:rStyle w:val="Hyperlink"/>
                <w:noProof/>
                <w:lang w:val="ru-RU"/>
              </w:rPr>
              <w:t>История JavaScript</w:t>
            </w:r>
            <w:r>
              <w:rPr>
                <w:noProof/>
                <w:webHidden/>
              </w:rPr>
              <w:tab/>
            </w:r>
            <w:r>
              <w:rPr>
                <w:noProof/>
                <w:webHidden/>
              </w:rPr>
              <w:fldChar w:fldCharType="begin"/>
            </w:r>
            <w:r>
              <w:rPr>
                <w:noProof/>
                <w:webHidden/>
              </w:rPr>
              <w:instrText xml:space="preserve"> PAGEREF _Toc438377468 \h </w:instrText>
            </w:r>
            <w:r>
              <w:rPr>
                <w:noProof/>
                <w:webHidden/>
              </w:rPr>
            </w:r>
            <w:r>
              <w:rPr>
                <w:noProof/>
                <w:webHidden/>
              </w:rPr>
              <w:fldChar w:fldCharType="separate"/>
            </w:r>
            <w:r>
              <w:rPr>
                <w:noProof/>
                <w:webHidden/>
              </w:rPr>
              <w:t>209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9" w:history="1">
            <w:r w:rsidRPr="000E789F">
              <w:rPr>
                <w:rStyle w:val="Hyperlink"/>
                <w:rFonts w:eastAsia="Times New Roman"/>
                <w:noProof/>
                <w:lang w:val="ru-RU" w:eastAsia="ru-RU"/>
              </w:rPr>
              <w:t>Дополнительные возможности JavaScript</w:t>
            </w:r>
            <w:r>
              <w:rPr>
                <w:noProof/>
                <w:webHidden/>
              </w:rPr>
              <w:tab/>
            </w:r>
            <w:r>
              <w:rPr>
                <w:noProof/>
                <w:webHidden/>
              </w:rPr>
              <w:fldChar w:fldCharType="begin"/>
            </w:r>
            <w:r>
              <w:rPr>
                <w:noProof/>
                <w:webHidden/>
              </w:rPr>
              <w:instrText xml:space="preserve"> PAGEREF _Toc438377469 \h </w:instrText>
            </w:r>
            <w:r>
              <w:rPr>
                <w:noProof/>
                <w:webHidden/>
              </w:rPr>
            </w:r>
            <w:r>
              <w:rPr>
                <w:noProof/>
                <w:webHidden/>
              </w:rPr>
              <w:fldChar w:fldCharType="separate"/>
            </w:r>
            <w:r>
              <w:rPr>
                <w:noProof/>
                <w:webHidden/>
              </w:rPr>
              <w:t>210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0" w:history="1">
            <w:r w:rsidRPr="000E789F">
              <w:rPr>
                <w:rStyle w:val="Hyperlink"/>
                <w:rFonts w:eastAsia="Times New Roman"/>
                <w:noProof/>
                <w:lang w:val="ru-RU" w:eastAsia="ru-RU"/>
              </w:rPr>
              <w:t>Область применения</w:t>
            </w:r>
            <w:r>
              <w:rPr>
                <w:noProof/>
                <w:webHidden/>
              </w:rPr>
              <w:tab/>
            </w:r>
            <w:r>
              <w:rPr>
                <w:noProof/>
                <w:webHidden/>
              </w:rPr>
              <w:fldChar w:fldCharType="begin"/>
            </w:r>
            <w:r>
              <w:rPr>
                <w:noProof/>
                <w:webHidden/>
              </w:rPr>
              <w:instrText xml:space="preserve"> PAGEREF _Toc438377470 \h </w:instrText>
            </w:r>
            <w:r>
              <w:rPr>
                <w:noProof/>
                <w:webHidden/>
              </w:rPr>
            </w:r>
            <w:r>
              <w:rPr>
                <w:noProof/>
                <w:webHidden/>
              </w:rPr>
              <w:fldChar w:fldCharType="separate"/>
            </w:r>
            <w:r>
              <w:rPr>
                <w:noProof/>
                <w:webHidden/>
              </w:rPr>
              <w:t>212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1" w:history="1">
            <w:r w:rsidRPr="000E789F">
              <w:rPr>
                <w:rStyle w:val="Hyperlink"/>
                <w:rFonts w:eastAsia="Calibri"/>
                <w:noProof/>
                <w:lang w:val="ru-RU" w:eastAsia="ru-RU"/>
              </w:rPr>
              <w:t>Версии</w:t>
            </w:r>
            <w:r>
              <w:rPr>
                <w:noProof/>
                <w:webHidden/>
              </w:rPr>
              <w:tab/>
            </w:r>
            <w:r>
              <w:rPr>
                <w:noProof/>
                <w:webHidden/>
              </w:rPr>
              <w:fldChar w:fldCharType="begin"/>
            </w:r>
            <w:r>
              <w:rPr>
                <w:noProof/>
                <w:webHidden/>
              </w:rPr>
              <w:instrText xml:space="preserve"> PAGEREF _Toc438377471 \h </w:instrText>
            </w:r>
            <w:r>
              <w:rPr>
                <w:noProof/>
                <w:webHidden/>
              </w:rPr>
            </w:r>
            <w:r>
              <w:rPr>
                <w:noProof/>
                <w:webHidden/>
              </w:rPr>
              <w:fldChar w:fldCharType="separate"/>
            </w:r>
            <w:r>
              <w:rPr>
                <w:noProof/>
                <w:webHidden/>
              </w:rPr>
              <w:t>216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2" w:history="1">
            <w:r w:rsidRPr="000E789F">
              <w:rPr>
                <w:rStyle w:val="Hyperlink"/>
                <w:rFonts w:eastAsia="Times New Roman"/>
                <w:noProof/>
                <w:lang w:val="ru-RU" w:eastAsia="ru-RU"/>
              </w:rPr>
              <w:t>Примеры использования клиентского JavaScript</w:t>
            </w:r>
            <w:r>
              <w:rPr>
                <w:noProof/>
                <w:webHidden/>
              </w:rPr>
              <w:tab/>
            </w:r>
            <w:r>
              <w:rPr>
                <w:noProof/>
                <w:webHidden/>
              </w:rPr>
              <w:fldChar w:fldCharType="begin"/>
            </w:r>
            <w:r>
              <w:rPr>
                <w:noProof/>
                <w:webHidden/>
              </w:rPr>
              <w:instrText xml:space="preserve"> PAGEREF _Toc438377472 \h </w:instrText>
            </w:r>
            <w:r>
              <w:rPr>
                <w:noProof/>
                <w:webHidden/>
              </w:rPr>
            </w:r>
            <w:r>
              <w:rPr>
                <w:noProof/>
                <w:webHidden/>
              </w:rPr>
              <w:fldChar w:fldCharType="separate"/>
            </w:r>
            <w:r>
              <w:rPr>
                <w:noProof/>
                <w:webHidden/>
              </w:rPr>
              <w:t>218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3" w:history="1">
            <w:r w:rsidRPr="000E789F">
              <w:rPr>
                <w:rStyle w:val="Hyperlink"/>
                <w:rFonts w:eastAsia="Calibri"/>
                <w:noProof/>
                <w:lang w:val="ru-RU" w:eastAsia="ru-RU"/>
              </w:rPr>
              <w:t>Утечки памяти</w:t>
            </w:r>
            <w:r>
              <w:rPr>
                <w:noProof/>
                <w:webHidden/>
              </w:rPr>
              <w:tab/>
            </w:r>
            <w:r>
              <w:rPr>
                <w:noProof/>
                <w:webHidden/>
              </w:rPr>
              <w:fldChar w:fldCharType="begin"/>
            </w:r>
            <w:r>
              <w:rPr>
                <w:noProof/>
                <w:webHidden/>
              </w:rPr>
              <w:instrText xml:space="preserve"> PAGEREF _Toc438377473 \h </w:instrText>
            </w:r>
            <w:r>
              <w:rPr>
                <w:noProof/>
                <w:webHidden/>
              </w:rPr>
            </w:r>
            <w:r>
              <w:rPr>
                <w:noProof/>
                <w:webHidden/>
              </w:rPr>
              <w:fldChar w:fldCharType="separate"/>
            </w:r>
            <w:r>
              <w:rPr>
                <w:noProof/>
                <w:webHidden/>
              </w:rPr>
              <w:t>220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4" w:history="1">
            <w:r w:rsidRPr="000E789F">
              <w:rPr>
                <w:rStyle w:val="Hyperlink"/>
                <w:rFonts w:eastAsia="Calibri"/>
                <w:noProof/>
                <w:lang w:val="ru-RU" w:eastAsia="ru-RU"/>
              </w:rPr>
              <w:t>Изучение JavaScript</w:t>
            </w:r>
            <w:r>
              <w:rPr>
                <w:noProof/>
                <w:webHidden/>
              </w:rPr>
              <w:tab/>
            </w:r>
            <w:r>
              <w:rPr>
                <w:noProof/>
                <w:webHidden/>
              </w:rPr>
              <w:fldChar w:fldCharType="begin"/>
            </w:r>
            <w:r>
              <w:rPr>
                <w:noProof/>
                <w:webHidden/>
              </w:rPr>
              <w:instrText xml:space="preserve"> PAGEREF _Toc438377474 \h </w:instrText>
            </w:r>
            <w:r>
              <w:rPr>
                <w:noProof/>
                <w:webHidden/>
              </w:rPr>
            </w:r>
            <w:r>
              <w:rPr>
                <w:noProof/>
                <w:webHidden/>
              </w:rPr>
              <w:fldChar w:fldCharType="separate"/>
            </w:r>
            <w:r>
              <w:rPr>
                <w:noProof/>
                <w:webHidden/>
              </w:rPr>
              <w:t>220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5" w:history="1">
            <w:r w:rsidRPr="000E789F">
              <w:rPr>
                <w:rStyle w:val="Hyperlink"/>
                <w:rFonts w:eastAsia="Calibri"/>
                <w:noProof/>
                <w:lang w:val="ru-RU" w:eastAsia="ru-RU"/>
              </w:rPr>
              <w:t>Тестирование и дебаг</w:t>
            </w:r>
            <w:r>
              <w:rPr>
                <w:noProof/>
                <w:webHidden/>
              </w:rPr>
              <w:tab/>
            </w:r>
            <w:r>
              <w:rPr>
                <w:noProof/>
                <w:webHidden/>
              </w:rPr>
              <w:fldChar w:fldCharType="begin"/>
            </w:r>
            <w:r>
              <w:rPr>
                <w:noProof/>
                <w:webHidden/>
              </w:rPr>
              <w:instrText xml:space="preserve"> PAGEREF _Toc438377475 \h </w:instrText>
            </w:r>
            <w:r>
              <w:rPr>
                <w:noProof/>
                <w:webHidden/>
              </w:rPr>
            </w:r>
            <w:r>
              <w:rPr>
                <w:noProof/>
                <w:webHidden/>
              </w:rPr>
              <w:fldChar w:fldCharType="separate"/>
            </w:r>
            <w:r>
              <w:rPr>
                <w:noProof/>
                <w:webHidden/>
              </w:rPr>
              <w:t>221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6" w:history="1">
            <w:r w:rsidRPr="000E789F">
              <w:rPr>
                <w:rStyle w:val="Hyperlink"/>
                <w:rFonts w:eastAsia="Calibri"/>
                <w:noProof/>
                <w:lang w:val="ru-RU" w:eastAsia="ru-RU"/>
              </w:rPr>
              <w:t>Конкуренты JavaScript</w:t>
            </w:r>
            <w:r>
              <w:rPr>
                <w:noProof/>
                <w:webHidden/>
              </w:rPr>
              <w:tab/>
            </w:r>
            <w:r>
              <w:rPr>
                <w:noProof/>
                <w:webHidden/>
              </w:rPr>
              <w:fldChar w:fldCharType="begin"/>
            </w:r>
            <w:r>
              <w:rPr>
                <w:noProof/>
                <w:webHidden/>
              </w:rPr>
              <w:instrText xml:space="preserve"> PAGEREF _Toc438377476 \h </w:instrText>
            </w:r>
            <w:r>
              <w:rPr>
                <w:noProof/>
                <w:webHidden/>
              </w:rPr>
            </w:r>
            <w:r>
              <w:rPr>
                <w:noProof/>
                <w:webHidden/>
              </w:rPr>
              <w:fldChar w:fldCharType="separate"/>
            </w:r>
            <w:r>
              <w:rPr>
                <w:noProof/>
                <w:webHidden/>
              </w:rPr>
              <w:t>222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7" w:history="1">
            <w:r w:rsidRPr="000E789F">
              <w:rPr>
                <w:rStyle w:val="Hyperlink"/>
                <w:rFonts w:eastAsia="Times New Roman"/>
                <w:noProof/>
                <w:lang w:val="ru-RU" w:eastAsia="ru-RU"/>
              </w:rPr>
              <w:t>Языки на базе JavaScript</w:t>
            </w:r>
            <w:r>
              <w:rPr>
                <w:noProof/>
                <w:webHidden/>
              </w:rPr>
              <w:tab/>
            </w:r>
            <w:r>
              <w:rPr>
                <w:noProof/>
                <w:webHidden/>
              </w:rPr>
              <w:fldChar w:fldCharType="begin"/>
            </w:r>
            <w:r>
              <w:rPr>
                <w:noProof/>
                <w:webHidden/>
              </w:rPr>
              <w:instrText xml:space="preserve"> PAGEREF _Toc438377477 \h </w:instrText>
            </w:r>
            <w:r>
              <w:rPr>
                <w:noProof/>
                <w:webHidden/>
              </w:rPr>
            </w:r>
            <w:r>
              <w:rPr>
                <w:noProof/>
                <w:webHidden/>
              </w:rPr>
              <w:fldChar w:fldCharType="separate"/>
            </w:r>
            <w:r>
              <w:rPr>
                <w:noProof/>
                <w:webHidden/>
              </w:rPr>
              <w:t>222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8" w:history="1">
            <w:r w:rsidRPr="000E789F">
              <w:rPr>
                <w:rStyle w:val="Hyperlink"/>
                <w:noProof/>
                <w:lang w:val="ru-RU"/>
              </w:rPr>
              <w:t xml:space="preserve">Необычное поведение языка </w:t>
            </w:r>
            <w:r w:rsidRPr="000E789F">
              <w:rPr>
                <w:rStyle w:val="Hyperlink"/>
                <w:noProof/>
              </w:rPr>
              <w:t>JavaScript</w:t>
            </w:r>
            <w:r w:rsidRPr="000E789F">
              <w:rPr>
                <w:rStyle w:val="Hyperlink"/>
                <w:noProof/>
                <w:lang w:val="ru-RU"/>
              </w:rPr>
              <w:t xml:space="preserve"> лишь таковым кажется</w:t>
            </w:r>
            <w:r>
              <w:rPr>
                <w:noProof/>
                <w:webHidden/>
              </w:rPr>
              <w:tab/>
            </w:r>
            <w:r>
              <w:rPr>
                <w:noProof/>
                <w:webHidden/>
              </w:rPr>
              <w:fldChar w:fldCharType="begin"/>
            </w:r>
            <w:r>
              <w:rPr>
                <w:noProof/>
                <w:webHidden/>
              </w:rPr>
              <w:instrText xml:space="preserve"> PAGEREF _Toc438377478 \h </w:instrText>
            </w:r>
            <w:r>
              <w:rPr>
                <w:noProof/>
                <w:webHidden/>
              </w:rPr>
            </w:r>
            <w:r>
              <w:rPr>
                <w:noProof/>
                <w:webHidden/>
              </w:rPr>
              <w:fldChar w:fldCharType="separate"/>
            </w:r>
            <w:r>
              <w:rPr>
                <w:noProof/>
                <w:webHidden/>
              </w:rPr>
              <w:t>223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9" w:history="1">
            <w:r w:rsidRPr="000E789F">
              <w:rPr>
                <w:rStyle w:val="Hyperlink"/>
                <w:rFonts w:eastAsia="Calibri"/>
                <w:noProof/>
                <w:lang w:val="ru-RU" w:eastAsia="ru-RU"/>
              </w:rPr>
              <w:t>Перспективы на 2015-2016 годы</w:t>
            </w:r>
            <w:r>
              <w:rPr>
                <w:noProof/>
                <w:webHidden/>
              </w:rPr>
              <w:tab/>
            </w:r>
            <w:r>
              <w:rPr>
                <w:noProof/>
                <w:webHidden/>
              </w:rPr>
              <w:fldChar w:fldCharType="begin"/>
            </w:r>
            <w:r>
              <w:rPr>
                <w:noProof/>
                <w:webHidden/>
              </w:rPr>
              <w:instrText xml:space="preserve"> PAGEREF _Toc438377479 \h </w:instrText>
            </w:r>
            <w:r>
              <w:rPr>
                <w:noProof/>
                <w:webHidden/>
              </w:rPr>
            </w:r>
            <w:r>
              <w:rPr>
                <w:noProof/>
                <w:webHidden/>
              </w:rPr>
              <w:fldChar w:fldCharType="separate"/>
            </w:r>
            <w:r>
              <w:rPr>
                <w:noProof/>
                <w:webHidden/>
              </w:rPr>
              <w:t>224</w:t>
            </w:r>
            <w:r>
              <w:rPr>
                <w:noProof/>
                <w:webHidden/>
              </w:rPr>
              <w:fldChar w:fldCharType="end"/>
            </w:r>
          </w:hyperlink>
        </w:p>
        <w:p w:rsidR="00F54112" w:rsidRDefault="00F54112">
          <w:pPr>
            <w:pStyle w:val="TOC2"/>
            <w:tabs>
              <w:tab w:val="right" w:leader="dot" w:pos="9396"/>
            </w:tabs>
            <w:rPr>
              <w:rFonts w:eastAsiaTheme="minorEastAsia"/>
              <w:noProof/>
            </w:rPr>
          </w:pPr>
          <w:hyperlink w:anchor="_Toc438377480" w:history="1">
            <w:r w:rsidRPr="000E789F">
              <w:rPr>
                <w:rStyle w:val="Hyperlink"/>
                <w:noProof/>
                <w:lang w:val="ru-RU"/>
              </w:rPr>
              <w:t>Трансляторы</w:t>
            </w:r>
            <w:r>
              <w:rPr>
                <w:noProof/>
                <w:webHidden/>
              </w:rPr>
              <w:tab/>
            </w:r>
            <w:r>
              <w:rPr>
                <w:noProof/>
                <w:webHidden/>
              </w:rPr>
              <w:fldChar w:fldCharType="begin"/>
            </w:r>
            <w:r>
              <w:rPr>
                <w:noProof/>
                <w:webHidden/>
              </w:rPr>
              <w:instrText xml:space="preserve"> PAGEREF _Toc438377480 \h </w:instrText>
            </w:r>
            <w:r>
              <w:rPr>
                <w:noProof/>
                <w:webHidden/>
              </w:rPr>
            </w:r>
            <w:r>
              <w:rPr>
                <w:noProof/>
                <w:webHidden/>
              </w:rPr>
              <w:fldChar w:fldCharType="separate"/>
            </w:r>
            <w:r>
              <w:rPr>
                <w:noProof/>
                <w:webHidden/>
              </w:rPr>
              <w:t>226</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1" w:history="1">
            <w:r w:rsidRPr="000E789F">
              <w:rPr>
                <w:rStyle w:val="Hyperlink"/>
                <w:noProof/>
                <w:lang w:val="ru-RU"/>
              </w:rPr>
              <w:t>Общие понятия</w:t>
            </w:r>
            <w:r>
              <w:rPr>
                <w:noProof/>
                <w:webHidden/>
              </w:rPr>
              <w:tab/>
            </w:r>
            <w:r>
              <w:rPr>
                <w:noProof/>
                <w:webHidden/>
              </w:rPr>
              <w:fldChar w:fldCharType="begin"/>
            </w:r>
            <w:r>
              <w:rPr>
                <w:noProof/>
                <w:webHidden/>
              </w:rPr>
              <w:instrText xml:space="preserve"> PAGEREF _Toc438377481 \h </w:instrText>
            </w:r>
            <w:r>
              <w:rPr>
                <w:noProof/>
                <w:webHidden/>
              </w:rPr>
            </w:r>
            <w:r>
              <w:rPr>
                <w:noProof/>
                <w:webHidden/>
              </w:rPr>
              <w:fldChar w:fldCharType="separate"/>
            </w:r>
            <w:r>
              <w:rPr>
                <w:noProof/>
                <w:webHidden/>
              </w:rPr>
              <w:t>226</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2" w:history="1">
            <w:r w:rsidRPr="000E789F">
              <w:rPr>
                <w:rStyle w:val="Hyperlink"/>
                <w:noProof/>
                <w:lang w:val="ru-RU"/>
              </w:rPr>
              <w:t>Виды трансляторов</w:t>
            </w:r>
            <w:r>
              <w:rPr>
                <w:noProof/>
                <w:webHidden/>
              </w:rPr>
              <w:tab/>
            </w:r>
            <w:r>
              <w:rPr>
                <w:noProof/>
                <w:webHidden/>
              </w:rPr>
              <w:fldChar w:fldCharType="begin"/>
            </w:r>
            <w:r>
              <w:rPr>
                <w:noProof/>
                <w:webHidden/>
              </w:rPr>
              <w:instrText xml:space="preserve"> PAGEREF _Toc438377482 \h </w:instrText>
            </w:r>
            <w:r>
              <w:rPr>
                <w:noProof/>
                <w:webHidden/>
              </w:rPr>
            </w:r>
            <w:r>
              <w:rPr>
                <w:noProof/>
                <w:webHidden/>
              </w:rPr>
              <w:fldChar w:fldCharType="separate"/>
            </w:r>
            <w:r>
              <w:rPr>
                <w:noProof/>
                <w:webHidden/>
              </w:rPr>
              <w:t>227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3" w:history="1">
            <w:r w:rsidRPr="000E789F">
              <w:rPr>
                <w:rStyle w:val="Hyperlink"/>
                <w:rFonts w:eastAsia="Times New Roman"/>
                <w:noProof/>
                <w:lang w:val="ru-RU"/>
              </w:rPr>
              <w:t>Реализации</w:t>
            </w:r>
            <w:r>
              <w:rPr>
                <w:noProof/>
                <w:webHidden/>
              </w:rPr>
              <w:tab/>
            </w:r>
            <w:r>
              <w:rPr>
                <w:noProof/>
                <w:webHidden/>
              </w:rPr>
              <w:fldChar w:fldCharType="begin"/>
            </w:r>
            <w:r>
              <w:rPr>
                <w:noProof/>
                <w:webHidden/>
              </w:rPr>
              <w:instrText xml:space="preserve"> PAGEREF _Toc438377483 \h </w:instrText>
            </w:r>
            <w:r>
              <w:rPr>
                <w:noProof/>
                <w:webHidden/>
              </w:rPr>
            </w:r>
            <w:r>
              <w:rPr>
                <w:noProof/>
                <w:webHidden/>
              </w:rPr>
              <w:fldChar w:fldCharType="separate"/>
            </w:r>
            <w:r>
              <w:rPr>
                <w:noProof/>
                <w:webHidden/>
              </w:rPr>
              <w:t>227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4" w:history="1">
            <w:r w:rsidRPr="000E789F">
              <w:rPr>
                <w:rStyle w:val="Hyperlink"/>
                <w:noProof/>
                <w:lang w:val="ru-RU"/>
              </w:rPr>
              <w:t>Виды трансляции</w:t>
            </w:r>
            <w:r>
              <w:rPr>
                <w:noProof/>
                <w:webHidden/>
              </w:rPr>
              <w:tab/>
            </w:r>
            <w:r>
              <w:rPr>
                <w:noProof/>
                <w:webHidden/>
              </w:rPr>
              <w:fldChar w:fldCharType="begin"/>
            </w:r>
            <w:r>
              <w:rPr>
                <w:noProof/>
                <w:webHidden/>
              </w:rPr>
              <w:instrText xml:space="preserve"> PAGEREF _Toc438377484 \h </w:instrText>
            </w:r>
            <w:r>
              <w:rPr>
                <w:noProof/>
                <w:webHidden/>
              </w:rPr>
            </w:r>
            <w:r>
              <w:rPr>
                <w:noProof/>
                <w:webHidden/>
              </w:rPr>
              <w:fldChar w:fldCharType="separate"/>
            </w:r>
            <w:r>
              <w:rPr>
                <w:noProof/>
                <w:webHidden/>
              </w:rPr>
              <w:t>227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5" w:history="1">
            <w:r w:rsidRPr="000E789F">
              <w:rPr>
                <w:rStyle w:val="Hyperlink"/>
                <w:noProof/>
                <w:lang w:val="ru-RU"/>
              </w:rPr>
              <w:t>Компилятор</w:t>
            </w:r>
            <w:r>
              <w:rPr>
                <w:noProof/>
                <w:webHidden/>
              </w:rPr>
              <w:tab/>
            </w:r>
            <w:r>
              <w:rPr>
                <w:noProof/>
                <w:webHidden/>
              </w:rPr>
              <w:fldChar w:fldCharType="begin"/>
            </w:r>
            <w:r>
              <w:rPr>
                <w:noProof/>
                <w:webHidden/>
              </w:rPr>
              <w:instrText xml:space="preserve"> PAGEREF _Toc438377485 \h </w:instrText>
            </w:r>
            <w:r>
              <w:rPr>
                <w:noProof/>
                <w:webHidden/>
              </w:rPr>
            </w:r>
            <w:r>
              <w:rPr>
                <w:noProof/>
                <w:webHidden/>
              </w:rPr>
              <w:fldChar w:fldCharType="separate"/>
            </w:r>
            <w:r>
              <w:rPr>
                <w:noProof/>
                <w:webHidden/>
              </w:rPr>
              <w:t>227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6" w:history="1">
            <w:r w:rsidRPr="000E789F">
              <w:rPr>
                <w:rStyle w:val="Hyperlink"/>
                <w:noProof/>
                <w:lang w:val="ru-RU"/>
              </w:rPr>
              <w:t>Генерация кода</w:t>
            </w:r>
            <w:r>
              <w:rPr>
                <w:noProof/>
                <w:webHidden/>
              </w:rPr>
              <w:tab/>
            </w:r>
            <w:r>
              <w:rPr>
                <w:noProof/>
                <w:webHidden/>
              </w:rPr>
              <w:fldChar w:fldCharType="begin"/>
            </w:r>
            <w:r>
              <w:rPr>
                <w:noProof/>
                <w:webHidden/>
              </w:rPr>
              <w:instrText xml:space="preserve"> PAGEREF _Toc438377486 \h </w:instrText>
            </w:r>
            <w:r>
              <w:rPr>
                <w:noProof/>
                <w:webHidden/>
              </w:rPr>
            </w:r>
            <w:r>
              <w:rPr>
                <w:noProof/>
                <w:webHidden/>
              </w:rPr>
              <w:fldChar w:fldCharType="separate"/>
            </w:r>
            <w:r>
              <w:rPr>
                <w:noProof/>
                <w:webHidden/>
              </w:rPr>
              <w:t>229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7" w:history="1">
            <w:r w:rsidRPr="000E789F">
              <w:rPr>
                <w:rStyle w:val="Hyperlink"/>
                <w:noProof/>
                <w:lang w:val="ru-RU"/>
              </w:rPr>
              <w:t>Интерпретатор</w:t>
            </w:r>
            <w:r>
              <w:rPr>
                <w:noProof/>
                <w:webHidden/>
              </w:rPr>
              <w:tab/>
            </w:r>
            <w:r>
              <w:rPr>
                <w:noProof/>
                <w:webHidden/>
              </w:rPr>
              <w:fldChar w:fldCharType="begin"/>
            </w:r>
            <w:r>
              <w:rPr>
                <w:noProof/>
                <w:webHidden/>
              </w:rPr>
              <w:instrText xml:space="preserve"> PAGEREF _Toc438377487 \h </w:instrText>
            </w:r>
            <w:r>
              <w:rPr>
                <w:noProof/>
                <w:webHidden/>
              </w:rPr>
            </w:r>
            <w:r>
              <w:rPr>
                <w:noProof/>
                <w:webHidden/>
              </w:rPr>
              <w:fldChar w:fldCharType="separate"/>
            </w:r>
            <w:r>
              <w:rPr>
                <w:noProof/>
                <w:webHidden/>
              </w:rPr>
              <w:t>231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8" w:history="1">
            <w:r w:rsidRPr="000E789F">
              <w:rPr>
                <w:rStyle w:val="Hyperlink"/>
                <w:noProof/>
                <w:lang w:val="ru-RU"/>
              </w:rPr>
              <w:t>Динамический компилятор</w:t>
            </w:r>
            <w:r>
              <w:rPr>
                <w:noProof/>
                <w:webHidden/>
              </w:rPr>
              <w:tab/>
            </w:r>
            <w:r>
              <w:rPr>
                <w:noProof/>
                <w:webHidden/>
              </w:rPr>
              <w:fldChar w:fldCharType="begin"/>
            </w:r>
            <w:r>
              <w:rPr>
                <w:noProof/>
                <w:webHidden/>
              </w:rPr>
              <w:instrText xml:space="preserve"> PAGEREF _Toc438377488 \h </w:instrText>
            </w:r>
            <w:r>
              <w:rPr>
                <w:noProof/>
                <w:webHidden/>
              </w:rPr>
            </w:r>
            <w:r>
              <w:rPr>
                <w:noProof/>
                <w:webHidden/>
              </w:rPr>
              <w:fldChar w:fldCharType="separate"/>
            </w:r>
            <w:r>
              <w:rPr>
                <w:noProof/>
                <w:webHidden/>
              </w:rPr>
              <w:t>233</w:t>
            </w:r>
            <w:r>
              <w:rPr>
                <w:noProof/>
                <w:webHidden/>
              </w:rPr>
              <w:fldChar w:fldCharType="end"/>
            </w:r>
          </w:hyperlink>
        </w:p>
        <w:p w:rsidR="00F54112" w:rsidRDefault="00F54112">
          <w:pPr>
            <w:pStyle w:val="TOC1"/>
            <w:tabs>
              <w:tab w:val="right" w:leader="dot" w:pos="9396"/>
            </w:tabs>
            <w:rPr>
              <w:rFonts w:eastAsiaTheme="minorEastAsia"/>
              <w:noProof/>
            </w:rPr>
          </w:pPr>
          <w:hyperlink w:anchor="_Toc438377489" w:history="1">
            <w:r w:rsidRPr="000E789F">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_Toc438377489 \h </w:instrText>
            </w:r>
            <w:r>
              <w:rPr>
                <w:noProof/>
                <w:webHidden/>
              </w:rPr>
            </w:r>
            <w:r>
              <w:rPr>
                <w:noProof/>
                <w:webHidden/>
              </w:rPr>
              <w:fldChar w:fldCharType="separate"/>
            </w:r>
            <w:r>
              <w:rPr>
                <w:noProof/>
                <w:webHidden/>
              </w:rPr>
              <w:t>236</w:t>
            </w:r>
            <w:r>
              <w:rPr>
                <w:noProof/>
                <w:webHidden/>
              </w:rPr>
              <w:fldChar w:fldCharType="end"/>
            </w:r>
          </w:hyperlink>
        </w:p>
        <w:p w:rsidR="00F54112" w:rsidRDefault="00F54112">
          <w:pPr>
            <w:pStyle w:val="TOC2"/>
            <w:tabs>
              <w:tab w:val="right" w:leader="dot" w:pos="9396"/>
            </w:tabs>
            <w:rPr>
              <w:rFonts w:eastAsiaTheme="minorEastAsia"/>
              <w:noProof/>
            </w:rPr>
          </w:pPr>
          <w:hyperlink w:anchor="_Toc438377490" w:history="1">
            <w:r w:rsidRPr="000E789F">
              <w:rPr>
                <w:rStyle w:val="Hyperlink"/>
                <w:noProof/>
                <w:lang w:val="ru-RU"/>
              </w:rPr>
              <w:t xml:space="preserve">Реляционные базы данных. </w:t>
            </w:r>
            <w:r w:rsidRPr="000E789F">
              <w:rPr>
                <w:rStyle w:val="Hyperlink"/>
                <w:noProof/>
              </w:rPr>
              <w:t>SQL</w:t>
            </w:r>
            <w:r>
              <w:rPr>
                <w:noProof/>
                <w:webHidden/>
              </w:rPr>
              <w:tab/>
            </w:r>
            <w:r>
              <w:rPr>
                <w:noProof/>
                <w:webHidden/>
              </w:rPr>
              <w:fldChar w:fldCharType="begin"/>
            </w:r>
            <w:r>
              <w:rPr>
                <w:noProof/>
                <w:webHidden/>
              </w:rPr>
              <w:instrText xml:space="preserve"> PAGEREF _Toc438377490 \h </w:instrText>
            </w:r>
            <w:r>
              <w:rPr>
                <w:noProof/>
                <w:webHidden/>
              </w:rPr>
            </w:r>
            <w:r>
              <w:rPr>
                <w:noProof/>
                <w:webHidden/>
              </w:rPr>
              <w:fldChar w:fldCharType="separate"/>
            </w:r>
            <w:r>
              <w:rPr>
                <w:noProof/>
                <w:webHidden/>
              </w:rPr>
              <w:t>236</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1" w:history="1">
            <w:r w:rsidRPr="000E789F">
              <w:rPr>
                <w:rStyle w:val="Hyperlink"/>
                <w:rFonts w:eastAsia="Droid Sans Fallback"/>
                <w:noProof/>
                <w:lang w:val="ru-RU" w:eastAsia="zh-CN" w:bidi="hi-IN"/>
              </w:rPr>
              <w:t>Нормализация</w:t>
            </w:r>
            <w:r>
              <w:rPr>
                <w:noProof/>
                <w:webHidden/>
              </w:rPr>
              <w:tab/>
            </w:r>
            <w:r>
              <w:rPr>
                <w:noProof/>
                <w:webHidden/>
              </w:rPr>
              <w:fldChar w:fldCharType="begin"/>
            </w:r>
            <w:r>
              <w:rPr>
                <w:noProof/>
                <w:webHidden/>
              </w:rPr>
              <w:instrText xml:space="preserve"> PAGEREF _Toc438377491 \h </w:instrText>
            </w:r>
            <w:r>
              <w:rPr>
                <w:noProof/>
                <w:webHidden/>
              </w:rPr>
            </w:r>
            <w:r>
              <w:rPr>
                <w:noProof/>
                <w:webHidden/>
              </w:rPr>
              <w:fldChar w:fldCharType="separate"/>
            </w:r>
            <w:r>
              <w:rPr>
                <w:noProof/>
                <w:webHidden/>
              </w:rPr>
              <w:t>236</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2" w:history="1">
            <w:r w:rsidRPr="000E789F">
              <w:rPr>
                <w:rStyle w:val="Hyperlink"/>
                <w:rFonts w:eastAsia="Droid Sans Fallback"/>
                <w:noProof/>
                <w:lang w:val="ru-RU" w:eastAsia="zh-CN" w:bidi="hi-IN"/>
              </w:rPr>
              <w:t>Триггер</w:t>
            </w:r>
            <w:r>
              <w:rPr>
                <w:noProof/>
                <w:webHidden/>
              </w:rPr>
              <w:tab/>
            </w:r>
            <w:r>
              <w:rPr>
                <w:noProof/>
                <w:webHidden/>
              </w:rPr>
              <w:fldChar w:fldCharType="begin"/>
            </w:r>
            <w:r>
              <w:rPr>
                <w:noProof/>
                <w:webHidden/>
              </w:rPr>
              <w:instrText xml:space="preserve"> PAGEREF _Toc438377492 \h </w:instrText>
            </w:r>
            <w:r>
              <w:rPr>
                <w:noProof/>
                <w:webHidden/>
              </w:rPr>
            </w:r>
            <w:r>
              <w:rPr>
                <w:noProof/>
                <w:webHidden/>
              </w:rPr>
              <w:fldChar w:fldCharType="separate"/>
            </w:r>
            <w:r>
              <w:rPr>
                <w:noProof/>
                <w:webHidden/>
              </w:rPr>
              <w:t>237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3" w:history="1">
            <w:r w:rsidRPr="000E789F">
              <w:rPr>
                <w:rStyle w:val="Hyperlink"/>
                <w:rFonts w:eastAsia="Droid Sans Fallback"/>
                <w:noProof/>
                <w:lang w:eastAsia="zh-CN" w:bidi="hi-IN"/>
              </w:rPr>
              <w:t>SQL</w:t>
            </w:r>
            <w:r>
              <w:rPr>
                <w:noProof/>
                <w:webHidden/>
              </w:rPr>
              <w:tab/>
            </w:r>
            <w:r>
              <w:rPr>
                <w:noProof/>
                <w:webHidden/>
              </w:rPr>
              <w:fldChar w:fldCharType="begin"/>
            </w:r>
            <w:r>
              <w:rPr>
                <w:noProof/>
                <w:webHidden/>
              </w:rPr>
              <w:instrText xml:space="preserve"> PAGEREF _Toc438377493 \h </w:instrText>
            </w:r>
            <w:r>
              <w:rPr>
                <w:noProof/>
                <w:webHidden/>
              </w:rPr>
            </w:r>
            <w:r>
              <w:rPr>
                <w:noProof/>
                <w:webHidden/>
              </w:rPr>
              <w:fldChar w:fldCharType="separate"/>
            </w:r>
            <w:r>
              <w:rPr>
                <w:noProof/>
                <w:webHidden/>
              </w:rPr>
              <w:t>238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4" w:history="1">
            <w:r w:rsidRPr="000E789F">
              <w:rPr>
                <w:rStyle w:val="Hyperlink"/>
                <w:noProof/>
                <w:lang w:eastAsia="zh-CN" w:bidi="hi-IN"/>
              </w:rPr>
              <w:t>ORM</w:t>
            </w:r>
            <w:r>
              <w:rPr>
                <w:noProof/>
                <w:webHidden/>
              </w:rPr>
              <w:tab/>
            </w:r>
            <w:r>
              <w:rPr>
                <w:noProof/>
                <w:webHidden/>
              </w:rPr>
              <w:fldChar w:fldCharType="begin"/>
            </w:r>
            <w:r>
              <w:rPr>
                <w:noProof/>
                <w:webHidden/>
              </w:rPr>
              <w:instrText xml:space="preserve"> PAGEREF _Toc438377494 \h </w:instrText>
            </w:r>
            <w:r>
              <w:rPr>
                <w:noProof/>
                <w:webHidden/>
              </w:rPr>
            </w:r>
            <w:r>
              <w:rPr>
                <w:noProof/>
                <w:webHidden/>
              </w:rPr>
              <w:fldChar w:fldCharType="separate"/>
            </w:r>
            <w:r>
              <w:rPr>
                <w:noProof/>
                <w:webHidden/>
              </w:rPr>
              <w:t>239</w:t>
            </w:r>
            <w:r>
              <w:rPr>
                <w:noProof/>
                <w:webHidden/>
              </w:rPr>
              <w:fldChar w:fldCharType="end"/>
            </w:r>
          </w:hyperlink>
        </w:p>
        <w:p w:rsidR="00F54112" w:rsidRDefault="00F54112">
          <w:pPr>
            <w:pStyle w:val="TOC2"/>
            <w:tabs>
              <w:tab w:val="right" w:leader="dot" w:pos="9396"/>
            </w:tabs>
            <w:rPr>
              <w:rFonts w:eastAsiaTheme="minorEastAsia"/>
              <w:noProof/>
            </w:rPr>
          </w:pPr>
          <w:hyperlink w:anchor="_Toc438377495" w:history="1">
            <w:r w:rsidRPr="000E789F">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_Toc438377495 \h </w:instrText>
            </w:r>
            <w:r>
              <w:rPr>
                <w:noProof/>
                <w:webHidden/>
              </w:rPr>
            </w:r>
            <w:r>
              <w:rPr>
                <w:noProof/>
                <w:webHidden/>
              </w:rPr>
              <w:fldChar w:fldCharType="separate"/>
            </w:r>
            <w:r>
              <w:rPr>
                <w:noProof/>
                <w:webHidden/>
              </w:rPr>
              <w:t>240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6" w:history="1">
            <w:r w:rsidRPr="000E789F">
              <w:rPr>
                <w:rStyle w:val="Hyperlink"/>
                <w:noProof/>
                <w:lang w:val="ru-RU"/>
              </w:rPr>
              <w:t>История названия</w:t>
            </w:r>
            <w:r>
              <w:rPr>
                <w:noProof/>
                <w:webHidden/>
              </w:rPr>
              <w:tab/>
            </w:r>
            <w:r>
              <w:rPr>
                <w:noProof/>
                <w:webHidden/>
              </w:rPr>
              <w:fldChar w:fldCharType="begin"/>
            </w:r>
            <w:r>
              <w:rPr>
                <w:noProof/>
                <w:webHidden/>
              </w:rPr>
              <w:instrText xml:space="preserve"> PAGEREF _Toc438377496 \h </w:instrText>
            </w:r>
            <w:r>
              <w:rPr>
                <w:noProof/>
                <w:webHidden/>
              </w:rPr>
            </w:r>
            <w:r>
              <w:rPr>
                <w:noProof/>
                <w:webHidden/>
              </w:rPr>
              <w:fldChar w:fldCharType="separate"/>
            </w:r>
            <w:r>
              <w:rPr>
                <w:noProof/>
                <w:webHidden/>
              </w:rPr>
              <w:t>241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7" w:history="1">
            <w:r w:rsidRPr="000E789F">
              <w:rPr>
                <w:rStyle w:val="Hyperlink"/>
                <w:noProof/>
                <w:lang w:val="ru-RU"/>
              </w:rPr>
              <w:t>Развитие идеи</w:t>
            </w:r>
            <w:r>
              <w:rPr>
                <w:noProof/>
                <w:webHidden/>
              </w:rPr>
              <w:tab/>
            </w:r>
            <w:r>
              <w:rPr>
                <w:noProof/>
                <w:webHidden/>
              </w:rPr>
              <w:fldChar w:fldCharType="begin"/>
            </w:r>
            <w:r>
              <w:rPr>
                <w:noProof/>
                <w:webHidden/>
              </w:rPr>
              <w:instrText xml:space="preserve"> PAGEREF _Toc438377497 \h </w:instrText>
            </w:r>
            <w:r>
              <w:rPr>
                <w:noProof/>
                <w:webHidden/>
              </w:rPr>
            </w:r>
            <w:r>
              <w:rPr>
                <w:noProof/>
                <w:webHidden/>
              </w:rPr>
              <w:fldChar w:fldCharType="separate"/>
            </w:r>
            <w:r>
              <w:rPr>
                <w:noProof/>
                <w:webHidden/>
              </w:rPr>
              <w:t>241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8" w:history="1">
            <w:r w:rsidRPr="000E789F">
              <w:rPr>
                <w:rStyle w:val="Hyperlink"/>
                <w:noProof/>
                <w:lang w:val="ru-RU"/>
              </w:rPr>
              <w:t>Основные черты</w:t>
            </w:r>
            <w:r>
              <w:rPr>
                <w:noProof/>
                <w:webHidden/>
              </w:rPr>
              <w:tab/>
            </w:r>
            <w:r>
              <w:rPr>
                <w:noProof/>
                <w:webHidden/>
              </w:rPr>
              <w:fldChar w:fldCharType="begin"/>
            </w:r>
            <w:r>
              <w:rPr>
                <w:noProof/>
                <w:webHidden/>
              </w:rPr>
              <w:instrText xml:space="preserve"> PAGEREF _Toc438377498 \h </w:instrText>
            </w:r>
            <w:r>
              <w:rPr>
                <w:noProof/>
                <w:webHidden/>
              </w:rPr>
            </w:r>
            <w:r>
              <w:rPr>
                <w:noProof/>
                <w:webHidden/>
              </w:rPr>
              <w:fldChar w:fldCharType="separate"/>
            </w:r>
            <w:r>
              <w:rPr>
                <w:noProof/>
                <w:webHidden/>
              </w:rPr>
              <w:t>241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9" w:history="1">
            <w:r w:rsidRPr="000E789F">
              <w:rPr>
                <w:rStyle w:val="Hyperlink"/>
                <w:noProof/>
                <w:lang w:val="ru-RU"/>
              </w:rPr>
              <w:t>Типы хранилищ данных</w:t>
            </w:r>
            <w:r>
              <w:rPr>
                <w:noProof/>
                <w:webHidden/>
              </w:rPr>
              <w:tab/>
            </w:r>
            <w:r>
              <w:rPr>
                <w:noProof/>
                <w:webHidden/>
              </w:rPr>
              <w:fldChar w:fldCharType="begin"/>
            </w:r>
            <w:r>
              <w:rPr>
                <w:noProof/>
                <w:webHidden/>
              </w:rPr>
              <w:instrText xml:space="preserve"> PAGEREF _Toc438377499 \h </w:instrText>
            </w:r>
            <w:r>
              <w:rPr>
                <w:noProof/>
                <w:webHidden/>
              </w:rPr>
            </w:r>
            <w:r>
              <w:rPr>
                <w:noProof/>
                <w:webHidden/>
              </w:rPr>
              <w:fldChar w:fldCharType="separate"/>
            </w:r>
            <w:r>
              <w:rPr>
                <w:noProof/>
                <w:webHidden/>
              </w:rPr>
              <w:t>244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0" w:history="1">
            <w:r w:rsidRPr="000E789F">
              <w:rPr>
                <w:rStyle w:val="Hyperlink"/>
                <w:noProof/>
              </w:rPr>
              <w:t>UnQL</w:t>
            </w:r>
            <w:r>
              <w:rPr>
                <w:noProof/>
                <w:webHidden/>
              </w:rPr>
              <w:tab/>
            </w:r>
            <w:r>
              <w:rPr>
                <w:noProof/>
                <w:webHidden/>
              </w:rPr>
              <w:fldChar w:fldCharType="begin"/>
            </w:r>
            <w:r>
              <w:rPr>
                <w:noProof/>
                <w:webHidden/>
              </w:rPr>
              <w:instrText xml:space="preserve"> PAGEREF _Toc438377500 \h </w:instrText>
            </w:r>
            <w:r>
              <w:rPr>
                <w:noProof/>
                <w:webHidden/>
              </w:rPr>
            </w:r>
            <w:r>
              <w:rPr>
                <w:noProof/>
                <w:webHidden/>
              </w:rPr>
              <w:fldChar w:fldCharType="separate"/>
            </w:r>
            <w:r>
              <w:rPr>
                <w:noProof/>
                <w:webHidden/>
              </w:rPr>
              <w:t>247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1" w:history="1">
            <w:r w:rsidRPr="000E789F">
              <w:rPr>
                <w:rStyle w:val="Hyperlink"/>
                <w:noProof/>
                <w:lang w:val="ru-RU"/>
              </w:rPr>
              <w:t>Немного о будущем</w:t>
            </w:r>
            <w:r>
              <w:rPr>
                <w:noProof/>
                <w:webHidden/>
              </w:rPr>
              <w:tab/>
            </w:r>
            <w:r>
              <w:rPr>
                <w:noProof/>
                <w:webHidden/>
              </w:rPr>
              <w:fldChar w:fldCharType="begin"/>
            </w:r>
            <w:r>
              <w:rPr>
                <w:noProof/>
                <w:webHidden/>
              </w:rPr>
              <w:instrText xml:space="preserve"> PAGEREF _Toc438377501 \h </w:instrText>
            </w:r>
            <w:r>
              <w:rPr>
                <w:noProof/>
                <w:webHidden/>
              </w:rPr>
            </w:r>
            <w:r>
              <w:rPr>
                <w:noProof/>
                <w:webHidden/>
              </w:rPr>
              <w:fldChar w:fldCharType="separate"/>
            </w:r>
            <w:r>
              <w:rPr>
                <w:noProof/>
                <w:webHidden/>
              </w:rPr>
              <w:t>248</w:t>
            </w:r>
            <w:r>
              <w:rPr>
                <w:noProof/>
                <w:webHidden/>
              </w:rPr>
              <w:fldChar w:fldCharType="end"/>
            </w:r>
          </w:hyperlink>
        </w:p>
        <w:p w:rsidR="00F54112" w:rsidRDefault="00F54112">
          <w:pPr>
            <w:pStyle w:val="TOC2"/>
            <w:tabs>
              <w:tab w:val="right" w:leader="dot" w:pos="9396"/>
            </w:tabs>
            <w:rPr>
              <w:rFonts w:eastAsiaTheme="minorEastAsia"/>
              <w:noProof/>
            </w:rPr>
          </w:pPr>
          <w:hyperlink w:anchor="_Toc438377502" w:history="1">
            <w:r w:rsidRPr="000E789F">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_Toc438377502 \h </w:instrText>
            </w:r>
            <w:r>
              <w:rPr>
                <w:noProof/>
                <w:webHidden/>
              </w:rPr>
            </w:r>
            <w:r>
              <w:rPr>
                <w:noProof/>
                <w:webHidden/>
              </w:rPr>
              <w:fldChar w:fldCharType="separate"/>
            </w:r>
            <w:r>
              <w:rPr>
                <w:noProof/>
                <w:webHidden/>
              </w:rPr>
              <w:t>248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3" w:history="1">
            <w:r w:rsidRPr="000E789F">
              <w:rPr>
                <w:rStyle w:val="Hyperlink"/>
                <w:noProof/>
                <w:lang w:val="ru-RU"/>
              </w:rPr>
              <w:t>Определение термина</w:t>
            </w:r>
            <w:r>
              <w:rPr>
                <w:noProof/>
                <w:webHidden/>
              </w:rPr>
              <w:tab/>
            </w:r>
            <w:r>
              <w:rPr>
                <w:noProof/>
                <w:webHidden/>
              </w:rPr>
              <w:fldChar w:fldCharType="begin"/>
            </w:r>
            <w:r>
              <w:rPr>
                <w:noProof/>
                <w:webHidden/>
              </w:rPr>
              <w:instrText xml:space="preserve"> PAGEREF _Toc438377503 \h </w:instrText>
            </w:r>
            <w:r>
              <w:rPr>
                <w:noProof/>
                <w:webHidden/>
              </w:rPr>
            </w:r>
            <w:r>
              <w:rPr>
                <w:noProof/>
                <w:webHidden/>
              </w:rPr>
              <w:fldChar w:fldCharType="separate"/>
            </w:r>
            <w:r>
              <w:rPr>
                <w:noProof/>
                <w:webHidden/>
              </w:rPr>
              <w:t>248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4" w:history="1">
            <w:r w:rsidRPr="000E789F">
              <w:rPr>
                <w:rStyle w:val="Hyperlink"/>
                <w:noProof/>
                <w:lang w:val="ru-RU"/>
              </w:rPr>
              <w:t>История</w:t>
            </w:r>
            <w:r>
              <w:rPr>
                <w:noProof/>
                <w:webHidden/>
              </w:rPr>
              <w:tab/>
            </w:r>
            <w:r>
              <w:rPr>
                <w:noProof/>
                <w:webHidden/>
              </w:rPr>
              <w:fldChar w:fldCharType="begin"/>
            </w:r>
            <w:r>
              <w:rPr>
                <w:noProof/>
                <w:webHidden/>
              </w:rPr>
              <w:instrText xml:space="preserve"> PAGEREF _Toc438377504 \h </w:instrText>
            </w:r>
            <w:r>
              <w:rPr>
                <w:noProof/>
                <w:webHidden/>
              </w:rPr>
            </w:r>
            <w:r>
              <w:rPr>
                <w:noProof/>
                <w:webHidden/>
              </w:rPr>
              <w:fldChar w:fldCharType="separate"/>
            </w:r>
            <w:r>
              <w:rPr>
                <w:noProof/>
                <w:webHidden/>
              </w:rPr>
              <w:t>250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5" w:history="1">
            <w:r w:rsidRPr="000E789F">
              <w:rPr>
                <w:rStyle w:val="Hyperlink"/>
                <w:noProof/>
                <w:lang w:val="ru-RU"/>
              </w:rPr>
              <w:t>Принципы работы с большими данными</w:t>
            </w:r>
            <w:r>
              <w:rPr>
                <w:noProof/>
                <w:webHidden/>
              </w:rPr>
              <w:tab/>
            </w:r>
            <w:r>
              <w:rPr>
                <w:noProof/>
                <w:webHidden/>
              </w:rPr>
              <w:fldChar w:fldCharType="begin"/>
            </w:r>
            <w:r>
              <w:rPr>
                <w:noProof/>
                <w:webHidden/>
              </w:rPr>
              <w:instrText xml:space="preserve"> PAGEREF _Toc438377505 \h </w:instrText>
            </w:r>
            <w:r>
              <w:rPr>
                <w:noProof/>
                <w:webHidden/>
              </w:rPr>
            </w:r>
            <w:r>
              <w:rPr>
                <w:noProof/>
                <w:webHidden/>
              </w:rPr>
              <w:fldChar w:fldCharType="separate"/>
            </w:r>
            <w:r>
              <w:rPr>
                <w:noProof/>
                <w:webHidden/>
              </w:rPr>
              <w:t>250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6" w:history="1">
            <w:r w:rsidRPr="000E789F">
              <w:rPr>
                <w:rStyle w:val="Hyperlink"/>
                <w:rFonts w:eastAsia="Times New Roman"/>
                <w:noProof/>
                <w:lang w:val="ru-RU"/>
              </w:rPr>
              <w:t>Методы анализа</w:t>
            </w:r>
            <w:r>
              <w:rPr>
                <w:noProof/>
                <w:webHidden/>
              </w:rPr>
              <w:tab/>
            </w:r>
            <w:r>
              <w:rPr>
                <w:noProof/>
                <w:webHidden/>
              </w:rPr>
              <w:fldChar w:fldCharType="begin"/>
            </w:r>
            <w:r>
              <w:rPr>
                <w:noProof/>
                <w:webHidden/>
              </w:rPr>
              <w:instrText xml:space="preserve"> PAGEREF _Toc438377506 \h </w:instrText>
            </w:r>
            <w:r>
              <w:rPr>
                <w:noProof/>
                <w:webHidden/>
              </w:rPr>
            </w:r>
            <w:r>
              <w:rPr>
                <w:noProof/>
                <w:webHidden/>
              </w:rPr>
              <w:fldChar w:fldCharType="separate"/>
            </w:r>
            <w:r>
              <w:rPr>
                <w:noProof/>
                <w:webHidden/>
              </w:rPr>
              <w:t>251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7" w:history="1">
            <w:r w:rsidRPr="000E789F">
              <w:rPr>
                <w:rStyle w:val="Hyperlink"/>
                <w:rFonts w:eastAsia="Times New Roman"/>
                <w:noProof/>
                <w:lang w:val="ru-RU"/>
              </w:rPr>
              <w:t>Технологии</w:t>
            </w:r>
            <w:r>
              <w:rPr>
                <w:noProof/>
                <w:webHidden/>
              </w:rPr>
              <w:tab/>
            </w:r>
            <w:r>
              <w:rPr>
                <w:noProof/>
                <w:webHidden/>
              </w:rPr>
              <w:fldChar w:fldCharType="begin"/>
            </w:r>
            <w:r>
              <w:rPr>
                <w:noProof/>
                <w:webHidden/>
              </w:rPr>
              <w:instrText xml:space="preserve"> PAGEREF _Toc438377507 \h </w:instrText>
            </w:r>
            <w:r>
              <w:rPr>
                <w:noProof/>
                <w:webHidden/>
              </w:rPr>
            </w:r>
            <w:r>
              <w:rPr>
                <w:noProof/>
                <w:webHidden/>
              </w:rPr>
              <w:fldChar w:fldCharType="separate"/>
            </w:r>
            <w:r>
              <w:rPr>
                <w:noProof/>
                <w:webHidden/>
              </w:rPr>
              <w:t>252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8" w:history="1">
            <w:r w:rsidRPr="000E789F">
              <w:rPr>
                <w:rStyle w:val="Hyperlink"/>
                <w:noProof/>
              </w:rPr>
              <w:t>Big</w:t>
            </w:r>
            <w:r w:rsidRPr="000E789F">
              <w:rPr>
                <w:rStyle w:val="Hyperlink"/>
                <w:noProof/>
                <w:lang w:val="ru-RU"/>
              </w:rPr>
              <w:t xml:space="preserve"> </w:t>
            </w:r>
            <w:r w:rsidRPr="000E789F">
              <w:rPr>
                <w:rStyle w:val="Hyperlink"/>
                <w:noProof/>
              </w:rPr>
              <w:t>Data</w:t>
            </w:r>
            <w:r w:rsidRPr="000E789F">
              <w:rPr>
                <w:rStyle w:val="Hyperlink"/>
                <w:noProof/>
                <w:lang w:val="ru-RU"/>
              </w:rPr>
              <w:t xml:space="preserve"> в действии</w:t>
            </w:r>
            <w:r>
              <w:rPr>
                <w:noProof/>
                <w:webHidden/>
              </w:rPr>
              <w:tab/>
            </w:r>
            <w:r>
              <w:rPr>
                <w:noProof/>
                <w:webHidden/>
              </w:rPr>
              <w:fldChar w:fldCharType="begin"/>
            </w:r>
            <w:r>
              <w:rPr>
                <w:noProof/>
                <w:webHidden/>
              </w:rPr>
              <w:instrText xml:space="preserve"> PAGEREF _Toc438377508 \h </w:instrText>
            </w:r>
            <w:r>
              <w:rPr>
                <w:noProof/>
                <w:webHidden/>
              </w:rPr>
            </w:r>
            <w:r>
              <w:rPr>
                <w:noProof/>
                <w:webHidden/>
              </w:rPr>
              <w:fldChar w:fldCharType="separate"/>
            </w:r>
            <w:r>
              <w:rPr>
                <w:noProof/>
                <w:webHidden/>
              </w:rPr>
              <w:t>254</w:t>
            </w:r>
            <w:r>
              <w:rPr>
                <w:noProof/>
                <w:webHidden/>
              </w:rPr>
              <w:fldChar w:fldCharType="end"/>
            </w:r>
          </w:hyperlink>
        </w:p>
        <w:p w:rsidR="00F54112" w:rsidRDefault="00F54112">
          <w:pPr>
            <w:pStyle w:val="TOC1"/>
            <w:tabs>
              <w:tab w:val="right" w:leader="dot" w:pos="9396"/>
            </w:tabs>
            <w:rPr>
              <w:rFonts w:eastAsiaTheme="minorEastAsia"/>
              <w:noProof/>
            </w:rPr>
          </w:pPr>
          <w:hyperlink w:anchor="_Toc438377509" w:history="1">
            <w:r w:rsidRPr="000E789F">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_Toc438377509 \h </w:instrText>
            </w:r>
            <w:r>
              <w:rPr>
                <w:noProof/>
                <w:webHidden/>
              </w:rPr>
            </w:r>
            <w:r>
              <w:rPr>
                <w:noProof/>
                <w:webHidden/>
              </w:rPr>
              <w:fldChar w:fldCharType="separate"/>
            </w:r>
            <w:r>
              <w:rPr>
                <w:noProof/>
                <w:webHidden/>
              </w:rPr>
              <w:t>255</w:t>
            </w:r>
            <w:r>
              <w:rPr>
                <w:noProof/>
                <w:webHidden/>
              </w:rPr>
              <w:fldChar w:fldCharType="end"/>
            </w:r>
          </w:hyperlink>
        </w:p>
        <w:p w:rsidR="00F54112" w:rsidRDefault="00F54112">
          <w:pPr>
            <w:pStyle w:val="TOC2"/>
            <w:tabs>
              <w:tab w:val="right" w:leader="dot" w:pos="9396"/>
            </w:tabs>
            <w:rPr>
              <w:rFonts w:eastAsiaTheme="minorEastAsia"/>
              <w:noProof/>
            </w:rPr>
          </w:pPr>
          <w:hyperlink w:anchor="_Toc438377510" w:history="1">
            <w:r w:rsidRPr="000E789F">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_Toc438377510 \h </w:instrText>
            </w:r>
            <w:r>
              <w:rPr>
                <w:noProof/>
                <w:webHidden/>
              </w:rPr>
            </w:r>
            <w:r>
              <w:rPr>
                <w:noProof/>
                <w:webHidden/>
              </w:rPr>
              <w:fldChar w:fldCharType="separate"/>
            </w:r>
            <w:r>
              <w:rPr>
                <w:noProof/>
                <w:webHidden/>
              </w:rPr>
              <w:t>255</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1" w:history="1">
            <w:r w:rsidRPr="000E789F">
              <w:rPr>
                <w:rStyle w:val="Hyperlink"/>
                <w:rFonts w:eastAsia="Times New Roman"/>
                <w:noProof/>
                <w:lang w:val="ru-RU" w:bidi="en-US"/>
              </w:rPr>
              <w:t>Участники процесса разработки ПО</w:t>
            </w:r>
            <w:r>
              <w:rPr>
                <w:noProof/>
                <w:webHidden/>
              </w:rPr>
              <w:tab/>
            </w:r>
            <w:r>
              <w:rPr>
                <w:noProof/>
                <w:webHidden/>
              </w:rPr>
              <w:fldChar w:fldCharType="begin"/>
            </w:r>
            <w:r>
              <w:rPr>
                <w:noProof/>
                <w:webHidden/>
              </w:rPr>
              <w:instrText xml:space="preserve"> PAGEREF _Toc438377511 \h </w:instrText>
            </w:r>
            <w:r>
              <w:rPr>
                <w:noProof/>
                <w:webHidden/>
              </w:rPr>
            </w:r>
            <w:r>
              <w:rPr>
                <w:noProof/>
                <w:webHidden/>
              </w:rPr>
              <w:fldChar w:fldCharType="separate"/>
            </w:r>
            <w:r>
              <w:rPr>
                <w:noProof/>
                <w:webHidden/>
              </w:rPr>
              <w:t>257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2" w:history="1">
            <w:r w:rsidRPr="000E789F">
              <w:rPr>
                <w:rStyle w:val="Hyperlink"/>
                <w:rFonts w:eastAsia="Times New Roman"/>
                <w:noProof/>
                <w:lang w:val="ru-RU" w:bidi="en-US"/>
              </w:rPr>
              <w:t>Проблемы разработки ПО</w:t>
            </w:r>
            <w:r>
              <w:rPr>
                <w:noProof/>
                <w:webHidden/>
              </w:rPr>
              <w:tab/>
            </w:r>
            <w:r>
              <w:rPr>
                <w:noProof/>
                <w:webHidden/>
              </w:rPr>
              <w:fldChar w:fldCharType="begin"/>
            </w:r>
            <w:r>
              <w:rPr>
                <w:noProof/>
                <w:webHidden/>
              </w:rPr>
              <w:instrText xml:space="preserve"> PAGEREF _Toc438377512 \h </w:instrText>
            </w:r>
            <w:r>
              <w:rPr>
                <w:noProof/>
                <w:webHidden/>
              </w:rPr>
            </w:r>
            <w:r>
              <w:rPr>
                <w:noProof/>
                <w:webHidden/>
              </w:rPr>
              <w:fldChar w:fldCharType="separate"/>
            </w:r>
            <w:r>
              <w:rPr>
                <w:noProof/>
                <w:webHidden/>
              </w:rPr>
              <w:t>258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3" w:history="1">
            <w:r w:rsidRPr="000E789F">
              <w:rPr>
                <w:rStyle w:val="Hyperlink"/>
                <w:rFonts w:eastAsia="Times New Roman"/>
                <w:noProof/>
                <w:lang w:val="ru-RU" w:bidi="en-US"/>
              </w:rPr>
              <w:t>Частные примеры (разработка продуктов в сфере электроники)</w:t>
            </w:r>
            <w:r>
              <w:rPr>
                <w:noProof/>
                <w:webHidden/>
              </w:rPr>
              <w:tab/>
            </w:r>
            <w:r>
              <w:rPr>
                <w:noProof/>
                <w:webHidden/>
              </w:rPr>
              <w:fldChar w:fldCharType="begin"/>
            </w:r>
            <w:r>
              <w:rPr>
                <w:noProof/>
                <w:webHidden/>
              </w:rPr>
              <w:instrText xml:space="preserve"> PAGEREF _Toc438377513 \h </w:instrText>
            </w:r>
            <w:r>
              <w:rPr>
                <w:noProof/>
                <w:webHidden/>
              </w:rPr>
            </w:r>
            <w:r>
              <w:rPr>
                <w:noProof/>
                <w:webHidden/>
              </w:rPr>
              <w:fldChar w:fldCharType="separate"/>
            </w:r>
            <w:r>
              <w:rPr>
                <w:noProof/>
                <w:webHidden/>
              </w:rPr>
              <w:t>259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4" w:history="1">
            <w:r w:rsidRPr="000E789F">
              <w:rPr>
                <w:rStyle w:val="Hyperlink"/>
                <w:rFonts w:eastAsia="Times New Roman"/>
                <w:noProof/>
                <w:lang w:val="ru-RU" w:bidi="en-US"/>
              </w:rPr>
              <w:t>Обзор процесса разработки программного обеспечения</w:t>
            </w:r>
            <w:r>
              <w:rPr>
                <w:noProof/>
                <w:webHidden/>
              </w:rPr>
              <w:tab/>
            </w:r>
            <w:r>
              <w:rPr>
                <w:noProof/>
                <w:webHidden/>
              </w:rPr>
              <w:fldChar w:fldCharType="begin"/>
            </w:r>
            <w:r>
              <w:rPr>
                <w:noProof/>
                <w:webHidden/>
              </w:rPr>
              <w:instrText xml:space="preserve"> PAGEREF _Toc438377514 \h </w:instrText>
            </w:r>
            <w:r>
              <w:rPr>
                <w:noProof/>
                <w:webHidden/>
              </w:rPr>
            </w:r>
            <w:r>
              <w:rPr>
                <w:noProof/>
                <w:webHidden/>
              </w:rPr>
              <w:fldChar w:fldCharType="separate"/>
            </w:r>
            <w:r>
              <w:rPr>
                <w:noProof/>
                <w:webHidden/>
              </w:rPr>
              <w:t>266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5" w:history="1">
            <w:r w:rsidRPr="000E789F">
              <w:rPr>
                <w:rStyle w:val="Hyperlink"/>
                <w:rFonts w:eastAsia="Times New Roman"/>
                <w:noProof/>
                <w:lang w:val="ru-RU" w:bidi="en-US"/>
              </w:rPr>
              <w:t>Заключение</w:t>
            </w:r>
            <w:r>
              <w:rPr>
                <w:noProof/>
                <w:webHidden/>
              </w:rPr>
              <w:tab/>
            </w:r>
            <w:r>
              <w:rPr>
                <w:noProof/>
                <w:webHidden/>
              </w:rPr>
              <w:fldChar w:fldCharType="begin"/>
            </w:r>
            <w:r>
              <w:rPr>
                <w:noProof/>
                <w:webHidden/>
              </w:rPr>
              <w:instrText xml:space="preserve"> PAGEREF _Toc438377515 \h </w:instrText>
            </w:r>
            <w:r>
              <w:rPr>
                <w:noProof/>
                <w:webHidden/>
              </w:rPr>
            </w:r>
            <w:r>
              <w:rPr>
                <w:noProof/>
                <w:webHidden/>
              </w:rPr>
              <w:fldChar w:fldCharType="separate"/>
            </w:r>
            <w:r>
              <w:rPr>
                <w:noProof/>
                <w:webHidden/>
              </w:rPr>
              <w:t>279</w:t>
            </w:r>
            <w:r>
              <w:rPr>
                <w:noProof/>
                <w:webHidden/>
              </w:rPr>
              <w:fldChar w:fldCharType="end"/>
            </w:r>
          </w:hyperlink>
        </w:p>
        <w:p w:rsidR="00F54112" w:rsidRDefault="00F54112">
          <w:pPr>
            <w:pStyle w:val="TOC2"/>
            <w:tabs>
              <w:tab w:val="right" w:leader="dot" w:pos="9396"/>
            </w:tabs>
            <w:rPr>
              <w:rFonts w:eastAsiaTheme="minorEastAsia"/>
              <w:noProof/>
            </w:rPr>
          </w:pPr>
          <w:hyperlink w:anchor="_Toc438377516" w:history="1">
            <w:r w:rsidRPr="000E789F">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_Toc438377516 \h </w:instrText>
            </w:r>
            <w:r>
              <w:rPr>
                <w:noProof/>
                <w:webHidden/>
              </w:rPr>
            </w:r>
            <w:r>
              <w:rPr>
                <w:noProof/>
                <w:webHidden/>
              </w:rPr>
              <w:fldChar w:fldCharType="separate"/>
            </w:r>
            <w:r>
              <w:rPr>
                <w:noProof/>
                <w:webHidden/>
              </w:rPr>
              <w:t>279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7"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_Toc438377517 \h </w:instrText>
            </w:r>
            <w:r>
              <w:rPr>
                <w:noProof/>
                <w:webHidden/>
              </w:rPr>
            </w:r>
            <w:r>
              <w:rPr>
                <w:noProof/>
                <w:webHidden/>
              </w:rPr>
              <w:fldChar w:fldCharType="separate"/>
            </w:r>
            <w:r>
              <w:rPr>
                <w:noProof/>
                <w:webHidden/>
              </w:rPr>
              <w:t>279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8" w:history="1">
            <w:r w:rsidRPr="000E789F">
              <w:rPr>
                <w:rStyle w:val="Hyperlink"/>
                <w:noProof/>
                <w:lang w:val="ru-RU"/>
              </w:rPr>
              <w:t>Объектно-ориентированное программирование</w:t>
            </w:r>
            <w:r>
              <w:rPr>
                <w:noProof/>
                <w:webHidden/>
              </w:rPr>
              <w:tab/>
            </w:r>
            <w:r>
              <w:rPr>
                <w:noProof/>
                <w:webHidden/>
              </w:rPr>
              <w:fldChar w:fldCharType="begin"/>
            </w:r>
            <w:r>
              <w:rPr>
                <w:noProof/>
                <w:webHidden/>
              </w:rPr>
              <w:instrText xml:space="preserve"> PAGEREF _Toc438377518 \h </w:instrText>
            </w:r>
            <w:r>
              <w:rPr>
                <w:noProof/>
                <w:webHidden/>
              </w:rPr>
            </w:r>
            <w:r>
              <w:rPr>
                <w:noProof/>
                <w:webHidden/>
              </w:rPr>
              <w:fldChar w:fldCharType="separate"/>
            </w:r>
            <w:r>
              <w:rPr>
                <w:noProof/>
                <w:webHidden/>
              </w:rPr>
              <w:t>280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9" w:history="1">
            <w:r w:rsidRPr="000E789F">
              <w:rPr>
                <w:rStyle w:val="Hyperlink"/>
                <w:noProof/>
                <w:lang w:val="ru-RU"/>
              </w:rPr>
              <w:t>Императивное программирование</w:t>
            </w:r>
            <w:r>
              <w:rPr>
                <w:noProof/>
                <w:webHidden/>
              </w:rPr>
              <w:tab/>
            </w:r>
            <w:r>
              <w:rPr>
                <w:noProof/>
                <w:webHidden/>
              </w:rPr>
              <w:fldChar w:fldCharType="begin"/>
            </w:r>
            <w:r>
              <w:rPr>
                <w:noProof/>
                <w:webHidden/>
              </w:rPr>
              <w:instrText xml:space="preserve"> PAGEREF _Toc438377519 \h </w:instrText>
            </w:r>
            <w:r>
              <w:rPr>
                <w:noProof/>
                <w:webHidden/>
              </w:rPr>
            </w:r>
            <w:r>
              <w:rPr>
                <w:noProof/>
                <w:webHidden/>
              </w:rPr>
              <w:fldChar w:fldCharType="separate"/>
            </w:r>
            <w:r>
              <w:rPr>
                <w:noProof/>
                <w:webHidden/>
              </w:rPr>
              <w:t>280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0" w:history="1">
            <w:r w:rsidRPr="000E789F">
              <w:rPr>
                <w:rStyle w:val="Hyperlink"/>
                <w:noProof/>
                <w:lang w:val="ru-RU"/>
              </w:rPr>
              <w:t>Процедурное программирование</w:t>
            </w:r>
            <w:r>
              <w:rPr>
                <w:noProof/>
                <w:webHidden/>
              </w:rPr>
              <w:tab/>
            </w:r>
            <w:r>
              <w:rPr>
                <w:noProof/>
                <w:webHidden/>
              </w:rPr>
              <w:fldChar w:fldCharType="begin"/>
            </w:r>
            <w:r>
              <w:rPr>
                <w:noProof/>
                <w:webHidden/>
              </w:rPr>
              <w:instrText xml:space="preserve"> PAGEREF _Toc438377520 \h </w:instrText>
            </w:r>
            <w:r>
              <w:rPr>
                <w:noProof/>
                <w:webHidden/>
              </w:rPr>
            </w:r>
            <w:r>
              <w:rPr>
                <w:noProof/>
                <w:webHidden/>
              </w:rPr>
              <w:fldChar w:fldCharType="separate"/>
            </w:r>
            <w:r>
              <w:rPr>
                <w:noProof/>
                <w:webHidden/>
              </w:rPr>
              <w:t>281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1" w:history="1">
            <w:r w:rsidRPr="000E789F">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_Toc438377521 \h </w:instrText>
            </w:r>
            <w:r>
              <w:rPr>
                <w:noProof/>
                <w:webHidden/>
              </w:rPr>
            </w:r>
            <w:r>
              <w:rPr>
                <w:noProof/>
                <w:webHidden/>
              </w:rPr>
              <w:fldChar w:fldCharType="separate"/>
            </w:r>
            <w:r>
              <w:rPr>
                <w:noProof/>
                <w:webHidden/>
              </w:rPr>
              <w:t>282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2" w:history="1">
            <w:r w:rsidRPr="000E789F">
              <w:rPr>
                <w:rStyle w:val="Hyperlink"/>
                <w:noProof/>
                <w:lang w:val="ru-RU"/>
              </w:rPr>
              <w:t>Аспектно-ориентированное программирование</w:t>
            </w:r>
            <w:r>
              <w:rPr>
                <w:noProof/>
                <w:webHidden/>
              </w:rPr>
              <w:tab/>
            </w:r>
            <w:r>
              <w:rPr>
                <w:noProof/>
                <w:webHidden/>
              </w:rPr>
              <w:fldChar w:fldCharType="begin"/>
            </w:r>
            <w:r>
              <w:rPr>
                <w:noProof/>
                <w:webHidden/>
              </w:rPr>
              <w:instrText xml:space="preserve"> PAGEREF _Toc438377522 \h </w:instrText>
            </w:r>
            <w:r>
              <w:rPr>
                <w:noProof/>
                <w:webHidden/>
              </w:rPr>
            </w:r>
            <w:r>
              <w:rPr>
                <w:noProof/>
                <w:webHidden/>
              </w:rPr>
              <w:fldChar w:fldCharType="separate"/>
            </w:r>
            <w:r>
              <w:rPr>
                <w:noProof/>
                <w:webHidden/>
              </w:rPr>
              <w:t>282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3" w:history="1">
            <w:r w:rsidRPr="000E789F">
              <w:rPr>
                <w:rStyle w:val="Hyperlink"/>
                <w:noProof/>
                <w:lang w:val="ru-RU"/>
              </w:rPr>
              <w:t>Метапрограммирование</w:t>
            </w:r>
            <w:r>
              <w:rPr>
                <w:noProof/>
                <w:webHidden/>
              </w:rPr>
              <w:tab/>
            </w:r>
            <w:r>
              <w:rPr>
                <w:noProof/>
                <w:webHidden/>
              </w:rPr>
              <w:fldChar w:fldCharType="begin"/>
            </w:r>
            <w:r>
              <w:rPr>
                <w:noProof/>
                <w:webHidden/>
              </w:rPr>
              <w:instrText xml:space="preserve"> PAGEREF _Toc438377523 \h </w:instrText>
            </w:r>
            <w:r>
              <w:rPr>
                <w:noProof/>
                <w:webHidden/>
              </w:rPr>
            </w:r>
            <w:r>
              <w:rPr>
                <w:noProof/>
                <w:webHidden/>
              </w:rPr>
              <w:fldChar w:fldCharType="separate"/>
            </w:r>
            <w:r>
              <w:rPr>
                <w:noProof/>
                <w:webHidden/>
              </w:rPr>
              <w:t>283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4" w:history="1">
            <w:r w:rsidRPr="000E789F">
              <w:rPr>
                <w:rStyle w:val="Hyperlink"/>
                <w:noProof/>
                <w:lang w:val="ru-RU"/>
              </w:rPr>
              <w:t>Программирование на уровне значений</w:t>
            </w:r>
            <w:r>
              <w:rPr>
                <w:noProof/>
                <w:webHidden/>
              </w:rPr>
              <w:tab/>
            </w:r>
            <w:r>
              <w:rPr>
                <w:noProof/>
                <w:webHidden/>
              </w:rPr>
              <w:fldChar w:fldCharType="begin"/>
            </w:r>
            <w:r>
              <w:rPr>
                <w:noProof/>
                <w:webHidden/>
              </w:rPr>
              <w:instrText xml:space="preserve"> PAGEREF _Toc438377524 \h </w:instrText>
            </w:r>
            <w:r>
              <w:rPr>
                <w:noProof/>
                <w:webHidden/>
              </w:rPr>
            </w:r>
            <w:r>
              <w:rPr>
                <w:noProof/>
                <w:webHidden/>
              </w:rPr>
              <w:fldChar w:fldCharType="separate"/>
            </w:r>
            <w:r>
              <w:rPr>
                <w:noProof/>
                <w:webHidden/>
              </w:rPr>
              <w:t>284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5" w:history="1">
            <w:r w:rsidRPr="000E789F">
              <w:rPr>
                <w:rStyle w:val="Hyperlink"/>
                <w:noProof/>
                <w:lang w:val="ru-RU"/>
              </w:rPr>
              <w:t>Программирование на уровне функций</w:t>
            </w:r>
            <w:r>
              <w:rPr>
                <w:noProof/>
                <w:webHidden/>
              </w:rPr>
              <w:tab/>
            </w:r>
            <w:r>
              <w:rPr>
                <w:noProof/>
                <w:webHidden/>
              </w:rPr>
              <w:fldChar w:fldCharType="begin"/>
            </w:r>
            <w:r>
              <w:rPr>
                <w:noProof/>
                <w:webHidden/>
              </w:rPr>
              <w:instrText xml:space="preserve"> PAGEREF _Toc438377525 \h </w:instrText>
            </w:r>
            <w:r>
              <w:rPr>
                <w:noProof/>
                <w:webHidden/>
              </w:rPr>
            </w:r>
            <w:r>
              <w:rPr>
                <w:noProof/>
                <w:webHidden/>
              </w:rPr>
              <w:fldChar w:fldCharType="separate"/>
            </w:r>
            <w:r>
              <w:rPr>
                <w:noProof/>
                <w:webHidden/>
              </w:rPr>
              <w:t>284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6" w:history="1">
            <w:r w:rsidRPr="000E789F">
              <w:rPr>
                <w:rStyle w:val="Hyperlink"/>
                <w:noProof/>
                <w:lang w:val="ru-RU"/>
              </w:rPr>
              <w:t>Строгое программирование:</w:t>
            </w:r>
            <w:r>
              <w:rPr>
                <w:noProof/>
                <w:webHidden/>
              </w:rPr>
              <w:tab/>
            </w:r>
            <w:r>
              <w:rPr>
                <w:noProof/>
                <w:webHidden/>
              </w:rPr>
              <w:fldChar w:fldCharType="begin"/>
            </w:r>
            <w:r>
              <w:rPr>
                <w:noProof/>
                <w:webHidden/>
              </w:rPr>
              <w:instrText xml:space="preserve"> PAGEREF _Toc438377526 \h </w:instrText>
            </w:r>
            <w:r>
              <w:rPr>
                <w:noProof/>
                <w:webHidden/>
              </w:rPr>
            </w:r>
            <w:r>
              <w:rPr>
                <w:noProof/>
                <w:webHidden/>
              </w:rPr>
              <w:fldChar w:fldCharType="separate"/>
            </w:r>
            <w:r>
              <w:rPr>
                <w:noProof/>
                <w:webHidden/>
              </w:rPr>
              <w:t>284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7" w:history="1">
            <w:r w:rsidRPr="000E789F">
              <w:rPr>
                <w:rStyle w:val="Hyperlink"/>
                <w:noProof/>
                <w:lang w:val="ru-RU"/>
              </w:rPr>
              <w:t>Нестрогое программирование:</w:t>
            </w:r>
            <w:r>
              <w:rPr>
                <w:noProof/>
                <w:webHidden/>
              </w:rPr>
              <w:tab/>
            </w:r>
            <w:r>
              <w:rPr>
                <w:noProof/>
                <w:webHidden/>
              </w:rPr>
              <w:fldChar w:fldCharType="begin"/>
            </w:r>
            <w:r>
              <w:rPr>
                <w:noProof/>
                <w:webHidden/>
              </w:rPr>
              <w:instrText xml:space="preserve"> PAGEREF _Toc438377527 \h </w:instrText>
            </w:r>
            <w:r>
              <w:rPr>
                <w:noProof/>
                <w:webHidden/>
              </w:rPr>
            </w:r>
            <w:r>
              <w:rPr>
                <w:noProof/>
                <w:webHidden/>
              </w:rPr>
              <w:fldChar w:fldCharType="separate"/>
            </w:r>
            <w:r>
              <w:rPr>
                <w:noProof/>
                <w:webHidden/>
              </w:rPr>
              <w:t>285</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8" w:history="1">
            <w:r w:rsidRPr="000E789F">
              <w:rPr>
                <w:rStyle w:val="Hyperlink"/>
                <w:noProof/>
                <w:lang w:val="ru-RU"/>
              </w:rPr>
              <w:t>Обобщенное программирование</w:t>
            </w:r>
            <w:r>
              <w:rPr>
                <w:noProof/>
                <w:webHidden/>
              </w:rPr>
              <w:tab/>
            </w:r>
            <w:r>
              <w:rPr>
                <w:noProof/>
                <w:webHidden/>
              </w:rPr>
              <w:fldChar w:fldCharType="begin"/>
            </w:r>
            <w:r>
              <w:rPr>
                <w:noProof/>
                <w:webHidden/>
              </w:rPr>
              <w:instrText xml:space="preserve"> PAGEREF _Toc438377528 \h </w:instrText>
            </w:r>
            <w:r>
              <w:rPr>
                <w:noProof/>
                <w:webHidden/>
              </w:rPr>
            </w:r>
            <w:r>
              <w:rPr>
                <w:noProof/>
                <w:webHidden/>
              </w:rPr>
              <w:fldChar w:fldCharType="separate"/>
            </w:r>
            <w:r>
              <w:rPr>
                <w:noProof/>
                <w:webHidden/>
              </w:rPr>
              <w:t>285</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9" w:history="1">
            <w:r w:rsidRPr="000E789F">
              <w:rPr>
                <w:rStyle w:val="Hyperlink"/>
                <w:noProof/>
                <w:lang w:val="ru-RU"/>
              </w:rPr>
              <w:t>Стек-ориентированное программирование</w:t>
            </w:r>
            <w:r>
              <w:rPr>
                <w:noProof/>
                <w:webHidden/>
              </w:rPr>
              <w:tab/>
            </w:r>
            <w:r>
              <w:rPr>
                <w:noProof/>
                <w:webHidden/>
              </w:rPr>
              <w:fldChar w:fldCharType="begin"/>
            </w:r>
            <w:r>
              <w:rPr>
                <w:noProof/>
                <w:webHidden/>
              </w:rPr>
              <w:instrText xml:space="preserve"> PAGEREF _Toc438377529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0" w:history="1">
            <w:r w:rsidRPr="000E789F">
              <w:rPr>
                <w:rStyle w:val="Hyperlink"/>
                <w:noProof/>
                <w:lang w:val="ru-RU"/>
              </w:rPr>
              <w:t>Скалярное программирование</w:t>
            </w:r>
            <w:r>
              <w:rPr>
                <w:noProof/>
                <w:webHidden/>
              </w:rPr>
              <w:tab/>
            </w:r>
            <w:r>
              <w:rPr>
                <w:noProof/>
                <w:webHidden/>
              </w:rPr>
              <w:fldChar w:fldCharType="begin"/>
            </w:r>
            <w:r>
              <w:rPr>
                <w:noProof/>
                <w:webHidden/>
              </w:rPr>
              <w:instrText xml:space="preserve"> PAGEREF _Toc438377530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1" w:history="1">
            <w:r w:rsidRPr="000E789F">
              <w:rPr>
                <w:rStyle w:val="Hyperlink"/>
                <w:noProof/>
                <w:lang w:val="ru-RU"/>
              </w:rPr>
              <w:t>Эзотерическое программирование</w:t>
            </w:r>
            <w:r>
              <w:rPr>
                <w:noProof/>
                <w:webHidden/>
              </w:rPr>
              <w:tab/>
            </w:r>
            <w:r>
              <w:rPr>
                <w:noProof/>
                <w:webHidden/>
              </w:rPr>
              <w:fldChar w:fldCharType="begin"/>
            </w:r>
            <w:r>
              <w:rPr>
                <w:noProof/>
                <w:webHidden/>
              </w:rPr>
              <w:instrText xml:space="preserve"> PAGEREF _Toc438377531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2" w:history="1">
            <w:r w:rsidRPr="000E789F">
              <w:rPr>
                <w:rStyle w:val="Hyperlink"/>
                <w:noProof/>
                <w:lang w:val="ru-RU"/>
              </w:rPr>
              <w:t>Заключение</w:t>
            </w:r>
            <w:r>
              <w:rPr>
                <w:noProof/>
                <w:webHidden/>
              </w:rPr>
              <w:tab/>
            </w:r>
            <w:r>
              <w:rPr>
                <w:noProof/>
                <w:webHidden/>
              </w:rPr>
              <w:fldChar w:fldCharType="begin"/>
            </w:r>
            <w:r>
              <w:rPr>
                <w:noProof/>
                <w:webHidden/>
              </w:rPr>
              <w:instrText xml:space="preserve"> PAGEREF _Toc438377532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3" w:history="1">
            <w:r w:rsidRPr="000E789F">
              <w:rPr>
                <w:rStyle w:val="Hyperlink"/>
                <w:noProof/>
                <w:lang w:val="ru-RU"/>
              </w:rPr>
              <w:t>Приложение</w:t>
            </w:r>
            <w:r>
              <w:rPr>
                <w:noProof/>
                <w:webHidden/>
              </w:rPr>
              <w:tab/>
            </w:r>
            <w:r>
              <w:rPr>
                <w:noProof/>
                <w:webHidden/>
              </w:rPr>
              <w:fldChar w:fldCharType="begin"/>
            </w:r>
            <w:r>
              <w:rPr>
                <w:noProof/>
                <w:webHidden/>
              </w:rPr>
              <w:instrText xml:space="preserve"> PAGEREF _Toc438377533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2"/>
            <w:tabs>
              <w:tab w:val="right" w:leader="dot" w:pos="9396"/>
            </w:tabs>
            <w:rPr>
              <w:rFonts w:eastAsiaTheme="minorEastAsia"/>
              <w:noProof/>
            </w:rPr>
          </w:pPr>
          <w:hyperlink w:anchor="_Toc438377534" w:history="1">
            <w:r w:rsidRPr="000E789F">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_Toc438377534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5"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_Toc438377535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6" w:history="1">
            <w:r w:rsidRPr="000E789F">
              <w:rPr>
                <w:rStyle w:val="Hyperlink"/>
                <w:noProof/>
                <w:lang w:val="ru-RU"/>
              </w:rPr>
              <w:t>Программирование от состояний</w:t>
            </w:r>
            <w:r>
              <w:rPr>
                <w:noProof/>
                <w:webHidden/>
              </w:rPr>
              <w:tab/>
            </w:r>
            <w:r>
              <w:rPr>
                <w:noProof/>
                <w:webHidden/>
              </w:rPr>
              <w:fldChar w:fldCharType="begin"/>
            </w:r>
            <w:r>
              <w:rPr>
                <w:noProof/>
                <w:webHidden/>
              </w:rPr>
              <w:instrText xml:space="preserve"> PAGEREF _Toc438377536 \h </w:instrText>
            </w:r>
            <w:r>
              <w:rPr>
                <w:noProof/>
                <w:webHidden/>
              </w:rPr>
            </w:r>
            <w:r>
              <w:rPr>
                <w:noProof/>
                <w:webHidden/>
              </w:rPr>
              <w:fldChar w:fldCharType="separate"/>
            </w:r>
            <w:r>
              <w:rPr>
                <w:noProof/>
                <w:webHidden/>
              </w:rPr>
              <w:t>288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7" w:history="1">
            <w:r w:rsidRPr="000E789F">
              <w:rPr>
                <w:rStyle w:val="Hyperlink"/>
                <w:noProof/>
                <w:lang w:val="ru-RU"/>
              </w:rPr>
              <w:t>Структурное программирование</w:t>
            </w:r>
            <w:r>
              <w:rPr>
                <w:noProof/>
                <w:webHidden/>
              </w:rPr>
              <w:tab/>
            </w:r>
            <w:r>
              <w:rPr>
                <w:noProof/>
                <w:webHidden/>
              </w:rPr>
              <w:fldChar w:fldCharType="begin"/>
            </w:r>
            <w:r>
              <w:rPr>
                <w:noProof/>
                <w:webHidden/>
              </w:rPr>
              <w:instrText xml:space="preserve"> PAGEREF _Toc438377537 \h </w:instrText>
            </w:r>
            <w:r>
              <w:rPr>
                <w:noProof/>
                <w:webHidden/>
              </w:rPr>
            </w:r>
            <w:r>
              <w:rPr>
                <w:noProof/>
                <w:webHidden/>
              </w:rPr>
              <w:fldChar w:fldCharType="separate"/>
            </w:r>
            <w:r>
              <w:rPr>
                <w:noProof/>
                <w:webHidden/>
              </w:rPr>
              <w:t>289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8" w:history="1">
            <w:r w:rsidRPr="000E789F">
              <w:rPr>
                <w:rStyle w:val="Hyperlink"/>
                <w:noProof/>
                <w:lang w:val="ru-RU"/>
              </w:rPr>
              <w:t>Сентенциальное программирование</w:t>
            </w:r>
            <w:r>
              <w:rPr>
                <w:noProof/>
                <w:webHidden/>
              </w:rPr>
              <w:tab/>
            </w:r>
            <w:r>
              <w:rPr>
                <w:noProof/>
                <w:webHidden/>
              </w:rPr>
              <w:fldChar w:fldCharType="begin"/>
            </w:r>
            <w:r>
              <w:rPr>
                <w:noProof/>
                <w:webHidden/>
              </w:rPr>
              <w:instrText xml:space="preserve"> PAGEREF _Toc438377538 \h </w:instrText>
            </w:r>
            <w:r>
              <w:rPr>
                <w:noProof/>
                <w:webHidden/>
              </w:rPr>
            </w:r>
            <w:r>
              <w:rPr>
                <w:noProof/>
                <w:webHidden/>
              </w:rPr>
              <w:fldChar w:fldCharType="separate"/>
            </w:r>
            <w:r>
              <w:rPr>
                <w:noProof/>
                <w:webHidden/>
              </w:rPr>
              <w:t>290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9" w:history="1">
            <w:r w:rsidRPr="000E789F">
              <w:rPr>
                <w:rStyle w:val="Hyperlink"/>
                <w:noProof/>
                <w:lang w:val="ru-RU"/>
              </w:rPr>
              <w:t>Программирование от событий</w:t>
            </w:r>
            <w:r>
              <w:rPr>
                <w:noProof/>
                <w:webHidden/>
              </w:rPr>
              <w:tab/>
            </w:r>
            <w:r>
              <w:rPr>
                <w:noProof/>
                <w:webHidden/>
              </w:rPr>
              <w:fldChar w:fldCharType="begin"/>
            </w:r>
            <w:r>
              <w:rPr>
                <w:noProof/>
                <w:webHidden/>
              </w:rPr>
              <w:instrText xml:space="preserve"> PAGEREF _Toc438377539 \h </w:instrText>
            </w:r>
            <w:r>
              <w:rPr>
                <w:noProof/>
                <w:webHidden/>
              </w:rPr>
            </w:r>
            <w:r>
              <w:rPr>
                <w:noProof/>
                <w:webHidden/>
              </w:rPr>
              <w:fldChar w:fldCharType="separate"/>
            </w:r>
            <w:r>
              <w:rPr>
                <w:noProof/>
                <w:webHidden/>
              </w:rPr>
              <w:t>290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0" w:history="1">
            <w:r w:rsidRPr="000E789F">
              <w:rPr>
                <w:rStyle w:val="Hyperlink"/>
                <w:noProof/>
                <w:lang w:val="ru-RU"/>
              </w:rPr>
              <w:t>Программирование от приоритетов</w:t>
            </w:r>
            <w:r>
              <w:rPr>
                <w:noProof/>
                <w:webHidden/>
              </w:rPr>
              <w:tab/>
            </w:r>
            <w:r>
              <w:rPr>
                <w:noProof/>
                <w:webHidden/>
              </w:rPr>
              <w:fldChar w:fldCharType="begin"/>
            </w:r>
            <w:r>
              <w:rPr>
                <w:noProof/>
                <w:webHidden/>
              </w:rPr>
              <w:instrText xml:space="preserve"> PAGEREF _Toc438377540 \h </w:instrText>
            </w:r>
            <w:r>
              <w:rPr>
                <w:noProof/>
                <w:webHidden/>
              </w:rPr>
            </w:r>
            <w:r>
              <w:rPr>
                <w:noProof/>
                <w:webHidden/>
              </w:rPr>
              <w:fldChar w:fldCharType="separate"/>
            </w:r>
            <w:r>
              <w:rPr>
                <w:noProof/>
                <w:webHidden/>
              </w:rPr>
              <w:t>291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1" w:history="1">
            <w:r w:rsidRPr="000E789F">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_Toc438377541 \h </w:instrText>
            </w:r>
            <w:r>
              <w:rPr>
                <w:noProof/>
                <w:webHidden/>
              </w:rPr>
            </w:r>
            <w:r>
              <w:rPr>
                <w:noProof/>
                <w:webHidden/>
              </w:rPr>
              <w:fldChar w:fldCharType="separate"/>
            </w:r>
            <w:r>
              <w:rPr>
                <w:noProof/>
                <w:webHidden/>
              </w:rPr>
              <w:t>292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2" w:history="1">
            <w:r w:rsidRPr="000E789F">
              <w:rPr>
                <w:rStyle w:val="Hyperlink"/>
                <w:noProof/>
                <w:lang w:val="ru-RU"/>
              </w:rPr>
              <w:t>Объектно-ориентированный подход</w:t>
            </w:r>
            <w:r>
              <w:rPr>
                <w:noProof/>
                <w:webHidden/>
              </w:rPr>
              <w:tab/>
            </w:r>
            <w:r>
              <w:rPr>
                <w:noProof/>
                <w:webHidden/>
              </w:rPr>
              <w:fldChar w:fldCharType="begin"/>
            </w:r>
            <w:r>
              <w:rPr>
                <w:noProof/>
                <w:webHidden/>
              </w:rPr>
              <w:instrText xml:space="preserve"> PAGEREF _Toc438377542 \h </w:instrText>
            </w:r>
            <w:r>
              <w:rPr>
                <w:noProof/>
                <w:webHidden/>
              </w:rPr>
            </w:r>
            <w:r>
              <w:rPr>
                <w:noProof/>
                <w:webHidden/>
              </w:rPr>
              <w:fldChar w:fldCharType="separate"/>
            </w:r>
            <w:r>
              <w:rPr>
                <w:noProof/>
                <w:webHidden/>
              </w:rPr>
              <w:t>293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3" w:history="1">
            <w:r w:rsidRPr="000E789F">
              <w:rPr>
                <w:rStyle w:val="Hyperlink"/>
                <w:noProof/>
                <w:lang w:val="ru-RU"/>
              </w:rPr>
              <w:t>Три технологических стиля программирования</w:t>
            </w:r>
            <w:r>
              <w:rPr>
                <w:noProof/>
                <w:webHidden/>
              </w:rPr>
              <w:tab/>
            </w:r>
            <w:r>
              <w:rPr>
                <w:noProof/>
                <w:webHidden/>
              </w:rPr>
              <w:fldChar w:fldCharType="begin"/>
            </w:r>
            <w:r>
              <w:rPr>
                <w:noProof/>
                <w:webHidden/>
              </w:rPr>
              <w:instrText xml:space="preserve"> PAGEREF _Toc438377543 \h </w:instrText>
            </w:r>
            <w:r>
              <w:rPr>
                <w:noProof/>
                <w:webHidden/>
              </w:rPr>
            </w:r>
            <w:r>
              <w:rPr>
                <w:noProof/>
                <w:webHidden/>
              </w:rPr>
              <w:fldChar w:fldCharType="separate"/>
            </w:r>
            <w:r>
              <w:rPr>
                <w:noProof/>
                <w:webHidden/>
              </w:rPr>
              <w:t>294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544" w:history="1">
            <w:r w:rsidRPr="000E789F">
              <w:rPr>
                <w:rStyle w:val="Hyperlink"/>
                <w:noProof/>
              </w:rPr>
              <w:t>Clean</w:t>
            </w:r>
            <w:r w:rsidRPr="000E789F">
              <w:rPr>
                <w:rStyle w:val="Hyperlink"/>
                <w:noProof/>
                <w:lang w:val="ru-RU"/>
              </w:rPr>
              <w:t xml:space="preserve"> </w:t>
            </w:r>
            <w:r w:rsidRPr="000E789F">
              <w:rPr>
                <w:rStyle w:val="Hyperlink"/>
                <w:noProof/>
              </w:rPr>
              <w:t>code</w:t>
            </w:r>
            <w:r>
              <w:rPr>
                <w:noProof/>
                <w:webHidden/>
              </w:rPr>
              <w:tab/>
            </w:r>
            <w:r>
              <w:rPr>
                <w:noProof/>
                <w:webHidden/>
              </w:rPr>
              <w:fldChar w:fldCharType="begin"/>
            </w:r>
            <w:r>
              <w:rPr>
                <w:noProof/>
                <w:webHidden/>
              </w:rPr>
              <w:instrText xml:space="preserve"> PAGEREF _Toc438377544 \h </w:instrText>
            </w:r>
            <w:r>
              <w:rPr>
                <w:noProof/>
                <w:webHidden/>
              </w:rPr>
            </w:r>
            <w:r>
              <w:rPr>
                <w:noProof/>
                <w:webHidden/>
              </w:rPr>
              <w:fldChar w:fldCharType="separate"/>
            </w:r>
            <w:r>
              <w:rPr>
                <w:noProof/>
                <w:webHidden/>
              </w:rPr>
              <w:t>294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5"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_Toc438377545 \h </w:instrText>
            </w:r>
            <w:r>
              <w:rPr>
                <w:noProof/>
                <w:webHidden/>
              </w:rPr>
            </w:r>
            <w:r>
              <w:rPr>
                <w:noProof/>
                <w:webHidden/>
              </w:rPr>
              <w:fldChar w:fldCharType="separate"/>
            </w:r>
            <w:r>
              <w:rPr>
                <w:noProof/>
                <w:webHidden/>
              </w:rPr>
              <w:t>294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6" w:history="1">
            <w:r w:rsidRPr="000E789F">
              <w:rPr>
                <w:rStyle w:val="Hyperlink"/>
                <w:noProof/>
              </w:rPr>
              <w:t>Best practices JavaScript</w:t>
            </w:r>
            <w:r>
              <w:rPr>
                <w:noProof/>
                <w:webHidden/>
              </w:rPr>
              <w:tab/>
            </w:r>
            <w:r>
              <w:rPr>
                <w:noProof/>
                <w:webHidden/>
              </w:rPr>
              <w:fldChar w:fldCharType="begin"/>
            </w:r>
            <w:r>
              <w:rPr>
                <w:noProof/>
                <w:webHidden/>
              </w:rPr>
              <w:instrText xml:space="preserve"> PAGEREF _Toc438377546 \h </w:instrText>
            </w:r>
            <w:r>
              <w:rPr>
                <w:noProof/>
                <w:webHidden/>
              </w:rPr>
            </w:r>
            <w:r>
              <w:rPr>
                <w:noProof/>
                <w:webHidden/>
              </w:rPr>
              <w:fldChar w:fldCharType="separate"/>
            </w:r>
            <w:r>
              <w:rPr>
                <w:noProof/>
                <w:webHidden/>
              </w:rPr>
              <w:t>295</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7" w:history="1">
            <w:r w:rsidRPr="000E789F">
              <w:rPr>
                <w:rStyle w:val="Hyperlink"/>
                <w:noProof/>
              </w:rPr>
              <w:t>Best Practices C++</w:t>
            </w:r>
            <w:r>
              <w:rPr>
                <w:noProof/>
                <w:webHidden/>
              </w:rPr>
              <w:tab/>
            </w:r>
            <w:r>
              <w:rPr>
                <w:noProof/>
                <w:webHidden/>
              </w:rPr>
              <w:fldChar w:fldCharType="begin"/>
            </w:r>
            <w:r>
              <w:rPr>
                <w:noProof/>
                <w:webHidden/>
              </w:rPr>
              <w:instrText xml:space="preserve"> PAGEREF _Toc438377547 \h </w:instrText>
            </w:r>
            <w:r>
              <w:rPr>
                <w:noProof/>
                <w:webHidden/>
              </w:rPr>
            </w:r>
            <w:r>
              <w:rPr>
                <w:noProof/>
                <w:webHidden/>
              </w:rPr>
              <w:fldChar w:fldCharType="separate"/>
            </w:r>
            <w:r>
              <w:rPr>
                <w:noProof/>
                <w:webHidden/>
              </w:rPr>
              <w:t>295</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8" w:history="1">
            <w:r w:rsidRPr="000E789F">
              <w:rPr>
                <w:rStyle w:val="Hyperlink"/>
                <w:noProof/>
                <w:lang w:val="ru-RU"/>
              </w:rPr>
              <w:t xml:space="preserve">Знание </w:t>
            </w:r>
            <w:r w:rsidRPr="000E789F">
              <w:rPr>
                <w:rStyle w:val="Hyperlink"/>
                <w:noProof/>
              </w:rPr>
              <w:t>Clean</w:t>
            </w:r>
            <w:r w:rsidRPr="000E789F">
              <w:rPr>
                <w:rStyle w:val="Hyperlink"/>
                <w:noProof/>
                <w:lang w:val="ru-RU"/>
              </w:rPr>
              <w:t xml:space="preserve"> </w:t>
            </w:r>
            <w:r w:rsidRPr="000E789F">
              <w:rPr>
                <w:rStyle w:val="Hyperlink"/>
                <w:noProof/>
              </w:rPr>
              <w:t>Code</w:t>
            </w:r>
            <w:r w:rsidRPr="000E789F">
              <w:rPr>
                <w:rStyle w:val="Hyperlink"/>
                <w:noProof/>
                <w:lang w:val="ru-RU"/>
              </w:rPr>
              <w:t xml:space="preserve"> при устройстве на работу</w:t>
            </w:r>
            <w:r>
              <w:rPr>
                <w:noProof/>
                <w:webHidden/>
              </w:rPr>
              <w:tab/>
            </w:r>
            <w:r>
              <w:rPr>
                <w:noProof/>
                <w:webHidden/>
              </w:rPr>
              <w:fldChar w:fldCharType="begin"/>
            </w:r>
            <w:r>
              <w:rPr>
                <w:noProof/>
                <w:webHidden/>
              </w:rPr>
              <w:instrText xml:space="preserve"> PAGEREF _Toc438377548 \h </w:instrText>
            </w:r>
            <w:r>
              <w:rPr>
                <w:noProof/>
                <w:webHidden/>
              </w:rPr>
            </w:r>
            <w:r>
              <w:rPr>
                <w:noProof/>
                <w:webHidden/>
              </w:rPr>
              <w:fldChar w:fldCharType="separate"/>
            </w:r>
            <w:r>
              <w:rPr>
                <w:noProof/>
                <w:webHidden/>
              </w:rPr>
              <w:t>296</w:t>
            </w:r>
            <w:r>
              <w:rPr>
                <w:noProof/>
                <w:webHidden/>
              </w:rPr>
              <w:fldChar w:fldCharType="end"/>
            </w:r>
          </w:hyperlink>
        </w:p>
        <w:p w:rsidR="00F54112" w:rsidRDefault="00F54112">
          <w:pPr>
            <w:pStyle w:val="TOC2"/>
            <w:tabs>
              <w:tab w:val="right" w:leader="dot" w:pos="9396"/>
            </w:tabs>
            <w:rPr>
              <w:rFonts w:eastAsiaTheme="minorEastAsia"/>
              <w:noProof/>
            </w:rPr>
          </w:pPr>
          <w:hyperlink w:anchor="_Toc438377549" w:history="1">
            <w:r w:rsidRPr="000E789F">
              <w:rPr>
                <w:rStyle w:val="Hyperlink"/>
                <w:noProof/>
                <w:lang w:val="ru-RU"/>
              </w:rPr>
              <w:t>Рефакторинг</w:t>
            </w:r>
            <w:r>
              <w:rPr>
                <w:noProof/>
                <w:webHidden/>
              </w:rPr>
              <w:tab/>
            </w:r>
            <w:r>
              <w:rPr>
                <w:noProof/>
                <w:webHidden/>
              </w:rPr>
              <w:fldChar w:fldCharType="begin"/>
            </w:r>
            <w:r>
              <w:rPr>
                <w:noProof/>
                <w:webHidden/>
              </w:rPr>
              <w:instrText xml:space="preserve"> PAGEREF _Toc438377549 \h </w:instrText>
            </w:r>
            <w:r>
              <w:rPr>
                <w:noProof/>
                <w:webHidden/>
              </w:rPr>
            </w:r>
            <w:r>
              <w:rPr>
                <w:noProof/>
                <w:webHidden/>
              </w:rPr>
              <w:fldChar w:fldCharType="separate"/>
            </w:r>
            <w:r>
              <w:rPr>
                <w:noProof/>
                <w:webHidden/>
              </w:rPr>
              <w:t>296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0"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_Toc438377550 \h </w:instrText>
            </w:r>
            <w:r>
              <w:rPr>
                <w:noProof/>
                <w:webHidden/>
              </w:rPr>
            </w:r>
            <w:r>
              <w:rPr>
                <w:noProof/>
                <w:webHidden/>
              </w:rPr>
              <w:fldChar w:fldCharType="separate"/>
            </w:r>
            <w:r>
              <w:rPr>
                <w:noProof/>
                <w:webHidden/>
              </w:rPr>
              <w:t>296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1" w:history="1">
            <w:r w:rsidRPr="000E789F">
              <w:rPr>
                <w:rStyle w:val="Hyperlink"/>
                <w:noProof/>
                <w:lang w:val="ru-RU"/>
              </w:rPr>
              <w:t>Цели рефакторинга</w:t>
            </w:r>
            <w:r>
              <w:rPr>
                <w:noProof/>
                <w:webHidden/>
              </w:rPr>
              <w:tab/>
            </w:r>
            <w:r>
              <w:rPr>
                <w:noProof/>
                <w:webHidden/>
              </w:rPr>
              <w:fldChar w:fldCharType="begin"/>
            </w:r>
            <w:r>
              <w:rPr>
                <w:noProof/>
                <w:webHidden/>
              </w:rPr>
              <w:instrText xml:space="preserve"> PAGEREF _Toc438377551 \h </w:instrText>
            </w:r>
            <w:r>
              <w:rPr>
                <w:noProof/>
                <w:webHidden/>
              </w:rPr>
            </w:r>
            <w:r>
              <w:rPr>
                <w:noProof/>
                <w:webHidden/>
              </w:rPr>
              <w:fldChar w:fldCharType="separate"/>
            </w:r>
            <w:r>
              <w:rPr>
                <w:noProof/>
                <w:webHidden/>
              </w:rPr>
              <w:t>297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2" w:history="1">
            <w:r w:rsidRPr="000E789F">
              <w:rPr>
                <w:rStyle w:val="Hyperlink"/>
                <w:noProof/>
                <w:lang w:val="ru-RU"/>
              </w:rPr>
              <w:t>Трудности при отсутствии рефакторинга</w:t>
            </w:r>
            <w:r>
              <w:rPr>
                <w:noProof/>
                <w:webHidden/>
              </w:rPr>
              <w:tab/>
            </w:r>
            <w:r>
              <w:rPr>
                <w:noProof/>
                <w:webHidden/>
              </w:rPr>
              <w:fldChar w:fldCharType="begin"/>
            </w:r>
            <w:r>
              <w:rPr>
                <w:noProof/>
                <w:webHidden/>
              </w:rPr>
              <w:instrText xml:space="preserve"> PAGEREF _Toc438377552 \h </w:instrText>
            </w:r>
            <w:r>
              <w:rPr>
                <w:noProof/>
                <w:webHidden/>
              </w:rPr>
            </w:r>
            <w:r>
              <w:rPr>
                <w:noProof/>
                <w:webHidden/>
              </w:rPr>
              <w:fldChar w:fldCharType="separate"/>
            </w:r>
            <w:r>
              <w:rPr>
                <w:noProof/>
                <w:webHidden/>
              </w:rPr>
              <w:t>297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3" w:history="1">
            <w:r w:rsidRPr="000E789F">
              <w:rPr>
                <w:rStyle w:val="Hyperlink"/>
                <w:noProof/>
                <w:lang w:val="ru-RU"/>
              </w:rPr>
              <w:t>Причины применения рефакторинга</w:t>
            </w:r>
            <w:r>
              <w:rPr>
                <w:noProof/>
                <w:webHidden/>
              </w:rPr>
              <w:tab/>
            </w:r>
            <w:r>
              <w:rPr>
                <w:noProof/>
                <w:webHidden/>
              </w:rPr>
              <w:fldChar w:fldCharType="begin"/>
            </w:r>
            <w:r>
              <w:rPr>
                <w:noProof/>
                <w:webHidden/>
              </w:rPr>
              <w:instrText xml:space="preserve"> PAGEREF _Toc438377553 \h </w:instrText>
            </w:r>
            <w:r>
              <w:rPr>
                <w:noProof/>
                <w:webHidden/>
              </w:rPr>
            </w:r>
            <w:r>
              <w:rPr>
                <w:noProof/>
                <w:webHidden/>
              </w:rPr>
              <w:fldChar w:fldCharType="separate"/>
            </w:r>
            <w:r>
              <w:rPr>
                <w:noProof/>
                <w:webHidden/>
              </w:rPr>
              <w:t>297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4" w:history="1">
            <w:r w:rsidRPr="000E789F">
              <w:rPr>
                <w:rStyle w:val="Hyperlink"/>
                <w:noProof/>
                <w:lang w:val="ru-RU"/>
              </w:rPr>
              <w:t>Примеры плохого кода</w:t>
            </w:r>
            <w:r>
              <w:rPr>
                <w:noProof/>
                <w:webHidden/>
              </w:rPr>
              <w:tab/>
            </w:r>
            <w:r>
              <w:rPr>
                <w:noProof/>
                <w:webHidden/>
              </w:rPr>
              <w:fldChar w:fldCharType="begin"/>
            </w:r>
            <w:r>
              <w:rPr>
                <w:noProof/>
                <w:webHidden/>
              </w:rPr>
              <w:instrText xml:space="preserve"> PAGEREF _Toc438377554 \h </w:instrText>
            </w:r>
            <w:r>
              <w:rPr>
                <w:noProof/>
                <w:webHidden/>
              </w:rPr>
            </w:r>
            <w:r>
              <w:rPr>
                <w:noProof/>
                <w:webHidden/>
              </w:rPr>
              <w:fldChar w:fldCharType="separate"/>
            </w:r>
            <w:r>
              <w:rPr>
                <w:noProof/>
                <w:webHidden/>
              </w:rPr>
              <w:t>297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5" w:history="1">
            <w:r w:rsidRPr="000E789F">
              <w:rPr>
                <w:rStyle w:val="Hyperlink"/>
                <w:noProof/>
              </w:rPr>
              <w:t>Методы рефакторинга</w:t>
            </w:r>
            <w:r>
              <w:rPr>
                <w:noProof/>
                <w:webHidden/>
              </w:rPr>
              <w:tab/>
            </w:r>
            <w:r>
              <w:rPr>
                <w:noProof/>
                <w:webHidden/>
              </w:rPr>
              <w:fldChar w:fldCharType="begin"/>
            </w:r>
            <w:r>
              <w:rPr>
                <w:noProof/>
                <w:webHidden/>
              </w:rPr>
              <w:instrText xml:space="preserve"> PAGEREF _Toc438377555 \h </w:instrText>
            </w:r>
            <w:r>
              <w:rPr>
                <w:noProof/>
                <w:webHidden/>
              </w:rPr>
            </w:r>
            <w:r>
              <w:rPr>
                <w:noProof/>
                <w:webHidden/>
              </w:rPr>
              <w:fldChar w:fldCharType="separate"/>
            </w:r>
            <w:r>
              <w:rPr>
                <w:noProof/>
                <w:webHidden/>
              </w:rPr>
              <w:t>298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6" w:history="1">
            <w:r w:rsidRPr="000E789F">
              <w:rPr>
                <w:rStyle w:val="Hyperlink"/>
                <w:noProof/>
                <w:lang w:val="ru-RU"/>
              </w:rPr>
              <w:t>Пример рефакторинга</w:t>
            </w:r>
            <w:r>
              <w:rPr>
                <w:noProof/>
                <w:webHidden/>
              </w:rPr>
              <w:tab/>
            </w:r>
            <w:r>
              <w:rPr>
                <w:noProof/>
                <w:webHidden/>
              </w:rPr>
              <w:fldChar w:fldCharType="begin"/>
            </w:r>
            <w:r>
              <w:rPr>
                <w:noProof/>
                <w:webHidden/>
              </w:rPr>
              <w:instrText xml:space="preserve"> PAGEREF _Toc438377556 \h </w:instrText>
            </w:r>
            <w:r>
              <w:rPr>
                <w:noProof/>
                <w:webHidden/>
              </w:rPr>
            </w:r>
            <w:r>
              <w:rPr>
                <w:noProof/>
                <w:webHidden/>
              </w:rPr>
              <w:fldChar w:fldCharType="separate"/>
            </w:r>
            <w:r>
              <w:rPr>
                <w:noProof/>
                <w:webHidden/>
              </w:rPr>
              <w:t>298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7" w:history="1">
            <w:r w:rsidRPr="000E789F">
              <w:rPr>
                <w:rStyle w:val="Hyperlink"/>
                <w:noProof/>
                <w:lang w:val="ru-RU"/>
              </w:rPr>
              <w:t>Причины рефакторинга</w:t>
            </w:r>
            <w:r>
              <w:rPr>
                <w:noProof/>
                <w:webHidden/>
              </w:rPr>
              <w:tab/>
            </w:r>
            <w:r>
              <w:rPr>
                <w:noProof/>
                <w:webHidden/>
              </w:rPr>
              <w:fldChar w:fldCharType="begin"/>
            </w:r>
            <w:r>
              <w:rPr>
                <w:noProof/>
                <w:webHidden/>
              </w:rPr>
              <w:instrText xml:space="preserve"> PAGEREF _Toc438377557 \h </w:instrText>
            </w:r>
            <w:r>
              <w:rPr>
                <w:noProof/>
                <w:webHidden/>
              </w:rPr>
            </w:r>
            <w:r>
              <w:rPr>
                <w:noProof/>
                <w:webHidden/>
              </w:rPr>
              <w:fldChar w:fldCharType="separate"/>
            </w:r>
            <w:r>
              <w:rPr>
                <w:noProof/>
                <w:webHidden/>
              </w:rPr>
              <w:t>300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8" w:history="1">
            <w:r w:rsidRPr="000E789F">
              <w:rPr>
                <w:rStyle w:val="Hyperlink"/>
                <w:noProof/>
                <w:lang w:val="ru-RU"/>
              </w:rPr>
              <w:t xml:space="preserve">Авторефакторинг в различных </w:t>
            </w:r>
            <w:r w:rsidRPr="000E789F">
              <w:rPr>
                <w:rStyle w:val="Hyperlink"/>
                <w:noProof/>
              </w:rPr>
              <w:t>IDE</w:t>
            </w:r>
            <w:r>
              <w:rPr>
                <w:noProof/>
                <w:webHidden/>
              </w:rPr>
              <w:tab/>
            </w:r>
            <w:r>
              <w:rPr>
                <w:noProof/>
                <w:webHidden/>
              </w:rPr>
              <w:fldChar w:fldCharType="begin"/>
            </w:r>
            <w:r>
              <w:rPr>
                <w:noProof/>
                <w:webHidden/>
              </w:rPr>
              <w:instrText xml:space="preserve"> PAGEREF _Toc438377558 \h </w:instrText>
            </w:r>
            <w:r>
              <w:rPr>
                <w:noProof/>
                <w:webHidden/>
              </w:rPr>
            </w:r>
            <w:r>
              <w:rPr>
                <w:noProof/>
                <w:webHidden/>
              </w:rPr>
              <w:fldChar w:fldCharType="separate"/>
            </w:r>
            <w:r>
              <w:rPr>
                <w:noProof/>
                <w:webHidden/>
              </w:rPr>
              <w:t>300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9" w:history="1">
            <w:r w:rsidRPr="000E789F">
              <w:rPr>
                <w:rStyle w:val="Hyperlink"/>
                <w:noProof/>
              </w:rPr>
              <w:t>Литература по рефакторингу</w:t>
            </w:r>
            <w:r>
              <w:rPr>
                <w:noProof/>
                <w:webHidden/>
              </w:rPr>
              <w:tab/>
            </w:r>
            <w:r>
              <w:rPr>
                <w:noProof/>
                <w:webHidden/>
              </w:rPr>
              <w:fldChar w:fldCharType="begin"/>
            </w:r>
            <w:r>
              <w:rPr>
                <w:noProof/>
                <w:webHidden/>
              </w:rPr>
              <w:instrText xml:space="preserve"> PAGEREF _Toc438377559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2"/>
            <w:tabs>
              <w:tab w:val="right" w:leader="dot" w:pos="9396"/>
            </w:tabs>
            <w:rPr>
              <w:rFonts w:eastAsiaTheme="minorEastAsia"/>
              <w:noProof/>
            </w:rPr>
          </w:pPr>
          <w:hyperlink w:anchor="_Toc438377560" w:history="1">
            <w:r w:rsidRPr="000E789F">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_Toc438377560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1" w:history="1">
            <w:r w:rsidRPr="000E789F">
              <w:rPr>
                <w:rStyle w:val="Hyperlink"/>
                <w:noProof/>
                <w:lang w:val="ru-RU"/>
              </w:rPr>
              <w:t>Что это такое?</w:t>
            </w:r>
            <w:r>
              <w:rPr>
                <w:noProof/>
                <w:webHidden/>
              </w:rPr>
              <w:tab/>
            </w:r>
            <w:r>
              <w:rPr>
                <w:noProof/>
                <w:webHidden/>
              </w:rPr>
              <w:fldChar w:fldCharType="begin"/>
            </w:r>
            <w:r>
              <w:rPr>
                <w:noProof/>
                <w:webHidden/>
              </w:rPr>
              <w:instrText xml:space="preserve"> PAGEREF _Toc438377561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2" w:history="1">
            <w:r w:rsidRPr="000E789F">
              <w:rPr>
                <w:rStyle w:val="Hyperlink"/>
                <w:noProof/>
                <w:lang w:val="ru-RU"/>
              </w:rPr>
              <w:t>Классификация</w:t>
            </w:r>
            <w:r>
              <w:rPr>
                <w:noProof/>
                <w:webHidden/>
              </w:rPr>
              <w:tab/>
            </w:r>
            <w:r>
              <w:rPr>
                <w:noProof/>
                <w:webHidden/>
              </w:rPr>
              <w:fldChar w:fldCharType="begin"/>
            </w:r>
            <w:r>
              <w:rPr>
                <w:noProof/>
                <w:webHidden/>
              </w:rPr>
              <w:instrText xml:space="preserve"> PAGEREF _Toc438377562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3" w:history="1">
            <w:r w:rsidRPr="000E789F">
              <w:rPr>
                <w:rStyle w:val="Hyperlink"/>
                <w:noProof/>
                <w:shd w:val="clear" w:color="auto" w:fill="FFFFFF"/>
                <w:lang w:val="ru-RU"/>
              </w:rPr>
              <w:t>История</w:t>
            </w:r>
            <w:r>
              <w:rPr>
                <w:noProof/>
                <w:webHidden/>
              </w:rPr>
              <w:tab/>
            </w:r>
            <w:r>
              <w:rPr>
                <w:noProof/>
                <w:webHidden/>
              </w:rPr>
              <w:fldChar w:fldCharType="begin"/>
            </w:r>
            <w:r>
              <w:rPr>
                <w:noProof/>
                <w:webHidden/>
              </w:rPr>
              <w:instrText xml:space="preserve"> PAGEREF _Toc438377563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4" w:history="1">
            <w:r w:rsidRPr="000E789F">
              <w:rPr>
                <w:rStyle w:val="Hyperlink"/>
                <w:noProof/>
                <w:shd w:val="clear" w:color="auto" w:fill="FFFFFF"/>
                <w:lang w:val="ru-RU"/>
              </w:rPr>
              <w:t>Паттерны проектирования классов/объектов</w:t>
            </w:r>
            <w:r>
              <w:rPr>
                <w:noProof/>
                <w:webHidden/>
              </w:rPr>
              <w:tab/>
            </w:r>
            <w:r>
              <w:rPr>
                <w:noProof/>
                <w:webHidden/>
              </w:rPr>
              <w:fldChar w:fldCharType="begin"/>
            </w:r>
            <w:r>
              <w:rPr>
                <w:noProof/>
                <w:webHidden/>
              </w:rPr>
              <w:instrText xml:space="preserve"> PAGEREF _Toc438377564 \h </w:instrText>
            </w:r>
            <w:r>
              <w:rPr>
                <w:noProof/>
                <w:webHidden/>
              </w:rPr>
            </w:r>
            <w:r>
              <w:rPr>
                <w:noProof/>
                <w:webHidden/>
              </w:rPr>
              <w:fldChar w:fldCharType="separate"/>
            </w:r>
            <w:r>
              <w:rPr>
                <w:noProof/>
                <w:webHidden/>
              </w:rPr>
              <w:t>302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5" w:history="1">
            <w:r w:rsidRPr="000E789F">
              <w:rPr>
                <w:rStyle w:val="Hyperlink"/>
                <w:noProof/>
                <w:shd w:val="clear" w:color="auto" w:fill="FFFFFF"/>
                <w:lang w:val="ru-RU"/>
              </w:rPr>
              <w:t>Архитектурные системные паттерны</w:t>
            </w:r>
            <w:r>
              <w:rPr>
                <w:noProof/>
                <w:webHidden/>
              </w:rPr>
              <w:tab/>
            </w:r>
            <w:r>
              <w:rPr>
                <w:noProof/>
                <w:webHidden/>
              </w:rPr>
              <w:fldChar w:fldCharType="begin"/>
            </w:r>
            <w:r>
              <w:rPr>
                <w:noProof/>
                <w:webHidden/>
              </w:rPr>
              <w:instrText xml:space="preserve"> PAGEREF _Toc438377565 \h </w:instrText>
            </w:r>
            <w:r>
              <w:rPr>
                <w:noProof/>
                <w:webHidden/>
              </w:rPr>
            </w:r>
            <w:r>
              <w:rPr>
                <w:noProof/>
                <w:webHidden/>
              </w:rPr>
              <w:fldChar w:fldCharType="separate"/>
            </w:r>
            <w:r>
              <w:rPr>
                <w:noProof/>
                <w:webHidden/>
              </w:rPr>
              <w:t>302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6" w:history="1">
            <w:r w:rsidRPr="000E789F">
              <w:rPr>
                <w:rStyle w:val="Hyperlink"/>
                <w:noProof/>
                <w:lang w:val="ru-RU"/>
              </w:rPr>
              <w:t>Паттерны интеграции корпоративных информационных систем</w:t>
            </w:r>
            <w:r>
              <w:rPr>
                <w:noProof/>
                <w:webHidden/>
              </w:rPr>
              <w:tab/>
            </w:r>
            <w:r>
              <w:rPr>
                <w:noProof/>
                <w:webHidden/>
              </w:rPr>
              <w:fldChar w:fldCharType="begin"/>
            </w:r>
            <w:r>
              <w:rPr>
                <w:noProof/>
                <w:webHidden/>
              </w:rPr>
              <w:instrText xml:space="preserve"> PAGEREF _Toc438377566 \h </w:instrText>
            </w:r>
            <w:r>
              <w:rPr>
                <w:noProof/>
                <w:webHidden/>
              </w:rPr>
            </w:r>
            <w:r>
              <w:rPr>
                <w:noProof/>
                <w:webHidden/>
              </w:rPr>
              <w:fldChar w:fldCharType="separate"/>
            </w:r>
            <w:r>
              <w:rPr>
                <w:noProof/>
                <w:webHidden/>
              </w:rPr>
              <w:t>302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7" w:history="1">
            <w:r w:rsidRPr="000E789F">
              <w:rPr>
                <w:rStyle w:val="Hyperlink"/>
                <w:noProof/>
                <w:shd w:val="clear" w:color="auto" w:fill="FFFFFF"/>
                <w:lang w:val="ru-RU"/>
              </w:rPr>
              <w:t>Паттерны параллельного программирования (Concurrency)</w:t>
            </w:r>
            <w:r>
              <w:rPr>
                <w:noProof/>
                <w:webHidden/>
              </w:rPr>
              <w:tab/>
            </w:r>
            <w:r>
              <w:rPr>
                <w:noProof/>
                <w:webHidden/>
              </w:rPr>
              <w:fldChar w:fldCharType="begin"/>
            </w:r>
            <w:r>
              <w:rPr>
                <w:noProof/>
                <w:webHidden/>
              </w:rPr>
              <w:instrText xml:space="preserve"> PAGEREF _Toc438377567 \h </w:instrText>
            </w:r>
            <w:r>
              <w:rPr>
                <w:noProof/>
                <w:webHidden/>
              </w:rPr>
            </w:r>
            <w:r>
              <w:rPr>
                <w:noProof/>
                <w:webHidden/>
              </w:rPr>
              <w:fldChar w:fldCharType="separate"/>
            </w:r>
            <w:r>
              <w:rPr>
                <w:noProof/>
                <w:webHidden/>
              </w:rPr>
              <w:t>303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8" w:history="1">
            <w:r w:rsidRPr="000E789F">
              <w:rPr>
                <w:rStyle w:val="Hyperlink"/>
                <w:noProof/>
                <w:shd w:val="clear" w:color="auto" w:fill="FFFFFF"/>
                <w:lang w:val="ru-RU"/>
              </w:rPr>
              <w:t>Популярные паттерны</w:t>
            </w:r>
            <w:r>
              <w:rPr>
                <w:noProof/>
                <w:webHidden/>
              </w:rPr>
              <w:tab/>
            </w:r>
            <w:r>
              <w:rPr>
                <w:noProof/>
                <w:webHidden/>
              </w:rPr>
              <w:fldChar w:fldCharType="begin"/>
            </w:r>
            <w:r>
              <w:rPr>
                <w:noProof/>
                <w:webHidden/>
              </w:rPr>
              <w:instrText xml:space="preserve"> PAGEREF _Toc438377568 \h </w:instrText>
            </w:r>
            <w:r>
              <w:rPr>
                <w:noProof/>
                <w:webHidden/>
              </w:rPr>
            </w:r>
            <w:r>
              <w:rPr>
                <w:noProof/>
                <w:webHidden/>
              </w:rPr>
              <w:fldChar w:fldCharType="separate"/>
            </w:r>
            <w:r>
              <w:rPr>
                <w:noProof/>
                <w:webHidden/>
              </w:rPr>
              <w:t>303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9" w:history="1">
            <w:r w:rsidRPr="000E789F">
              <w:rPr>
                <w:rStyle w:val="Hyperlink"/>
                <w:noProof/>
                <w:shd w:val="clear" w:color="auto" w:fill="FFFFFF"/>
                <w:lang w:val="ru-RU"/>
              </w:rPr>
              <w:t>Достоинства</w:t>
            </w:r>
            <w:r>
              <w:rPr>
                <w:noProof/>
                <w:webHidden/>
              </w:rPr>
              <w:tab/>
            </w:r>
            <w:r>
              <w:rPr>
                <w:noProof/>
                <w:webHidden/>
              </w:rPr>
              <w:fldChar w:fldCharType="begin"/>
            </w:r>
            <w:r>
              <w:rPr>
                <w:noProof/>
                <w:webHidden/>
              </w:rPr>
              <w:instrText xml:space="preserve"> PAGEREF _Toc438377569 \h </w:instrText>
            </w:r>
            <w:r>
              <w:rPr>
                <w:noProof/>
                <w:webHidden/>
              </w:rPr>
            </w:r>
            <w:r>
              <w:rPr>
                <w:noProof/>
                <w:webHidden/>
              </w:rPr>
              <w:fldChar w:fldCharType="separate"/>
            </w:r>
            <w:r>
              <w:rPr>
                <w:noProof/>
                <w:webHidden/>
              </w:rPr>
              <w:t>308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0" w:history="1">
            <w:r w:rsidRPr="000E789F">
              <w:rPr>
                <w:rStyle w:val="Hyperlink"/>
                <w:noProof/>
                <w:shd w:val="clear" w:color="auto" w:fill="FFFFFF"/>
                <w:lang w:val="ru-RU"/>
              </w:rPr>
              <w:t>Недостатки</w:t>
            </w:r>
            <w:r>
              <w:rPr>
                <w:noProof/>
                <w:webHidden/>
              </w:rPr>
              <w:tab/>
            </w:r>
            <w:r>
              <w:rPr>
                <w:noProof/>
                <w:webHidden/>
              </w:rPr>
              <w:fldChar w:fldCharType="begin"/>
            </w:r>
            <w:r>
              <w:rPr>
                <w:noProof/>
                <w:webHidden/>
              </w:rPr>
              <w:instrText xml:space="preserve"> PAGEREF _Toc438377570 \h </w:instrText>
            </w:r>
            <w:r>
              <w:rPr>
                <w:noProof/>
                <w:webHidden/>
              </w:rPr>
            </w:r>
            <w:r>
              <w:rPr>
                <w:noProof/>
                <w:webHidden/>
              </w:rPr>
              <w:fldChar w:fldCharType="separate"/>
            </w:r>
            <w:r>
              <w:rPr>
                <w:noProof/>
                <w:webHidden/>
              </w:rPr>
              <w:t>308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1" w:history="1">
            <w:r w:rsidRPr="000E789F">
              <w:rPr>
                <w:rStyle w:val="Hyperlink"/>
                <w:noProof/>
                <w:lang w:val="ru-RU"/>
              </w:rPr>
              <w:t>Анти-паттерны</w:t>
            </w:r>
            <w:r>
              <w:rPr>
                <w:noProof/>
                <w:webHidden/>
              </w:rPr>
              <w:tab/>
            </w:r>
            <w:r>
              <w:rPr>
                <w:noProof/>
                <w:webHidden/>
              </w:rPr>
              <w:fldChar w:fldCharType="begin"/>
            </w:r>
            <w:r>
              <w:rPr>
                <w:noProof/>
                <w:webHidden/>
              </w:rPr>
              <w:instrText xml:space="preserve"> PAGEREF _Toc438377571 \h </w:instrText>
            </w:r>
            <w:r>
              <w:rPr>
                <w:noProof/>
                <w:webHidden/>
              </w:rPr>
            </w:r>
            <w:r>
              <w:rPr>
                <w:noProof/>
                <w:webHidden/>
              </w:rPr>
              <w:fldChar w:fldCharType="separate"/>
            </w:r>
            <w:r>
              <w:rPr>
                <w:noProof/>
                <w:webHidden/>
              </w:rPr>
              <w:t>308</w:t>
            </w:r>
            <w:r>
              <w:rPr>
                <w:noProof/>
                <w:webHidden/>
              </w:rPr>
              <w:fldChar w:fldCharType="end"/>
            </w:r>
          </w:hyperlink>
        </w:p>
        <w:p w:rsidR="00F54112" w:rsidRDefault="00F54112">
          <w:pPr>
            <w:pStyle w:val="TOC2"/>
            <w:tabs>
              <w:tab w:val="right" w:leader="dot" w:pos="9396"/>
            </w:tabs>
            <w:rPr>
              <w:rFonts w:eastAsiaTheme="minorEastAsia"/>
              <w:noProof/>
            </w:rPr>
          </w:pPr>
          <w:hyperlink w:anchor="_Toc438377572" w:history="1">
            <w:r w:rsidRPr="000E789F">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_Toc438377572 \h </w:instrText>
            </w:r>
            <w:r>
              <w:rPr>
                <w:noProof/>
                <w:webHidden/>
              </w:rPr>
            </w:r>
            <w:r>
              <w:rPr>
                <w:noProof/>
                <w:webHidden/>
              </w:rPr>
              <w:fldChar w:fldCharType="separate"/>
            </w:r>
            <w:r>
              <w:rPr>
                <w:noProof/>
                <w:webHidden/>
              </w:rPr>
              <w:t>309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3" w:history="1">
            <w:r w:rsidRPr="000E789F">
              <w:rPr>
                <w:rStyle w:val="Hyperlink"/>
                <w:noProof/>
                <w:lang w:val="ru-RU"/>
              </w:rPr>
              <w:t>Типы мобильных приложений</w:t>
            </w:r>
            <w:r>
              <w:rPr>
                <w:noProof/>
                <w:webHidden/>
              </w:rPr>
              <w:tab/>
            </w:r>
            <w:r>
              <w:rPr>
                <w:noProof/>
                <w:webHidden/>
              </w:rPr>
              <w:fldChar w:fldCharType="begin"/>
            </w:r>
            <w:r>
              <w:rPr>
                <w:noProof/>
                <w:webHidden/>
              </w:rPr>
              <w:instrText xml:space="preserve"> PAGEREF _Toc438377573 \h </w:instrText>
            </w:r>
            <w:r>
              <w:rPr>
                <w:noProof/>
                <w:webHidden/>
              </w:rPr>
            </w:r>
            <w:r>
              <w:rPr>
                <w:noProof/>
                <w:webHidden/>
              </w:rPr>
              <w:fldChar w:fldCharType="separate"/>
            </w:r>
            <w:r>
              <w:rPr>
                <w:noProof/>
                <w:webHidden/>
              </w:rPr>
              <w:t>309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4" w:history="1">
            <w:r w:rsidRPr="000E789F">
              <w:rPr>
                <w:rStyle w:val="Hyperlink"/>
                <w:noProof/>
                <w:lang w:val="ru-RU"/>
              </w:rPr>
              <w:t>Процесс создания мобильного приложения</w:t>
            </w:r>
            <w:r>
              <w:rPr>
                <w:noProof/>
                <w:webHidden/>
              </w:rPr>
              <w:tab/>
            </w:r>
            <w:r>
              <w:rPr>
                <w:noProof/>
                <w:webHidden/>
              </w:rPr>
              <w:fldChar w:fldCharType="begin"/>
            </w:r>
            <w:r>
              <w:rPr>
                <w:noProof/>
                <w:webHidden/>
              </w:rPr>
              <w:instrText xml:space="preserve"> PAGEREF _Toc438377574 \h </w:instrText>
            </w:r>
            <w:r>
              <w:rPr>
                <w:noProof/>
                <w:webHidden/>
              </w:rPr>
            </w:r>
            <w:r>
              <w:rPr>
                <w:noProof/>
                <w:webHidden/>
              </w:rPr>
              <w:fldChar w:fldCharType="separate"/>
            </w:r>
            <w:r>
              <w:rPr>
                <w:noProof/>
                <w:webHidden/>
              </w:rPr>
              <w:t>310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5" w:history="1">
            <w:r w:rsidRPr="000E789F">
              <w:rPr>
                <w:rStyle w:val="Hyperlink"/>
                <w:noProof/>
                <w:lang w:val="ru-RU"/>
              </w:rPr>
              <w:t>Что еще нужно помнить?</w:t>
            </w:r>
            <w:r>
              <w:rPr>
                <w:noProof/>
                <w:webHidden/>
              </w:rPr>
              <w:tab/>
            </w:r>
            <w:r>
              <w:rPr>
                <w:noProof/>
                <w:webHidden/>
              </w:rPr>
              <w:fldChar w:fldCharType="begin"/>
            </w:r>
            <w:r>
              <w:rPr>
                <w:noProof/>
                <w:webHidden/>
              </w:rPr>
              <w:instrText xml:space="preserve"> PAGEREF _Toc438377575 \h </w:instrText>
            </w:r>
            <w:r>
              <w:rPr>
                <w:noProof/>
                <w:webHidden/>
              </w:rPr>
            </w:r>
            <w:r>
              <w:rPr>
                <w:noProof/>
                <w:webHidden/>
              </w:rPr>
              <w:fldChar w:fldCharType="separate"/>
            </w:r>
            <w:r>
              <w:rPr>
                <w:noProof/>
                <w:webHidden/>
              </w:rPr>
              <w:t>312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6" w:history="1">
            <w:r w:rsidRPr="000E789F">
              <w:rPr>
                <w:rStyle w:val="Hyperlink"/>
                <w:noProof/>
                <w:lang w:val="ru-RU"/>
              </w:rPr>
              <w:t>Платформы разработки</w:t>
            </w:r>
            <w:r>
              <w:rPr>
                <w:noProof/>
                <w:webHidden/>
              </w:rPr>
              <w:tab/>
            </w:r>
            <w:r>
              <w:rPr>
                <w:noProof/>
                <w:webHidden/>
              </w:rPr>
              <w:fldChar w:fldCharType="begin"/>
            </w:r>
            <w:r>
              <w:rPr>
                <w:noProof/>
                <w:webHidden/>
              </w:rPr>
              <w:instrText xml:space="preserve"> PAGEREF _Toc438377576 \h </w:instrText>
            </w:r>
            <w:r>
              <w:rPr>
                <w:noProof/>
                <w:webHidden/>
              </w:rPr>
            </w:r>
            <w:r>
              <w:rPr>
                <w:noProof/>
                <w:webHidden/>
              </w:rPr>
              <w:fldChar w:fldCharType="separate"/>
            </w:r>
            <w:r>
              <w:rPr>
                <w:noProof/>
                <w:webHidden/>
              </w:rPr>
              <w:t>313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7" w:history="1">
            <w:r w:rsidRPr="000E789F">
              <w:rPr>
                <w:rStyle w:val="Hyperlink"/>
                <w:noProof/>
                <w:lang w:val="ru-RU"/>
              </w:rPr>
              <w:t>И что дальше?</w:t>
            </w:r>
            <w:r>
              <w:rPr>
                <w:noProof/>
                <w:webHidden/>
              </w:rPr>
              <w:tab/>
            </w:r>
            <w:r>
              <w:rPr>
                <w:noProof/>
                <w:webHidden/>
              </w:rPr>
              <w:fldChar w:fldCharType="begin"/>
            </w:r>
            <w:r>
              <w:rPr>
                <w:noProof/>
                <w:webHidden/>
              </w:rPr>
              <w:instrText xml:space="preserve"> PAGEREF _Toc438377577 \h </w:instrText>
            </w:r>
            <w:r>
              <w:rPr>
                <w:noProof/>
                <w:webHidden/>
              </w:rPr>
            </w:r>
            <w:r>
              <w:rPr>
                <w:noProof/>
                <w:webHidden/>
              </w:rPr>
              <w:fldChar w:fldCharType="separate"/>
            </w:r>
            <w:r>
              <w:rPr>
                <w:noProof/>
                <w:webHidden/>
              </w:rPr>
              <w:t>314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8" w:history="1">
            <w:r w:rsidRPr="000E789F">
              <w:rPr>
                <w:rStyle w:val="Hyperlink"/>
                <w:noProof/>
                <w:lang w:val="ru-RU"/>
              </w:rPr>
              <w:t>Без нарушений!</w:t>
            </w:r>
            <w:r>
              <w:rPr>
                <w:noProof/>
                <w:webHidden/>
              </w:rPr>
              <w:tab/>
            </w:r>
            <w:r>
              <w:rPr>
                <w:noProof/>
                <w:webHidden/>
              </w:rPr>
              <w:fldChar w:fldCharType="begin"/>
            </w:r>
            <w:r>
              <w:rPr>
                <w:noProof/>
                <w:webHidden/>
              </w:rPr>
              <w:instrText xml:space="preserve"> PAGEREF _Toc438377578 \h </w:instrText>
            </w:r>
            <w:r>
              <w:rPr>
                <w:noProof/>
                <w:webHidden/>
              </w:rPr>
            </w:r>
            <w:r>
              <w:rPr>
                <w:noProof/>
                <w:webHidden/>
              </w:rPr>
              <w:fldChar w:fldCharType="separate"/>
            </w:r>
            <w:r>
              <w:rPr>
                <w:noProof/>
                <w:webHidden/>
              </w:rPr>
              <w:t>315</w:t>
            </w:r>
            <w:r>
              <w:rPr>
                <w:noProof/>
                <w:webHidden/>
              </w:rPr>
              <w:fldChar w:fldCharType="end"/>
            </w:r>
          </w:hyperlink>
        </w:p>
        <w:p w:rsidR="00F54112" w:rsidRDefault="00F54112">
          <w:pPr>
            <w:pStyle w:val="TOC2"/>
            <w:tabs>
              <w:tab w:val="right" w:leader="dot" w:pos="9396"/>
            </w:tabs>
            <w:rPr>
              <w:rFonts w:eastAsiaTheme="minorEastAsia"/>
              <w:noProof/>
            </w:rPr>
          </w:pPr>
          <w:hyperlink w:anchor="_Toc438377579" w:history="1">
            <w:r w:rsidRPr="000E789F">
              <w:rPr>
                <w:rStyle w:val="Hyperlink"/>
                <w:noProof/>
                <w:lang w:val="ru-RU"/>
              </w:rPr>
              <w:t>Тестирование</w:t>
            </w:r>
            <w:r>
              <w:rPr>
                <w:noProof/>
                <w:webHidden/>
              </w:rPr>
              <w:tab/>
            </w:r>
            <w:r>
              <w:rPr>
                <w:noProof/>
                <w:webHidden/>
              </w:rPr>
              <w:fldChar w:fldCharType="begin"/>
            </w:r>
            <w:r>
              <w:rPr>
                <w:noProof/>
                <w:webHidden/>
              </w:rPr>
              <w:instrText xml:space="preserve"> PAGEREF _Toc438377579 \h </w:instrText>
            </w:r>
            <w:r>
              <w:rPr>
                <w:noProof/>
                <w:webHidden/>
              </w:rPr>
            </w:r>
            <w:r>
              <w:rPr>
                <w:noProof/>
                <w:webHidden/>
              </w:rPr>
              <w:fldChar w:fldCharType="separate"/>
            </w:r>
            <w:r>
              <w:rPr>
                <w:noProof/>
                <w:webHidden/>
              </w:rPr>
              <w:t>316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0" w:history="1">
            <w:r w:rsidRPr="000E789F">
              <w:rPr>
                <w:rStyle w:val="Hyperlink"/>
                <w:noProof/>
                <w:lang w:val="ru-RU"/>
              </w:rPr>
              <w:t>Виды тестирования</w:t>
            </w:r>
            <w:r>
              <w:rPr>
                <w:noProof/>
                <w:webHidden/>
              </w:rPr>
              <w:tab/>
            </w:r>
            <w:r>
              <w:rPr>
                <w:noProof/>
                <w:webHidden/>
              </w:rPr>
              <w:fldChar w:fldCharType="begin"/>
            </w:r>
            <w:r>
              <w:rPr>
                <w:noProof/>
                <w:webHidden/>
              </w:rPr>
              <w:instrText xml:space="preserve"> PAGEREF _Toc438377580 \h </w:instrText>
            </w:r>
            <w:r>
              <w:rPr>
                <w:noProof/>
                <w:webHidden/>
              </w:rPr>
            </w:r>
            <w:r>
              <w:rPr>
                <w:noProof/>
                <w:webHidden/>
              </w:rPr>
              <w:fldChar w:fldCharType="separate"/>
            </w:r>
            <w:r>
              <w:rPr>
                <w:noProof/>
                <w:webHidden/>
              </w:rPr>
              <w:t>316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1" w:history="1">
            <w:r w:rsidRPr="000E789F">
              <w:rPr>
                <w:rStyle w:val="Hyperlink"/>
                <w:noProof/>
                <w:lang w:val="ru-RU"/>
              </w:rPr>
              <w:t>Уровни Тестирования</w:t>
            </w:r>
            <w:r>
              <w:rPr>
                <w:noProof/>
                <w:webHidden/>
              </w:rPr>
              <w:tab/>
            </w:r>
            <w:r>
              <w:rPr>
                <w:noProof/>
                <w:webHidden/>
              </w:rPr>
              <w:fldChar w:fldCharType="begin"/>
            </w:r>
            <w:r>
              <w:rPr>
                <w:noProof/>
                <w:webHidden/>
              </w:rPr>
              <w:instrText xml:space="preserve"> PAGEREF _Toc438377581 \h </w:instrText>
            </w:r>
            <w:r>
              <w:rPr>
                <w:noProof/>
                <w:webHidden/>
              </w:rPr>
            </w:r>
            <w:r>
              <w:rPr>
                <w:noProof/>
                <w:webHidden/>
              </w:rPr>
              <w:fldChar w:fldCharType="separate"/>
            </w:r>
            <w:r>
              <w:rPr>
                <w:noProof/>
                <w:webHidden/>
              </w:rPr>
              <w:t>317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2" w:history="1">
            <w:r w:rsidRPr="000E789F">
              <w:rPr>
                <w:rStyle w:val="Hyperlink"/>
                <w:noProof/>
                <w:lang w:val="ru-RU"/>
              </w:rPr>
              <w:t>Разница между компонентным и модульным тестированием</w:t>
            </w:r>
            <w:r>
              <w:rPr>
                <w:noProof/>
                <w:webHidden/>
              </w:rPr>
              <w:tab/>
            </w:r>
            <w:r>
              <w:rPr>
                <w:noProof/>
                <w:webHidden/>
              </w:rPr>
              <w:fldChar w:fldCharType="begin"/>
            </w:r>
            <w:r>
              <w:rPr>
                <w:noProof/>
                <w:webHidden/>
              </w:rPr>
              <w:instrText xml:space="preserve"> PAGEREF _Toc438377582 \h </w:instrText>
            </w:r>
            <w:r>
              <w:rPr>
                <w:noProof/>
                <w:webHidden/>
              </w:rPr>
            </w:r>
            <w:r>
              <w:rPr>
                <w:noProof/>
                <w:webHidden/>
              </w:rPr>
              <w:fldChar w:fldCharType="separate"/>
            </w:r>
            <w:r>
              <w:rPr>
                <w:noProof/>
                <w:webHidden/>
              </w:rPr>
              <w:t>318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3" w:history="1">
            <w:r w:rsidRPr="000E789F">
              <w:rPr>
                <w:rStyle w:val="Hyperlink"/>
                <w:noProof/>
                <w:lang w:val="ru-RU"/>
              </w:rPr>
              <w:t>Тест дизайн</w:t>
            </w:r>
            <w:r>
              <w:rPr>
                <w:noProof/>
                <w:webHidden/>
              </w:rPr>
              <w:tab/>
            </w:r>
            <w:r>
              <w:rPr>
                <w:noProof/>
                <w:webHidden/>
              </w:rPr>
              <w:fldChar w:fldCharType="begin"/>
            </w:r>
            <w:r>
              <w:rPr>
                <w:noProof/>
                <w:webHidden/>
              </w:rPr>
              <w:instrText xml:space="preserve"> PAGEREF _Toc438377583 \h </w:instrText>
            </w:r>
            <w:r>
              <w:rPr>
                <w:noProof/>
                <w:webHidden/>
              </w:rPr>
            </w:r>
            <w:r>
              <w:rPr>
                <w:noProof/>
                <w:webHidden/>
              </w:rPr>
              <w:fldChar w:fldCharType="separate"/>
            </w:r>
            <w:r>
              <w:rPr>
                <w:noProof/>
                <w:webHidden/>
              </w:rPr>
              <w:t>318</w:t>
            </w:r>
            <w:r>
              <w:rPr>
                <w:noProof/>
                <w:webHidden/>
              </w:rPr>
              <w:fldChar w:fldCharType="end"/>
            </w:r>
          </w:hyperlink>
        </w:p>
        <w:p w:rsidR="00F54112" w:rsidRDefault="00F54112">
          <w:pPr>
            <w:pStyle w:val="TOC2"/>
            <w:tabs>
              <w:tab w:val="right" w:leader="dot" w:pos="9396"/>
            </w:tabs>
            <w:rPr>
              <w:rFonts w:eastAsiaTheme="minorEastAsia"/>
              <w:noProof/>
            </w:rPr>
          </w:pPr>
          <w:hyperlink w:anchor="_Toc438377584" w:history="1">
            <w:r w:rsidRPr="000E789F">
              <w:rPr>
                <w:rStyle w:val="Hyperlink"/>
                <w:noProof/>
                <w:lang w:val="ru-RU"/>
              </w:rPr>
              <w:t>Стандартизация</w:t>
            </w:r>
            <w:r>
              <w:rPr>
                <w:noProof/>
                <w:webHidden/>
              </w:rPr>
              <w:tab/>
            </w:r>
            <w:r>
              <w:rPr>
                <w:noProof/>
                <w:webHidden/>
              </w:rPr>
              <w:fldChar w:fldCharType="begin"/>
            </w:r>
            <w:r>
              <w:rPr>
                <w:noProof/>
                <w:webHidden/>
              </w:rPr>
              <w:instrText xml:space="preserve"> PAGEREF _Toc438377584 \h </w:instrText>
            </w:r>
            <w:r>
              <w:rPr>
                <w:noProof/>
                <w:webHidden/>
              </w:rPr>
            </w:r>
            <w:r>
              <w:rPr>
                <w:noProof/>
                <w:webHidden/>
              </w:rPr>
              <w:fldChar w:fldCharType="separate"/>
            </w:r>
            <w:r>
              <w:rPr>
                <w:noProof/>
                <w:webHidden/>
              </w:rPr>
              <w:t>319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5"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_Toc438377585 \h </w:instrText>
            </w:r>
            <w:r>
              <w:rPr>
                <w:noProof/>
                <w:webHidden/>
              </w:rPr>
            </w:r>
            <w:r>
              <w:rPr>
                <w:noProof/>
                <w:webHidden/>
              </w:rPr>
              <w:fldChar w:fldCharType="separate"/>
            </w:r>
            <w:r>
              <w:rPr>
                <w:noProof/>
                <w:webHidden/>
              </w:rPr>
              <w:t>319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6" w:history="1">
            <w:r w:rsidRPr="000E789F">
              <w:rPr>
                <w:rStyle w:val="Hyperlink"/>
                <w:noProof/>
                <w:lang w:val="ru-RU"/>
              </w:rPr>
              <w:t>Стандарты C++</w:t>
            </w:r>
            <w:r>
              <w:rPr>
                <w:noProof/>
                <w:webHidden/>
              </w:rPr>
              <w:tab/>
            </w:r>
            <w:r>
              <w:rPr>
                <w:noProof/>
                <w:webHidden/>
              </w:rPr>
              <w:fldChar w:fldCharType="begin"/>
            </w:r>
            <w:r>
              <w:rPr>
                <w:noProof/>
                <w:webHidden/>
              </w:rPr>
              <w:instrText xml:space="preserve"> PAGEREF _Toc438377586 \h </w:instrText>
            </w:r>
            <w:r>
              <w:rPr>
                <w:noProof/>
                <w:webHidden/>
              </w:rPr>
            </w:r>
            <w:r>
              <w:rPr>
                <w:noProof/>
                <w:webHidden/>
              </w:rPr>
              <w:fldChar w:fldCharType="separate"/>
            </w:r>
            <w:r>
              <w:rPr>
                <w:noProof/>
                <w:webHidden/>
              </w:rPr>
              <w:t>320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7" w:history="1">
            <w:r w:rsidRPr="000E789F">
              <w:rPr>
                <w:rStyle w:val="Hyperlink"/>
                <w:noProof/>
                <w:lang w:val="ru-RU"/>
              </w:rPr>
              <w:t>Стандарты JavaScript</w:t>
            </w:r>
            <w:r>
              <w:rPr>
                <w:noProof/>
                <w:webHidden/>
              </w:rPr>
              <w:tab/>
            </w:r>
            <w:r>
              <w:rPr>
                <w:noProof/>
                <w:webHidden/>
              </w:rPr>
              <w:fldChar w:fldCharType="begin"/>
            </w:r>
            <w:r>
              <w:rPr>
                <w:noProof/>
                <w:webHidden/>
              </w:rPr>
              <w:instrText xml:space="preserve"> PAGEREF _Toc438377587 \h </w:instrText>
            </w:r>
            <w:r>
              <w:rPr>
                <w:noProof/>
                <w:webHidden/>
              </w:rPr>
            </w:r>
            <w:r>
              <w:rPr>
                <w:noProof/>
                <w:webHidden/>
              </w:rPr>
              <w:fldChar w:fldCharType="separate"/>
            </w:r>
            <w:r>
              <w:rPr>
                <w:noProof/>
                <w:webHidden/>
              </w:rPr>
              <w:t>320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8" w:history="1">
            <w:r w:rsidRPr="000E789F">
              <w:rPr>
                <w:rStyle w:val="Hyperlink"/>
                <w:noProof/>
                <w:lang w:val="ru-RU"/>
              </w:rPr>
              <w:t>Стандарты Java</w:t>
            </w:r>
            <w:r>
              <w:rPr>
                <w:noProof/>
                <w:webHidden/>
              </w:rPr>
              <w:tab/>
            </w:r>
            <w:r>
              <w:rPr>
                <w:noProof/>
                <w:webHidden/>
              </w:rPr>
              <w:fldChar w:fldCharType="begin"/>
            </w:r>
            <w:r>
              <w:rPr>
                <w:noProof/>
                <w:webHidden/>
              </w:rPr>
              <w:instrText xml:space="preserve"> PAGEREF _Toc438377588 \h </w:instrText>
            </w:r>
            <w:r>
              <w:rPr>
                <w:noProof/>
                <w:webHidden/>
              </w:rPr>
            </w:r>
            <w:r>
              <w:rPr>
                <w:noProof/>
                <w:webHidden/>
              </w:rPr>
              <w:fldChar w:fldCharType="separate"/>
            </w:r>
            <w:r>
              <w:rPr>
                <w:noProof/>
                <w:webHidden/>
              </w:rPr>
              <w:t>320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9" w:history="1">
            <w:r w:rsidRPr="000E789F">
              <w:rPr>
                <w:rStyle w:val="Hyperlink"/>
                <w:noProof/>
                <w:lang w:val="ru-RU"/>
              </w:rPr>
              <w:t>Интересные стандарты Ecma</w:t>
            </w:r>
            <w:r>
              <w:rPr>
                <w:noProof/>
                <w:webHidden/>
              </w:rPr>
              <w:tab/>
            </w:r>
            <w:r>
              <w:rPr>
                <w:noProof/>
                <w:webHidden/>
              </w:rPr>
              <w:fldChar w:fldCharType="begin"/>
            </w:r>
            <w:r>
              <w:rPr>
                <w:noProof/>
                <w:webHidden/>
              </w:rPr>
              <w:instrText xml:space="preserve"> PAGEREF _Toc438377589 \h </w:instrText>
            </w:r>
            <w:r>
              <w:rPr>
                <w:noProof/>
                <w:webHidden/>
              </w:rPr>
            </w:r>
            <w:r>
              <w:rPr>
                <w:noProof/>
                <w:webHidden/>
              </w:rPr>
              <w:fldChar w:fldCharType="separate"/>
            </w:r>
            <w:r>
              <w:rPr>
                <w:noProof/>
                <w:webHidden/>
              </w:rPr>
              <w:t>320</w:t>
            </w:r>
            <w:r>
              <w:rPr>
                <w:noProof/>
                <w:webHidden/>
              </w:rPr>
              <w:fldChar w:fldCharType="end"/>
            </w:r>
          </w:hyperlink>
        </w:p>
        <w:p w:rsidR="00F54112" w:rsidRDefault="00F54112">
          <w:pPr>
            <w:pStyle w:val="TOC1"/>
            <w:tabs>
              <w:tab w:val="right" w:leader="dot" w:pos="9396"/>
            </w:tabs>
            <w:rPr>
              <w:rFonts w:eastAsiaTheme="minorEastAsia"/>
              <w:noProof/>
            </w:rPr>
          </w:pPr>
          <w:hyperlink w:anchor="_Toc438377590" w:history="1">
            <w:r w:rsidRPr="000E789F">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_Toc438377590 \h </w:instrText>
            </w:r>
            <w:r>
              <w:rPr>
                <w:noProof/>
                <w:webHidden/>
              </w:rPr>
            </w:r>
            <w:r>
              <w:rPr>
                <w:noProof/>
                <w:webHidden/>
              </w:rPr>
              <w:fldChar w:fldCharType="separate"/>
            </w:r>
            <w:r>
              <w:rPr>
                <w:noProof/>
                <w:webHidden/>
              </w:rPr>
              <w:t>321</w:t>
            </w:r>
            <w:r>
              <w:rPr>
                <w:noProof/>
                <w:webHidden/>
              </w:rPr>
              <w:fldChar w:fldCharType="end"/>
            </w:r>
          </w:hyperlink>
        </w:p>
        <w:p w:rsidR="00F54112" w:rsidRDefault="00F54112">
          <w:pPr>
            <w:pStyle w:val="TOC2"/>
            <w:tabs>
              <w:tab w:val="right" w:leader="dot" w:pos="9396"/>
            </w:tabs>
            <w:rPr>
              <w:rFonts w:eastAsiaTheme="minorEastAsia"/>
              <w:noProof/>
            </w:rPr>
          </w:pPr>
          <w:hyperlink w:anchor="_Toc438377591" w:history="1">
            <w:r w:rsidRPr="000E789F">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_Toc438377591 \h </w:instrText>
            </w:r>
            <w:r>
              <w:rPr>
                <w:noProof/>
                <w:webHidden/>
              </w:rPr>
            </w:r>
            <w:r>
              <w:rPr>
                <w:noProof/>
                <w:webHidden/>
              </w:rPr>
              <w:fldChar w:fldCharType="separate"/>
            </w:r>
            <w:r>
              <w:rPr>
                <w:noProof/>
                <w:webHidden/>
              </w:rPr>
              <w:t>321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2" w:history="1">
            <w:r w:rsidRPr="000E789F">
              <w:rPr>
                <w:rStyle w:val="Hyperlink"/>
                <w:noProof/>
                <w:lang w:val="ru-RU"/>
              </w:rPr>
              <w:t>Направления</w:t>
            </w:r>
            <w:r w:rsidRPr="000E789F">
              <w:rPr>
                <w:rStyle w:val="Hyperlink"/>
                <w:rFonts w:eastAsia="Times New Roman"/>
                <w:noProof/>
                <w:lang w:val="ru-RU"/>
              </w:rPr>
              <w:t xml:space="preserve"> искусственного интеллекта</w:t>
            </w:r>
            <w:r>
              <w:rPr>
                <w:noProof/>
                <w:webHidden/>
              </w:rPr>
              <w:tab/>
            </w:r>
            <w:r>
              <w:rPr>
                <w:noProof/>
                <w:webHidden/>
              </w:rPr>
              <w:fldChar w:fldCharType="begin"/>
            </w:r>
            <w:r>
              <w:rPr>
                <w:noProof/>
                <w:webHidden/>
              </w:rPr>
              <w:instrText xml:space="preserve"> PAGEREF _Toc438377592 \h </w:instrText>
            </w:r>
            <w:r>
              <w:rPr>
                <w:noProof/>
                <w:webHidden/>
              </w:rPr>
            </w:r>
            <w:r>
              <w:rPr>
                <w:noProof/>
                <w:webHidden/>
              </w:rPr>
              <w:fldChar w:fldCharType="separate"/>
            </w:r>
            <w:r>
              <w:rPr>
                <w:noProof/>
                <w:webHidden/>
              </w:rPr>
              <w:t>321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3" w:history="1">
            <w:r w:rsidRPr="000E789F">
              <w:rPr>
                <w:rStyle w:val="Hyperlink"/>
                <w:rFonts w:eastAsia="Times New Roman"/>
                <w:noProof/>
                <w:lang w:val="ru-RU"/>
              </w:rPr>
              <w:t>Представление знаний в СИИ</w:t>
            </w:r>
            <w:r>
              <w:rPr>
                <w:noProof/>
                <w:webHidden/>
              </w:rPr>
              <w:tab/>
            </w:r>
            <w:r>
              <w:rPr>
                <w:noProof/>
                <w:webHidden/>
              </w:rPr>
              <w:fldChar w:fldCharType="begin"/>
            </w:r>
            <w:r>
              <w:rPr>
                <w:noProof/>
                <w:webHidden/>
              </w:rPr>
              <w:instrText xml:space="preserve"> PAGEREF _Toc438377593 \h </w:instrText>
            </w:r>
            <w:r>
              <w:rPr>
                <w:noProof/>
                <w:webHidden/>
              </w:rPr>
            </w:r>
            <w:r>
              <w:rPr>
                <w:noProof/>
                <w:webHidden/>
              </w:rPr>
              <w:fldChar w:fldCharType="separate"/>
            </w:r>
            <w:r>
              <w:rPr>
                <w:noProof/>
                <w:webHidden/>
              </w:rPr>
              <w:t>323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4" w:history="1">
            <w:r w:rsidRPr="000E789F">
              <w:rPr>
                <w:rStyle w:val="Hyperlink"/>
                <w:noProof/>
                <w:shd w:val="clear" w:color="auto" w:fill="FFFFFF"/>
                <w:lang w:val="ru-RU"/>
              </w:rPr>
              <w:t>Игровой искусственный</w:t>
            </w:r>
            <w:r w:rsidRPr="000E789F">
              <w:rPr>
                <w:rStyle w:val="Hyperlink"/>
                <w:noProof/>
                <w:lang w:val="ru-RU"/>
              </w:rPr>
              <w:t xml:space="preserve"> интеллект</w:t>
            </w:r>
            <w:r>
              <w:rPr>
                <w:noProof/>
                <w:webHidden/>
              </w:rPr>
              <w:tab/>
            </w:r>
            <w:r>
              <w:rPr>
                <w:noProof/>
                <w:webHidden/>
              </w:rPr>
              <w:fldChar w:fldCharType="begin"/>
            </w:r>
            <w:r>
              <w:rPr>
                <w:noProof/>
                <w:webHidden/>
              </w:rPr>
              <w:instrText xml:space="preserve"> PAGEREF _Toc438377594 \h </w:instrText>
            </w:r>
            <w:r>
              <w:rPr>
                <w:noProof/>
                <w:webHidden/>
              </w:rPr>
            </w:r>
            <w:r>
              <w:rPr>
                <w:noProof/>
                <w:webHidden/>
              </w:rPr>
              <w:fldChar w:fldCharType="separate"/>
            </w:r>
            <w:r>
              <w:rPr>
                <w:noProof/>
                <w:webHidden/>
              </w:rPr>
              <w:t>324</w:t>
            </w:r>
            <w:r>
              <w:rPr>
                <w:noProof/>
                <w:webHidden/>
              </w:rPr>
              <w:fldChar w:fldCharType="end"/>
            </w:r>
          </w:hyperlink>
        </w:p>
        <w:p w:rsidR="00F54112" w:rsidRDefault="00F54112">
          <w:pPr>
            <w:pStyle w:val="TOC2"/>
            <w:tabs>
              <w:tab w:val="right" w:leader="dot" w:pos="9396"/>
            </w:tabs>
            <w:rPr>
              <w:rFonts w:eastAsiaTheme="minorEastAsia"/>
              <w:noProof/>
            </w:rPr>
          </w:pPr>
          <w:hyperlink w:anchor="_Toc438377595" w:history="1">
            <w:r w:rsidRPr="000E789F">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_Toc438377595 \h </w:instrText>
            </w:r>
            <w:r>
              <w:rPr>
                <w:noProof/>
                <w:webHidden/>
              </w:rPr>
            </w:r>
            <w:r>
              <w:rPr>
                <w:noProof/>
                <w:webHidden/>
              </w:rPr>
              <w:fldChar w:fldCharType="separate"/>
            </w:r>
            <w:r>
              <w:rPr>
                <w:noProof/>
                <w:webHidden/>
              </w:rPr>
              <w:t>326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6" w:history="1">
            <w:r w:rsidRPr="000E789F">
              <w:rPr>
                <w:rStyle w:val="Hyperlink"/>
                <w:noProof/>
                <w:lang w:val="ru-RU" w:eastAsia="ru-RU" w:bidi="en-US"/>
              </w:rPr>
              <w:t>Общие понятия</w:t>
            </w:r>
            <w:r>
              <w:rPr>
                <w:noProof/>
                <w:webHidden/>
              </w:rPr>
              <w:tab/>
            </w:r>
            <w:r>
              <w:rPr>
                <w:noProof/>
                <w:webHidden/>
              </w:rPr>
              <w:fldChar w:fldCharType="begin"/>
            </w:r>
            <w:r>
              <w:rPr>
                <w:noProof/>
                <w:webHidden/>
              </w:rPr>
              <w:instrText xml:space="preserve"> PAGEREF _Toc438377596 \h </w:instrText>
            </w:r>
            <w:r>
              <w:rPr>
                <w:noProof/>
                <w:webHidden/>
              </w:rPr>
            </w:r>
            <w:r>
              <w:rPr>
                <w:noProof/>
                <w:webHidden/>
              </w:rPr>
              <w:fldChar w:fldCharType="separate"/>
            </w:r>
            <w:r>
              <w:rPr>
                <w:noProof/>
                <w:webHidden/>
              </w:rPr>
              <w:t>326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7" w:history="1">
            <w:r w:rsidRPr="000E789F">
              <w:rPr>
                <w:rStyle w:val="Hyperlink"/>
                <w:rFonts w:eastAsia="Times New Roman"/>
                <w:noProof/>
                <w:lang w:val="ru-RU" w:bidi="en-US"/>
              </w:rPr>
              <w:t>Реализация</w:t>
            </w:r>
            <w:r>
              <w:rPr>
                <w:noProof/>
                <w:webHidden/>
              </w:rPr>
              <w:tab/>
            </w:r>
            <w:r>
              <w:rPr>
                <w:noProof/>
                <w:webHidden/>
              </w:rPr>
              <w:fldChar w:fldCharType="begin"/>
            </w:r>
            <w:r>
              <w:rPr>
                <w:noProof/>
                <w:webHidden/>
              </w:rPr>
              <w:instrText xml:space="preserve"> PAGEREF _Toc438377597 \h </w:instrText>
            </w:r>
            <w:r>
              <w:rPr>
                <w:noProof/>
                <w:webHidden/>
              </w:rPr>
            </w:r>
            <w:r>
              <w:rPr>
                <w:noProof/>
                <w:webHidden/>
              </w:rPr>
              <w:fldChar w:fldCharType="separate"/>
            </w:r>
            <w:r>
              <w:rPr>
                <w:noProof/>
                <w:webHidden/>
              </w:rPr>
              <w:t>327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8" w:history="1">
            <w:r w:rsidRPr="000E789F">
              <w:rPr>
                <w:rStyle w:val="Hyperlink"/>
                <w:rFonts w:eastAsia="Times New Roman"/>
                <w:noProof/>
                <w:lang w:val="ru-RU" w:bidi="en-US"/>
              </w:rPr>
              <w:t>Изображение</w:t>
            </w:r>
            <w:r>
              <w:rPr>
                <w:noProof/>
                <w:webHidden/>
              </w:rPr>
              <w:tab/>
            </w:r>
            <w:r>
              <w:rPr>
                <w:noProof/>
                <w:webHidden/>
              </w:rPr>
              <w:fldChar w:fldCharType="begin"/>
            </w:r>
            <w:r>
              <w:rPr>
                <w:noProof/>
                <w:webHidden/>
              </w:rPr>
              <w:instrText xml:space="preserve"> PAGEREF _Toc438377598 \h </w:instrText>
            </w:r>
            <w:r>
              <w:rPr>
                <w:noProof/>
                <w:webHidden/>
              </w:rPr>
            </w:r>
            <w:r>
              <w:rPr>
                <w:noProof/>
                <w:webHidden/>
              </w:rPr>
              <w:fldChar w:fldCharType="separate"/>
            </w:r>
            <w:r>
              <w:rPr>
                <w:noProof/>
                <w:webHidden/>
              </w:rPr>
              <w:t>327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9" w:history="1">
            <w:r w:rsidRPr="000E789F">
              <w:rPr>
                <w:rStyle w:val="Hyperlink"/>
                <w:rFonts w:eastAsia="Times New Roman"/>
                <w:noProof/>
                <w:lang w:val="ru-RU" w:bidi="en-US"/>
              </w:rPr>
              <w:t>Звук</w:t>
            </w:r>
            <w:r>
              <w:rPr>
                <w:noProof/>
                <w:webHidden/>
              </w:rPr>
              <w:tab/>
            </w:r>
            <w:r>
              <w:rPr>
                <w:noProof/>
                <w:webHidden/>
              </w:rPr>
              <w:fldChar w:fldCharType="begin"/>
            </w:r>
            <w:r>
              <w:rPr>
                <w:noProof/>
                <w:webHidden/>
              </w:rPr>
              <w:instrText xml:space="preserve"> PAGEREF _Toc438377599 \h </w:instrText>
            </w:r>
            <w:r>
              <w:rPr>
                <w:noProof/>
                <w:webHidden/>
              </w:rPr>
            </w:r>
            <w:r>
              <w:rPr>
                <w:noProof/>
                <w:webHidden/>
              </w:rPr>
              <w:fldChar w:fldCharType="separate"/>
            </w:r>
            <w:r>
              <w:rPr>
                <w:noProof/>
                <w:webHidden/>
              </w:rPr>
              <w:t>329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0" w:history="1">
            <w:r w:rsidRPr="000E789F">
              <w:rPr>
                <w:rStyle w:val="Hyperlink"/>
                <w:rFonts w:eastAsia="Times New Roman"/>
                <w:noProof/>
                <w:lang w:val="ru-RU" w:bidi="en-US"/>
              </w:rPr>
              <w:t>Имитация тактильных ощущений</w:t>
            </w:r>
            <w:r>
              <w:rPr>
                <w:noProof/>
                <w:webHidden/>
              </w:rPr>
              <w:tab/>
            </w:r>
            <w:r>
              <w:rPr>
                <w:noProof/>
                <w:webHidden/>
              </w:rPr>
              <w:fldChar w:fldCharType="begin"/>
            </w:r>
            <w:r>
              <w:rPr>
                <w:noProof/>
                <w:webHidden/>
              </w:rPr>
              <w:instrText xml:space="preserve"> PAGEREF _Toc438377600 \h </w:instrText>
            </w:r>
            <w:r>
              <w:rPr>
                <w:noProof/>
                <w:webHidden/>
              </w:rPr>
            </w:r>
            <w:r>
              <w:rPr>
                <w:noProof/>
                <w:webHidden/>
              </w:rPr>
              <w:fldChar w:fldCharType="separate"/>
            </w:r>
            <w:r>
              <w:rPr>
                <w:noProof/>
                <w:webHidden/>
              </w:rPr>
              <w:t>329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1" w:history="1">
            <w:r w:rsidRPr="000E789F">
              <w:rPr>
                <w:rStyle w:val="Hyperlink"/>
                <w:rFonts w:eastAsia="Times New Roman"/>
                <w:noProof/>
                <w:lang w:val="ru-RU" w:bidi="en-US"/>
              </w:rPr>
              <w:t>Управление</w:t>
            </w:r>
            <w:r>
              <w:rPr>
                <w:noProof/>
                <w:webHidden/>
              </w:rPr>
              <w:tab/>
            </w:r>
            <w:r>
              <w:rPr>
                <w:noProof/>
                <w:webHidden/>
              </w:rPr>
              <w:fldChar w:fldCharType="begin"/>
            </w:r>
            <w:r>
              <w:rPr>
                <w:noProof/>
                <w:webHidden/>
              </w:rPr>
              <w:instrText xml:space="preserve"> PAGEREF _Toc438377601 \h </w:instrText>
            </w:r>
            <w:r>
              <w:rPr>
                <w:noProof/>
                <w:webHidden/>
              </w:rPr>
            </w:r>
            <w:r>
              <w:rPr>
                <w:noProof/>
                <w:webHidden/>
              </w:rPr>
              <w:fldChar w:fldCharType="separate"/>
            </w:r>
            <w:r>
              <w:rPr>
                <w:noProof/>
                <w:webHidden/>
              </w:rPr>
              <w:t>329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2" w:history="1">
            <w:r w:rsidRPr="000E789F">
              <w:rPr>
                <w:rStyle w:val="Hyperlink"/>
                <w:rFonts w:eastAsia="Times New Roman"/>
                <w:noProof/>
                <w:lang w:val="ru-RU" w:bidi="en-US"/>
              </w:rPr>
              <w:t>Прямое подключение к нервной системе</w:t>
            </w:r>
            <w:r>
              <w:rPr>
                <w:noProof/>
                <w:webHidden/>
              </w:rPr>
              <w:tab/>
            </w:r>
            <w:r>
              <w:rPr>
                <w:noProof/>
                <w:webHidden/>
              </w:rPr>
              <w:fldChar w:fldCharType="begin"/>
            </w:r>
            <w:r>
              <w:rPr>
                <w:noProof/>
                <w:webHidden/>
              </w:rPr>
              <w:instrText xml:space="preserve"> PAGEREF _Toc438377602 \h </w:instrText>
            </w:r>
            <w:r>
              <w:rPr>
                <w:noProof/>
                <w:webHidden/>
              </w:rPr>
            </w:r>
            <w:r>
              <w:rPr>
                <w:noProof/>
                <w:webHidden/>
              </w:rPr>
              <w:fldChar w:fldCharType="separate"/>
            </w:r>
            <w:r>
              <w:rPr>
                <w:noProof/>
                <w:webHidden/>
              </w:rPr>
              <w:t>330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3" w:history="1">
            <w:r w:rsidRPr="000E789F">
              <w:rPr>
                <w:rStyle w:val="Hyperlink"/>
                <w:rFonts w:eastAsia="Times New Roman"/>
                <w:noProof/>
                <w:lang w:val="ru-RU" w:bidi="en-US"/>
              </w:rPr>
              <w:t>Применение</w:t>
            </w:r>
            <w:r>
              <w:rPr>
                <w:noProof/>
                <w:webHidden/>
              </w:rPr>
              <w:tab/>
            </w:r>
            <w:r>
              <w:rPr>
                <w:noProof/>
                <w:webHidden/>
              </w:rPr>
              <w:fldChar w:fldCharType="begin"/>
            </w:r>
            <w:r>
              <w:rPr>
                <w:noProof/>
                <w:webHidden/>
              </w:rPr>
              <w:instrText xml:space="preserve"> PAGEREF _Toc438377603 \h </w:instrText>
            </w:r>
            <w:r>
              <w:rPr>
                <w:noProof/>
                <w:webHidden/>
              </w:rPr>
            </w:r>
            <w:r>
              <w:rPr>
                <w:noProof/>
                <w:webHidden/>
              </w:rPr>
              <w:fldChar w:fldCharType="separate"/>
            </w:r>
            <w:r>
              <w:rPr>
                <w:noProof/>
                <w:webHidden/>
              </w:rPr>
              <w:t>330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4" w:history="1">
            <w:r w:rsidRPr="000E789F">
              <w:rPr>
                <w:rStyle w:val="Hyperlink"/>
                <w:rFonts w:eastAsia="Times New Roman"/>
                <w:noProof/>
                <w:lang w:val="ru-RU" w:bidi="en-US"/>
              </w:rPr>
              <w:t>История</w:t>
            </w:r>
            <w:r>
              <w:rPr>
                <w:noProof/>
                <w:webHidden/>
              </w:rPr>
              <w:tab/>
            </w:r>
            <w:r>
              <w:rPr>
                <w:noProof/>
                <w:webHidden/>
              </w:rPr>
              <w:fldChar w:fldCharType="begin"/>
            </w:r>
            <w:r>
              <w:rPr>
                <w:noProof/>
                <w:webHidden/>
              </w:rPr>
              <w:instrText xml:space="preserve"> PAGEREF _Toc438377604 \h </w:instrText>
            </w:r>
            <w:r>
              <w:rPr>
                <w:noProof/>
                <w:webHidden/>
              </w:rPr>
            </w:r>
            <w:r>
              <w:rPr>
                <w:noProof/>
                <w:webHidden/>
              </w:rPr>
              <w:fldChar w:fldCharType="separate"/>
            </w:r>
            <w:r>
              <w:rPr>
                <w:noProof/>
                <w:webHidden/>
              </w:rPr>
              <w:t>331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5" w:history="1">
            <w:r w:rsidRPr="000E789F">
              <w:rPr>
                <w:rStyle w:val="Hyperlink"/>
                <w:rFonts w:eastAsia="Times New Roman"/>
                <w:noProof/>
                <w:lang w:val="ru-RU" w:bidi="en-US"/>
              </w:rPr>
              <w:t>Известные реализации виртуальной реальности</w:t>
            </w:r>
            <w:r>
              <w:rPr>
                <w:noProof/>
                <w:webHidden/>
              </w:rPr>
              <w:tab/>
            </w:r>
            <w:r>
              <w:rPr>
                <w:noProof/>
                <w:webHidden/>
              </w:rPr>
              <w:fldChar w:fldCharType="begin"/>
            </w:r>
            <w:r>
              <w:rPr>
                <w:noProof/>
                <w:webHidden/>
              </w:rPr>
              <w:instrText xml:space="preserve"> PAGEREF _Toc438377605 \h </w:instrText>
            </w:r>
            <w:r>
              <w:rPr>
                <w:noProof/>
                <w:webHidden/>
              </w:rPr>
            </w:r>
            <w:r>
              <w:rPr>
                <w:noProof/>
                <w:webHidden/>
              </w:rPr>
              <w:fldChar w:fldCharType="separate"/>
            </w:r>
            <w:r>
              <w:rPr>
                <w:noProof/>
                <w:webHidden/>
              </w:rPr>
              <w:t>332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6" w:history="1">
            <w:r w:rsidRPr="000E789F">
              <w:rPr>
                <w:rStyle w:val="Hyperlink"/>
                <w:rFonts w:eastAsia="Times New Roman"/>
                <w:noProof/>
                <w:lang w:val="ru-RU" w:bidi="en-US"/>
              </w:rPr>
              <w:t>Философское понятие</w:t>
            </w:r>
            <w:r>
              <w:rPr>
                <w:noProof/>
                <w:webHidden/>
              </w:rPr>
              <w:tab/>
            </w:r>
            <w:r>
              <w:rPr>
                <w:noProof/>
                <w:webHidden/>
              </w:rPr>
              <w:fldChar w:fldCharType="begin"/>
            </w:r>
            <w:r>
              <w:rPr>
                <w:noProof/>
                <w:webHidden/>
              </w:rPr>
              <w:instrText xml:space="preserve"> PAGEREF _Toc438377606 \h </w:instrText>
            </w:r>
            <w:r>
              <w:rPr>
                <w:noProof/>
                <w:webHidden/>
              </w:rPr>
            </w:r>
            <w:r>
              <w:rPr>
                <w:noProof/>
                <w:webHidden/>
              </w:rPr>
              <w:fldChar w:fldCharType="separate"/>
            </w:r>
            <w:r>
              <w:rPr>
                <w:noProof/>
                <w:webHidden/>
              </w:rPr>
              <w:t>332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7" w:history="1">
            <w:r w:rsidRPr="000E789F">
              <w:rPr>
                <w:rStyle w:val="Hyperlink"/>
                <w:rFonts w:eastAsia="Times New Roman"/>
                <w:noProof/>
                <w:lang w:val="ru-RU" w:bidi="en-US"/>
              </w:rPr>
              <w:t>Строение Oculus Rift</w:t>
            </w:r>
            <w:r>
              <w:rPr>
                <w:noProof/>
                <w:webHidden/>
              </w:rPr>
              <w:tab/>
            </w:r>
            <w:r>
              <w:rPr>
                <w:noProof/>
                <w:webHidden/>
              </w:rPr>
              <w:fldChar w:fldCharType="begin"/>
            </w:r>
            <w:r>
              <w:rPr>
                <w:noProof/>
                <w:webHidden/>
              </w:rPr>
              <w:instrText xml:space="preserve"> PAGEREF _Toc438377607 \h </w:instrText>
            </w:r>
            <w:r>
              <w:rPr>
                <w:noProof/>
                <w:webHidden/>
              </w:rPr>
            </w:r>
            <w:r>
              <w:rPr>
                <w:noProof/>
                <w:webHidden/>
              </w:rPr>
              <w:fldChar w:fldCharType="separate"/>
            </w:r>
            <w:r>
              <w:rPr>
                <w:noProof/>
                <w:webHidden/>
              </w:rPr>
              <w:t>334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8" w:history="1">
            <w:r w:rsidRPr="000E789F">
              <w:rPr>
                <w:rStyle w:val="Hyperlink"/>
                <w:rFonts w:eastAsia="Times New Roman"/>
                <w:noProof/>
                <w:lang w:val="ru-RU" w:bidi="en-US"/>
              </w:rPr>
              <w:t>Фильмы о виртуальной реальности</w:t>
            </w:r>
            <w:r>
              <w:rPr>
                <w:noProof/>
                <w:webHidden/>
              </w:rPr>
              <w:tab/>
            </w:r>
            <w:r>
              <w:rPr>
                <w:noProof/>
                <w:webHidden/>
              </w:rPr>
              <w:fldChar w:fldCharType="begin"/>
            </w:r>
            <w:r>
              <w:rPr>
                <w:noProof/>
                <w:webHidden/>
              </w:rPr>
              <w:instrText xml:space="preserve"> PAGEREF _Toc438377608 \h </w:instrText>
            </w:r>
            <w:r>
              <w:rPr>
                <w:noProof/>
                <w:webHidden/>
              </w:rPr>
            </w:r>
            <w:r>
              <w:rPr>
                <w:noProof/>
                <w:webHidden/>
              </w:rPr>
              <w:fldChar w:fldCharType="separate"/>
            </w:r>
            <w:r>
              <w:rPr>
                <w:noProof/>
                <w:webHidden/>
              </w:rPr>
              <w:t>335</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9" w:history="1">
            <w:r w:rsidRPr="000E789F">
              <w:rPr>
                <w:rStyle w:val="Hyperlink"/>
                <w:rFonts w:eastAsia="Times New Roman"/>
                <w:noProof/>
                <w:lang w:val="ru-RU" w:bidi="en-US"/>
              </w:rPr>
              <w:t>Ещё пару слов о виртуальной реальности</w:t>
            </w:r>
            <w:r>
              <w:rPr>
                <w:noProof/>
                <w:webHidden/>
              </w:rPr>
              <w:tab/>
            </w:r>
            <w:r>
              <w:rPr>
                <w:noProof/>
                <w:webHidden/>
              </w:rPr>
              <w:fldChar w:fldCharType="begin"/>
            </w:r>
            <w:r>
              <w:rPr>
                <w:noProof/>
                <w:webHidden/>
              </w:rPr>
              <w:instrText xml:space="preserve"> PAGEREF _Toc438377609 \h </w:instrText>
            </w:r>
            <w:r>
              <w:rPr>
                <w:noProof/>
                <w:webHidden/>
              </w:rPr>
            </w:r>
            <w:r>
              <w:rPr>
                <w:noProof/>
                <w:webHidden/>
              </w:rPr>
              <w:fldChar w:fldCharType="separate"/>
            </w:r>
            <w:r>
              <w:rPr>
                <w:noProof/>
                <w:webHidden/>
              </w:rPr>
              <w:t>335</w:t>
            </w:r>
            <w:r>
              <w:rPr>
                <w:noProof/>
                <w:webHidden/>
              </w:rPr>
              <w:fldChar w:fldCharType="end"/>
            </w:r>
          </w:hyperlink>
        </w:p>
        <w:p w:rsidR="00F54112" w:rsidRDefault="00F54112">
          <w:pPr>
            <w:pStyle w:val="TOC2"/>
            <w:tabs>
              <w:tab w:val="right" w:leader="dot" w:pos="9396"/>
            </w:tabs>
            <w:rPr>
              <w:rFonts w:eastAsiaTheme="minorEastAsia"/>
              <w:noProof/>
            </w:rPr>
          </w:pPr>
          <w:hyperlink w:anchor="_Toc438377610" w:history="1">
            <w:r w:rsidRPr="000E789F">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_Toc438377610 \h </w:instrText>
            </w:r>
            <w:r>
              <w:rPr>
                <w:noProof/>
                <w:webHidden/>
              </w:rPr>
            </w:r>
            <w:r>
              <w:rPr>
                <w:noProof/>
                <w:webHidden/>
              </w:rPr>
              <w:fldChar w:fldCharType="separate"/>
            </w:r>
            <w:r>
              <w:rPr>
                <w:noProof/>
                <w:webHidden/>
              </w:rPr>
              <w:t>338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1" w:history="1">
            <w:r w:rsidRPr="000E789F">
              <w:rPr>
                <w:rStyle w:val="Hyperlink"/>
                <w:noProof/>
                <w:lang w:val="ru-RU"/>
              </w:rPr>
              <w:t>Биологические нейронные сети</w:t>
            </w:r>
            <w:r>
              <w:rPr>
                <w:noProof/>
                <w:webHidden/>
              </w:rPr>
              <w:tab/>
            </w:r>
            <w:r>
              <w:rPr>
                <w:noProof/>
                <w:webHidden/>
              </w:rPr>
              <w:fldChar w:fldCharType="begin"/>
            </w:r>
            <w:r>
              <w:rPr>
                <w:noProof/>
                <w:webHidden/>
              </w:rPr>
              <w:instrText xml:space="preserve"> PAGEREF _Toc438377611 \h </w:instrText>
            </w:r>
            <w:r>
              <w:rPr>
                <w:noProof/>
                <w:webHidden/>
              </w:rPr>
            </w:r>
            <w:r>
              <w:rPr>
                <w:noProof/>
                <w:webHidden/>
              </w:rPr>
              <w:fldChar w:fldCharType="separate"/>
            </w:r>
            <w:r>
              <w:rPr>
                <w:noProof/>
                <w:webHidden/>
              </w:rPr>
              <w:t>339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2" w:history="1">
            <w:r w:rsidRPr="000E789F">
              <w:rPr>
                <w:rStyle w:val="Hyperlink"/>
                <w:noProof/>
                <w:lang w:val="ru-RU"/>
              </w:rPr>
              <w:t>Искусственный нейрон</w:t>
            </w:r>
            <w:r>
              <w:rPr>
                <w:noProof/>
                <w:webHidden/>
              </w:rPr>
              <w:tab/>
            </w:r>
            <w:r>
              <w:rPr>
                <w:noProof/>
                <w:webHidden/>
              </w:rPr>
              <w:fldChar w:fldCharType="begin"/>
            </w:r>
            <w:r>
              <w:rPr>
                <w:noProof/>
                <w:webHidden/>
              </w:rPr>
              <w:instrText xml:space="preserve"> PAGEREF _Toc438377612 \h </w:instrText>
            </w:r>
            <w:r>
              <w:rPr>
                <w:noProof/>
                <w:webHidden/>
              </w:rPr>
            </w:r>
            <w:r>
              <w:rPr>
                <w:noProof/>
                <w:webHidden/>
              </w:rPr>
              <w:fldChar w:fldCharType="separate"/>
            </w:r>
            <w:r>
              <w:rPr>
                <w:noProof/>
                <w:webHidden/>
              </w:rPr>
              <w:t>339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3" w:history="1">
            <w:r w:rsidRPr="000E789F">
              <w:rPr>
                <w:rStyle w:val="Hyperlink"/>
                <w:noProof/>
                <w:lang w:val="ru-RU"/>
              </w:rPr>
              <w:t>Классификация нейронных сетей</w:t>
            </w:r>
            <w:r>
              <w:rPr>
                <w:noProof/>
                <w:webHidden/>
              </w:rPr>
              <w:tab/>
            </w:r>
            <w:r>
              <w:rPr>
                <w:noProof/>
                <w:webHidden/>
              </w:rPr>
              <w:fldChar w:fldCharType="begin"/>
            </w:r>
            <w:r>
              <w:rPr>
                <w:noProof/>
                <w:webHidden/>
              </w:rPr>
              <w:instrText xml:space="preserve"> PAGEREF _Toc438377613 \h </w:instrText>
            </w:r>
            <w:r>
              <w:rPr>
                <w:noProof/>
                <w:webHidden/>
              </w:rPr>
            </w:r>
            <w:r>
              <w:rPr>
                <w:noProof/>
                <w:webHidden/>
              </w:rPr>
              <w:fldChar w:fldCharType="separate"/>
            </w:r>
            <w:r>
              <w:rPr>
                <w:noProof/>
                <w:webHidden/>
              </w:rPr>
              <w:t>342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4" w:history="1">
            <w:r w:rsidRPr="000E789F">
              <w:rPr>
                <w:rStyle w:val="Hyperlink"/>
                <w:noProof/>
                <w:lang w:val="ru-RU"/>
              </w:rPr>
              <w:t>Известные нейронные сети</w:t>
            </w:r>
            <w:r>
              <w:rPr>
                <w:noProof/>
                <w:webHidden/>
              </w:rPr>
              <w:tab/>
            </w:r>
            <w:r>
              <w:rPr>
                <w:noProof/>
                <w:webHidden/>
              </w:rPr>
              <w:fldChar w:fldCharType="begin"/>
            </w:r>
            <w:r>
              <w:rPr>
                <w:noProof/>
                <w:webHidden/>
              </w:rPr>
              <w:instrText xml:space="preserve"> PAGEREF _Toc438377614 \h </w:instrText>
            </w:r>
            <w:r>
              <w:rPr>
                <w:noProof/>
                <w:webHidden/>
              </w:rPr>
            </w:r>
            <w:r>
              <w:rPr>
                <w:noProof/>
                <w:webHidden/>
              </w:rPr>
              <w:fldChar w:fldCharType="separate"/>
            </w:r>
            <w:r>
              <w:rPr>
                <w:noProof/>
                <w:webHidden/>
              </w:rPr>
              <w:t>347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5" w:history="1">
            <w:r w:rsidRPr="000E789F">
              <w:rPr>
                <w:rStyle w:val="Hyperlink"/>
                <w:noProof/>
                <w:lang w:val="ru-RU"/>
              </w:rPr>
              <w:t>Подбор данных и характеристик сети</w:t>
            </w:r>
            <w:r>
              <w:rPr>
                <w:noProof/>
                <w:webHidden/>
              </w:rPr>
              <w:tab/>
            </w:r>
            <w:r>
              <w:rPr>
                <w:noProof/>
                <w:webHidden/>
              </w:rPr>
              <w:fldChar w:fldCharType="begin"/>
            </w:r>
            <w:r>
              <w:rPr>
                <w:noProof/>
                <w:webHidden/>
              </w:rPr>
              <w:instrText xml:space="preserve"> PAGEREF _Toc438377615 \h </w:instrText>
            </w:r>
            <w:r>
              <w:rPr>
                <w:noProof/>
                <w:webHidden/>
              </w:rPr>
            </w:r>
            <w:r>
              <w:rPr>
                <w:noProof/>
                <w:webHidden/>
              </w:rPr>
              <w:fldChar w:fldCharType="separate"/>
            </w:r>
            <w:r>
              <w:rPr>
                <w:noProof/>
                <w:webHidden/>
              </w:rPr>
              <w:t>349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6" w:history="1">
            <w:r w:rsidRPr="000E789F">
              <w:rPr>
                <w:rStyle w:val="Hyperlink"/>
                <w:noProof/>
                <w:lang w:val="ru-RU"/>
              </w:rPr>
              <w:t>Обучение нейронных сетей</w:t>
            </w:r>
            <w:r>
              <w:rPr>
                <w:noProof/>
                <w:webHidden/>
              </w:rPr>
              <w:tab/>
            </w:r>
            <w:r>
              <w:rPr>
                <w:noProof/>
                <w:webHidden/>
              </w:rPr>
              <w:fldChar w:fldCharType="begin"/>
            </w:r>
            <w:r>
              <w:rPr>
                <w:noProof/>
                <w:webHidden/>
              </w:rPr>
              <w:instrText xml:space="preserve"> PAGEREF _Toc438377616 \h </w:instrText>
            </w:r>
            <w:r>
              <w:rPr>
                <w:noProof/>
                <w:webHidden/>
              </w:rPr>
            </w:r>
            <w:r>
              <w:rPr>
                <w:noProof/>
                <w:webHidden/>
              </w:rPr>
              <w:fldChar w:fldCharType="separate"/>
            </w:r>
            <w:r>
              <w:rPr>
                <w:noProof/>
                <w:webHidden/>
              </w:rPr>
              <w:t>351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7" w:history="1">
            <w:r w:rsidRPr="000E789F">
              <w:rPr>
                <w:rStyle w:val="Hyperlink"/>
                <w:noProof/>
                <w:lang w:val="ru-RU"/>
              </w:rPr>
              <w:t>Оценка правильности обучения</w:t>
            </w:r>
            <w:r>
              <w:rPr>
                <w:noProof/>
                <w:webHidden/>
              </w:rPr>
              <w:tab/>
            </w:r>
            <w:r>
              <w:rPr>
                <w:noProof/>
                <w:webHidden/>
              </w:rPr>
              <w:fldChar w:fldCharType="begin"/>
            </w:r>
            <w:r>
              <w:rPr>
                <w:noProof/>
                <w:webHidden/>
              </w:rPr>
              <w:instrText xml:space="preserve"> PAGEREF _Toc438377617 \h </w:instrText>
            </w:r>
            <w:r>
              <w:rPr>
                <w:noProof/>
                <w:webHidden/>
              </w:rPr>
            </w:r>
            <w:r>
              <w:rPr>
                <w:noProof/>
                <w:webHidden/>
              </w:rPr>
              <w:fldChar w:fldCharType="separate"/>
            </w:r>
            <w:r>
              <w:rPr>
                <w:noProof/>
                <w:webHidden/>
              </w:rPr>
              <w:t>353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8" w:history="1">
            <w:r w:rsidRPr="000E789F">
              <w:rPr>
                <w:rStyle w:val="Hyperlink"/>
                <w:noProof/>
                <w:lang w:val="ru-RU"/>
              </w:rPr>
              <w:t>Сферы применения</w:t>
            </w:r>
            <w:r>
              <w:rPr>
                <w:noProof/>
                <w:webHidden/>
              </w:rPr>
              <w:tab/>
            </w:r>
            <w:r>
              <w:rPr>
                <w:noProof/>
                <w:webHidden/>
              </w:rPr>
              <w:fldChar w:fldCharType="begin"/>
            </w:r>
            <w:r>
              <w:rPr>
                <w:noProof/>
                <w:webHidden/>
              </w:rPr>
              <w:instrText xml:space="preserve"> PAGEREF _Toc438377618 \h </w:instrText>
            </w:r>
            <w:r>
              <w:rPr>
                <w:noProof/>
                <w:webHidden/>
              </w:rPr>
            </w:r>
            <w:r>
              <w:rPr>
                <w:noProof/>
                <w:webHidden/>
              </w:rPr>
              <w:fldChar w:fldCharType="separate"/>
            </w:r>
            <w:r>
              <w:rPr>
                <w:noProof/>
                <w:webHidden/>
              </w:rPr>
              <w:t>354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9" w:history="1">
            <w:r w:rsidRPr="000E789F">
              <w:rPr>
                <w:rStyle w:val="Hyperlink"/>
                <w:noProof/>
                <w:lang w:val="ru-RU"/>
              </w:rPr>
              <w:t>Интерпретация данных</w:t>
            </w:r>
            <w:r>
              <w:rPr>
                <w:noProof/>
                <w:webHidden/>
              </w:rPr>
              <w:tab/>
            </w:r>
            <w:r>
              <w:rPr>
                <w:noProof/>
                <w:webHidden/>
              </w:rPr>
              <w:fldChar w:fldCharType="begin"/>
            </w:r>
            <w:r>
              <w:rPr>
                <w:noProof/>
                <w:webHidden/>
              </w:rPr>
              <w:instrText xml:space="preserve"> PAGEREF _Toc438377619 \h </w:instrText>
            </w:r>
            <w:r>
              <w:rPr>
                <w:noProof/>
                <w:webHidden/>
              </w:rPr>
            </w:r>
            <w:r>
              <w:rPr>
                <w:noProof/>
                <w:webHidden/>
              </w:rPr>
              <w:fldChar w:fldCharType="separate"/>
            </w:r>
            <w:r>
              <w:rPr>
                <w:noProof/>
                <w:webHidden/>
              </w:rPr>
              <w:t>359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0" w:history="1">
            <w:r w:rsidRPr="000E789F">
              <w:rPr>
                <w:rStyle w:val="Hyperlink"/>
                <w:noProof/>
                <w:lang w:val="ru-RU"/>
              </w:rPr>
              <w:t>Что нас ждёт?</w:t>
            </w:r>
            <w:r>
              <w:rPr>
                <w:noProof/>
                <w:webHidden/>
              </w:rPr>
              <w:tab/>
            </w:r>
            <w:r>
              <w:rPr>
                <w:noProof/>
                <w:webHidden/>
              </w:rPr>
              <w:fldChar w:fldCharType="begin"/>
            </w:r>
            <w:r>
              <w:rPr>
                <w:noProof/>
                <w:webHidden/>
              </w:rPr>
              <w:instrText xml:space="preserve"> PAGEREF _Toc438377620 \h </w:instrText>
            </w:r>
            <w:r>
              <w:rPr>
                <w:noProof/>
                <w:webHidden/>
              </w:rPr>
            </w:r>
            <w:r>
              <w:rPr>
                <w:noProof/>
                <w:webHidden/>
              </w:rPr>
              <w:fldChar w:fldCharType="separate"/>
            </w:r>
            <w:r>
              <w:rPr>
                <w:noProof/>
                <w:webHidden/>
              </w:rPr>
              <w:t>360</w:t>
            </w:r>
            <w:r>
              <w:rPr>
                <w:noProof/>
                <w:webHidden/>
              </w:rPr>
              <w:fldChar w:fldCharType="end"/>
            </w:r>
          </w:hyperlink>
        </w:p>
        <w:p w:rsidR="00F54112" w:rsidRDefault="00F54112">
          <w:pPr>
            <w:pStyle w:val="TOC2"/>
            <w:tabs>
              <w:tab w:val="right" w:leader="dot" w:pos="9396"/>
            </w:tabs>
            <w:rPr>
              <w:rFonts w:eastAsiaTheme="minorEastAsia"/>
              <w:noProof/>
            </w:rPr>
          </w:pPr>
          <w:hyperlink w:anchor="_Toc438377621" w:history="1">
            <w:r w:rsidRPr="000E789F">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_Toc438377621 \h </w:instrText>
            </w:r>
            <w:r>
              <w:rPr>
                <w:noProof/>
                <w:webHidden/>
              </w:rPr>
            </w:r>
            <w:r>
              <w:rPr>
                <w:noProof/>
                <w:webHidden/>
              </w:rPr>
              <w:fldChar w:fldCharType="separate"/>
            </w:r>
            <w:r>
              <w:rPr>
                <w:noProof/>
                <w:webHidden/>
              </w:rPr>
              <w:t>361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2" w:history="1">
            <w:r w:rsidRPr="000E789F">
              <w:rPr>
                <w:rStyle w:val="Hyperlink"/>
                <w:noProof/>
                <w:lang w:val="ru-RU"/>
              </w:rPr>
              <w:t>Истоки термина</w:t>
            </w:r>
            <w:r>
              <w:rPr>
                <w:noProof/>
                <w:webHidden/>
              </w:rPr>
              <w:tab/>
            </w:r>
            <w:r>
              <w:rPr>
                <w:noProof/>
                <w:webHidden/>
              </w:rPr>
              <w:fldChar w:fldCharType="begin"/>
            </w:r>
            <w:r>
              <w:rPr>
                <w:noProof/>
                <w:webHidden/>
              </w:rPr>
              <w:instrText xml:space="preserve"> PAGEREF _Toc438377622 \h </w:instrText>
            </w:r>
            <w:r>
              <w:rPr>
                <w:noProof/>
                <w:webHidden/>
              </w:rPr>
            </w:r>
            <w:r>
              <w:rPr>
                <w:noProof/>
                <w:webHidden/>
              </w:rPr>
              <w:fldChar w:fldCharType="separate"/>
            </w:r>
            <w:r>
              <w:rPr>
                <w:noProof/>
                <w:webHidden/>
              </w:rPr>
              <w:t>361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3" w:history="1">
            <w:r w:rsidRPr="000E789F">
              <w:rPr>
                <w:rStyle w:val="Hyperlink"/>
                <w:noProof/>
                <w:lang w:val="ru-RU"/>
              </w:rPr>
              <w:t>Значение</w:t>
            </w:r>
            <w:r>
              <w:rPr>
                <w:noProof/>
                <w:webHidden/>
              </w:rPr>
              <w:tab/>
            </w:r>
            <w:r>
              <w:rPr>
                <w:noProof/>
                <w:webHidden/>
              </w:rPr>
              <w:fldChar w:fldCharType="begin"/>
            </w:r>
            <w:r>
              <w:rPr>
                <w:noProof/>
                <w:webHidden/>
              </w:rPr>
              <w:instrText xml:space="preserve"> PAGEREF _Toc438377623 \h </w:instrText>
            </w:r>
            <w:r>
              <w:rPr>
                <w:noProof/>
                <w:webHidden/>
              </w:rPr>
            </w:r>
            <w:r>
              <w:rPr>
                <w:noProof/>
                <w:webHidden/>
              </w:rPr>
              <w:fldChar w:fldCharType="separate"/>
            </w:r>
            <w:r>
              <w:rPr>
                <w:noProof/>
                <w:webHidden/>
              </w:rPr>
              <w:t>361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4" w:history="1">
            <w:r w:rsidRPr="000E789F">
              <w:rPr>
                <w:rStyle w:val="Hyperlink"/>
                <w:noProof/>
                <w:lang w:val="ru-RU"/>
              </w:rPr>
              <w:t>История</w:t>
            </w:r>
            <w:r w:rsidRPr="000E789F">
              <w:rPr>
                <w:rStyle w:val="Hyperlink"/>
                <w:b/>
                <w:noProof/>
                <w:lang w:val="ru-RU"/>
              </w:rPr>
              <w:t xml:space="preserve"> </w:t>
            </w:r>
            <w:r w:rsidRPr="000E789F">
              <w:rPr>
                <w:rStyle w:val="Hyperlink"/>
                <w:noProof/>
                <w:lang w:val="ru-RU"/>
              </w:rPr>
              <w:t>роботов</w:t>
            </w:r>
            <w:r>
              <w:rPr>
                <w:noProof/>
                <w:webHidden/>
              </w:rPr>
              <w:tab/>
            </w:r>
            <w:r>
              <w:rPr>
                <w:noProof/>
                <w:webHidden/>
              </w:rPr>
              <w:fldChar w:fldCharType="begin"/>
            </w:r>
            <w:r>
              <w:rPr>
                <w:noProof/>
                <w:webHidden/>
              </w:rPr>
              <w:instrText xml:space="preserve"> PAGEREF _Toc438377624 \h </w:instrText>
            </w:r>
            <w:r>
              <w:rPr>
                <w:noProof/>
                <w:webHidden/>
              </w:rPr>
            </w:r>
            <w:r>
              <w:rPr>
                <w:noProof/>
                <w:webHidden/>
              </w:rPr>
              <w:fldChar w:fldCharType="separate"/>
            </w:r>
            <w:r>
              <w:rPr>
                <w:noProof/>
                <w:webHidden/>
              </w:rPr>
              <w:t>362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5" w:history="1">
            <w:r w:rsidRPr="000E789F">
              <w:rPr>
                <w:rStyle w:val="Hyperlink"/>
                <w:noProof/>
                <w:lang w:val="ru-RU"/>
              </w:rPr>
              <w:t>Роботы в культуре</w:t>
            </w:r>
            <w:r>
              <w:rPr>
                <w:noProof/>
                <w:webHidden/>
              </w:rPr>
              <w:tab/>
            </w:r>
            <w:r>
              <w:rPr>
                <w:noProof/>
                <w:webHidden/>
              </w:rPr>
              <w:fldChar w:fldCharType="begin"/>
            </w:r>
            <w:r>
              <w:rPr>
                <w:noProof/>
                <w:webHidden/>
              </w:rPr>
              <w:instrText xml:space="preserve"> PAGEREF _Toc438377625 \h </w:instrText>
            </w:r>
            <w:r>
              <w:rPr>
                <w:noProof/>
                <w:webHidden/>
              </w:rPr>
            </w:r>
            <w:r>
              <w:rPr>
                <w:noProof/>
                <w:webHidden/>
              </w:rPr>
              <w:fldChar w:fldCharType="separate"/>
            </w:r>
            <w:r>
              <w:rPr>
                <w:noProof/>
                <w:webHidden/>
              </w:rPr>
              <w:t>371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6" w:history="1">
            <w:r w:rsidRPr="000E789F">
              <w:rPr>
                <w:rStyle w:val="Hyperlink"/>
                <w:noProof/>
                <w:lang w:val="ru-RU"/>
              </w:rPr>
              <w:t>Типы роботов</w:t>
            </w:r>
            <w:r>
              <w:rPr>
                <w:noProof/>
                <w:webHidden/>
              </w:rPr>
              <w:tab/>
            </w:r>
            <w:r>
              <w:rPr>
                <w:noProof/>
                <w:webHidden/>
              </w:rPr>
              <w:fldChar w:fldCharType="begin"/>
            </w:r>
            <w:r>
              <w:rPr>
                <w:noProof/>
                <w:webHidden/>
              </w:rPr>
              <w:instrText xml:space="preserve"> PAGEREF _Toc438377626 \h </w:instrText>
            </w:r>
            <w:r>
              <w:rPr>
                <w:noProof/>
                <w:webHidden/>
              </w:rPr>
            </w:r>
            <w:r>
              <w:rPr>
                <w:noProof/>
                <w:webHidden/>
              </w:rPr>
              <w:fldChar w:fldCharType="separate"/>
            </w:r>
            <w:r>
              <w:rPr>
                <w:noProof/>
                <w:webHidden/>
              </w:rPr>
              <w:t>373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7" w:history="1">
            <w:r w:rsidRPr="000E789F">
              <w:rPr>
                <w:rStyle w:val="Hyperlink"/>
                <w:noProof/>
                <w:lang w:val="ru-RU"/>
              </w:rPr>
              <w:t>Роботизированные протезы</w:t>
            </w:r>
            <w:r>
              <w:rPr>
                <w:noProof/>
                <w:webHidden/>
              </w:rPr>
              <w:tab/>
            </w:r>
            <w:r>
              <w:rPr>
                <w:noProof/>
                <w:webHidden/>
              </w:rPr>
              <w:fldChar w:fldCharType="begin"/>
            </w:r>
            <w:r>
              <w:rPr>
                <w:noProof/>
                <w:webHidden/>
              </w:rPr>
              <w:instrText xml:space="preserve"> PAGEREF _Toc438377627 \h </w:instrText>
            </w:r>
            <w:r>
              <w:rPr>
                <w:noProof/>
                <w:webHidden/>
              </w:rPr>
            </w:r>
            <w:r>
              <w:rPr>
                <w:noProof/>
                <w:webHidden/>
              </w:rPr>
              <w:fldChar w:fldCharType="separate"/>
            </w:r>
            <w:r>
              <w:rPr>
                <w:noProof/>
                <w:webHidden/>
              </w:rPr>
              <w:t>380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8" w:history="1">
            <w:r w:rsidRPr="000E789F">
              <w:rPr>
                <w:rStyle w:val="Hyperlink"/>
                <w:noProof/>
                <w:lang w:val="ru-RU"/>
              </w:rPr>
              <w:t>Зал славы роботов</w:t>
            </w:r>
            <w:r>
              <w:rPr>
                <w:noProof/>
                <w:webHidden/>
              </w:rPr>
              <w:tab/>
            </w:r>
            <w:r>
              <w:rPr>
                <w:noProof/>
                <w:webHidden/>
              </w:rPr>
              <w:fldChar w:fldCharType="begin"/>
            </w:r>
            <w:r>
              <w:rPr>
                <w:noProof/>
                <w:webHidden/>
              </w:rPr>
              <w:instrText xml:space="preserve"> PAGEREF _Toc438377628 \h </w:instrText>
            </w:r>
            <w:r>
              <w:rPr>
                <w:noProof/>
                <w:webHidden/>
              </w:rPr>
            </w:r>
            <w:r>
              <w:rPr>
                <w:noProof/>
                <w:webHidden/>
              </w:rPr>
              <w:fldChar w:fldCharType="separate"/>
            </w:r>
            <w:r>
              <w:rPr>
                <w:noProof/>
                <w:webHidden/>
              </w:rPr>
              <w:t>381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9" w:history="1">
            <w:r w:rsidRPr="000E789F">
              <w:rPr>
                <w:rStyle w:val="Hyperlink"/>
                <w:noProof/>
                <w:lang w:val="ru-RU"/>
              </w:rPr>
              <w:t>Устройство роботов</w:t>
            </w:r>
            <w:r>
              <w:rPr>
                <w:noProof/>
                <w:webHidden/>
              </w:rPr>
              <w:tab/>
            </w:r>
            <w:r>
              <w:rPr>
                <w:noProof/>
                <w:webHidden/>
              </w:rPr>
              <w:fldChar w:fldCharType="begin"/>
            </w:r>
            <w:r>
              <w:rPr>
                <w:noProof/>
                <w:webHidden/>
              </w:rPr>
              <w:instrText xml:space="preserve"> PAGEREF _Toc438377629 \h </w:instrText>
            </w:r>
            <w:r>
              <w:rPr>
                <w:noProof/>
                <w:webHidden/>
              </w:rPr>
            </w:r>
            <w:r>
              <w:rPr>
                <w:noProof/>
                <w:webHidden/>
              </w:rPr>
              <w:fldChar w:fldCharType="separate"/>
            </w:r>
            <w:r>
              <w:rPr>
                <w:noProof/>
                <w:webHidden/>
              </w:rPr>
              <w:t>382</w:t>
            </w:r>
            <w:r>
              <w:rPr>
                <w:noProof/>
                <w:webHidden/>
              </w:rPr>
              <w:fldChar w:fldCharType="end"/>
            </w:r>
          </w:hyperlink>
        </w:p>
        <w:p w:rsidR="00F54112" w:rsidRDefault="00F54112">
          <w:pPr>
            <w:pStyle w:val="TOC2"/>
            <w:tabs>
              <w:tab w:val="right" w:leader="dot" w:pos="9396"/>
            </w:tabs>
            <w:rPr>
              <w:rFonts w:eastAsiaTheme="minorEastAsia"/>
              <w:noProof/>
            </w:rPr>
          </w:pPr>
          <w:hyperlink w:anchor="_Toc438377630" w:history="1">
            <w:r w:rsidRPr="000E789F">
              <w:rPr>
                <w:rStyle w:val="Hyperlink"/>
                <w:noProof/>
                <w:lang w:val="ru-RU"/>
              </w:rPr>
              <w:t>Интернет вещей</w:t>
            </w:r>
            <w:r>
              <w:rPr>
                <w:noProof/>
                <w:webHidden/>
              </w:rPr>
              <w:tab/>
            </w:r>
            <w:r>
              <w:rPr>
                <w:noProof/>
                <w:webHidden/>
              </w:rPr>
              <w:fldChar w:fldCharType="begin"/>
            </w:r>
            <w:r>
              <w:rPr>
                <w:noProof/>
                <w:webHidden/>
              </w:rPr>
              <w:instrText xml:space="preserve"> PAGEREF _Toc438377630 \h </w:instrText>
            </w:r>
            <w:r>
              <w:rPr>
                <w:noProof/>
                <w:webHidden/>
              </w:rPr>
            </w:r>
            <w:r>
              <w:rPr>
                <w:noProof/>
                <w:webHidden/>
              </w:rPr>
              <w:fldChar w:fldCharType="separate"/>
            </w:r>
            <w:r>
              <w:rPr>
                <w:noProof/>
                <w:webHidden/>
              </w:rPr>
              <w:t>385</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1"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_Toc438377631 \h </w:instrText>
            </w:r>
            <w:r>
              <w:rPr>
                <w:noProof/>
                <w:webHidden/>
              </w:rPr>
            </w:r>
            <w:r>
              <w:rPr>
                <w:noProof/>
                <w:webHidden/>
              </w:rPr>
              <w:fldChar w:fldCharType="separate"/>
            </w:r>
            <w:r>
              <w:rPr>
                <w:noProof/>
                <w:webHidden/>
              </w:rPr>
              <w:t>385</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2" w:history="1">
            <w:r w:rsidRPr="000E789F">
              <w:rPr>
                <w:rStyle w:val="Hyperlink"/>
                <w:noProof/>
                <w:lang w:val="ru-RU"/>
              </w:rPr>
              <w:t>Технологии</w:t>
            </w:r>
            <w:r>
              <w:rPr>
                <w:noProof/>
                <w:webHidden/>
              </w:rPr>
              <w:tab/>
            </w:r>
            <w:r>
              <w:rPr>
                <w:noProof/>
                <w:webHidden/>
              </w:rPr>
              <w:fldChar w:fldCharType="begin"/>
            </w:r>
            <w:r>
              <w:rPr>
                <w:noProof/>
                <w:webHidden/>
              </w:rPr>
              <w:instrText xml:space="preserve"> PAGEREF _Toc438377632 \h </w:instrText>
            </w:r>
            <w:r>
              <w:rPr>
                <w:noProof/>
                <w:webHidden/>
              </w:rPr>
            </w:r>
            <w:r>
              <w:rPr>
                <w:noProof/>
                <w:webHidden/>
              </w:rPr>
              <w:fldChar w:fldCharType="separate"/>
            </w:r>
            <w:r>
              <w:rPr>
                <w:noProof/>
                <w:webHidden/>
              </w:rPr>
              <w:t>385</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3" w:history="1">
            <w:r w:rsidRPr="000E789F">
              <w:rPr>
                <w:rStyle w:val="Hyperlink"/>
                <w:noProof/>
                <w:lang w:val="ru-RU"/>
              </w:rPr>
              <w:t>Инструменты и продукты</w:t>
            </w:r>
            <w:r>
              <w:rPr>
                <w:noProof/>
                <w:webHidden/>
              </w:rPr>
              <w:tab/>
            </w:r>
            <w:r>
              <w:rPr>
                <w:noProof/>
                <w:webHidden/>
              </w:rPr>
              <w:fldChar w:fldCharType="begin"/>
            </w:r>
            <w:r>
              <w:rPr>
                <w:noProof/>
                <w:webHidden/>
              </w:rPr>
              <w:instrText xml:space="preserve"> PAGEREF _Toc438377633 \h </w:instrText>
            </w:r>
            <w:r>
              <w:rPr>
                <w:noProof/>
                <w:webHidden/>
              </w:rPr>
            </w:r>
            <w:r>
              <w:rPr>
                <w:noProof/>
                <w:webHidden/>
              </w:rPr>
              <w:fldChar w:fldCharType="separate"/>
            </w:r>
            <w:r>
              <w:rPr>
                <w:noProof/>
                <w:webHidden/>
              </w:rPr>
              <w:t>387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4" w:history="1">
            <w:r w:rsidRPr="000E789F">
              <w:rPr>
                <w:rStyle w:val="Hyperlink"/>
                <w:noProof/>
                <w:lang w:val="ru-RU"/>
              </w:rPr>
              <w:t>Безопасность</w:t>
            </w:r>
            <w:r>
              <w:rPr>
                <w:noProof/>
                <w:webHidden/>
              </w:rPr>
              <w:tab/>
            </w:r>
            <w:r>
              <w:rPr>
                <w:noProof/>
                <w:webHidden/>
              </w:rPr>
              <w:fldChar w:fldCharType="begin"/>
            </w:r>
            <w:r>
              <w:rPr>
                <w:noProof/>
                <w:webHidden/>
              </w:rPr>
              <w:instrText xml:space="preserve"> PAGEREF _Toc438377634 \h </w:instrText>
            </w:r>
            <w:r>
              <w:rPr>
                <w:noProof/>
                <w:webHidden/>
              </w:rPr>
            </w:r>
            <w:r>
              <w:rPr>
                <w:noProof/>
                <w:webHidden/>
              </w:rPr>
              <w:fldChar w:fldCharType="separate"/>
            </w:r>
            <w:r>
              <w:rPr>
                <w:noProof/>
                <w:webHidden/>
              </w:rPr>
              <w:t>388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5" w:history="1">
            <w:r w:rsidRPr="000E789F">
              <w:rPr>
                <w:rStyle w:val="Hyperlink"/>
                <w:noProof/>
                <w:lang w:val="ru-RU"/>
              </w:rPr>
              <w:t>Заключение</w:t>
            </w:r>
            <w:r>
              <w:rPr>
                <w:noProof/>
                <w:webHidden/>
              </w:rPr>
              <w:tab/>
            </w:r>
            <w:r>
              <w:rPr>
                <w:noProof/>
                <w:webHidden/>
              </w:rPr>
              <w:fldChar w:fldCharType="begin"/>
            </w:r>
            <w:r>
              <w:rPr>
                <w:noProof/>
                <w:webHidden/>
              </w:rPr>
              <w:instrText xml:space="preserve"> PAGEREF _Toc438377635 \h </w:instrText>
            </w:r>
            <w:r>
              <w:rPr>
                <w:noProof/>
                <w:webHidden/>
              </w:rPr>
            </w:r>
            <w:r>
              <w:rPr>
                <w:noProof/>
                <w:webHidden/>
              </w:rPr>
              <w:fldChar w:fldCharType="separate"/>
            </w:r>
            <w:r>
              <w:rPr>
                <w:noProof/>
                <w:webHidden/>
              </w:rPr>
              <w:t>388</w:t>
            </w:r>
            <w:r>
              <w:rPr>
                <w:noProof/>
                <w:webHidden/>
              </w:rPr>
              <w:fldChar w:fldCharType="end"/>
            </w:r>
          </w:hyperlink>
        </w:p>
        <w:p w:rsidR="00F54112" w:rsidRDefault="00F54112">
          <w:pPr>
            <w:pStyle w:val="TOC2"/>
            <w:tabs>
              <w:tab w:val="right" w:leader="dot" w:pos="9396"/>
            </w:tabs>
            <w:rPr>
              <w:rFonts w:eastAsiaTheme="minorEastAsia"/>
              <w:noProof/>
            </w:rPr>
          </w:pPr>
          <w:hyperlink w:anchor="_Toc438377636" w:history="1">
            <w:r w:rsidRPr="000E789F">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_Toc438377636 \h </w:instrText>
            </w:r>
            <w:r>
              <w:rPr>
                <w:noProof/>
                <w:webHidden/>
              </w:rPr>
            </w:r>
            <w:r>
              <w:rPr>
                <w:noProof/>
                <w:webHidden/>
              </w:rPr>
              <w:fldChar w:fldCharType="separate"/>
            </w:r>
            <w:r>
              <w:rPr>
                <w:noProof/>
                <w:webHidden/>
              </w:rPr>
              <w:t>388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7" w:history="1">
            <w:r w:rsidRPr="000E789F">
              <w:rPr>
                <w:rStyle w:val="Hyperlink"/>
                <w:rFonts w:eastAsia="Times New Roman"/>
                <w:noProof/>
                <w:lang w:val="ru-RU" w:eastAsia="ru-RU" w:bidi="en-US"/>
              </w:rPr>
              <w:t>История и ключевые факторы развития</w:t>
            </w:r>
            <w:r>
              <w:rPr>
                <w:noProof/>
                <w:webHidden/>
              </w:rPr>
              <w:tab/>
            </w:r>
            <w:r>
              <w:rPr>
                <w:noProof/>
                <w:webHidden/>
              </w:rPr>
              <w:fldChar w:fldCharType="begin"/>
            </w:r>
            <w:r>
              <w:rPr>
                <w:noProof/>
                <w:webHidden/>
              </w:rPr>
              <w:instrText xml:space="preserve"> PAGEREF _Toc438377637 \h </w:instrText>
            </w:r>
            <w:r>
              <w:rPr>
                <w:noProof/>
                <w:webHidden/>
              </w:rPr>
            </w:r>
            <w:r>
              <w:rPr>
                <w:noProof/>
                <w:webHidden/>
              </w:rPr>
              <w:fldChar w:fldCharType="separate"/>
            </w:r>
            <w:r>
              <w:rPr>
                <w:noProof/>
                <w:webHidden/>
              </w:rPr>
              <w:t>388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8" w:history="1">
            <w:r w:rsidRPr="000E789F">
              <w:rPr>
                <w:rStyle w:val="Hyperlink"/>
                <w:rFonts w:eastAsia="Times New Roman"/>
                <w:noProof/>
                <w:lang w:val="ru-RU" w:eastAsia="ru-RU" w:bidi="en-US"/>
              </w:rPr>
              <w:t>Облачнее вычисления в настоящее время.</w:t>
            </w:r>
            <w:r>
              <w:rPr>
                <w:noProof/>
                <w:webHidden/>
              </w:rPr>
              <w:tab/>
            </w:r>
            <w:r>
              <w:rPr>
                <w:noProof/>
                <w:webHidden/>
              </w:rPr>
              <w:fldChar w:fldCharType="begin"/>
            </w:r>
            <w:r>
              <w:rPr>
                <w:noProof/>
                <w:webHidden/>
              </w:rPr>
              <w:instrText xml:space="preserve"> PAGEREF _Toc438377638 \h </w:instrText>
            </w:r>
            <w:r>
              <w:rPr>
                <w:noProof/>
                <w:webHidden/>
              </w:rPr>
            </w:r>
            <w:r>
              <w:rPr>
                <w:noProof/>
                <w:webHidden/>
              </w:rPr>
              <w:fldChar w:fldCharType="separate"/>
            </w:r>
            <w:r>
              <w:rPr>
                <w:noProof/>
                <w:webHidden/>
              </w:rPr>
              <w:t>389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9" w:history="1">
            <w:r w:rsidRPr="000E789F">
              <w:rPr>
                <w:rStyle w:val="Hyperlink"/>
                <w:rFonts w:eastAsia="Times New Roman"/>
                <w:noProof/>
                <w:lang w:val="ru-RU" w:eastAsia="ru-RU" w:bidi="en-US"/>
              </w:rPr>
              <w:t>Достоинства облачных вычислений</w:t>
            </w:r>
            <w:r>
              <w:rPr>
                <w:noProof/>
                <w:webHidden/>
              </w:rPr>
              <w:tab/>
            </w:r>
            <w:r>
              <w:rPr>
                <w:noProof/>
                <w:webHidden/>
              </w:rPr>
              <w:fldChar w:fldCharType="begin"/>
            </w:r>
            <w:r>
              <w:rPr>
                <w:noProof/>
                <w:webHidden/>
              </w:rPr>
              <w:instrText xml:space="preserve"> PAGEREF _Toc438377639 \h </w:instrText>
            </w:r>
            <w:r>
              <w:rPr>
                <w:noProof/>
                <w:webHidden/>
              </w:rPr>
            </w:r>
            <w:r>
              <w:rPr>
                <w:noProof/>
                <w:webHidden/>
              </w:rPr>
              <w:fldChar w:fldCharType="separate"/>
            </w:r>
            <w:r>
              <w:rPr>
                <w:noProof/>
                <w:webHidden/>
              </w:rPr>
              <w:t>390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0" w:history="1">
            <w:r w:rsidRPr="000E789F">
              <w:rPr>
                <w:rStyle w:val="Hyperlink"/>
                <w:rFonts w:eastAsia="Times New Roman"/>
                <w:noProof/>
                <w:lang w:val="ru-RU" w:eastAsia="ru-RU" w:bidi="en-US"/>
              </w:rPr>
              <w:t>Недостатки</w:t>
            </w:r>
            <w:r>
              <w:rPr>
                <w:noProof/>
                <w:webHidden/>
              </w:rPr>
              <w:tab/>
            </w:r>
            <w:r>
              <w:rPr>
                <w:noProof/>
                <w:webHidden/>
              </w:rPr>
              <w:fldChar w:fldCharType="begin"/>
            </w:r>
            <w:r>
              <w:rPr>
                <w:noProof/>
                <w:webHidden/>
              </w:rPr>
              <w:instrText xml:space="preserve"> PAGEREF _Toc438377640 \h </w:instrText>
            </w:r>
            <w:r>
              <w:rPr>
                <w:noProof/>
                <w:webHidden/>
              </w:rPr>
            </w:r>
            <w:r>
              <w:rPr>
                <w:noProof/>
                <w:webHidden/>
              </w:rPr>
              <w:fldChar w:fldCharType="separate"/>
            </w:r>
            <w:r>
              <w:rPr>
                <w:noProof/>
                <w:webHidden/>
              </w:rPr>
              <w:t>391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1" w:history="1">
            <w:r w:rsidRPr="000E789F">
              <w:rPr>
                <w:rStyle w:val="Hyperlink"/>
                <w:rFonts w:eastAsia="Times New Roman"/>
                <w:noProof/>
                <w:lang w:val="ru-RU" w:eastAsia="ru-RU" w:bidi="en-US"/>
              </w:rPr>
              <w:t>Виды услуг, предоставляемые облачными системами</w:t>
            </w:r>
            <w:r>
              <w:rPr>
                <w:noProof/>
                <w:webHidden/>
              </w:rPr>
              <w:tab/>
            </w:r>
            <w:r>
              <w:rPr>
                <w:noProof/>
                <w:webHidden/>
              </w:rPr>
              <w:fldChar w:fldCharType="begin"/>
            </w:r>
            <w:r>
              <w:rPr>
                <w:noProof/>
                <w:webHidden/>
              </w:rPr>
              <w:instrText xml:space="preserve"> PAGEREF _Toc438377641 \h </w:instrText>
            </w:r>
            <w:r>
              <w:rPr>
                <w:noProof/>
                <w:webHidden/>
              </w:rPr>
            </w:r>
            <w:r>
              <w:rPr>
                <w:noProof/>
                <w:webHidden/>
              </w:rPr>
              <w:fldChar w:fldCharType="separate"/>
            </w:r>
            <w:r>
              <w:rPr>
                <w:noProof/>
                <w:webHidden/>
              </w:rPr>
              <w:t>392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2" w:history="1">
            <w:r w:rsidRPr="000E789F">
              <w:rPr>
                <w:rStyle w:val="Hyperlink"/>
                <w:rFonts w:eastAsia="Times New Roman"/>
                <w:noProof/>
                <w:lang w:val="ru-RU" w:eastAsia="ru-RU" w:bidi="en-US"/>
              </w:rPr>
              <w:t>Классификация облачных сервисов.</w:t>
            </w:r>
            <w:r>
              <w:rPr>
                <w:noProof/>
                <w:webHidden/>
              </w:rPr>
              <w:tab/>
            </w:r>
            <w:r>
              <w:rPr>
                <w:noProof/>
                <w:webHidden/>
              </w:rPr>
              <w:fldChar w:fldCharType="begin"/>
            </w:r>
            <w:r>
              <w:rPr>
                <w:noProof/>
                <w:webHidden/>
              </w:rPr>
              <w:instrText xml:space="preserve"> PAGEREF _Toc438377642 \h </w:instrText>
            </w:r>
            <w:r>
              <w:rPr>
                <w:noProof/>
                <w:webHidden/>
              </w:rPr>
            </w:r>
            <w:r>
              <w:rPr>
                <w:noProof/>
                <w:webHidden/>
              </w:rPr>
              <w:fldChar w:fldCharType="separate"/>
            </w:r>
            <w:r>
              <w:rPr>
                <w:noProof/>
                <w:webHidden/>
              </w:rPr>
              <w:t>393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3" w:history="1">
            <w:r w:rsidRPr="000E789F">
              <w:rPr>
                <w:rStyle w:val="Hyperlink"/>
                <w:rFonts w:eastAsia="Times New Roman"/>
                <w:noProof/>
                <w:lang w:val="ru-RU" w:eastAsia="ru-RU" w:bidi="en-US"/>
              </w:rPr>
              <w:t>Куда надо развиваться или на чем можно заработать деньги?</w:t>
            </w:r>
            <w:r>
              <w:rPr>
                <w:noProof/>
                <w:webHidden/>
              </w:rPr>
              <w:tab/>
            </w:r>
            <w:r>
              <w:rPr>
                <w:noProof/>
                <w:webHidden/>
              </w:rPr>
              <w:fldChar w:fldCharType="begin"/>
            </w:r>
            <w:r>
              <w:rPr>
                <w:noProof/>
                <w:webHidden/>
              </w:rPr>
              <w:instrText xml:space="preserve"> PAGEREF _Toc438377643 \h </w:instrText>
            </w:r>
            <w:r>
              <w:rPr>
                <w:noProof/>
                <w:webHidden/>
              </w:rPr>
            </w:r>
            <w:r>
              <w:rPr>
                <w:noProof/>
                <w:webHidden/>
              </w:rPr>
              <w:fldChar w:fldCharType="separate"/>
            </w:r>
            <w:r>
              <w:rPr>
                <w:noProof/>
                <w:webHidden/>
              </w:rPr>
              <w:t>393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4" w:history="1">
            <w:r w:rsidRPr="000E789F">
              <w:rPr>
                <w:rStyle w:val="Hyperlink"/>
                <w:rFonts w:eastAsia="Times New Roman"/>
                <w:noProof/>
                <w:lang w:val="ru-RU" w:eastAsia="ru-RU" w:bidi="en-US"/>
              </w:rPr>
              <w:t>Будущее</w:t>
            </w:r>
            <w:r>
              <w:rPr>
                <w:noProof/>
                <w:webHidden/>
              </w:rPr>
              <w:tab/>
            </w:r>
            <w:r>
              <w:rPr>
                <w:noProof/>
                <w:webHidden/>
              </w:rPr>
              <w:fldChar w:fldCharType="begin"/>
            </w:r>
            <w:r>
              <w:rPr>
                <w:noProof/>
                <w:webHidden/>
              </w:rPr>
              <w:instrText xml:space="preserve"> PAGEREF _Toc438377644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645" w:history="1">
            <w:r w:rsidRPr="000E789F">
              <w:rPr>
                <w:rStyle w:val="Hyperlink"/>
                <w:noProof/>
                <w:lang w:val="ru-RU"/>
              </w:rPr>
              <w:t>3</w:t>
            </w:r>
            <w:r w:rsidRPr="000E789F">
              <w:rPr>
                <w:rStyle w:val="Hyperlink"/>
                <w:noProof/>
              </w:rPr>
              <w:t>D</w:t>
            </w:r>
            <w:r w:rsidRPr="000E789F">
              <w:rPr>
                <w:rStyle w:val="Hyperlink"/>
                <w:noProof/>
                <w:lang w:val="ru-RU"/>
              </w:rPr>
              <w:t xml:space="preserve"> печать</w:t>
            </w:r>
            <w:r>
              <w:rPr>
                <w:noProof/>
                <w:webHidden/>
              </w:rPr>
              <w:tab/>
            </w:r>
            <w:r>
              <w:rPr>
                <w:noProof/>
                <w:webHidden/>
              </w:rPr>
              <w:fldChar w:fldCharType="begin"/>
            </w:r>
            <w:r>
              <w:rPr>
                <w:noProof/>
                <w:webHidden/>
              </w:rPr>
              <w:instrText xml:space="preserve"> PAGEREF _Toc438377645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1"/>
            <w:tabs>
              <w:tab w:val="right" w:leader="dot" w:pos="9396"/>
            </w:tabs>
            <w:rPr>
              <w:rFonts w:eastAsiaTheme="minorEastAsia"/>
              <w:noProof/>
            </w:rPr>
          </w:pPr>
          <w:hyperlink w:anchor="_Toc438377646" w:history="1">
            <w:r w:rsidRPr="000E789F">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_Toc438377646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647" w:history="1">
            <w:r w:rsidRPr="000E789F">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_Toc438377647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8" w:history="1">
            <w:r w:rsidRPr="000E789F">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_Toc438377648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9" w:history="1">
            <w:r w:rsidRPr="000E789F">
              <w:rPr>
                <w:rStyle w:val="Hyperlink"/>
                <w:rFonts w:eastAsia="Calibri"/>
                <w:noProof/>
                <w:lang w:val="ru-RU"/>
              </w:rPr>
              <w:t>Уничтожение и шифрование данных</w:t>
            </w:r>
            <w:r>
              <w:rPr>
                <w:noProof/>
                <w:webHidden/>
              </w:rPr>
              <w:tab/>
            </w:r>
            <w:r>
              <w:rPr>
                <w:noProof/>
                <w:webHidden/>
              </w:rPr>
              <w:fldChar w:fldCharType="begin"/>
            </w:r>
            <w:r>
              <w:rPr>
                <w:noProof/>
                <w:webHidden/>
              </w:rPr>
              <w:instrText xml:space="preserve"> PAGEREF _Toc438377649 \h </w:instrText>
            </w:r>
            <w:r>
              <w:rPr>
                <w:noProof/>
                <w:webHidden/>
              </w:rPr>
            </w:r>
            <w:r>
              <w:rPr>
                <w:noProof/>
                <w:webHidden/>
              </w:rPr>
              <w:fldChar w:fldCharType="separate"/>
            </w:r>
            <w:r>
              <w:rPr>
                <w:noProof/>
                <w:webHidden/>
              </w:rPr>
              <w:t>395</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0" w:history="1">
            <w:r w:rsidRPr="000E789F">
              <w:rPr>
                <w:rStyle w:val="Hyperlink"/>
                <w:rFonts w:eastAsia="Calibri"/>
                <w:noProof/>
                <w:lang w:val="ru-RU"/>
              </w:rPr>
              <w:t>Угрозы безопасности информационных систем</w:t>
            </w:r>
            <w:r>
              <w:rPr>
                <w:noProof/>
                <w:webHidden/>
              </w:rPr>
              <w:tab/>
            </w:r>
            <w:r>
              <w:rPr>
                <w:noProof/>
                <w:webHidden/>
              </w:rPr>
              <w:fldChar w:fldCharType="begin"/>
            </w:r>
            <w:r>
              <w:rPr>
                <w:noProof/>
                <w:webHidden/>
              </w:rPr>
              <w:instrText xml:space="preserve"> PAGEREF _Toc438377650 \h </w:instrText>
            </w:r>
            <w:r>
              <w:rPr>
                <w:noProof/>
                <w:webHidden/>
              </w:rPr>
            </w:r>
            <w:r>
              <w:rPr>
                <w:noProof/>
                <w:webHidden/>
              </w:rPr>
              <w:fldChar w:fldCharType="separate"/>
            </w:r>
            <w:r>
              <w:rPr>
                <w:noProof/>
                <w:webHidden/>
              </w:rPr>
              <w:t>397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1" w:history="1">
            <w:r w:rsidRPr="000E789F">
              <w:rPr>
                <w:rStyle w:val="Hyperlink"/>
                <w:rFonts w:eastAsia="Times New Roman"/>
                <w:noProof/>
                <w:lang w:val="ru-RU"/>
              </w:rPr>
              <w:t>Средства защита информации от несанкционированного доступа</w:t>
            </w:r>
            <w:r>
              <w:rPr>
                <w:noProof/>
                <w:webHidden/>
              </w:rPr>
              <w:tab/>
            </w:r>
            <w:r>
              <w:rPr>
                <w:noProof/>
                <w:webHidden/>
              </w:rPr>
              <w:fldChar w:fldCharType="begin"/>
            </w:r>
            <w:r>
              <w:rPr>
                <w:noProof/>
                <w:webHidden/>
              </w:rPr>
              <w:instrText xml:space="preserve"> PAGEREF _Toc438377651 \h </w:instrText>
            </w:r>
            <w:r>
              <w:rPr>
                <w:noProof/>
                <w:webHidden/>
              </w:rPr>
            </w:r>
            <w:r>
              <w:rPr>
                <w:noProof/>
                <w:webHidden/>
              </w:rPr>
              <w:fldChar w:fldCharType="separate"/>
            </w:r>
            <w:r>
              <w:rPr>
                <w:noProof/>
                <w:webHidden/>
              </w:rPr>
              <w:t>398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2" w:history="1">
            <w:r w:rsidRPr="000E789F">
              <w:rPr>
                <w:rStyle w:val="Hyperlink"/>
                <w:rFonts w:eastAsia="Times New Roman"/>
                <w:noProof/>
                <w:lang w:val="ru-RU"/>
              </w:rPr>
              <w:t>Защита информации в компьютерных сетях</w:t>
            </w:r>
            <w:r>
              <w:rPr>
                <w:noProof/>
                <w:webHidden/>
              </w:rPr>
              <w:tab/>
            </w:r>
            <w:r>
              <w:rPr>
                <w:noProof/>
                <w:webHidden/>
              </w:rPr>
              <w:fldChar w:fldCharType="begin"/>
            </w:r>
            <w:r>
              <w:rPr>
                <w:noProof/>
                <w:webHidden/>
              </w:rPr>
              <w:instrText xml:space="preserve"> PAGEREF _Toc438377652 \h </w:instrText>
            </w:r>
            <w:r>
              <w:rPr>
                <w:noProof/>
                <w:webHidden/>
              </w:rPr>
            </w:r>
            <w:r>
              <w:rPr>
                <w:noProof/>
                <w:webHidden/>
              </w:rPr>
              <w:fldChar w:fldCharType="separate"/>
            </w:r>
            <w:r>
              <w:rPr>
                <w:noProof/>
                <w:webHidden/>
              </w:rPr>
              <w:t>398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3" w:history="1">
            <w:r w:rsidRPr="000E789F">
              <w:rPr>
                <w:rStyle w:val="Hyperlink"/>
                <w:rFonts w:eastAsia="Times New Roman"/>
                <w:noProof/>
                <w:lang w:val="ru-RU"/>
              </w:rPr>
              <w:t>Криптографическая защита информации</w:t>
            </w:r>
            <w:r>
              <w:rPr>
                <w:noProof/>
                <w:webHidden/>
              </w:rPr>
              <w:tab/>
            </w:r>
            <w:r>
              <w:rPr>
                <w:noProof/>
                <w:webHidden/>
              </w:rPr>
              <w:fldChar w:fldCharType="begin"/>
            </w:r>
            <w:r>
              <w:rPr>
                <w:noProof/>
                <w:webHidden/>
              </w:rPr>
              <w:instrText xml:space="preserve"> PAGEREF _Toc438377653 \h </w:instrText>
            </w:r>
            <w:r>
              <w:rPr>
                <w:noProof/>
                <w:webHidden/>
              </w:rPr>
            </w:r>
            <w:r>
              <w:rPr>
                <w:noProof/>
                <w:webHidden/>
              </w:rPr>
              <w:fldChar w:fldCharType="separate"/>
            </w:r>
            <w:r>
              <w:rPr>
                <w:noProof/>
                <w:webHidden/>
              </w:rPr>
              <w:t>399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4" w:history="1">
            <w:r w:rsidRPr="000E789F">
              <w:rPr>
                <w:rStyle w:val="Hyperlink"/>
                <w:rFonts w:eastAsia="Times New Roman"/>
                <w:noProof/>
                <w:lang w:val="ru-RU"/>
              </w:rPr>
              <w:t>Электронная подпись</w:t>
            </w:r>
            <w:r>
              <w:rPr>
                <w:noProof/>
                <w:webHidden/>
              </w:rPr>
              <w:tab/>
            </w:r>
            <w:r>
              <w:rPr>
                <w:noProof/>
                <w:webHidden/>
              </w:rPr>
              <w:fldChar w:fldCharType="begin"/>
            </w:r>
            <w:r>
              <w:rPr>
                <w:noProof/>
                <w:webHidden/>
              </w:rPr>
              <w:instrText xml:space="preserve"> PAGEREF _Toc438377654 \h </w:instrText>
            </w:r>
            <w:r>
              <w:rPr>
                <w:noProof/>
                <w:webHidden/>
              </w:rPr>
            </w:r>
            <w:r>
              <w:rPr>
                <w:noProof/>
                <w:webHidden/>
              </w:rPr>
              <w:fldChar w:fldCharType="separate"/>
            </w:r>
            <w:r>
              <w:rPr>
                <w:noProof/>
                <w:webHidden/>
              </w:rPr>
              <w:t>400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5" w:history="1">
            <w:r w:rsidRPr="000E789F">
              <w:rPr>
                <w:rStyle w:val="Hyperlink"/>
                <w:rFonts w:eastAsia="Times New Roman"/>
                <w:noProof/>
                <w:lang w:val="ru-RU"/>
              </w:rPr>
              <w:t>Защита информации от компьютерных вирусов</w:t>
            </w:r>
            <w:r>
              <w:rPr>
                <w:noProof/>
                <w:webHidden/>
              </w:rPr>
              <w:tab/>
            </w:r>
            <w:r>
              <w:rPr>
                <w:noProof/>
                <w:webHidden/>
              </w:rPr>
              <w:fldChar w:fldCharType="begin"/>
            </w:r>
            <w:r>
              <w:rPr>
                <w:noProof/>
                <w:webHidden/>
              </w:rPr>
              <w:instrText xml:space="preserve"> PAGEREF _Toc438377655 \h </w:instrText>
            </w:r>
            <w:r>
              <w:rPr>
                <w:noProof/>
                <w:webHidden/>
              </w:rPr>
            </w:r>
            <w:r>
              <w:rPr>
                <w:noProof/>
                <w:webHidden/>
              </w:rPr>
              <w:fldChar w:fldCharType="separate"/>
            </w:r>
            <w:r>
              <w:rPr>
                <w:noProof/>
                <w:webHidden/>
              </w:rPr>
              <w:t>400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6" w:history="1">
            <w:r w:rsidRPr="000E789F">
              <w:rPr>
                <w:rStyle w:val="Hyperlink"/>
                <w:rFonts w:eastAsia="Times New Roman"/>
                <w:noProof/>
              </w:rPr>
              <w:t>DoS</w:t>
            </w:r>
            <w:r w:rsidRPr="000E789F">
              <w:rPr>
                <w:rStyle w:val="Hyperlink"/>
                <w:rFonts w:eastAsia="Times New Roman"/>
                <w:noProof/>
                <w:lang w:val="ru-RU"/>
              </w:rPr>
              <w:t>-атаки</w:t>
            </w:r>
            <w:r>
              <w:rPr>
                <w:noProof/>
                <w:webHidden/>
              </w:rPr>
              <w:tab/>
            </w:r>
            <w:r>
              <w:rPr>
                <w:noProof/>
                <w:webHidden/>
              </w:rPr>
              <w:fldChar w:fldCharType="begin"/>
            </w:r>
            <w:r>
              <w:rPr>
                <w:noProof/>
                <w:webHidden/>
              </w:rPr>
              <w:instrText xml:space="preserve"> PAGEREF _Toc438377656 \h </w:instrText>
            </w:r>
            <w:r>
              <w:rPr>
                <w:noProof/>
                <w:webHidden/>
              </w:rPr>
            </w:r>
            <w:r>
              <w:rPr>
                <w:noProof/>
                <w:webHidden/>
              </w:rPr>
              <w:fldChar w:fldCharType="separate"/>
            </w:r>
            <w:r>
              <w:rPr>
                <w:noProof/>
                <w:webHidden/>
              </w:rPr>
              <w:t>403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7" w:history="1">
            <w:r w:rsidRPr="000E789F">
              <w:rPr>
                <w:rStyle w:val="Hyperlink"/>
                <w:rFonts w:eastAsia="Times New Roman"/>
                <w:noProof/>
                <w:lang w:val="ru-RU"/>
              </w:rPr>
              <w:t xml:space="preserve">Защита от основных видов </w:t>
            </w:r>
            <w:r w:rsidRPr="000E789F">
              <w:rPr>
                <w:rStyle w:val="Hyperlink"/>
                <w:rFonts w:eastAsia="Times New Roman"/>
                <w:noProof/>
              </w:rPr>
              <w:t>DoS</w:t>
            </w:r>
            <w:r w:rsidRPr="000E789F">
              <w:rPr>
                <w:rStyle w:val="Hyperlink"/>
                <w:rFonts w:eastAsia="Times New Roman"/>
                <w:noProof/>
                <w:lang w:val="ru-RU"/>
              </w:rPr>
              <w:t>-атак</w:t>
            </w:r>
            <w:r>
              <w:rPr>
                <w:noProof/>
                <w:webHidden/>
              </w:rPr>
              <w:tab/>
            </w:r>
            <w:r>
              <w:rPr>
                <w:noProof/>
                <w:webHidden/>
              </w:rPr>
              <w:fldChar w:fldCharType="begin"/>
            </w:r>
            <w:r>
              <w:rPr>
                <w:noProof/>
                <w:webHidden/>
              </w:rPr>
              <w:instrText xml:space="preserve"> PAGEREF _Toc438377657 \h </w:instrText>
            </w:r>
            <w:r>
              <w:rPr>
                <w:noProof/>
                <w:webHidden/>
              </w:rPr>
            </w:r>
            <w:r>
              <w:rPr>
                <w:noProof/>
                <w:webHidden/>
              </w:rPr>
              <w:fldChar w:fldCharType="separate"/>
            </w:r>
            <w:r>
              <w:rPr>
                <w:noProof/>
                <w:webHidden/>
              </w:rPr>
              <w:t>404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8" w:history="1">
            <w:r w:rsidRPr="000E789F">
              <w:rPr>
                <w:rStyle w:val="Hyperlink"/>
                <w:rFonts w:eastAsia="Times New Roman"/>
                <w:noProof/>
                <w:lang w:val="ru-RU"/>
              </w:rPr>
              <w:t>Хакерство</w:t>
            </w:r>
            <w:r>
              <w:rPr>
                <w:noProof/>
                <w:webHidden/>
              </w:rPr>
              <w:tab/>
            </w:r>
            <w:r>
              <w:rPr>
                <w:noProof/>
                <w:webHidden/>
              </w:rPr>
              <w:fldChar w:fldCharType="begin"/>
            </w:r>
            <w:r>
              <w:rPr>
                <w:noProof/>
                <w:webHidden/>
              </w:rPr>
              <w:instrText xml:space="preserve"> PAGEREF _Toc438377658 \h </w:instrText>
            </w:r>
            <w:r>
              <w:rPr>
                <w:noProof/>
                <w:webHidden/>
              </w:rPr>
            </w:r>
            <w:r>
              <w:rPr>
                <w:noProof/>
                <w:webHidden/>
              </w:rPr>
              <w:fldChar w:fldCharType="separate"/>
            </w:r>
            <w:r>
              <w:rPr>
                <w:noProof/>
                <w:webHidden/>
              </w:rPr>
              <w:t>404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9" w:history="1">
            <w:r w:rsidRPr="000E789F">
              <w:rPr>
                <w:rStyle w:val="Hyperlink"/>
                <w:rFonts w:eastAsia="Times New Roman"/>
                <w:noProof/>
                <w:lang w:val="ru-RU"/>
              </w:rPr>
              <w:t>Ответственность</w:t>
            </w:r>
            <w:r>
              <w:rPr>
                <w:noProof/>
                <w:webHidden/>
              </w:rPr>
              <w:tab/>
            </w:r>
            <w:r>
              <w:rPr>
                <w:noProof/>
                <w:webHidden/>
              </w:rPr>
              <w:fldChar w:fldCharType="begin"/>
            </w:r>
            <w:r>
              <w:rPr>
                <w:noProof/>
                <w:webHidden/>
              </w:rPr>
              <w:instrText xml:space="preserve"> PAGEREF _Toc438377659 \h </w:instrText>
            </w:r>
            <w:r>
              <w:rPr>
                <w:noProof/>
                <w:webHidden/>
              </w:rPr>
            </w:r>
            <w:r>
              <w:rPr>
                <w:noProof/>
                <w:webHidden/>
              </w:rPr>
              <w:fldChar w:fldCharType="separate"/>
            </w:r>
            <w:r>
              <w:rPr>
                <w:noProof/>
                <w:webHidden/>
              </w:rPr>
              <w:t>411</w:t>
            </w:r>
            <w:r>
              <w:rPr>
                <w:noProof/>
                <w:webHidden/>
              </w:rPr>
              <w:fldChar w:fldCharType="end"/>
            </w:r>
          </w:hyperlink>
        </w:p>
        <w:p w:rsidR="00F54112" w:rsidRDefault="00F54112">
          <w:pPr>
            <w:pStyle w:val="TOC2"/>
            <w:tabs>
              <w:tab w:val="right" w:leader="dot" w:pos="9396"/>
            </w:tabs>
            <w:rPr>
              <w:rFonts w:eastAsiaTheme="minorEastAsia"/>
              <w:noProof/>
            </w:rPr>
          </w:pPr>
          <w:hyperlink w:anchor="_Toc438377660" w:history="1">
            <w:r w:rsidRPr="000E789F">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_Toc438377660 \h </w:instrText>
            </w:r>
            <w:r>
              <w:rPr>
                <w:noProof/>
                <w:webHidden/>
              </w:rPr>
            </w:r>
            <w:r>
              <w:rPr>
                <w:noProof/>
                <w:webHidden/>
              </w:rPr>
              <w:fldChar w:fldCharType="separate"/>
            </w:r>
            <w:r>
              <w:rPr>
                <w:noProof/>
                <w:webHidden/>
              </w:rPr>
              <w:t>413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1" w:history="1">
            <w:r w:rsidRPr="000E789F">
              <w:rPr>
                <w:rStyle w:val="Hyperlink"/>
                <w:noProof/>
                <w:lang w:val="ru-RU"/>
              </w:rPr>
              <w:t>Общие понятия</w:t>
            </w:r>
            <w:r>
              <w:rPr>
                <w:noProof/>
                <w:webHidden/>
              </w:rPr>
              <w:tab/>
            </w:r>
            <w:r>
              <w:rPr>
                <w:noProof/>
                <w:webHidden/>
              </w:rPr>
              <w:fldChar w:fldCharType="begin"/>
            </w:r>
            <w:r>
              <w:rPr>
                <w:noProof/>
                <w:webHidden/>
              </w:rPr>
              <w:instrText xml:space="preserve"> PAGEREF _Toc438377661 \h </w:instrText>
            </w:r>
            <w:r>
              <w:rPr>
                <w:noProof/>
                <w:webHidden/>
              </w:rPr>
            </w:r>
            <w:r>
              <w:rPr>
                <w:noProof/>
                <w:webHidden/>
              </w:rPr>
              <w:fldChar w:fldCharType="separate"/>
            </w:r>
            <w:r>
              <w:rPr>
                <w:noProof/>
                <w:webHidden/>
              </w:rPr>
              <w:t>413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2" w:history="1">
            <w:r w:rsidRPr="000E789F">
              <w:rPr>
                <w:rStyle w:val="Hyperlink"/>
                <w:noProof/>
                <w:lang w:val="ru-RU"/>
              </w:rPr>
              <w:t>Карантин</w:t>
            </w:r>
            <w:r>
              <w:rPr>
                <w:noProof/>
                <w:webHidden/>
              </w:rPr>
              <w:tab/>
            </w:r>
            <w:r>
              <w:rPr>
                <w:noProof/>
                <w:webHidden/>
              </w:rPr>
              <w:fldChar w:fldCharType="begin"/>
            </w:r>
            <w:r>
              <w:rPr>
                <w:noProof/>
                <w:webHidden/>
              </w:rPr>
              <w:instrText xml:space="preserve"> PAGEREF _Toc438377662 \h </w:instrText>
            </w:r>
            <w:r>
              <w:rPr>
                <w:noProof/>
                <w:webHidden/>
              </w:rPr>
            </w:r>
            <w:r>
              <w:rPr>
                <w:noProof/>
                <w:webHidden/>
              </w:rPr>
              <w:fldChar w:fldCharType="separate"/>
            </w:r>
            <w:r>
              <w:rPr>
                <w:noProof/>
                <w:webHidden/>
              </w:rPr>
              <w:t>414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3" w:history="1">
            <w:r w:rsidRPr="000E789F">
              <w:rPr>
                <w:rStyle w:val="Hyperlink"/>
                <w:noProof/>
                <w:lang w:val="ru-RU"/>
              </w:rPr>
              <w:t>Проактивные технологии</w:t>
            </w:r>
            <w:r>
              <w:rPr>
                <w:noProof/>
                <w:webHidden/>
              </w:rPr>
              <w:tab/>
            </w:r>
            <w:r>
              <w:rPr>
                <w:noProof/>
                <w:webHidden/>
              </w:rPr>
              <w:fldChar w:fldCharType="begin"/>
            </w:r>
            <w:r>
              <w:rPr>
                <w:noProof/>
                <w:webHidden/>
              </w:rPr>
              <w:instrText xml:space="preserve"> PAGEREF _Toc438377663 \h </w:instrText>
            </w:r>
            <w:r>
              <w:rPr>
                <w:noProof/>
                <w:webHidden/>
              </w:rPr>
            </w:r>
            <w:r>
              <w:rPr>
                <w:noProof/>
                <w:webHidden/>
              </w:rPr>
              <w:fldChar w:fldCharType="separate"/>
            </w:r>
            <w:r>
              <w:rPr>
                <w:noProof/>
                <w:webHidden/>
              </w:rPr>
              <w:t>414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4" w:history="1">
            <w:r w:rsidRPr="000E789F">
              <w:rPr>
                <w:rStyle w:val="Hyperlink"/>
                <w:noProof/>
                <w:lang w:val="ru-RU"/>
              </w:rPr>
              <w:t>Выявление сетевых атак</w:t>
            </w:r>
            <w:r>
              <w:rPr>
                <w:noProof/>
                <w:webHidden/>
              </w:rPr>
              <w:tab/>
            </w:r>
            <w:r>
              <w:rPr>
                <w:noProof/>
                <w:webHidden/>
              </w:rPr>
              <w:fldChar w:fldCharType="begin"/>
            </w:r>
            <w:r>
              <w:rPr>
                <w:noProof/>
                <w:webHidden/>
              </w:rPr>
              <w:instrText xml:space="preserve"> PAGEREF _Toc438377664 \h </w:instrText>
            </w:r>
            <w:r>
              <w:rPr>
                <w:noProof/>
                <w:webHidden/>
              </w:rPr>
            </w:r>
            <w:r>
              <w:rPr>
                <w:noProof/>
                <w:webHidden/>
              </w:rPr>
              <w:fldChar w:fldCharType="separate"/>
            </w:r>
            <w:r>
              <w:rPr>
                <w:noProof/>
                <w:webHidden/>
              </w:rPr>
              <w:t>416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5" w:history="1">
            <w:r w:rsidRPr="000E789F">
              <w:rPr>
                <w:rStyle w:val="Hyperlink"/>
                <w:noProof/>
                <w:lang w:val="ru-RU"/>
              </w:rPr>
              <w:t>Zip-бомбы</w:t>
            </w:r>
            <w:r>
              <w:rPr>
                <w:noProof/>
                <w:webHidden/>
              </w:rPr>
              <w:tab/>
            </w:r>
            <w:r>
              <w:rPr>
                <w:noProof/>
                <w:webHidden/>
              </w:rPr>
              <w:fldChar w:fldCharType="begin"/>
            </w:r>
            <w:r>
              <w:rPr>
                <w:noProof/>
                <w:webHidden/>
              </w:rPr>
              <w:instrText xml:space="preserve"> PAGEREF _Toc438377665 \h </w:instrText>
            </w:r>
            <w:r>
              <w:rPr>
                <w:noProof/>
                <w:webHidden/>
              </w:rPr>
            </w:r>
            <w:r>
              <w:rPr>
                <w:noProof/>
                <w:webHidden/>
              </w:rPr>
              <w:fldChar w:fldCharType="separate"/>
            </w:r>
            <w:r>
              <w:rPr>
                <w:noProof/>
                <w:webHidden/>
              </w:rPr>
              <w:t>417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6" w:history="1">
            <w:r w:rsidRPr="000E789F">
              <w:rPr>
                <w:rStyle w:val="Hyperlink"/>
                <w:noProof/>
                <w:lang w:val="ru-RU"/>
              </w:rPr>
              <w:t>Первые антивирусы</w:t>
            </w:r>
            <w:r>
              <w:rPr>
                <w:noProof/>
                <w:webHidden/>
              </w:rPr>
              <w:tab/>
            </w:r>
            <w:r>
              <w:rPr>
                <w:noProof/>
                <w:webHidden/>
              </w:rPr>
              <w:fldChar w:fldCharType="begin"/>
            </w:r>
            <w:r>
              <w:rPr>
                <w:noProof/>
                <w:webHidden/>
              </w:rPr>
              <w:instrText xml:space="preserve"> PAGEREF _Toc438377666 \h </w:instrText>
            </w:r>
            <w:r>
              <w:rPr>
                <w:noProof/>
                <w:webHidden/>
              </w:rPr>
            </w:r>
            <w:r>
              <w:rPr>
                <w:noProof/>
                <w:webHidden/>
              </w:rPr>
              <w:fldChar w:fldCharType="separate"/>
            </w:r>
            <w:r>
              <w:rPr>
                <w:noProof/>
                <w:webHidden/>
              </w:rPr>
              <w:t>417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7" w:history="1">
            <w:r w:rsidRPr="000E789F">
              <w:rPr>
                <w:rStyle w:val="Hyperlink"/>
                <w:noProof/>
                <w:lang w:val="ru-RU"/>
              </w:rPr>
              <w:t>Сравнение современных антивирусов.</w:t>
            </w:r>
            <w:r>
              <w:rPr>
                <w:noProof/>
                <w:webHidden/>
              </w:rPr>
              <w:tab/>
            </w:r>
            <w:r>
              <w:rPr>
                <w:noProof/>
                <w:webHidden/>
              </w:rPr>
              <w:fldChar w:fldCharType="begin"/>
            </w:r>
            <w:r>
              <w:rPr>
                <w:noProof/>
                <w:webHidden/>
              </w:rPr>
              <w:instrText xml:space="preserve"> PAGEREF _Toc438377667 \h </w:instrText>
            </w:r>
            <w:r>
              <w:rPr>
                <w:noProof/>
                <w:webHidden/>
              </w:rPr>
            </w:r>
            <w:r>
              <w:rPr>
                <w:noProof/>
                <w:webHidden/>
              </w:rPr>
              <w:fldChar w:fldCharType="separate"/>
            </w:r>
            <w:r>
              <w:rPr>
                <w:noProof/>
                <w:webHidden/>
              </w:rPr>
              <w:t>417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8" w:history="1">
            <w:r w:rsidRPr="000E789F">
              <w:rPr>
                <w:rStyle w:val="Hyperlink"/>
                <w:noProof/>
                <w:lang w:val="ru-RU"/>
              </w:rPr>
              <w:t xml:space="preserve">Вирусы для </w:t>
            </w:r>
            <w:r w:rsidRPr="000E789F">
              <w:rPr>
                <w:rStyle w:val="Hyperlink"/>
                <w:noProof/>
              </w:rPr>
              <w:t>android</w:t>
            </w:r>
            <w:r>
              <w:rPr>
                <w:noProof/>
                <w:webHidden/>
              </w:rPr>
              <w:tab/>
            </w:r>
            <w:r>
              <w:rPr>
                <w:noProof/>
                <w:webHidden/>
              </w:rPr>
              <w:fldChar w:fldCharType="begin"/>
            </w:r>
            <w:r>
              <w:rPr>
                <w:noProof/>
                <w:webHidden/>
              </w:rPr>
              <w:instrText xml:space="preserve"> PAGEREF _Toc438377668 \h </w:instrText>
            </w:r>
            <w:r>
              <w:rPr>
                <w:noProof/>
                <w:webHidden/>
              </w:rPr>
            </w:r>
            <w:r>
              <w:rPr>
                <w:noProof/>
                <w:webHidden/>
              </w:rPr>
              <w:fldChar w:fldCharType="separate"/>
            </w:r>
            <w:r>
              <w:rPr>
                <w:noProof/>
                <w:webHidden/>
              </w:rPr>
              <w:t>420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9" w:history="1">
            <w:r w:rsidRPr="000E789F">
              <w:rPr>
                <w:rStyle w:val="Hyperlink"/>
                <w:noProof/>
                <w:lang w:val="ru-RU"/>
              </w:rPr>
              <w:t>Червь Морриса.</w:t>
            </w:r>
            <w:r>
              <w:rPr>
                <w:noProof/>
                <w:webHidden/>
              </w:rPr>
              <w:tab/>
            </w:r>
            <w:r>
              <w:rPr>
                <w:noProof/>
                <w:webHidden/>
              </w:rPr>
              <w:fldChar w:fldCharType="begin"/>
            </w:r>
            <w:r>
              <w:rPr>
                <w:noProof/>
                <w:webHidden/>
              </w:rPr>
              <w:instrText xml:space="preserve"> PAGEREF _Toc438377669 \h </w:instrText>
            </w:r>
            <w:r>
              <w:rPr>
                <w:noProof/>
                <w:webHidden/>
              </w:rPr>
            </w:r>
            <w:r>
              <w:rPr>
                <w:noProof/>
                <w:webHidden/>
              </w:rPr>
              <w:fldChar w:fldCharType="separate"/>
            </w:r>
            <w:r>
              <w:rPr>
                <w:noProof/>
                <w:webHidden/>
              </w:rPr>
              <w:t>420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0" w:history="1">
            <w:r w:rsidRPr="000E789F">
              <w:rPr>
                <w:rStyle w:val="Hyperlink"/>
                <w:noProof/>
                <w:lang w:val="ru-RU"/>
              </w:rPr>
              <w:t>Написание собственного червя.</w:t>
            </w:r>
            <w:r>
              <w:rPr>
                <w:noProof/>
                <w:webHidden/>
              </w:rPr>
              <w:tab/>
            </w:r>
            <w:r>
              <w:rPr>
                <w:noProof/>
                <w:webHidden/>
              </w:rPr>
              <w:fldChar w:fldCharType="begin"/>
            </w:r>
            <w:r>
              <w:rPr>
                <w:noProof/>
                <w:webHidden/>
              </w:rPr>
              <w:instrText xml:space="preserve"> PAGEREF _Toc438377670 \h </w:instrText>
            </w:r>
            <w:r>
              <w:rPr>
                <w:noProof/>
                <w:webHidden/>
              </w:rPr>
            </w:r>
            <w:r>
              <w:rPr>
                <w:noProof/>
                <w:webHidden/>
              </w:rPr>
              <w:fldChar w:fldCharType="separate"/>
            </w:r>
            <w:r>
              <w:rPr>
                <w:noProof/>
                <w:webHidden/>
              </w:rPr>
              <w:t>421</w:t>
            </w:r>
            <w:r>
              <w:rPr>
                <w:noProof/>
                <w:webHidden/>
              </w:rPr>
              <w:fldChar w:fldCharType="end"/>
            </w:r>
          </w:hyperlink>
        </w:p>
        <w:p w:rsidR="00F54112" w:rsidRDefault="00F54112">
          <w:pPr>
            <w:pStyle w:val="TOC1"/>
            <w:tabs>
              <w:tab w:val="right" w:leader="dot" w:pos="9396"/>
            </w:tabs>
            <w:rPr>
              <w:rFonts w:eastAsiaTheme="minorEastAsia"/>
              <w:noProof/>
            </w:rPr>
          </w:pPr>
          <w:hyperlink w:anchor="_Toc438377671" w:history="1">
            <w:r w:rsidRPr="000E789F">
              <w:rPr>
                <w:rStyle w:val="Hyperlink"/>
                <w:b/>
                <w:noProof/>
                <w:lang w:val="ru-RU"/>
              </w:rPr>
              <w:t>Приложение</w:t>
            </w:r>
            <w:r>
              <w:rPr>
                <w:noProof/>
                <w:webHidden/>
              </w:rPr>
              <w:tab/>
            </w:r>
            <w:r>
              <w:rPr>
                <w:noProof/>
                <w:webHidden/>
              </w:rPr>
              <w:fldChar w:fldCharType="begin"/>
            </w:r>
            <w:r>
              <w:rPr>
                <w:noProof/>
                <w:webHidden/>
              </w:rPr>
              <w:instrText xml:space="preserve"> PAGEREF _Toc438377671 \h </w:instrText>
            </w:r>
            <w:r>
              <w:rPr>
                <w:noProof/>
                <w:webHidden/>
              </w:rPr>
            </w:r>
            <w:r>
              <w:rPr>
                <w:noProof/>
                <w:webHidden/>
              </w:rPr>
              <w:fldChar w:fldCharType="separate"/>
            </w:r>
            <w:r>
              <w:rPr>
                <w:noProof/>
                <w:webHidden/>
              </w:rPr>
              <w:t>421</w:t>
            </w:r>
            <w:r>
              <w:rPr>
                <w:noProof/>
                <w:webHidden/>
              </w:rPr>
              <w:fldChar w:fldCharType="end"/>
            </w:r>
          </w:hyperlink>
        </w:p>
        <w:p w:rsidR="00F54112" w:rsidRDefault="00F54112">
          <w:pPr>
            <w:pStyle w:val="TOC2"/>
            <w:tabs>
              <w:tab w:val="right" w:leader="dot" w:pos="9396"/>
            </w:tabs>
            <w:rPr>
              <w:rFonts w:eastAsiaTheme="minorEastAsia"/>
              <w:noProof/>
            </w:rPr>
          </w:pPr>
          <w:hyperlink w:anchor="_Toc438377672" w:history="1">
            <w:r w:rsidRPr="000E789F">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_Toc438377672 \h </w:instrText>
            </w:r>
            <w:r>
              <w:rPr>
                <w:noProof/>
                <w:webHidden/>
              </w:rPr>
            </w:r>
            <w:r>
              <w:rPr>
                <w:noProof/>
                <w:webHidden/>
              </w:rPr>
              <w:fldChar w:fldCharType="separate"/>
            </w:r>
            <w:r>
              <w:rPr>
                <w:noProof/>
                <w:webHidden/>
              </w:rPr>
              <w:t>421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3" w:history="1">
            <w:r w:rsidRPr="000E789F">
              <w:rPr>
                <w:rStyle w:val="Hyperlink"/>
                <w:noProof/>
                <w:lang w:val="ru-RU"/>
              </w:rPr>
              <w:t xml:space="preserve">1. </w:t>
            </w:r>
            <w:r w:rsidRPr="000E789F">
              <w:rPr>
                <w:rStyle w:val="Hyperlink"/>
                <w:noProof/>
              </w:rPr>
              <w:t>IT</w:t>
            </w:r>
            <w:r w:rsidRPr="000E789F">
              <w:rPr>
                <w:rStyle w:val="Hyperlink"/>
                <w:noProof/>
                <w:lang w:val="ru-RU"/>
              </w:rPr>
              <w:t>-проект</w:t>
            </w:r>
            <w:r>
              <w:rPr>
                <w:noProof/>
                <w:webHidden/>
              </w:rPr>
              <w:tab/>
            </w:r>
            <w:r>
              <w:rPr>
                <w:noProof/>
                <w:webHidden/>
              </w:rPr>
              <w:fldChar w:fldCharType="begin"/>
            </w:r>
            <w:r>
              <w:rPr>
                <w:noProof/>
                <w:webHidden/>
              </w:rPr>
              <w:instrText xml:space="preserve"> PAGEREF _Toc438377673 \h </w:instrText>
            </w:r>
            <w:r>
              <w:rPr>
                <w:noProof/>
                <w:webHidden/>
              </w:rPr>
            </w:r>
            <w:r>
              <w:rPr>
                <w:noProof/>
                <w:webHidden/>
              </w:rPr>
              <w:fldChar w:fldCharType="separate"/>
            </w:r>
            <w:r>
              <w:rPr>
                <w:noProof/>
                <w:webHidden/>
              </w:rPr>
              <w:t>421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4" w:history="1">
            <w:r w:rsidRPr="000E789F">
              <w:rPr>
                <w:rStyle w:val="Hyperlink"/>
                <w:noProof/>
                <w:lang w:val="ru-RU"/>
              </w:rPr>
              <w:t xml:space="preserve">2. Менеджмент </w:t>
            </w:r>
            <w:r w:rsidRPr="000E789F">
              <w:rPr>
                <w:rStyle w:val="Hyperlink"/>
                <w:noProof/>
              </w:rPr>
              <w:t>IT</w:t>
            </w:r>
            <w:r w:rsidRPr="000E789F">
              <w:rPr>
                <w:rStyle w:val="Hyperlink"/>
                <w:noProof/>
                <w:lang w:val="ru-RU"/>
              </w:rPr>
              <w:t>-проекта</w:t>
            </w:r>
            <w:r>
              <w:rPr>
                <w:noProof/>
                <w:webHidden/>
              </w:rPr>
              <w:tab/>
            </w:r>
            <w:r>
              <w:rPr>
                <w:noProof/>
                <w:webHidden/>
              </w:rPr>
              <w:fldChar w:fldCharType="begin"/>
            </w:r>
            <w:r>
              <w:rPr>
                <w:noProof/>
                <w:webHidden/>
              </w:rPr>
              <w:instrText xml:space="preserve"> PAGEREF _Toc438377674 \h </w:instrText>
            </w:r>
            <w:r>
              <w:rPr>
                <w:noProof/>
                <w:webHidden/>
              </w:rPr>
            </w:r>
            <w:r>
              <w:rPr>
                <w:noProof/>
                <w:webHidden/>
              </w:rPr>
              <w:fldChar w:fldCharType="separate"/>
            </w:r>
            <w:r>
              <w:rPr>
                <w:noProof/>
                <w:webHidden/>
              </w:rPr>
              <w:t>426</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5" w:history="1">
            <w:r w:rsidRPr="000E789F">
              <w:rPr>
                <w:rStyle w:val="Hyperlink"/>
                <w:noProof/>
                <w:lang w:val="ru-RU"/>
              </w:rPr>
              <w:t>3. Архитектура компьютера и мобильных устройств</w:t>
            </w:r>
            <w:r>
              <w:rPr>
                <w:noProof/>
                <w:webHidden/>
              </w:rPr>
              <w:tab/>
            </w:r>
            <w:r>
              <w:rPr>
                <w:noProof/>
                <w:webHidden/>
              </w:rPr>
              <w:fldChar w:fldCharType="begin"/>
            </w:r>
            <w:r>
              <w:rPr>
                <w:noProof/>
                <w:webHidden/>
              </w:rPr>
              <w:instrText xml:space="preserve"> PAGEREF _Toc438377675 \h </w:instrText>
            </w:r>
            <w:r>
              <w:rPr>
                <w:noProof/>
                <w:webHidden/>
              </w:rPr>
            </w:r>
            <w:r>
              <w:rPr>
                <w:noProof/>
                <w:webHidden/>
              </w:rPr>
              <w:fldChar w:fldCharType="separate"/>
            </w:r>
            <w:r>
              <w:rPr>
                <w:noProof/>
                <w:webHidden/>
              </w:rPr>
              <w:t>432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6" w:history="1">
            <w:r w:rsidRPr="000E789F">
              <w:rPr>
                <w:rStyle w:val="Hyperlink"/>
                <w:noProof/>
                <w:lang w:val="ru-RU"/>
              </w:rPr>
              <w:t>4. Языки программирования</w:t>
            </w:r>
            <w:r>
              <w:rPr>
                <w:noProof/>
                <w:webHidden/>
              </w:rPr>
              <w:tab/>
            </w:r>
            <w:r>
              <w:rPr>
                <w:noProof/>
                <w:webHidden/>
              </w:rPr>
              <w:fldChar w:fldCharType="begin"/>
            </w:r>
            <w:r>
              <w:rPr>
                <w:noProof/>
                <w:webHidden/>
              </w:rPr>
              <w:instrText xml:space="preserve"> PAGEREF _Toc438377676 \h </w:instrText>
            </w:r>
            <w:r>
              <w:rPr>
                <w:noProof/>
                <w:webHidden/>
              </w:rPr>
            </w:r>
            <w:r>
              <w:rPr>
                <w:noProof/>
                <w:webHidden/>
              </w:rPr>
              <w:fldChar w:fldCharType="separate"/>
            </w:r>
            <w:r>
              <w:rPr>
                <w:noProof/>
                <w:webHidden/>
              </w:rPr>
              <w:t>437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7" w:history="1">
            <w:r w:rsidRPr="000E789F">
              <w:rPr>
                <w:rStyle w:val="Hyperlink"/>
                <w:noProof/>
                <w:lang w:val="ru-RU"/>
              </w:rPr>
              <w:t>5. Базы данных</w:t>
            </w:r>
            <w:r>
              <w:rPr>
                <w:noProof/>
                <w:webHidden/>
              </w:rPr>
              <w:tab/>
            </w:r>
            <w:r>
              <w:rPr>
                <w:noProof/>
                <w:webHidden/>
              </w:rPr>
              <w:fldChar w:fldCharType="begin"/>
            </w:r>
            <w:r>
              <w:rPr>
                <w:noProof/>
                <w:webHidden/>
              </w:rPr>
              <w:instrText xml:space="preserve"> PAGEREF _Toc438377677 \h </w:instrText>
            </w:r>
            <w:r>
              <w:rPr>
                <w:noProof/>
                <w:webHidden/>
              </w:rPr>
            </w:r>
            <w:r>
              <w:rPr>
                <w:noProof/>
                <w:webHidden/>
              </w:rPr>
              <w:fldChar w:fldCharType="separate"/>
            </w:r>
            <w:r>
              <w:rPr>
                <w:noProof/>
                <w:webHidden/>
              </w:rPr>
              <w:t>441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8" w:history="1">
            <w:r w:rsidRPr="000E789F">
              <w:rPr>
                <w:rStyle w:val="Hyperlink"/>
                <w:noProof/>
                <w:lang w:val="ru-RU"/>
              </w:rPr>
              <w:t>6. Разработка программного обеспечения</w:t>
            </w:r>
            <w:r>
              <w:rPr>
                <w:noProof/>
                <w:webHidden/>
              </w:rPr>
              <w:tab/>
            </w:r>
            <w:r>
              <w:rPr>
                <w:noProof/>
                <w:webHidden/>
              </w:rPr>
              <w:fldChar w:fldCharType="begin"/>
            </w:r>
            <w:r>
              <w:rPr>
                <w:noProof/>
                <w:webHidden/>
              </w:rPr>
              <w:instrText xml:space="preserve"> PAGEREF _Toc438377678 \h </w:instrText>
            </w:r>
            <w:r>
              <w:rPr>
                <w:noProof/>
                <w:webHidden/>
              </w:rPr>
            </w:r>
            <w:r>
              <w:rPr>
                <w:noProof/>
                <w:webHidden/>
              </w:rPr>
              <w:fldChar w:fldCharType="separate"/>
            </w:r>
            <w:r>
              <w:rPr>
                <w:noProof/>
                <w:webHidden/>
              </w:rPr>
              <w:t>444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9" w:history="1">
            <w:r w:rsidRPr="000E789F">
              <w:rPr>
                <w:rStyle w:val="Hyperlink"/>
                <w:noProof/>
                <w:lang w:val="ru-RU"/>
              </w:rPr>
              <w:t>7. Инновационные концепции и технологии</w:t>
            </w:r>
            <w:r>
              <w:rPr>
                <w:noProof/>
                <w:webHidden/>
              </w:rPr>
              <w:tab/>
            </w:r>
            <w:r>
              <w:rPr>
                <w:noProof/>
                <w:webHidden/>
              </w:rPr>
              <w:fldChar w:fldCharType="begin"/>
            </w:r>
            <w:r>
              <w:rPr>
                <w:noProof/>
                <w:webHidden/>
              </w:rPr>
              <w:instrText xml:space="preserve"> PAGEREF _Toc438377679 \h </w:instrText>
            </w:r>
            <w:r>
              <w:rPr>
                <w:noProof/>
                <w:webHidden/>
              </w:rPr>
            </w:r>
            <w:r>
              <w:rPr>
                <w:noProof/>
                <w:webHidden/>
              </w:rPr>
              <w:fldChar w:fldCharType="separate"/>
            </w:r>
            <w:r>
              <w:rPr>
                <w:noProof/>
                <w:webHidden/>
              </w:rPr>
              <w:t>452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80" w:history="1">
            <w:r w:rsidRPr="000E789F">
              <w:rPr>
                <w:rStyle w:val="Hyperlink"/>
                <w:noProof/>
                <w:lang w:val="ru-RU"/>
              </w:rPr>
              <w:t>8. Компьютерная и информационная безопасность</w:t>
            </w:r>
            <w:r>
              <w:rPr>
                <w:noProof/>
                <w:webHidden/>
              </w:rPr>
              <w:tab/>
            </w:r>
            <w:r>
              <w:rPr>
                <w:noProof/>
                <w:webHidden/>
              </w:rPr>
              <w:fldChar w:fldCharType="begin"/>
            </w:r>
            <w:r>
              <w:rPr>
                <w:noProof/>
                <w:webHidden/>
              </w:rPr>
              <w:instrText xml:space="preserve"> PAGEREF _Toc438377680 \h </w:instrText>
            </w:r>
            <w:r>
              <w:rPr>
                <w:noProof/>
                <w:webHidden/>
              </w:rPr>
            </w:r>
            <w:r>
              <w:rPr>
                <w:noProof/>
                <w:webHidden/>
              </w:rPr>
              <w:fldChar w:fldCharType="separate"/>
            </w:r>
            <w:r>
              <w:rPr>
                <w:noProof/>
                <w:webHidden/>
              </w:rPr>
              <w:t>461</w:t>
            </w:r>
            <w:r>
              <w:rPr>
                <w:noProof/>
                <w:webHidden/>
              </w:rPr>
              <w:fldChar w:fldCharType="end"/>
            </w:r>
          </w:hyperlink>
        </w:p>
        <w:p w:rsidR="002B5E49" w:rsidRDefault="00CA5E18" w:rsidP="009B06A0">
          <w:r>
            <w:fldChar w:fldCharType="end"/>
          </w:r>
        </w:p>
      </w:sdtContent>
    </w:sdt>
    <w:p w:rsidR="00753813" w:rsidRPr="00AD3BCE" w:rsidRDefault="00753813">
      <w:pPr>
        <w:rPr>
          <w:rFonts w:asciiTheme="majorHAnsi" w:eastAsiaTheme="majorEastAsia" w:hAnsiTheme="majorHAnsi" w:cstheme="majorBidi"/>
          <w:b/>
          <w:color w:val="2E74B5" w:themeColor="accent1" w:themeShade="BF"/>
          <w:sz w:val="32"/>
          <w:szCs w:val="32"/>
        </w:rPr>
      </w:pPr>
      <w:r>
        <w:rPr>
          <w:b/>
          <w:lang w:val="ru-RU"/>
        </w:rPr>
        <w:br w:type="page"/>
      </w:r>
    </w:p>
    <w:p w:rsidR="00E9252D" w:rsidRPr="001515AA" w:rsidRDefault="00DE56FC" w:rsidP="00DF0F58">
      <w:pPr>
        <w:pStyle w:val="Heading1"/>
        <w:jc w:val="both"/>
        <w:rPr>
          <w:b/>
          <w:lang w:val="ru-RU"/>
        </w:rPr>
      </w:pPr>
      <w:bookmarkStart w:id="0" w:name="_Toc438377277"/>
      <w:bookmarkStart w:id="1" w:name="_Toc438377328"/>
      <w:r w:rsidRPr="00DE56FC">
        <w:rPr>
          <w:b/>
          <w:lang w:val="ru-RU"/>
        </w:rPr>
        <w:lastRenderedPageBreak/>
        <w:t xml:space="preserve">Глава 1. </w:t>
      </w:r>
      <w:r w:rsidR="00F91D76" w:rsidRPr="00DE56FC">
        <w:rPr>
          <w:b/>
        </w:rPr>
        <w:t>IT</w:t>
      </w:r>
      <w:r w:rsidR="00F91D76" w:rsidRPr="007835C4">
        <w:rPr>
          <w:b/>
          <w:lang w:val="ru-RU"/>
        </w:rPr>
        <w:t>-</w:t>
      </w:r>
      <w:r w:rsidR="00F91D76" w:rsidRPr="00DE56FC">
        <w:rPr>
          <w:b/>
          <w:lang w:val="ru-RU"/>
        </w:rPr>
        <w:t>проект</w:t>
      </w:r>
      <w:bookmarkEnd w:id="0"/>
      <w:bookmarkEnd w:id="1"/>
    </w:p>
    <w:p w:rsidR="005B3018" w:rsidRDefault="00F91D76" w:rsidP="00DF0F58">
      <w:pPr>
        <w:pStyle w:val="Heading2"/>
        <w:jc w:val="both"/>
        <w:rPr>
          <w:lang w:val="ru-RU"/>
        </w:rPr>
      </w:pPr>
      <w:bookmarkStart w:id="2" w:name="_Toc438377278"/>
      <w:bookmarkStart w:id="3" w:name="_Toc438377329"/>
      <w:r w:rsidRPr="00174D65">
        <w:t>IT</w:t>
      </w:r>
      <w:r w:rsidRPr="00174D65">
        <w:rPr>
          <w:lang w:val="ru-RU"/>
        </w:rPr>
        <w:t>-проект и</w:t>
      </w:r>
      <w:r w:rsidR="007835C4">
        <w:rPr>
          <w:lang w:val="ru-RU"/>
        </w:rPr>
        <w:t xml:space="preserve"> его</w:t>
      </w:r>
      <w:r w:rsidRPr="00174D65">
        <w:rPr>
          <w:lang w:val="ru-RU"/>
        </w:rPr>
        <w:t xml:space="preserve"> структура</w:t>
      </w:r>
      <w:bookmarkEnd w:id="2"/>
      <w:bookmarkEnd w:id="3"/>
    </w:p>
    <w:p w:rsidR="00EF153A" w:rsidRPr="00EF153A" w:rsidRDefault="00EF153A" w:rsidP="00552A9A">
      <w:pPr>
        <w:pStyle w:val="Heading3"/>
        <w:rPr>
          <w:lang w:val="ru-RU"/>
        </w:rPr>
      </w:pPr>
      <w:bookmarkStart w:id="4" w:name="_Toc438377330"/>
      <w:r>
        <w:rPr>
          <w:lang w:val="ru-RU"/>
        </w:rPr>
        <w:t>Структура проекта</w:t>
      </w:r>
      <w:bookmarkEnd w:id="4"/>
    </w:p>
    <w:p w:rsidR="00666130" w:rsidRDefault="004D6081" w:rsidP="00DF0F58">
      <w:pPr>
        <w:jc w:val="both"/>
        <w:rPr>
          <w:lang w:val="ru-RU"/>
        </w:rPr>
      </w:pPr>
      <w:r w:rsidRPr="00666130">
        <w:rPr>
          <w:b/>
          <w:lang w:val="ru-RU"/>
        </w:rPr>
        <w:t>Проект</w:t>
      </w:r>
      <w:r w:rsidRPr="00666130">
        <w:rPr>
          <w:lang w:val="ru-RU"/>
        </w:rPr>
        <w:t xml:space="preserve"> – это временное действие, которое выполняется для создания уникального продукта или услуги.</w:t>
      </w:r>
      <w:r w:rsidRPr="00666130">
        <w:rPr>
          <w:rStyle w:val="apple-converted-space"/>
          <w:rFonts w:asciiTheme="majorHAnsi" w:hAnsiTheme="majorHAnsi" w:cs="Times New Roman"/>
          <w:lang w:val="ru-RU"/>
        </w:rPr>
        <w:t xml:space="preserve"> </w:t>
      </w:r>
      <w:r w:rsidRPr="00666130">
        <w:rPr>
          <w:lang w:val="ru-RU"/>
        </w:rPr>
        <w:t>Временное</w:t>
      </w:r>
      <w:r w:rsidRPr="00666130">
        <w:rPr>
          <w:rStyle w:val="apple-converted-space"/>
          <w:rFonts w:asciiTheme="majorHAnsi" w:hAnsiTheme="majorHAnsi" w:cs="Times New Roman"/>
          <w:lang w:val="ru-RU"/>
        </w:rPr>
        <w:t xml:space="preserve"> </w:t>
      </w:r>
      <w:r w:rsidRPr="00666130">
        <w:rPr>
          <w:lang w:val="ru-RU"/>
        </w:rPr>
        <w:t>обозначает, что каждый проект имеет свои определенные начало и конец. Уникальный</w:t>
      </w:r>
      <w:r w:rsidRPr="00666130">
        <w:rPr>
          <w:rStyle w:val="apple-converted-space"/>
          <w:rFonts w:asciiTheme="majorHAnsi" w:hAnsiTheme="majorHAnsi" w:cs="Times New Roman"/>
          <w:lang w:val="ru-RU"/>
        </w:rPr>
        <w:t xml:space="preserve"> </w:t>
      </w:r>
      <w:r w:rsidRPr="00666130">
        <w:rPr>
          <w:lang w:val="ru-RU"/>
        </w:rPr>
        <w:t>обозначает, что продукт или услуга принципиально отличается от других аналогичных продуктов или услуг, так как принципиально отличаются условия создания этих продукта или услуги в каждом проекте.</w:t>
      </w:r>
    </w:p>
    <w:p w:rsidR="004D6081" w:rsidRPr="00666130" w:rsidRDefault="004D6081" w:rsidP="00DF0F58">
      <w:pPr>
        <w:jc w:val="both"/>
        <w:rPr>
          <w:lang w:val="ru-RU"/>
        </w:rPr>
      </w:pPr>
      <w:r w:rsidRPr="00666130">
        <w:rPr>
          <w:b/>
          <w:iCs/>
          <w:lang w:val="ru-RU" w:eastAsia="ru-RU"/>
        </w:rPr>
        <w:t>Участниками</w:t>
      </w:r>
      <w:r w:rsidRPr="00666130">
        <w:rPr>
          <w:lang w:val="ru-RU" w:eastAsia="ru-RU"/>
        </w:rPr>
        <w:t xml:space="preserve"> проекта являются: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собственник, заказчик, инвестор;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менеджеры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исполнители работ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«окружающая» организация;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службы контроля (технического, финансового и пр.)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ф</w:t>
      </w:r>
      <w:r w:rsidR="00483836">
        <w:rPr>
          <w:szCs w:val="22"/>
          <w:lang w:eastAsia="ru-RU"/>
        </w:rPr>
        <w:t>инансирующие организации, банки.</w:t>
      </w:r>
    </w:p>
    <w:p w:rsidR="004D6081" w:rsidRPr="00666130" w:rsidRDefault="004D6081" w:rsidP="00DF0F58">
      <w:pPr>
        <w:jc w:val="both"/>
        <w:rPr>
          <w:lang w:val="ru-RU"/>
        </w:rPr>
      </w:pPr>
      <w:r w:rsidRPr="00666130">
        <w:rPr>
          <w:lang w:val="ru-RU"/>
        </w:rPr>
        <w:t xml:space="preserve">Несмотря на все многообразие существующих проектов, в команде можно выделить ряд более или менее стандартных </w:t>
      </w:r>
      <w:r w:rsidRPr="00666130">
        <w:rPr>
          <w:rStyle w:val="Emphasis"/>
          <w:rFonts w:asciiTheme="majorHAnsi" w:hAnsiTheme="majorHAnsi" w:cs="Times New Roman"/>
          <w:lang w:val="ru-RU"/>
        </w:rPr>
        <w:t>ролей</w:t>
      </w:r>
      <w:r w:rsidRPr="00666130">
        <w:rPr>
          <w:lang w:val="ru-RU"/>
        </w:rPr>
        <w:t>.</w:t>
      </w:r>
    </w:p>
    <w:p w:rsidR="004D6081" w:rsidRPr="00666130" w:rsidRDefault="004D6081" w:rsidP="00DF0F58">
      <w:pPr>
        <w:jc w:val="both"/>
        <w:rPr>
          <w:lang w:val="ru-RU"/>
        </w:rPr>
      </w:pPr>
      <w:r w:rsidRPr="00666130">
        <w:rPr>
          <w:lang w:val="ru-RU"/>
        </w:rPr>
        <w:t xml:space="preserve">В первую очередь, это </w:t>
      </w:r>
      <w:r w:rsidRPr="00666130">
        <w:rPr>
          <w:rStyle w:val="Emphasis"/>
          <w:rFonts w:asciiTheme="majorHAnsi" w:hAnsiTheme="majorHAnsi" w:cs="Times New Roman"/>
          <w:lang w:val="ru-RU"/>
        </w:rPr>
        <w:t>менеджер (руководитель) проекта</w:t>
      </w:r>
      <w:r w:rsidRPr="00666130">
        <w:rPr>
          <w:lang w:val="ru-RU"/>
        </w:rPr>
        <w:t xml:space="preserve"> — физическое лицо, несущее личную ответственность за успех проекта и осуществляющее оперативное руководство.</w:t>
      </w:r>
    </w:p>
    <w:p w:rsidR="004D6081" w:rsidRPr="00666130" w:rsidRDefault="004D6081" w:rsidP="00DF0F58">
      <w:pPr>
        <w:jc w:val="both"/>
        <w:rPr>
          <w:lang w:val="ru-RU"/>
        </w:rPr>
      </w:pPr>
      <w:r w:rsidRPr="00666130">
        <w:rPr>
          <w:lang w:val="ru-RU"/>
        </w:rPr>
        <w:t xml:space="preserve">Как правило, в компаниях назначают </w:t>
      </w:r>
      <w:r w:rsidRPr="00666130">
        <w:rPr>
          <w:rStyle w:val="Emphasis"/>
          <w:rFonts w:asciiTheme="majorHAnsi" w:hAnsiTheme="majorHAnsi" w:cs="Times New Roman"/>
          <w:lang w:val="ru-RU"/>
        </w:rPr>
        <w:t>куратора проекта</w:t>
      </w:r>
      <w:r w:rsidRPr="00666130">
        <w:rPr>
          <w:lang w:val="ru-RU"/>
        </w:rPr>
        <w:t xml:space="preserve"> — представителя высшего руководства, который хоть и не вникает в тонкости текущего положения дел в проекте, но контролирует его ход, следит, чтобы проект соответствовал стратегическим целям компании, а если у </w:t>
      </w:r>
      <w:r w:rsidRPr="00666130">
        <w:rPr>
          <w:rStyle w:val="Emphasis"/>
          <w:rFonts w:asciiTheme="majorHAnsi" w:hAnsiTheme="majorHAnsi" w:cs="Times New Roman"/>
          <w:lang w:val="ru-RU"/>
        </w:rPr>
        <w:t>менеджера проекта</w:t>
      </w:r>
      <w:r w:rsidRPr="00666130">
        <w:rPr>
          <w:lang w:val="ru-RU"/>
        </w:rPr>
        <w:t xml:space="preserve"> не хватает полномочий, — помогает ему своим авторитетом.</w:t>
      </w:r>
    </w:p>
    <w:p w:rsidR="004D6081" w:rsidRPr="00666130" w:rsidRDefault="004D6081" w:rsidP="00DF0F58">
      <w:pPr>
        <w:jc w:val="both"/>
        <w:rPr>
          <w:lang w:val="ru-RU"/>
        </w:rPr>
      </w:pPr>
      <w:r w:rsidRPr="00666130">
        <w:rPr>
          <w:rStyle w:val="Emphasis"/>
          <w:rFonts w:asciiTheme="majorHAnsi" w:hAnsiTheme="majorHAnsi" w:cs="Times New Roman"/>
          <w:lang w:val="ru-RU"/>
        </w:rPr>
        <w:t>Проектный комитет</w:t>
      </w:r>
      <w:r w:rsidRPr="00666130">
        <w:rPr>
          <w:lang w:val="ru-RU"/>
        </w:rPr>
        <w:t xml:space="preserve"> создается в компаниях, в которых бизнес построен по проектному типу. Это орган, задачи которого — отбирать проекты и контролировать их выполнение на высшем уровне, принимать ключевые решения.</w:t>
      </w:r>
    </w:p>
    <w:p w:rsidR="004D6081" w:rsidRPr="00666130" w:rsidRDefault="004D6081" w:rsidP="00DF0F58">
      <w:pPr>
        <w:jc w:val="both"/>
        <w:rPr>
          <w:lang w:val="ru-RU"/>
        </w:rPr>
      </w:pPr>
      <w:r w:rsidRPr="00666130">
        <w:rPr>
          <w:lang w:val="ru-RU"/>
        </w:rPr>
        <w:t xml:space="preserve">В технически сложных проектах важна роль </w:t>
      </w:r>
      <w:r w:rsidRPr="00666130">
        <w:rPr>
          <w:rStyle w:val="Emphasis"/>
          <w:rFonts w:asciiTheme="majorHAnsi" w:hAnsiTheme="majorHAnsi" w:cs="Times New Roman"/>
          <w:lang w:val="ru-RU"/>
        </w:rPr>
        <w:t>главного инженера проекта (ГИП</w:t>
      </w:r>
      <w:r w:rsidR="00483836">
        <w:rPr>
          <w:rStyle w:val="Emphasis"/>
          <w:rFonts w:asciiTheme="majorHAnsi" w:hAnsiTheme="majorHAnsi" w:cs="Times New Roman"/>
          <w:lang w:val="ru-RU"/>
        </w:rPr>
        <w:t>, командный лидер</w:t>
      </w:r>
      <w:r w:rsidRPr="00666130">
        <w:rPr>
          <w:rStyle w:val="Emphasis"/>
          <w:rFonts w:asciiTheme="majorHAnsi" w:hAnsiTheme="majorHAnsi" w:cs="Times New Roman"/>
          <w:lang w:val="ru-RU"/>
        </w:rPr>
        <w:t>)</w:t>
      </w:r>
      <w:r w:rsidRPr="00666130">
        <w:rPr>
          <w:lang w:val="ru-RU"/>
        </w:rPr>
        <w:t>, который порой по статусу равен менеджеру проекта.</w:t>
      </w:r>
    </w:p>
    <w:p w:rsidR="004D6081" w:rsidRPr="00666130" w:rsidRDefault="004D6081" w:rsidP="00DF0F58">
      <w:pPr>
        <w:jc w:val="both"/>
        <w:rPr>
          <w:lang w:val="ru-RU"/>
        </w:rPr>
      </w:pPr>
      <w:r w:rsidRPr="00666130">
        <w:rPr>
          <w:lang w:val="ru-RU"/>
        </w:rPr>
        <w:t xml:space="preserve">В крупных проектах могут выделяться </w:t>
      </w:r>
      <w:r w:rsidRPr="00666130">
        <w:rPr>
          <w:rStyle w:val="Emphasis"/>
          <w:rFonts w:asciiTheme="majorHAnsi" w:hAnsiTheme="majorHAnsi" w:cs="Times New Roman"/>
          <w:lang w:val="ru-RU"/>
        </w:rPr>
        <w:t>менеджеры по различным функциональным областям</w:t>
      </w:r>
      <w:r w:rsidRPr="00666130">
        <w:rPr>
          <w:lang w:val="ru-RU"/>
        </w:rPr>
        <w:t xml:space="preserve">, </w:t>
      </w:r>
      <w:r w:rsidR="00483836" w:rsidRPr="00666130">
        <w:rPr>
          <w:lang w:val="ru-RU"/>
        </w:rPr>
        <w:t>например,</w:t>
      </w:r>
      <w:r w:rsidRPr="00666130">
        <w:rPr>
          <w:lang w:val="ru-RU"/>
        </w:rPr>
        <w:t xml:space="preserve"> по управлению финансами, персоналом, рисками и т. п.</w:t>
      </w:r>
    </w:p>
    <w:p w:rsidR="004D6081" w:rsidRPr="00666130" w:rsidRDefault="004D6081" w:rsidP="00DF0F58">
      <w:pPr>
        <w:jc w:val="both"/>
        <w:rPr>
          <w:lang w:val="ru-RU"/>
        </w:rPr>
      </w:pPr>
      <w:r w:rsidRPr="00666130">
        <w:rPr>
          <w:lang w:val="ru-RU"/>
        </w:rPr>
        <w:t xml:space="preserve">Все вышеперечисленные роли образуют </w:t>
      </w:r>
      <w:r w:rsidRPr="00666130">
        <w:rPr>
          <w:rStyle w:val="Emphasis"/>
          <w:rFonts w:asciiTheme="majorHAnsi" w:hAnsiTheme="majorHAnsi" w:cs="Times New Roman"/>
          <w:lang w:val="ru-RU"/>
        </w:rPr>
        <w:t>команду управления проектом</w:t>
      </w:r>
      <w:r w:rsidRPr="00666130">
        <w:rPr>
          <w:lang w:val="ru-RU"/>
        </w:rPr>
        <w:t xml:space="preserve">, которая входит в </w:t>
      </w:r>
      <w:r w:rsidRPr="00666130">
        <w:rPr>
          <w:rStyle w:val="Emphasis"/>
          <w:rFonts w:asciiTheme="majorHAnsi" w:hAnsiTheme="majorHAnsi" w:cs="Times New Roman"/>
          <w:lang w:val="ru-RU"/>
        </w:rPr>
        <w:t>команду проекта</w:t>
      </w:r>
      <w:r w:rsidRPr="00666130">
        <w:rPr>
          <w:lang w:val="ru-RU"/>
        </w:rPr>
        <w:t xml:space="preserve">. Также участниками команды проекта являются </w:t>
      </w:r>
      <w:r w:rsidRPr="00666130">
        <w:rPr>
          <w:rStyle w:val="Emphasis"/>
          <w:rFonts w:asciiTheme="majorHAnsi" w:hAnsiTheme="majorHAnsi" w:cs="Times New Roman"/>
          <w:lang w:val="ru-RU"/>
        </w:rPr>
        <w:t>исполнители</w:t>
      </w:r>
      <w:r w:rsidRPr="00666130">
        <w:rPr>
          <w:lang w:val="ru-RU"/>
        </w:rPr>
        <w:t xml:space="preserve"> как из числа штатных сотрудников компании, так и нанятые специально для реализации конкретного проекта. Иногда в нее включают </w:t>
      </w:r>
      <w:r w:rsidRPr="00666130">
        <w:rPr>
          <w:rStyle w:val="Emphasis"/>
          <w:rFonts w:asciiTheme="majorHAnsi" w:hAnsiTheme="majorHAnsi" w:cs="Times New Roman"/>
          <w:lang w:val="ru-RU"/>
        </w:rPr>
        <w:t>подрядчиков</w:t>
      </w:r>
      <w:r w:rsidRPr="00666130">
        <w:rPr>
          <w:lang w:val="ru-RU"/>
        </w:rPr>
        <w:t xml:space="preserve"> и </w:t>
      </w:r>
      <w:r w:rsidRPr="00666130">
        <w:rPr>
          <w:rStyle w:val="Emphasis"/>
          <w:rFonts w:asciiTheme="majorHAnsi" w:hAnsiTheme="majorHAnsi" w:cs="Times New Roman"/>
          <w:lang w:val="ru-RU"/>
        </w:rPr>
        <w:t>субподрядчиков</w:t>
      </w:r>
      <w:r w:rsidRPr="00666130">
        <w:rPr>
          <w:lang w:val="ru-RU"/>
        </w:rPr>
        <w:t>.</w:t>
      </w:r>
    </w:p>
    <w:p w:rsidR="004D6081" w:rsidRPr="00666130" w:rsidRDefault="004D6081" w:rsidP="00DF0F58">
      <w:pPr>
        <w:jc w:val="both"/>
        <w:rPr>
          <w:noProof/>
          <w:lang w:val="ru-RU" w:eastAsia="ru-RU"/>
        </w:rPr>
      </w:pPr>
      <w:r w:rsidRPr="00666130">
        <w:rPr>
          <w:lang w:val="ru-RU"/>
        </w:rPr>
        <w:t xml:space="preserve">Отдельно стоит выделить </w:t>
      </w:r>
      <w:r w:rsidRPr="00666130">
        <w:rPr>
          <w:rStyle w:val="Emphasis"/>
          <w:rFonts w:asciiTheme="majorHAnsi" w:hAnsiTheme="majorHAnsi" w:cs="Times New Roman"/>
          <w:lang w:val="ru-RU"/>
        </w:rPr>
        <w:t>проектный офис</w:t>
      </w:r>
      <w:r w:rsidRPr="00666130">
        <w:rPr>
          <w:lang w:val="ru-RU"/>
        </w:rPr>
        <w:t xml:space="preserve">. В простейшем случае это своего рода секретариат, в котором хранится вся документация по проекту. Он может состоять как из одного, так и из </w:t>
      </w:r>
      <w:r w:rsidRPr="00666130">
        <w:rPr>
          <w:lang w:val="ru-RU"/>
        </w:rPr>
        <w:lastRenderedPageBreak/>
        <w:t xml:space="preserve">нескольких сотрудников. В более продвинутых компаниях </w:t>
      </w:r>
      <w:r w:rsidRPr="00666130">
        <w:rPr>
          <w:rStyle w:val="Emphasis"/>
          <w:rFonts w:asciiTheme="majorHAnsi" w:hAnsiTheme="majorHAnsi" w:cs="Times New Roman"/>
          <w:lang w:val="ru-RU"/>
        </w:rPr>
        <w:t>проектный офис</w:t>
      </w:r>
      <w:r w:rsidRPr="00666130">
        <w:rPr>
          <w:lang w:val="ru-RU"/>
        </w:rPr>
        <w:t xml:space="preserve"> также играет роль методологического центра, обслуживающего все проекты организации.</w:t>
      </w:r>
    </w:p>
    <w:p w:rsidR="00483836" w:rsidRDefault="004D6081" w:rsidP="00DF0F58">
      <w:pPr>
        <w:jc w:val="both"/>
        <w:rPr>
          <w:rFonts w:eastAsia="Times New Roman"/>
          <w:lang w:val="ru-RU" w:eastAsia="ru-RU"/>
        </w:rPr>
      </w:pPr>
      <w:r w:rsidRPr="00666130">
        <w:rPr>
          <w:rFonts w:eastAsia="Times New Roman"/>
          <w:lang w:val="ru-RU" w:eastAsia="ru-RU"/>
        </w:rPr>
        <w:t>Основная команда</w:t>
      </w:r>
      <w:r w:rsidRPr="00666130">
        <w:rPr>
          <w:rFonts w:eastAsia="Times New Roman"/>
          <w:lang w:eastAsia="ru-RU"/>
        </w:rPr>
        <w:t> </w:t>
      </w:r>
      <w:r w:rsidRPr="00666130">
        <w:rPr>
          <w:rFonts w:eastAsia="Times New Roman"/>
          <w:lang w:val="ru-RU" w:eastAsia="ru-RU"/>
        </w:rPr>
        <w:t>формируется исходя из потребностей проекта. Должны ли</w:t>
      </w:r>
      <w:r w:rsidRPr="00666130">
        <w:rPr>
          <w:rFonts w:eastAsia="Times New Roman"/>
          <w:lang w:eastAsia="ru-RU"/>
        </w:rPr>
        <w:t> </w:t>
      </w:r>
      <w:r w:rsidR="00483836">
        <w:rPr>
          <w:rFonts w:eastAsia="Times New Roman"/>
          <w:lang w:val="ru-RU" w:eastAsia="ru-RU"/>
        </w:rPr>
        <w:t>сотрудники:</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работать полный или неполный рабочий день?</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отчитываться менеджеру проекта?</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тратить на проект 100% своего рабочего времени?</w:t>
      </w:r>
    </w:p>
    <w:p w:rsidR="004D6081" w:rsidRPr="00666130" w:rsidRDefault="004D6081" w:rsidP="00DF0F58">
      <w:pPr>
        <w:jc w:val="both"/>
      </w:pPr>
      <w:r w:rsidRPr="00666130">
        <w:rPr>
          <w:noProof/>
        </w:rPr>
        <mc:AlternateContent>
          <mc:Choice Requires="wpc">
            <w:drawing>
              <wp:inline distT="0" distB="0" distL="0" distR="0" wp14:anchorId="1D29A784" wp14:editId="620C33FD">
                <wp:extent cx="6286500" cy="3038475"/>
                <wp:effectExtent l="0" t="0" r="19050" b="9525"/>
                <wp:docPr id="27" name="Полотно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Поле 4"/>
                        <wps:cNvSpPr txBox="1"/>
                        <wps:spPr>
                          <a:xfrm>
                            <a:off x="1809750" y="19051"/>
                            <a:ext cx="2241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Pr="0084720B" w:rsidRDefault="00B459F6"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 name="Поле 4"/>
                        <wps:cNvSpPr txBox="1"/>
                        <wps:spPr>
                          <a:xfrm>
                            <a:off x="2181225" y="417150"/>
                            <a:ext cx="149288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Проектный комитет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 name="Прямая соединительная линия 6"/>
                        <wps:cNvCnPr/>
                        <wps:spPr>
                          <a:xfrm flipH="1">
                            <a:off x="2927668" y="304801"/>
                            <a:ext cx="2857" cy="1123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Поле 4"/>
                        <wps:cNvSpPr txBox="1"/>
                        <wps:spPr>
                          <a:xfrm>
                            <a:off x="2285025" y="894375"/>
                            <a:ext cx="127825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Куратор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 name="Прямая соединительная линия 8"/>
                        <wps:cNvCnPr/>
                        <wps:spPr>
                          <a:xfrm flipH="1">
                            <a:off x="2924153" y="702900"/>
                            <a:ext cx="3515" cy="191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Поле 4"/>
                        <wps:cNvSpPr txBox="1"/>
                        <wps:spPr>
                          <a:xfrm>
                            <a:off x="2252640" y="1284900"/>
                            <a:ext cx="134874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Менеджер проект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 name="Прямая соединительная линия 10"/>
                        <wps:cNvCnPr/>
                        <wps:spPr>
                          <a:xfrm>
                            <a:off x="2924153" y="1180125"/>
                            <a:ext cx="2857" cy="104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Поле 4"/>
                        <wps:cNvSpPr txBox="1"/>
                        <wps:spPr>
                          <a:xfrm>
                            <a:off x="139678"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Pr="00666130" w:rsidRDefault="00B459F6"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B459F6" w:rsidRPr="00666130" w:rsidRDefault="00B459F6"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B459F6" w:rsidRPr="00666130" w:rsidRDefault="00B459F6" w:rsidP="004D6081">
                              <w:pPr>
                                <w:pStyle w:val="NoSpacing"/>
                                <w:jc w:val="center"/>
                                <w:rPr>
                                  <w:lang w:val="ru-RU"/>
                                </w:rPr>
                              </w:pPr>
                              <w:r w:rsidRPr="00666130">
                                <w:rPr>
                                  <w:rFonts w:ascii="Times New Roman" w:hAnsi="Times New Roman" w:cs="Times New Roman"/>
                                  <w:lang w:val="ru-RU"/>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Поле 4"/>
                        <wps:cNvSpPr txBox="1"/>
                        <wps:spPr>
                          <a:xfrm>
                            <a:off x="1933575"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0" w:afterAutospacing="0"/>
                                <w:jc w:val="center"/>
                              </w:pPr>
                              <w:r>
                                <w:rPr>
                                  <w:rFonts w:eastAsia="Calibri"/>
                                  <w:sz w:val="22"/>
                                  <w:szCs w:val="22"/>
                                </w:rPr>
                                <w:t>Руководитель</w:t>
                              </w:r>
                            </w:p>
                            <w:p w:rsidR="00B459F6" w:rsidRDefault="00B459F6" w:rsidP="004D6081">
                              <w:pPr>
                                <w:pStyle w:val="NormalWeb"/>
                                <w:spacing w:before="0" w:beforeAutospacing="0" w:after="0" w:afterAutospacing="0"/>
                                <w:jc w:val="center"/>
                              </w:pPr>
                              <w:r>
                                <w:rPr>
                                  <w:rFonts w:eastAsia="Calibri"/>
                                  <w:sz w:val="22"/>
                                  <w:szCs w:val="22"/>
                                </w:rPr>
                                <w:t>функциональной области</w:t>
                              </w:r>
                            </w:p>
                            <w:p w:rsidR="00B459F6" w:rsidRDefault="00B459F6" w:rsidP="004D6081">
                              <w:pPr>
                                <w:pStyle w:val="NormalWeb"/>
                                <w:spacing w:before="0" w:beforeAutospacing="0" w:after="0" w:afterAutospacing="0"/>
                                <w:jc w:val="center"/>
                              </w:pPr>
                              <w:r>
                                <w:rPr>
                                  <w:rFonts w:eastAsia="Calibri"/>
                                  <w:sz w:val="22"/>
                                  <w:szCs w:val="22"/>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 name="Прямая соединительная линия 13"/>
                        <wps:cNvCnPr/>
                        <wps:spPr>
                          <a:xfrm flipH="1">
                            <a:off x="993118" y="1570650"/>
                            <a:ext cx="1933892"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Прямая соединительная линия 14"/>
                        <wps:cNvCnPr/>
                        <wps:spPr>
                          <a:xfrm flipH="1">
                            <a:off x="2787015" y="1570650"/>
                            <a:ext cx="139995"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Поле 4"/>
                        <wps:cNvSpPr txBox="1"/>
                        <wps:spPr>
                          <a:xfrm>
                            <a:off x="3723300" y="1693500"/>
                            <a:ext cx="71120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B459F6" w:rsidRDefault="00B459F6" w:rsidP="004D6081">
                              <w:pPr>
                                <w:pStyle w:val="NormalWeb"/>
                                <w:spacing w:before="0" w:beforeAutospacing="0" w:after="0" w:afterAutospacing="0"/>
                                <w:jc w:val="center"/>
                              </w:pPr>
                              <w:r>
                                <w:rPr>
                                  <w:rFonts w:eastAsia="Calibri"/>
                                  <w:sz w:val="22"/>
                                  <w:szCs w:val="22"/>
                                </w:rPr>
                                <w:t>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Прямая соединительная линия 16"/>
                        <wps:cNvCnPr/>
                        <wps:spPr>
                          <a:xfrm>
                            <a:off x="2927010" y="1570650"/>
                            <a:ext cx="1151890"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Поле 4"/>
                        <wps:cNvSpPr txBox="1"/>
                        <wps:spPr>
                          <a:xfrm>
                            <a:off x="4527550" y="1693500"/>
                            <a:ext cx="1593215"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B459F6" w:rsidRPr="00AC6152" w:rsidRDefault="00B459F6"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 name="Прямая соединительная линия 18"/>
                        <wps:cNvCnPr/>
                        <wps:spPr>
                          <a:xfrm>
                            <a:off x="2927010" y="1570650"/>
                            <a:ext cx="2397148"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Скругленный прямоугольник 19"/>
                        <wps:cNvSpPr/>
                        <wps:spPr>
                          <a:xfrm>
                            <a:off x="66675" y="838200"/>
                            <a:ext cx="6143624" cy="1571626"/>
                          </a:xfrm>
                          <a:prstGeom prst="round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оле 4"/>
                        <wps:cNvSpPr txBox="1"/>
                        <wps:spPr>
                          <a:xfrm>
                            <a:off x="4539275" y="882899"/>
                            <a:ext cx="877570" cy="5649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F6" w:rsidRPr="00AC6152" w:rsidRDefault="00B459F6"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B459F6" w:rsidRPr="00AC6152" w:rsidRDefault="00B459F6"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B459F6" w:rsidRPr="00AC6152" w:rsidRDefault="00B459F6"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 name="Скругленный прямоугольник 38"/>
                        <wps:cNvSpPr/>
                        <wps:spPr>
                          <a:xfrm>
                            <a:off x="0" y="752475"/>
                            <a:ext cx="6286500" cy="2228850"/>
                          </a:xfrm>
                          <a:prstGeom prst="roundRect">
                            <a:avLst/>
                          </a:prstGeom>
                          <a:noFill/>
                          <a:ln w="1270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Поле 4"/>
                        <wps:cNvSpPr txBox="1"/>
                        <wps:spPr>
                          <a:xfrm>
                            <a:off x="532425" y="2551725"/>
                            <a:ext cx="105600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Исполнители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 name="Поле 4"/>
                        <wps:cNvSpPr txBox="1"/>
                        <wps:spPr>
                          <a:xfrm>
                            <a:off x="2347890" y="2551725"/>
                            <a:ext cx="99123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Поле 4"/>
                        <wps:cNvSpPr txBox="1"/>
                        <wps:spPr>
                          <a:xfrm>
                            <a:off x="4056675" y="2560275"/>
                            <a:ext cx="121793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Субподрядчики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 name="Поле 4"/>
                        <wps:cNvSpPr txBox="1"/>
                        <wps:spPr>
                          <a:xfrm>
                            <a:off x="4415450" y="540974"/>
                            <a:ext cx="1212850" cy="26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0" w:afterAutospacing="0"/>
                                <w:jc w:val="center"/>
                              </w:pPr>
                              <w:r>
                                <w:rPr>
                                  <w:rFonts w:eastAsia="Calibri"/>
                                  <w:sz w:val="22"/>
                                  <w:szCs w:val="22"/>
                                </w:rPr>
                                <w:t>Команда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29A784" id="Полотно 2" o:spid="_x0000_s1028" editas="canvas" style="width:495pt;height:239.25pt;mso-position-horizontal-relative:char;mso-position-vertical-relative:line" coordsize="62865,3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2865;height:30384;visibility:visible;mso-wrap-style:square">
                  <v:fill o:detectmouseclick="t"/>
                  <v:path o:connecttype="none"/>
                </v:shape>
                <v:shape id="Поле 4" o:spid="_x0000_s1030" type="#_x0000_t202" style="position:absolute;left:18097;top:190;width:2241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" fillcolor="white [3201]" strokeweight=".5pt">
                  <v:textbox>
                    <w:txbxContent>
                      <w:p w:rsidR="00B459F6" w:rsidRPr="0084720B" w:rsidRDefault="00B459F6"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v:textbox>
                </v:shape>
                <v:shape id="Поле 4" o:spid="_x0000_s1031" type="#_x0000_t202" style="position:absolute;left:21812;top:4171;width:14929;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Проектный комитет</w:t>
                        </w:r>
                      </w:p>
                    </w:txbxContent>
                  </v:textbox>
                </v:shape>
                <v:line id="Прямая соединительная линия 6" o:spid="_x0000_s1032" style="position:absolute;flip:x;visibility:visible;mso-wrap-style:square" from="29276,3048" to="29305,4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" strokecolor="black [3213]" strokeweight=".5pt">
                  <v:stroke joinstyle="miter"/>
                </v:line>
                <v:shape id="Поле 4" o:spid="_x0000_s1033" type="#_x0000_t202" style="position:absolute;left:22850;top:8943;width:12782;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Куратор проекта</w:t>
                        </w:r>
                      </w:p>
                    </w:txbxContent>
                  </v:textbox>
                </v:shape>
                <v:line id="Прямая соединительная линия 8" o:spid="_x0000_s1034" style="position:absolute;flip:x;visibility:visible;mso-wrap-style:square" from="29241,7029" to="29276,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" strokecolor="black [3213]" strokeweight=".5pt">
                  <v:stroke joinstyle="miter"/>
                </v:line>
                <v:shape id="Поле 4" o:spid="_x0000_s1035" type="#_x0000_t202" style="position:absolute;left:22526;top:12849;width:1348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Менеджер проект</w:t>
                        </w:r>
                      </w:p>
                    </w:txbxContent>
                  </v:textbox>
                </v:shape>
                <v:line id="Прямая соединительная линия 10" o:spid="_x0000_s1036" style="position:absolute;visibility:visible;mso-wrap-style:square" from="29241,11801" to="29270,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" strokecolor="black [3213]" strokeweight=".5pt">
                  <v:stroke joinstyle="miter"/>
                </v:line>
                <v:shape id="Поле 4" o:spid="_x0000_s1037" type="#_x0000_t202" style="position:absolute;left:1396;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" fillcolor="white [3201]" strokeweight=".5pt">
                  <v:textbox>
                    <w:txbxContent>
                      <w:p w:rsidR="00B459F6" w:rsidRPr="00666130" w:rsidRDefault="00B459F6"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B459F6" w:rsidRPr="00666130" w:rsidRDefault="00B459F6"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B459F6" w:rsidRPr="00666130" w:rsidRDefault="00B459F6" w:rsidP="004D6081">
                        <w:pPr>
                          <w:pStyle w:val="NoSpacing"/>
                          <w:jc w:val="center"/>
                          <w:rPr>
                            <w:lang w:val="ru-RU"/>
                          </w:rPr>
                        </w:pPr>
                        <w:r w:rsidRPr="00666130">
                          <w:rPr>
                            <w:rFonts w:ascii="Times New Roman" w:hAnsi="Times New Roman" w:cs="Times New Roman"/>
                            <w:lang w:val="ru-RU"/>
                          </w:rPr>
                          <w:t>(например, финансы)</w:t>
                        </w:r>
                      </w:p>
                    </w:txbxContent>
                  </v:textbox>
                </v:shape>
                <v:shape id="Поле 4" o:spid="_x0000_s1038" type="#_x0000_t202" style="position:absolute;left:19335;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B459F6" w:rsidRDefault="00B459F6" w:rsidP="004D6081">
                        <w:pPr>
                          <w:pStyle w:val="NormalWeb"/>
                          <w:spacing w:before="0" w:beforeAutospacing="0" w:after="0" w:afterAutospacing="0"/>
                          <w:jc w:val="center"/>
                        </w:pPr>
                        <w:r>
                          <w:rPr>
                            <w:rFonts w:eastAsia="Calibri"/>
                            <w:sz w:val="22"/>
                            <w:szCs w:val="22"/>
                          </w:rPr>
                          <w:t>Руководитель</w:t>
                        </w:r>
                      </w:p>
                      <w:p w:rsidR="00B459F6" w:rsidRDefault="00B459F6" w:rsidP="004D6081">
                        <w:pPr>
                          <w:pStyle w:val="NormalWeb"/>
                          <w:spacing w:before="0" w:beforeAutospacing="0" w:after="0" w:afterAutospacing="0"/>
                          <w:jc w:val="center"/>
                        </w:pPr>
                        <w:r>
                          <w:rPr>
                            <w:rFonts w:eastAsia="Calibri"/>
                            <w:sz w:val="22"/>
                            <w:szCs w:val="22"/>
                          </w:rPr>
                          <w:t>функциональной области</w:t>
                        </w:r>
                      </w:p>
                      <w:p w:rsidR="00B459F6" w:rsidRDefault="00B459F6" w:rsidP="004D6081">
                        <w:pPr>
                          <w:pStyle w:val="NormalWeb"/>
                          <w:spacing w:before="0" w:beforeAutospacing="0" w:after="0" w:afterAutospacing="0"/>
                          <w:jc w:val="center"/>
                        </w:pPr>
                        <w:r>
                          <w:rPr>
                            <w:rFonts w:eastAsia="Calibri"/>
                            <w:sz w:val="22"/>
                            <w:szCs w:val="22"/>
                          </w:rPr>
                          <w:t>(например, финансы)</w:t>
                        </w:r>
                      </w:p>
                    </w:txbxContent>
                  </v:textbox>
                </v:shape>
                <v:line id="Прямая соединительная линия 13" o:spid="_x0000_s1039" style="position:absolute;flip:x;visibility:visible;mso-wrap-style:square" from="9931,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mPTwQAAANsAAAAPAAAAZHJzL2Rvd25yZXYueG1sRE9LawIx&#10;EL4X/A9hBG81ax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JyaY9PBAAAA2wAAAA8AAAAA&#10;AAAAAAAAAAAABwIAAGRycy9kb3ducmV2LnhtbFBLBQYAAAAAAwADALcAAAD1AgAAAAA=&#10;" strokecolor="black [3213]" strokeweight=".5pt">
                  <v:stroke joinstyle="miter"/>
                </v:line>
                <v:line id="Прямая соединительная линия 14" o:spid="_x0000_s1040" style="position:absolute;flip:x;visibility:visible;mso-wrap-style:square" from="27870,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sZIwQAAANsAAAAPAAAAZHJzL2Rvd25yZXYueG1sRE9LawIx&#10;EL4X/A9hBG81a0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PPWxkjBAAAA2wAAAA8AAAAA&#10;AAAAAAAAAAAABwIAAGRycy9kb3ducmV2LnhtbFBLBQYAAAAAAwADALcAAAD1AgAAAAA=&#10;" strokecolor="black [3213]" strokeweight=".5pt">
                  <v:stroke joinstyle="miter"/>
                </v:line>
                <v:shape id="Поле 4" o:spid="_x0000_s1041" type="#_x0000_t202" style="position:absolute;left:37233;top:16935;width:711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" fillcolor="white [3201]" strokeweight=".5pt">
                  <v:textbox>
                    <w:txbxContent>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B459F6" w:rsidRDefault="00B459F6" w:rsidP="004D6081">
                        <w:pPr>
                          <w:pStyle w:val="NormalWeb"/>
                          <w:spacing w:before="0" w:beforeAutospacing="0" w:after="0" w:afterAutospacing="0"/>
                          <w:jc w:val="center"/>
                        </w:pPr>
                        <w:r>
                          <w:rPr>
                            <w:rFonts w:eastAsia="Calibri"/>
                            <w:sz w:val="22"/>
                            <w:szCs w:val="22"/>
                          </w:rPr>
                          <w:t>проекта</w:t>
                        </w:r>
                      </w:p>
                    </w:txbxContent>
                  </v:textbox>
                </v:shape>
                <v:line id="Прямая соединительная линия 16" o:spid="_x0000_s1042" style="position:absolute;visibility:visible;mso-wrap-style:square" from="29270,15706" to="40789,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" strokecolor="black [3213]" strokeweight=".5pt">
                  <v:stroke joinstyle="miter"/>
                </v:line>
                <v:shape id="Поле 4" o:spid="_x0000_s1043" type="#_x0000_t202" style="position:absolute;left:45275;top:16935;width:1593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B459F6" w:rsidRPr="00AC6152" w:rsidRDefault="00B459F6"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v:textbox>
                </v:shape>
                <v:line id="Прямая соединительная линия 18" o:spid="_x0000_s1044" style="position:absolute;visibility:visible;mso-wrap-style:square" from="29270,15706" to="53241,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" strokecolor="black [3213]" strokeweight=".5pt">
                  <v:stroke joinstyle="miter"/>
                </v:line>
                <v:roundrect id="Скругленный прямоугольник 19" o:spid="_x0000_s1045" style="position:absolute;left:666;top:8382;width:61436;height:15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" filled="f" strokecolor="black [3213]" strokeweight="1pt">
                  <v:stroke dashstyle="dash" joinstyle="miter"/>
                </v:roundrect>
                <v:shape id="Поле 4" o:spid="_x0000_s1046" type="#_x0000_t202" style="position:absolute;left:45392;top:8828;width:8776;height:56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" fillcolor="white [3201]" stroked="f" strokeweight=".5pt">
                  <v:textbox>
                    <w:txbxContent>
                      <w:p w:rsidR="00B459F6" w:rsidRPr="00AC6152" w:rsidRDefault="00B459F6"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B459F6" w:rsidRPr="00AC6152" w:rsidRDefault="00B459F6"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B459F6" w:rsidRPr="00AC6152" w:rsidRDefault="00B459F6"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v:textbox>
                </v:shape>
                <v:roundrect id="Скругленный прямоугольник 38" o:spid="_x0000_s1047" style="position:absolute;top:7524;width:62865;height:2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" filled="f" strokecolor="black [3213]" strokeweight="1pt">
                  <v:stroke dashstyle="1 1" joinstyle="miter"/>
                </v:roundrect>
                <v:shape id="Поле 4" o:spid="_x0000_s1048" type="#_x0000_t202" style="position:absolute;left:5324;top:25517;width:10560;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Исполнители</w:t>
                        </w:r>
                      </w:p>
                    </w:txbxContent>
                  </v:textbox>
                </v:shape>
                <v:shape id="Поле 4" o:spid="_x0000_s1049" type="#_x0000_t202" style="position:absolute;left:23478;top:25517;width:991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Подрядчики</w:t>
                        </w:r>
                      </w:p>
                    </w:txbxContent>
                  </v:textbox>
                </v:shape>
                <v:shape id="Поле 4" o:spid="_x0000_s1050" type="#_x0000_t202" style="position:absolute;left:40566;top:25602;width:12180;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Субподрядчики</w:t>
                        </w:r>
                      </w:p>
                    </w:txbxContent>
                  </v:textbox>
                </v:shape>
                <v:shape id="Поле 4" o:spid="_x0000_s1051" type="#_x0000_t202" style="position:absolute;left:44154;top:5409;width:12129;height:26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fillcolor="white [3201]" stroked="f" strokeweight=".5pt">
                  <v:textbox>
                    <w:txbxContent>
                      <w:p w:rsidR="00B459F6" w:rsidRDefault="00B459F6" w:rsidP="004D6081">
                        <w:pPr>
                          <w:pStyle w:val="NormalWeb"/>
                          <w:spacing w:before="0" w:beforeAutospacing="0" w:after="0" w:afterAutospacing="0"/>
                          <w:jc w:val="center"/>
                        </w:pPr>
                        <w:r>
                          <w:rPr>
                            <w:rFonts w:eastAsia="Calibri"/>
                            <w:sz w:val="22"/>
                            <w:szCs w:val="22"/>
                          </w:rPr>
                          <w:t>Команда проекта</w:t>
                        </w:r>
                      </w:p>
                    </w:txbxContent>
                  </v:textbox>
                </v:shape>
                <w10:anchorlock/>
              </v:group>
            </w:pict>
          </mc:Fallback>
        </mc:AlternateContent>
      </w:r>
    </w:p>
    <w:p w:rsidR="00EF153A" w:rsidRPr="00EF153A" w:rsidRDefault="00EF153A" w:rsidP="00552A9A">
      <w:pPr>
        <w:pStyle w:val="Heading3"/>
        <w:rPr>
          <w:lang w:val="ru-RU" w:eastAsia="ru-RU"/>
        </w:rPr>
      </w:pPr>
      <w:bookmarkStart w:id="5" w:name="_Toc438377331"/>
      <w:r>
        <w:rPr>
          <w:lang w:val="ru-RU" w:eastAsia="ru-RU"/>
        </w:rPr>
        <w:t>Эффективная деятельность</w:t>
      </w:r>
      <w:bookmarkEnd w:id="5"/>
    </w:p>
    <w:p w:rsidR="004D6081" w:rsidRPr="00F375F8" w:rsidRDefault="004D6081" w:rsidP="00DF0F58">
      <w:pPr>
        <w:jc w:val="both"/>
        <w:rPr>
          <w:lang w:val="ru-RU" w:eastAsia="ru-RU"/>
        </w:rPr>
      </w:pPr>
      <w:r w:rsidRPr="00F375F8">
        <w:rPr>
          <w:lang w:val="ru-RU" w:eastAsia="ru-RU"/>
        </w:rPr>
        <w:t xml:space="preserve">Показатели </w:t>
      </w:r>
      <w:r w:rsidRPr="00F375F8">
        <w:rPr>
          <w:i/>
          <w:lang w:val="ru-RU" w:eastAsia="ru-RU"/>
        </w:rPr>
        <w:t>эффективной деятельности</w:t>
      </w:r>
      <w:r w:rsidRPr="00F375F8">
        <w:rPr>
          <w:lang w:val="ru-RU" w:eastAsia="ru-RU"/>
        </w:rPr>
        <w:t xml:space="preserve"> команды:</w:t>
      </w:r>
    </w:p>
    <w:p w:rsidR="004D6081" w:rsidRPr="00483836" w:rsidRDefault="004D6081" w:rsidP="00DF0F58">
      <w:pPr>
        <w:pStyle w:val="ListParagraph"/>
        <w:numPr>
          <w:ilvl w:val="0"/>
          <w:numId w:val="40"/>
        </w:numPr>
        <w:jc w:val="both"/>
        <w:rPr>
          <w:szCs w:val="22"/>
          <w:lang w:eastAsia="ru-RU"/>
        </w:rPr>
      </w:pPr>
      <w:r w:rsidRPr="00483836">
        <w:rPr>
          <w:szCs w:val="22"/>
          <w:lang w:eastAsia="ru-RU"/>
        </w:rPr>
        <w:t>Ясное понимание цели проекта и нацеленность на конечный результат</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Четкое распределение функций и ответственности</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Наличие плана развития команды</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Командная солидарность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Взаимопонимание и бесконфликтность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Посещаемость рабочих совещаний и активное участие в решении проблем.</w:t>
      </w:r>
    </w:p>
    <w:p w:rsidR="004D6081" w:rsidRPr="00666130" w:rsidRDefault="004D6081" w:rsidP="00DF0F58">
      <w:pPr>
        <w:jc w:val="both"/>
        <w:rPr>
          <w:lang w:val="ru-RU" w:eastAsia="ru-RU"/>
        </w:rPr>
      </w:pPr>
      <w:r w:rsidRPr="00483836">
        <w:rPr>
          <w:lang w:val="ru-RU" w:eastAsia="ru-RU"/>
        </w:rPr>
        <w:t xml:space="preserve">Для </w:t>
      </w:r>
      <w:r w:rsidRPr="00254E32">
        <w:rPr>
          <w:i/>
          <w:lang w:val="ru-RU" w:eastAsia="ru-RU"/>
        </w:rPr>
        <w:t>обеспечения эффективного руководства</w:t>
      </w:r>
      <w:r w:rsidRPr="00666130">
        <w:rPr>
          <w:lang w:val="ru-RU" w:eastAsia="ru-RU"/>
        </w:rPr>
        <w:t xml:space="preserve"> командой проектный менеджер должен:</w:t>
      </w:r>
    </w:p>
    <w:p w:rsidR="004D6081" w:rsidRPr="00254E32" w:rsidRDefault="004D6081" w:rsidP="00DF0F58">
      <w:pPr>
        <w:pStyle w:val="ListParagraph"/>
        <w:numPr>
          <w:ilvl w:val="0"/>
          <w:numId w:val="41"/>
        </w:numPr>
        <w:jc w:val="both"/>
        <w:rPr>
          <w:szCs w:val="22"/>
          <w:lang w:eastAsia="ru-RU"/>
        </w:rPr>
      </w:pPr>
      <w:r w:rsidRPr="00254E32">
        <w:rPr>
          <w:szCs w:val="22"/>
          <w:lang w:eastAsia="ru-RU"/>
        </w:rPr>
        <w:t>Определить организационную структуру команды, подобрать ее состав, распределить функции и обязанности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Назначить руководителей и ответственных за отдельные направления</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Своевременно спланировать, распределить и скоординировать работу</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Четко объяснить цели и задачи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Преодолевать препятствия и избегать конфликтов</w:t>
      </w:r>
      <w:r w:rsidR="00254E32">
        <w:rPr>
          <w:szCs w:val="22"/>
          <w:lang w:eastAsia="ru-RU"/>
        </w:rPr>
        <w:t>;</w:t>
      </w:r>
    </w:p>
    <w:p w:rsidR="004D6081" w:rsidRPr="00022575" w:rsidRDefault="004D6081" w:rsidP="00DF0F58">
      <w:pPr>
        <w:pStyle w:val="ListParagraph"/>
        <w:numPr>
          <w:ilvl w:val="0"/>
          <w:numId w:val="41"/>
        </w:numPr>
        <w:jc w:val="both"/>
        <w:rPr>
          <w:szCs w:val="22"/>
          <w:lang w:eastAsia="ru-RU"/>
        </w:rPr>
      </w:pPr>
      <w:r w:rsidRPr="00254E32">
        <w:rPr>
          <w:szCs w:val="22"/>
          <w:lang w:eastAsia="ru-RU"/>
        </w:rPr>
        <w:lastRenderedPageBreak/>
        <w:t>Обеспечит</w:t>
      </w:r>
      <w:r w:rsidR="00254E32" w:rsidRPr="00254E32">
        <w:rPr>
          <w:szCs w:val="22"/>
          <w:lang w:eastAsia="ru-RU"/>
        </w:rPr>
        <w:t>ь</w:t>
      </w:r>
      <w:r w:rsidRPr="00254E32">
        <w:rPr>
          <w:szCs w:val="22"/>
          <w:lang w:eastAsia="ru-RU"/>
        </w:rPr>
        <w:t xml:space="preserve"> трудовую активность команды сил</w:t>
      </w:r>
      <w:r w:rsidRPr="00022575">
        <w:rPr>
          <w:szCs w:val="22"/>
          <w:lang w:eastAsia="ru-RU"/>
        </w:rPr>
        <w:t>ой личного авторитета, заинтересовать каждого члена команды, оказывать им помощь и проявлять участие, поддержать перспективу команды</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Привлекать всех к решению задач</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Обеспечить поддержку проекта со стороны руководства и регулирование отношений с окружением команды, создавать привлекательный имидж команды.</w:t>
      </w:r>
    </w:p>
    <w:p w:rsidR="004D6081" w:rsidRPr="00022575" w:rsidRDefault="004D6081" w:rsidP="00DF0F58">
      <w:pPr>
        <w:jc w:val="both"/>
        <w:rPr>
          <w:lang w:val="ru-RU" w:eastAsia="ru-RU"/>
        </w:rPr>
      </w:pPr>
      <w:r w:rsidRPr="00022575">
        <w:rPr>
          <w:b/>
          <w:lang w:val="ru-RU" w:eastAsia="ru-RU"/>
        </w:rPr>
        <w:t>Менеджер проекта</w:t>
      </w:r>
      <w:r w:rsidRPr="00022575">
        <w:rPr>
          <w:lang w:val="ru-RU" w:eastAsia="ru-RU"/>
        </w:rPr>
        <w:t xml:space="preserve"> – лицо, отвечающее за успех проекта, а также за подбор и работу своей команды и завершение проекта. Это происходит в рамках ограничений, наложенных партнерскими и другими организациями, внешними по отношению к проектной команде.</w:t>
      </w:r>
    </w:p>
    <w:p w:rsidR="004D6081" w:rsidRPr="00022575" w:rsidRDefault="004D6081" w:rsidP="00DF0F58">
      <w:pPr>
        <w:jc w:val="both"/>
        <w:rPr>
          <w:lang w:val="ru-RU" w:eastAsia="ru-RU"/>
        </w:rPr>
      </w:pPr>
      <w:r w:rsidRPr="00022575">
        <w:rPr>
          <w:lang w:val="ru-RU" w:eastAsia="ru-RU"/>
        </w:rPr>
        <w:t xml:space="preserve">Менеджер проекта должен быть назначен как можно раньше. Обычно менеджера проекта назначает </w:t>
      </w:r>
      <w:r w:rsidRPr="00022575">
        <w:rPr>
          <w:i/>
          <w:lang w:val="ru-RU" w:eastAsia="ru-RU"/>
        </w:rPr>
        <w:t>Заказчик</w:t>
      </w:r>
      <w:r w:rsidRPr="00022575">
        <w:rPr>
          <w:lang w:val="ru-RU" w:eastAsia="ru-RU"/>
        </w:rPr>
        <w:t>.</w:t>
      </w:r>
    </w:p>
    <w:p w:rsidR="004D6081" w:rsidRPr="00022575" w:rsidRDefault="004D6081" w:rsidP="00DF0F58">
      <w:pPr>
        <w:jc w:val="both"/>
        <w:rPr>
          <w:lang w:val="ru-RU" w:eastAsia="ru-RU"/>
        </w:rPr>
      </w:pPr>
      <w:r w:rsidRPr="00022575">
        <w:rPr>
          <w:lang w:val="ru-RU" w:eastAsia="ru-RU"/>
        </w:rPr>
        <w:t>Искусство управления человеческими ресурсами и координация их в проекте реализуется менеджером посредством применения административных и поведенческих знаний для достижения определенных проектных целей в содержании, затратах, времени, качестве и удовлетворении участников проекта.</w:t>
      </w:r>
    </w:p>
    <w:p w:rsidR="004D6081" w:rsidRDefault="004D6081" w:rsidP="00DF0F58">
      <w:pPr>
        <w:jc w:val="both"/>
        <w:rPr>
          <w:lang w:val="ru-RU" w:eastAsia="ru-RU"/>
        </w:rPr>
      </w:pPr>
      <w:r w:rsidRPr="00022575">
        <w:rPr>
          <w:lang w:val="ru-RU" w:eastAsia="ru-RU"/>
        </w:rPr>
        <w:t>Менеджер проекта является ключевой фигурой в команде проекта. От его лидерских качеств, организационных способностей, харизмы, умения вовремя принимать решения и сглаживать конфликты напрямую зависит успех проекта.</w:t>
      </w:r>
    </w:p>
    <w:p w:rsidR="00EF153A" w:rsidRPr="00EF153A" w:rsidRDefault="00EF153A" w:rsidP="00552A9A">
      <w:pPr>
        <w:pStyle w:val="Heading3"/>
        <w:rPr>
          <w:lang w:val="ru-RU" w:eastAsia="ru-RU"/>
        </w:rPr>
      </w:pPr>
      <w:bookmarkStart w:id="6" w:name="_Toc438377332"/>
      <w:r>
        <w:rPr>
          <w:lang w:val="ru-RU" w:eastAsia="ru-RU"/>
        </w:rPr>
        <w:t xml:space="preserve">Определение термина </w:t>
      </w:r>
      <w:r>
        <w:rPr>
          <w:lang w:eastAsia="ru-RU"/>
        </w:rPr>
        <w:t>IT</w:t>
      </w:r>
      <w:r w:rsidRPr="00F375F8">
        <w:rPr>
          <w:lang w:val="ru-RU" w:eastAsia="ru-RU"/>
        </w:rPr>
        <w:t>-</w:t>
      </w:r>
      <w:r>
        <w:rPr>
          <w:lang w:val="ru-RU" w:eastAsia="ru-RU"/>
        </w:rPr>
        <w:t>проект</w:t>
      </w:r>
      <w:bookmarkEnd w:id="6"/>
    </w:p>
    <w:p w:rsidR="004D6081" w:rsidRPr="00022575" w:rsidRDefault="004D6081" w:rsidP="00DF0F58">
      <w:pPr>
        <w:jc w:val="both"/>
        <w:rPr>
          <w:lang w:val="ru-RU" w:eastAsia="ru-RU"/>
        </w:rPr>
      </w:pPr>
      <w:r w:rsidRPr="00022575">
        <w:rPr>
          <w:lang w:val="ru-RU" w:eastAsia="ru-RU"/>
        </w:rPr>
        <w:t>Термин "</w:t>
      </w:r>
      <w:r w:rsidRPr="00022575">
        <w:rPr>
          <w:b/>
          <w:lang w:val="ru-RU" w:eastAsia="ru-RU"/>
        </w:rPr>
        <w:t>ИТ-проект</w:t>
      </w:r>
      <w:r w:rsidRPr="00022575">
        <w:rPr>
          <w:lang w:val="ru-RU" w:eastAsia="ru-RU"/>
        </w:rPr>
        <w:t>" обычно используется для обозначения деятельности, связанной с использованием или созданием некоторой информационной технологии. Это приводит к тому, что ИТ-проекты охватывают очень разнообразные сферы деятельности: разработку программных приложений, создание информационных систем,</w:t>
      </w:r>
      <w:bookmarkStart w:id="7" w:name="keyword1"/>
      <w:bookmarkEnd w:id="7"/>
      <w:r w:rsidRPr="00022575">
        <w:rPr>
          <w:lang w:val="ru-RU" w:eastAsia="ru-RU"/>
        </w:rPr>
        <w:t xml:space="preserve"> </w:t>
      </w:r>
      <w:r w:rsidRPr="00022575">
        <w:rPr>
          <w:iCs/>
          <w:lang w:val="ru-RU" w:eastAsia="ru-RU"/>
        </w:rPr>
        <w:t>развертывание</w:t>
      </w:r>
      <w:r w:rsidRPr="00022575">
        <w:rPr>
          <w:lang w:val="ru-RU" w:eastAsia="ru-RU"/>
        </w:rPr>
        <w:t xml:space="preserve"> ИТ-инфраструктуры и пр.</w:t>
      </w:r>
    </w:p>
    <w:p w:rsidR="004D6081" w:rsidRPr="00022575" w:rsidRDefault="004D6081" w:rsidP="00DF0F58">
      <w:pPr>
        <w:jc w:val="both"/>
        <w:rPr>
          <w:lang w:eastAsia="ru-RU"/>
        </w:rPr>
      </w:pPr>
      <w:r w:rsidRPr="00022575">
        <w:rPr>
          <w:lang w:val="ru-RU" w:eastAsia="ru-RU"/>
        </w:rPr>
        <w:t xml:space="preserve">С одной стороны, эти работы соответствуют классическому определению проекта "Проект – это комплекс усилий, предпринимаемых с целью получения конкретных уникальных результатов в рамках отведенного времени и в пределах утвержденного бюджета, который выделяется на оплату ресурсов, используемых или потребляемых в ходе проекта". </w:t>
      </w:r>
      <w:r w:rsidRPr="00022575">
        <w:rPr>
          <w:lang w:eastAsia="ru-RU"/>
        </w:rPr>
        <w:t>С другой стороны, они обладают известными отличительными особенностями: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 xml:space="preserve">разделение на уровне идеологии заказчика и исполнителя: заказчиком, как правило, </w:t>
      </w:r>
      <w:r w:rsidR="008B39B1" w:rsidRPr="00022575">
        <w:rPr>
          <w:szCs w:val="22"/>
          <w:lang w:eastAsia="ru-RU"/>
        </w:rPr>
        <w:t>является бизнес</w:t>
      </w:r>
      <w:r w:rsidRPr="00022575">
        <w:rPr>
          <w:szCs w:val="22"/>
          <w:lang w:eastAsia="ru-RU"/>
        </w:rPr>
        <w:t>, а исполнителем – ИТ-специалисты, и есть трудности в выявлении требований, ожиданий от проекта, в формировании технического задания. Существует также проблема эффективных коммуникаций;</w:t>
      </w:r>
    </w:p>
    <w:p w:rsidR="004D6081" w:rsidRPr="00022575" w:rsidRDefault="004D6081" w:rsidP="00DF0F58">
      <w:pPr>
        <w:pStyle w:val="ListParagraph"/>
        <w:numPr>
          <w:ilvl w:val="0"/>
          <w:numId w:val="42"/>
        </w:numPr>
        <w:jc w:val="both"/>
        <w:rPr>
          <w:szCs w:val="22"/>
          <w:lang w:eastAsia="ru-RU"/>
        </w:rPr>
      </w:pPr>
      <w:r w:rsidRPr="00022575">
        <w:rPr>
          <w:szCs w:val="22"/>
          <w:lang w:eastAsia="ru-RU"/>
        </w:rPr>
        <w:t>ответственность за результат проекта имеет "солидарный" характер. То есть здесь нельзя возложить ответственность за успех проекта только на исполнителя, точно так же, как нельзя говорить, что исключительно заказчик виновен в том, что проект не удался. В ИТ-проекте должны создаваться определенные условия для взаимодействия сторон, и стороны, участвующие в нем, несут равную ответственность за результаты проекта;</w:t>
      </w:r>
    </w:p>
    <w:p w:rsidR="004D6081" w:rsidRPr="00022575" w:rsidRDefault="004D6081" w:rsidP="00DF0F58">
      <w:pPr>
        <w:pStyle w:val="ListParagraph"/>
        <w:numPr>
          <w:ilvl w:val="0"/>
          <w:numId w:val="42"/>
        </w:numPr>
        <w:jc w:val="both"/>
        <w:rPr>
          <w:szCs w:val="22"/>
          <w:lang w:eastAsia="ru-RU"/>
        </w:rPr>
      </w:pPr>
      <w:r w:rsidRPr="00022575">
        <w:rPr>
          <w:szCs w:val="22"/>
          <w:lang w:eastAsia="ru-RU"/>
        </w:rPr>
        <w:t>зачастую реализация ИТ-проекта предусматривает изменение существующих организационных структур на предприятии;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lastRenderedPageBreak/>
        <w:t>обычно в ИТ-проект вовлечено множество подразделений организации;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существует высокая вероятность конфликтов между руководителем проекта, высшим руководством, руководителями подразделений и персоналом организации;</w:t>
      </w:r>
    </w:p>
    <w:p w:rsidR="004D6081" w:rsidRDefault="004D6081" w:rsidP="00DF0F58">
      <w:pPr>
        <w:pStyle w:val="ListParagraph"/>
        <w:numPr>
          <w:ilvl w:val="0"/>
          <w:numId w:val="42"/>
        </w:numPr>
        <w:jc w:val="both"/>
        <w:rPr>
          <w:szCs w:val="22"/>
          <w:lang w:eastAsia="ru-RU"/>
        </w:rPr>
      </w:pPr>
      <w:r w:rsidRPr="00022575">
        <w:rPr>
          <w:szCs w:val="22"/>
          <w:lang w:eastAsia="ru-RU"/>
        </w:rPr>
        <w:t>многие ИТ-проекты имеют колоссальные бюджеты. В крупных компаниях масштабы проектной деятельности в области информационных технологий (ИТ) измеряются миллионами долларов, причем реализация новых проектов происходит постоянно. Если, например, промышленное предприятие достаточно один раз построить – и оно будет работать, не требуя регулярных инвестиций, то развитие ИТ-инфраструктуры в растущих компаниях требует больших и регулярных вложений. Большие бюджеты, в свою очередь, подразумевают больший уровень ответственности и, соответственно, больший уровень компетенции тех людей, которые этими проектами управляют.</w:t>
      </w:r>
    </w:p>
    <w:p w:rsidR="00EF153A" w:rsidRPr="00EF153A" w:rsidRDefault="00EF153A" w:rsidP="00552A9A">
      <w:pPr>
        <w:pStyle w:val="Heading3"/>
        <w:rPr>
          <w:lang w:val="ru-RU" w:eastAsia="ru-RU"/>
        </w:rPr>
      </w:pPr>
      <w:bookmarkStart w:id="8" w:name="_Toc438377333"/>
      <w:r>
        <w:rPr>
          <w:lang w:val="ru-RU" w:eastAsia="ru-RU"/>
        </w:rPr>
        <w:t>Планирование бюджета</w:t>
      </w:r>
      <w:bookmarkEnd w:id="8"/>
    </w:p>
    <w:p w:rsidR="004D6081" w:rsidRPr="00022575" w:rsidRDefault="004D6081" w:rsidP="00DF0F58">
      <w:pPr>
        <w:jc w:val="both"/>
        <w:rPr>
          <w:lang w:val="ru-RU" w:eastAsia="ru-RU"/>
        </w:rPr>
      </w:pPr>
      <w:r w:rsidRPr="00EF153A">
        <w:rPr>
          <w:i/>
          <w:lang w:val="ru-RU" w:eastAsia="ru-RU"/>
        </w:rPr>
        <w:t>Планирование бюджета</w:t>
      </w:r>
      <w:r w:rsidR="00022575">
        <w:rPr>
          <w:lang w:val="ru-RU" w:eastAsia="ru-RU"/>
        </w:rPr>
        <w:t xml:space="preserve"> на </w:t>
      </w:r>
      <w:r w:rsidR="00022575">
        <w:rPr>
          <w:lang w:eastAsia="ru-RU"/>
        </w:rPr>
        <w:t>IT</w:t>
      </w:r>
      <w:r w:rsidR="00022575" w:rsidRPr="00022575">
        <w:rPr>
          <w:lang w:val="ru-RU" w:eastAsia="ru-RU"/>
        </w:rPr>
        <w:t>-</w:t>
      </w:r>
      <w:r w:rsidR="00022575">
        <w:rPr>
          <w:lang w:val="ru-RU" w:eastAsia="ru-RU"/>
        </w:rPr>
        <w:t>проекту</w:t>
      </w:r>
      <w:r w:rsidRPr="00022575">
        <w:rPr>
          <w:lang w:val="ru-RU" w:eastAsia="ru-RU"/>
        </w:rPr>
        <w:t xml:space="preserve"> можно разделить на три этапа:</w:t>
      </w:r>
      <w:r w:rsidRPr="00022575">
        <w:rPr>
          <w:lang w:eastAsia="ru-RU"/>
        </w:rPr>
        <w:t> </w:t>
      </w:r>
      <w:bookmarkStart w:id="9" w:name="habracut"/>
      <w:bookmarkEnd w:id="9"/>
    </w:p>
    <w:p w:rsidR="00C06717" w:rsidRPr="001334D0" w:rsidRDefault="00022575" w:rsidP="00DF0F58">
      <w:pPr>
        <w:pStyle w:val="ListParagraph"/>
        <w:numPr>
          <w:ilvl w:val="0"/>
          <w:numId w:val="43"/>
        </w:numPr>
        <w:jc w:val="both"/>
        <w:rPr>
          <w:b/>
          <w:szCs w:val="22"/>
          <w:lang w:eastAsia="ru-RU"/>
        </w:rPr>
      </w:pPr>
      <w:r w:rsidRPr="001334D0">
        <w:rPr>
          <w:b/>
          <w:bCs/>
          <w:szCs w:val="22"/>
          <w:lang w:eastAsia="ru-RU"/>
        </w:rPr>
        <w:t>С</w:t>
      </w:r>
      <w:r w:rsidR="004D6081" w:rsidRPr="001334D0">
        <w:rPr>
          <w:b/>
          <w:bCs/>
          <w:szCs w:val="22"/>
          <w:lang w:eastAsia="ru-RU"/>
        </w:rPr>
        <w:t>бор информации</w:t>
      </w:r>
    </w:p>
    <w:p w:rsidR="004D6081" w:rsidRPr="00C06717" w:rsidRDefault="004D6081" w:rsidP="00DF0F58">
      <w:pPr>
        <w:ind w:left="360"/>
        <w:jc w:val="both"/>
        <w:rPr>
          <w:lang w:val="ru-RU" w:eastAsia="ru-RU"/>
        </w:rPr>
      </w:pPr>
      <w:r w:rsidRPr="00C06717">
        <w:rPr>
          <w:lang w:val="ru-RU" w:eastAsia="ru-RU"/>
        </w:rPr>
        <w:t>Для составления (и обоснования) бюджета на ИТ нужно знать:</w:t>
      </w:r>
    </w:p>
    <w:p w:rsidR="00022575" w:rsidRPr="00C06717" w:rsidRDefault="004D6081" w:rsidP="00DF0F58">
      <w:pPr>
        <w:pStyle w:val="ListParagraph"/>
        <w:numPr>
          <w:ilvl w:val="0"/>
          <w:numId w:val="44"/>
        </w:numPr>
        <w:jc w:val="both"/>
        <w:rPr>
          <w:szCs w:val="22"/>
          <w:lang w:eastAsia="ru-RU"/>
        </w:rPr>
      </w:pPr>
      <w:r w:rsidRPr="00C06717">
        <w:rPr>
          <w:szCs w:val="22"/>
          <w:lang w:eastAsia="ru-RU"/>
        </w:rPr>
        <w:t>Что компания уже купила в прошлом и за что продолжает платить в настоящем, а именно:</w:t>
      </w:r>
    </w:p>
    <w:p w:rsidR="004D6081" w:rsidRPr="00C06717" w:rsidRDefault="004D6081" w:rsidP="00DF0F58">
      <w:pPr>
        <w:pStyle w:val="ListParagraph"/>
        <w:numPr>
          <w:ilvl w:val="0"/>
          <w:numId w:val="45"/>
        </w:numPr>
        <w:jc w:val="both"/>
        <w:rPr>
          <w:szCs w:val="22"/>
          <w:lang w:eastAsia="ru-RU"/>
        </w:rPr>
      </w:pPr>
      <w:r w:rsidRPr="00C06717">
        <w:rPr>
          <w:szCs w:val="22"/>
          <w:lang w:eastAsia="ru-RU"/>
        </w:rPr>
        <w:t>используемое и находящееся в резерве оборудование,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лицензии на программное обеспечение,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сервисные контракты,</w:t>
      </w:r>
    </w:p>
    <w:p w:rsidR="004D6081" w:rsidRPr="00C06717" w:rsidRDefault="004D6081" w:rsidP="00DF0F58">
      <w:pPr>
        <w:pStyle w:val="ListParagraph"/>
        <w:numPr>
          <w:ilvl w:val="0"/>
          <w:numId w:val="45"/>
        </w:numPr>
        <w:jc w:val="both"/>
        <w:rPr>
          <w:szCs w:val="22"/>
          <w:lang w:eastAsia="ru-RU"/>
        </w:rPr>
      </w:pPr>
      <w:r w:rsidRPr="00C06717">
        <w:rPr>
          <w:szCs w:val="22"/>
          <w:lang w:eastAsia="ru-RU"/>
        </w:rPr>
        <w:t>операторские услуги,</w:t>
      </w:r>
    </w:p>
    <w:p w:rsidR="004D6081" w:rsidRPr="00C06717" w:rsidRDefault="004D6081" w:rsidP="00DF0F58">
      <w:pPr>
        <w:pStyle w:val="ListParagraph"/>
        <w:numPr>
          <w:ilvl w:val="0"/>
          <w:numId w:val="45"/>
        </w:numPr>
        <w:jc w:val="both"/>
        <w:rPr>
          <w:szCs w:val="22"/>
          <w:lang w:eastAsia="ru-RU"/>
        </w:rPr>
      </w:pPr>
      <w:r w:rsidRPr="00C06717">
        <w:rPr>
          <w:szCs w:val="22"/>
          <w:lang w:eastAsia="ru-RU"/>
        </w:rPr>
        <w:t>расходные материалы и затраты на них.</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информационные технологии используются в компании и для чего.</w:t>
      </w:r>
      <w:r w:rsidRPr="00C06717">
        <w:rPr>
          <w:szCs w:val="22"/>
          <w:lang w:eastAsia="ru-RU"/>
        </w:rPr>
        <w:br/>
        <w:t>Полный список услуг (ИТ-сервисов), которые использует бизнес в своей работе, начиная от банальных «электронная почта», «печать документов», «телефонная связь», заканчивая системами управления, безопасности и спец</w:t>
      </w:r>
      <w:r w:rsidR="00C06717" w:rsidRPr="00C06717">
        <w:rPr>
          <w:szCs w:val="22"/>
          <w:lang w:eastAsia="ru-RU"/>
        </w:rPr>
        <w:t>ифическими бизнес-приложениями.</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цели, планы и задачи у компании на ближайший финансовый период, как</w:t>
      </w:r>
      <w:r w:rsidR="00C06717">
        <w:rPr>
          <w:szCs w:val="22"/>
          <w:lang w:eastAsia="ru-RU"/>
        </w:rPr>
        <w:t xml:space="preserve">ие проблемы должны быть решены?  </w:t>
      </w:r>
      <w:r w:rsidRPr="00C06717">
        <w:rPr>
          <w:szCs w:val="22"/>
          <w:lang w:eastAsia="ru-RU"/>
        </w:rPr>
        <w:t xml:space="preserve">Реорганизация подразделений, увеличение персонала, появление новых задач, изменение требований по производительности, надежности и безопасности работы информационных систем. На данном этапе полезно пообщаться как с руководством компании, так и с руководителями структурных подразделений, чтобы понять их потребности по изменению качества обслуживания, надежности, удобства работы с системами, а также уточнить список используемых ими ИТ-сервисов. Дополнительно можно провести анкетирование пользователей, собрать полученные за последнее время </w:t>
      </w:r>
      <w:r w:rsidR="00C06717">
        <w:rPr>
          <w:szCs w:val="22"/>
          <w:lang w:eastAsia="ru-RU"/>
        </w:rPr>
        <w:t>обращения.</w:t>
      </w:r>
    </w:p>
    <w:p w:rsidR="00C06717" w:rsidRPr="00DF0740" w:rsidRDefault="00C06717" w:rsidP="00DF0F58">
      <w:pPr>
        <w:pStyle w:val="ListParagraph"/>
        <w:numPr>
          <w:ilvl w:val="0"/>
          <w:numId w:val="43"/>
        </w:numPr>
        <w:jc w:val="both"/>
        <w:rPr>
          <w:b/>
          <w:szCs w:val="22"/>
          <w:lang w:eastAsia="ru-RU"/>
        </w:rPr>
      </w:pPr>
      <w:r w:rsidRPr="00DF0740">
        <w:rPr>
          <w:b/>
          <w:bCs/>
          <w:szCs w:val="22"/>
          <w:lang w:eastAsia="ru-RU"/>
        </w:rPr>
        <w:t>А</w:t>
      </w:r>
      <w:r w:rsidR="004D6081" w:rsidRPr="00DF0740">
        <w:rPr>
          <w:b/>
          <w:bCs/>
          <w:szCs w:val="22"/>
          <w:lang w:eastAsia="ru-RU"/>
        </w:rPr>
        <w:t>нализ</w:t>
      </w:r>
    </w:p>
    <w:p w:rsidR="004D6081" w:rsidRPr="00DF0740" w:rsidRDefault="004D6081" w:rsidP="00DF0F58">
      <w:pPr>
        <w:ind w:left="360"/>
        <w:jc w:val="both"/>
        <w:rPr>
          <w:lang w:eastAsia="ru-RU"/>
        </w:rPr>
      </w:pPr>
      <w:r w:rsidRPr="00DF0740">
        <w:rPr>
          <w:lang w:val="ru-RU" w:eastAsia="ru-RU"/>
        </w:rPr>
        <w:t xml:space="preserve">Задача данного этапа – найти те точки, которые мешают в текущий момент достичь поставленных целей или могут помешать в будущем. </w:t>
      </w:r>
      <w:r w:rsidRPr="00DF0740">
        <w:rPr>
          <w:lang w:eastAsia="ru-RU"/>
        </w:rPr>
        <w:t>Для этого рекомендуется проанализировать следующие показатели: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lastRenderedPageBreak/>
        <w:t>Производительность</w:t>
      </w:r>
    </w:p>
    <w:p w:rsidR="004D6081" w:rsidRPr="00DF0740" w:rsidRDefault="004D6081" w:rsidP="00DF0F58">
      <w:pPr>
        <w:pStyle w:val="ListParagraph"/>
        <w:ind w:left="1080"/>
        <w:jc w:val="both"/>
        <w:rPr>
          <w:szCs w:val="22"/>
          <w:lang w:eastAsia="ru-RU"/>
        </w:rPr>
      </w:pPr>
      <w:r w:rsidRPr="00DF0740">
        <w:rPr>
          <w:szCs w:val="22"/>
          <w:lang w:eastAsia="ru-RU"/>
        </w:rPr>
        <w:t>Хватает ли производительности систем в настоящий момент всем пользователям? Соответствует ли текущий уровень производительности систем ожиданиям бизнеса? Что сейчас является слабым звеном? Хватит ли производительности, если нагрузка вырастет в соответствии с планами по развитию?</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Надежность</w:t>
      </w:r>
    </w:p>
    <w:p w:rsidR="004D6081" w:rsidRPr="00DF0740" w:rsidRDefault="004D6081" w:rsidP="00DF0F58">
      <w:pPr>
        <w:pStyle w:val="ListParagraph"/>
        <w:ind w:left="1080"/>
        <w:jc w:val="both"/>
        <w:rPr>
          <w:b/>
          <w:szCs w:val="22"/>
          <w:lang w:eastAsia="ru-RU"/>
        </w:rPr>
      </w:pPr>
      <w:r w:rsidRPr="00DF0740">
        <w:rPr>
          <w:szCs w:val="22"/>
          <w:lang w:eastAsia="ru-RU"/>
        </w:rPr>
        <w:t>Достаточные ли меры приняты для обеспечения сохранности данных? Допустимо ли менять оборудование по мере выхода из строя или стоит его обновить заранее? Сможете ли вы в случае сбоя восстановить работоспособность в требуемые сроки или требуется заранее приобрести дополнительное оборудование или программное обеспечение для этого? Есть ли какие-то известные проблемы, которые влияют на безотказность работы ИТ-систем?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Функциональность</w:t>
      </w:r>
    </w:p>
    <w:p w:rsidR="004D6081" w:rsidRPr="00DF0740" w:rsidRDefault="004D6081" w:rsidP="00DF0F58">
      <w:pPr>
        <w:pStyle w:val="ListParagraph"/>
        <w:ind w:left="1080"/>
        <w:jc w:val="both"/>
        <w:rPr>
          <w:b/>
          <w:szCs w:val="22"/>
          <w:lang w:eastAsia="ru-RU"/>
        </w:rPr>
      </w:pPr>
      <w:r w:rsidRPr="00DF0740">
        <w:rPr>
          <w:szCs w:val="22"/>
          <w:lang w:eastAsia="ru-RU"/>
        </w:rPr>
        <w:t>Решают ли существующие приложения задачи пользователей и бизнеса? Решают ли они их эффективно? Что компания недополучает сейчас? Что нужно изменить, чтобы соответствовать будущим требованиям? Актуальны ли существующие бизнес-приложения вообще?</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Безопасность</w:t>
      </w:r>
    </w:p>
    <w:p w:rsidR="001334D0" w:rsidRPr="00DF0740" w:rsidRDefault="004D6081" w:rsidP="00DF0F58">
      <w:pPr>
        <w:pStyle w:val="ListParagraph"/>
        <w:ind w:left="1080"/>
        <w:jc w:val="both"/>
        <w:rPr>
          <w:szCs w:val="22"/>
          <w:lang w:eastAsia="ru-RU"/>
        </w:rPr>
      </w:pPr>
      <w:r w:rsidRPr="00DF0740">
        <w:rPr>
          <w:szCs w:val="22"/>
          <w:lang w:eastAsia="ru-RU"/>
        </w:rPr>
        <w:t>Защищены ли данные компании от внешних угроз? А от внутренних? Соответствует ли система защиты уровню угроз? Как изменятся требования к информационной безопасности в обозримом будущем?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Удобство</w:t>
      </w:r>
    </w:p>
    <w:p w:rsidR="004D6081" w:rsidRPr="00DF0740" w:rsidRDefault="004D6081" w:rsidP="00DF0F58">
      <w:pPr>
        <w:pStyle w:val="ListParagraph"/>
        <w:ind w:left="1080"/>
        <w:jc w:val="both"/>
        <w:rPr>
          <w:szCs w:val="22"/>
          <w:lang w:eastAsia="ru-RU"/>
        </w:rPr>
      </w:pPr>
      <w:r w:rsidRPr="00DF0740">
        <w:rPr>
          <w:szCs w:val="22"/>
          <w:lang w:eastAsia="ru-RU"/>
        </w:rPr>
        <w:t>Создает ли что-нибудь дискомфорт в работе пользователей с компьютерной техникой? Удобно ли расположены принтеры в офисе, сильно ли шумят компьютеры, все ли интерфейсы и системы понятны для пользователей,</w:t>
      </w:r>
      <w:r w:rsidR="001334D0" w:rsidRPr="00DF0740">
        <w:rPr>
          <w:szCs w:val="22"/>
          <w:lang w:eastAsia="ru-RU"/>
        </w:rPr>
        <w:t xml:space="preserve"> жалуются ли они еще на что-то? </w:t>
      </w:r>
      <w:r w:rsidRPr="00DF0740">
        <w:rPr>
          <w:szCs w:val="22"/>
          <w:lang w:eastAsia="ru-RU"/>
        </w:rPr>
        <w:t>Можно ли это улучшить?</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Операционные расходы</w:t>
      </w:r>
    </w:p>
    <w:p w:rsidR="004D6081" w:rsidRPr="00DF0740" w:rsidRDefault="004D6081" w:rsidP="00DF0F58">
      <w:pPr>
        <w:pStyle w:val="ListParagraph"/>
        <w:ind w:left="1080"/>
        <w:jc w:val="both"/>
        <w:rPr>
          <w:b/>
          <w:szCs w:val="22"/>
          <w:lang w:eastAsia="ru-RU"/>
        </w:rPr>
      </w:pPr>
      <w:r w:rsidRPr="00DF0740">
        <w:rPr>
          <w:szCs w:val="22"/>
          <w:lang w:eastAsia="ru-RU"/>
        </w:rPr>
        <w:t>Оптимальны ли существующие операционные расходы? Соответствуют ли они рыночной стоимости? В какие суммы ежемесячно обходится компании тот или иной сервис? Из чего состоят эти расходы? Можно ли их уменьшить без ущерба для компании?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Запасы</w:t>
      </w:r>
    </w:p>
    <w:p w:rsidR="004D6081" w:rsidRPr="00DF0740" w:rsidRDefault="004D6081" w:rsidP="00DF0F58">
      <w:pPr>
        <w:pStyle w:val="ListParagraph"/>
        <w:ind w:left="1080"/>
        <w:jc w:val="both"/>
        <w:rPr>
          <w:b/>
          <w:szCs w:val="22"/>
          <w:lang w:eastAsia="ru-RU"/>
        </w:rPr>
      </w:pPr>
      <w:r w:rsidRPr="00DF0740">
        <w:rPr>
          <w:szCs w:val="22"/>
          <w:lang w:eastAsia="ru-RU"/>
        </w:rPr>
        <w:t>Есть ли необходимые расходные материалы? Сколько нужно будет дополнительного оборудования и лицензий в случае расширения? Нужны ли будут дополнительные разовые или постоянные услуги в случае планируемого развития бизнеса?</w:t>
      </w:r>
    </w:p>
    <w:p w:rsidR="001334D0" w:rsidRPr="00DF0740" w:rsidRDefault="001334D0" w:rsidP="00DF0F58">
      <w:pPr>
        <w:pStyle w:val="ListParagraph"/>
        <w:numPr>
          <w:ilvl w:val="0"/>
          <w:numId w:val="43"/>
        </w:numPr>
        <w:jc w:val="both"/>
        <w:rPr>
          <w:b/>
          <w:szCs w:val="22"/>
          <w:lang w:eastAsia="ru-RU"/>
        </w:rPr>
      </w:pPr>
      <w:r w:rsidRPr="00DF0740">
        <w:rPr>
          <w:b/>
          <w:bCs/>
          <w:szCs w:val="22"/>
          <w:lang w:eastAsia="ru-RU"/>
        </w:rPr>
        <w:t>Ф</w:t>
      </w:r>
      <w:r w:rsidR="004D6081" w:rsidRPr="00DF0740">
        <w:rPr>
          <w:b/>
          <w:bCs/>
          <w:szCs w:val="22"/>
          <w:lang w:eastAsia="ru-RU"/>
        </w:rPr>
        <w:t>ормирование бюджета и обоснование</w:t>
      </w:r>
    </w:p>
    <w:p w:rsidR="00DF0740" w:rsidRPr="00DF0740" w:rsidRDefault="004D6081" w:rsidP="00DF0F58">
      <w:pPr>
        <w:ind w:left="360"/>
        <w:jc w:val="both"/>
        <w:rPr>
          <w:b/>
          <w:lang w:val="ru-RU" w:eastAsia="ru-RU"/>
        </w:rPr>
      </w:pPr>
      <w:r w:rsidRPr="00DF0740">
        <w:rPr>
          <w:lang w:val="ru-RU" w:eastAsia="ru-RU"/>
        </w:rPr>
        <w:t xml:space="preserve">Собственно, вся основная работа выполнена на прошлых этапах. Последняя задача — представить полученные выводы руководству в понятном и удобном для принятия решений виде. </w:t>
      </w:r>
      <w:r w:rsidR="00DF0740" w:rsidRPr="00DF0740">
        <w:rPr>
          <w:lang w:val="ru-RU" w:eastAsia="ru-RU"/>
        </w:rPr>
        <w:t>О</w:t>
      </w:r>
      <w:r w:rsidRPr="00DF0740">
        <w:rPr>
          <w:lang w:val="ru-RU" w:eastAsia="ru-RU"/>
        </w:rPr>
        <w:t>бычно разделяю</w:t>
      </w:r>
      <w:r w:rsidR="00DF0740" w:rsidRPr="00DF0740">
        <w:rPr>
          <w:lang w:val="ru-RU" w:eastAsia="ru-RU"/>
        </w:rPr>
        <w:t>т</w:t>
      </w:r>
      <w:r w:rsidRPr="00DF0740">
        <w:rPr>
          <w:lang w:val="ru-RU" w:eastAsia="ru-RU"/>
        </w:rPr>
        <w:t xml:space="preserve"> все расходы по следующим категориям:</w:t>
      </w:r>
    </w:p>
    <w:p w:rsidR="004D6081" w:rsidRPr="006872C3" w:rsidRDefault="004D6081" w:rsidP="00DF0F58">
      <w:pPr>
        <w:pStyle w:val="ListParagraph"/>
        <w:numPr>
          <w:ilvl w:val="0"/>
          <w:numId w:val="47"/>
        </w:numPr>
        <w:jc w:val="both"/>
        <w:rPr>
          <w:b/>
          <w:szCs w:val="22"/>
          <w:lang w:eastAsia="ru-RU"/>
        </w:rPr>
      </w:pPr>
      <w:r w:rsidRPr="006872C3">
        <w:rPr>
          <w:szCs w:val="22"/>
          <w:lang w:eastAsia="ru-RU"/>
        </w:rPr>
        <w:t>Операционные расходы на поддержание деятельности: расходные материалы, сервисные контракты, услуги, оплата труда специалистов.</w:t>
      </w:r>
    </w:p>
    <w:p w:rsidR="004D6081" w:rsidRPr="006872C3" w:rsidRDefault="004D6081" w:rsidP="00DF0F58">
      <w:pPr>
        <w:pStyle w:val="ListParagraph"/>
        <w:numPr>
          <w:ilvl w:val="0"/>
          <w:numId w:val="47"/>
        </w:numPr>
        <w:jc w:val="both"/>
        <w:rPr>
          <w:szCs w:val="22"/>
          <w:lang w:eastAsia="ru-RU"/>
        </w:rPr>
      </w:pPr>
      <w:r w:rsidRPr="006872C3">
        <w:rPr>
          <w:szCs w:val="22"/>
          <w:lang w:eastAsia="ru-RU"/>
        </w:rPr>
        <w:lastRenderedPageBreak/>
        <w:t xml:space="preserve">Необходимые капитальные вложения, в случае отсутствия которых возможны серьезные потери для бизнеса. Сюда относятся расходы, которых компании не избежать и вопрос лишь в том, будет она инвестировать деньги в это заранее, </w:t>
      </w:r>
      <w:r w:rsidR="00DF0740" w:rsidRPr="006872C3">
        <w:rPr>
          <w:szCs w:val="22"/>
          <w:lang w:eastAsia="ru-RU"/>
        </w:rPr>
        <w:t>или,</w:t>
      </w:r>
      <w:r w:rsidRPr="006872C3">
        <w:rPr>
          <w:szCs w:val="22"/>
          <w:lang w:eastAsia="ru-RU"/>
        </w:rPr>
        <w:t xml:space="preserve"> когда уже понесет обозначенные потери.</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Рекомендуемые инвестиции – в сочетании с необходимыми позволяют значительно повысить показатели работы, а также устранить риски, которые могут оказать негативное влияние на бизнес.</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Расходы, связанные с развитием – необходимый объем инвестиций для обеспечения работы систем и поддержания качественных показателей в случае реализации планов по росту бизнеса.</w:t>
      </w:r>
    </w:p>
    <w:p w:rsidR="004D6081" w:rsidRPr="006872C3" w:rsidRDefault="004D6081" w:rsidP="00DF0F58">
      <w:pPr>
        <w:pStyle w:val="ListParagraph"/>
        <w:numPr>
          <w:ilvl w:val="0"/>
          <w:numId w:val="47"/>
        </w:numPr>
        <w:jc w:val="both"/>
        <w:rPr>
          <w:szCs w:val="22"/>
          <w:lang w:eastAsia="ru-RU"/>
        </w:rPr>
      </w:pPr>
      <w:r w:rsidRPr="006872C3">
        <w:rPr>
          <w:szCs w:val="22"/>
          <w:lang w:eastAsia="ru-RU"/>
        </w:rPr>
        <w:t>Возможные инвестиции, позволяющие улучшить функциональные возможности и/или удобство работы сотрудников с ИТ-системами. Данный пункт является красной тряпкой для финансистов, позволяя им при согласовании бюджета отказать вам в этой части и тем самым с честью выполнить свой долг, не опасаясь за последствия.</w:t>
      </w:r>
    </w:p>
    <w:p w:rsidR="004D6081" w:rsidRPr="006872C3" w:rsidRDefault="00DF0740" w:rsidP="00DF0F58">
      <w:pPr>
        <w:pStyle w:val="ListParagraph"/>
        <w:numPr>
          <w:ilvl w:val="0"/>
          <w:numId w:val="47"/>
        </w:numPr>
        <w:jc w:val="both"/>
        <w:rPr>
          <w:szCs w:val="22"/>
          <w:lang w:eastAsia="ru-RU"/>
        </w:rPr>
      </w:pPr>
      <w:r w:rsidRPr="006872C3">
        <w:rPr>
          <w:szCs w:val="22"/>
          <w:lang w:eastAsia="ru-RU"/>
        </w:rPr>
        <w:t>О</w:t>
      </w:r>
      <w:r w:rsidR="004D6081" w:rsidRPr="006872C3">
        <w:rPr>
          <w:szCs w:val="22"/>
          <w:lang w:eastAsia="ru-RU"/>
        </w:rPr>
        <w:t xml:space="preserve">боснование каждой из статей бюджета. </w:t>
      </w:r>
      <w:r w:rsidRPr="006872C3">
        <w:rPr>
          <w:szCs w:val="22"/>
          <w:lang w:eastAsia="ru-RU"/>
        </w:rPr>
        <w:t xml:space="preserve">Это самый важный подпункт. </w:t>
      </w:r>
      <w:r w:rsidR="004D6081" w:rsidRPr="006872C3">
        <w:rPr>
          <w:szCs w:val="22"/>
          <w:lang w:eastAsia="ru-RU"/>
        </w:rPr>
        <w:t>Бизнес, к сожалению, не оперирует понятиями «шестилетний сервер» и ничего не понимает в технике — он оперирует только категориями потребностей в ИТ-сервисах, возможностями, рисками и их стоимостью для бизнеса. Каталог услуг (ИТ-сервисов), который вы делали в самом начале, нужен вам для того, чтобы общаться с руководством компании на одном языке – это ваша точка взаимопонимания. Выявив потребность в оборудовании, программном обеспечении, персонале и пр. обосновывайте необходимость в них конкретными показателями работы конечных ИТ-сервисов (риски, качество, скорость реакции и пр.), которые получает или получит бизнес.</w:t>
      </w:r>
    </w:p>
    <w:p w:rsidR="00EF153A" w:rsidRPr="00F375F8" w:rsidRDefault="00EF153A" w:rsidP="00552A9A">
      <w:pPr>
        <w:pStyle w:val="Heading3"/>
        <w:rPr>
          <w:lang w:val="ru-RU"/>
        </w:rPr>
      </w:pPr>
      <w:bookmarkStart w:id="10" w:name="_Toc438377334"/>
      <w:r w:rsidRPr="00F375F8">
        <w:rPr>
          <w:lang w:val="ru-RU"/>
        </w:rPr>
        <w:t xml:space="preserve">Реализация </w:t>
      </w:r>
      <w:r w:rsidRPr="006872C3">
        <w:t>IT</w:t>
      </w:r>
      <w:r w:rsidRPr="00F375F8">
        <w:rPr>
          <w:lang w:val="ru-RU"/>
        </w:rPr>
        <w:t>-проекта</w:t>
      </w:r>
      <w:bookmarkEnd w:id="10"/>
    </w:p>
    <w:p w:rsidR="004D6081" w:rsidRPr="006872C3" w:rsidRDefault="00DF0740" w:rsidP="00DF0F58">
      <w:pPr>
        <w:jc w:val="both"/>
        <w:rPr>
          <w:lang w:val="ru-RU" w:eastAsia="ru-RU"/>
        </w:rPr>
      </w:pPr>
      <w:r w:rsidRPr="006872C3">
        <w:rPr>
          <w:lang w:val="ru-RU" w:eastAsia="ru-RU"/>
        </w:rPr>
        <w:t>В</w:t>
      </w:r>
      <w:r w:rsidR="004D6081" w:rsidRPr="006872C3">
        <w:rPr>
          <w:lang w:val="ru-RU" w:eastAsia="ru-RU"/>
        </w:rPr>
        <w:t xml:space="preserve"> </w:t>
      </w:r>
      <w:r w:rsidR="004D6081" w:rsidRPr="006872C3">
        <w:rPr>
          <w:b/>
          <w:lang w:val="ru-RU" w:eastAsia="ru-RU"/>
        </w:rPr>
        <w:t>реализации ИТ-проектов</w:t>
      </w:r>
      <w:r w:rsidR="004D6081" w:rsidRPr="006872C3">
        <w:rPr>
          <w:lang w:val="ru-RU" w:eastAsia="ru-RU"/>
        </w:rPr>
        <w:t xml:space="preserve"> следует обратить внимание на следующие особенности: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зачастую в компании заказчика одновременно выполняются несколько ИТ-проектов;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приоритеты выполнения проектов постоянно корректируются;</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по мере реализации проектов выполняется уточнение и корректировка требований и содержания 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велико влияние человеческого фактора: сроки и качество выполнения проекта в основном зависят от непосредственных исполнителей и коммуникации между ними;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каждый исполнитель может принимать участие в нескольких проектах;</w:t>
      </w:r>
    </w:p>
    <w:p w:rsidR="004D6081" w:rsidRPr="006872C3" w:rsidRDefault="004D6081" w:rsidP="00DF0F58">
      <w:pPr>
        <w:pStyle w:val="ListParagraph"/>
        <w:numPr>
          <w:ilvl w:val="0"/>
          <w:numId w:val="48"/>
        </w:numPr>
        <w:jc w:val="both"/>
        <w:rPr>
          <w:szCs w:val="22"/>
          <w:lang w:eastAsia="ru-RU"/>
        </w:rPr>
      </w:pPr>
      <w:r w:rsidRPr="006872C3">
        <w:rPr>
          <w:szCs w:val="22"/>
          <w:lang w:eastAsia="ru-RU"/>
        </w:rPr>
        <w:t>налицо трудности планирования творческой деятельности, отсутствуют единые нормативы и стандарты;</w:t>
      </w:r>
    </w:p>
    <w:p w:rsidR="004D6081" w:rsidRPr="006872C3" w:rsidRDefault="004D6081" w:rsidP="00DF0F58">
      <w:pPr>
        <w:pStyle w:val="ListParagraph"/>
        <w:numPr>
          <w:ilvl w:val="0"/>
          <w:numId w:val="48"/>
        </w:numPr>
        <w:jc w:val="both"/>
        <w:rPr>
          <w:szCs w:val="22"/>
          <w:lang w:eastAsia="ru-RU"/>
        </w:rPr>
      </w:pPr>
      <w:r w:rsidRPr="006872C3">
        <w:rPr>
          <w:szCs w:val="22"/>
          <w:lang w:eastAsia="ru-RU"/>
        </w:rPr>
        <w:t>сохраняется повышенный уровень риска, вплоть до непредсказуемости результатов;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происходит постоянное совершенствование технологии выполнения работ.</w:t>
      </w:r>
    </w:p>
    <w:p w:rsidR="006872C3" w:rsidRPr="006872C3" w:rsidRDefault="006872C3" w:rsidP="00552A9A">
      <w:pPr>
        <w:pStyle w:val="Heading3"/>
        <w:rPr>
          <w:lang w:val="ru-RU" w:eastAsia="ru-RU"/>
        </w:rPr>
      </w:pPr>
      <w:bookmarkStart w:id="11" w:name="_Toc438377335"/>
      <w:r w:rsidRPr="006872C3">
        <w:rPr>
          <w:lang w:val="ru-RU" w:eastAsia="ru-RU"/>
        </w:rPr>
        <w:t xml:space="preserve">Прибыль в </w:t>
      </w:r>
      <w:r w:rsidRPr="006872C3">
        <w:rPr>
          <w:lang w:eastAsia="ru-RU"/>
        </w:rPr>
        <w:t>Open</w:t>
      </w:r>
      <w:r w:rsidRPr="00F375F8">
        <w:rPr>
          <w:lang w:val="ru-RU" w:eastAsia="ru-RU"/>
        </w:rPr>
        <w:t xml:space="preserve"> </w:t>
      </w:r>
      <w:r w:rsidRPr="006872C3">
        <w:rPr>
          <w:lang w:eastAsia="ru-RU"/>
        </w:rPr>
        <w:t>Source</w:t>
      </w:r>
      <w:r w:rsidRPr="00F375F8">
        <w:rPr>
          <w:lang w:val="ru-RU" w:eastAsia="ru-RU"/>
        </w:rPr>
        <w:t xml:space="preserve"> </w:t>
      </w:r>
      <w:r w:rsidRPr="006872C3">
        <w:rPr>
          <w:lang w:val="ru-RU" w:eastAsia="ru-RU"/>
        </w:rPr>
        <w:t>проектах</w:t>
      </w:r>
      <w:bookmarkEnd w:id="11"/>
    </w:p>
    <w:p w:rsidR="004D6081" w:rsidRPr="006872C3" w:rsidRDefault="004D6081" w:rsidP="00DF0F58">
      <w:pPr>
        <w:jc w:val="both"/>
        <w:rPr>
          <w:rFonts w:eastAsia="Times New Roman"/>
          <w:iCs/>
          <w:color w:val="000000"/>
          <w:lang w:val="ru-RU" w:eastAsia="ru-RU"/>
        </w:rPr>
      </w:pPr>
      <w:bookmarkStart w:id="12" w:name="keyword2"/>
      <w:bookmarkEnd w:id="12"/>
      <w:r w:rsidRPr="006872C3">
        <w:rPr>
          <w:rFonts w:eastAsia="Times New Roman"/>
          <w:iCs/>
          <w:color w:val="000000"/>
          <w:lang w:val="ru-RU" w:eastAsia="ru-RU"/>
        </w:rPr>
        <w:t xml:space="preserve">Зачастую в ИТ проектах заказчик оплачивает всю его стоимость, однако следует отметить, что в </w:t>
      </w:r>
      <w:r w:rsidRPr="006872C3">
        <w:rPr>
          <w:rFonts w:eastAsia="Times New Roman"/>
          <w:b/>
          <w:iCs/>
          <w:color w:val="000000"/>
          <w:lang w:eastAsia="ru-RU"/>
        </w:rPr>
        <w:t>Open</w:t>
      </w:r>
      <w:r w:rsidRPr="006872C3">
        <w:rPr>
          <w:rFonts w:eastAsia="Times New Roman"/>
          <w:b/>
          <w:iCs/>
          <w:color w:val="000000"/>
          <w:lang w:val="ru-RU" w:eastAsia="ru-RU"/>
        </w:rPr>
        <w:t xml:space="preserve"> </w:t>
      </w:r>
      <w:r w:rsidRPr="006872C3">
        <w:rPr>
          <w:rFonts w:eastAsia="Times New Roman"/>
          <w:b/>
          <w:iCs/>
          <w:color w:val="000000"/>
          <w:lang w:eastAsia="ru-RU"/>
        </w:rPr>
        <w:t>Source</w:t>
      </w:r>
      <w:r w:rsidRPr="006872C3">
        <w:rPr>
          <w:rFonts w:eastAsia="Times New Roman"/>
          <w:iCs/>
          <w:color w:val="000000"/>
          <w:lang w:val="ru-RU" w:eastAsia="ru-RU"/>
        </w:rPr>
        <w:t xml:space="preserve"> проектах </w:t>
      </w:r>
      <w:r w:rsidRPr="006872C3">
        <w:rPr>
          <w:rFonts w:eastAsia="Times New Roman"/>
          <w:i/>
          <w:iCs/>
          <w:color w:val="000000"/>
          <w:lang w:val="ru-RU" w:eastAsia="ru-RU"/>
        </w:rPr>
        <w:t>финансирование</w:t>
      </w:r>
      <w:r w:rsidRPr="006872C3">
        <w:rPr>
          <w:rFonts w:eastAsia="Times New Roman"/>
          <w:iCs/>
          <w:color w:val="000000"/>
          <w:lang w:val="ru-RU" w:eastAsia="ru-RU"/>
        </w:rPr>
        <w:t xml:space="preserve"> может происходить и другими способами:</w:t>
      </w:r>
    </w:p>
    <w:p w:rsidR="006872C3" w:rsidRPr="006872C3" w:rsidRDefault="004D6081" w:rsidP="00DF0F58">
      <w:pPr>
        <w:pStyle w:val="ListParagraph"/>
        <w:numPr>
          <w:ilvl w:val="0"/>
          <w:numId w:val="49"/>
        </w:numPr>
        <w:jc w:val="both"/>
        <w:rPr>
          <w:szCs w:val="22"/>
          <w:lang w:eastAsia="ru-RU"/>
        </w:rPr>
      </w:pPr>
      <w:r w:rsidRPr="006872C3">
        <w:rPr>
          <w:szCs w:val="22"/>
          <w:lang w:eastAsia="ru-RU"/>
        </w:rPr>
        <w:lastRenderedPageBreak/>
        <w:t>Продажа профессиональных услуг</w:t>
      </w:r>
    </w:p>
    <w:p w:rsidR="006872C3" w:rsidRPr="006872C3" w:rsidRDefault="004D6081" w:rsidP="00DF0F58">
      <w:pPr>
        <w:ind w:left="720"/>
        <w:jc w:val="both"/>
        <w:rPr>
          <w:lang w:val="ru-RU" w:eastAsia="ru-RU"/>
        </w:rPr>
      </w:pPr>
      <w:r w:rsidRPr="006872C3">
        <w:rPr>
          <w:lang w:val="ru-RU" w:eastAsia="ru-RU"/>
        </w:rPr>
        <w:t>Финансовая отдача от затрат на программное обеспечение с открытым исходным кодом может исходить от продажи услуг, таких как обучение, техническая поддержка, или консультации, а не самого программного обеспечения.</w:t>
      </w:r>
    </w:p>
    <w:p w:rsidR="006872C3" w:rsidRPr="006872C3" w:rsidRDefault="004D6081" w:rsidP="00DF0F58">
      <w:pPr>
        <w:ind w:left="720"/>
        <w:jc w:val="both"/>
        <w:rPr>
          <w:lang w:val="ru-RU" w:eastAsia="ru-RU"/>
        </w:rPr>
      </w:pPr>
      <w:r w:rsidRPr="006872C3">
        <w:rPr>
          <w:lang w:val="ru-RU" w:eastAsia="ru-RU"/>
        </w:rPr>
        <w:t xml:space="preserve">Другая возможность предлагает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программное обеспечение только в виде исходного кода, при этом предоставляя исполняемые бинарные файлы только платным клиентам, предлагая коммерческие услуги по компиляции и созданию инсталляционных пакетов программного обеспечения. Кроме того, предоставление </w:t>
      </w:r>
      <w:r w:rsidRPr="006872C3">
        <w:rPr>
          <w:lang w:eastAsia="ru-RU"/>
        </w:rPr>
        <w:t>open</w:t>
      </w:r>
      <w:r w:rsidRPr="006872C3">
        <w:rPr>
          <w:lang w:val="ru-RU" w:eastAsia="ru-RU"/>
        </w:rPr>
        <w:t xml:space="preserve"> </w:t>
      </w:r>
      <w:r w:rsidRPr="006872C3">
        <w:rPr>
          <w:lang w:eastAsia="ru-RU"/>
        </w:rPr>
        <w:t>source </w:t>
      </w:r>
      <w:r w:rsidRPr="006872C3">
        <w:rPr>
          <w:lang w:val="ru-RU" w:eastAsia="ru-RU"/>
        </w:rPr>
        <w:t xml:space="preserve"> как коммерческий товар на физическом носителе (например, </w:t>
      </w:r>
      <w:r w:rsidRPr="006872C3">
        <w:rPr>
          <w:lang w:eastAsia="ru-RU"/>
        </w:rPr>
        <w:t>DVD</w:t>
      </w:r>
      <w:r w:rsidR="006872C3" w:rsidRPr="006872C3">
        <w:rPr>
          <w:lang w:val="ru-RU" w:eastAsia="ru-RU"/>
        </w:rPr>
        <w:t>).</w:t>
      </w:r>
    </w:p>
    <w:p w:rsidR="004D6081" w:rsidRPr="006872C3" w:rsidRDefault="004D6081" w:rsidP="00DF0F58">
      <w:pPr>
        <w:ind w:left="720"/>
        <w:jc w:val="both"/>
        <w:rPr>
          <w:lang w:val="ru-RU" w:eastAsia="ru-RU"/>
        </w:rPr>
      </w:pPr>
      <w:r w:rsidRPr="006872C3">
        <w:rPr>
          <w:lang w:val="ru-RU" w:eastAsia="ru-RU"/>
        </w:rPr>
        <w:t xml:space="preserve">Успешные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компании, использующие эту бизнес-модель: </w:t>
      </w:r>
      <w:r w:rsidRPr="006872C3">
        <w:rPr>
          <w:lang w:eastAsia="ru-RU"/>
        </w:rPr>
        <w:t>RedHat</w:t>
      </w:r>
      <w:r w:rsidRPr="006872C3">
        <w:rPr>
          <w:lang w:val="ru-RU" w:eastAsia="ru-RU"/>
        </w:rPr>
        <w:t xml:space="preserve"> и </w:t>
      </w:r>
      <w:r w:rsidRPr="006872C3">
        <w:rPr>
          <w:lang w:eastAsia="ru-RU"/>
        </w:rPr>
        <w:t>IBM</w:t>
      </w:r>
      <w:r w:rsidRPr="006872C3">
        <w:rPr>
          <w:lang w:val="ru-RU" w:eastAsia="ru-RU"/>
        </w:rPr>
        <w:t xml:space="preserve">; более специализированным примером является </w:t>
      </w:r>
      <w:r w:rsidRPr="006872C3">
        <w:rPr>
          <w:lang w:eastAsia="ru-RU"/>
        </w:rPr>
        <w:t>Revolution</w:t>
      </w:r>
      <w:r w:rsidRPr="006872C3">
        <w:rPr>
          <w:lang w:val="ru-RU" w:eastAsia="ru-RU"/>
        </w:rPr>
        <w:t xml:space="preserve"> </w:t>
      </w:r>
      <w:r w:rsidRPr="006872C3">
        <w:rPr>
          <w:lang w:eastAsia="ru-RU"/>
        </w:rPr>
        <w:t>Analytics</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фирменных товаров</w:t>
      </w:r>
    </w:p>
    <w:p w:rsidR="004D6081" w:rsidRPr="006872C3" w:rsidRDefault="004D6081" w:rsidP="00DF0F58">
      <w:pPr>
        <w:ind w:left="720"/>
        <w:jc w:val="both"/>
        <w:rPr>
          <w:lang w:val="ru-RU" w:eastAsia="ru-RU"/>
        </w:rPr>
      </w:pPr>
      <w:r w:rsidRPr="006872C3">
        <w:rPr>
          <w:lang w:val="ru-RU" w:eastAsia="ru-RU"/>
        </w:rPr>
        <w:t xml:space="preserve">Некоторые </w:t>
      </w:r>
      <w:r w:rsidRPr="006872C3">
        <w:rPr>
          <w:lang w:eastAsia="ru-RU"/>
        </w:rPr>
        <w:t>FOSS</w:t>
      </w:r>
      <w:r w:rsidRPr="006872C3">
        <w:rPr>
          <w:lang w:val="ru-RU" w:eastAsia="ru-RU"/>
        </w:rPr>
        <w:t xml:space="preserve"> организации, например, </w:t>
      </w:r>
      <w:r w:rsidRPr="006872C3">
        <w:rPr>
          <w:lang w:eastAsia="ru-RU"/>
        </w:rPr>
        <w:t>Mozilla</w:t>
      </w:r>
      <w:r w:rsidRPr="006872C3">
        <w:rPr>
          <w:lang w:val="ru-RU" w:eastAsia="ru-RU"/>
        </w:rPr>
        <w:t xml:space="preserve"> </w:t>
      </w:r>
      <w:r w:rsidRPr="006872C3">
        <w:rPr>
          <w:lang w:eastAsia="ru-RU"/>
        </w:rPr>
        <w:t>Foundation</w:t>
      </w:r>
      <w:r w:rsidRPr="006872C3">
        <w:rPr>
          <w:lang w:val="ru-RU" w:eastAsia="ru-RU"/>
        </w:rPr>
        <w:t xml:space="preserve"> или </w:t>
      </w:r>
      <w:r w:rsidRPr="006872C3">
        <w:rPr>
          <w:lang w:eastAsia="ru-RU"/>
        </w:rPr>
        <w:t>Wikimedia</w:t>
      </w:r>
      <w:r w:rsidRPr="006872C3">
        <w:rPr>
          <w:lang w:val="ru-RU" w:eastAsia="ru-RU"/>
        </w:rPr>
        <w:t xml:space="preserve"> </w:t>
      </w:r>
      <w:r w:rsidR="006872C3" w:rsidRPr="006872C3">
        <w:rPr>
          <w:lang w:eastAsia="ru-RU"/>
        </w:rPr>
        <w:t>Foundation</w:t>
      </w:r>
      <w:r w:rsidR="006872C3" w:rsidRPr="006872C3">
        <w:rPr>
          <w:lang w:val="ru-RU" w:eastAsia="ru-RU"/>
        </w:rPr>
        <w:t>,</w:t>
      </w:r>
      <w:r w:rsidR="006872C3" w:rsidRPr="00F375F8">
        <w:rPr>
          <w:lang w:val="ru-RU" w:eastAsia="ru-RU"/>
        </w:rPr>
        <w:t xml:space="preserve"> пытаются</w:t>
      </w:r>
      <w:r w:rsidRPr="006872C3">
        <w:rPr>
          <w:lang w:val="ru-RU" w:eastAsia="ru-RU"/>
        </w:rPr>
        <w:t xml:space="preserve"> продавать фирменные товары: футболки, кофейные кружки. Это может рассматриваться в качестве дополнительной услуги для сообщества пользователей.</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программного обеспечения как услуги</w:t>
      </w:r>
    </w:p>
    <w:p w:rsidR="004D6081" w:rsidRPr="006872C3" w:rsidRDefault="004D6081" w:rsidP="00DF0F58">
      <w:pPr>
        <w:ind w:left="720"/>
        <w:jc w:val="both"/>
        <w:rPr>
          <w:lang w:val="ru-RU" w:eastAsia="ru-RU"/>
        </w:rPr>
      </w:pPr>
      <w:r w:rsidRPr="006872C3">
        <w:rPr>
          <w:lang w:val="ru-RU" w:eastAsia="ru-RU"/>
        </w:rPr>
        <w:t>Платная подписка на онлайн-ак</w:t>
      </w:r>
      <w:r w:rsidR="006872C3" w:rsidRPr="006872C3">
        <w:rPr>
          <w:lang w:val="ru-RU" w:eastAsia="ru-RU"/>
        </w:rPr>
        <w:t>к</w:t>
      </w:r>
      <w:r w:rsidRPr="006872C3">
        <w:rPr>
          <w:lang w:val="ru-RU" w:eastAsia="ru-RU"/>
        </w:rPr>
        <w:t>аунты и доступ к серверу для клиентов является способом получения прибыли на базе программного обеспечения с открытым исходным кодом. Кроме того, комбинация настольных ПК с сервисом, называется программное обеспечение плюс услуги. Предоставление услуг облачных вычислений и программного обеспечения как услуги (</w:t>
      </w:r>
      <w:r w:rsidRPr="006872C3">
        <w:rPr>
          <w:lang w:eastAsia="ru-RU"/>
        </w:rPr>
        <w:t>SaaS</w:t>
      </w:r>
      <w:r w:rsidRPr="006872C3">
        <w:rPr>
          <w:lang w:val="ru-RU" w:eastAsia="ru-RU"/>
        </w:rPr>
        <w:t xml:space="preserve">) без предоставления самого программного обеспечения с открытым исходным кодом, ни в двоичной ни в исходной форме соответствует большинстве лицензий с открытым исходным кодом (за исключением </w:t>
      </w:r>
      <w:r w:rsidRPr="006872C3">
        <w:rPr>
          <w:lang w:eastAsia="ru-RU"/>
        </w:rPr>
        <w:t>AGPL</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Партнерство с финансирующими организациями</w:t>
      </w:r>
    </w:p>
    <w:p w:rsidR="004D6081" w:rsidRPr="000419D0" w:rsidRDefault="004D6081" w:rsidP="00DF0F58">
      <w:pPr>
        <w:ind w:left="720"/>
        <w:jc w:val="both"/>
        <w:rPr>
          <w:lang w:val="ru-RU" w:eastAsia="ru-RU"/>
        </w:rPr>
      </w:pPr>
      <w:r w:rsidRPr="006872C3">
        <w:rPr>
          <w:lang w:val="ru-RU" w:eastAsia="ru-RU"/>
        </w:rPr>
        <w:t xml:space="preserve">Прочие финансовые ситуации включают партнерские отношения с другими компаниями. </w:t>
      </w:r>
      <w:r w:rsidRPr="000419D0">
        <w:rPr>
          <w:lang w:val="ru-RU" w:eastAsia="ru-RU"/>
        </w:rPr>
        <w:t xml:space="preserve">Правительства, университеты, компании или другие неправительственные организации могут разрабатывать у себя или нанять подрядчика для внутренних пользовательских модификаций программного обеспечения, а затем выпустить этот код под открытой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лицензией. Некоторые организации поддерживают разработку программного обеспечения с открытым исходным кодом грантами или стипендиями, например, </w:t>
      </w:r>
      <w:r w:rsidRPr="000419D0">
        <w:rPr>
          <w:lang w:eastAsia="ru-RU"/>
        </w:rPr>
        <w:t>Google</w:t>
      </w:r>
      <w:r w:rsidRPr="000419D0">
        <w:rPr>
          <w:lang w:val="ru-RU" w:eastAsia="ru-RU"/>
        </w:rPr>
        <w:t xml:space="preserve"> </w:t>
      </w:r>
      <w:r w:rsidRPr="000419D0">
        <w:rPr>
          <w:lang w:eastAsia="ru-RU"/>
        </w:rPr>
        <w:t>Summer</w:t>
      </w:r>
      <w:r w:rsidRPr="000419D0">
        <w:rPr>
          <w:lang w:val="ru-RU" w:eastAsia="ru-RU"/>
        </w:rPr>
        <w:t xml:space="preserve"> </w:t>
      </w:r>
      <w:r w:rsidRPr="000419D0">
        <w:rPr>
          <w:lang w:eastAsia="ru-RU"/>
        </w:rPr>
        <w:t>of</w:t>
      </w:r>
      <w:r w:rsidRPr="000419D0">
        <w:rPr>
          <w:lang w:val="ru-RU" w:eastAsia="ru-RU"/>
        </w:rPr>
        <w:t xml:space="preserve"> </w:t>
      </w:r>
      <w:r w:rsidRPr="000419D0">
        <w:rPr>
          <w:lang w:eastAsia="ru-RU"/>
        </w:rPr>
        <w:t>Code</w:t>
      </w:r>
      <w:r w:rsidRPr="000419D0">
        <w:rPr>
          <w:lang w:val="ru-RU" w:eastAsia="ru-RU"/>
        </w:rPr>
        <w:t xml:space="preserve"> </w:t>
      </w:r>
      <w:r w:rsidRPr="000419D0">
        <w:rPr>
          <w:lang w:eastAsia="ru-RU"/>
        </w:rPr>
        <w:t>initiative</w:t>
      </w:r>
      <w:r w:rsidRPr="000419D0">
        <w:rPr>
          <w:lang w:val="ru-RU" w:eastAsia="ru-RU"/>
        </w:rPr>
        <w:t xml:space="preserve"> основанную в 2005.</w:t>
      </w:r>
    </w:p>
    <w:p w:rsidR="004D6081" w:rsidRPr="000419D0" w:rsidRDefault="004D6081" w:rsidP="00DF0F58">
      <w:pPr>
        <w:pStyle w:val="ListParagraph"/>
        <w:numPr>
          <w:ilvl w:val="0"/>
          <w:numId w:val="49"/>
        </w:numPr>
        <w:jc w:val="both"/>
        <w:rPr>
          <w:szCs w:val="22"/>
          <w:lang w:eastAsia="ru-RU"/>
        </w:rPr>
      </w:pPr>
      <w:r w:rsidRPr="000419D0">
        <w:rPr>
          <w:szCs w:val="22"/>
          <w:lang w:eastAsia="ru-RU"/>
        </w:rPr>
        <w:t>Добровольные пожертвования</w:t>
      </w:r>
    </w:p>
    <w:p w:rsidR="004D6081" w:rsidRPr="000419D0" w:rsidRDefault="004D6081" w:rsidP="00DF0F58">
      <w:pPr>
        <w:ind w:left="720"/>
        <w:jc w:val="both"/>
        <w:rPr>
          <w:lang w:val="ru-RU" w:eastAsia="ru-RU"/>
        </w:rPr>
      </w:pPr>
      <w:r w:rsidRPr="000419D0">
        <w:rPr>
          <w:lang w:val="ru-RU" w:eastAsia="ru-RU"/>
        </w:rPr>
        <w:t xml:space="preserve">Появление систем Интернет </w:t>
      </w:r>
      <w:r w:rsidR="006872C3" w:rsidRPr="000419D0">
        <w:rPr>
          <w:lang w:val="ru-RU" w:eastAsia="ru-RU"/>
        </w:rPr>
        <w:t>микроплатежей</w:t>
      </w:r>
      <w:r w:rsidRPr="000419D0">
        <w:rPr>
          <w:lang w:val="ru-RU" w:eastAsia="ru-RU"/>
        </w:rPr>
        <w:t xml:space="preserve"> в 2000-х годах таких, как </w:t>
      </w:r>
      <w:r w:rsidRPr="000419D0">
        <w:rPr>
          <w:lang w:eastAsia="ru-RU"/>
        </w:rPr>
        <w:t>PayPal</w:t>
      </w:r>
      <w:r w:rsidRPr="000419D0">
        <w:rPr>
          <w:lang w:val="ru-RU" w:eastAsia="ru-RU"/>
        </w:rPr>
        <w:t xml:space="preserve">, </w:t>
      </w:r>
      <w:r w:rsidRPr="000419D0">
        <w:rPr>
          <w:lang w:eastAsia="ru-RU"/>
        </w:rPr>
        <w:t>Flattr</w:t>
      </w:r>
      <w:r w:rsidRPr="000419D0">
        <w:rPr>
          <w:lang w:val="ru-RU" w:eastAsia="ru-RU"/>
        </w:rPr>
        <w:t xml:space="preserve"> и </w:t>
      </w:r>
      <w:r w:rsidRPr="000419D0">
        <w:rPr>
          <w:lang w:eastAsia="ru-RU"/>
        </w:rPr>
        <w:t>Bitcoin</w:t>
      </w:r>
      <w:r w:rsidRPr="000419D0">
        <w:rPr>
          <w:lang w:val="ru-RU" w:eastAsia="ru-RU"/>
        </w:rPr>
        <w:t xml:space="preserve"> помогает этому.</w:t>
      </w:r>
    </w:p>
    <w:p w:rsidR="006872C3" w:rsidRPr="000419D0" w:rsidRDefault="004D6081" w:rsidP="00DF0F58">
      <w:pPr>
        <w:pStyle w:val="ListParagraph"/>
        <w:numPr>
          <w:ilvl w:val="0"/>
          <w:numId w:val="49"/>
        </w:numPr>
        <w:jc w:val="both"/>
        <w:rPr>
          <w:szCs w:val="22"/>
          <w:lang w:eastAsia="ru-RU"/>
        </w:rPr>
      </w:pPr>
      <w:r w:rsidRPr="000419D0">
        <w:rPr>
          <w:szCs w:val="22"/>
          <w:lang w:eastAsia="ru-RU"/>
        </w:rPr>
        <w:t>Денежное вознаграждение за выполнение задачи (bounty)</w:t>
      </w:r>
    </w:p>
    <w:p w:rsidR="004D6081" w:rsidRPr="000419D0" w:rsidRDefault="004D6081" w:rsidP="00DF0F58">
      <w:pPr>
        <w:ind w:left="720"/>
        <w:jc w:val="both"/>
        <w:rPr>
          <w:lang w:val="ru-RU" w:eastAsia="ru-RU"/>
        </w:rPr>
      </w:pPr>
      <w:r w:rsidRPr="000419D0">
        <w:rPr>
          <w:lang w:val="ru-RU" w:eastAsia="ru-RU"/>
        </w:rPr>
        <w:lastRenderedPageBreak/>
        <w:t xml:space="preserve">Пользователи конкретного программного обеспечения могут объединиться вместе и собрать </w:t>
      </w:r>
      <w:r w:rsidR="00DF0F58">
        <w:rPr>
          <w:lang w:val="ru-RU" w:eastAsia="ru-RU"/>
        </w:rPr>
        <w:t>д</w:t>
      </w:r>
      <w:r w:rsidRPr="000419D0">
        <w:rPr>
          <w:lang w:val="ru-RU" w:eastAsia="ru-RU"/>
        </w:rPr>
        <w:t xml:space="preserve">еньги для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проекта для разработки желаемого функционала.</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Предварительный заказ / Crowdfunding / модель обратная bounty</w:t>
      </w:r>
    </w:p>
    <w:p w:rsidR="004D6081" w:rsidRPr="000419D0" w:rsidRDefault="004D6081" w:rsidP="00DF0F58">
      <w:pPr>
        <w:ind w:left="720"/>
        <w:jc w:val="both"/>
        <w:rPr>
          <w:lang w:val="ru-RU" w:eastAsia="ru-RU"/>
        </w:rPr>
      </w:pPr>
      <w:r w:rsidRPr="000419D0">
        <w:rPr>
          <w:lang w:val="ru-RU" w:eastAsia="ru-RU"/>
        </w:rPr>
        <w:t>Новая возможность финансирования проектов СПО –</w:t>
      </w:r>
      <w:r w:rsidRPr="000419D0">
        <w:rPr>
          <w:lang w:eastAsia="ru-RU"/>
        </w:rPr>
        <w:t> </w:t>
      </w:r>
      <w:r w:rsidRPr="000419D0">
        <w:rPr>
          <w:lang w:val="ru-RU" w:eastAsia="ru-RU"/>
        </w:rPr>
        <w:t xml:space="preserve"> </w:t>
      </w:r>
      <w:r w:rsidRPr="000419D0">
        <w:rPr>
          <w:lang w:eastAsia="ru-RU"/>
        </w:rPr>
        <w:t>Crowdfunding</w:t>
      </w:r>
      <w:r w:rsidRPr="000419D0">
        <w:rPr>
          <w:lang w:val="ru-RU" w:eastAsia="ru-RU"/>
        </w:rPr>
        <w:t xml:space="preserve">, модель похожа </w:t>
      </w:r>
      <w:r w:rsidR="006872C3" w:rsidRPr="000419D0">
        <w:rPr>
          <w:lang w:val="ru-RU" w:eastAsia="ru-RU"/>
        </w:rPr>
        <w:t>на</w:t>
      </w:r>
      <w:r w:rsidR="006872C3" w:rsidRPr="000419D0">
        <w:rPr>
          <w:lang w:eastAsia="ru-RU"/>
        </w:rPr>
        <w:t> </w:t>
      </w:r>
      <w:r w:rsidR="005A7B01" w:rsidRPr="000419D0">
        <w:rPr>
          <w:lang w:val="ru-RU" w:eastAsia="ru-RU"/>
        </w:rPr>
        <w:t>пред-заказ</w:t>
      </w:r>
      <w:r w:rsidRPr="000419D0">
        <w:rPr>
          <w:lang w:val="ru-RU" w:eastAsia="ru-RU"/>
        </w:rPr>
        <w:t xml:space="preserve">, а также на перевернутую модель </w:t>
      </w:r>
      <w:r w:rsidRPr="000419D0">
        <w:rPr>
          <w:lang w:eastAsia="ru-RU"/>
        </w:rPr>
        <w:t>bounty</w:t>
      </w:r>
      <w:r w:rsidRPr="000419D0">
        <w:rPr>
          <w:lang w:val="ru-RU" w:eastAsia="ru-RU"/>
        </w:rPr>
        <w:t xml:space="preserve">. Как правило, организуется на базе веб-платформ, таких как </w:t>
      </w:r>
      <w:r w:rsidRPr="000419D0">
        <w:rPr>
          <w:lang w:eastAsia="ru-RU"/>
        </w:rPr>
        <w:t>Kickstarter</w:t>
      </w:r>
      <w:r w:rsidRPr="000419D0">
        <w:rPr>
          <w:lang w:val="ru-RU" w:eastAsia="ru-RU"/>
        </w:rPr>
        <w:t xml:space="preserve">, </w:t>
      </w:r>
      <w:r w:rsidRPr="000419D0">
        <w:rPr>
          <w:lang w:eastAsia="ru-RU"/>
        </w:rPr>
        <w:t>Indiegogo</w:t>
      </w:r>
      <w:r w:rsidRPr="000419D0">
        <w:rPr>
          <w:lang w:val="ru-RU" w:eastAsia="ru-RU"/>
        </w:rPr>
        <w:t xml:space="preserve">, </w:t>
      </w:r>
      <w:r w:rsidRPr="000419D0">
        <w:rPr>
          <w:lang w:eastAsia="ru-RU"/>
        </w:rPr>
        <w:t>Catincan</w:t>
      </w:r>
      <w:r w:rsidRPr="000419D0">
        <w:rPr>
          <w:lang w:val="ru-RU" w:eastAsia="ru-RU"/>
        </w:rPr>
        <w:t xml:space="preserve"> или </w:t>
      </w:r>
      <w:r w:rsidR="005A7B01" w:rsidRPr="000419D0">
        <w:rPr>
          <w:lang w:eastAsia="ru-RU"/>
        </w:rPr>
        <w:t>Bountysource</w:t>
      </w:r>
      <w:r w:rsidR="005A7B01" w:rsidRPr="000419D0">
        <w:rPr>
          <w:lang w:val="ru-RU" w:eastAsia="ru-RU"/>
        </w:rPr>
        <w:t>.</w:t>
      </w:r>
      <w:r w:rsidRPr="000419D0">
        <w:rPr>
          <w:lang w:val="ru-RU" w:eastAsia="ru-RU"/>
        </w:rPr>
        <w:t xml:space="preserve"> Пример успешного финансирования: австралийской программист </w:t>
      </w:r>
      <w:r w:rsidRPr="000419D0">
        <w:rPr>
          <w:lang w:eastAsia="ru-RU"/>
        </w:rPr>
        <w:t>Timothy</w:t>
      </w:r>
      <w:r w:rsidRPr="000419D0">
        <w:rPr>
          <w:lang w:val="ru-RU" w:eastAsia="ru-RU"/>
        </w:rPr>
        <w:t xml:space="preserve"> </w:t>
      </w:r>
      <w:r w:rsidRPr="000419D0">
        <w:rPr>
          <w:lang w:eastAsia="ru-RU"/>
        </w:rPr>
        <w:t>Arceri</w:t>
      </w:r>
      <w:r w:rsidRPr="000419D0">
        <w:rPr>
          <w:lang w:val="ru-RU" w:eastAsia="ru-RU"/>
        </w:rPr>
        <w:t xml:space="preserve">, который предложил за $2500 реализовать в течение двух недель расширение </w:t>
      </w:r>
      <w:r w:rsidRPr="000419D0">
        <w:rPr>
          <w:lang w:eastAsia="ru-RU"/>
        </w:rPr>
        <w:t>OpenGL</w:t>
      </w:r>
      <w:r w:rsidRPr="000419D0">
        <w:rPr>
          <w:lang w:val="ru-RU" w:eastAsia="ru-RU"/>
        </w:rPr>
        <w:t xml:space="preserve"> 4.3 для библиотеки </w:t>
      </w:r>
      <w:r w:rsidRPr="000419D0">
        <w:rPr>
          <w:lang w:eastAsia="ru-RU"/>
        </w:rPr>
        <w:t>Mesa</w:t>
      </w:r>
      <w:r w:rsidRPr="000419D0">
        <w:rPr>
          <w:lang w:val="ru-RU" w:eastAsia="ru-RU"/>
        </w:rPr>
        <w:t>.</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Программное обеспечение, содержащее рекламу</w:t>
      </w:r>
    </w:p>
    <w:p w:rsidR="004D6081" w:rsidRPr="000419D0" w:rsidRDefault="004D6081" w:rsidP="00E74646">
      <w:pPr>
        <w:ind w:left="720"/>
        <w:jc w:val="both"/>
        <w:rPr>
          <w:lang w:val="ru-RU" w:eastAsia="ru-RU"/>
        </w:rPr>
      </w:pPr>
      <w:r w:rsidRPr="000419D0">
        <w:rPr>
          <w:lang w:val="ru-RU" w:eastAsia="ru-RU"/>
        </w:rPr>
        <w:t xml:space="preserve">С целью коммерциализации </w:t>
      </w:r>
      <w:r w:rsidRPr="000419D0">
        <w:rPr>
          <w:lang w:eastAsia="ru-RU"/>
        </w:rPr>
        <w:t>FOSS</w:t>
      </w:r>
      <w:r w:rsidRPr="000419D0">
        <w:rPr>
          <w:lang w:val="ru-RU" w:eastAsia="ru-RU"/>
        </w:rPr>
        <w:t xml:space="preserve">, многие компании (в том числе </w:t>
      </w:r>
      <w:r w:rsidRPr="000419D0">
        <w:rPr>
          <w:lang w:eastAsia="ru-RU"/>
        </w:rPr>
        <w:t>Google</w:t>
      </w:r>
      <w:r w:rsidRPr="000419D0">
        <w:rPr>
          <w:lang w:val="ru-RU" w:eastAsia="ru-RU"/>
        </w:rPr>
        <w:t xml:space="preserve">, </w:t>
      </w:r>
      <w:r w:rsidRPr="000419D0">
        <w:rPr>
          <w:lang w:eastAsia="ru-RU"/>
        </w:rPr>
        <w:t>Mozilla</w:t>
      </w:r>
      <w:r w:rsidRPr="000419D0">
        <w:rPr>
          <w:lang w:val="ru-RU" w:eastAsia="ru-RU"/>
        </w:rPr>
        <w:t xml:space="preserve"> и </w:t>
      </w:r>
      <w:r w:rsidRPr="000419D0">
        <w:rPr>
          <w:lang w:eastAsia="ru-RU"/>
        </w:rPr>
        <w:t>Canonical</w:t>
      </w:r>
      <w:r w:rsidRPr="000419D0">
        <w:rPr>
          <w:lang w:val="ru-RU" w:eastAsia="ru-RU"/>
        </w:rPr>
        <w:t xml:space="preserve">) перешли к экономической модели заработка на рекламе </w:t>
      </w:r>
      <w:r w:rsidR="005A7B01" w:rsidRPr="000419D0">
        <w:rPr>
          <w:lang w:val="ru-RU" w:eastAsia="ru-RU"/>
        </w:rPr>
        <w:t>в</w:t>
      </w:r>
      <w:r w:rsidR="005A7B01" w:rsidRPr="000419D0">
        <w:rPr>
          <w:lang w:eastAsia="ru-RU"/>
        </w:rPr>
        <w:t> </w:t>
      </w:r>
      <w:r w:rsidR="005A7B01" w:rsidRPr="000419D0">
        <w:rPr>
          <w:lang w:val="ru-RU" w:eastAsia="ru-RU"/>
        </w:rPr>
        <w:t>программном</w:t>
      </w:r>
      <w:r w:rsidRPr="000419D0">
        <w:rPr>
          <w:lang w:val="ru-RU" w:eastAsia="ru-RU"/>
        </w:rPr>
        <w:t xml:space="preserve"> обеспечении.</w:t>
      </w:r>
    </w:p>
    <w:p w:rsidR="004D6081" w:rsidRPr="000419D0" w:rsidRDefault="004D6081" w:rsidP="00E74646">
      <w:pPr>
        <w:ind w:left="720"/>
        <w:jc w:val="both"/>
        <w:rPr>
          <w:lang w:val="ru-RU" w:eastAsia="ru-RU"/>
        </w:rPr>
      </w:pPr>
      <w:r w:rsidRPr="000419D0">
        <w:rPr>
          <w:lang w:val="ru-RU" w:eastAsia="ru-RU"/>
        </w:rPr>
        <w:t xml:space="preserve">Например, приложение с открытым исходным кодом </w:t>
      </w:r>
      <w:r w:rsidRPr="000419D0">
        <w:rPr>
          <w:lang w:eastAsia="ru-RU"/>
        </w:rPr>
        <w:t>AdBlock</w:t>
      </w:r>
      <w:r w:rsidRPr="000419D0">
        <w:rPr>
          <w:lang w:val="ru-RU" w:eastAsia="ru-RU"/>
        </w:rPr>
        <w:t xml:space="preserve"> </w:t>
      </w:r>
      <w:r w:rsidRPr="000419D0">
        <w:rPr>
          <w:lang w:eastAsia="ru-RU"/>
        </w:rPr>
        <w:t>Plus</w:t>
      </w:r>
      <w:r w:rsidRPr="000419D0">
        <w:rPr>
          <w:lang w:val="ru-RU" w:eastAsia="ru-RU"/>
        </w:rPr>
        <w:t xml:space="preserve"> получает деньги от </w:t>
      </w:r>
      <w:r w:rsidRPr="000419D0">
        <w:rPr>
          <w:lang w:eastAsia="ru-RU"/>
        </w:rPr>
        <w:t>Google</w:t>
      </w:r>
      <w:r w:rsidRPr="000419D0">
        <w:rPr>
          <w:lang w:val="ru-RU" w:eastAsia="ru-RU"/>
        </w:rPr>
        <w:t xml:space="preserve"> за расширение белого списка разрешенных рекламных блоков в обход блокировщика рекламы в браузере.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дополнительных проприетарных расширений</w:t>
      </w:r>
    </w:p>
    <w:p w:rsidR="004D6081" w:rsidRPr="000419D0" w:rsidRDefault="004D6081" w:rsidP="00E74646">
      <w:pPr>
        <w:ind w:left="720"/>
        <w:jc w:val="both"/>
        <w:rPr>
          <w:lang w:val="ru-RU" w:eastAsia="ru-RU"/>
        </w:rPr>
      </w:pPr>
      <w:r w:rsidRPr="000419D0">
        <w:rPr>
          <w:lang w:val="ru-RU" w:eastAsia="ru-RU"/>
        </w:rPr>
        <w:t xml:space="preserve">Некоторые компании продают собственные дополнительные расширения, модули, плагины к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программному продукту. Это может соответствовать свободным лицензиям, если сделано технически достаточно тщательно.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необходимых проприетарных частей программного продукта</w:t>
      </w:r>
    </w:p>
    <w:p w:rsidR="004D6081" w:rsidRPr="000419D0" w:rsidRDefault="004D6081" w:rsidP="00E74646">
      <w:pPr>
        <w:ind w:left="720"/>
        <w:jc w:val="both"/>
        <w:rPr>
          <w:i/>
          <w:iCs/>
          <w:lang w:val="ru-RU" w:eastAsia="ru-RU"/>
        </w:rPr>
      </w:pPr>
      <w:r w:rsidRPr="000419D0">
        <w:rPr>
          <w:lang w:val="ru-RU" w:eastAsia="ru-RU"/>
        </w:rPr>
        <w:t xml:space="preserve">Вариант подхода выше, заключается в хранении нужного </w:t>
      </w:r>
      <w:r w:rsidR="00666130" w:rsidRPr="000419D0">
        <w:rPr>
          <w:lang w:val="ru-RU" w:eastAsia="ru-RU"/>
        </w:rPr>
        <w:t>контента</w:t>
      </w:r>
      <w:r w:rsidR="00666130" w:rsidRPr="000419D0">
        <w:rPr>
          <w:lang w:eastAsia="ru-RU"/>
        </w:rPr>
        <w:t> </w:t>
      </w:r>
      <w:r w:rsidR="00666130" w:rsidRPr="000419D0">
        <w:rPr>
          <w:lang w:val="ru-RU" w:eastAsia="ru-RU"/>
        </w:rPr>
        <w:t>(</w:t>
      </w:r>
      <w:r w:rsidR="005A7B01" w:rsidRPr="000419D0">
        <w:rPr>
          <w:lang w:val="ru-RU" w:eastAsia="ru-RU"/>
        </w:rPr>
        <w:t>например,</w:t>
      </w:r>
      <w:r w:rsidRPr="000419D0">
        <w:rPr>
          <w:lang w:val="ru-RU" w:eastAsia="ru-RU"/>
        </w:rPr>
        <w:t xml:space="preserve"> аудио, видео для игр, графику или другие художественные активы) в закрытом программном продукте, выпуская сам исходный код под </w:t>
      </w:r>
      <w:r w:rsidR="00666130" w:rsidRPr="000419D0">
        <w:rPr>
          <w:lang w:val="ru-RU" w:eastAsia="ru-RU"/>
        </w:rPr>
        <w:t>открытой</w:t>
      </w:r>
      <w:r w:rsidR="00666130" w:rsidRPr="000419D0">
        <w:rPr>
          <w:lang w:eastAsia="ru-RU"/>
        </w:rPr>
        <w:t> </w:t>
      </w:r>
      <w:r w:rsidR="00666130" w:rsidRPr="000419D0">
        <w:rPr>
          <w:lang w:val="ru-RU" w:eastAsia="ru-RU"/>
        </w:rPr>
        <w:t>лицензией</w:t>
      </w:r>
      <w:r w:rsidRPr="000419D0">
        <w:rPr>
          <w:lang w:val="ru-RU" w:eastAsia="ru-RU"/>
        </w:rPr>
        <w:t xml:space="preserve">. Хотя такой подход вполне совместим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клиенты должны купить контент, чтобы иметь полную и работающую версию программного продукта.</w:t>
      </w:r>
    </w:p>
    <w:p w:rsidR="004D6081" w:rsidRPr="000419D0" w:rsidRDefault="004D6081" w:rsidP="00E74646">
      <w:pPr>
        <w:ind w:left="720"/>
        <w:jc w:val="both"/>
        <w:rPr>
          <w:lang w:val="ru-RU" w:eastAsia="ru-RU"/>
        </w:rPr>
      </w:pPr>
      <w:r w:rsidRPr="000419D0">
        <w:rPr>
          <w:lang w:val="ru-RU" w:eastAsia="ru-RU"/>
        </w:rPr>
        <w:t xml:space="preserve">Похожий на этот прием привязывания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программного продукта к проприетарной аппаратной части называется «</w:t>
      </w:r>
      <w:r w:rsidRPr="000419D0">
        <w:rPr>
          <w:i/>
          <w:lang w:val="ru-RU" w:eastAsia="ru-RU"/>
        </w:rPr>
        <w:t>тивоизация</w:t>
      </w:r>
      <w:r w:rsidRPr="000419D0">
        <w:rPr>
          <w:lang w:val="ru-RU" w:eastAsia="ru-RU"/>
        </w:rPr>
        <w:t xml:space="preserve">» и </w:t>
      </w:r>
      <w:r w:rsidR="005A7B01" w:rsidRPr="000419D0">
        <w:rPr>
          <w:lang w:val="ru-RU" w:eastAsia="ru-RU"/>
        </w:rPr>
        <w:t>проходит</w:t>
      </w:r>
      <w:r w:rsidRPr="000419D0">
        <w:rPr>
          <w:lang w:val="ru-RU" w:eastAsia="ru-RU"/>
        </w:rPr>
        <w:t xml:space="preserve">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за исключением </w:t>
      </w:r>
      <w:r w:rsidRPr="000419D0">
        <w:rPr>
          <w:lang w:eastAsia="ru-RU"/>
        </w:rPr>
        <w:t>GPLv</w:t>
      </w:r>
      <w:r w:rsidRPr="000419D0">
        <w:rPr>
          <w:lang w:val="ru-RU" w:eastAsia="ru-RU"/>
        </w:rPr>
        <w:t>3, которая прямо запрещает подобное использование.</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Пере-лицензирование под проприетарной лицензией</w:t>
      </w:r>
    </w:p>
    <w:p w:rsidR="004D6081" w:rsidRPr="000419D0" w:rsidRDefault="004D6081" w:rsidP="00E74646">
      <w:pPr>
        <w:ind w:left="720"/>
        <w:jc w:val="both"/>
        <w:rPr>
          <w:lang w:val="ru-RU" w:eastAsia="ru-RU"/>
        </w:rPr>
      </w:pPr>
      <w:r w:rsidRPr="000419D0">
        <w:rPr>
          <w:lang w:val="ru-RU" w:eastAsia="ru-RU"/>
        </w:rPr>
        <w:t>Если программный продукт использует только собственное программное обеспечение и программное обеспечение с открытым исходным кодом под разрешительной свободной лицензией, то компания может повторно лицензировать конечный программный продукт под проприетарной лицензией и продать продукт без исходного кода и софтверных свобод. Например,</w:t>
      </w:r>
      <w:r w:rsidRPr="000419D0">
        <w:rPr>
          <w:lang w:eastAsia="ru-RU"/>
        </w:rPr>
        <w:t> </w:t>
      </w:r>
      <w:hyperlink r:id="rId12" w:tooltip="iPhone. Apple будет отключать приложения ?" w:history="1">
        <w:r w:rsidRPr="000419D0">
          <w:rPr>
            <w:lang w:eastAsia="ru-RU"/>
          </w:rPr>
          <w:t>Apple</w:t>
        </w:r>
      </w:hyperlink>
      <w:r w:rsidRPr="000419D0">
        <w:rPr>
          <w:lang w:eastAsia="ru-RU"/>
        </w:rPr>
        <w:t> Inc</w:t>
      </w:r>
      <w:r w:rsidRPr="000419D0">
        <w:rPr>
          <w:lang w:val="ru-RU" w:eastAsia="ru-RU"/>
        </w:rPr>
        <w:t xml:space="preserve">. является активным эксплуататором этого подхода, используя исходный код и программное обеспечение из различных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проектов, например, ядро ​​операционной системы </w:t>
      </w:r>
      <w:r w:rsidRPr="000419D0">
        <w:rPr>
          <w:lang w:eastAsia="ru-RU"/>
        </w:rPr>
        <w:t>BSD</w:t>
      </w:r>
      <w:r w:rsidRPr="000419D0">
        <w:rPr>
          <w:lang w:val="ru-RU" w:eastAsia="ru-RU"/>
        </w:rPr>
        <w:t xml:space="preserve"> </w:t>
      </w:r>
      <w:r w:rsidRPr="000419D0">
        <w:rPr>
          <w:lang w:eastAsia="ru-RU"/>
        </w:rPr>
        <w:t>Unix</w:t>
      </w:r>
      <w:r w:rsidRPr="000419D0">
        <w:rPr>
          <w:lang w:val="ru-RU" w:eastAsia="ru-RU"/>
        </w:rPr>
        <w:t xml:space="preserve"> под лицензией </w:t>
      </w:r>
      <w:r w:rsidRPr="000419D0">
        <w:rPr>
          <w:lang w:eastAsia="ru-RU"/>
        </w:rPr>
        <w:t>BSD</w:t>
      </w:r>
      <w:r w:rsidRPr="000419D0">
        <w:rPr>
          <w:lang w:val="ru-RU" w:eastAsia="ru-RU"/>
        </w:rPr>
        <w:t xml:space="preserve"> было использовано в компьютерах </w:t>
      </w:r>
      <w:r w:rsidRPr="000419D0">
        <w:rPr>
          <w:lang w:eastAsia="ru-RU"/>
        </w:rPr>
        <w:t>Mac</w:t>
      </w:r>
      <w:r w:rsidRPr="000419D0">
        <w:rPr>
          <w:lang w:val="ru-RU" w:eastAsia="ru-RU"/>
        </w:rPr>
        <w:t>, которые продаются как патентованных продукты.</w:t>
      </w:r>
    </w:p>
    <w:p w:rsidR="004D6081" w:rsidRPr="000419D0" w:rsidRDefault="004D6081" w:rsidP="00DF0F58">
      <w:pPr>
        <w:pStyle w:val="ListParagraph"/>
        <w:numPr>
          <w:ilvl w:val="0"/>
          <w:numId w:val="49"/>
        </w:numPr>
        <w:jc w:val="both"/>
        <w:rPr>
          <w:szCs w:val="22"/>
          <w:lang w:eastAsia="ru-RU"/>
        </w:rPr>
      </w:pPr>
      <w:r w:rsidRPr="000419D0">
        <w:rPr>
          <w:szCs w:val="22"/>
          <w:lang w:eastAsia="ru-RU"/>
        </w:rPr>
        <w:lastRenderedPageBreak/>
        <w:t>Обфускация исходного кода</w:t>
      </w:r>
    </w:p>
    <w:p w:rsidR="004D6081" w:rsidRPr="000419D0" w:rsidRDefault="004D6081" w:rsidP="009B5B24">
      <w:pPr>
        <w:ind w:left="720"/>
        <w:jc w:val="both"/>
        <w:rPr>
          <w:lang w:val="ru-RU" w:eastAsia="ru-RU"/>
        </w:rPr>
      </w:pPr>
      <w:r w:rsidRPr="000419D0">
        <w:rPr>
          <w:lang w:val="ru-RU" w:eastAsia="ru-RU"/>
        </w:rPr>
        <w:t xml:space="preserve">Подход состоящий в запутывании исходного кода, для коммерциализации с некоторыми открытыми лицензиями, защищая при этом важные коммерческие тайны, интеллектуальную собственность и технические ноу-хау. Этот подход был использован в ряде случаев, например, </w:t>
      </w:r>
      <w:r w:rsidRPr="000419D0">
        <w:rPr>
          <w:lang w:eastAsia="ru-RU"/>
        </w:rPr>
        <w:t>Nvidia</w:t>
      </w:r>
      <w:r w:rsidRPr="000419D0">
        <w:rPr>
          <w:lang w:val="ru-RU" w:eastAsia="ru-RU"/>
        </w:rPr>
        <w:t xml:space="preserve"> в своих драйверах для графических карт.</w:t>
      </w:r>
    </w:p>
    <w:p w:rsidR="004D6081" w:rsidRPr="000419D0" w:rsidRDefault="004D6081" w:rsidP="00DF0F58">
      <w:pPr>
        <w:pStyle w:val="ListParagraph"/>
        <w:numPr>
          <w:ilvl w:val="0"/>
          <w:numId w:val="49"/>
        </w:numPr>
        <w:jc w:val="both"/>
        <w:rPr>
          <w:szCs w:val="22"/>
          <w:lang w:eastAsia="ru-RU"/>
        </w:rPr>
      </w:pPr>
      <w:r w:rsidRPr="000419D0">
        <w:rPr>
          <w:szCs w:val="22"/>
          <w:lang w:eastAsia="ru-RU"/>
        </w:rPr>
        <w:t>Задержка с выпуском open-source software</w:t>
      </w:r>
    </w:p>
    <w:p w:rsidR="004D6081" w:rsidRPr="000419D0" w:rsidRDefault="004D6081" w:rsidP="009B5B24">
      <w:pPr>
        <w:ind w:left="720"/>
        <w:jc w:val="both"/>
        <w:rPr>
          <w:lang w:val="ru-RU" w:eastAsia="ru-RU"/>
        </w:rPr>
      </w:pPr>
      <w:r w:rsidRPr="000419D0">
        <w:rPr>
          <w:lang w:val="ru-RU" w:eastAsia="ru-RU"/>
        </w:rPr>
        <w:t xml:space="preserve">Некоторые компании предоставляют самую свежую версию только для платных клиентов. Далее </w:t>
      </w:r>
      <w:r w:rsidR="000419D0" w:rsidRPr="000419D0">
        <w:rPr>
          <w:lang w:val="ru-RU" w:eastAsia="ru-RU"/>
        </w:rPr>
        <w:t>вендор делает ответвление от программного проекта</w:t>
      </w:r>
      <w:r w:rsidRPr="000419D0">
        <w:rPr>
          <w:lang w:val="ru-RU" w:eastAsia="ru-RU"/>
        </w:rPr>
        <w:t xml:space="preserve"> без авторского</w:t>
      </w:r>
      <w:r w:rsidR="005A7B01" w:rsidRPr="000419D0">
        <w:rPr>
          <w:lang w:val="ru-RU" w:eastAsia="ru-RU"/>
        </w:rPr>
        <w:t xml:space="preserve"> права</w:t>
      </w:r>
      <w:r w:rsidRPr="000419D0">
        <w:rPr>
          <w:lang w:val="ru-RU" w:eastAsia="ru-RU"/>
        </w:rPr>
        <w:t xml:space="preserve">, добавляет к нему дополнения с закрытым кодом и продает конечный программный продукт. После некоторого периода времени патчи </w:t>
      </w:r>
      <w:r w:rsidR="005A7B01" w:rsidRPr="000419D0">
        <w:rPr>
          <w:lang w:val="ru-RU" w:eastAsia="ru-RU"/>
        </w:rPr>
        <w:t>интегрируются</w:t>
      </w:r>
      <w:r w:rsidRPr="000419D0">
        <w:rPr>
          <w:lang w:val="ru-RU" w:eastAsia="ru-RU"/>
        </w:rPr>
        <w:t xml:space="preserve"> обратно в </w:t>
      </w:r>
      <w:r w:rsidR="005A7B01" w:rsidRPr="000419D0">
        <w:rPr>
          <w:lang w:val="ru-RU" w:eastAsia="ru-RU"/>
        </w:rPr>
        <w:t xml:space="preserve">приложение </w:t>
      </w:r>
      <w:r w:rsidRPr="000419D0">
        <w:rPr>
          <w:lang w:val="ru-RU" w:eastAsia="ru-RU"/>
        </w:rPr>
        <w:t>под той же лицензией, что и остальной часть кода. Эта бизнес-модель называется версия с отставанием.</w:t>
      </w:r>
    </w:p>
    <w:p w:rsidR="004D6081" w:rsidRPr="000419D0" w:rsidRDefault="004D6081" w:rsidP="009B5B24">
      <w:pPr>
        <w:ind w:left="720"/>
        <w:jc w:val="both"/>
        <w:rPr>
          <w:lang w:val="ru-RU" w:eastAsia="ru-RU"/>
        </w:rPr>
      </w:pPr>
      <w:r w:rsidRPr="000419D0">
        <w:rPr>
          <w:lang w:val="ru-RU" w:eastAsia="ru-RU"/>
        </w:rPr>
        <w:t xml:space="preserve">Экстремальный вариант такой модели является бизнес-практика, которую </w:t>
      </w:r>
      <w:r w:rsidR="005A7B01" w:rsidRPr="000419D0">
        <w:rPr>
          <w:lang w:val="ru-RU" w:eastAsia="ru-RU"/>
        </w:rPr>
        <w:t>популяризировали</w:t>
      </w:r>
      <w:r w:rsidR="005A7B01" w:rsidRPr="000419D0">
        <w:rPr>
          <w:lang w:eastAsia="ru-RU"/>
        </w:rPr>
        <w:t> </w:t>
      </w:r>
      <w:r w:rsidR="005A7B01" w:rsidRPr="000419D0">
        <w:rPr>
          <w:lang w:val="ru-RU" w:eastAsia="ru-RU"/>
        </w:rPr>
        <w:t>Id</w:t>
      </w:r>
      <w:r w:rsidRPr="000419D0">
        <w:rPr>
          <w:lang w:val="ru-RU" w:eastAsia="ru-RU"/>
        </w:rPr>
        <w:t xml:space="preserve"> </w:t>
      </w:r>
      <w:r w:rsidRPr="000419D0">
        <w:rPr>
          <w:lang w:eastAsia="ru-RU"/>
        </w:rPr>
        <w:t>Software</w:t>
      </w:r>
      <w:r w:rsidRPr="000419D0">
        <w:rPr>
          <w:lang w:val="ru-RU" w:eastAsia="ru-RU"/>
        </w:rPr>
        <w:t xml:space="preserve"> и 3</w:t>
      </w:r>
      <w:r w:rsidRPr="000419D0">
        <w:rPr>
          <w:lang w:eastAsia="ru-RU"/>
        </w:rPr>
        <w:t>D</w:t>
      </w:r>
      <w:r w:rsidRPr="000419D0">
        <w:rPr>
          <w:lang w:val="ru-RU" w:eastAsia="ru-RU"/>
        </w:rPr>
        <w:t xml:space="preserve"> </w:t>
      </w:r>
      <w:r w:rsidRPr="000419D0">
        <w:rPr>
          <w:lang w:eastAsia="ru-RU"/>
        </w:rPr>
        <w:t>Realms</w:t>
      </w:r>
      <w:r w:rsidRPr="000419D0">
        <w:rPr>
          <w:lang w:val="ru-RU" w:eastAsia="ru-RU"/>
        </w:rPr>
        <w:t>, которые выпустили несколько своих программных продуктов под свободной лицензией после долгого коммерческого периода, в течение которого произошел возврат инвестиций.</w:t>
      </w:r>
    </w:p>
    <w:p w:rsidR="004D6081" w:rsidRPr="000419D0" w:rsidRDefault="004D6081" w:rsidP="00DF0F58">
      <w:pPr>
        <w:pStyle w:val="ListParagraph"/>
        <w:numPr>
          <w:ilvl w:val="0"/>
          <w:numId w:val="49"/>
        </w:numPr>
        <w:jc w:val="both"/>
        <w:rPr>
          <w:szCs w:val="22"/>
          <w:lang w:eastAsia="ru-RU"/>
        </w:rPr>
      </w:pPr>
      <w:r w:rsidRPr="000419D0">
        <w:rPr>
          <w:szCs w:val="22"/>
          <w:lang w:eastAsia="ru-RU"/>
        </w:rPr>
        <w:t>FOSS и экономика</w:t>
      </w:r>
    </w:p>
    <w:p w:rsidR="004D6081" w:rsidRPr="000419D0" w:rsidRDefault="000419D0" w:rsidP="009B5B24">
      <w:pPr>
        <w:ind w:left="720"/>
        <w:jc w:val="both"/>
        <w:rPr>
          <w:lang w:val="ru-RU" w:eastAsia="ru-RU"/>
        </w:rPr>
      </w:pPr>
      <w:r w:rsidRPr="000419D0">
        <w:rPr>
          <w:lang w:val="ru-RU" w:eastAsia="ru-RU"/>
        </w:rPr>
        <w:t>П</w:t>
      </w:r>
      <w:r w:rsidR="004D6081" w:rsidRPr="000419D0">
        <w:rPr>
          <w:lang w:val="ru-RU" w:eastAsia="ru-RU"/>
        </w:rPr>
        <w:t xml:space="preserve">о правовым исследованиям </w:t>
      </w:r>
      <w:r w:rsidRPr="000419D0">
        <w:rPr>
          <w:lang w:val="ru-RU" w:eastAsia="ru-RU"/>
        </w:rPr>
        <w:t>предпринимательства</w:t>
      </w:r>
      <w:r w:rsidRPr="000419D0">
        <w:rPr>
          <w:lang w:eastAsia="ru-RU"/>
        </w:rPr>
        <w:t> </w:t>
      </w:r>
      <w:r w:rsidRPr="000419D0">
        <w:rPr>
          <w:lang w:val="ru-RU" w:eastAsia="ru-RU"/>
        </w:rPr>
        <w:t>в</w:t>
      </w:r>
      <w:r w:rsidR="004D6081" w:rsidRPr="000419D0">
        <w:rPr>
          <w:lang w:val="ru-RU" w:eastAsia="ru-RU"/>
        </w:rPr>
        <w:t xml:space="preserve"> Гарвардской школе права, свободное программное обеспечение является наиболее видимой частью новой экономики на основе общего равного производства информации, знаний и культуры. В качестве примеров они приводит ряд проектов </w:t>
      </w:r>
      <w:r w:rsidR="004D6081" w:rsidRPr="000419D0">
        <w:rPr>
          <w:lang w:eastAsia="ru-RU"/>
        </w:rPr>
        <w:t>FOSS</w:t>
      </w:r>
      <w:r w:rsidR="004D6081" w:rsidRPr="000419D0">
        <w:rPr>
          <w:lang w:val="ru-RU" w:eastAsia="ru-RU"/>
        </w:rPr>
        <w:t xml:space="preserve">, которые включают как </w:t>
      </w:r>
      <w:r w:rsidRPr="000419D0">
        <w:rPr>
          <w:lang w:eastAsia="ru-RU"/>
        </w:rPr>
        <w:t>free</w:t>
      </w:r>
      <w:r w:rsidRPr="00F375F8">
        <w:rPr>
          <w:lang w:val="ru-RU" w:eastAsia="ru-RU"/>
        </w:rPr>
        <w:t>,</w:t>
      </w:r>
      <w:r w:rsidR="004D6081" w:rsidRPr="000419D0">
        <w:rPr>
          <w:lang w:val="ru-RU" w:eastAsia="ru-RU"/>
        </w:rPr>
        <w:t xml:space="preserve"> так и </w:t>
      </w:r>
      <w:r w:rsidR="004D6081" w:rsidRPr="000419D0">
        <w:rPr>
          <w:lang w:eastAsia="ru-RU"/>
        </w:rPr>
        <w:t>open</w:t>
      </w:r>
      <w:r w:rsidR="004D6081" w:rsidRPr="000419D0">
        <w:rPr>
          <w:lang w:val="ru-RU" w:eastAsia="ru-RU"/>
        </w:rPr>
        <w:t xml:space="preserve"> </w:t>
      </w:r>
      <w:r w:rsidR="004D6081" w:rsidRPr="000419D0">
        <w:rPr>
          <w:lang w:eastAsia="ru-RU"/>
        </w:rPr>
        <w:t>source</w:t>
      </w:r>
      <w:r w:rsidR="004D6081" w:rsidRPr="000419D0">
        <w:rPr>
          <w:lang w:val="ru-RU" w:eastAsia="ru-RU"/>
        </w:rPr>
        <w:t xml:space="preserve"> ПО.</w:t>
      </w:r>
    </w:p>
    <w:p w:rsidR="004D6081" w:rsidRDefault="004D6081" w:rsidP="0095600C">
      <w:pPr>
        <w:ind w:left="720"/>
        <w:jc w:val="both"/>
        <w:rPr>
          <w:lang w:val="ru-RU" w:eastAsia="ru-RU"/>
        </w:rPr>
      </w:pPr>
      <w:r w:rsidRPr="000419D0">
        <w:rPr>
          <w:lang w:val="ru-RU" w:eastAsia="ru-RU"/>
        </w:rPr>
        <w:t xml:space="preserve">Эта новая экономика уже на стадии разработки. С целью коммерциализации </w:t>
      </w:r>
      <w:r w:rsidRPr="000419D0">
        <w:rPr>
          <w:lang w:eastAsia="ru-RU"/>
        </w:rPr>
        <w:t>FOSS</w:t>
      </w:r>
      <w:r w:rsidRPr="000419D0">
        <w:rPr>
          <w:lang w:val="ru-RU" w:eastAsia="ru-RU"/>
        </w:rPr>
        <w:t xml:space="preserve">, многие компании, </w:t>
      </w:r>
      <w:r w:rsidRPr="000419D0">
        <w:rPr>
          <w:lang w:eastAsia="ru-RU"/>
        </w:rPr>
        <w:t>Google</w:t>
      </w:r>
      <w:r w:rsidRPr="000419D0">
        <w:rPr>
          <w:lang w:val="ru-RU" w:eastAsia="ru-RU"/>
        </w:rPr>
        <w:t xml:space="preserve"> является самым успешным, движутся в направлении экономической модели программного обеспечения, содержащего рекламу (</w:t>
      </w:r>
      <w:r w:rsidRPr="000419D0">
        <w:rPr>
          <w:lang w:eastAsia="ru-RU"/>
        </w:rPr>
        <w:t>AdWare</w:t>
      </w:r>
      <w:r w:rsidRPr="000419D0">
        <w:rPr>
          <w:lang w:val="ru-RU" w:eastAsia="ru-RU"/>
        </w:rPr>
        <w:t>).</w:t>
      </w:r>
    </w:p>
    <w:p w:rsidR="000419D0" w:rsidRPr="000419D0" w:rsidRDefault="000419D0" w:rsidP="00552A9A">
      <w:pPr>
        <w:pStyle w:val="Heading3"/>
        <w:rPr>
          <w:lang w:val="ru-RU" w:eastAsia="ru-RU"/>
        </w:rPr>
      </w:pPr>
      <w:bookmarkStart w:id="13" w:name="_Toc438377336"/>
      <w:r>
        <w:rPr>
          <w:lang w:val="ru-RU" w:eastAsia="ru-RU"/>
        </w:rPr>
        <w:t>Аналоги</w:t>
      </w:r>
      <w:r w:rsidRPr="00F375F8">
        <w:rPr>
          <w:lang w:val="ru-RU" w:eastAsia="ru-RU"/>
        </w:rPr>
        <w:t xml:space="preserve"> </w:t>
      </w:r>
      <w:r w:rsidR="00F375F8">
        <w:rPr>
          <w:lang w:val="ru-RU" w:eastAsia="ru-RU"/>
        </w:rPr>
        <w:t xml:space="preserve">среди </w:t>
      </w:r>
      <w:r>
        <w:rPr>
          <w:lang w:eastAsia="ru-RU"/>
        </w:rPr>
        <w:t>IT</w:t>
      </w:r>
      <w:r w:rsidRPr="00F375F8">
        <w:rPr>
          <w:lang w:val="ru-RU" w:eastAsia="ru-RU"/>
        </w:rPr>
        <w:t>-</w:t>
      </w:r>
      <w:r>
        <w:rPr>
          <w:lang w:val="ru-RU" w:eastAsia="ru-RU"/>
        </w:rPr>
        <w:t>проект</w:t>
      </w:r>
      <w:r w:rsidR="00F375F8">
        <w:rPr>
          <w:lang w:val="ru-RU" w:eastAsia="ru-RU"/>
        </w:rPr>
        <w:t>ами</w:t>
      </w:r>
      <w:bookmarkEnd w:id="13"/>
    </w:p>
    <w:p w:rsidR="004D6081" w:rsidRDefault="004D6081" w:rsidP="00DF0F58">
      <w:pPr>
        <w:jc w:val="both"/>
        <w:rPr>
          <w:rFonts w:eastAsia="Times New Roman"/>
          <w:color w:val="000000"/>
          <w:lang w:val="ru-RU" w:eastAsia="ru-RU"/>
        </w:rPr>
      </w:pPr>
      <w:r w:rsidRPr="000419D0">
        <w:rPr>
          <w:rFonts w:eastAsia="Times New Roman"/>
          <w:b/>
          <w:iCs/>
          <w:color w:val="000000"/>
          <w:lang w:val="ru-RU" w:eastAsia="ru-RU"/>
        </w:rPr>
        <w:t>Анализ</w:t>
      </w:r>
      <w:r w:rsidRPr="000419D0">
        <w:rPr>
          <w:rFonts w:eastAsia="Times New Roman"/>
          <w:b/>
          <w:color w:val="000000"/>
          <w:lang w:val="ru-RU" w:eastAsia="ru-RU"/>
        </w:rPr>
        <w:t xml:space="preserve"> статистики</w:t>
      </w:r>
      <w:r w:rsidRPr="000419D0">
        <w:rPr>
          <w:rFonts w:eastAsia="Times New Roman"/>
          <w:color w:val="000000"/>
          <w:lang w:val="ru-RU" w:eastAsia="ru-RU"/>
        </w:rPr>
        <w:t xml:space="preserve"> показывает, что примерно 90 процентов ИТ-проектов аналогичны уже выполненным. У руководителя проекта имеется</w:t>
      </w:r>
      <w:bookmarkStart w:id="14" w:name="keyword3"/>
      <w:bookmarkEnd w:id="14"/>
      <w:r w:rsidRPr="000419D0">
        <w:rPr>
          <w:rFonts w:eastAsia="Times New Roman"/>
          <w:color w:val="000000"/>
          <w:lang w:val="ru-RU" w:eastAsia="ru-RU"/>
        </w:rPr>
        <w:t xml:space="preserve"> </w:t>
      </w:r>
      <w:r w:rsidRPr="000419D0">
        <w:rPr>
          <w:rFonts w:eastAsia="Times New Roman"/>
          <w:iCs/>
          <w:color w:val="000000"/>
          <w:lang w:val="ru-RU" w:eastAsia="ru-RU"/>
        </w:rPr>
        <w:t>опыт</w:t>
      </w:r>
      <w:r w:rsidRPr="000419D0">
        <w:rPr>
          <w:rFonts w:eastAsia="Times New Roman"/>
          <w:color w:val="000000"/>
          <w:lang w:val="ru-RU" w:eastAsia="ru-RU"/>
        </w:rPr>
        <w:t xml:space="preserve"> реализации таких задач и понимание воз</w:t>
      </w:r>
      <w:r w:rsidRPr="00666130">
        <w:rPr>
          <w:rFonts w:eastAsia="Times New Roman"/>
          <w:color w:val="000000"/>
          <w:lang w:val="ru-RU" w:eastAsia="ru-RU"/>
        </w:rPr>
        <w:t>можных проблем. В этих случаях иерархическая структура проекта и</w:t>
      </w:r>
      <w:bookmarkStart w:id="15" w:name="keyword4"/>
      <w:bookmarkEnd w:id="15"/>
      <w:r w:rsidRPr="00666130">
        <w:rPr>
          <w:rFonts w:eastAsia="Times New Roman"/>
          <w:color w:val="000000"/>
          <w:lang w:val="ru-RU" w:eastAsia="ru-RU"/>
        </w:rPr>
        <w:t xml:space="preserve"> </w:t>
      </w:r>
      <w:r w:rsidRPr="00666130">
        <w:rPr>
          <w:rFonts w:eastAsia="Times New Roman"/>
          <w:iCs/>
          <w:color w:val="000000"/>
          <w:lang w:val="ru-RU" w:eastAsia="ru-RU"/>
        </w:rPr>
        <w:t xml:space="preserve">работ </w:t>
      </w:r>
      <w:r w:rsidRPr="00666130">
        <w:rPr>
          <w:rFonts w:eastAsia="Times New Roman"/>
          <w:color w:val="000000"/>
          <w:lang w:val="ru-RU" w:eastAsia="ru-RU"/>
        </w:rPr>
        <w:t xml:space="preserve">(ИСП/ИСР) формируется с применением подхода </w:t>
      </w:r>
      <w:r w:rsidRPr="00666130">
        <w:rPr>
          <w:rFonts w:eastAsia="Times New Roman"/>
          <w:color w:val="000000"/>
          <w:lang w:eastAsia="ru-RU"/>
        </w:rPr>
        <w:t>Top</w:t>
      </w:r>
      <w:r w:rsidRPr="00666130">
        <w:rPr>
          <w:rFonts w:eastAsia="Times New Roman"/>
          <w:color w:val="000000"/>
          <w:lang w:val="ru-RU" w:eastAsia="ru-RU"/>
        </w:rPr>
        <w:t>-</w:t>
      </w:r>
      <w:r w:rsidRPr="00666130">
        <w:rPr>
          <w:rFonts w:eastAsia="Times New Roman"/>
          <w:color w:val="000000"/>
          <w:lang w:eastAsia="ru-RU"/>
        </w:rPr>
        <w:t>down</w:t>
      </w:r>
      <w:r w:rsidRPr="00666130">
        <w:rPr>
          <w:rFonts w:eastAsia="Times New Roman"/>
          <w:color w:val="000000"/>
          <w:lang w:val="ru-RU" w:eastAsia="ru-RU"/>
        </w:rPr>
        <w:t xml:space="preserve"> (сверху вниз), используется</w:t>
      </w:r>
      <w:bookmarkStart w:id="16" w:name="keyword5"/>
      <w:bookmarkEnd w:id="16"/>
      <w:r w:rsidRPr="00666130">
        <w:rPr>
          <w:rFonts w:eastAsia="Times New Roman"/>
          <w:color w:val="000000"/>
          <w:lang w:val="ru-RU" w:eastAsia="ru-RU"/>
        </w:rPr>
        <w:t xml:space="preserve"> </w:t>
      </w:r>
      <w:r w:rsidRPr="00666130">
        <w:rPr>
          <w:rFonts w:eastAsia="Times New Roman"/>
          <w:iCs/>
          <w:color w:val="000000"/>
          <w:lang w:val="ru-RU" w:eastAsia="ru-RU"/>
        </w:rPr>
        <w:t>типовая</w:t>
      </w:r>
      <w:r w:rsidRPr="00666130">
        <w:rPr>
          <w:rFonts w:eastAsia="Times New Roman"/>
          <w:color w:val="000000"/>
          <w:lang w:val="ru-RU" w:eastAsia="ru-RU"/>
        </w:rPr>
        <w:t xml:space="preserve"> структура проектной команды, планы проекта (план управления рисками,</w:t>
      </w:r>
      <w:bookmarkStart w:id="17" w:name="keyword6"/>
      <w:bookmarkEnd w:id="17"/>
      <w:r w:rsidRPr="00666130">
        <w:rPr>
          <w:rFonts w:eastAsia="Times New Roman"/>
          <w:color w:val="000000"/>
          <w:lang w:val="ru-RU" w:eastAsia="ru-RU"/>
        </w:rPr>
        <w:t xml:space="preserve"> </w:t>
      </w:r>
      <w:r w:rsidRPr="00666130">
        <w:rPr>
          <w:rFonts w:eastAsia="Times New Roman"/>
          <w:iCs/>
          <w:color w:val="000000"/>
          <w:lang w:val="ru-RU" w:eastAsia="ru-RU"/>
        </w:rPr>
        <w:t>план коммуникаций</w:t>
      </w:r>
      <w:r w:rsidRPr="00666130">
        <w:rPr>
          <w:rFonts w:eastAsia="Times New Roman"/>
          <w:color w:val="000000"/>
          <w:lang w:val="ru-RU" w:eastAsia="ru-RU"/>
        </w:rPr>
        <w:t xml:space="preserve"> и пр.) аналогичны планам предыдущих проектов. Однако 10 процентов проектов – инновационные, реализуемые "с нуля" и требующие творчества, нестандартных решений и управленческой смелости. Принятие решений в таких проектах характеризуется высокими рисками, что требует от руководителя глубоких знаний методики проектного управления и понимания особенностей её применения в сфере информационных технологий.</w:t>
      </w:r>
    </w:p>
    <w:p w:rsidR="000419D0" w:rsidRPr="000419D0" w:rsidRDefault="000419D0" w:rsidP="00552A9A">
      <w:pPr>
        <w:pStyle w:val="Heading3"/>
        <w:rPr>
          <w:rFonts w:eastAsia="Times New Roman"/>
          <w:lang w:val="ru-RU" w:eastAsia="ru-RU"/>
        </w:rPr>
      </w:pPr>
      <w:bookmarkStart w:id="18" w:name="_Toc438377337"/>
      <w:r>
        <w:rPr>
          <w:rFonts w:eastAsia="Times New Roman"/>
          <w:lang w:val="ru-RU" w:eastAsia="ru-RU"/>
        </w:rPr>
        <w:t xml:space="preserve">Управление </w:t>
      </w:r>
      <w:r>
        <w:rPr>
          <w:rFonts w:eastAsia="Times New Roman"/>
          <w:lang w:eastAsia="ru-RU"/>
        </w:rPr>
        <w:t>IT</w:t>
      </w:r>
      <w:r w:rsidRPr="00F375F8">
        <w:rPr>
          <w:rFonts w:eastAsia="Times New Roman"/>
          <w:lang w:val="ru-RU" w:eastAsia="ru-RU"/>
        </w:rPr>
        <w:t>-проектом</w:t>
      </w:r>
      <w:bookmarkEnd w:id="18"/>
    </w:p>
    <w:p w:rsidR="004D6081" w:rsidRPr="0091310A" w:rsidRDefault="004D6081" w:rsidP="00DF0F58">
      <w:pPr>
        <w:jc w:val="both"/>
        <w:rPr>
          <w:rFonts w:eastAsia="Times New Roman"/>
          <w:color w:val="000000"/>
          <w:lang w:val="ru-RU" w:eastAsia="ru-RU"/>
        </w:rPr>
      </w:pPr>
      <w:r w:rsidRPr="00666130">
        <w:rPr>
          <w:rFonts w:eastAsia="Times New Roman"/>
          <w:color w:val="000000"/>
          <w:lang w:val="ru-RU" w:eastAsia="ru-RU"/>
        </w:rPr>
        <w:t xml:space="preserve">Применение </w:t>
      </w:r>
      <w:r w:rsidRPr="00666130">
        <w:rPr>
          <w:rFonts w:eastAsia="Times New Roman"/>
          <w:b/>
          <w:color w:val="000000"/>
          <w:lang w:val="ru-RU" w:eastAsia="ru-RU"/>
        </w:rPr>
        <w:t>методологии управления проектами</w:t>
      </w:r>
      <w:r w:rsidRPr="00666130">
        <w:rPr>
          <w:rFonts w:eastAsia="Times New Roman"/>
          <w:color w:val="000000"/>
          <w:lang w:val="ru-RU" w:eastAsia="ru-RU"/>
        </w:rPr>
        <w:t xml:space="preserve"> позволяет зафиксировать цели и результаты проекта, дать им количественные характеристики, определить временные, стоимостные и </w:t>
      </w:r>
      <w:r w:rsidRPr="00666130">
        <w:rPr>
          <w:rFonts w:eastAsia="Times New Roman"/>
          <w:color w:val="000000"/>
          <w:lang w:val="ru-RU" w:eastAsia="ru-RU"/>
        </w:rPr>
        <w:lastRenderedPageBreak/>
        <w:t>качественные параметры проекта, создать реальный</w:t>
      </w:r>
      <w:bookmarkStart w:id="19" w:name="keyword7"/>
      <w:bookmarkEnd w:id="19"/>
      <w:r w:rsidRPr="00666130">
        <w:rPr>
          <w:rFonts w:eastAsia="Times New Roman"/>
          <w:color w:val="000000"/>
          <w:lang w:val="ru-RU" w:eastAsia="ru-RU"/>
        </w:rPr>
        <w:t xml:space="preserve"> </w:t>
      </w:r>
      <w:r w:rsidRPr="00666130">
        <w:rPr>
          <w:rFonts w:eastAsia="Times New Roman"/>
          <w:iCs/>
          <w:color w:val="000000"/>
          <w:lang w:val="ru-RU" w:eastAsia="ru-RU"/>
        </w:rPr>
        <w:t xml:space="preserve">план выполнения </w:t>
      </w:r>
      <w:r w:rsidRPr="00666130">
        <w:rPr>
          <w:rFonts w:eastAsia="Times New Roman"/>
          <w:color w:val="000000"/>
          <w:lang w:val="ru-RU" w:eastAsia="ru-RU"/>
        </w:rPr>
        <w:t>проекта, выделить, оценить риски и</w:t>
      </w:r>
      <w:r w:rsidRPr="0091310A">
        <w:rPr>
          <w:rFonts w:eastAsia="Times New Roman"/>
          <w:color w:val="000000"/>
          <w:lang w:val="ru-RU" w:eastAsia="ru-RU"/>
        </w:rPr>
        <w:t xml:space="preserve"> предотвратить возможные негативные последствия во время реализации проекта.</w:t>
      </w:r>
    </w:p>
    <w:p w:rsidR="004D6081" w:rsidRPr="0091310A" w:rsidRDefault="004D6081" w:rsidP="00DF0F58">
      <w:pPr>
        <w:jc w:val="both"/>
        <w:rPr>
          <w:rFonts w:eastAsia="Times New Roman"/>
          <w:color w:val="000000"/>
          <w:lang w:eastAsia="ru-RU"/>
        </w:rPr>
      </w:pPr>
      <w:r w:rsidRPr="0091310A">
        <w:rPr>
          <w:rFonts w:eastAsia="Times New Roman"/>
          <w:color w:val="000000"/>
          <w:lang w:val="ru-RU" w:eastAsia="ru-RU"/>
        </w:rPr>
        <w:t xml:space="preserve">Для эффективного управления проект должен быть хорошо структурирован. </w:t>
      </w:r>
      <w:r w:rsidRPr="0091310A">
        <w:rPr>
          <w:rFonts w:eastAsia="Times New Roman"/>
          <w:color w:val="000000"/>
          <w:lang w:eastAsia="ru-RU"/>
        </w:rPr>
        <w:t>Суть этого процесса сводится к выделению следующих основных элементов:</w:t>
      </w:r>
    </w:p>
    <w:p w:rsidR="004D6081" w:rsidRPr="0091310A" w:rsidRDefault="004D6081" w:rsidP="00DF0F58">
      <w:pPr>
        <w:pStyle w:val="ListParagraph"/>
        <w:numPr>
          <w:ilvl w:val="0"/>
          <w:numId w:val="49"/>
        </w:numPr>
        <w:jc w:val="both"/>
        <w:rPr>
          <w:szCs w:val="22"/>
          <w:lang w:eastAsia="ru-RU"/>
        </w:rPr>
      </w:pPr>
      <w:r w:rsidRPr="0091310A">
        <w:rPr>
          <w:szCs w:val="22"/>
          <w:lang w:eastAsia="ru-RU"/>
        </w:rPr>
        <w:t>фазы жизненного цикла проекта, этапов, работ и отдельных задач;</w:t>
      </w:r>
    </w:p>
    <w:p w:rsidR="004D6081" w:rsidRPr="0091310A" w:rsidRDefault="004D6081" w:rsidP="00DF0F58">
      <w:pPr>
        <w:pStyle w:val="ListParagraph"/>
        <w:numPr>
          <w:ilvl w:val="0"/>
          <w:numId w:val="49"/>
        </w:numPr>
        <w:jc w:val="both"/>
        <w:rPr>
          <w:szCs w:val="22"/>
          <w:lang w:eastAsia="ru-RU"/>
        </w:rPr>
      </w:pPr>
      <w:r w:rsidRPr="0091310A">
        <w:rPr>
          <w:szCs w:val="22"/>
          <w:lang w:eastAsia="ru-RU"/>
        </w:rPr>
        <w:t>организационная структура исполнителей проекта;</w:t>
      </w:r>
    </w:p>
    <w:p w:rsidR="004D6081" w:rsidRDefault="004D6081" w:rsidP="00DF0F58">
      <w:pPr>
        <w:pStyle w:val="ListParagraph"/>
        <w:numPr>
          <w:ilvl w:val="0"/>
          <w:numId w:val="49"/>
        </w:numPr>
        <w:jc w:val="both"/>
        <w:rPr>
          <w:szCs w:val="22"/>
          <w:lang w:eastAsia="ru-RU"/>
        </w:rPr>
      </w:pPr>
      <w:r w:rsidRPr="0091310A">
        <w:rPr>
          <w:szCs w:val="22"/>
          <w:lang w:eastAsia="ru-RU"/>
        </w:rPr>
        <w:t>структура распределения ответственности.</w:t>
      </w:r>
    </w:p>
    <w:p w:rsidR="00F55AC6" w:rsidRPr="00F55AC6" w:rsidRDefault="00F55AC6" w:rsidP="00552A9A">
      <w:pPr>
        <w:pStyle w:val="Heading3"/>
        <w:rPr>
          <w:lang w:val="ru-RU" w:eastAsia="ru-RU"/>
        </w:rPr>
      </w:pPr>
      <w:bookmarkStart w:id="20" w:name="_Toc438377338"/>
      <w:r>
        <w:rPr>
          <w:lang w:val="ru-RU" w:eastAsia="ru-RU"/>
        </w:rPr>
        <w:t xml:space="preserve">Жизненный цикл </w:t>
      </w:r>
      <w:r>
        <w:rPr>
          <w:lang w:eastAsia="ru-RU"/>
        </w:rPr>
        <w:t>IT-</w:t>
      </w:r>
      <w:r>
        <w:rPr>
          <w:lang w:val="ru-RU" w:eastAsia="ru-RU"/>
        </w:rPr>
        <w:t>проекта</w:t>
      </w:r>
      <w:bookmarkEnd w:id="20"/>
    </w:p>
    <w:p w:rsidR="004D6081" w:rsidRPr="00666130" w:rsidRDefault="004D6081" w:rsidP="00DF0F58">
      <w:pPr>
        <w:jc w:val="both"/>
        <w:rPr>
          <w:lang w:val="ru-RU" w:eastAsia="ru-RU"/>
        </w:rPr>
      </w:pPr>
      <w:bookmarkStart w:id="21" w:name="keyword8"/>
      <w:bookmarkEnd w:id="21"/>
      <w:r w:rsidRPr="00666130">
        <w:rPr>
          <w:b/>
          <w:iCs/>
          <w:lang w:val="ru-RU" w:eastAsia="ru-RU"/>
        </w:rPr>
        <w:t>Жизненный цикл</w:t>
      </w:r>
      <w:r w:rsidRPr="00666130">
        <w:rPr>
          <w:lang w:val="ru-RU" w:eastAsia="ru-RU"/>
        </w:rPr>
        <w:t xml:space="preserve"> – это последовательность фаз проекта, через которые он должен пройти для гарантированного достижения целей проекта, в нашем случае – для реализации некоторой информационной технологии.</w:t>
      </w:r>
      <w:r w:rsidRPr="00666130">
        <w:rPr>
          <w:lang w:eastAsia="ru-RU"/>
        </w:rPr>
        <w:t> </w:t>
      </w:r>
    </w:p>
    <w:p w:rsidR="004D6081" w:rsidRPr="00666130" w:rsidRDefault="004D6081" w:rsidP="00DF0F58">
      <w:pPr>
        <w:jc w:val="both"/>
        <w:rPr>
          <w:lang w:val="ru-RU" w:eastAsia="ru-RU"/>
        </w:rPr>
      </w:pPr>
      <w:r w:rsidRPr="00666130">
        <w:rPr>
          <w:lang w:val="ru-RU" w:eastAsia="ru-RU"/>
        </w:rPr>
        <w:t>Организационная структура подразумевает выделение ролей исполнителей, которые необходимы для реализации проекта,</w:t>
      </w:r>
      <w:bookmarkStart w:id="22" w:name="keyword9"/>
      <w:bookmarkEnd w:id="22"/>
      <w:r w:rsidRPr="00666130">
        <w:rPr>
          <w:lang w:val="ru-RU" w:eastAsia="ru-RU"/>
        </w:rPr>
        <w:t xml:space="preserve"> </w:t>
      </w:r>
      <w:r w:rsidRPr="00666130">
        <w:rPr>
          <w:iCs/>
          <w:lang w:val="ru-RU" w:eastAsia="ru-RU"/>
        </w:rPr>
        <w:t>определение</w:t>
      </w:r>
      <w:r w:rsidRPr="00666130">
        <w:rPr>
          <w:lang w:val="ru-RU" w:eastAsia="ru-RU"/>
        </w:rPr>
        <w:t xml:space="preserve"> взаимоотношений между ними и распределение ответственности за выполнение задач.</w:t>
      </w:r>
    </w:p>
    <w:p w:rsidR="004D6081" w:rsidRPr="004D6081" w:rsidRDefault="004D6081" w:rsidP="00DF0F58">
      <w:pPr>
        <w:jc w:val="both"/>
        <w:rPr>
          <w:lang w:val="ru-RU"/>
        </w:rPr>
      </w:pPr>
    </w:p>
    <w:p w:rsidR="00BB2284" w:rsidRDefault="00F91D76" w:rsidP="00DF0F58">
      <w:pPr>
        <w:pStyle w:val="Heading2"/>
        <w:jc w:val="both"/>
        <w:rPr>
          <w:lang w:val="ru-RU"/>
        </w:rPr>
      </w:pPr>
      <w:bookmarkStart w:id="23" w:name="_Toc438377279"/>
      <w:bookmarkStart w:id="24" w:name="_Toc438377339"/>
      <w:r w:rsidRPr="00174D65">
        <w:rPr>
          <w:lang w:val="ru-RU"/>
        </w:rPr>
        <w:t>Жизненный цикл</w:t>
      </w:r>
      <w:r w:rsidR="007835C4" w:rsidRPr="007835C4">
        <w:rPr>
          <w:lang w:val="ru-RU"/>
        </w:rPr>
        <w:t xml:space="preserve"> </w:t>
      </w:r>
      <w:r w:rsidR="007835C4">
        <w:t>IT</w:t>
      </w:r>
      <w:r w:rsidR="007835C4" w:rsidRPr="007835C4">
        <w:rPr>
          <w:lang w:val="ru-RU"/>
        </w:rPr>
        <w:t>-</w:t>
      </w:r>
      <w:r w:rsidR="007835C4">
        <w:rPr>
          <w:lang w:val="ru-RU"/>
        </w:rPr>
        <w:t>проекта</w:t>
      </w:r>
      <w:bookmarkEnd w:id="23"/>
      <w:bookmarkEnd w:id="24"/>
    </w:p>
    <w:p w:rsidR="00EE7379" w:rsidRPr="00EE7379" w:rsidRDefault="00EE7379" w:rsidP="00552A9A">
      <w:pPr>
        <w:pStyle w:val="Heading3"/>
        <w:rPr>
          <w:lang w:val="ru-RU"/>
        </w:rPr>
      </w:pPr>
      <w:bookmarkStart w:id="25" w:name="_Toc438377340"/>
      <w:r>
        <w:rPr>
          <w:lang w:val="ru-RU"/>
        </w:rPr>
        <w:t xml:space="preserve">Жизненный цикл </w:t>
      </w:r>
      <w:r w:rsidRPr="00AF63C2">
        <w:rPr>
          <w:lang w:val="ru-RU"/>
        </w:rPr>
        <w:t>проекта</w:t>
      </w:r>
      <w:bookmarkEnd w:id="25"/>
    </w:p>
    <w:p w:rsidR="00337E5F" w:rsidRDefault="002A7436" w:rsidP="00DF0F58">
      <w:pPr>
        <w:jc w:val="both"/>
      </w:pPr>
      <w:r w:rsidRPr="0021529A">
        <w:rPr>
          <w:lang w:val="ru-RU"/>
        </w:rPr>
        <w:t xml:space="preserve">Любой проект имеет ограниченный отрезок времени существования. Наличие этого отрезка времени означает, что у проектов есть жизненный цикл. </w:t>
      </w:r>
      <w:r w:rsidRPr="002A7436">
        <w:t>Жизненны</w:t>
      </w:r>
      <w:r w:rsidR="0035428F">
        <w:t>й цикл последовательно проходит</w:t>
      </w:r>
      <w:r w:rsidRPr="002A7436">
        <w:t xml:space="preserve"> через четыре стадии: </w:t>
      </w:r>
    </w:p>
    <w:p w:rsidR="00337E5F" w:rsidRPr="00337E5F" w:rsidRDefault="00337E5F" w:rsidP="00DF0F58">
      <w:pPr>
        <w:pStyle w:val="ListParagraph"/>
        <w:numPr>
          <w:ilvl w:val="0"/>
          <w:numId w:val="9"/>
        </w:numPr>
        <w:jc w:val="both"/>
        <w:rPr>
          <w:szCs w:val="22"/>
        </w:rPr>
      </w:pPr>
      <w:r w:rsidRPr="00337E5F">
        <w:rPr>
          <w:szCs w:val="22"/>
        </w:rPr>
        <w:t>О</w:t>
      </w:r>
      <w:r w:rsidR="002A7436" w:rsidRPr="00337E5F">
        <w:rPr>
          <w:szCs w:val="22"/>
        </w:rPr>
        <w:t>пределение</w:t>
      </w:r>
    </w:p>
    <w:p w:rsidR="00337E5F" w:rsidRPr="00337E5F" w:rsidRDefault="00337E5F" w:rsidP="00DF0F58">
      <w:pPr>
        <w:pStyle w:val="ListParagraph"/>
        <w:numPr>
          <w:ilvl w:val="0"/>
          <w:numId w:val="9"/>
        </w:numPr>
        <w:jc w:val="both"/>
        <w:rPr>
          <w:szCs w:val="22"/>
        </w:rPr>
      </w:pPr>
      <w:r w:rsidRPr="00337E5F">
        <w:rPr>
          <w:szCs w:val="22"/>
        </w:rPr>
        <w:t>П</w:t>
      </w:r>
      <w:r w:rsidR="002A7436" w:rsidRPr="00337E5F">
        <w:rPr>
          <w:szCs w:val="22"/>
        </w:rPr>
        <w:t>ланирование</w:t>
      </w:r>
    </w:p>
    <w:p w:rsidR="00337E5F" w:rsidRPr="00337E5F" w:rsidRDefault="00337E5F" w:rsidP="00DF0F58">
      <w:pPr>
        <w:pStyle w:val="ListParagraph"/>
        <w:numPr>
          <w:ilvl w:val="0"/>
          <w:numId w:val="9"/>
        </w:numPr>
        <w:jc w:val="both"/>
        <w:rPr>
          <w:szCs w:val="22"/>
        </w:rPr>
      </w:pPr>
      <w:r w:rsidRPr="00337E5F">
        <w:rPr>
          <w:szCs w:val="22"/>
        </w:rPr>
        <w:t>В</w:t>
      </w:r>
      <w:r w:rsidR="002A7436" w:rsidRPr="00337E5F">
        <w:rPr>
          <w:szCs w:val="22"/>
        </w:rPr>
        <w:t>ыполнение</w:t>
      </w:r>
    </w:p>
    <w:p w:rsidR="000C7368" w:rsidRPr="00337E5F" w:rsidRDefault="00337E5F" w:rsidP="00DF0F58">
      <w:pPr>
        <w:pStyle w:val="ListParagraph"/>
        <w:numPr>
          <w:ilvl w:val="0"/>
          <w:numId w:val="9"/>
        </w:numPr>
        <w:jc w:val="both"/>
        <w:rPr>
          <w:szCs w:val="22"/>
        </w:rPr>
      </w:pPr>
      <w:r w:rsidRPr="00337E5F">
        <w:rPr>
          <w:szCs w:val="22"/>
        </w:rPr>
        <w:t>С</w:t>
      </w:r>
      <w:r w:rsidR="002A7436" w:rsidRPr="00337E5F">
        <w:rPr>
          <w:szCs w:val="22"/>
        </w:rPr>
        <w:t>дача</w:t>
      </w:r>
    </w:p>
    <w:p w:rsidR="002A7436" w:rsidRPr="0021529A" w:rsidRDefault="002A7436" w:rsidP="00DF0F58">
      <w:pPr>
        <w:jc w:val="both"/>
        <w:rPr>
          <w:lang w:val="ru-RU"/>
        </w:rPr>
      </w:pPr>
      <w:r w:rsidRPr="00337E5F">
        <w:rPr>
          <w:lang w:val="ru-RU"/>
        </w:rPr>
        <w:t xml:space="preserve">Все начинается, когда появляется идея проекта. </w:t>
      </w:r>
      <w:r w:rsidRPr="0021529A">
        <w:rPr>
          <w:lang w:val="ru-RU"/>
        </w:rPr>
        <w:t>Происходит его определение. Здесь поднимается вопрос о цели проекта, о его целесообразности. Далее проект переходит в стадию планирования, где планируется бюджет, принимаются ключевые решения. Бюджет проекта имеет большое значение. Так, например, на воплощение проекта с большим бюджетом, в среднем затрачивается меньше времени, чем на проект с меньшим бюджетом. К этой стадии необходимо относится ответственно, потому что если на этом этапе совершается архитектурная ошибка, то в случае, если ошибку невозможно исправить, проект либо меняет свою структуру (а это тянет за собой дополнительные расходы ресурсов), либо прекращает свое существование. На стадии выполнения происходит непосредственное воплощение проекта. Здесь проект может претерпевать значительные изменения. После стадии выполнения проект сдается. Под сдачей подразумевается введение проекта в эксплуатацию.</w:t>
      </w:r>
    </w:p>
    <w:p w:rsidR="00EE7379" w:rsidRPr="00EE7379" w:rsidRDefault="00EE7379" w:rsidP="00552A9A">
      <w:pPr>
        <w:pStyle w:val="Heading3"/>
        <w:rPr>
          <w:lang w:val="ru-RU"/>
        </w:rPr>
      </w:pPr>
      <w:bookmarkStart w:id="26" w:name="_Toc438377341"/>
      <w:r>
        <w:rPr>
          <w:lang w:val="ru-RU"/>
        </w:rPr>
        <w:t xml:space="preserve">Жизненный цикл </w:t>
      </w:r>
      <w:r>
        <w:t>IT</w:t>
      </w:r>
      <w:r>
        <w:rPr>
          <w:lang w:val="ru-RU"/>
        </w:rPr>
        <w:t>-</w:t>
      </w:r>
      <w:r w:rsidRPr="00EE7379">
        <w:rPr>
          <w:lang w:val="ru-RU"/>
        </w:rPr>
        <w:t>проекта</w:t>
      </w:r>
      <w:bookmarkEnd w:id="26"/>
    </w:p>
    <w:p w:rsidR="002A7436" w:rsidRPr="00FA6488" w:rsidRDefault="000C7368" w:rsidP="00DF0F58">
      <w:pPr>
        <w:jc w:val="both"/>
        <w:rPr>
          <w:lang w:val="ru-RU"/>
        </w:rPr>
      </w:pPr>
      <w:r w:rsidRPr="00FA6488">
        <w:rPr>
          <w:lang w:val="ru-RU"/>
        </w:rPr>
        <w:t>В</w:t>
      </w:r>
      <w:r w:rsidR="002A7436" w:rsidRPr="00FA6488">
        <w:rPr>
          <w:lang w:val="ru-RU"/>
        </w:rPr>
        <w:t xml:space="preserve"> </w:t>
      </w:r>
      <w:r w:rsidR="00EE7379" w:rsidRPr="00337E5F">
        <w:t>IT</w:t>
      </w:r>
      <w:r w:rsidR="002A7436" w:rsidRPr="00FA6488">
        <w:rPr>
          <w:lang w:val="ru-RU"/>
        </w:rPr>
        <w:t>-</w:t>
      </w:r>
      <w:r w:rsidRPr="00FA6488">
        <w:rPr>
          <w:lang w:val="ru-RU"/>
        </w:rPr>
        <w:t>проектах</w:t>
      </w:r>
      <w:r w:rsidR="002A7436" w:rsidRPr="00FA6488">
        <w:rPr>
          <w:lang w:val="ru-RU"/>
        </w:rPr>
        <w:t xml:space="preserve"> </w:t>
      </w:r>
      <w:r w:rsidRPr="00FA6488">
        <w:rPr>
          <w:lang w:val="ru-RU"/>
        </w:rPr>
        <w:t xml:space="preserve">можно </w:t>
      </w:r>
      <w:r w:rsidR="002A7436" w:rsidRPr="00FA6488">
        <w:rPr>
          <w:lang w:val="ru-RU"/>
        </w:rPr>
        <w:t>выделить следующие особенности:</w:t>
      </w:r>
    </w:p>
    <w:p w:rsidR="002A7436" w:rsidRPr="00337E5F" w:rsidRDefault="002A7436" w:rsidP="00DF0F58">
      <w:pPr>
        <w:pStyle w:val="ListParagraph"/>
        <w:numPr>
          <w:ilvl w:val="0"/>
          <w:numId w:val="10"/>
        </w:numPr>
        <w:jc w:val="both"/>
        <w:rPr>
          <w:szCs w:val="22"/>
        </w:rPr>
      </w:pPr>
      <w:r w:rsidRPr="00337E5F">
        <w:rPr>
          <w:szCs w:val="22"/>
        </w:rPr>
        <w:lastRenderedPageBreak/>
        <w:t>по мере реализации проектов выполняется большое количество уточнение и корректировка требований и содержания;</w:t>
      </w:r>
    </w:p>
    <w:p w:rsidR="002A7436" w:rsidRPr="00337E5F" w:rsidRDefault="002A7436" w:rsidP="00DF0F58">
      <w:pPr>
        <w:pStyle w:val="ListParagraph"/>
        <w:numPr>
          <w:ilvl w:val="0"/>
          <w:numId w:val="10"/>
        </w:numPr>
        <w:jc w:val="both"/>
        <w:rPr>
          <w:szCs w:val="22"/>
        </w:rPr>
      </w:pPr>
      <w:r w:rsidRPr="00337E5F">
        <w:rPr>
          <w:szCs w:val="22"/>
        </w:rPr>
        <w:t>крайне велико влияние человеческого фактора на сроки выполнения;</w:t>
      </w:r>
    </w:p>
    <w:p w:rsidR="002A7436" w:rsidRPr="00337E5F" w:rsidRDefault="002A7436" w:rsidP="00DF0F58">
      <w:pPr>
        <w:pStyle w:val="ListParagraph"/>
        <w:numPr>
          <w:ilvl w:val="0"/>
          <w:numId w:val="10"/>
        </w:numPr>
        <w:jc w:val="both"/>
        <w:rPr>
          <w:szCs w:val="22"/>
        </w:rPr>
      </w:pPr>
      <w:r w:rsidRPr="00337E5F">
        <w:rPr>
          <w:szCs w:val="22"/>
        </w:rPr>
        <w:t>из-за трудности планирования творческой деятельности, отсутствуют единые нормативы и стандарты;</w:t>
      </w:r>
    </w:p>
    <w:p w:rsidR="002A7436" w:rsidRPr="00337E5F" w:rsidRDefault="002A7436" w:rsidP="00DF0F58">
      <w:pPr>
        <w:pStyle w:val="ListParagraph"/>
        <w:numPr>
          <w:ilvl w:val="0"/>
          <w:numId w:val="10"/>
        </w:numPr>
        <w:jc w:val="both"/>
        <w:rPr>
          <w:szCs w:val="22"/>
        </w:rPr>
      </w:pPr>
      <w:r w:rsidRPr="00337E5F">
        <w:rPr>
          <w:szCs w:val="22"/>
        </w:rPr>
        <w:t>сохраняется повышенный уровень риска, вплоть до непредсказуемости результатов;</w:t>
      </w:r>
    </w:p>
    <w:p w:rsidR="002A7436" w:rsidRPr="00337E5F" w:rsidRDefault="002A7436" w:rsidP="00DF0F58">
      <w:pPr>
        <w:pStyle w:val="ListParagraph"/>
        <w:numPr>
          <w:ilvl w:val="0"/>
          <w:numId w:val="10"/>
        </w:numPr>
        <w:jc w:val="both"/>
        <w:rPr>
          <w:szCs w:val="22"/>
        </w:rPr>
      </w:pPr>
      <w:r w:rsidRPr="00337E5F">
        <w:rPr>
          <w:szCs w:val="22"/>
        </w:rPr>
        <w:t>происходит постоянное совершенствование технологии выполнения работ, что тянет за собой постоянное изменение структуры проекта.</w:t>
      </w:r>
    </w:p>
    <w:p w:rsidR="002A7436" w:rsidRPr="0021529A" w:rsidRDefault="002A7436" w:rsidP="00DF0F58">
      <w:pPr>
        <w:jc w:val="both"/>
        <w:rPr>
          <w:lang w:val="ru-RU"/>
        </w:rPr>
      </w:pPr>
      <w:r w:rsidRPr="00337E5F">
        <w:rPr>
          <w:lang w:val="ru-RU"/>
        </w:rPr>
        <w:t xml:space="preserve">Что касается стандартизации, то современные стандарты не предписывают четких и однозначных схем построения структуры жизненного цикла проекта. </w:t>
      </w:r>
      <w:r w:rsidRPr="0021529A">
        <w:rPr>
          <w:lang w:val="ru-RU"/>
        </w:rPr>
        <w:t>Это сделано намеренно, поскольку достаточно жесткие схемы препятствуют использованию более прогрессивных технологий разработки, которых появилось очень много и которые продолжают интенсивно развиваться.</w:t>
      </w:r>
    </w:p>
    <w:p w:rsidR="002A7436" w:rsidRPr="0021529A" w:rsidRDefault="002A7436" w:rsidP="00DF0F58">
      <w:pPr>
        <w:jc w:val="both"/>
        <w:rPr>
          <w:lang w:val="ru-RU"/>
        </w:rPr>
      </w:pPr>
      <w:r w:rsidRPr="0021529A">
        <w:rPr>
          <w:lang w:val="ru-RU"/>
        </w:rPr>
        <w:t xml:space="preserve">Исходя из этих особенностей, можно построить структуру жизненного цикла </w:t>
      </w:r>
      <w:r w:rsidRPr="00337E5F">
        <w:t>it</w:t>
      </w:r>
      <w:r w:rsidRPr="0021529A">
        <w:rPr>
          <w:lang w:val="ru-RU"/>
        </w:rPr>
        <w:t>-проекта:</w:t>
      </w:r>
    </w:p>
    <w:p w:rsidR="002A7436" w:rsidRPr="00337E5F" w:rsidRDefault="002A7436" w:rsidP="00DF0F58">
      <w:pPr>
        <w:pStyle w:val="ListParagraph"/>
        <w:numPr>
          <w:ilvl w:val="0"/>
          <w:numId w:val="11"/>
        </w:numPr>
        <w:jc w:val="both"/>
        <w:rPr>
          <w:szCs w:val="22"/>
        </w:rPr>
      </w:pPr>
      <w:r w:rsidRPr="00337E5F">
        <w:rPr>
          <w:b/>
          <w:szCs w:val="22"/>
        </w:rPr>
        <w:t>Начальная стадия</w:t>
      </w:r>
      <w:r w:rsidRPr="00337E5F">
        <w:rPr>
          <w:szCs w:val="22"/>
        </w:rPr>
        <w:t xml:space="preserve"> - </w:t>
      </w:r>
      <w:r w:rsidRPr="00337E5F">
        <w:rPr>
          <w:bCs/>
          <w:szCs w:val="22"/>
        </w:rPr>
        <w:t>цель</w:t>
      </w:r>
      <w:r w:rsidRPr="00337E5F">
        <w:rPr>
          <w:b/>
          <w:bCs/>
          <w:szCs w:val="22"/>
        </w:rPr>
        <w:t>:</w:t>
      </w:r>
      <w:r w:rsidRPr="00337E5F">
        <w:rPr>
          <w:szCs w:val="22"/>
        </w:rPr>
        <w:t xml:space="preserve"> определить границы системы и собрать требования высокого уровня;</w:t>
      </w:r>
    </w:p>
    <w:p w:rsidR="002A7436" w:rsidRPr="00337E5F" w:rsidRDefault="002A7436" w:rsidP="00DF0F58">
      <w:pPr>
        <w:pStyle w:val="ListParagraph"/>
        <w:numPr>
          <w:ilvl w:val="0"/>
          <w:numId w:val="11"/>
        </w:numPr>
        <w:jc w:val="both"/>
        <w:rPr>
          <w:szCs w:val="22"/>
        </w:rPr>
      </w:pPr>
      <w:r w:rsidRPr="00337E5F">
        <w:rPr>
          <w:b/>
          <w:szCs w:val="22"/>
        </w:rPr>
        <w:t xml:space="preserve">Стадия уточнения - </w:t>
      </w:r>
      <w:r w:rsidRPr="00337E5F">
        <w:rPr>
          <w:bCs/>
          <w:szCs w:val="22"/>
        </w:rPr>
        <w:t>цель</w:t>
      </w:r>
      <w:r w:rsidRPr="00337E5F">
        <w:rPr>
          <w:b/>
          <w:bCs/>
          <w:szCs w:val="22"/>
        </w:rPr>
        <w:t>:</w:t>
      </w:r>
      <w:r w:rsidRPr="00337E5F">
        <w:rPr>
          <w:szCs w:val="22"/>
        </w:rPr>
        <w:t xml:space="preserve"> создать архитектурную основу системы;</w:t>
      </w:r>
    </w:p>
    <w:p w:rsidR="002A7436" w:rsidRPr="00337E5F" w:rsidRDefault="002A7436" w:rsidP="00DF0F58">
      <w:pPr>
        <w:pStyle w:val="ListParagraph"/>
        <w:numPr>
          <w:ilvl w:val="0"/>
          <w:numId w:val="11"/>
        </w:numPr>
        <w:jc w:val="both"/>
        <w:rPr>
          <w:szCs w:val="22"/>
        </w:rPr>
      </w:pPr>
      <w:r w:rsidRPr="00337E5F">
        <w:rPr>
          <w:b/>
          <w:szCs w:val="22"/>
        </w:rPr>
        <w:t>Стадия конструирования</w:t>
      </w:r>
      <w:r w:rsidRPr="00337E5F">
        <w:rPr>
          <w:szCs w:val="22"/>
        </w:rPr>
        <w:t xml:space="preserve"> - </w:t>
      </w:r>
      <w:r w:rsidRPr="00337E5F">
        <w:rPr>
          <w:bCs/>
          <w:szCs w:val="22"/>
        </w:rPr>
        <w:t>цель</w:t>
      </w:r>
      <w:r w:rsidRPr="00337E5F">
        <w:rPr>
          <w:b/>
          <w:bCs/>
          <w:szCs w:val="22"/>
        </w:rPr>
        <w:t>:</w:t>
      </w:r>
      <w:r w:rsidRPr="00337E5F">
        <w:rPr>
          <w:szCs w:val="22"/>
        </w:rPr>
        <w:t xml:space="preserve"> создание финального продукта;</w:t>
      </w:r>
    </w:p>
    <w:p w:rsidR="002A7436" w:rsidRPr="00337E5F" w:rsidRDefault="002A7436" w:rsidP="00DF0F58">
      <w:pPr>
        <w:pStyle w:val="ListParagraph"/>
        <w:numPr>
          <w:ilvl w:val="0"/>
          <w:numId w:val="11"/>
        </w:numPr>
        <w:jc w:val="both"/>
        <w:rPr>
          <w:szCs w:val="22"/>
        </w:rPr>
      </w:pPr>
      <w:r w:rsidRPr="00337E5F">
        <w:rPr>
          <w:b/>
          <w:szCs w:val="22"/>
        </w:rPr>
        <w:t>Стадия передачи и сопровождения</w:t>
      </w:r>
      <w:r w:rsidRPr="00337E5F">
        <w:rPr>
          <w:szCs w:val="22"/>
        </w:rPr>
        <w:t xml:space="preserve"> - </w:t>
      </w:r>
      <w:r w:rsidRPr="00337E5F">
        <w:rPr>
          <w:bCs/>
          <w:szCs w:val="22"/>
        </w:rPr>
        <w:t>цель</w:t>
      </w:r>
      <w:r w:rsidRPr="00337E5F">
        <w:rPr>
          <w:b/>
          <w:bCs/>
          <w:szCs w:val="22"/>
        </w:rPr>
        <w:t>:</w:t>
      </w:r>
      <w:r w:rsidRPr="00337E5F">
        <w:rPr>
          <w:szCs w:val="22"/>
        </w:rPr>
        <w:t xml:space="preserve"> внедрение продукта на предприятии заказчика, обучение персонала, сопровождение и обновление установленной информационной системы.</w:t>
      </w:r>
    </w:p>
    <w:p w:rsidR="002A7436" w:rsidRPr="0021529A" w:rsidRDefault="002A7436" w:rsidP="00DF0F58">
      <w:pPr>
        <w:jc w:val="both"/>
        <w:rPr>
          <w:lang w:val="ru-RU"/>
        </w:rPr>
      </w:pPr>
      <w:r w:rsidRPr="0021529A">
        <w:rPr>
          <w:b/>
          <w:lang w:val="ru-RU"/>
        </w:rPr>
        <w:t>Начальная стадия жизненного</w:t>
      </w:r>
      <w:r w:rsidRPr="0021529A">
        <w:rPr>
          <w:lang w:val="ru-RU"/>
        </w:rPr>
        <w:t xml:space="preserve"> цикла </w:t>
      </w:r>
      <w:r w:rsidRPr="00337E5F">
        <w:t>it</w:t>
      </w:r>
      <w:r w:rsidRPr="0021529A">
        <w:rPr>
          <w:lang w:val="ru-RU"/>
        </w:rPr>
        <w:t xml:space="preserve">-проекта не отличается по структуре от любого другого проекта. На стадии уточнения производится выбор технологий, определение необходимых ресурсов (как денежных, так и человеческих), построение команды. Также здесь происходит подписание необходимых документов. Таких как техническое задание и документов, которые призваны защитить компанию-разработчика от внезапного отказа заказчика от проекта. Уже на стадии уточнения может начинаться тестирование. Такой подход называется </w:t>
      </w:r>
      <w:r w:rsidRPr="00337E5F">
        <w:rPr>
          <w:i/>
        </w:rPr>
        <w:t>test</w:t>
      </w:r>
      <w:r w:rsidRPr="0021529A">
        <w:rPr>
          <w:i/>
          <w:lang w:val="ru-RU"/>
        </w:rPr>
        <w:t>-</w:t>
      </w:r>
      <w:r w:rsidRPr="00337E5F">
        <w:rPr>
          <w:i/>
        </w:rPr>
        <w:t>driven</w:t>
      </w:r>
      <w:r w:rsidRPr="0021529A">
        <w:rPr>
          <w:i/>
          <w:lang w:val="ru-RU"/>
        </w:rPr>
        <w:t xml:space="preserve"> </w:t>
      </w:r>
      <w:r w:rsidRPr="00337E5F">
        <w:rPr>
          <w:i/>
        </w:rPr>
        <w:t>development</w:t>
      </w:r>
      <w:r w:rsidRPr="0021529A">
        <w:rPr>
          <w:lang w:val="ru-RU"/>
        </w:rPr>
        <w:t xml:space="preserve"> (</w:t>
      </w:r>
      <w:r w:rsidRPr="00337E5F">
        <w:t>TDD</w:t>
      </w:r>
      <w:r w:rsidRPr="0021529A">
        <w:rPr>
          <w:lang w:val="ru-RU"/>
        </w:rPr>
        <w:t xml:space="preserve">, Разработка через тестирование). Он заключается в написании тестов раньше, чем написание кода. Далее следует </w:t>
      </w:r>
      <w:r w:rsidRPr="0021529A">
        <w:rPr>
          <w:b/>
          <w:lang w:val="ru-RU"/>
        </w:rPr>
        <w:t>стадия конструирования</w:t>
      </w:r>
      <w:r w:rsidRPr="0021529A">
        <w:rPr>
          <w:lang w:val="ru-RU"/>
        </w:rPr>
        <w:t>, которую можно условно разделить на фазы части:</w:t>
      </w:r>
    </w:p>
    <w:p w:rsidR="002A7436" w:rsidRPr="00337E5F" w:rsidRDefault="002A7436" w:rsidP="00DF0F58">
      <w:pPr>
        <w:pStyle w:val="ListParagraph"/>
        <w:numPr>
          <w:ilvl w:val="0"/>
          <w:numId w:val="12"/>
        </w:numPr>
        <w:jc w:val="both"/>
        <w:rPr>
          <w:szCs w:val="22"/>
        </w:rPr>
      </w:pPr>
      <w:r w:rsidRPr="00337E5F">
        <w:rPr>
          <w:b/>
          <w:bCs/>
          <w:szCs w:val="22"/>
        </w:rPr>
        <w:t>Проектирование</w:t>
      </w:r>
      <w:r w:rsidRPr="00337E5F">
        <w:rPr>
          <w:szCs w:val="22"/>
        </w:rPr>
        <w:t xml:space="preserve"> - о</w:t>
      </w:r>
      <w:r w:rsidRPr="00337E5F">
        <w:rPr>
          <w:szCs w:val="22"/>
          <w:u w:color="000000"/>
        </w:rPr>
        <w:t>пределение характеристик архитектуры системы, компонентов, составляющих, интерфейсов и других частей. Созданное описание, в свою очередь, является фундаментом для реализации;</w:t>
      </w:r>
    </w:p>
    <w:p w:rsidR="002A7436" w:rsidRPr="00337E5F" w:rsidRDefault="002A7436" w:rsidP="00DF0F58">
      <w:pPr>
        <w:pStyle w:val="ListParagraph"/>
        <w:numPr>
          <w:ilvl w:val="0"/>
          <w:numId w:val="12"/>
        </w:numPr>
        <w:jc w:val="both"/>
        <w:rPr>
          <w:szCs w:val="22"/>
        </w:rPr>
      </w:pPr>
      <w:r w:rsidRPr="00337E5F">
        <w:rPr>
          <w:b/>
          <w:bCs/>
          <w:szCs w:val="22"/>
        </w:rPr>
        <w:t>Реализация</w:t>
      </w:r>
      <w:r w:rsidRPr="00337E5F">
        <w:rPr>
          <w:szCs w:val="22"/>
        </w:rPr>
        <w:t xml:space="preserve"> - создание п</w:t>
      </w:r>
      <w:r w:rsidRPr="00337E5F">
        <w:rPr>
          <w:szCs w:val="22"/>
          <w:u w:color="000000"/>
        </w:rPr>
        <w:t>рограммного продукта, исходя из созданного на этапе проектирования программного проекта;</w:t>
      </w:r>
    </w:p>
    <w:p w:rsidR="002A7436" w:rsidRPr="00337E5F" w:rsidRDefault="002A7436" w:rsidP="00DF0F58">
      <w:pPr>
        <w:pStyle w:val="ListParagraph"/>
        <w:numPr>
          <w:ilvl w:val="0"/>
          <w:numId w:val="12"/>
        </w:numPr>
        <w:jc w:val="both"/>
        <w:rPr>
          <w:szCs w:val="22"/>
        </w:rPr>
      </w:pPr>
      <w:r w:rsidRPr="00337E5F">
        <w:rPr>
          <w:b/>
          <w:bCs/>
          <w:szCs w:val="22"/>
        </w:rPr>
        <w:t>Интеграция</w:t>
      </w:r>
      <w:r w:rsidRPr="00337E5F">
        <w:rPr>
          <w:szCs w:val="22"/>
        </w:rPr>
        <w:t xml:space="preserve"> - объединение программных компонентов и интегрирование их в среду.</w:t>
      </w:r>
    </w:p>
    <w:p w:rsidR="002A7436" w:rsidRPr="0021529A" w:rsidRDefault="002A7436" w:rsidP="00DF0F58">
      <w:pPr>
        <w:jc w:val="both"/>
        <w:rPr>
          <w:lang w:val="ru-RU"/>
        </w:rPr>
      </w:pPr>
      <w:r w:rsidRPr="0021529A">
        <w:rPr>
          <w:lang w:val="ru-RU"/>
        </w:rPr>
        <w:t xml:space="preserve">Основная часть стадии конструирования, </w:t>
      </w:r>
      <w:r w:rsidRPr="0021529A">
        <w:rPr>
          <w:b/>
          <w:bCs/>
          <w:lang w:val="ru-RU"/>
        </w:rPr>
        <w:t>реализация</w:t>
      </w:r>
      <w:r w:rsidRPr="0021529A">
        <w:rPr>
          <w:lang w:val="ru-RU"/>
        </w:rPr>
        <w:t>, может быть поделена еще на 6 частей:</w:t>
      </w:r>
    </w:p>
    <w:p w:rsidR="002A7436" w:rsidRPr="00337E5F" w:rsidRDefault="002A7436" w:rsidP="00DF0F58">
      <w:pPr>
        <w:pStyle w:val="ListParagraph"/>
        <w:numPr>
          <w:ilvl w:val="0"/>
          <w:numId w:val="13"/>
        </w:numPr>
        <w:jc w:val="both"/>
        <w:rPr>
          <w:szCs w:val="22"/>
        </w:rPr>
      </w:pPr>
      <w:r w:rsidRPr="00337E5F">
        <w:rPr>
          <w:b/>
          <w:bCs/>
          <w:szCs w:val="22"/>
        </w:rPr>
        <w:t>Пре-Альфа</w:t>
      </w:r>
      <w:r w:rsidRPr="00337E5F">
        <w:rPr>
          <w:szCs w:val="22"/>
        </w:rPr>
        <w:t xml:space="preserve"> - период времени со старта разработки до выхода стадии Альфа (или до любой другой, если стадии Альфа нет). Также так называются программы, не вышедшие еще в стадию альфа или бета, но прошедшие стадию разработки, для первичной оценки </w:t>
      </w:r>
      <w:r w:rsidRPr="00337E5F">
        <w:rPr>
          <w:szCs w:val="22"/>
        </w:rPr>
        <w:lastRenderedPageBreak/>
        <w:t>функциональных возможностей в дейс</w:t>
      </w:r>
      <w:r w:rsidR="00387A45" w:rsidRPr="00337E5F">
        <w:rPr>
          <w:szCs w:val="22"/>
        </w:rPr>
        <w:t>твии. В отличие от альфа- и бета-</w:t>
      </w:r>
      <w:r w:rsidRPr="00337E5F">
        <w:rPr>
          <w:szCs w:val="22"/>
        </w:rPr>
        <w:t>версий, пре-альфа может включать в себя не весь спектр функциональных возможностей программы. В этом случае, подразумеваются все действия, выполняемые во время проектирования и разработки программы вплоть до тестирования. К таким действиям относятся — разработка дизайна, анализ требований, собственно разработка приложения, а также отладка отдельных модулей.</w:t>
      </w:r>
    </w:p>
    <w:p w:rsidR="002A7436" w:rsidRPr="00337E5F" w:rsidRDefault="002A7436" w:rsidP="00DF0F58">
      <w:pPr>
        <w:pStyle w:val="ListParagraph"/>
        <w:numPr>
          <w:ilvl w:val="0"/>
          <w:numId w:val="13"/>
        </w:numPr>
        <w:jc w:val="both"/>
        <w:rPr>
          <w:szCs w:val="22"/>
        </w:rPr>
      </w:pPr>
      <w:r w:rsidRPr="00337E5F">
        <w:rPr>
          <w:b/>
          <w:bCs/>
          <w:szCs w:val="22"/>
        </w:rPr>
        <w:t>Альфа</w:t>
      </w:r>
      <w:r w:rsidRPr="00337E5F">
        <w:rPr>
          <w:szCs w:val="22"/>
        </w:rPr>
        <w:t xml:space="preserve"> - внутреннее тестирование — стадия начала тестирования программы в целом специалистами-тестерами, обычно не разработчиками программного продукта, но, как правило, внутри организации или сообществе разрабатывающих продукт. Также это может быть стадия добавления новых функциональных возможностей. Программы на данной стадии могут применяться только для ознакомления с будущими возможностями.</w:t>
      </w:r>
    </w:p>
    <w:p w:rsidR="002A7436" w:rsidRPr="00337E5F" w:rsidRDefault="002A7436" w:rsidP="00DF0F58">
      <w:pPr>
        <w:pStyle w:val="ListParagraph"/>
        <w:numPr>
          <w:ilvl w:val="0"/>
          <w:numId w:val="13"/>
        </w:numPr>
        <w:jc w:val="both"/>
        <w:rPr>
          <w:szCs w:val="22"/>
        </w:rPr>
      </w:pPr>
      <w:r w:rsidRPr="00337E5F">
        <w:rPr>
          <w:b/>
          <w:bCs/>
          <w:szCs w:val="22"/>
        </w:rPr>
        <w:t>Бета</w:t>
      </w:r>
      <w:r w:rsidRPr="00337E5F">
        <w:rPr>
          <w:szCs w:val="22"/>
        </w:rPr>
        <w:t xml:space="preserve"> - публичное тестирование — Стадия активного </w:t>
      </w:r>
      <w:r w:rsidRPr="00337E5F">
        <w:rPr>
          <w:rStyle w:val="Hyperlink0"/>
          <w:color w:val="000000" w:themeColor="text1"/>
          <w:szCs w:val="22"/>
          <w:u w:val="none"/>
        </w:rPr>
        <w:t>бета-тестирования</w:t>
      </w:r>
      <w:r w:rsidRPr="00337E5F">
        <w:rPr>
          <w:color w:val="000000" w:themeColor="text1"/>
          <w:szCs w:val="22"/>
        </w:rPr>
        <w:t xml:space="preserve"> </w:t>
      </w:r>
      <w:r w:rsidRPr="00337E5F">
        <w:rPr>
          <w:szCs w:val="22"/>
        </w:rPr>
        <w:t>и отладки программы. Программы этого уровня могут быть использованы другими разработчиками программного обеспечения для испытания совместимости. Тем не менее, программы этого этапа могут содержать достаточно большое количество ошибок.</w:t>
      </w:r>
    </w:p>
    <w:p w:rsidR="002A7436" w:rsidRPr="00337E5F" w:rsidRDefault="002A7436" w:rsidP="00DF0F58">
      <w:pPr>
        <w:pStyle w:val="ListParagraph"/>
        <w:numPr>
          <w:ilvl w:val="0"/>
          <w:numId w:val="13"/>
        </w:numPr>
        <w:jc w:val="both"/>
        <w:rPr>
          <w:b/>
          <w:bCs/>
          <w:szCs w:val="22"/>
        </w:rPr>
      </w:pPr>
      <w:r w:rsidRPr="00337E5F">
        <w:rPr>
          <w:b/>
          <w:bCs/>
          <w:szCs w:val="22"/>
        </w:rPr>
        <w:t>Релиз-кандидат</w:t>
      </w:r>
      <w:r w:rsidRPr="00337E5F">
        <w:rPr>
          <w:szCs w:val="22"/>
        </w:rPr>
        <w:t xml:space="preserve"> - иногда «гамма-версия» — стадия-кандидат на то, чтобы стать стабильной. Программы этой стадии прошли комплексное </w:t>
      </w:r>
      <w:hyperlink r:id="rId13" w:history="1">
        <w:r w:rsidRPr="00337E5F">
          <w:rPr>
            <w:rStyle w:val="Hyperlink1"/>
            <w:szCs w:val="22"/>
          </w:rPr>
          <w:t>тестирование</w:t>
        </w:r>
      </w:hyperlink>
      <w:r w:rsidRPr="00337E5F">
        <w:rPr>
          <w:szCs w:val="22"/>
        </w:rPr>
        <w:t>, благодаря чему были исправлены все найденные критические ошибки. Но в то же время существует вероятность выявления ещё некоторого числа ошибок, не замеченных при тестировании.</w:t>
      </w:r>
    </w:p>
    <w:p w:rsidR="002A7436" w:rsidRPr="00337E5F" w:rsidRDefault="002A7436" w:rsidP="00DF0F58">
      <w:pPr>
        <w:pStyle w:val="ListParagraph"/>
        <w:numPr>
          <w:ilvl w:val="0"/>
          <w:numId w:val="13"/>
        </w:numPr>
        <w:jc w:val="both"/>
        <w:rPr>
          <w:b/>
          <w:bCs/>
          <w:szCs w:val="22"/>
        </w:rPr>
      </w:pPr>
      <w:r w:rsidRPr="00337E5F">
        <w:rPr>
          <w:b/>
          <w:bCs/>
          <w:szCs w:val="22"/>
        </w:rPr>
        <w:t>Релиз</w:t>
      </w:r>
      <w:r w:rsidRPr="00337E5F">
        <w:rPr>
          <w:szCs w:val="22"/>
        </w:rPr>
        <w:t xml:space="preserve"> - издание продукта, готового к тиражированию. Это стабильная версия программы, прошедшая все предыдущие стадии, в которых исправлены основные ошибки, но существует вероятность появления новых, ранее не замеченных, ошибок.</w:t>
      </w:r>
    </w:p>
    <w:p w:rsidR="002A7436" w:rsidRPr="00337E5F" w:rsidRDefault="002A7436" w:rsidP="00DF0F58">
      <w:pPr>
        <w:pStyle w:val="ListParagraph"/>
        <w:numPr>
          <w:ilvl w:val="0"/>
          <w:numId w:val="13"/>
        </w:numPr>
        <w:jc w:val="both"/>
        <w:rPr>
          <w:szCs w:val="22"/>
        </w:rPr>
      </w:pPr>
      <w:r w:rsidRPr="00337E5F">
        <w:rPr>
          <w:b/>
          <w:bCs/>
          <w:szCs w:val="22"/>
        </w:rPr>
        <w:t>Пост-релиз</w:t>
      </w:r>
      <w:r w:rsidRPr="00337E5F">
        <w:rPr>
          <w:szCs w:val="22"/>
        </w:rPr>
        <w:t xml:space="preserve"> - издание продукта, у которого есть несколько отличий от релизного и помечается как самая первая стадия разработки следующего продукта. Такие релизы не выпускаются на продажу, а раздаются бета-тестировщикам. Эта стадия встречается редко и присуща проектам, которые делятся на отдельно реализуемые версии.</w:t>
      </w:r>
    </w:p>
    <w:p w:rsidR="002A7436" w:rsidRPr="0021529A" w:rsidRDefault="002A7436" w:rsidP="00DF0F58">
      <w:pPr>
        <w:jc w:val="both"/>
        <w:rPr>
          <w:lang w:val="ru-RU"/>
        </w:rPr>
      </w:pPr>
      <w:r w:rsidRPr="0021529A">
        <w:rPr>
          <w:lang w:val="ru-RU"/>
        </w:rPr>
        <w:t xml:space="preserve">Третья по счету фаза конструирования - </w:t>
      </w:r>
      <w:r w:rsidRPr="0021529A">
        <w:rPr>
          <w:b/>
          <w:bCs/>
          <w:lang w:val="ru-RU"/>
        </w:rPr>
        <w:t>интеграция</w:t>
      </w:r>
      <w:r w:rsidRPr="0021529A">
        <w:rPr>
          <w:lang w:val="ru-RU"/>
        </w:rPr>
        <w:t>. На этой фазе происходит интеграция разрабатываемого проекта с уже созданным окружением, с которым этот проект будет функционировать.</w:t>
      </w:r>
    </w:p>
    <w:p w:rsidR="002A7436" w:rsidRPr="0021529A" w:rsidRDefault="002A7436" w:rsidP="00DF0F58">
      <w:pPr>
        <w:jc w:val="both"/>
        <w:rPr>
          <w:lang w:val="ru-RU"/>
        </w:rPr>
      </w:pPr>
      <w:r w:rsidRPr="0021529A">
        <w:rPr>
          <w:lang w:val="ru-RU"/>
        </w:rPr>
        <w:t xml:space="preserve">И последняя, четвертая, стадия жизненного цикла </w:t>
      </w:r>
      <w:r w:rsidRPr="002A7436">
        <w:t>it</w:t>
      </w:r>
      <w:r w:rsidRPr="0021529A">
        <w:rPr>
          <w:lang w:val="ru-RU"/>
        </w:rPr>
        <w:t xml:space="preserve">-проекта - </w:t>
      </w:r>
      <w:r w:rsidRPr="0021529A">
        <w:rPr>
          <w:b/>
          <w:lang w:val="ru-RU"/>
        </w:rPr>
        <w:t>стадия передачи и сопровождения</w:t>
      </w:r>
      <w:r w:rsidRPr="0021529A">
        <w:rPr>
          <w:lang w:val="ru-RU"/>
        </w:rPr>
        <w:t xml:space="preserve">. Передача проекта заказчику - очень сложный процесс и требует тщательного подхода и ответственности. Какие здесь возникают проблемы? Часто возникают спорные вопросы из-за того, что требования к системе были сформулированы абстрактно либо недостаточно хорошо. Качественное техническое задание - оружие компании-разработчика. Однако наличие технического задания не является ни необходимым, ни достаточным основанием для полноценного закрытия работ. Если исполнитель придерживается ГОСТов, к приемочным испытаниям на основании технического задания должен быть разработан и согласован с заказчиком дополнительный документ "Программа и методика испытаний". В нем должны быть прописаны принципы оценки реализации требований технического задания. Также на этой стадии производится поддержка и сопровождение проекта. Длительность сопровождения зависит от сложности, целесообразности, выгодности и области применения проекта. Так, например, социальные сети поддерживаются и </w:t>
      </w:r>
      <w:r w:rsidRPr="0021529A">
        <w:rPr>
          <w:lang w:val="ru-RU"/>
        </w:rPr>
        <w:lastRenderedPageBreak/>
        <w:t>сопровождаются на протяжении всего времени использования, а проект, который перестал приносить прибыль, быстро теряет поддержку со стороны производителя.</w:t>
      </w:r>
    </w:p>
    <w:p w:rsidR="00EE7379" w:rsidRPr="00EE7379" w:rsidRDefault="00EE7379" w:rsidP="00552A9A">
      <w:pPr>
        <w:pStyle w:val="Heading3"/>
        <w:rPr>
          <w:sz w:val="22"/>
          <w:szCs w:val="22"/>
          <w:lang w:val="ru-RU"/>
        </w:rPr>
      </w:pPr>
      <w:bookmarkStart w:id="27" w:name="_Toc438377342"/>
      <w:r w:rsidRPr="00AF63C2">
        <w:rPr>
          <w:lang w:val="ru-RU"/>
        </w:rPr>
        <w:t xml:space="preserve">Особенности </w:t>
      </w:r>
      <w:r>
        <w:t>open</w:t>
      </w:r>
      <w:r w:rsidRPr="00AF63C2">
        <w:rPr>
          <w:lang w:val="ru-RU"/>
        </w:rPr>
        <w:t>-</w:t>
      </w:r>
      <w:r>
        <w:t>source</w:t>
      </w:r>
      <w:r w:rsidRPr="00AF63C2">
        <w:rPr>
          <w:lang w:val="ru-RU"/>
        </w:rPr>
        <w:t xml:space="preserve"> проектов</w:t>
      </w:r>
      <w:bookmarkEnd w:id="27"/>
    </w:p>
    <w:p w:rsidR="002A7436" w:rsidRPr="0021529A" w:rsidRDefault="002A7436" w:rsidP="00DF0F58">
      <w:pPr>
        <w:jc w:val="both"/>
        <w:rPr>
          <w:lang w:val="ru-RU"/>
        </w:rPr>
      </w:pPr>
      <w:r w:rsidRPr="0021529A">
        <w:rPr>
          <w:lang w:val="ru-RU"/>
        </w:rPr>
        <w:t xml:space="preserve">У </w:t>
      </w:r>
      <w:r w:rsidR="00AF63C2" w:rsidRPr="002A7436">
        <w:t>open</w:t>
      </w:r>
      <w:r w:rsidR="00AF63C2" w:rsidRPr="0021529A">
        <w:rPr>
          <w:lang w:val="ru-RU"/>
        </w:rPr>
        <w:t>-</w:t>
      </w:r>
      <w:r w:rsidR="00AF63C2" w:rsidRPr="002A7436">
        <w:t>source</w:t>
      </w:r>
      <w:r w:rsidR="00AF63C2" w:rsidRPr="0021529A">
        <w:rPr>
          <w:lang w:val="ru-RU"/>
        </w:rPr>
        <w:t xml:space="preserve"> проектов</w:t>
      </w:r>
      <w:r w:rsidRPr="0021529A">
        <w:rPr>
          <w:lang w:val="ru-RU"/>
        </w:rPr>
        <w:t xml:space="preserve"> выделяется ряд специфических особенностей:</w:t>
      </w:r>
    </w:p>
    <w:p w:rsidR="002A7436" w:rsidRPr="00FA6488" w:rsidRDefault="002A7436" w:rsidP="00DF0F58">
      <w:pPr>
        <w:pStyle w:val="ListParagraph"/>
        <w:numPr>
          <w:ilvl w:val="0"/>
          <w:numId w:val="14"/>
        </w:numPr>
        <w:jc w:val="both"/>
        <w:rPr>
          <w:position w:val="-2"/>
          <w:szCs w:val="22"/>
        </w:rPr>
      </w:pPr>
      <w:r w:rsidRPr="00FA6488">
        <w:rPr>
          <w:szCs w:val="22"/>
        </w:rPr>
        <w:t>техническое задание либо размытое, либо и вовсе отсутствует;</w:t>
      </w:r>
    </w:p>
    <w:p w:rsidR="002A7436" w:rsidRPr="00FA6488" w:rsidRDefault="002A7436" w:rsidP="00DF0F58">
      <w:pPr>
        <w:pStyle w:val="ListParagraph"/>
        <w:numPr>
          <w:ilvl w:val="0"/>
          <w:numId w:val="14"/>
        </w:numPr>
        <w:jc w:val="both"/>
        <w:rPr>
          <w:position w:val="-2"/>
          <w:szCs w:val="22"/>
        </w:rPr>
      </w:pPr>
      <w:r w:rsidRPr="00FA6488">
        <w:rPr>
          <w:szCs w:val="22"/>
        </w:rPr>
        <w:t>большое количество исполнителей (</w:t>
      </w:r>
      <w:r w:rsidRPr="00FA6488">
        <w:rPr>
          <w:szCs w:val="22"/>
          <w:lang w:val="en-US"/>
        </w:rPr>
        <w:t>contributors</w:t>
      </w:r>
      <w:r w:rsidRPr="00FA6488">
        <w:rPr>
          <w:szCs w:val="22"/>
        </w:rPr>
        <w:t>);</w:t>
      </w:r>
    </w:p>
    <w:p w:rsidR="002A7436" w:rsidRPr="00FA6488" w:rsidRDefault="002A7436" w:rsidP="00DF0F58">
      <w:pPr>
        <w:pStyle w:val="ListParagraph"/>
        <w:numPr>
          <w:ilvl w:val="0"/>
          <w:numId w:val="14"/>
        </w:numPr>
        <w:jc w:val="both"/>
        <w:rPr>
          <w:position w:val="-2"/>
          <w:szCs w:val="22"/>
        </w:rPr>
      </w:pPr>
      <w:r w:rsidRPr="00FA6488">
        <w:rPr>
          <w:szCs w:val="22"/>
        </w:rPr>
        <w:t>отсутствие четко сформированного будущего проекта;</w:t>
      </w:r>
    </w:p>
    <w:p w:rsidR="002A7436" w:rsidRPr="00896367" w:rsidRDefault="002A7436" w:rsidP="00DF0F58">
      <w:pPr>
        <w:pStyle w:val="ListParagraph"/>
        <w:numPr>
          <w:ilvl w:val="0"/>
          <w:numId w:val="14"/>
        </w:numPr>
        <w:jc w:val="both"/>
        <w:rPr>
          <w:position w:val="-2"/>
          <w:szCs w:val="22"/>
        </w:rPr>
      </w:pPr>
      <w:r w:rsidRPr="00FA6488">
        <w:rPr>
          <w:szCs w:val="22"/>
        </w:rPr>
        <w:t>непредсказуемость продолжительности жизни.</w:t>
      </w:r>
    </w:p>
    <w:p w:rsidR="007835C4" w:rsidRDefault="007835C4" w:rsidP="00DF0F58">
      <w:pPr>
        <w:pStyle w:val="Heading2"/>
        <w:jc w:val="both"/>
        <w:rPr>
          <w:lang w:val="ru-RU"/>
        </w:rPr>
      </w:pPr>
      <w:bookmarkStart w:id="28" w:name="_Toc438377280"/>
      <w:bookmarkStart w:id="29" w:name="_Toc438377343"/>
      <w:r>
        <w:rPr>
          <w:lang w:val="ru-RU"/>
        </w:rPr>
        <w:t>Моделирование жизненного цикла</w:t>
      </w:r>
      <w:bookmarkEnd w:id="28"/>
      <w:bookmarkEnd w:id="29"/>
    </w:p>
    <w:p w:rsidR="00A549DB" w:rsidRPr="00A549DB" w:rsidRDefault="00A549DB" w:rsidP="00A549DB">
      <w:pPr>
        <w:jc w:val="both"/>
        <w:rPr>
          <w:lang w:val="ru-RU"/>
        </w:rPr>
      </w:pPr>
      <w:r w:rsidRPr="00A549DB">
        <w:rPr>
          <w:lang w:val="ru-RU"/>
        </w:rPr>
        <w:t xml:space="preserve">Перед началом любой работы каждый человек пытается максимально подробно разобраться в деталях, мелочах, с которыми ему предстоит столкнуться, разобраться в том, с чем придется иметь дело, изучить способы и стратегии исследования предмета деятельности. Этим и занимается такое учение, как методология. И как работа в данном случае рассматривается жизненный цикл </w:t>
      </w:r>
      <w:r>
        <w:t>IT</w:t>
      </w:r>
      <w:r w:rsidRPr="00A549DB">
        <w:rPr>
          <w:lang w:val="ru-RU"/>
        </w:rPr>
        <w:t xml:space="preserve">-проекта. </w:t>
      </w:r>
    </w:p>
    <w:p w:rsidR="00A549DB" w:rsidRPr="00A549DB" w:rsidRDefault="00A549DB" w:rsidP="00A549DB">
      <w:pPr>
        <w:jc w:val="both"/>
        <w:rPr>
          <w:lang w:val="ru-RU"/>
        </w:rPr>
      </w:pPr>
      <w:r w:rsidRPr="00A549DB">
        <w:rPr>
          <w:lang w:val="ru-RU"/>
        </w:rPr>
        <w:t xml:space="preserve">При работе с </w:t>
      </w:r>
      <w:r>
        <w:t>IT</w:t>
      </w:r>
      <w:r w:rsidRPr="00A549DB">
        <w:rPr>
          <w:lang w:val="ru-RU"/>
        </w:rPr>
        <w:t xml:space="preserve">-проектами использование специализированных методов управления проектами будет очень полезным для непрерывного прогресса, приводящего к большей успешности в результате. Планирование и выполнение </w:t>
      </w:r>
      <w:r>
        <w:t>IT</w:t>
      </w:r>
      <w:r w:rsidRPr="00A549DB">
        <w:rPr>
          <w:lang w:val="ru-RU"/>
        </w:rPr>
        <w:t xml:space="preserve">-проектов может быть трудным по разным причинам, что делает умение успешно их завершать очень ценным качеством для любого работодателя. В наше время в интернете можно получить достаточно информации по каждой из методологий, но для особо любознательных </w:t>
      </w:r>
      <w:r>
        <w:t>IT</w:t>
      </w:r>
      <w:r w:rsidRPr="00A549DB">
        <w:rPr>
          <w:lang w:val="ru-RU"/>
        </w:rPr>
        <w:t xml:space="preserve">-компании проводят специальные тренинги по изучению различных методологий жизненного цикла. Так, например, компания "Проектный офис" часто проводит тренинги по </w:t>
      </w:r>
      <w:r>
        <w:t>Agile</w:t>
      </w:r>
      <w:r w:rsidRPr="00A549DB">
        <w:rPr>
          <w:lang w:val="ru-RU"/>
        </w:rPr>
        <w:t xml:space="preserve">, </w:t>
      </w:r>
      <w:r>
        <w:t>Scrum</w:t>
      </w:r>
      <w:r w:rsidRPr="00A549DB">
        <w:rPr>
          <w:lang w:val="ru-RU"/>
        </w:rPr>
        <w:t xml:space="preserve"> в Минске продолжительностью 2-3 дня.</w:t>
      </w:r>
    </w:p>
    <w:p w:rsidR="00A549DB" w:rsidRPr="00A549DB" w:rsidRDefault="00A549DB" w:rsidP="00A549DB">
      <w:pPr>
        <w:jc w:val="both"/>
        <w:rPr>
          <w:lang w:val="ru-RU"/>
        </w:rPr>
      </w:pPr>
      <w:r w:rsidRPr="00A549DB">
        <w:rPr>
          <w:lang w:val="ru-RU"/>
        </w:rPr>
        <w:t>Как известно, нет единого способа решения различных проблем. И наш проект здесь не будет исключением. Эффективность каждого из проектов достигается не всегда использованием одной и той же методологии. Здесь и возникает проблема в ее выборе.</w:t>
      </w:r>
    </w:p>
    <w:p w:rsidR="00A549DB" w:rsidRPr="00A549DB" w:rsidRDefault="00A549DB" w:rsidP="00A549DB">
      <w:pPr>
        <w:jc w:val="both"/>
        <w:rPr>
          <w:lang w:val="ru-RU"/>
        </w:rPr>
      </w:pPr>
      <w:r w:rsidRPr="00A549DB">
        <w:rPr>
          <w:lang w:val="ru-RU"/>
        </w:rPr>
        <w:t>Выбор определенной модели жизненного цикла зависит, в основном, от содержания и целей проекта, а также от размера его финансирования. Рассмотрим некоторые из них.</w:t>
      </w:r>
    </w:p>
    <w:p w:rsidR="00A549DB" w:rsidRPr="00337359" w:rsidRDefault="00A549DB" w:rsidP="00A549DB">
      <w:pPr>
        <w:pStyle w:val="Heading3"/>
        <w:jc w:val="both"/>
        <w:rPr>
          <w:lang w:val="ru-RU"/>
        </w:rPr>
      </w:pPr>
      <w:bookmarkStart w:id="30" w:name="_Toc438377344"/>
      <w:r w:rsidRPr="005C716E">
        <w:t>Waterfall</w:t>
      </w:r>
      <w:bookmarkEnd w:id="30"/>
    </w:p>
    <w:p w:rsidR="00A549DB" w:rsidRDefault="00A549DB" w:rsidP="00A549DB">
      <w:pPr>
        <w:jc w:val="both"/>
      </w:pPr>
      <w:r w:rsidRPr="00A549DB">
        <w:rPr>
          <w:lang w:val="ru-RU"/>
        </w:rPr>
        <w:t xml:space="preserve">Одна из самых "старых", и уже традиционных, и, как следствие, популярных моделей, которую сейчас принято считать каскадной. Была упомянута в статье американского информатика Уинстона У. Ройса в 1970 году. Модель "водопада" определена как последовательная модель разработки с явно выраженным конечным результатом для каждой фазы. </w:t>
      </w:r>
      <w:r>
        <w:t>Стандартные фазы "водопада" представляют собой: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Requirements</w:t>
      </w:r>
      <w:r w:rsidRPr="00A549DB">
        <w:rPr>
          <w:szCs w:val="22"/>
        </w:rPr>
        <w:t xml:space="preserve"> (Определение требований)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Design</w:t>
      </w:r>
      <w:r w:rsidRPr="00A549DB">
        <w:rPr>
          <w:szCs w:val="22"/>
        </w:rPr>
        <w:t xml:space="preserve"> (Проектирование)</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Development</w:t>
      </w:r>
      <w:r w:rsidRPr="00A549DB">
        <w:rPr>
          <w:szCs w:val="22"/>
        </w:rPr>
        <w:t xml:space="preserve"> (Разработка)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Testing</w:t>
      </w:r>
      <w:r w:rsidRPr="00A549DB">
        <w:rPr>
          <w:szCs w:val="22"/>
        </w:rPr>
        <w:t xml:space="preserve"> (Тестирование и отладка)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Maintenance</w:t>
      </w:r>
      <w:r w:rsidRPr="00A549DB">
        <w:rPr>
          <w:szCs w:val="22"/>
        </w:rPr>
        <w:t xml:space="preserve"> (Инсталляция/ поддержка) </w:t>
      </w:r>
    </w:p>
    <w:p w:rsidR="00A549DB" w:rsidRPr="00A549DB" w:rsidRDefault="00A549DB" w:rsidP="00A549DB">
      <w:pPr>
        <w:jc w:val="both"/>
        <w:rPr>
          <w:lang w:val="ru-RU"/>
        </w:rPr>
      </w:pPr>
      <w:r w:rsidRPr="00A549DB">
        <w:rPr>
          <w:lang w:val="ru-RU"/>
        </w:rPr>
        <w:lastRenderedPageBreak/>
        <w:t xml:space="preserve">Переход от одной фазы к другой происходит только после полного и успешного завершения предыдущей. Переходов назад либо вперёд или перекрытия фаз — не происходит. </w:t>
      </w:r>
    </w:p>
    <w:p w:rsidR="00A549DB" w:rsidRPr="00A549DB" w:rsidRDefault="00A549DB" w:rsidP="00A549DB">
      <w:pPr>
        <w:jc w:val="both"/>
        <w:rPr>
          <w:u w:val="single"/>
          <w:lang w:val="ru-RU"/>
        </w:rPr>
      </w:pPr>
      <w:r w:rsidRPr="00A549DB">
        <w:rPr>
          <w:u w:val="single"/>
          <w:lang w:val="ru-RU"/>
        </w:rPr>
        <w:t>Преимущества:</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Такая жёсткая последовательность делает процесс разработки чрезвычайно прозрачным, а, следовательно, максимально удобным для заказчика (благодаря последовательному переходу от этапа к этапу управление масштабными проектами осуществляется гораздо проще, а команда, в свою очередь, работает слаженнее);</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Жёсткая последовательность позволяет дать точную оценку стоимости разработки и ее сроков, что позволяет точно спрогнозировать эффект, полученный от запуска приложения;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Удобство управления проектом и возможностью полного контроля над каждым этапом его создания;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Эта модель представляет базовый подход, который может применяться в любом проекте (универсальная модель; Другие модели жизненного цикла могут оказаться более результативными и эффективными в зависимости от характеристик проекта. Например, если устанавливается пакет программного обеспечения, то пропускаются фазы проектирования и реализации.).</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Классический «водопадный» подход – это модель жизненного цикла, которую любой обыватель может применить, практически ничего не зная о методологии и планируя проект «с чистого листа».</w:t>
      </w:r>
    </w:p>
    <w:p w:rsidR="00A549DB" w:rsidRPr="00A549DB" w:rsidRDefault="00A549DB" w:rsidP="00A549DB">
      <w:pPr>
        <w:pStyle w:val="ListParagraph"/>
        <w:jc w:val="both"/>
        <w:rPr>
          <w:szCs w:val="22"/>
        </w:rPr>
      </w:pPr>
      <w:r w:rsidRPr="00A549DB">
        <w:rPr>
          <w:szCs w:val="22"/>
        </w:rPr>
        <w:t>Что может быть проще? Даже если у обычного человека очень маленький проект, всё равно он проходит эти базовые шаги, хотя бы даже проделывая некоторые из них в голове. К примеру, если у него 40-часовой (на одну рабочую неделю) проект разработки или улучшения документа, может показаться что он сразу же бросается в фазу "Разработка". Но так ли это? Наиболее вероятно, что он получил какого-либо рода поручение с требованиями или пожеланиями, которые придется осмыслить (Определение требований) и трансформировать в замысел будущего содержания (Проектирование). Затем он воплощает замысел (Разработка), проверяет результат (Тестирование) и передает для использования (Инсталляция).</w:t>
      </w:r>
    </w:p>
    <w:p w:rsidR="00A549DB" w:rsidRPr="00A73501" w:rsidRDefault="00A549DB" w:rsidP="00A549DB">
      <w:pPr>
        <w:jc w:val="both"/>
        <w:rPr>
          <w:u w:val="single"/>
        </w:rPr>
      </w:pPr>
      <w:r w:rsidRPr="00A73501">
        <w:rPr>
          <w:u w:val="single"/>
        </w:rPr>
        <w:t>Недостатки:</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При необходимости внесения поправок в документацию разработка продукта останавливается вплоть до момента повторного согласования документов (следовательно, при недостаточном уровне проработки требований существует риск увеличить сроки разработки до абсолютно неприемлемых величин);</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 xml:space="preserve">Накопление возможных на ранних этапах ошибок к моменту окончания проекта и, как следствие, возрастание риска провала проекта, увеличение стоимости проекта. </w:t>
      </w:r>
    </w:p>
    <w:p w:rsidR="00A549DB" w:rsidRPr="00A549DB" w:rsidRDefault="00A549DB" w:rsidP="00A549DB">
      <w:pPr>
        <w:jc w:val="both"/>
        <w:rPr>
          <w:lang w:val="ru-RU"/>
        </w:rPr>
      </w:pPr>
      <w:r w:rsidRPr="00A549DB">
        <w:rPr>
          <w:lang w:val="ru-RU"/>
        </w:rPr>
        <w:t xml:space="preserve">Забавно, что сам Ройс использовал итеративную модель разработки и даже не использовал термин "водопад". Оказалось, что он предусматривал обратные связи между этапами на одном уровне. И в отличие от привычного метода, здесь речь уже шла о параллельных работах по двум последовательным этапам, что дает возможность на более ранних стадиях выявить ошибки предыдущего этапа жизненного цикла и решить один из весомых недостатков классического "водопада" — невозможность возврата на предыдущий этап. К примеру, если рассмотреть </w:t>
      </w:r>
      <w:r w:rsidRPr="00A549DB">
        <w:rPr>
          <w:lang w:val="ru-RU"/>
        </w:rPr>
        <w:lastRenderedPageBreak/>
        <w:t xml:space="preserve">параллельные работы по двум последовательным фазам - </w:t>
      </w:r>
      <w:r w:rsidRPr="006874BC">
        <w:t>Coding</w:t>
      </w:r>
      <w:r w:rsidRPr="00A549DB">
        <w:rPr>
          <w:lang w:val="ru-RU"/>
        </w:rPr>
        <w:t xml:space="preserve"> и </w:t>
      </w:r>
      <w:r w:rsidRPr="006874BC">
        <w:t>Testing</w:t>
      </w:r>
      <w:r w:rsidRPr="00A549DB">
        <w:rPr>
          <w:lang w:val="ru-RU"/>
        </w:rPr>
        <w:t>, становится очевидным, что часть программы тестируется, в то время как другая часть все еще находится на стадии разработки. То есть получается, что речь действительно идёт об итеративной методологии. В таком случае, остается вопросом, почему методология в широких кругах разработчиков и тестировщиков воспринимается ошибочно.</w:t>
      </w:r>
    </w:p>
    <w:p w:rsidR="00A549DB" w:rsidRPr="00A549DB" w:rsidRDefault="00A549DB" w:rsidP="00A549DB">
      <w:pPr>
        <w:jc w:val="both"/>
        <w:rPr>
          <w:lang w:val="ru-RU"/>
        </w:rPr>
      </w:pPr>
      <w:r w:rsidRPr="00A549DB">
        <w:rPr>
          <w:lang w:val="ru-RU"/>
        </w:rPr>
        <w:t>Водопадный подход хорошо работает в проектах, где требования к программному продукту чётко определены и не должны меняться, вовлечение заказчика в процесс разработки не требуется. Каскадная модель подходит для разработки сложных и больших проектов и систем со строго определённой функциональностью (например, разработка транзакционной системы, где есть чётко определённый результат). Также удобно использовать её при разработке больших государственных заказов или научных разработках. А вот для разработки бизнес или веб-приложений крайне нежелательно, так это относительно креативный проект, ход работы которого может часто меняться (например, по просьбе заказчика), в то время как в "водопадной" методологии всё чётко и последовательно.</w:t>
      </w:r>
    </w:p>
    <w:p w:rsidR="00A549DB" w:rsidRPr="00A549DB" w:rsidRDefault="00A549DB" w:rsidP="00A549DB">
      <w:pPr>
        <w:pStyle w:val="Heading3"/>
        <w:jc w:val="both"/>
        <w:rPr>
          <w:lang w:val="ru-RU"/>
        </w:rPr>
      </w:pPr>
      <w:bookmarkStart w:id="31" w:name="_Toc438377345"/>
      <w:r w:rsidRPr="00A73501">
        <w:t>Iterative</w:t>
      </w:r>
      <w:bookmarkEnd w:id="31"/>
    </w:p>
    <w:p w:rsidR="00A549DB" w:rsidRPr="00A549DB" w:rsidRDefault="00A549DB" w:rsidP="00A549DB">
      <w:pPr>
        <w:jc w:val="both"/>
        <w:rPr>
          <w:lang w:val="ru-RU"/>
        </w:rPr>
      </w:pPr>
      <w:r w:rsidRPr="00A549DB">
        <w:rPr>
          <w:lang w:val="ru-RU"/>
        </w:rPr>
        <w:t xml:space="preserve">Итеративный подход (англ. </w:t>
      </w:r>
      <w:r w:rsidRPr="0098510E">
        <w:t>iteration</w:t>
      </w:r>
      <w:r w:rsidRPr="00A549DB">
        <w:rPr>
          <w:lang w:val="ru-RU"/>
        </w:rPr>
        <w:t xml:space="preserve"> — повторение) — выполнение работ параллельно с непрерывным анализом полученных результатов и корректировкой предыдущих этапов работы. Проект при этом подходе в каждой фазе развития проходит повторяющийся цикл: Планирование — Реализация — Проверка — Оценка (англ. </w:t>
      </w:r>
      <w:r w:rsidRPr="0098510E">
        <w:t>plan</w:t>
      </w:r>
      <w:r w:rsidRPr="00A549DB">
        <w:rPr>
          <w:lang w:val="ru-RU"/>
        </w:rPr>
        <w:t>-</w:t>
      </w:r>
      <w:r w:rsidRPr="0098510E">
        <w:t>do</w:t>
      </w:r>
      <w:r w:rsidRPr="00A549DB">
        <w:rPr>
          <w:lang w:val="ru-RU"/>
        </w:rPr>
        <w:t>-</w:t>
      </w:r>
      <w:r w:rsidRPr="0098510E">
        <w:t>check</w:t>
      </w:r>
      <w:r w:rsidRPr="00A549DB">
        <w:rPr>
          <w:lang w:val="ru-RU"/>
        </w:rPr>
        <w:t>-</w:t>
      </w:r>
      <w:r w:rsidRPr="0098510E">
        <w:t>act</w:t>
      </w:r>
      <w:r w:rsidRPr="00A549DB">
        <w:rPr>
          <w:lang w:val="ru-RU"/>
        </w:rPr>
        <w:t xml:space="preserve"> </w:t>
      </w:r>
      <w:r w:rsidRPr="0098510E">
        <w:t>cycle</w:t>
      </w:r>
      <w:r w:rsidRPr="00A549DB">
        <w:rPr>
          <w:lang w:val="ru-RU"/>
        </w:rPr>
        <w:t>). Этот метод является альтернативой последовательной модели.</w:t>
      </w:r>
    </w:p>
    <w:p w:rsidR="00A549DB" w:rsidRPr="00A549DB" w:rsidRDefault="00A549DB" w:rsidP="00A549DB">
      <w:pPr>
        <w:jc w:val="both"/>
        <w:rPr>
          <w:lang w:val="ru-RU"/>
        </w:rPr>
      </w:pPr>
      <w:r w:rsidRPr="00A549DB">
        <w:rPr>
          <w:lang w:val="ru-RU"/>
        </w:rPr>
        <w:t>Модель предполагает разбиение жизненного цикла проекта на последовательность итераций, каждая из которых напоминает "мини-проект", представляющий собой небольшие фрагменты функциональности, по сравнению с проектом в целом. Цель каждой итерации заключается в том, чтобы, постепенно добавляя больше опций, получить работающую версию программной системы, включающей функциональность, основанную на содержании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 По сравнению с водопадом, итеративный метод является более гибким.</w:t>
      </w:r>
    </w:p>
    <w:p w:rsidR="00A549DB" w:rsidRPr="0098510E" w:rsidRDefault="00A549DB" w:rsidP="00A549DB">
      <w:pPr>
        <w:jc w:val="both"/>
      </w:pPr>
      <w:r>
        <w:t xml:space="preserve">Основные </w:t>
      </w:r>
      <w:r w:rsidRPr="0076090F">
        <w:rPr>
          <w:u w:val="single"/>
        </w:rPr>
        <w:t>преимущества</w:t>
      </w:r>
      <w:r w:rsidRPr="0098510E">
        <w:t xml:space="preserve"> итеративного подхода: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Снижение воздействия серьёзных рисков на ранних стадиях проекта, что ведет к минимизации затрат на их устранение;</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Акцент усилий на наиболее важные и критичные направления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Непрерывное итеративное тестирование, позволяющее оценить успешность всего проекта в целом;</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Раннее обнаружение конфликтов между требованиями, моделями и реализацией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Более равномерная загрузка участников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Реальная оценка текущего состояния проекта и, как следствие, большая уверенность заказчиков и непосредственных участников в его успешном завершении.</w:t>
      </w:r>
    </w:p>
    <w:p w:rsidR="00A549DB" w:rsidRPr="00A549DB" w:rsidRDefault="00A549DB" w:rsidP="00A549DB">
      <w:pPr>
        <w:jc w:val="both"/>
        <w:rPr>
          <w:lang w:val="ru-RU"/>
        </w:rPr>
      </w:pPr>
      <w:r w:rsidRPr="00A549DB">
        <w:rPr>
          <w:lang w:val="ru-RU"/>
        </w:rPr>
        <w:t xml:space="preserve">Этот метод имеет и свои </w:t>
      </w:r>
      <w:r w:rsidRPr="00A549DB">
        <w:rPr>
          <w:u w:val="single"/>
          <w:lang w:val="ru-RU"/>
        </w:rPr>
        <w:t>отрицательные стороны</w:t>
      </w:r>
      <w:r w:rsidRPr="00A549DB">
        <w:rPr>
          <w:lang w:val="ru-RU"/>
        </w:rPr>
        <w:t>:</w:t>
      </w:r>
    </w:p>
    <w:p w:rsidR="00A549DB" w:rsidRPr="00A549DB" w:rsidRDefault="00A549DB" w:rsidP="009F565D">
      <w:pPr>
        <w:pStyle w:val="ListParagraph"/>
        <w:numPr>
          <w:ilvl w:val="0"/>
          <w:numId w:val="89"/>
        </w:numPr>
        <w:spacing w:after="160" w:line="259" w:lineRule="auto"/>
        <w:jc w:val="both"/>
        <w:rPr>
          <w:szCs w:val="22"/>
        </w:rPr>
      </w:pPr>
      <w:r w:rsidRPr="00A549DB">
        <w:rPr>
          <w:szCs w:val="22"/>
        </w:rPr>
        <w:lastRenderedPageBreak/>
        <w:t>Общее представление о возможностях и ограничениях проекта очень долгое время отсутствует;</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При итерациях приходится отбрасывать часть сделанной ранее работы;</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Добросовестность специалистов при выполнении работ всё же снижается, что психологически объяснимо тем, что у них появляется ощущение, что "всё равно всё можно будет переделать и улучшить позже".</w:t>
      </w:r>
    </w:p>
    <w:p w:rsidR="00A549DB" w:rsidRPr="00A549DB" w:rsidRDefault="00A549DB" w:rsidP="00A549DB">
      <w:pPr>
        <w:jc w:val="both"/>
        <w:rPr>
          <w:lang w:val="ru-RU"/>
        </w:rPr>
      </w:pPr>
      <w:r w:rsidRPr="00A549DB">
        <w:rPr>
          <w:lang w:val="ru-RU"/>
        </w:rPr>
        <w:t>Различные варианты итерационного подхода реализованы в большинстве современных методологий разработки (</w:t>
      </w:r>
      <w:r w:rsidRPr="00B94E9A">
        <w:t>RUP</w:t>
      </w:r>
      <w:r w:rsidRPr="00A549DB">
        <w:rPr>
          <w:lang w:val="ru-RU"/>
        </w:rPr>
        <w:t xml:space="preserve">, </w:t>
      </w:r>
      <w:r w:rsidRPr="00B94E9A">
        <w:t>MSF</w:t>
      </w:r>
      <w:r w:rsidRPr="00A549DB">
        <w:rPr>
          <w:lang w:val="ru-RU"/>
        </w:rPr>
        <w:t xml:space="preserve">, </w:t>
      </w:r>
      <w:r w:rsidRPr="00B94E9A">
        <w:t>XP</w:t>
      </w:r>
      <w:r w:rsidRPr="00A549DB">
        <w:rPr>
          <w:lang w:val="ru-RU"/>
        </w:rPr>
        <w:t>).</w:t>
      </w:r>
    </w:p>
    <w:p w:rsidR="00A549DB" w:rsidRPr="00A549DB" w:rsidRDefault="00A549DB" w:rsidP="00A549DB">
      <w:pPr>
        <w:jc w:val="both"/>
        <w:rPr>
          <w:lang w:val="ru-RU"/>
        </w:rPr>
      </w:pPr>
      <w:r w:rsidRPr="00A549DB">
        <w:rPr>
          <w:lang w:val="ru-RU"/>
        </w:rPr>
        <w:t xml:space="preserve">Пример реализации итеративного подхода — методология разработки программного обеспечения, созданная компанией </w:t>
      </w:r>
      <w:r w:rsidRPr="0098510E">
        <w:t>Rational</w:t>
      </w:r>
      <w:r w:rsidRPr="00A549DB">
        <w:rPr>
          <w:lang w:val="ru-RU"/>
        </w:rPr>
        <w:t xml:space="preserve"> </w:t>
      </w:r>
      <w:r w:rsidRPr="0098510E">
        <w:t>Software</w:t>
      </w:r>
      <w:r w:rsidRPr="00A549DB">
        <w:rPr>
          <w:lang w:val="ru-RU"/>
        </w:rPr>
        <w:t xml:space="preserve">. </w:t>
      </w:r>
    </w:p>
    <w:p w:rsidR="00A549DB" w:rsidRPr="00A549DB" w:rsidRDefault="00A549DB" w:rsidP="00A549DB">
      <w:pPr>
        <w:jc w:val="both"/>
        <w:rPr>
          <w:lang w:val="ru-RU"/>
        </w:rPr>
      </w:pPr>
      <w:r w:rsidRPr="00A549DB">
        <w:rPr>
          <w:lang w:val="ru-RU"/>
        </w:rPr>
        <w:t>Итеративную либо быструю (</w:t>
      </w:r>
      <w:r w:rsidRPr="00B95135">
        <w:t>Agile</w:t>
      </w:r>
      <w:r w:rsidRPr="00A549DB">
        <w:rPr>
          <w:lang w:val="ru-RU"/>
        </w:rPr>
        <w:t xml:space="preserve"> </w:t>
      </w:r>
      <w:r w:rsidRPr="00B95135">
        <w:t>development</w:t>
      </w:r>
      <w:r w:rsidRPr="00A549DB">
        <w:rPr>
          <w:lang w:val="ru-RU"/>
        </w:rPr>
        <w:t>) разработку часто используют при реализации проектов в области информационных технологий.</w:t>
      </w:r>
    </w:p>
    <w:p w:rsidR="00A549DB" w:rsidRPr="00337359" w:rsidRDefault="00A549DB" w:rsidP="00A549DB">
      <w:pPr>
        <w:pStyle w:val="Heading3"/>
        <w:jc w:val="both"/>
        <w:rPr>
          <w:lang w:val="ru-RU"/>
        </w:rPr>
      </w:pPr>
      <w:bookmarkStart w:id="32" w:name="_Toc438377346"/>
      <w:r w:rsidRPr="005C716E">
        <w:t>Spiral</w:t>
      </w:r>
      <w:bookmarkEnd w:id="32"/>
    </w:p>
    <w:p w:rsidR="00A549DB" w:rsidRPr="00A549DB" w:rsidRDefault="00A549DB" w:rsidP="00A549DB">
      <w:pPr>
        <w:jc w:val="both"/>
        <w:rPr>
          <w:lang w:val="ru-RU"/>
        </w:rPr>
      </w:pPr>
      <w:r w:rsidRPr="00A549DB">
        <w:rPr>
          <w:lang w:val="ru-RU"/>
        </w:rPr>
        <w:t xml:space="preserve">Спиральная модель была разработана в 1986-ом году Барри Боэмом. Она основана на классическом цикле Деминга </w:t>
      </w:r>
      <w:r w:rsidRPr="001B0C48">
        <w:t>PDCA</w:t>
      </w:r>
      <w:r w:rsidRPr="00A549DB">
        <w:rPr>
          <w:lang w:val="ru-RU"/>
        </w:rPr>
        <w:t xml:space="preserve"> (</w:t>
      </w:r>
      <w:r w:rsidRPr="001B0C48">
        <w:t>plan</w:t>
      </w:r>
      <w:r w:rsidRPr="00A549DB">
        <w:rPr>
          <w:lang w:val="ru-RU"/>
        </w:rPr>
        <w:t>-</w:t>
      </w:r>
      <w:r w:rsidRPr="001B0C48">
        <w:t>do</w:t>
      </w:r>
      <w:r w:rsidRPr="00A549DB">
        <w:rPr>
          <w:lang w:val="ru-RU"/>
        </w:rPr>
        <w:t>-</w:t>
      </w:r>
      <w:r w:rsidRPr="001B0C48">
        <w:t>check</w:t>
      </w:r>
      <w:r w:rsidRPr="00A549DB">
        <w:rPr>
          <w:lang w:val="ru-RU"/>
        </w:rPr>
        <w:t>-</w:t>
      </w:r>
      <w:r w:rsidRPr="001B0C48">
        <w:t>act</w:t>
      </w:r>
      <w:r w:rsidRPr="00A549DB">
        <w:rPr>
          <w:lang w:val="ru-RU"/>
        </w:rPr>
        <w:t>). При использовании этой модели создается в несколько итераций (витков спирали) методом прототипирования (процесс создания прототипа программы — макета (черновой, пробной версии) программы, обычно — с целью проверки пригодности предлагаемых для применения концепций, архитектурных и/или технологических решений, а также для представления программы заказчику на ранних стадиях процесса разработки).</w:t>
      </w:r>
    </w:p>
    <w:p w:rsidR="00A549DB" w:rsidRPr="00A549DB" w:rsidRDefault="00A549DB" w:rsidP="00A549DB">
      <w:pPr>
        <w:jc w:val="both"/>
        <w:rPr>
          <w:lang w:val="ru-RU"/>
        </w:rPr>
      </w:pPr>
      <w:r w:rsidRPr="00A549DB">
        <w:rPr>
          <w:lang w:val="ru-RU"/>
        </w:rPr>
        <w:t>Каждый виток спирали соответствует созданию фрагмента или версии ПО, на нем уточняются цели и характеристики проекта, определяется его качество и планируются работы следующего витка спирали. Таким образом углубляются и последовательно конкретизируются детали проекта и в результате выбирается обоснованный вариант, который доводится до реализации.</w:t>
      </w:r>
    </w:p>
    <w:p w:rsidR="00A549DB" w:rsidRPr="00A549DB" w:rsidRDefault="00A549DB" w:rsidP="00A549DB">
      <w:pPr>
        <w:jc w:val="both"/>
        <w:rPr>
          <w:lang w:val="ru-RU"/>
        </w:rPr>
      </w:pPr>
      <w:r w:rsidRPr="00A549DB">
        <w:rPr>
          <w:lang w:val="ru-RU"/>
        </w:rPr>
        <w:t>Неполное завершение работ на каждом этапе позволяет переходить на следующий этап, не дожидаясь полного завершения работы на текущем, в то время, как при итеративной методологии после каждой итерации чётко видно "приращение". При итеративном способе разработки недостающую работу можно будет выполнить на следующей итерации. Главная же задача - как можно быстрее показать пользователям системы работоспособный продукт, тем самым активизируя процесс уточнения и дополнения требований.</w:t>
      </w:r>
    </w:p>
    <w:p w:rsidR="00A549DB" w:rsidRPr="00A549DB" w:rsidRDefault="00A549DB" w:rsidP="00A549DB">
      <w:pPr>
        <w:jc w:val="both"/>
        <w:rPr>
          <w:lang w:val="ru-RU"/>
        </w:rPr>
      </w:pPr>
      <w:r w:rsidRPr="00A549DB">
        <w:rPr>
          <w:lang w:val="ru-RU"/>
        </w:rPr>
        <w:t>Основная проблема спирального цикла - определение момента перехода на следующий этап.</w:t>
      </w:r>
    </w:p>
    <w:p w:rsidR="00A549DB" w:rsidRPr="00337359" w:rsidRDefault="00A549DB" w:rsidP="00A549DB">
      <w:pPr>
        <w:pStyle w:val="Heading3"/>
        <w:jc w:val="both"/>
        <w:rPr>
          <w:lang w:val="ru-RU"/>
        </w:rPr>
      </w:pPr>
      <w:bookmarkStart w:id="33" w:name="_Toc438377347"/>
      <w:r w:rsidRPr="005C716E">
        <w:t>Agile</w:t>
      </w:r>
      <w:bookmarkEnd w:id="33"/>
    </w:p>
    <w:p w:rsidR="00A549DB" w:rsidRPr="00A549DB" w:rsidRDefault="00A549DB" w:rsidP="00A549DB">
      <w:pPr>
        <w:jc w:val="both"/>
        <w:rPr>
          <w:lang w:val="ru-RU"/>
        </w:rPr>
      </w:pPr>
      <w:r w:rsidRPr="00A549DB">
        <w:rPr>
          <w:lang w:val="ru-RU"/>
        </w:rPr>
        <w:t xml:space="preserve">Зачастую бывает необходимо модернизировать </w:t>
      </w:r>
      <w:r>
        <w:t>IT</w:t>
      </w:r>
      <w:r w:rsidRPr="00A549DB">
        <w:rPr>
          <w:lang w:val="ru-RU"/>
        </w:rPr>
        <w:t xml:space="preserve">-решения или разрабатывать новые программные продукты в самые сжатые сроки. При этом требования к функциональности программного обеспечения не оговорены и постоянно пересматриваются. В таких условиях выбирают для реализации проектов модель гибкой разработки программного обеспечения – </w:t>
      </w:r>
      <w:r w:rsidRPr="00472F86">
        <w:t>Agile</w:t>
      </w:r>
      <w:r w:rsidRPr="00A549DB">
        <w:rPr>
          <w:lang w:val="ru-RU"/>
        </w:rPr>
        <w:t>.</w:t>
      </w:r>
    </w:p>
    <w:p w:rsidR="00A549DB" w:rsidRPr="00A549DB" w:rsidRDefault="00A549DB" w:rsidP="00A549DB">
      <w:pPr>
        <w:jc w:val="both"/>
        <w:rPr>
          <w:lang w:val="ru-RU"/>
        </w:rPr>
      </w:pPr>
      <w:r w:rsidRPr="00472F86">
        <w:t>Agile</w:t>
      </w:r>
      <w:r w:rsidRPr="00A549DB">
        <w:rPr>
          <w:lang w:val="ru-RU"/>
        </w:rPr>
        <w:t xml:space="preserve"> (и ее вариации – методологии </w:t>
      </w:r>
      <w:r w:rsidRPr="00472F86">
        <w:t>Scrum</w:t>
      </w:r>
      <w:r w:rsidRPr="00A549DB">
        <w:rPr>
          <w:lang w:val="ru-RU"/>
        </w:rPr>
        <w:t xml:space="preserve">, </w:t>
      </w:r>
      <w:r w:rsidRPr="00472F86">
        <w:t>Extreme</w:t>
      </w:r>
      <w:r w:rsidRPr="00A549DB">
        <w:rPr>
          <w:lang w:val="ru-RU"/>
        </w:rPr>
        <w:t xml:space="preserve"> </w:t>
      </w:r>
      <w:r w:rsidRPr="00472F86">
        <w:t>Programming</w:t>
      </w:r>
      <w:r w:rsidRPr="00A549DB">
        <w:rPr>
          <w:lang w:val="ru-RU"/>
        </w:rPr>
        <w:t xml:space="preserve"> и т.д.) подразумевает разработку программного обеспечения короткими циклами. Каждый этап – это уменьшенный вариант ИТ-проекта: проводится планирование, анализ требований, проектирование, кодирование, тестирование и документирование. По окончании этапа заказчик получает работающую версию ИТ-</w:t>
      </w:r>
      <w:r w:rsidRPr="00A549DB">
        <w:rPr>
          <w:lang w:val="ru-RU"/>
        </w:rPr>
        <w:lastRenderedPageBreak/>
        <w:t>системы, если требуется, пересматривает дальнейшие приоритеты проекта, и цикл разработки запускается снова. В итоге создается решение, которое на 100% соответствует ожиданиям компании.</w:t>
      </w:r>
    </w:p>
    <w:p w:rsidR="00A549DB" w:rsidRDefault="00A549DB" w:rsidP="00A549DB">
      <w:pPr>
        <w:jc w:val="both"/>
      </w:pPr>
      <w:r w:rsidRPr="00A549DB">
        <w:rPr>
          <w:lang w:val="ru-RU"/>
        </w:rPr>
        <w:t xml:space="preserve">На практике методология </w:t>
      </w:r>
      <w:r w:rsidRPr="00843EB9">
        <w:t>Agile</w:t>
      </w:r>
      <w:r w:rsidRPr="00A549DB">
        <w:rPr>
          <w:lang w:val="ru-RU"/>
        </w:rPr>
        <w:t xml:space="preserve"> может использоваться в нескольких интерпретациях. </w:t>
      </w:r>
      <w:r w:rsidRPr="00843EB9">
        <w:t xml:space="preserve">В проектах для заказчиков наиболее часто </w:t>
      </w:r>
      <w:r>
        <w:t>применяю</w:t>
      </w:r>
      <w:r w:rsidRPr="00843EB9">
        <w:t>т: Scrum, Extreme Programming, Lean Software Development (LSD), Dynamic Systems Development Method (DSDM), Open Unified Process (OpenUP), Agile Project Management (APM), Microsoft Solutions Framework для Agile (MSF) и др.</w:t>
      </w:r>
    </w:p>
    <w:p w:rsidR="00A549DB" w:rsidRPr="00A549DB" w:rsidRDefault="00A549DB" w:rsidP="00A549DB">
      <w:pPr>
        <w:jc w:val="both"/>
        <w:rPr>
          <w:lang w:val="ru-RU"/>
        </w:rPr>
      </w:pPr>
      <w:r w:rsidRPr="00A549DB">
        <w:rPr>
          <w:lang w:val="ru-RU"/>
        </w:rPr>
        <w:t xml:space="preserve">Можно выделить следующие преимущества </w:t>
      </w:r>
      <w:r w:rsidRPr="00843EB9">
        <w:t>Agile</w:t>
      </w:r>
      <w:r w:rsidRPr="00A549DB">
        <w:rPr>
          <w:lang w:val="ru-RU"/>
        </w:rPr>
        <w:t>:</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Быстрая и постоянная обратная связь команды разработчиков с заказчиком (изменения в требованиях пользователей оперативно учитываются);</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Гибкий график реализации функциональности;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Отсутствие затрат на составление и согласование подробной технической документации (Agile позволяет избежать затрат на работы, которые не всегда нужны (например, составление и согласование подробной технической документации));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Возможность остановки проекта без ущерба для осуществленных вложений в разработку ИТ-системы (каждая стадия проекта, за исключением начальных, заканчивается созданием вполне готовой версии ИТ-системы; есть возможность (например, при замораживании бюджета) остановить проект и при этом получить работоспособное решение).</w:t>
      </w:r>
    </w:p>
    <w:p w:rsidR="00A549DB" w:rsidRPr="00A549DB" w:rsidRDefault="00A549DB" w:rsidP="00A549DB">
      <w:pPr>
        <w:jc w:val="both"/>
        <w:rPr>
          <w:lang w:val="ru-RU"/>
        </w:rPr>
      </w:pPr>
      <w:r w:rsidRPr="00A549DB">
        <w:rPr>
          <w:lang w:val="ru-RU"/>
        </w:rPr>
        <w:t xml:space="preserve">Рассмотрим несколько разновидностей </w:t>
      </w:r>
      <w:r>
        <w:t>Agile</w:t>
      </w:r>
      <w:r w:rsidRPr="00A549DB">
        <w:rPr>
          <w:lang w:val="ru-RU"/>
        </w:rPr>
        <w:t>-метода.</w:t>
      </w:r>
    </w:p>
    <w:p w:rsidR="00A549DB" w:rsidRPr="00337359" w:rsidRDefault="00A549DB" w:rsidP="00A549DB">
      <w:pPr>
        <w:pStyle w:val="Heading4"/>
        <w:jc w:val="both"/>
        <w:rPr>
          <w:lang w:val="ru-RU"/>
        </w:rPr>
      </w:pPr>
      <w:r w:rsidRPr="00697C9E">
        <w:t>Scrum</w:t>
      </w:r>
    </w:p>
    <w:p w:rsidR="00A549DB" w:rsidRPr="00A549DB" w:rsidRDefault="00A549DB" w:rsidP="00A549DB">
      <w:pPr>
        <w:jc w:val="both"/>
        <w:rPr>
          <w:lang w:val="ru-RU"/>
        </w:rPr>
      </w:pPr>
      <w:r w:rsidRPr="00A549DB">
        <w:rPr>
          <w:lang w:val="ru-RU"/>
        </w:rPr>
        <w:t>Одна из самых популярных методологий гибкой разработки. Одна из причин ее популярности - простота.</w:t>
      </w:r>
    </w:p>
    <w:p w:rsidR="00A549DB" w:rsidRPr="00A549DB" w:rsidRDefault="00A549DB" w:rsidP="00A549DB">
      <w:pPr>
        <w:jc w:val="both"/>
        <w:rPr>
          <w:lang w:val="ru-RU"/>
        </w:rPr>
      </w:pPr>
      <w:r w:rsidRPr="001739A0">
        <w:t>Sprint</w:t>
      </w:r>
      <w:r w:rsidRPr="00A549DB">
        <w:rPr>
          <w:lang w:val="ru-RU"/>
        </w:rPr>
        <w:t xml:space="preserve"> — итерация в </w:t>
      </w:r>
      <w:r w:rsidRPr="001739A0">
        <w:t>scrum</w:t>
      </w:r>
      <w:r w:rsidRPr="00A549DB">
        <w:rPr>
          <w:lang w:val="ru-RU"/>
        </w:rPr>
        <w:t xml:space="preserve">, в ходе которой создаётся функциональный рост программного обеспечения. Ее длительность составляет 1 месяц (30 дней), но может и варьироваться. Результатом </w:t>
      </w:r>
      <w:r w:rsidRPr="001739A0">
        <w:t>Sprint</w:t>
      </w:r>
      <w:r w:rsidRPr="00A549DB">
        <w:rPr>
          <w:lang w:val="ru-RU"/>
        </w:rPr>
        <w:t xml:space="preserve"> является готовый продукт (</w:t>
      </w:r>
      <w:r w:rsidRPr="001739A0">
        <w:t>build</w:t>
      </w:r>
      <w:r w:rsidRPr="00A549DB">
        <w:rPr>
          <w:lang w:val="ru-RU"/>
        </w:rPr>
        <w:t>), который можно передавать (</w:t>
      </w:r>
      <w:r w:rsidRPr="001739A0">
        <w:t>deliver</w:t>
      </w:r>
      <w:r w:rsidRPr="00A549DB">
        <w:rPr>
          <w:lang w:val="ru-RU"/>
        </w:rPr>
        <w:t>) заказчику (по крайней мере, система должна быть готова к показу заказчику).</w:t>
      </w:r>
    </w:p>
    <w:p w:rsidR="00A549DB" w:rsidRPr="00A549DB" w:rsidRDefault="00A549DB" w:rsidP="00A549DB">
      <w:pPr>
        <w:jc w:val="both"/>
        <w:rPr>
          <w:lang w:val="ru-RU"/>
        </w:rPr>
      </w:pPr>
      <w:r w:rsidRPr="00A549DB">
        <w:rPr>
          <w:lang w:val="ru-RU"/>
        </w:rPr>
        <w:t xml:space="preserve">В методологии </w:t>
      </w:r>
      <w:r w:rsidRPr="0079101F">
        <w:t>Scrum</w:t>
      </w:r>
      <w:r w:rsidRPr="00A549DB">
        <w:rPr>
          <w:lang w:val="ru-RU"/>
        </w:rPr>
        <w:t xml:space="preserve"> всего три роли:</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Scrum Master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Product Owner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Team</w:t>
      </w:r>
    </w:p>
    <w:p w:rsidR="00A549DB" w:rsidRPr="00A549DB" w:rsidRDefault="00A549DB" w:rsidP="00A549DB">
      <w:pPr>
        <w:jc w:val="both"/>
        <w:rPr>
          <w:lang w:val="ru-RU"/>
        </w:rPr>
      </w:pPr>
      <w:r w:rsidRPr="0076090F">
        <w:rPr>
          <w:i/>
        </w:rPr>
        <w:t>Scrum</w:t>
      </w:r>
      <w:r w:rsidRPr="00A549DB">
        <w:rPr>
          <w:i/>
          <w:lang w:val="ru-RU"/>
        </w:rPr>
        <w:t xml:space="preserve"> </w:t>
      </w:r>
      <w:r w:rsidRPr="0076090F">
        <w:rPr>
          <w:i/>
        </w:rPr>
        <w:t>Master</w:t>
      </w:r>
      <w:r w:rsidRPr="00A549DB">
        <w:rPr>
          <w:lang w:val="ru-RU"/>
        </w:rPr>
        <w:t xml:space="preserve"> - самая важная роль в методологии. </w:t>
      </w:r>
      <w:r w:rsidRPr="0079101F">
        <w:t>Scrum</w:t>
      </w:r>
      <w:r w:rsidRPr="00A549DB">
        <w:rPr>
          <w:lang w:val="ru-RU"/>
        </w:rPr>
        <w:t xml:space="preserve"> </w:t>
      </w:r>
      <w:r w:rsidRPr="0079101F">
        <w:t>Master</w:t>
      </w:r>
      <w:r w:rsidRPr="00A549DB">
        <w:rPr>
          <w:lang w:val="ru-RU"/>
        </w:rPr>
        <w:t xml:space="preserve"> отвечает за успех </w:t>
      </w:r>
      <w:r w:rsidRPr="0079101F">
        <w:t>Scrum</w:t>
      </w:r>
      <w:r w:rsidRPr="00A549DB">
        <w:rPr>
          <w:lang w:val="ru-RU"/>
        </w:rPr>
        <w:t xml:space="preserve"> в проекте. По сути, </w:t>
      </w:r>
      <w:r w:rsidRPr="0079101F">
        <w:t>Scrum</w:t>
      </w:r>
      <w:r w:rsidRPr="00A549DB">
        <w:rPr>
          <w:lang w:val="ru-RU"/>
        </w:rPr>
        <w:t xml:space="preserve"> </w:t>
      </w:r>
      <w:r w:rsidRPr="0079101F">
        <w:t>Master</w:t>
      </w:r>
      <w:r w:rsidRPr="00A549DB">
        <w:rPr>
          <w:lang w:val="ru-RU"/>
        </w:rPr>
        <w:t xml:space="preserve"> является интерфейсом между менеджментом и командой. Как правило, эту роль в проекте играет менеджер проекта или тимлид. Важно подчеркнуть, что </w:t>
      </w:r>
      <w:r w:rsidRPr="0079101F">
        <w:t>Scrum</w:t>
      </w:r>
      <w:r w:rsidRPr="00A549DB">
        <w:rPr>
          <w:lang w:val="ru-RU"/>
        </w:rPr>
        <w:t xml:space="preserve"> </w:t>
      </w:r>
      <w:r w:rsidRPr="0079101F">
        <w:t>Master</w:t>
      </w:r>
      <w:r w:rsidRPr="00A549DB">
        <w:rPr>
          <w:lang w:val="ru-RU"/>
        </w:rPr>
        <w:t xml:space="preserve"> не раздает задачи членам команды, он проводит совещания (</w:t>
      </w:r>
      <w:r w:rsidRPr="00FE64D1">
        <w:t>Scrum</w:t>
      </w:r>
      <w:r w:rsidRPr="00A549DB">
        <w:rPr>
          <w:lang w:val="ru-RU"/>
        </w:rPr>
        <w:t xml:space="preserve"> </w:t>
      </w:r>
      <w:r w:rsidRPr="00FE64D1">
        <w:t>meetings</w:t>
      </w:r>
      <w:r w:rsidRPr="00A549DB">
        <w:rPr>
          <w:lang w:val="ru-RU"/>
        </w:rPr>
        <w:t xml:space="preserve">) следит за соблюдением всех принципов </w:t>
      </w:r>
      <w:r>
        <w:t>Scrum</w:t>
      </w:r>
      <w:r w:rsidRPr="00A549DB">
        <w:rPr>
          <w:lang w:val="ru-RU"/>
        </w:rPr>
        <w:t xml:space="preserve">, разрешает противоречия и защищает команду от отвлекающих факторов. Данная роль не предполагает ничего иного, кроме корректного ведения </w:t>
      </w:r>
      <w:r>
        <w:t>Scrum</w:t>
      </w:r>
      <w:r w:rsidRPr="00A549DB">
        <w:rPr>
          <w:lang w:val="ru-RU"/>
        </w:rPr>
        <w:t xml:space="preserve">-процесса. Руководитель проекта скорее относится к владельцу проекта и не должен фигурировать в качестве </w:t>
      </w:r>
      <w:r>
        <w:t>Scrum</w:t>
      </w:r>
      <w:r w:rsidRPr="00A549DB">
        <w:rPr>
          <w:lang w:val="ru-RU"/>
        </w:rPr>
        <w:t>-мастера.</w:t>
      </w:r>
    </w:p>
    <w:p w:rsidR="00A549DB" w:rsidRPr="00A549DB" w:rsidRDefault="00A549DB" w:rsidP="00A549DB">
      <w:pPr>
        <w:jc w:val="both"/>
        <w:rPr>
          <w:lang w:val="ru-RU"/>
        </w:rPr>
      </w:pPr>
      <w:r w:rsidRPr="0076090F">
        <w:rPr>
          <w:i/>
        </w:rPr>
        <w:lastRenderedPageBreak/>
        <w:t>Product</w:t>
      </w:r>
      <w:r w:rsidRPr="00A549DB">
        <w:rPr>
          <w:i/>
          <w:lang w:val="ru-RU"/>
        </w:rPr>
        <w:t xml:space="preserve"> </w:t>
      </w:r>
      <w:r w:rsidRPr="0076090F">
        <w:rPr>
          <w:i/>
        </w:rPr>
        <w:t>Owner</w:t>
      </w:r>
      <w:r w:rsidRPr="00A549DB">
        <w:rPr>
          <w:lang w:val="ru-RU"/>
        </w:rPr>
        <w:t xml:space="preserve"> - это человек, отвечающий за разработку продукта. Представляет интересы конечных пользователей и других заинтересованных в продукте сторон. </w:t>
      </w:r>
      <w:r w:rsidRPr="00FE64D1">
        <w:t>Product</w:t>
      </w:r>
      <w:r w:rsidRPr="00A549DB">
        <w:rPr>
          <w:lang w:val="ru-RU"/>
        </w:rPr>
        <w:t xml:space="preserve"> </w:t>
      </w:r>
      <w:r w:rsidRPr="00FE64D1">
        <w:t>Owner</w:t>
      </w:r>
      <w:r w:rsidRPr="00A549DB">
        <w:rPr>
          <w:lang w:val="ru-RU"/>
        </w:rPr>
        <w:t xml:space="preserve"> - это единая точка принятия окончательных решений для команды в проекте, именно поэтому это всегда один человек, а не группа или комитет. </w:t>
      </w:r>
      <w:r w:rsidRPr="00FE64D1">
        <w:t>Product</w:t>
      </w:r>
      <w:r w:rsidRPr="00A549DB">
        <w:rPr>
          <w:lang w:val="ru-RU"/>
        </w:rPr>
        <w:t xml:space="preserve"> </w:t>
      </w:r>
      <w:r w:rsidRPr="00FE64D1">
        <w:t>Owner</w:t>
      </w:r>
      <w:r w:rsidRPr="00A549DB">
        <w:rPr>
          <w:lang w:val="ru-RU"/>
        </w:rPr>
        <w:t xml:space="preserve"> ставит задачи команде, но он не вправе ставить задачи конкретному члену проектной команды в течении спринта.</w:t>
      </w:r>
    </w:p>
    <w:p w:rsidR="00A549DB" w:rsidRPr="00A549DB" w:rsidRDefault="00A549DB" w:rsidP="00A549DB">
      <w:pPr>
        <w:jc w:val="both"/>
        <w:rPr>
          <w:lang w:val="ru-RU"/>
        </w:rPr>
      </w:pPr>
      <w:r w:rsidRPr="00A549DB">
        <w:rPr>
          <w:lang w:val="ru-RU"/>
        </w:rPr>
        <w:t xml:space="preserve">В методологии </w:t>
      </w:r>
      <w:r w:rsidRPr="00FE64D1">
        <w:t>Scrum</w:t>
      </w:r>
      <w:r w:rsidRPr="00A549DB">
        <w:rPr>
          <w:lang w:val="ru-RU"/>
        </w:rPr>
        <w:t xml:space="preserve"> (</w:t>
      </w:r>
      <w:r>
        <w:t>Team</w:t>
      </w:r>
      <w:r w:rsidRPr="00A549DB">
        <w:rPr>
          <w:lang w:val="ru-RU"/>
        </w:rPr>
        <w:t xml:space="preserve">) </w:t>
      </w:r>
      <w:r w:rsidRPr="00A549DB">
        <w:rPr>
          <w:i/>
          <w:lang w:val="ru-RU"/>
        </w:rPr>
        <w:t>команда</w:t>
      </w:r>
      <w:r w:rsidRPr="00A549DB">
        <w:rPr>
          <w:lang w:val="ru-RU"/>
        </w:rPr>
        <w:t xml:space="preserve"> является самоорганизующейся и самоуправляемой. Команда берет на себя обязательства по выполнению объема работ на спринт перед </w:t>
      </w:r>
      <w:r w:rsidRPr="00FE64D1">
        <w:t>Product</w:t>
      </w:r>
      <w:r w:rsidRPr="00A549DB">
        <w:rPr>
          <w:lang w:val="ru-RU"/>
        </w:rPr>
        <w:t xml:space="preserve"> </w:t>
      </w:r>
      <w:r w:rsidRPr="00FE64D1">
        <w:t>Owner</w:t>
      </w:r>
      <w:r w:rsidRPr="00A549DB">
        <w:rPr>
          <w:lang w:val="ru-RU"/>
        </w:rPr>
        <w:t>. Работа команды оценивается как работа единой группы. Размер команды ограничивается размером группы людей, способных эффективно взаимодействовать лицом к лицу. Типичные размер команды варьируются от 5 до 9 человек.</w:t>
      </w:r>
    </w:p>
    <w:p w:rsidR="00A549DB" w:rsidRPr="00A549DB" w:rsidRDefault="00A549DB" w:rsidP="00A549DB">
      <w:pPr>
        <w:jc w:val="both"/>
        <w:rPr>
          <w:lang w:val="ru-RU"/>
        </w:rPr>
      </w:pPr>
      <w:r w:rsidRPr="00A549DB">
        <w:rPr>
          <w:lang w:val="ru-RU"/>
        </w:rPr>
        <w:t xml:space="preserve">Команда в </w:t>
      </w:r>
      <w:r w:rsidRPr="00FE64D1">
        <w:t>Scrum</w:t>
      </w:r>
      <w:r w:rsidRPr="00A549DB">
        <w:rPr>
          <w:lang w:val="ru-RU"/>
        </w:rPr>
        <w:t xml:space="preserve"> кроссфункциональна. В нее входят люди с различными навыками - разработчики, аналитики, тестировщики. Нет заранее определенных и поделенных ролей в команде, ограничивающих область действий членов команды.</w:t>
      </w:r>
    </w:p>
    <w:p w:rsidR="00A549DB" w:rsidRPr="00A549DB" w:rsidRDefault="00A549DB" w:rsidP="00A549DB">
      <w:pPr>
        <w:jc w:val="both"/>
        <w:rPr>
          <w:lang w:val="ru-RU"/>
        </w:rPr>
      </w:pPr>
      <w:r w:rsidRPr="00A549DB">
        <w:rPr>
          <w:lang w:val="ru-RU"/>
        </w:rPr>
        <w:t>Для облегчения коммуникаций команда должна находиться в одном месте. Предпочтительно размещать команду в одной общей комнате для того, чтобы уменьшить препятствия для свободного общения. Команде необходимо предоставить все необходимое для комфортной работы.</w:t>
      </w:r>
    </w:p>
    <w:p w:rsidR="00A549DB" w:rsidRPr="00A549DB" w:rsidRDefault="00A549DB" w:rsidP="00A549DB">
      <w:pPr>
        <w:jc w:val="both"/>
        <w:rPr>
          <w:lang w:val="ru-RU"/>
        </w:rPr>
      </w:pPr>
      <w:r w:rsidRPr="00A549DB">
        <w:rPr>
          <w:lang w:val="ru-RU"/>
        </w:rPr>
        <w:t xml:space="preserve">Заказчик получает возможность гибко управлять рамками системы, оценивая результат спринта и предлагая улучшения к созданной функциональности. Такие улучшения попадают в список </w:t>
      </w:r>
      <w:r w:rsidRPr="001739A0">
        <w:t>Product</w:t>
      </w:r>
      <w:r w:rsidRPr="00A549DB">
        <w:rPr>
          <w:lang w:val="ru-RU"/>
        </w:rPr>
        <w:t xml:space="preserve"> </w:t>
      </w:r>
      <w:r w:rsidRPr="001739A0">
        <w:t>Backlog</w:t>
      </w:r>
      <w:r w:rsidRPr="00A549DB">
        <w:rPr>
          <w:lang w:val="ru-RU"/>
        </w:rPr>
        <w:t>, где они выстраиваются по приоритету наравне с прочими требованиями и могут быть запланированы на следующий (или на один из следующих) спринтов.</w:t>
      </w:r>
    </w:p>
    <w:p w:rsidR="00A549DB" w:rsidRPr="00A549DB" w:rsidRDefault="00A549DB" w:rsidP="00A549DB">
      <w:pPr>
        <w:jc w:val="both"/>
        <w:rPr>
          <w:lang w:val="ru-RU"/>
        </w:rPr>
      </w:pPr>
      <w:r w:rsidRPr="00A549DB">
        <w:rPr>
          <w:lang w:val="ru-RU"/>
        </w:rPr>
        <w:t>Каждый спринт представляет собой маленький "водопад". В течение спринта делаются все работы по сбору требований, дизайну, кодированию и тестированию продукта. Границы спринта должен быть фиксированными. Это позволяет команде давать обязательства на тот объем работ, который должен быть сделан в спринте.</w:t>
      </w:r>
    </w:p>
    <w:p w:rsidR="00A549DB" w:rsidRPr="00A549DB" w:rsidRDefault="00A549DB" w:rsidP="00A549DB">
      <w:pPr>
        <w:jc w:val="both"/>
        <w:rPr>
          <w:lang w:val="ru-RU"/>
        </w:rPr>
      </w:pPr>
      <w:r w:rsidRPr="00A549DB">
        <w:rPr>
          <w:lang w:val="ru-RU"/>
        </w:rPr>
        <w:t xml:space="preserve">В начале каждого спринта проводится планирование спринта. В планировании спринта участвуют заказчики, пользователи, менеджмент, </w:t>
      </w:r>
      <w:r w:rsidRPr="001739A0">
        <w:t>Product</w:t>
      </w:r>
      <w:r w:rsidRPr="00A549DB">
        <w:rPr>
          <w:lang w:val="ru-RU"/>
        </w:rPr>
        <w:t xml:space="preserve"> </w:t>
      </w:r>
      <w:r w:rsidRPr="001739A0">
        <w:t>Owner</w:t>
      </w:r>
      <w:r w:rsidRPr="00A549DB">
        <w:rPr>
          <w:lang w:val="ru-RU"/>
        </w:rPr>
        <w:t xml:space="preserve">, </w:t>
      </w:r>
      <w:r w:rsidRPr="0079101F">
        <w:t>Scrum</w:t>
      </w:r>
      <w:r w:rsidRPr="00A549DB">
        <w:rPr>
          <w:lang w:val="ru-RU"/>
        </w:rPr>
        <w:t xml:space="preserve"> </w:t>
      </w:r>
      <w:r w:rsidRPr="0079101F">
        <w:t>Master</w:t>
      </w:r>
      <w:r w:rsidRPr="00A549DB">
        <w:rPr>
          <w:lang w:val="ru-RU"/>
        </w:rPr>
        <w:t xml:space="preserve"> и команда.</w:t>
      </w:r>
    </w:p>
    <w:p w:rsidR="00A549DB" w:rsidRPr="00A549DB" w:rsidRDefault="00A549DB" w:rsidP="00A549DB">
      <w:pPr>
        <w:jc w:val="both"/>
        <w:rPr>
          <w:lang w:val="ru-RU"/>
        </w:rPr>
      </w:pPr>
      <w:r w:rsidRPr="00A549DB">
        <w:rPr>
          <w:lang w:val="ru-RU"/>
        </w:rPr>
        <w:t xml:space="preserve">Остановка спринта производится в исключительных ситуациях. Спринт может быть остановлен до того, как закончатся отведенные 30 дней. Спринт может остановить команда, если понимает, что не может достичь цели спринта в отведенное время. Спринт может остановить </w:t>
      </w:r>
      <w:r w:rsidRPr="001739A0">
        <w:t>Product</w:t>
      </w:r>
      <w:r w:rsidRPr="00A549DB">
        <w:rPr>
          <w:lang w:val="ru-RU"/>
        </w:rPr>
        <w:t xml:space="preserve"> </w:t>
      </w:r>
      <w:r w:rsidRPr="001739A0">
        <w:t>Owner</w:t>
      </w:r>
      <w:r w:rsidRPr="00A549DB">
        <w:rPr>
          <w:lang w:val="ru-RU"/>
        </w:rPr>
        <w:t xml:space="preserve">, если необходимость в достижении цели спринта исчезла. После остановки спринта проводится встреча с командой, где обсуждаются причины остановки спринта. После этого начинается новый спринт: производится его планирование и начинаются работы. Команда демонстрирует изменения продукта, созданные за последний спринт. </w:t>
      </w:r>
      <w:r w:rsidRPr="001739A0">
        <w:t>Product</w:t>
      </w:r>
      <w:r w:rsidRPr="00A549DB">
        <w:rPr>
          <w:lang w:val="ru-RU"/>
        </w:rPr>
        <w:t xml:space="preserve"> </w:t>
      </w:r>
      <w:r w:rsidRPr="001739A0">
        <w:t>Owner</w:t>
      </w:r>
      <w:r w:rsidRPr="00A549DB">
        <w:rPr>
          <w:lang w:val="ru-RU"/>
        </w:rPr>
        <w:t>, менеджмент, заказчики, пользователи, в свою очередь, его оценивают. Команда рассказывает о поставленных задачах, о том, как они были решены, какие препятствия были у них на пути, какие были приняты решения, какие проблемы остались нерешенными. Аналогично происходить переход между спринтами.</w:t>
      </w:r>
    </w:p>
    <w:p w:rsidR="00A549DB" w:rsidRPr="00A549DB" w:rsidRDefault="00A549DB" w:rsidP="00A549DB">
      <w:pPr>
        <w:jc w:val="both"/>
        <w:rPr>
          <w:lang w:val="ru-RU"/>
        </w:rPr>
      </w:pPr>
      <w:r w:rsidRPr="00A549DB">
        <w:rPr>
          <w:lang w:val="ru-RU"/>
        </w:rPr>
        <w:t>Срыв спринта грозит в большей степени только финансовой стороне.</w:t>
      </w:r>
    </w:p>
    <w:p w:rsidR="00A549DB" w:rsidRPr="00A549DB" w:rsidRDefault="00A549DB" w:rsidP="00A549DB">
      <w:pPr>
        <w:pStyle w:val="Heading4"/>
        <w:jc w:val="both"/>
        <w:rPr>
          <w:lang w:val="ru-RU"/>
        </w:rPr>
      </w:pPr>
      <w:r w:rsidRPr="00697C9E">
        <w:lastRenderedPageBreak/>
        <w:t>XP</w:t>
      </w:r>
      <w:r w:rsidRPr="00A549DB">
        <w:rPr>
          <w:lang w:val="ru-RU"/>
        </w:rPr>
        <w:t xml:space="preserve"> (экстремальное программирование)</w:t>
      </w:r>
    </w:p>
    <w:p w:rsidR="00A549DB" w:rsidRPr="00A549DB" w:rsidRDefault="00A549DB" w:rsidP="00A549DB">
      <w:pPr>
        <w:jc w:val="both"/>
        <w:rPr>
          <w:lang w:val="ru-RU"/>
        </w:rPr>
      </w:pPr>
      <w:r w:rsidRPr="00A549DB">
        <w:rPr>
          <w:lang w:val="ru-RU"/>
        </w:rPr>
        <w:t>Название методологии исходит из идеи применить полезные традиционные методы и практики разработки программного обеспечения, подняв их на новый "экстремальный" уровень. Так, например, практика выполнения исследования кода, заключающая в проверке одним программистом кода, написанного другим программистом, в "экстремальном" варианте представляет собой "парное программирование", когда один программист занимается кодированием, а его напарник в это же время непрерывно просматривает только что написанный к</w:t>
      </w:r>
      <w:r w:rsidRPr="00697C9E">
        <w:t>o</w:t>
      </w:r>
      <w:r w:rsidRPr="00A549DB">
        <w:rPr>
          <w:lang w:val="ru-RU"/>
        </w:rPr>
        <w:t>д.</w:t>
      </w:r>
    </w:p>
    <w:p w:rsidR="00A549DB" w:rsidRPr="00A549DB" w:rsidRDefault="00A549DB" w:rsidP="00A549DB">
      <w:pPr>
        <w:jc w:val="both"/>
        <w:rPr>
          <w:lang w:val="ru-RU"/>
        </w:rPr>
      </w:pPr>
      <w:r w:rsidRPr="00A549DB">
        <w:rPr>
          <w:lang w:val="ru-RU"/>
        </w:rPr>
        <w:t>Экстремальное программирование предлагает готовое решение: делать всё максимально просто и быстро, держать заказчика при себе (в основе экстремального программирования лежат не конкретные методики, как принято считать, а лишь четыре базовых принципа: общение, простота, обратная связь и храбрость.), позволяя ему активно следить за процессом разработки.</w:t>
      </w:r>
    </w:p>
    <w:p w:rsidR="00A549DB" w:rsidRPr="00A549DB" w:rsidRDefault="00A549DB" w:rsidP="00A549DB">
      <w:pPr>
        <w:jc w:val="both"/>
        <w:rPr>
          <w:lang w:val="ru-RU"/>
        </w:rPr>
      </w:pPr>
      <w:r w:rsidRPr="00A549DB">
        <w:rPr>
          <w:lang w:val="ru-RU"/>
        </w:rPr>
        <w:t>Двенадцать основных приёмов экстремального программирования могут быть объединены в четыре группы:</w:t>
      </w:r>
    </w:p>
    <w:p w:rsidR="00A549DB" w:rsidRPr="00A549DB" w:rsidRDefault="00A549DB" w:rsidP="009F565D">
      <w:pPr>
        <w:pStyle w:val="ListParagraph"/>
        <w:numPr>
          <w:ilvl w:val="0"/>
          <w:numId w:val="92"/>
        </w:numPr>
        <w:spacing w:after="160" w:line="259" w:lineRule="auto"/>
        <w:jc w:val="both"/>
        <w:rPr>
          <w:szCs w:val="22"/>
        </w:rPr>
      </w:pPr>
      <w:r w:rsidRPr="00A549DB">
        <w:rPr>
          <w:szCs w:val="22"/>
        </w:rPr>
        <w:t>Короткий цикл обратной связи (Fine-scale feedback)</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Разработка через тестирование (Test-driven development)</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Игра в планирование (Planning game)</w:t>
      </w:r>
    </w:p>
    <w:p w:rsidR="00A549DB" w:rsidRPr="00A549DB" w:rsidRDefault="00A549DB" w:rsidP="009F565D">
      <w:pPr>
        <w:pStyle w:val="ListParagraph"/>
        <w:numPr>
          <w:ilvl w:val="1"/>
          <w:numId w:val="92"/>
        </w:numPr>
        <w:spacing w:after="160" w:line="259" w:lineRule="auto"/>
        <w:jc w:val="both"/>
        <w:rPr>
          <w:szCs w:val="22"/>
          <w:lang w:val="en-US"/>
        </w:rPr>
      </w:pPr>
      <w:r w:rsidRPr="00A549DB">
        <w:rPr>
          <w:szCs w:val="22"/>
        </w:rPr>
        <w:t>Заказчик</w:t>
      </w:r>
      <w:r w:rsidRPr="00A549DB">
        <w:rPr>
          <w:szCs w:val="22"/>
          <w:lang w:val="en-US"/>
        </w:rPr>
        <w:t xml:space="preserve"> </w:t>
      </w:r>
      <w:r w:rsidRPr="00A549DB">
        <w:rPr>
          <w:szCs w:val="22"/>
        </w:rPr>
        <w:t>всегда</w:t>
      </w:r>
      <w:r w:rsidRPr="00A549DB">
        <w:rPr>
          <w:szCs w:val="22"/>
          <w:lang w:val="en-US"/>
        </w:rPr>
        <w:t xml:space="preserve"> </w:t>
      </w:r>
      <w:r w:rsidRPr="00A549DB">
        <w:rPr>
          <w:szCs w:val="22"/>
        </w:rPr>
        <w:t>рядом</w:t>
      </w:r>
      <w:r w:rsidRPr="00A549DB">
        <w:rPr>
          <w:szCs w:val="22"/>
          <w:lang w:val="en-US"/>
        </w:rPr>
        <w:t xml:space="preserve"> (Whole team, Onsite customer)</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Парное программирование (Pair programming)</w:t>
      </w:r>
    </w:p>
    <w:p w:rsidR="00A549DB" w:rsidRPr="00A549DB" w:rsidRDefault="00A549DB" w:rsidP="009F565D">
      <w:pPr>
        <w:pStyle w:val="ListParagraph"/>
        <w:numPr>
          <w:ilvl w:val="0"/>
          <w:numId w:val="93"/>
        </w:numPr>
        <w:spacing w:after="160" w:line="259" w:lineRule="auto"/>
        <w:jc w:val="both"/>
        <w:rPr>
          <w:szCs w:val="22"/>
        </w:rPr>
      </w:pPr>
      <w:r w:rsidRPr="00A549DB">
        <w:rPr>
          <w:szCs w:val="22"/>
        </w:rPr>
        <w:t>Непрерывный, а не пакетный процесс</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Непрерывная</w:t>
      </w:r>
      <w:r w:rsidRPr="00A549DB">
        <w:rPr>
          <w:szCs w:val="22"/>
          <w:lang w:val="en-US"/>
        </w:rPr>
        <w:t xml:space="preserve"> </w:t>
      </w:r>
      <w:r w:rsidRPr="00A549DB">
        <w:rPr>
          <w:szCs w:val="22"/>
        </w:rPr>
        <w:t>интеграция</w:t>
      </w:r>
      <w:r w:rsidRPr="00A549DB">
        <w:rPr>
          <w:szCs w:val="22"/>
          <w:lang w:val="en-US"/>
        </w:rPr>
        <w:t xml:space="preserve"> (Continuous integration)</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Рефакторинг</w:t>
      </w:r>
      <w:r w:rsidRPr="00A549DB">
        <w:rPr>
          <w:szCs w:val="22"/>
          <w:lang w:val="en-US"/>
        </w:rPr>
        <w:t xml:space="preserve"> (Design improvement, Refactoring)</w:t>
      </w:r>
    </w:p>
    <w:p w:rsidR="00A549DB" w:rsidRPr="00A549DB" w:rsidRDefault="00A549DB" w:rsidP="009F565D">
      <w:pPr>
        <w:pStyle w:val="ListParagraph"/>
        <w:numPr>
          <w:ilvl w:val="1"/>
          <w:numId w:val="93"/>
        </w:numPr>
        <w:spacing w:after="160" w:line="259" w:lineRule="auto"/>
        <w:jc w:val="both"/>
        <w:rPr>
          <w:szCs w:val="22"/>
        </w:rPr>
      </w:pPr>
      <w:r w:rsidRPr="00A549DB">
        <w:rPr>
          <w:szCs w:val="22"/>
        </w:rPr>
        <w:t>Частые небольшие релизы (Small releases)</w:t>
      </w:r>
    </w:p>
    <w:p w:rsidR="00A549DB" w:rsidRPr="00A549DB" w:rsidRDefault="00A549DB" w:rsidP="009F565D">
      <w:pPr>
        <w:pStyle w:val="ListParagraph"/>
        <w:numPr>
          <w:ilvl w:val="0"/>
          <w:numId w:val="94"/>
        </w:numPr>
        <w:spacing w:after="160" w:line="259" w:lineRule="auto"/>
        <w:jc w:val="both"/>
        <w:rPr>
          <w:szCs w:val="22"/>
        </w:rPr>
      </w:pPr>
      <w:r w:rsidRPr="00A549DB">
        <w:rPr>
          <w:szCs w:val="22"/>
        </w:rPr>
        <w:t>Понимание, разделяемое всеми</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Простота (Simple design)</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Метафора системы (System metaphor)</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Коллективное владение кодом (Collective code ownership) или выбранными шаблонами проектирования (Collective patterns ownership)</w:t>
      </w:r>
    </w:p>
    <w:p w:rsidR="00A549DB" w:rsidRPr="00A549DB" w:rsidRDefault="00A549DB" w:rsidP="009F565D">
      <w:pPr>
        <w:pStyle w:val="ListParagraph"/>
        <w:numPr>
          <w:ilvl w:val="1"/>
          <w:numId w:val="94"/>
        </w:numPr>
        <w:spacing w:after="160" w:line="259" w:lineRule="auto"/>
        <w:jc w:val="both"/>
        <w:rPr>
          <w:szCs w:val="22"/>
          <w:lang w:val="en-US"/>
        </w:rPr>
      </w:pPr>
      <w:r w:rsidRPr="00A549DB">
        <w:rPr>
          <w:szCs w:val="22"/>
        </w:rPr>
        <w:t>Стандарт</w:t>
      </w:r>
      <w:r w:rsidRPr="00A549DB">
        <w:rPr>
          <w:szCs w:val="22"/>
          <w:lang w:val="en-US"/>
        </w:rPr>
        <w:t xml:space="preserve"> </w:t>
      </w:r>
      <w:r w:rsidRPr="00A549DB">
        <w:rPr>
          <w:szCs w:val="22"/>
        </w:rPr>
        <w:t>кодирования</w:t>
      </w:r>
      <w:r w:rsidRPr="00A549DB">
        <w:rPr>
          <w:szCs w:val="22"/>
          <w:lang w:val="en-US"/>
        </w:rPr>
        <w:t xml:space="preserve"> (Coding standard or Coding conventions)</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Социальная защищенность программиста (Programmer welfare):</w:t>
      </w:r>
    </w:p>
    <w:p w:rsidR="00A549DB" w:rsidRPr="00A549DB" w:rsidRDefault="00A549DB" w:rsidP="009F565D">
      <w:pPr>
        <w:pStyle w:val="ListParagraph"/>
        <w:numPr>
          <w:ilvl w:val="1"/>
          <w:numId w:val="95"/>
        </w:numPr>
        <w:spacing w:after="160" w:line="259" w:lineRule="auto"/>
        <w:jc w:val="both"/>
        <w:rPr>
          <w:szCs w:val="22"/>
          <w:lang w:val="en-US"/>
        </w:rPr>
      </w:pPr>
      <w:r w:rsidRPr="00A549DB">
        <w:rPr>
          <w:szCs w:val="22"/>
          <w:lang w:val="en-US"/>
        </w:rPr>
        <w:t>40-</w:t>
      </w:r>
      <w:r w:rsidRPr="00A549DB">
        <w:rPr>
          <w:szCs w:val="22"/>
        </w:rPr>
        <w:t>часовая</w:t>
      </w:r>
      <w:r w:rsidRPr="00A549DB">
        <w:rPr>
          <w:szCs w:val="22"/>
          <w:lang w:val="en-US"/>
        </w:rPr>
        <w:t xml:space="preserve"> </w:t>
      </w:r>
      <w:r w:rsidRPr="00A549DB">
        <w:rPr>
          <w:szCs w:val="22"/>
        </w:rPr>
        <w:t>рабочая</w:t>
      </w:r>
      <w:r w:rsidRPr="00A549DB">
        <w:rPr>
          <w:szCs w:val="22"/>
          <w:lang w:val="en-US"/>
        </w:rPr>
        <w:t xml:space="preserve"> </w:t>
      </w:r>
      <w:r w:rsidRPr="00A549DB">
        <w:rPr>
          <w:szCs w:val="22"/>
        </w:rPr>
        <w:t>неделя</w:t>
      </w:r>
      <w:r w:rsidRPr="00A549DB">
        <w:rPr>
          <w:szCs w:val="22"/>
          <w:lang w:val="en-US"/>
        </w:rPr>
        <w:t xml:space="preserve"> (Sustainable pace, Forty-hour week)</w:t>
      </w:r>
    </w:p>
    <w:p w:rsidR="00A549DB" w:rsidRPr="00337359" w:rsidRDefault="00A549DB" w:rsidP="00A549DB">
      <w:pPr>
        <w:pStyle w:val="Heading4"/>
        <w:jc w:val="both"/>
        <w:rPr>
          <w:lang w:val="ru-RU"/>
        </w:rPr>
      </w:pPr>
      <w:r w:rsidRPr="00697C9E">
        <w:t>Lean</w:t>
      </w:r>
    </w:p>
    <w:p w:rsidR="00A549DB" w:rsidRPr="00A549DB" w:rsidRDefault="00A549DB" w:rsidP="00A549DB">
      <w:pPr>
        <w:jc w:val="both"/>
        <w:rPr>
          <w:lang w:val="ru-RU"/>
        </w:rPr>
      </w:pPr>
      <w:r w:rsidRPr="00A549DB">
        <w:rPr>
          <w:lang w:val="ru-RU"/>
        </w:rPr>
        <w:t>Известна как бережливая разработка программного обеспечения, так как использует методы концепции бережливого производства.</w:t>
      </w:r>
    </w:p>
    <w:p w:rsidR="00A549DB" w:rsidRPr="00456B3C" w:rsidRDefault="00A549DB" w:rsidP="00A549DB">
      <w:pPr>
        <w:jc w:val="both"/>
      </w:pPr>
      <w:r w:rsidRPr="00456B3C">
        <w:t xml:space="preserve">Основными </w:t>
      </w:r>
      <w:r w:rsidRPr="00AE3E98">
        <w:rPr>
          <w:u w:val="single"/>
        </w:rPr>
        <w:t xml:space="preserve">Lean-принципами </w:t>
      </w:r>
      <w:r w:rsidRPr="00456B3C">
        <w:t>являются:</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Исключение потерь. Потерями считается всё, что не добавляет ценности для потребителя. В частности, излишняя функциональность, ожидание (паузы) в процессе разработки, нечёткие требования, медленное внутреннее сообщение.</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Акцент на обучении. Короткие циклы разработки, раннее тестирование, частая обратная связь с заказчиком.</w:t>
      </w:r>
    </w:p>
    <w:p w:rsidR="00A549DB" w:rsidRPr="00A549DB" w:rsidRDefault="00A549DB" w:rsidP="009F565D">
      <w:pPr>
        <w:pStyle w:val="ListParagraph"/>
        <w:numPr>
          <w:ilvl w:val="0"/>
          <w:numId w:val="95"/>
        </w:numPr>
        <w:spacing w:after="160" w:line="259" w:lineRule="auto"/>
        <w:jc w:val="both"/>
        <w:rPr>
          <w:szCs w:val="22"/>
        </w:rPr>
      </w:pPr>
      <w:r w:rsidRPr="00A549DB">
        <w:rPr>
          <w:szCs w:val="22"/>
        </w:rPr>
        <w:lastRenderedPageBreak/>
        <w:t>Предельно отсроченное принятие решений. Решение следует принимать не на основе предположений и прогнозов, а после открытия существенных фактов.</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быстрая доставка заказчику. Короткие итерации.</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Мотивация команды. Нельзя рассматривать людей исключительно как ресурс. Людям нужно нечто большее, чем просто список заданий.</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Интегрирование. Передать целостную информацию заказчику. Стремиться к целостной архитектуре. Рефакторинг.</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 xml:space="preserve">Целостное видение. Стандартизация, установление отношений между разработчиками. Разделение разработчиками принципов бережливости. </w:t>
      </w:r>
    </w:p>
    <w:p w:rsidR="00A549DB" w:rsidRPr="00A549DB" w:rsidRDefault="00A549DB" w:rsidP="00A549DB">
      <w:pPr>
        <w:jc w:val="both"/>
        <w:rPr>
          <w:lang w:val="ru-RU"/>
        </w:rPr>
      </w:pPr>
      <w:r w:rsidRPr="00A549DB">
        <w:rPr>
          <w:lang w:val="ru-RU"/>
        </w:rPr>
        <w:t xml:space="preserve">Таким образом, нет универсальной модели. Её выбор, как правило, зависит от нескольких факторов, таких как характер работы (есть ли чётко определенный результат? Разработка веб-сайтов является творческим делом и поэтому подходит для гибкого метода. Разработка транзакционной системы, где есть четко определенный результат, больше подходит для водопадного метода.), тип клиента (согласен ли он работать итеративно, есть ли у него время на проверку и комментирование регулярных итераций?), мнение вашего руководителя, внутренний или внешний клиент (водопадный метод подходит для внешних клиентов, от которых можно потребовать соблюдения подписанного договора, в отличие от внутренних клиентов, способных вынудить вас внести изменения, получив поддержку руководства). Но есть ряд методологий, которые являются излюбленными у крупных компаний. Так, например, </w:t>
      </w:r>
      <w:r>
        <w:t>Microsoft</w:t>
      </w:r>
      <w:r w:rsidRPr="00A549DB">
        <w:rPr>
          <w:lang w:val="ru-RU"/>
        </w:rPr>
        <w:t xml:space="preserve"> нередко использует </w:t>
      </w:r>
      <w:r w:rsidRPr="006A6677">
        <w:t>MSF</w:t>
      </w:r>
      <w:r w:rsidRPr="00A549DB">
        <w:rPr>
          <w:lang w:val="ru-RU"/>
        </w:rPr>
        <w:t xml:space="preserve"> (</w:t>
      </w:r>
      <w:r w:rsidRPr="006A6677">
        <w:t>Microsoft</w:t>
      </w:r>
      <w:r w:rsidRPr="00A549DB">
        <w:rPr>
          <w:lang w:val="ru-RU"/>
        </w:rPr>
        <w:t xml:space="preserve"> </w:t>
      </w:r>
      <w:r w:rsidRPr="006A6677">
        <w:t>Solutions</w:t>
      </w:r>
      <w:r w:rsidRPr="00A549DB">
        <w:rPr>
          <w:lang w:val="ru-RU"/>
        </w:rPr>
        <w:t xml:space="preserve"> </w:t>
      </w:r>
      <w:r w:rsidRPr="006A6677">
        <w:t>Framework</w:t>
      </w:r>
      <w:r w:rsidRPr="00A549DB">
        <w:rPr>
          <w:lang w:val="ru-RU"/>
        </w:rPr>
        <w:t xml:space="preserve">), которую сама и предложила. А </w:t>
      </w:r>
      <w:r>
        <w:t>Apple</w:t>
      </w:r>
      <w:r w:rsidRPr="00A549DB">
        <w:rPr>
          <w:lang w:val="ru-RU"/>
        </w:rPr>
        <w:t xml:space="preserve"> отдаёт предпочтение </w:t>
      </w:r>
      <w:r>
        <w:t>Agile</w:t>
      </w:r>
      <w:r w:rsidRPr="00A549DB">
        <w:rPr>
          <w:lang w:val="ru-RU"/>
        </w:rPr>
        <w:t xml:space="preserve">, </w:t>
      </w:r>
      <w:r>
        <w:t>Scrum</w:t>
      </w:r>
      <w:r w:rsidRPr="00A549DB">
        <w:rPr>
          <w:lang w:val="ru-RU"/>
        </w:rPr>
        <w:t xml:space="preserve">, </w:t>
      </w:r>
      <w:r>
        <w:t>Kanban</w:t>
      </w:r>
      <w:r w:rsidRPr="00A549DB">
        <w:rPr>
          <w:lang w:val="ru-RU"/>
        </w:rPr>
        <w:t xml:space="preserve"> и </w:t>
      </w:r>
      <w:r>
        <w:t>Lean</w:t>
      </w:r>
      <w:r w:rsidRPr="00A549DB">
        <w:rPr>
          <w:lang w:val="ru-RU"/>
        </w:rPr>
        <w:t>.</w:t>
      </w:r>
    </w:p>
    <w:p w:rsidR="00A549DB" w:rsidRPr="00A549DB" w:rsidRDefault="00A549DB" w:rsidP="00A549DB">
      <w:pPr>
        <w:jc w:val="both"/>
        <w:rPr>
          <w:sz w:val="28"/>
          <w:lang w:val="ru-RU"/>
        </w:rPr>
      </w:pPr>
      <w:r w:rsidRPr="00A549DB">
        <w:rPr>
          <w:lang w:val="ru-RU"/>
        </w:rPr>
        <w:t>Каждому проекту своя методология!</w:t>
      </w:r>
    </w:p>
    <w:p w:rsidR="00ED4858" w:rsidRDefault="00ED4858" w:rsidP="00DF0F58">
      <w:pPr>
        <w:pStyle w:val="Heading2"/>
        <w:jc w:val="both"/>
        <w:rPr>
          <w:lang w:val="ru-RU"/>
        </w:rPr>
      </w:pPr>
      <w:bookmarkStart w:id="34" w:name="_Toc438377281"/>
      <w:bookmarkStart w:id="35" w:name="_Toc438377348"/>
      <w:r>
        <w:rPr>
          <w:lang w:val="ru-RU"/>
        </w:rPr>
        <w:t>Мозговой штурм</w:t>
      </w:r>
      <w:bookmarkEnd w:id="34"/>
      <w:bookmarkEnd w:id="35"/>
    </w:p>
    <w:p w:rsidR="00E45E64" w:rsidRPr="00145A9B" w:rsidRDefault="00E45E64" w:rsidP="00E45E64">
      <w:pPr>
        <w:pStyle w:val="Heading3"/>
        <w:rPr>
          <w:lang w:val="ru-RU"/>
        </w:rPr>
      </w:pPr>
      <w:bookmarkStart w:id="36" w:name="_Toc438377349"/>
      <w:r>
        <w:rPr>
          <w:lang w:val="ru-RU"/>
        </w:rPr>
        <w:t>Основная идея</w:t>
      </w:r>
      <w:bookmarkEnd w:id="36"/>
    </w:p>
    <w:p w:rsidR="00E45E64" w:rsidRPr="00F86D46" w:rsidRDefault="00E45E64" w:rsidP="00E45E64">
      <w:pPr>
        <w:jc w:val="both"/>
        <w:rPr>
          <w:lang w:val="ru-RU"/>
        </w:rPr>
      </w:pPr>
      <w:r w:rsidRPr="00F86D46">
        <w:rPr>
          <w:lang w:val="ru-RU"/>
        </w:rPr>
        <w:t>Сущность метода мозгового штурма заключается в том, что отбирается группа квалифицированных экспертов, но оценки и выводы делаются в ходе заседания. Все эксперты делятся на две группы: первая генерирует идеи (выставляет оценки), а вторая — их анализирует. При этом запрещается критиковать ту или иную идею. Идея, с которой согласится большинство экспертов, и считается правильной.</w:t>
      </w:r>
    </w:p>
    <w:p w:rsidR="00E45E64" w:rsidRPr="00E45E64" w:rsidRDefault="00E45E64" w:rsidP="00E45E64">
      <w:pPr>
        <w:jc w:val="both"/>
        <w:rPr>
          <w:lang w:val="ru-RU"/>
        </w:rPr>
      </w:pPr>
      <w:r w:rsidRPr="00E45E64">
        <w:rPr>
          <w:lang w:val="ru-RU"/>
        </w:rPr>
        <w:t xml:space="preserve">Метод "мозгового штурма":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достаточно оперативен и надежен;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максимум идей за короткий отрезок времени;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отсутствие какой-либо критики;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развитие, комбинация и модификация как своих, так и чужих идей. </w:t>
      </w:r>
    </w:p>
    <w:p w:rsidR="00E45E64" w:rsidRPr="00F86D46" w:rsidRDefault="00E45E64" w:rsidP="00E45E64">
      <w:pPr>
        <w:jc w:val="both"/>
        <w:rPr>
          <w:lang w:val="ru-RU"/>
        </w:rPr>
      </w:pPr>
      <w:r w:rsidRPr="00E45E64">
        <w:rPr>
          <w:lang w:val="ru-RU"/>
        </w:rPr>
        <w:t>Этот метод специально разработан для получения максимального количества предложений. Его эффективность поразительна: 6 человек за полчаса могут выдвинуть 150 идей. Бригада проектировщиков, работающая обычными методами, никогда не пришла бы к</w:t>
      </w:r>
      <w:r w:rsidRPr="00F86D46">
        <w:rPr>
          <w:lang w:val="ru-RU"/>
        </w:rPr>
        <w:t xml:space="preserve"> мысли о том, что рассматриваемая ими проблема имеет такое разнообразие аспектов.</w:t>
      </w:r>
    </w:p>
    <w:p w:rsidR="00E45E64" w:rsidRPr="00F86D46" w:rsidRDefault="00E45E64" w:rsidP="00E45E64">
      <w:pPr>
        <w:pStyle w:val="Heading3"/>
        <w:jc w:val="both"/>
        <w:rPr>
          <w:lang w:val="ru-RU"/>
        </w:rPr>
      </w:pPr>
      <w:bookmarkStart w:id="37" w:name="_Toc438377350"/>
      <w:r w:rsidRPr="00F86D46">
        <w:rPr>
          <w:lang w:val="ru-RU"/>
        </w:rPr>
        <w:lastRenderedPageBreak/>
        <w:t>Техника проведения мозгового штурма</w:t>
      </w:r>
      <w:bookmarkEnd w:id="37"/>
    </w:p>
    <w:p w:rsidR="00E45E64" w:rsidRPr="00F86D46" w:rsidRDefault="00E45E64" w:rsidP="00E45E64">
      <w:pPr>
        <w:jc w:val="both"/>
        <w:rPr>
          <w:lang w:val="ru-RU"/>
        </w:rPr>
      </w:pPr>
      <w:r w:rsidRPr="00F86D46">
        <w:rPr>
          <w:lang w:val="ru-RU"/>
        </w:rPr>
        <w:t>Техника мозгового штурма такова. Собирается группа лиц, отобранных для генерации альтернатив. Главный принцип отбора — разнообразие профессий, квалификаций, опыта (такой принцип позволяет расширить фонд априорный информации, которой располагает группа). Сообщается, что приветствуются все идеи, возникшие как индивидуально, так и по ассоциации при выслушивании предложений других участников, в том числе и лишь частично улучшающие чужие идеи (каждую идею рекомендуется записывать на отдельной карточке). Категорически запрещается любая критика — это важнейшее условие мозгового штурма: сама возможность критики тормозит воображение. Каждый по очереди зачитывает свою идею, остальные слушают и записывают на карточки новые мысли, возникшие под влиянием услышанного. Затем все карточки собираются, сортируются и анализируются, обычно другой группой экспертов.</w:t>
      </w:r>
    </w:p>
    <w:p w:rsidR="00E45E64" w:rsidRPr="00F86D46" w:rsidRDefault="00E45E64" w:rsidP="00E45E64">
      <w:pPr>
        <w:jc w:val="both"/>
        <w:rPr>
          <w:lang w:val="ru-RU"/>
        </w:rPr>
      </w:pPr>
      <w:r w:rsidRPr="00F86D46">
        <w:rPr>
          <w:lang w:val="ru-RU"/>
        </w:rPr>
        <w:t>Число альтернатив можно впоследствии значительно увеличить, комбинирую сгенерированные идеи. Среди полученных в результате мозгового штурма идей может оказаться много глупых и неосуществимых, но глупые идеи потом легко исключить последующей критикой.</w:t>
      </w:r>
    </w:p>
    <w:p w:rsidR="00E45E64" w:rsidRPr="00F86D46" w:rsidRDefault="00E45E64" w:rsidP="00E45E64">
      <w:pPr>
        <w:pStyle w:val="Heading3"/>
        <w:jc w:val="both"/>
        <w:rPr>
          <w:lang w:val="ru-RU"/>
        </w:rPr>
      </w:pPr>
      <w:bookmarkStart w:id="38" w:name="a2"/>
      <w:bookmarkStart w:id="39" w:name="_Toc438377351"/>
      <w:bookmarkEnd w:id="38"/>
      <w:r w:rsidRPr="00F86D46">
        <w:rPr>
          <w:lang w:val="ru-RU"/>
        </w:rPr>
        <w:t>Условия проведения мозгового штурма</w:t>
      </w:r>
      <w:bookmarkEnd w:id="39"/>
    </w:p>
    <w:p w:rsidR="00E45E64" w:rsidRPr="00E45E64" w:rsidRDefault="00E45E64" w:rsidP="00E45E64">
      <w:pPr>
        <w:jc w:val="both"/>
        <w:rPr>
          <w:b/>
          <w:lang w:val="ru-RU"/>
        </w:rPr>
      </w:pPr>
      <w:r w:rsidRPr="00E45E64">
        <w:rPr>
          <w:b/>
          <w:lang w:val="ru-RU"/>
        </w:rPr>
        <w:t>Категории участников</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Жестких ограничений нет, но лучше включать в группу работников с относительно небольшим опытом работы — они еще не имеют выработанных стереотипов.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решении специфических задач необходимо приглашать специалистов (но они будут приглашенными, а не участниками).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Рекомендуется формировать смешанные группы (из мужчин и женщин). Как правило, наличие представителей разного пола оживляет атмосферу работы.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проведении мозгового штурма желательно, чтобы количество активных и умеренных членов группы было примерно поровну.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Необходимо, чтобы разница в возрасте, служебном положении между членами группы была минимальной. Присутствие начальства также сдерживает и ограничивает ход протекания мозгового штурма.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 рекомендуется приглашать на проведение мозгового штурма скептически настроенного руководителя, даже при условии его участия в роли наблюдателя.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Целесообразно время от времени вводить в группу новых людей, новые люди вносят новые взгляды, идеи, стимулирующие мышление. </w:t>
      </w:r>
    </w:p>
    <w:p w:rsidR="00E45E64" w:rsidRPr="00E45E64" w:rsidRDefault="00E45E64" w:rsidP="009F565D">
      <w:pPr>
        <w:numPr>
          <w:ilvl w:val="3"/>
          <w:numId w:val="134"/>
        </w:numPr>
        <w:jc w:val="both"/>
        <w:rPr>
          <w:b/>
          <w:bCs/>
          <w:lang w:val="ru-RU"/>
        </w:rPr>
      </w:pPr>
      <w:r w:rsidRPr="00E45E64">
        <w:rPr>
          <w:b/>
          <w:bCs/>
          <w:lang w:val="ru-RU"/>
        </w:rPr>
        <w:t>Количество участников</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Оптимальный состав группы от 6 до 12 человек. Оптимальное участников число — 7.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Не рекомендуется разбивать участников группы на более мелкие (2 и более).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Количество людей в группе также зависит от количества в ней активных и умеренных членов. Если больше активных, то количество людей в группе должно быть меньше, больше умеренных — наоборот. </w:t>
      </w:r>
    </w:p>
    <w:p w:rsidR="00E45E64" w:rsidRPr="00E45E64" w:rsidRDefault="00E45E64" w:rsidP="009F565D">
      <w:pPr>
        <w:numPr>
          <w:ilvl w:val="3"/>
          <w:numId w:val="134"/>
        </w:numPr>
        <w:jc w:val="both"/>
        <w:rPr>
          <w:b/>
          <w:bCs/>
          <w:lang w:val="ru-RU"/>
        </w:rPr>
      </w:pPr>
      <w:r w:rsidRPr="00E45E64">
        <w:rPr>
          <w:b/>
          <w:bCs/>
          <w:lang w:val="ru-RU"/>
        </w:rPr>
        <w:t>Обстановка, место проведения</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lastRenderedPageBreak/>
        <w:t xml:space="preserve">Для проведения мозгового штурма целесообразно место проведения использовать аудиторию или отдельную комнату, вдали от постороннего шума. На стене рекомендуется повесить плакат с основными правилами проведения мозгового штурма.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доску, которую участники могут использовать для отображения своих идей. Столы и стулья рекомендуем расположить в виде буквы П, О, круга или полуэллипса. Это облегчает контакт участников и повышает коммуникабельность. Если группа небольшая (5 — 6 человек) — наиболее удобен круглый стол.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магнитофон: человек может не успеть вникнуть в идею и упустить ее.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Не забывайте, что юмор во время собрания необходим. Это способствует созданию непринужденной обстановки и творческой атмосферы. </w:t>
      </w:r>
    </w:p>
    <w:p w:rsidR="00E45E64" w:rsidRPr="00E45E64" w:rsidRDefault="00E45E64" w:rsidP="009F565D">
      <w:pPr>
        <w:numPr>
          <w:ilvl w:val="3"/>
          <w:numId w:val="134"/>
        </w:numPr>
        <w:jc w:val="both"/>
        <w:rPr>
          <w:b/>
          <w:bCs/>
          <w:lang w:val="ru-RU"/>
        </w:rPr>
      </w:pPr>
      <w:r w:rsidRPr="00E45E64">
        <w:rPr>
          <w:b/>
          <w:bCs/>
          <w:lang w:val="ru-RU"/>
        </w:rPr>
        <w:t>Продолжительность и время</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Как правило, продолжительность проведения мозгового штурма и время колеблется в пределах 40 — 60 минут. Это наиболее эффективный промежуток времени.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При решении простых проблем или при ограничении по времени наиболее подходящая продолжительность обсуждения — 10-15 минут.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Наиболее подходящее время для проведения мозгового штурма — утро (с 10 до 12 ч), но также можно проводить его и после обеда (с 14 до 18 ч). </w:t>
      </w:r>
    </w:p>
    <w:p w:rsidR="00E45E64" w:rsidRPr="00E45E64" w:rsidRDefault="00E45E64" w:rsidP="009F565D">
      <w:pPr>
        <w:numPr>
          <w:ilvl w:val="3"/>
          <w:numId w:val="134"/>
        </w:numPr>
        <w:jc w:val="both"/>
        <w:rPr>
          <w:b/>
          <w:bCs/>
          <w:lang w:val="ru-RU"/>
        </w:rPr>
      </w:pPr>
      <w:r w:rsidRPr="00E45E64">
        <w:rPr>
          <w:b/>
          <w:bCs/>
          <w:lang w:val="ru-RU"/>
        </w:rPr>
        <w:t>Типы проблем, решаемые методом мозгового штурма</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мозгового штурма позволяет решать любую проблему, решаемые методом имеющую несколько возможных вариантов решений. Проблемы, мозгового штурма имеющие только один ответ или ограниченное число возможных решений, не подходят для решения этим методом.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Необходимо также избегать решения слишком общих, абстрактных 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Рекомендуется избегать полного решения проблемы за одну сессию. Если начальная формулировка слишком широка и обобщена, следует подразделить ее на ряд подпроблем.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мозговой атаки можно с успехом использовать для сбора информации, а не идей, т. е. для выяснения источников или формирования вопросов анкеты.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Проблемы для обсуждения рекомендуется формулировать просто и ясно. </w:t>
      </w:r>
    </w:p>
    <w:p w:rsidR="00E45E64" w:rsidRPr="00E45E64" w:rsidRDefault="00E45E64" w:rsidP="009F565D">
      <w:pPr>
        <w:numPr>
          <w:ilvl w:val="3"/>
          <w:numId w:val="134"/>
        </w:numPr>
        <w:jc w:val="both"/>
        <w:rPr>
          <w:b/>
          <w:bCs/>
          <w:lang w:val="ru-RU"/>
        </w:rPr>
      </w:pPr>
      <w:r w:rsidRPr="00E45E64">
        <w:rPr>
          <w:b/>
          <w:bCs/>
          <w:lang w:val="ru-RU"/>
        </w:rPr>
        <w:t>Озвучивание проблемы</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Тема мозгового штурма раскрывается участникам заранее, за несколько дней до обсуждения. В этом случае ведущий (председатель) представляет краткое изложение темы или проблемы (до 5 мин, объемом на пол-листа), раздает ее участникам заранее.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Ознакомление участников мозговой атаки с темой или проблемой непосредственно при проведении мозгового штурма.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Существует также и смешанный способ подачи темы или проблемы для мозговой атаки. То есть заранее сообщается частичная, а не полная информация по проблеме. </w:t>
      </w:r>
    </w:p>
    <w:p w:rsidR="00E45E64" w:rsidRPr="00E45E64" w:rsidRDefault="00E45E64" w:rsidP="00E45E64">
      <w:pPr>
        <w:jc w:val="both"/>
        <w:rPr>
          <w:i/>
          <w:lang w:val="ru-RU"/>
        </w:rPr>
      </w:pPr>
      <w:r w:rsidRPr="00E45E64">
        <w:rPr>
          <w:i/>
          <w:lang w:val="ru-RU"/>
        </w:rPr>
        <w:t>Рекомендуется использовать три правила представления идеи или проблемы:</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Показать или проиллюстрировать путь развития проблемы или ситуации. Если это возможно, то лучше графически.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lastRenderedPageBreak/>
        <w:t xml:space="preserve">Дать рекомендации по выбору основных точек соприкосновения. Использовать диаграммы, модели и все, что наилучшим образом подходит для этой цели. Желательно все это показать и объяснить просто и четко.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Суммировать имеющиеся точки зрения, показать их преимущества и недостатки. Еще раз подчеркнуть необходимость решения. </w:t>
      </w:r>
    </w:p>
    <w:p w:rsidR="00E45E64" w:rsidRPr="00E45E64" w:rsidRDefault="00E45E64" w:rsidP="009F565D">
      <w:pPr>
        <w:numPr>
          <w:ilvl w:val="3"/>
          <w:numId w:val="134"/>
        </w:numPr>
        <w:jc w:val="both"/>
        <w:rPr>
          <w:b/>
          <w:bCs/>
          <w:lang w:val="ru-RU"/>
        </w:rPr>
      </w:pPr>
      <w:r w:rsidRPr="00E45E64">
        <w:rPr>
          <w:b/>
          <w:bCs/>
          <w:lang w:val="ru-RU"/>
        </w:rPr>
        <w:t>Роль руководителя (лидера)</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Основные функции руководителя заключаются в информировании всех участников о правилах мозговой атаки, контроле за их соблюдением, а также в общем контроле за дискуссией, чтобы она оставалась в рамках или границах обсуждаемой темы или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Важно, чтобы руководитель сам участвовал в генерировании идей. Он одновременно должен выполнять роль стимулятора или катализатора в случае замедления темпа генерирования идей. Хороший руководитель, как правило, должен заранее иметь список возможных решений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Роль руководителя заключается также в подборе участников мозгового штурма как минимум за 2 дня до ее проведения.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Эффективный руководитель постоянно подбрасывает «дикие» и безрассудные идеи и предложения, чтобы продемонстрировать, что они поощряются.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Иногда бывает, что группе участников трудно избавиться от традиционных подходов, стереотипов в решении проблемы. В этом случае рекомендуем использовать маленькую хитрость: руководитель останавливает ход мозгового штурма и вводит ограничения: в течение 2-3 минут предлагать только непрактичные, самые необычные идеи.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Часто бывает, что участники продолжают генерировать интересные идеи и после проведения собрания. В этом случае задача руководителя — собрать группу через несколько дней и зафиксировать эти идеи. </w:t>
      </w:r>
    </w:p>
    <w:p w:rsidR="00E45E64" w:rsidRPr="00E45E64" w:rsidRDefault="00E45E64" w:rsidP="00E45E64">
      <w:pPr>
        <w:jc w:val="both"/>
        <w:rPr>
          <w:b/>
          <w:lang w:val="ru-RU"/>
        </w:rPr>
      </w:pPr>
      <w:r w:rsidRPr="00E45E64">
        <w:rPr>
          <w:b/>
          <w:lang w:val="ru-RU"/>
        </w:rPr>
        <w:t>Оценка идей</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Для оценки идей необходимо выбрать критерии. Критериями оценки могут быть актуальность, практическая реализация, решаемость собственными силами, новизна и т. д. </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Оценка идей может осуществляться той же или другой группой по составу. Если оценка осуществляется той же группой участников, то, как правило, она производится через несколько дней. </w:t>
      </w:r>
    </w:p>
    <w:p w:rsidR="00E45E64" w:rsidRPr="00F86D46" w:rsidRDefault="00E45E64" w:rsidP="00E45E64">
      <w:pPr>
        <w:pStyle w:val="Heading3"/>
        <w:jc w:val="both"/>
        <w:rPr>
          <w:lang w:val="ru-RU"/>
        </w:rPr>
      </w:pPr>
      <w:bookmarkStart w:id="40" w:name="a3"/>
      <w:bookmarkStart w:id="41" w:name="_Toc438377352"/>
      <w:bookmarkEnd w:id="40"/>
      <w:r w:rsidRPr="00F86D46">
        <w:rPr>
          <w:lang w:val="ru-RU"/>
        </w:rPr>
        <w:t>Правила проведения мозгового штурма</w:t>
      </w:r>
      <w:bookmarkEnd w:id="41"/>
    </w:p>
    <w:p w:rsidR="00E45E64" w:rsidRPr="00F86D46" w:rsidRDefault="00E45E64" w:rsidP="00E45E64">
      <w:pPr>
        <w:jc w:val="both"/>
        <w:rPr>
          <w:lang w:val="ru-RU"/>
        </w:rPr>
      </w:pPr>
      <w:r w:rsidRPr="002E13DD">
        <w:rPr>
          <w:b/>
          <w:lang w:val="ru-RU"/>
        </w:rPr>
        <w:t>Правило 1:</w:t>
      </w:r>
      <w:r w:rsidRPr="00F86D46">
        <w:rPr>
          <w:lang w:val="ru-RU"/>
        </w:rPr>
        <w:t xml:space="preserve"> Запрещается всякая критика идей, высказываемых во время проведения мозгового штурма </w:t>
      </w:r>
    </w:p>
    <w:p w:rsidR="00E45E64" w:rsidRPr="00F86D46" w:rsidRDefault="00E45E64" w:rsidP="00E45E64">
      <w:pPr>
        <w:jc w:val="both"/>
        <w:rPr>
          <w:lang w:val="ru-RU"/>
        </w:rPr>
      </w:pPr>
      <w:r w:rsidRPr="00F86D46">
        <w:rPr>
          <w:lang w:val="ru-RU"/>
        </w:rPr>
        <w:t>Принцип проведения мозгового штурма заключается в приоритете количества высказанных идей над их качеством. Высказываемые участниками идеи, пусть даже самые сумасшедшие, могут служить отправной точкой для развития мыслительного процесса других участников. В этом и заключается преимущество коллективного мышления над индивидуальным. Любая, даже самая малая, оценка высказанной идеи может повлиять на весь процесс проведения мозгового штурма. Он будет успешным, если каждый участник направит свои усилия в конструктивное русло.</w:t>
      </w:r>
    </w:p>
    <w:p w:rsidR="00E45E64" w:rsidRPr="00F86D46" w:rsidRDefault="00E45E64" w:rsidP="00E45E64">
      <w:pPr>
        <w:jc w:val="both"/>
        <w:rPr>
          <w:lang w:val="ru-RU"/>
        </w:rPr>
      </w:pPr>
      <w:r w:rsidRPr="002E13DD">
        <w:rPr>
          <w:b/>
          <w:lang w:val="ru-RU"/>
        </w:rPr>
        <w:t>Правило 2:</w:t>
      </w:r>
      <w:r w:rsidRPr="00F86D46">
        <w:rPr>
          <w:lang w:val="ru-RU"/>
        </w:rPr>
        <w:t xml:space="preserve"> Свободный полет мыслей и поощрение самых «безумных» идей </w:t>
      </w:r>
    </w:p>
    <w:p w:rsidR="00E45E64" w:rsidRPr="00F86D46" w:rsidRDefault="00E45E64" w:rsidP="00E45E64">
      <w:pPr>
        <w:jc w:val="both"/>
        <w:rPr>
          <w:lang w:val="ru-RU"/>
        </w:rPr>
      </w:pPr>
      <w:r w:rsidRPr="00F86D46">
        <w:rPr>
          <w:lang w:val="ru-RU"/>
        </w:rPr>
        <w:lastRenderedPageBreak/>
        <w:t>Целью мозгового штурма, как коллективного творческого процесса, является поиск нестандартных, нетрадиционных идей. В противном случае этот процесс может превратиться в обычное совещание, на которых чаще всего предлагаются и обсуждаются именно стандартные идеи и решения, которые не всегда являются результативными и эффективными.</w:t>
      </w:r>
    </w:p>
    <w:p w:rsidR="00E45E64" w:rsidRPr="00F86D46" w:rsidRDefault="00E45E64" w:rsidP="00E45E64">
      <w:pPr>
        <w:jc w:val="both"/>
        <w:rPr>
          <w:lang w:val="ru-RU"/>
        </w:rPr>
      </w:pPr>
      <w:r w:rsidRPr="00F86D46">
        <w:rPr>
          <w:lang w:val="ru-RU"/>
        </w:rPr>
        <w:t>Для появления творческих идей необходим определенный настрой, когда мысли свободно проносятся в нашей голове. Это состояние характеризуется включением в работу нашего подсознания. Для появления такого настроя участников мозгового штурма следует</w:t>
      </w:r>
    </w:p>
    <w:p w:rsidR="00E45E64" w:rsidRPr="00F86D46" w:rsidRDefault="00E45E64" w:rsidP="00E45E64">
      <w:pPr>
        <w:jc w:val="both"/>
        <w:rPr>
          <w:lang w:val="ru-RU"/>
        </w:rPr>
      </w:pPr>
      <w:r w:rsidRPr="00F86D46">
        <w:rPr>
          <w:lang w:val="ru-RU"/>
        </w:rPr>
        <w:t>проводить специальную разминку с задачами на анализ и синтез, ассоциативные связи и т.д.</w:t>
      </w:r>
    </w:p>
    <w:p w:rsidR="00E45E64" w:rsidRPr="00F86D46" w:rsidRDefault="00E45E64" w:rsidP="00E45E64">
      <w:pPr>
        <w:jc w:val="both"/>
        <w:rPr>
          <w:lang w:val="ru-RU"/>
        </w:rPr>
      </w:pPr>
      <w:r w:rsidRPr="00F86D46">
        <w:rPr>
          <w:lang w:val="ru-RU"/>
        </w:rPr>
        <w:t>Высказывая свои идеи, участникам необходимо помнить, что совершенно не имеет значения, применимы они на практике или нет, так или иначе, многие из них, возможно, помогут найти эффективное решение.</w:t>
      </w:r>
    </w:p>
    <w:p w:rsidR="00E45E64" w:rsidRPr="00F86D46" w:rsidRDefault="00E45E64" w:rsidP="00E45E64">
      <w:pPr>
        <w:jc w:val="both"/>
        <w:rPr>
          <w:lang w:val="ru-RU"/>
        </w:rPr>
      </w:pPr>
      <w:r w:rsidRPr="002E13DD">
        <w:rPr>
          <w:b/>
          <w:lang w:val="ru-RU"/>
        </w:rPr>
        <w:t>Правило 3:</w:t>
      </w:r>
      <w:r w:rsidRPr="00F86D46">
        <w:rPr>
          <w:lang w:val="ru-RU"/>
        </w:rPr>
        <w:t xml:space="preserve"> Выдвижение как можно большего количества идей </w:t>
      </w:r>
    </w:p>
    <w:p w:rsidR="00E45E64" w:rsidRPr="00F86D46" w:rsidRDefault="00E45E64" w:rsidP="00E45E64">
      <w:pPr>
        <w:jc w:val="both"/>
        <w:rPr>
          <w:lang w:val="ru-RU"/>
        </w:rPr>
      </w:pPr>
      <w:r w:rsidRPr="00F86D46">
        <w:rPr>
          <w:lang w:val="ru-RU"/>
        </w:rPr>
        <w:t>Как уже упоминалось, для проведения мозгового штурма наиболее важно количество высказанных идей, чем их качество. Та как генерировать идеи участники должны (и могут) в течение небольшого ограниченного времени, то они должны научиться использовать уже высказанные другими участниками идеи для быстрого обдумывания и предложения новых.</w:t>
      </w:r>
    </w:p>
    <w:p w:rsidR="00E45E64" w:rsidRPr="00F86D46" w:rsidRDefault="00E45E64" w:rsidP="00E45E64">
      <w:pPr>
        <w:jc w:val="both"/>
        <w:rPr>
          <w:lang w:val="ru-RU"/>
        </w:rPr>
      </w:pPr>
      <w:r w:rsidRPr="00F86D46">
        <w:rPr>
          <w:lang w:val="ru-RU"/>
        </w:rPr>
        <w:t>В практике работы таких групп можно отметить, что целью проведения мозгового штурма является выдвижение более 100 идей за 20 минут. Самым продуктивным (успешным) мозговым штурмом является тот, при проведении которого за 20 минут предлагается 200 — 250 идей.</w:t>
      </w:r>
    </w:p>
    <w:p w:rsidR="00E45E64" w:rsidRPr="00F86D46" w:rsidRDefault="00E45E64" w:rsidP="00E45E64">
      <w:pPr>
        <w:jc w:val="both"/>
        <w:rPr>
          <w:lang w:val="ru-RU"/>
        </w:rPr>
      </w:pPr>
      <w:r w:rsidRPr="002E13DD">
        <w:rPr>
          <w:b/>
          <w:lang w:val="ru-RU"/>
        </w:rPr>
        <w:t>Правило 4:</w:t>
      </w:r>
      <w:r w:rsidRPr="00F86D46">
        <w:rPr>
          <w:lang w:val="ru-RU"/>
        </w:rPr>
        <w:t xml:space="preserve"> Обязательная фиксация всех идей </w:t>
      </w:r>
    </w:p>
    <w:p w:rsidR="00E45E64" w:rsidRPr="00F86D46" w:rsidRDefault="00E45E64" w:rsidP="00E45E64">
      <w:pPr>
        <w:jc w:val="both"/>
        <w:rPr>
          <w:lang w:val="ru-RU"/>
        </w:rPr>
      </w:pPr>
      <w:r w:rsidRPr="00F86D46">
        <w:rPr>
          <w:lang w:val="ru-RU"/>
        </w:rPr>
        <w:t>При проведении мозгового штурма должна быть зафиксирована каждая идея, даже если она повторяется. Все участники группы должны видеть все зафиксированные идеи, поэтому следует заранее к этому подготовиться.</w:t>
      </w:r>
    </w:p>
    <w:p w:rsidR="00E45E64" w:rsidRPr="00F86D46" w:rsidRDefault="00E45E64" w:rsidP="00E45E64">
      <w:pPr>
        <w:jc w:val="both"/>
        <w:rPr>
          <w:lang w:val="ru-RU"/>
        </w:rPr>
      </w:pPr>
      <w:r w:rsidRPr="00F86D46">
        <w:rPr>
          <w:lang w:val="ru-RU"/>
        </w:rPr>
        <w:t>Обычно идеи записывают маркерами на больших листах бумаги. Развесить их лучше заранее, перед началом мозгового штурма и разместить на стенах таким образом, чтобы они были хорошо видны каждому участнику.</w:t>
      </w:r>
    </w:p>
    <w:p w:rsidR="00E45E64" w:rsidRPr="00F86D46" w:rsidRDefault="00E45E64" w:rsidP="00E45E64">
      <w:pPr>
        <w:jc w:val="both"/>
        <w:rPr>
          <w:lang w:val="ru-RU"/>
        </w:rPr>
      </w:pPr>
      <w:r w:rsidRPr="002E13DD">
        <w:rPr>
          <w:b/>
          <w:lang w:val="ru-RU"/>
        </w:rPr>
        <w:t>Правило 5:</w:t>
      </w:r>
      <w:r w:rsidRPr="00F86D46">
        <w:rPr>
          <w:lang w:val="ru-RU"/>
        </w:rPr>
        <w:t xml:space="preserve"> Инкубация идей </w:t>
      </w:r>
    </w:p>
    <w:p w:rsidR="00E45E64" w:rsidRPr="00F86D46" w:rsidRDefault="00E45E64" w:rsidP="00E45E64">
      <w:pPr>
        <w:jc w:val="both"/>
        <w:rPr>
          <w:lang w:val="ru-RU"/>
        </w:rPr>
      </w:pPr>
      <w:r w:rsidRPr="00F86D46">
        <w:rPr>
          <w:lang w:val="ru-RU"/>
        </w:rPr>
        <w:t>После того, как все идеи высказаны и зафиксированы, необходимо время для того, чтобы их обдумать и оценить. Зачем нужен этот этап? Дело в том, что инкубационный период позволяет человеку оправиться от усталости, связанной с решением проблемы. Перерыв в трудной проблеме позволяет также забыть несоответствующие подходы к ней.</w:t>
      </w:r>
    </w:p>
    <w:p w:rsidR="00E45E64" w:rsidRPr="00F86D46" w:rsidRDefault="00E45E64" w:rsidP="00E45E64">
      <w:pPr>
        <w:jc w:val="both"/>
        <w:rPr>
          <w:lang w:val="ru-RU"/>
        </w:rPr>
      </w:pPr>
      <w:r w:rsidRPr="00F86D46">
        <w:rPr>
          <w:lang w:val="ru-RU"/>
        </w:rPr>
        <w:t>Решению проблемы может мешать функциональная закрепленность, и не исключено, что во время инкубационного периода человек забывает старые и безуспешные способы ее решения. Опыт показывает, что в период инкубации человек продолжает работать над задачей бессознательно. Кроме того, во время перерыва в процессе решения проблемы может проис</w:t>
      </w:r>
      <w:r>
        <w:rPr>
          <w:lang w:val="ru-RU"/>
        </w:rPr>
        <w:t>ходить реорганизация материала.</w:t>
      </w:r>
    </w:p>
    <w:p w:rsidR="00E45E64" w:rsidRPr="00F86D46" w:rsidRDefault="00E45E64" w:rsidP="00E45E64">
      <w:pPr>
        <w:pStyle w:val="Heading3"/>
        <w:jc w:val="both"/>
        <w:rPr>
          <w:lang w:val="ru-RU"/>
        </w:rPr>
      </w:pPr>
      <w:bookmarkStart w:id="42" w:name="_Toc438377353"/>
      <w:r w:rsidRPr="00F86D46">
        <w:rPr>
          <w:lang w:val="ru-RU"/>
        </w:rPr>
        <w:lastRenderedPageBreak/>
        <w:t>Брейнрайтинг</w:t>
      </w:r>
      <w:bookmarkEnd w:id="42"/>
    </w:p>
    <w:p w:rsidR="00E45E64" w:rsidRPr="00F86D46" w:rsidRDefault="00E45E64" w:rsidP="00E45E64">
      <w:pPr>
        <w:jc w:val="both"/>
        <w:rPr>
          <w:lang w:val="ru-RU"/>
        </w:rPr>
      </w:pPr>
      <w:r w:rsidRPr="00F86D46">
        <w:rPr>
          <w:lang w:val="ru-RU"/>
        </w:rPr>
        <w:t>Эта методика основана на технике мозговой атаки, но участники группы выражают свои предложения не вслух, а в письменной форме [11]. Они пишут свои идеи на листках бумаги и затем обмениваются ими друг с другом. Идея соседа становится стимулом для новой идеи, которая вносится в полученный листок. Группа снова обменивается листками, и так продолжается в течение определенного времени (не более 15 минут).</w:t>
      </w:r>
    </w:p>
    <w:p w:rsidR="00E45E64" w:rsidRPr="00F86D46" w:rsidRDefault="00E45E64" w:rsidP="00E45E64">
      <w:pPr>
        <w:jc w:val="both"/>
        <w:rPr>
          <w:lang w:val="ru-RU"/>
        </w:rPr>
      </w:pPr>
      <w:r w:rsidRPr="00F86D46">
        <w:rPr>
          <w:lang w:val="ru-RU"/>
        </w:rPr>
        <w:t>Правила мозговой атаки распространяются и на записи мыслей: стремиться к большему количеству идей, не критиковать выдвинутые предложения до окончания занятий, поощрять «свободные ассоциации».</w:t>
      </w:r>
    </w:p>
    <w:p w:rsidR="00E45E64" w:rsidRPr="00F86D46" w:rsidRDefault="00E45E64" w:rsidP="00E45E64">
      <w:pPr>
        <w:jc w:val="both"/>
        <w:rPr>
          <w:lang w:val="ru-RU"/>
        </w:rPr>
      </w:pPr>
      <w:r w:rsidRPr="00F86D46">
        <w:rPr>
          <w:lang w:val="ru-RU"/>
        </w:rPr>
        <w:t xml:space="preserve">Рассмотрим </w:t>
      </w:r>
      <w:r w:rsidRPr="00FF7223">
        <w:rPr>
          <w:i/>
          <w:lang w:val="ru-RU"/>
        </w:rPr>
        <w:t>пример</w:t>
      </w:r>
      <w:r w:rsidRPr="00F86D46">
        <w:rPr>
          <w:lang w:val="ru-RU"/>
        </w:rPr>
        <w:t>.</w:t>
      </w:r>
    </w:p>
    <w:p w:rsidR="00E45E64" w:rsidRPr="00F86D46" w:rsidRDefault="00E45E64" w:rsidP="00E45E64">
      <w:pPr>
        <w:jc w:val="both"/>
        <w:rPr>
          <w:lang w:val="ru-RU"/>
        </w:rPr>
      </w:pPr>
      <w:r w:rsidRPr="00F86D46">
        <w:rPr>
          <w:lang w:val="ru-RU"/>
        </w:rPr>
        <w:t>Менеджеры парфюмерной фирмы решили применить метод записи мыслей в поисках новаторских идей для развития бизнеса. Каждый участник заседания записал свою идею на листке и обменялся с соседом. Один из менеджеров подумал о производстве нового сорта мыла и стирального порошка, в то время как другой внес в список предложение разработать новую линию по производству шампуня и бальзама для волос. Ну, а третий, когда к нему попал этот листок с этими двумя идеями, соединил их и предложил создать уникальный продукт: мыло, шампунь и кондиционер в одном флаконе.</w:t>
      </w:r>
    </w:p>
    <w:p w:rsidR="00E45E64" w:rsidRPr="00F86D46" w:rsidRDefault="00E45E64" w:rsidP="00E45E64">
      <w:pPr>
        <w:pStyle w:val="Heading3"/>
        <w:rPr>
          <w:lang w:val="ru-RU"/>
        </w:rPr>
      </w:pPr>
      <w:bookmarkStart w:id="43" w:name="_Toc438377354"/>
      <w:r w:rsidRPr="00F86D46">
        <w:rPr>
          <w:lang w:val="ru-RU"/>
        </w:rPr>
        <w:t>Мозговая атака на доске</w:t>
      </w:r>
      <w:bookmarkEnd w:id="43"/>
    </w:p>
    <w:p w:rsidR="00E45E64" w:rsidRPr="00E45E64" w:rsidRDefault="00E45E64" w:rsidP="00E45E64">
      <w:pPr>
        <w:jc w:val="both"/>
        <w:rPr>
          <w:lang w:val="ru-RU"/>
        </w:rPr>
      </w:pPr>
      <w:r w:rsidRPr="00F86D46">
        <w:rPr>
          <w:lang w:val="ru-RU"/>
        </w:rPr>
        <w:t>В рабочих помещениях можно повесить на стене специальную доску, атака на доске чтобы сотрудники размещали на ней листки с записями тех творческих идей, которые придут им в течение рабочего дня. Повесить эту доску следует на видном месте. В центре ее должна быть написана — большими яркими (разноцветными) буквами — требующая разрешения проблема. Любой, у кого возникнет интересная мысль, способная помочь в решении данной проблемы, может приколоть на доску листок с зафиксированной на нем идеей.</w:t>
      </w:r>
    </w:p>
    <w:p w:rsidR="00260C49" w:rsidRDefault="00C534C5" w:rsidP="00DF0F58">
      <w:pPr>
        <w:pStyle w:val="Heading2"/>
        <w:jc w:val="both"/>
        <w:rPr>
          <w:lang w:val="ru-RU"/>
        </w:rPr>
      </w:pPr>
      <w:bookmarkStart w:id="44" w:name="_Toc438377282"/>
      <w:bookmarkStart w:id="45" w:name="_Toc438377355"/>
      <w:r>
        <w:rPr>
          <w:lang w:val="ru-RU"/>
        </w:rPr>
        <w:t>Управление жизненным</w:t>
      </w:r>
      <w:r w:rsidR="007835C4">
        <w:rPr>
          <w:lang w:val="ru-RU"/>
        </w:rPr>
        <w:t xml:space="preserve"> цикл</w:t>
      </w:r>
      <w:r>
        <w:rPr>
          <w:lang w:val="ru-RU"/>
        </w:rPr>
        <w:t>ом</w:t>
      </w:r>
      <w:bookmarkEnd w:id="44"/>
      <w:bookmarkEnd w:id="45"/>
    </w:p>
    <w:p w:rsidR="00337E5F" w:rsidRPr="00896367" w:rsidRDefault="00337E5F" w:rsidP="00DF0F58">
      <w:pPr>
        <w:jc w:val="both"/>
        <w:rPr>
          <w:lang w:val="ru-RU"/>
        </w:rPr>
      </w:pPr>
      <w:r w:rsidRPr="00896367">
        <w:rPr>
          <w:lang w:val="ru-RU"/>
        </w:rPr>
        <w:t xml:space="preserve">Хотя управление и соответствие нормативным требованиям встречаются на протяжении всего жизненного цикла, однако их представление, область действия и цели зависят от конкретного этапа. Например, действия по управлению изменениями на этапах «Планирование» и «Эксплуатация» будут иметь другую значимость и отличаться по составу участников и используемым факторам. </w:t>
      </w:r>
    </w:p>
    <w:p w:rsidR="00337E5F" w:rsidRPr="00896367" w:rsidRDefault="00337E5F" w:rsidP="00552A9A">
      <w:pPr>
        <w:pStyle w:val="Heading3"/>
        <w:rPr>
          <w:lang w:val="ru-RU"/>
        </w:rPr>
      </w:pPr>
      <w:bookmarkStart w:id="46" w:name="_Toc438377356"/>
      <w:r w:rsidRPr="00896367">
        <w:rPr>
          <w:lang w:val="ru-RU"/>
        </w:rPr>
        <w:t>Внутренние меры контроля</w:t>
      </w:r>
      <w:bookmarkEnd w:id="46"/>
    </w:p>
    <w:p w:rsidR="00337E5F" w:rsidRPr="00896367" w:rsidRDefault="00337E5F" w:rsidP="00DF0F58">
      <w:pPr>
        <w:jc w:val="both"/>
        <w:rPr>
          <w:b/>
          <w:bCs/>
          <w:lang w:val="ru-RU"/>
        </w:rPr>
      </w:pPr>
      <w:r w:rsidRPr="00896367">
        <w:rPr>
          <w:rStyle w:val="Emphasis"/>
          <w:i w:val="0"/>
          <w:lang w:val="ru-RU"/>
        </w:rPr>
        <w:t>Процедуры и меры контроля следует разделить между несколькими людьми, каждый из которых будет выполнять свою часть. В этом случае внутренние меры контроля должны обеспечить надлежащее объединение результатов, полученных разными людьми, и гарантировать, что никому не удалось уклониться от выполнения. В финансовых вопросах проблемы контроля являются еще более важными. Отсутствие эффективного контроля может привести к ошибкам в бухгалтерском учете или даже мошенничеству и хищению.</w:t>
      </w:r>
    </w:p>
    <w:p w:rsidR="00337E5F" w:rsidRPr="00896367" w:rsidRDefault="00337E5F" w:rsidP="00DF0F58">
      <w:pPr>
        <w:jc w:val="both"/>
        <w:rPr>
          <w:lang w:val="ru-RU"/>
        </w:rPr>
      </w:pPr>
      <w:r w:rsidRPr="00896367">
        <w:rPr>
          <w:lang w:val="ru-RU"/>
        </w:rPr>
        <w:t xml:space="preserve">Внутренние меры контроля представлены во всех областях, с которыми работает </w:t>
      </w:r>
      <w:r w:rsidRPr="00896367">
        <w:t>IT</w:t>
      </w:r>
      <w:r w:rsidRPr="00896367">
        <w:rPr>
          <w:lang w:val="ru-RU"/>
        </w:rPr>
        <w:t xml:space="preserve">-подразделение. Одни меры контроля предназначены для физической среды, в которой находится инфраструктура центров данных, а другие используются непосредственно для технологий (например, определяют конфигурацию и перечень лиц, которым предоставлен доступ к административным функциям). </w:t>
      </w:r>
      <w:r w:rsidRPr="00896367">
        <w:rPr>
          <w:lang w:val="ru-RU"/>
        </w:rPr>
        <w:lastRenderedPageBreak/>
        <w:t>Некоторые меры контроля используются при доступе к данным и применяются на различных этапах жизненного цикла данных — от шифрования до авторизации, восстановления и защиты данных.</w:t>
      </w:r>
    </w:p>
    <w:p w:rsidR="00337E5F" w:rsidRPr="0024365C" w:rsidRDefault="00337E5F" w:rsidP="00DF0F58">
      <w:pPr>
        <w:jc w:val="both"/>
        <w:rPr>
          <w:lang w:val="ru-RU"/>
        </w:rPr>
      </w:pPr>
      <w:r w:rsidRPr="0024365C">
        <w:rPr>
          <w:bCs/>
          <w:lang w:val="ru-RU"/>
        </w:rPr>
        <w:t xml:space="preserve">Подтверждением того, что </w:t>
      </w:r>
      <w:r w:rsidRPr="0024365C">
        <w:rPr>
          <w:bCs/>
        </w:rPr>
        <w:t>IT</w:t>
      </w:r>
      <w:r w:rsidRPr="0024365C">
        <w:rPr>
          <w:bCs/>
          <w:lang w:val="ru-RU"/>
        </w:rPr>
        <w:t>-услуга фактически контролируется на протяжении всего жизненного цикла, является следующее:</w:t>
      </w:r>
    </w:p>
    <w:p w:rsidR="00337E5F" w:rsidRPr="00896367" w:rsidRDefault="00337E5F" w:rsidP="00DF0F58">
      <w:pPr>
        <w:pStyle w:val="ListParagraph"/>
        <w:numPr>
          <w:ilvl w:val="0"/>
          <w:numId w:val="15"/>
        </w:numPr>
        <w:jc w:val="both"/>
        <w:rPr>
          <w:szCs w:val="22"/>
        </w:rPr>
      </w:pPr>
      <w:r w:rsidRPr="00896367">
        <w:rPr>
          <w:szCs w:val="22"/>
        </w:rPr>
        <w:t xml:space="preserve">Определение общих целей для каждого этапа жизненного цикла </w:t>
      </w:r>
    </w:p>
    <w:p w:rsidR="00337E5F" w:rsidRPr="00896367" w:rsidRDefault="00337E5F" w:rsidP="00DF0F58">
      <w:pPr>
        <w:pStyle w:val="ListParagraph"/>
        <w:numPr>
          <w:ilvl w:val="0"/>
          <w:numId w:val="15"/>
        </w:numPr>
        <w:jc w:val="both"/>
        <w:rPr>
          <w:szCs w:val="22"/>
        </w:rPr>
      </w:pPr>
      <w:r w:rsidRPr="00896367">
        <w:rPr>
          <w:szCs w:val="22"/>
        </w:rPr>
        <w:t xml:space="preserve">Определение рисков, связанных с достижением этих целей </w:t>
      </w:r>
    </w:p>
    <w:p w:rsidR="00337E5F" w:rsidRPr="00896367" w:rsidRDefault="00337E5F" w:rsidP="00DF0F58">
      <w:pPr>
        <w:pStyle w:val="ListParagraph"/>
        <w:numPr>
          <w:ilvl w:val="0"/>
          <w:numId w:val="15"/>
        </w:numPr>
        <w:jc w:val="both"/>
        <w:rPr>
          <w:szCs w:val="22"/>
        </w:rPr>
      </w:pPr>
      <w:r w:rsidRPr="00896367">
        <w:rPr>
          <w:szCs w:val="22"/>
        </w:rPr>
        <w:t xml:space="preserve">Определение методов управления рисками в виде мер внутреннего контроля по смягчению последствий рисков </w:t>
      </w:r>
    </w:p>
    <w:p w:rsidR="00337E5F" w:rsidRPr="00FC3DC9" w:rsidRDefault="00337E5F" w:rsidP="00DF0F58">
      <w:pPr>
        <w:jc w:val="both"/>
        <w:rPr>
          <w:lang w:val="ru-RU"/>
        </w:rPr>
      </w:pPr>
      <w:r w:rsidRPr="00896367">
        <w:rPr>
          <w:lang w:val="ru-RU"/>
        </w:rPr>
        <w:t xml:space="preserve">Руководство несет ответственность за выработку целей, оценку хода работ и достижение результатов. </w:t>
      </w:r>
      <w:r w:rsidRPr="0021529A">
        <w:rPr>
          <w:lang w:val="ru-RU"/>
        </w:rPr>
        <w:t xml:space="preserve">В частности, управление включает процессы принятия решений (меры контроля), помогающие руководству выполнять эти требования. Каждый этап жизненного цикла </w:t>
      </w:r>
      <w:r w:rsidRPr="00896367">
        <w:t>IT</w:t>
      </w:r>
      <w:r w:rsidRPr="0021529A">
        <w:rPr>
          <w:lang w:val="ru-RU"/>
        </w:rPr>
        <w:t xml:space="preserve">-услуги содержит одну или несколько процедур управленческого анализа, функционирующих как управленческие меры контроля. </w:t>
      </w:r>
      <w:r w:rsidRPr="00FC3DC9">
        <w:rPr>
          <w:lang w:val="ru-RU"/>
        </w:rPr>
        <w:t xml:space="preserve">Это означает, что нужные люди будут собраны вместе в надлежащее время и обеспечены информацией, необходимой для принятия управленческих решений. </w:t>
      </w:r>
    </w:p>
    <w:p w:rsidR="00337E5F" w:rsidRPr="00FC3DC9" w:rsidRDefault="00337E5F" w:rsidP="00DF0F58">
      <w:pPr>
        <w:jc w:val="both"/>
        <w:rPr>
          <w:lang w:val="ru-RU"/>
        </w:rPr>
      </w:pPr>
      <w:r w:rsidRPr="005E658E">
        <w:rPr>
          <w:i/>
          <w:lang w:val="ru-RU"/>
        </w:rPr>
        <w:t>Контроль исполнения проекта</w:t>
      </w:r>
      <w:r w:rsidRPr="00FC3DC9">
        <w:rPr>
          <w:lang w:val="ru-RU"/>
        </w:rPr>
        <w:t xml:space="preserve"> - процесс сравнения показателей плановых и фактических показателей выполнения проекта, анализ отклонений и их причин, оценка возможных альтернатив и принятие, в случае необходимости, решений о корректирующих действиях для ликвидации нежелательных отклонений. </w:t>
      </w:r>
    </w:p>
    <w:p w:rsidR="00337E5F" w:rsidRPr="0021529A" w:rsidRDefault="00337E5F" w:rsidP="00DF0F58">
      <w:pPr>
        <w:jc w:val="both"/>
        <w:rPr>
          <w:lang w:val="ru-RU"/>
        </w:rPr>
      </w:pPr>
      <w:r w:rsidRPr="0021529A">
        <w:rPr>
          <w:bCs/>
          <w:lang w:val="ru-RU"/>
        </w:rPr>
        <w:t>Контроль проекта может включать следующие процедуры:</w:t>
      </w:r>
    </w:p>
    <w:p w:rsidR="00337E5F" w:rsidRPr="00896367" w:rsidRDefault="00337E5F" w:rsidP="00DF0F58">
      <w:pPr>
        <w:pStyle w:val="ListParagraph"/>
        <w:numPr>
          <w:ilvl w:val="0"/>
          <w:numId w:val="16"/>
        </w:numPr>
        <w:jc w:val="both"/>
        <w:rPr>
          <w:szCs w:val="22"/>
        </w:rPr>
      </w:pPr>
      <w:r w:rsidRPr="00896367">
        <w:rPr>
          <w:szCs w:val="22"/>
        </w:rPr>
        <w:t xml:space="preserve">Сбор отчетности о ходе работ по проекту </w:t>
      </w:r>
    </w:p>
    <w:p w:rsidR="00337E5F" w:rsidRPr="00896367" w:rsidRDefault="00337E5F" w:rsidP="00DF0F58">
      <w:pPr>
        <w:pStyle w:val="ListParagraph"/>
        <w:numPr>
          <w:ilvl w:val="0"/>
          <w:numId w:val="16"/>
        </w:numPr>
        <w:jc w:val="both"/>
        <w:rPr>
          <w:szCs w:val="22"/>
        </w:rPr>
      </w:pPr>
      <w:r w:rsidRPr="00896367">
        <w:rPr>
          <w:szCs w:val="22"/>
        </w:rPr>
        <w:t xml:space="preserve">Анализ текущего состояния проекта относительно основных базовых показателей (результаты, стоимость, время) </w:t>
      </w:r>
    </w:p>
    <w:p w:rsidR="00337E5F" w:rsidRPr="00F42B18" w:rsidRDefault="00337E5F" w:rsidP="00DF0F58">
      <w:pPr>
        <w:pStyle w:val="ListParagraph"/>
        <w:numPr>
          <w:ilvl w:val="0"/>
          <w:numId w:val="16"/>
        </w:numPr>
        <w:jc w:val="both"/>
        <w:rPr>
          <w:szCs w:val="22"/>
        </w:rPr>
      </w:pPr>
      <w:r w:rsidRPr="00F42B18">
        <w:rPr>
          <w:szCs w:val="22"/>
        </w:rPr>
        <w:t xml:space="preserve">Прогнозирование достижения целей проекта </w:t>
      </w:r>
    </w:p>
    <w:p w:rsidR="00337E5F" w:rsidRPr="00F42B18" w:rsidRDefault="00337E5F" w:rsidP="00DF0F58">
      <w:pPr>
        <w:pStyle w:val="ListParagraph"/>
        <w:numPr>
          <w:ilvl w:val="0"/>
          <w:numId w:val="16"/>
        </w:numPr>
        <w:jc w:val="both"/>
        <w:rPr>
          <w:szCs w:val="22"/>
        </w:rPr>
      </w:pPr>
      <w:r w:rsidRPr="00F42B18">
        <w:rPr>
          <w:szCs w:val="22"/>
        </w:rPr>
        <w:t xml:space="preserve">Подготовка и анализ последствий корректирующих воздействий </w:t>
      </w:r>
    </w:p>
    <w:p w:rsidR="00337E5F" w:rsidRPr="00F42B18" w:rsidRDefault="00337E5F" w:rsidP="00DF0F58">
      <w:pPr>
        <w:pStyle w:val="ListParagraph"/>
        <w:numPr>
          <w:ilvl w:val="0"/>
          <w:numId w:val="16"/>
        </w:numPr>
        <w:jc w:val="both"/>
        <w:rPr>
          <w:szCs w:val="22"/>
        </w:rPr>
      </w:pPr>
      <w:r w:rsidRPr="00F42B18">
        <w:rPr>
          <w:szCs w:val="22"/>
        </w:rPr>
        <w:t xml:space="preserve">Принятие решений о воздействиях и изменениях </w:t>
      </w:r>
    </w:p>
    <w:p w:rsidR="00337E5F" w:rsidRPr="00F42B18" w:rsidRDefault="00337E5F" w:rsidP="00DF0F58">
      <w:pPr>
        <w:jc w:val="both"/>
        <w:rPr>
          <w:bCs/>
          <w:lang w:val="ru-RU"/>
        </w:rPr>
      </w:pPr>
      <w:r w:rsidRPr="00F42B18">
        <w:rPr>
          <w:bCs/>
          <w:lang w:val="ru-RU"/>
        </w:rPr>
        <w:t>Организация контроля может следить за:</w:t>
      </w:r>
    </w:p>
    <w:p w:rsidR="00337E5F" w:rsidRPr="00F42B18" w:rsidRDefault="00FC3DC9" w:rsidP="00DF0F58">
      <w:pPr>
        <w:pStyle w:val="ListParagraph"/>
        <w:numPr>
          <w:ilvl w:val="0"/>
          <w:numId w:val="17"/>
        </w:numPr>
        <w:jc w:val="both"/>
        <w:rPr>
          <w:szCs w:val="22"/>
        </w:rPr>
      </w:pPr>
      <w:r w:rsidRPr="00F42B18">
        <w:rPr>
          <w:szCs w:val="22"/>
        </w:rPr>
        <w:t>Качеством работ</w:t>
      </w:r>
    </w:p>
    <w:p w:rsidR="00337E5F" w:rsidRPr="00F42B18" w:rsidRDefault="00FC3DC9" w:rsidP="00DF0F58">
      <w:pPr>
        <w:pStyle w:val="ListParagraph"/>
        <w:numPr>
          <w:ilvl w:val="0"/>
          <w:numId w:val="17"/>
        </w:numPr>
        <w:jc w:val="both"/>
        <w:rPr>
          <w:szCs w:val="22"/>
        </w:rPr>
      </w:pPr>
      <w:r w:rsidRPr="00F42B18">
        <w:rPr>
          <w:szCs w:val="22"/>
        </w:rPr>
        <w:t>Ходом и темпом работ</w:t>
      </w:r>
    </w:p>
    <w:p w:rsidR="00337E5F" w:rsidRPr="00F42B18" w:rsidRDefault="00FC3DC9" w:rsidP="00DF0F58">
      <w:pPr>
        <w:pStyle w:val="ListParagraph"/>
        <w:numPr>
          <w:ilvl w:val="0"/>
          <w:numId w:val="17"/>
        </w:numPr>
        <w:jc w:val="both"/>
        <w:rPr>
          <w:szCs w:val="22"/>
        </w:rPr>
      </w:pPr>
      <w:r w:rsidRPr="00F42B18">
        <w:rPr>
          <w:szCs w:val="22"/>
        </w:rPr>
        <w:t>Стоимостью и сроками</w:t>
      </w:r>
    </w:p>
    <w:p w:rsidR="003B0DC2" w:rsidRDefault="00DE08A4" w:rsidP="00DF0F58">
      <w:pPr>
        <w:pStyle w:val="Heading2"/>
        <w:jc w:val="both"/>
        <w:rPr>
          <w:lang w:val="ru-RU"/>
        </w:rPr>
      </w:pPr>
      <w:bookmarkStart w:id="47" w:name="_Toc438377283"/>
      <w:bookmarkStart w:id="48" w:name="_Toc438377357"/>
      <w:r>
        <w:rPr>
          <w:lang w:val="ru-RU"/>
        </w:rPr>
        <w:t>Классификация программного обеспечения</w:t>
      </w:r>
      <w:bookmarkEnd w:id="47"/>
      <w:bookmarkEnd w:id="48"/>
    </w:p>
    <w:p w:rsidR="00CE6D0C" w:rsidRPr="00CE6D0C" w:rsidRDefault="00CE6D0C" w:rsidP="00CE6D0C">
      <w:pPr>
        <w:pStyle w:val="Heading3"/>
        <w:jc w:val="both"/>
        <w:rPr>
          <w:lang w:val="ru-RU"/>
        </w:rPr>
      </w:pPr>
      <w:bookmarkStart w:id="49" w:name="_Toc438377358"/>
      <w:r w:rsidRPr="00CE6D0C">
        <w:rPr>
          <w:lang w:val="ru-RU"/>
        </w:rPr>
        <w:t>Каким бывает ПО</w:t>
      </w:r>
      <w:bookmarkEnd w:id="49"/>
    </w:p>
    <w:p w:rsidR="00CE6D0C" w:rsidRPr="00CE6D0C" w:rsidRDefault="00CE6D0C" w:rsidP="00CE6D0C">
      <w:pPr>
        <w:jc w:val="both"/>
        <w:rPr>
          <w:lang w:val="ru-RU"/>
        </w:rPr>
      </w:pPr>
      <w:r w:rsidRPr="00CE6D0C">
        <w:rPr>
          <w:lang w:val="ru-RU"/>
        </w:rPr>
        <w:t xml:space="preserve">Как и любой другой продукт человеческой деятельности, программное обеспечение может быть, как коммерческим, так и некоммерческим. </w:t>
      </w:r>
      <w:r w:rsidRPr="00CE6D0C">
        <w:rPr>
          <w:b/>
          <w:lang w:val="ru-RU"/>
        </w:rPr>
        <w:t>Коммерческое программное обеспечение</w:t>
      </w:r>
      <w:r w:rsidRPr="00CE6D0C">
        <w:rPr>
          <w:lang w:val="ru-RU"/>
        </w:rPr>
        <w:t xml:space="preserve"> - программное обеспечение, созданное с целью получения прибыли от его использования другими, например, путем продажи экземпляров.</w:t>
      </w:r>
    </w:p>
    <w:p w:rsidR="00CE6D0C" w:rsidRPr="00CE6D0C" w:rsidRDefault="00CE6D0C" w:rsidP="00CE6D0C">
      <w:pPr>
        <w:jc w:val="both"/>
        <w:rPr>
          <w:lang w:val="ru-RU"/>
        </w:rPr>
      </w:pPr>
      <w:r w:rsidRPr="00CE6D0C">
        <w:rPr>
          <w:lang w:val="ru-RU"/>
        </w:rPr>
        <w:lastRenderedPageBreak/>
        <w:t>По способу распространения и использования программное обеспечение принято делить на следующие три основных вида:</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Несвободное (или проприетарное)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Свободное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Открытое</w:t>
      </w:r>
    </w:p>
    <w:p w:rsidR="00CE6D0C" w:rsidRPr="00CE6D0C" w:rsidRDefault="00CE6D0C" w:rsidP="00CE6D0C">
      <w:pPr>
        <w:jc w:val="both"/>
        <w:rPr>
          <w:lang w:val="ru-RU"/>
        </w:rPr>
      </w:pPr>
      <w:r w:rsidRPr="00CE6D0C">
        <w:rPr>
          <w:lang w:val="ru-RU"/>
        </w:rPr>
        <w:t>Рассмотрим их подробнее, дабы узнать отличия между ними.</w:t>
      </w:r>
    </w:p>
    <w:p w:rsidR="00CE6D0C" w:rsidRPr="00CE6D0C" w:rsidRDefault="00CE6D0C" w:rsidP="00CE6D0C">
      <w:pPr>
        <w:pStyle w:val="Heading3"/>
        <w:jc w:val="both"/>
        <w:rPr>
          <w:lang w:val="ru-RU"/>
        </w:rPr>
      </w:pPr>
      <w:bookmarkStart w:id="50" w:name="_Toc438377359"/>
      <w:r w:rsidRPr="00CE6D0C">
        <w:rPr>
          <w:lang w:val="ru-RU"/>
        </w:rPr>
        <w:t>Проприетарное ПО</w:t>
      </w:r>
      <w:bookmarkEnd w:id="50"/>
    </w:p>
    <w:p w:rsidR="00CE6D0C" w:rsidRPr="00CE6D0C" w:rsidRDefault="00CE6D0C" w:rsidP="00CE6D0C">
      <w:pPr>
        <w:jc w:val="both"/>
        <w:rPr>
          <w:lang w:val="ru-RU"/>
        </w:rPr>
      </w:pPr>
      <w:r w:rsidRPr="00CE6D0C">
        <w:rPr>
          <w:b/>
          <w:lang w:val="ru-RU"/>
        </w:rPr>
        <w:t>Проприетарное программное обеспечение</w:t>
      </w:r>
      <w:r w:rsidRPr="00CE6D0C">
        <w:rPr>
          <w:lang w:val="ru-RU"/>
        </w:rPr>
        <w:t xml:space="preserve"> (</w:t>
      </w:r>
      <w:r>
        <w:rPr>
          <w:i/>
        </w:rPr>
        <w:t>proprietary</w:t>
      </w:r>
      <w:r w:rsidRPr="00CE6D0C">
        <w:rPr>
          <w:i/>
          <w:lang w:val="ru-RU"/>
        </w:rPr>
        <w:t xml:space="preserve"> </w:t>
      </w:r>
      <w:r>
        <w:rPr>
          <w:i/>
        </w:rPr>
        <w:t>software</w:t>
      </w:r>
      <w:r w:rsidRPr="00CE6D0C">
        <w:rPr>
          <w:lang w:val="ru-RU"/>
        </w:rPr>
        <w:t>) — программное обеспечение, являющееся частной собственностью авторов или правообладателей и не удовлетворяющее критериям свободного ПО (наличия открытого программного кода недостаточно). Правообладатель проприетарного ПО сохраняет за собой монополию на его использование, копирование и модификацию, полностью или в существенных моментах.</w:t>
      </w:r>
    </w:p>
    <w:p w:rsidR="00CE6D0C" w:rsidRPr="00CE6D0C" w:rsidRDefault="00CE6D0C" w:rsidP="00CE6D0C">
      <w:pPr>
        <w:jc w:val="both"/>
        <w:rPr>
          <w:lang w:val="ru-RU"/>
        </w:rPr>
      </w:pPr>
      <w:r w:rsidRPr="00CE6D0C">
        <w:rPr>
          <w:lang w:val="ru-RU"/>
        </w:rPr>
        <w:t>Предотвращение использования, копирования или модификации могут быть достигнуты правовыми и/или техническими средствами.</w:t>
      </w:r>
    </w:p>
    <w:p w:rsidR="00CE6D0C" w:rsidRPr="00CE6D0C" w:rsidRDefault="00CE6D0C" w:rsidP="00CE6D0C">
      <w:pPr>
        <w:jc w:val="both"/>
        <w:rPr>
          <w:lang w:val="ru-RU"/>
        </w:rPr>
      </w:pPr>
      <w:r w:rsidRPr="00CE6D0C">
        <w:rPr>
          <w:lang w:val="ru-RU"/>
        </w:rPr>
        <w:t>Технические средства включают в себя выпуск только машинно-читаемых двоичных файлов, ограничение доступа к читаемому человеком исходному коду (закрытый исходный код), затруднение использования собственноручно сделанных копий. Доступ к закрытому коду обычно имеют сотрудники компании-разработчика, но могут применяться и более гибкие условия ограничения доступа, в которых предоставление исходного кода разрешено партнёрам компании, техническим аудиторам или другим лицам в соответствии с политикой компании. Правовые средства могут включать в себя коммерческую тайну, авторское право и патенты.</w:t>
      </w:r>
    </w:p>
    <w:p w:rsidR="00CE6D0C" w:rsidRPr="00CE6D0C" w:rsidRDefault="00CE6D0C" w:rsidP="00CE6D0C">
      <w:pPr>
        <w:jc w:val="both"/>
        <w:rPr>
          <w:lang w:val="ru-RU"/>
        </w:rPr>
      </w:pPr>
      <w:r w:rsidRPr="00CE6D0C">
        <w:rPr>
          <w:lang w:val="ru-RU"/>
        </w:rPr>
        <w:t>Надо заметить, что любое программное обеспечение по умолчанию является проприетарным, так как по умолчанию действует закон об авторском праве. Но этого можно избежать благодаря лицензированию.</w:t>
      </w:r>
    </w:p>
    <w:p w:rsidR="00CE6D0C" w:rsidRPr="00CE6D0C" w:rsidRDefault="00CE6D0C" w:rsidP="00CE6D0C">
      <w:pPr>
        <w:pStyle w:val="Heading4"/>
        <w:jc w:val="both"/>
        <w:rPr>
          <w:lang w:val="ru-RU"/>
        </w:rPr>
      </w:pPr>
      <w:r w:rsidRPr="00CE6D0C">
        <w:rPr>
          <w:lang w:val="ru-RU"/>
        </w:rPr>
        <w:t>Примеры проприетарного ПО</w:t>
      </w:r>
    </w:p>
    <w:p w:rsidR="00CE6D0C" w:rsidRPr="00CE6D0C" w:rsidRDefault="00CE6D0C" w:rsidP="00CE6D0C">
      <w:pPr>
        <w:jc w:val="both"/>
        <w:rPr>
          <w:lang w:val="ru-RU"/>
        </w:rPr>
      </w:pPr>
      <w:r w:rsidRPr="00CE6D0C">
        <w:rPr>
          <w:lang w:val="ru-RU"/>
        </w:rPr>
        <w:t xml:space="preserve">Примером может послужить большая часть продукции таким компаний как </w:t>
      </w:r>
      <w:r w:rsidRPr="00E21AE5">
        <w:rPr>
          <w:i/>
        </w:rPr>
        <w:t>Microsoft</w:t>
      </w:r>
      <w:r w:rsidRPr="00CE6D0C">
        <w:rPr>
          <w:lang w:val="ru-RU"/>
        </w:rPr>
        <w:t xml:space="preserve"> и </w:t>
      </w:r>
      <w:r w:rsidRPr="00E21AE5">
        <w:rPr>
          <w:i/>
        </w:rPr>
        <w:t>Adobe</w:t>
      </w:r>
      <w:r w:rsidRPr="00CE6D0C">
        <w:rPr>
          <w:lang w:val="ru-RU"/>
        </w:rPr>
        <w:t>.</w:t>
      </w:r>
    </w:p>
    <w:p w:rsidR="00CE6D0C" w:rsidRPr="00CE6D0C" w:rsidRDefault="00CE6D0C" w:rsidP="00CE6D0C">
      <w:pPr>
        <w:pStyle w:val="Heading3"/>
        <w:jc w:val="both"/>
        <w:rPr>
          <w:lang w:val="ru-RU"/>
        </w:rPr>
      </w:pPr>
      <w:bookmarkStart w:id="51" w:name="_Toc438377360"/>
      <w:r w:rsidRPr="00CE6D0C">
        <w:rPr>
          <w:lang w:val="ru-RU"/>
        </w:rPr>
        <w:t>Свободное ПО</w:t>
      </w:r>
      <w:bookmarkEnd w:id="51"/>
    </w:p>
    <w:p w:rsidR="00CE6D0C" w:rsidRPr="00CE6D0C" w:rsidRDefault="00CE6D0C" w:rsidP="00CE6D0C">
      <w:pPr>
        <w:jc w:val="both"/>
        <w:rPr>
          <w:lang w:val="ru-RU"/>
        </w:rPr>
      </w:pPr>
      <w:r w:rsidRPr="00CE6D0C">
        <w:rPr>
          <w:b/>
          <w:lang w:val="ru-RU"/>
        </w:rPr>
        <w:t>Свободное программное обеспечение</w:t>
      </w:r>
      <w:r w:rsidRPr="00CE6D0C">
        <w:rPr>
          <w:lang w:val="ru-RU"/>
        </w:rPr>
        <w:t xml:space="preserve"> (</w:t>
      </w:r>
      <w:r>
        <w:rPr>
          <w:i/>
        </w:rPr>
        <w:t>free</w:t>
      </w:r>
      <w:r w:rsidRPr="00CE6D0C">
        <w:rPr>
          <w:i/>
          <w:lang w:val="ru-RU"/>
        </w:rPr>
        <w:t xml:space="preserve"> </w:t>
      </w:r>
      <w:r>
        <w:rPr>
          <w:i/>
        </w:rPr>
        <w:t>software</w:t>
      </w:r>
      <w:r w:rsidRPr="00CE6D0C">
        <w:rPr>
          <w:lang w:val="ru-RU"/>
        </w:rPr>
        <w:t>) — программное обеспечение, пользователи которого имеют права («свободы») на его неограниченную установку, запуск, а также свободное использование, изучение, распространение и изменение (совершенствование), и распространение копий и результатов изменения.</w:t>
      </w:r>
    </w:p>
    <w:p w:rsidR="00CE6D0C" w:rsidRPr="00CE6D0C" w:rsidRDefault="00CE6D0C" w:rsidP="00CE6D0C">
      <w:pPr>
        <w:jc w:val="both"/>
        <w:rPr>
          <w:lang w:val="ru-RU"/>
        </w:rPr>
      </w:pPr>
      <w:r w:rsidRPr="00CE6D0C">
        <w:rPr>
          <w:lang w:val="ru-RU"/>
        </w:rPr>
        <w:t xml:space="preserve">Отцом движения свободного программного обеспечения является Ричард Столлман. 27 сентября 1983 года в Массачусетском технологическом институте им был запущен проект </w:t>
      </w:r>
      <w:r>
        <w:t>GNU</w:t>
      </w:r>
      <w:r w:rsidRPr="00CE6D0C">
        <w:rPr>
          <w:lang w:val="ru-RU"/>
        </w:rPr>
        <w:t xml:space="preserve"> (</w:t>
      </w:r>
      <w:r>
        <w:rPr>
          <w:i/>
        </w:rPr>
        <w:t>GNU</w:t>
      </w:r>
      <w:r w:rsidRPr="00CE6D0C">
        <w:rPr>
          <w:i/>
          <w:lang w:val="ru-RU"/>
        </w:rPr>
        <w:t xml:space="preserve"> </w:t>
      </w:r>
      <w:r>
        <w:rPr>
          <w:i/>
        </w:rPr>
        <w:t>IS</w:t>
      </w:r>
      <w:r w:rsidRPr="00CE6D0C">
        <w:rPr>
          <w:i/>
          <w:lang w:val="ru-RU"/>
        </w:rPr>
        <w:t xml:space="preserve"> </w:t>
      </w:r>
      <w:r>
        <w:rPr>
          <w:i/>
        </w:rPr>
        <w:t>NOT</w:t>
      </w:r>
      <w:r w:rsidRPr="00CE6D0C">
        <w:rPr>
          <w:i/>
          <w:lang w:val="ru-RU"/>
        </w:rPr>
        <w:t xml:space="preserve"> </w:t>
      </w:r>
      <w:r>
        <w:rPr>
          <w:i/>
        </w:rPr>
        <w:t>UNIX</w:t>
      </w:r>
      <w:r w:rsidRPr="00CE6D0C">
        <w:rPr>
          <w:lang w:val="ru-RU"/>
        </w:rPr>
        <w:t>). Изначальной целью проекта было «разработать достаточно свободного программного обеспечения &lt;…&gt;, чтобы можно было обойтись без программного обеспечения, которое не является свободным». В октябре 1985 Ричард основал Фонд свободного программного обеспечения (</w:t>
      </w:r>
      <w:r>
        <w:rPr>
          <w:i/>
        </w:rPr>
        <w:t>Free</w:t>
      </w:r>
      <w:r w:rsidRPr="00CE6D0C">
        <w:rPr>
          <w:i/>
          <w:lang w:val="ru-RU"/>
        </w:rPr>
        <w:t xml:space="preserve"> </w:t>
      </w:r>
      <w:r w:rsidRPr="008F75C6">
        <w:rPr>
          <w:i/>
        </w:rPr>
        <w:t>Software</w:t>
      </w:r>
      <w:r w:rsidRPr="00CE6D0C">
        <w:rPr>
          <w:i/>
          <w:lang w:val="ru-RU"/>
        </w:rPr>
        <w:t xml:space="preserve"> </w:t>
      </w:r>
      <w:r w:rsidRPr="008F75C6">
        <w:rPr>
          <w:i/>
        </w:rPr>
        <w:t>Foundation</w:t>
      </w:r>
      <w:r w:rsidRPr="00CE6D0C">
        <w:rPr>
          <w:lang w:val="ru-RU"/>
        </w:rPr>
        <w:t>) для продвижения свободного программного обеспечения. А в феврале 1986 года им была опубликована статья "</w:t>
      </w:r>
      <w:r w:rsidRPr="008F75C6">
        <w:rPr>
          <w:i/>
        </w:rPr>
        <w:t>The</w:t>
      </w:r>
      <w:r w:rsidRPr="00CE6D0C">
        <w:rPr>
          <w:i/>
          <w:lang w:val="ru-RU"/>
        </w:rPr>
        <w:t xml:space="preserve"> </w:t>
      </w:r>
      <w:r w:rsidRPr="008F75C6">
        <w:rPr>
          <w:i/>
        </w:rPr>
        <w:t>Free</w:t>
      </w:r>
      <w:r w:rsidRPr="00CE6D0C">
        <w:rPr>
          <w:i/>
          <w:lang w:val="ru-RU"/>
        </w:rPr>
        <w:t xml:space="preserve"> </w:t>
      </w:r>
      <w:r w:rsidRPr="008F75C6">
        <w:rPr>
          <w:i/>
        </w:rPr>
        <w:t>Software</w:t>
      </w:r>
      <w:r w:rsidRPr="00CE6D0C">
        <w:rPr>
          <w:i/>
          <w:lang w:val="ru-RU"/>
        </w:rPr>
        <w:t xml:space="preserve"> </w:t>
      </w:r>
      <w:r w:rsidRPr="008F75C6">
        <w:rPr>
          <w:i/>
        </w:rPr>
        <w:t>Definition</w:t>
      </w:r>
      <w:r w:rsidRPr="00CE6D0C">
        <w:rPr>
          <w:lang w:val="ru-RU"/>
        </w:rPr>
        <w:t xml:space="preserve">", где он описал, что под свободой ПО он имеет в виду свободу копировать, распространять и изменять его. Современная версия </w:t>
      </w:r>
      <w:r w:rsidRPr="00CE6D0C">
        <w:rPr>
          <w:lang w:val="ru-RU"/>
        </w:rPr>
        <w:lastRenderedPageBreak/>
        <w:t>статьи, с переводом на 39 языков, опубликована на сайте Фонда свободного ПО. Согласно Столлману, «Свобода ПО» означает «право пользователя свободно запускать, копировать, распространять, изучать, изменять и улучшать его». Его современная версия определения свободы ПО состоит из четырёх пунктов, пронумерованных от 0 до 3:</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запускать программу в любых целях (свобода 0).</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изучения работы программы и адаптация её к вашим нуждам (свобода 1). Доступ к исходным текстам является необходимым условием.</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распространять копии, так что вы можете помочь вашему товарищу (свобода 2).</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улучшать программу и публиковать ваши улучшения, так что всё общество выиграет от этого (свобода 3). Доступ к исходным текстам является необходимым условием.</w:t>
      </w:r>
    </w:p>
    <w:p w:rsidR="00CE6D0C" w:rsidRPr="00CE6D0C" w:rsidRDefault="00CE6D0C" w:rsidP="00CE6D0C">
      <w:pPr>
        <w:jc w:val="both"/>
        <w:rPr>
          <w:lang w:val="ru-RU"/>
        </w:rPr>
      </w:pPr>
      <w:r w:rsidRPr="00CE6D0C">
        <w:rPr>
          <w:lang w:val="ru-RU"/>
        </w:rPr>
        <w:t xml:space="preserve">Следует заметить, что не все организации согласны с определением Столлмана. Например, дистрибутив </w:t>
      </w:r>
      <w:r w:rsidRPr="00117C02">
        <w:t>Debian</w:t>
      </w:r>
      <w:r w:rsidRPr="00CE6D0C">
        <w:rPr>
          <w:lang w:val="ru-RU"/>
        </w:rPr>
        <w:t xml:space="preserve"> использует свои собственные критерии для определения свободы ПО, которые несколько отличаются от четырёх пунктов Столлмана. В результате, </w:t>
      </w:r>
      <w:r w:rsidRPr="00117C02">
        <w:t>Debian</w:t>
      </w:r>
      <w:r w:rsidRPr="00CE6D0C">
        <w:rPr>
          <w:lang w:val="ru-RU"/>
        </w:rPr>
        <w:t xml:space="preserve"> считает лицензию 1-ю версию </w:t>
      </w:r>
      <w:r w:rsidRPr="00117C02">
        <w:t>Artistic</w:t>
      </w:r>
      <w:r w:rsidRPr="00CE6D0C">
        <w:rPr>
          <w:lang w:val="ru-RU"/>
        </w:rPr>
        <w:t xml:space="preserve"> </w:t>
      </w:r>
      <w:r w:rsidRPr="00117C02">
        <w:t>License</w:t>
      </w:r>
      <w:r w:rsidRPr="00CE6D0C">
        <w:rPr>
          <w:lang w:val="ru-RU"/>
        </w:rPr>
        <w:t xml:space="preserve"> свободной, а </w:t>
      </w:r>
      <w:r w:rsidRPr="00117C02">
        <w:t>GNU</w:t>
      </w:r>
      <w:r w:rsidRPr="00CE6D0C">
        <w:rPr>
          <w:lang w:val="ru-RU"/>
        </w:rPr>
        <w:t xml:space="preserve"> </w:t>
      </w:r>
      <w:r w:rsidRPr="00117C02">
        <w:t>Free</w:t>
      </w:r>
      <w:r w:rsidRPr="00CE6D0C">
        <w:rPr>
          <w:lang w:val="ru-RU"/>
        </w:rPr>
        <w:t xml:space="preserve"> </w:t>
      </w:r>
      <w:r w:rsidRPr="00117C02">
        <w:t>Documentation</w:t>
      </w:r>
      <w:r w:rsidRPr="00CE6D0C">
        <w:rPr>
          <w:lang w:val="ru-RU"/>
        </w:rPr>
        <w:t xml:space="preserve"> </w:t>
      </w:r>
      <w:r w:rsidRPr="00117C02">
        <w:t>License</w:t>
      </w:r>
      <w:r w:rsidRPr="00CE6D0C">
        <w:rPr>
          <w:lang w:val="ru-RU"/>
        </w:rPr>
        <w:t xml:space="preserve"> с неизменяемыми разделами несвободной.</w:t>
      </w:r>
    </w:p>
    <w:p w:rsidR="00CE6D0C" w:rsidRPr="00CE6D0C" w:rsidRDefault="00CE6D0C" w:rsidP="00CE6D0C">
      <w:pPr>
        <w:pStyle w:val="Heading4"/>
        <w:jc w:val="both"/>
        <w:rPr>
          <w:lang w:val="ru-RU"/>
        </w:rPr>
      </w:pPr>
      <w:r w:rsidRPr="00CE6D0C">
        <w:rPr>
          <w:lang w:val="ru-RU"/>
        </w:rPr>
        <w:t>Примеры свободного ПО</w:t>
      </w:r>
    </w:p>
    <w:p w:rsidR="00CE6D0C" w:rsidRPr="00CE6D0C" w:rsidRDefault="00CE6D0C" w:rsidP="00CE6D0C">
      <w:pPr>
        <w:jc w:val="both"/>
        <w:rPr>
          <w:lang w:val="ru-RU"/>
        </w:rPr>
      </w:pPr>
      <w:r w:rsidRPr="00CE6D0C">
        <w:rPr>
          <w:lang w:val="ru-RU"/>
        </w:rPr>
        <w:t>Вот некоторые примеры:</w:t>
      </w:r>
    </w:p>
    <w:p w:rsidR="00CE6D0C" w:rsidRPr="00CE6D0C" w:rsidRDefault="00CE6D0C" w:rsidP="00CE6D0C">
      <w:pPr>
        <w:jc w:val="both"/>
        <w:rPr>
          <w:lang w:val="ru-RU"/>
        </w:rPr>
      </w:pPr>
      <w:r w:rsidRPr="00E21AE5">
        <w:rPr>
          <w:b/>
        </w:rPr>
        <w:t>Audacity</w:t>
      </w:r>
      <w:r w:rsidRPr="00CE6D0C">
        <w:rPr>
          <w:lang w:val="ru-RU"/>
        </w:rPr>
        <w:t xml:space="preserve"> — свободный многоплатформенный аудиоредактор звуковых файлов, ориентированный на работу с несколькими дорожками. Программа была выпущена и распространяется на условиях </w:t>
      </w:r>
      <w:r>
        <w:t>GNU</w:t>
      </w:r>
      <w:r w:rsidRPr="00CE6D0C">
        <w:rPr>
          <w:lang w:val="ru-RU"/>
        </w:rPr>
        <w:t xml:space="preserve"> </w:t>
      </w:r>
      <w:r>
        <w:t>General</w:t>
      </w:r>
      <w:r w:rsidRPr="00CE6D0C">
        <w:rPr>
          <w:lang w:val="ru-RU"/>
        </w:rPr>
        <w:t xml:space="preserve"> </w:t>
      </w:r>
      <w:r>
        <w:t>Public</w:t>
      </w:r>
      <w:r w:rsidRPr="00CE6D0C">
        <w:rPr>
          <w:lang w:val="ru-RU"/>
        </w:rPr>
        <w:t xml:space="preserve"> </w:t>
      </w:r>
      <w:r>
        <w:t>License</w:t>
      </w:r>
      <w:r w:rsidRPr="00CE6D0C">
        <w:rPr>
          <w:lang w:val="ru-RU"/>
        </w:rPr>
        <w:t>.</w:t>
      </w:r>
    </w:p>
    <w:p w:rsidR="00CE6D0C" w:rsidRPr="00CE6D0C" w:rsidRDefault="00CE6D0C" w:rsidP="00CE6D0C">
      <w:pPr>
        <w:jc w:val="both"/>
        <w:rPr>
          <w:lang w:val="ru-RU"/>
        </w:rPr>
      </w:pPr>
      <w:r w:rsidRPr="00E21AE5">
        <w:rPr>
          <w:b/>
        </w:rPr>
        <w:t>Blender</w:t>
      </w:r>
      <w:r w:rsidRPr="00CE6D0C">
        <w:rPr>
          <w:lang w:val="ru-RU"/>
        </w:rPr>
        <w:t xml:space="preserve"> — свободный, профессиональный пакет для создания трёхмерной компьютерной графики, включающий в себя средства моделирования, анимации, рендеринга, постобработки и монтажа видео со звуком, компоновки с помощью «узлов» (</w:t>
      </w:r>
      <w:r>
        <w:t>Node</w:t>
      </w:r>
      <w:r w:rsidRPr="00CE6D0C">
        <w:rPr>
          <w:lang w:val="ru-RU"/>
        </w:rPr>
        <w:t xml:space="preserve"> </w:t>
      </w:r>
      <w:r>
        <w:t>Compositing</w:t>
      </w:r>
      <w:r w:rsidRPr="00CE6D0C">
        <w:rPr>
          <w:lang w:val="ru-RU"/>
        </w:rPr>
        <w:t>), а также для создания интерактивных игр. В настоящее время пользуется наибольшей популярностью среди бесплатных 3</w:t>
      </w:r>
      <w:r>
        <w:t>D</w:t>
      </w:r>
      <w:r w:rsidRPr="00CE6D0C">
        <w:rPr>
          <w:lang w:val="ru-RU"/>
        </w:rPr>
        <w:t xml:space="preserve"> редакторов в связи с его быстрым и стабильным развитием, которому способствует профессиональная команда разработчиков.</w:t>
      </w:r>
    </w:p>
    <w:p w:rsidR="00CE6D0C" w:rsidRPr="00CE6D0C" w:rsidRDefault="00CE6D0C" w:rsidP="00CE6D0C">
      <w:pPr>
        <w:jc w:val="both"/>
        <w:rPr>
          <w:lang w:val="ru-RU"/>
        </w:rPr>
      </w:pPr>
      <w:r w:rsidRPr="00E21AE5">
        <w:rPr>
          <w:b/>
        </w:rPr>
        <w:t>Media</w:t>
      </w:r>
      <w:r w:rsidRPr="00CE6D0C">
        <w:rPr>
          <w:b/>
          <w:lang w:val="ru-RU"/>
        </w:rPr>
        <w:t xml:space="preserve"> </w:t>
      </w:r>
      <w:r w:rsidRPr="00E21AE5">
        <w:rPr>
          <w:b/>
        </w:rPr>
        <w:t>Player</w:t>
      </w:r>
      <w:r w:rsidRPr="00CE6D0C">
        <w:rPr>
          <w:b/>
          <w:lang w:val="ru-RU"/>
        </w:rPr>
        <w:t xml:space="preserve"> </w:t>
      </w:r>
      <w:r w:rsidRPr="00E21AE5">
        <w:rPr>
          <w:b/>
        </w:rPr>
        <w:t>Classic</w:t>
      </w:r>
      <w:r w:rsidRPr="00CE6D0C">
        <w:rPr>
          <w:lang w:val="ru-RU"/>
        </w:rPr>
        <w:t xml:space="preserve"> (</w:t>
      </w:r>
      <w:r>
        <w:t>MPC</w:t>
      </w:r>
      <w:r w:rsidRPr="00CE6D0C">
        <w:rPr>
          <w:lang w:val="ru-RU"/>
        </w:rPr>
        <w:t xml:space="preserve">) — свободный проигрыватель аудио- и видеофайлов для операционной системы </w:t>
      </w:r>
      <w:r>
        <w:t>Windows</w:t>
      </w:r>
      <w:r w:rsidRPr="00CE6D0C">
        <w:rPr>
          <w:lang w:val="ru-RU"/>
        </w:rPr>
        <w:t xml:space="preserve">. Программа имеет интерфейс, аналогичный </w:t>
      </w:r>
      <w:r>
        <w:t>Windows</w:t>
      </w:r>
      <w:r w:rsidRPr="00CE6D0C">
        <w:rPr>
          <w:lang w:val="ru-RU"/>
        </w:rPr>
        <w:t xml:space="preserve"> </w:t>
      </w:r>
      <w:r>
        <w:t>Media</w:t>
      </w:r>
      <w:r w:rsidRPr="00CE6D0C">
        <w:rPr>
          <w:lang w:val="ru-RU"/>
        </w:rPr>
        <w:t xml:space="preserve"> </w:t>
      </w:r>
      <w:r>
        <w:t>Player</w:t>
      </w:r>
      <w:r w:rsidRPr="00CE6D0C">
        <w:rPr>
          <w:lang w:val="ru-RU"/>
        </w:rPr>
        <w:t xml:space="preserve"> версии 6.4, однако основан на совершенно другой кодовой базе.</w:t>
      </w:r>
    </w:p>
    <w:p w:rsidR="00CE6D0C" w:rsidRPr="00E21AE5" w:rsidRDefault="00CE6D0C" w:rsidP="00CE6D0C">
      <w:pPr>
        <w:jc w:val="both"/>
      </w:pPr>
      <w:r>
        <w:t>Языки</w:t>
      </w:r>
      <w:r w:rsidRPr="00E21AE5">
        <w:t xml:space="preserve"> </w:t>
      </w:r>
      <w:r w:rsidRPr="00E21AE5">
        <w:rPr>
          <w:b/>
        </w:rPr>
        <w:t>Perl, PHP, Python, Ruby, Free Pascal, FreeBASIC.</w:t>
      </w:r>
    </w:p>
    <w:p w:rsidR="00CE6D0C" w:rsidRPr="00CE6D0C" w:rsidRDefault="00CE6D0C" w:rsidP="00CE6D0C">
      <w:pPr>
        <w:jc w:val="both"/>
        <w:rPr>
          <w:b/>
          <w:lang w:val="ru-RU"/>
        </w:rPr>
      </w:pPr>
      <w:r w:rsidRPr="00CE6D0C">
        <w:rPr>
          <w:lang w:val="ru-RU"/>
        </w:rPr>
        <w:t xml:space="preserve">Фреймворки </w:t>
      </w:r>
      <w:r w:rsidRPr="00E21AE5">
        <w:rPr>
          <w:b/>
        </w:rPr>
        <w:t>Spring</w:t>
      </w:r>
      <w:r w:rsidRPr="00CE6D0C">
        <w:rPr>
          <w:b/>
          <w:lang w:val="ru-RU"/>
        </w:rPr>
        <w:t xml:space="preserve">, </w:t>
      </w:r>
      <w:r w:rsidRPr="00E21AE5">
        <w:rPr>
          <w:b/>
        </w:rPr>
        <w:t>Hibernate</w:t>
      </w:r>
      <w:r w:rsidRPr="00CE6D0C">
        <w:rPr>
          <w:b/>
          <w:lang w:val="ru-RU"/>
        </w:rPr>
        <w:t>.</w:t>
      </w:r>
    </w:p>
    <w:p w:rsidR="00CE6D0C" w:rsidRPr="00CE6D0C" w:rsidRDefault="00CE6D0C" w:rsidP="00CE6D0C">
      <w:pPr>
        <w:pStyle w:val="Heading4"/>
        <w:jc w:val="both"/>
        <w:rPr>
          <w:lang w:val="ru-RU"/>
        </w:rPr>
      </w:pPr>
      <w:r w:rsidRPr="00CE6D0C">
        <w:rPr>
          <w:lang w:val="ru-RU"/>
        </w:rPr>
        <w:t>Свободные операционные системы</w:t>
      </w:r>
    </w:p>
    <w:p w:rsidR="00CE6D0C" w:rsidRDefault="00CE6D0C" w:rsidP="00CE6D0C">
      <w:pPr>
        <w:jc w:val="both"/>
      </w:pPr>
      <w:r w:rsidRPr="00CE6D0C">
        <w:rPr>
          <w:lang w:val="ru-RU"/>
        </w:rPr>
        <w:t xml:space="preserve">Конечно же всем известный </w:t>
      </w:r>
      <w:r w:rsidRPr="00E21AE5">
        <w:rPr>
          <w:b/>
        </w:rPr>
        <w:t>Linux</w:t>
      </w:r>
      <w:r w:rsidRPr="00CE6D0C">
        <w:rPr>
          <w:lang w:val="ru-RU"/>
        </w:rPr>
        <w:t xml:space="preserve">. В этом семействе ОС существует множество дистрибутивов. </w:t>
      </w:r>
      <w:r>
        <w:t>Вот самые популярные среди них:</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Mint</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Ubuntu (Canonical предлагает Ubuntu бесплатно, но также продаёт коммерческую техническую поддержку)</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Debian</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Fedora</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lastRenderedPageBreak/>
        <w:t>Mageia</w:t>
      </w:r>
    </w:p>
    <w:p w:rsidR="00CE6D0C" w:rsidRPr="00CE6D0C" w:rsidRDefault="00CE6D0C" w:rsidP="00CE6D0C">
      <w:pPr>
        <w:jc w:val="both"/>
        <w:rPr>
          <w:lang w:val="ru-RU"/>
        </w:rPr>
      </w:pPr>
      <w:r w:rsidRPr="00CE6D0C">
        <w:rPr>
          <w:lang w:val="ru-RU"/>
        </w:rPr>
        <w:t>Конечно же существуют и менее известные ОС.</w:t>
      </w:r>
    </w:p>
    <w:p w:rsidR="00CE6D0C" w:rsidRPr="00CE6D0C" w:rsidRDefault="00CE6D0C" w:rsidP="00CE6D0C">
      <w:pPr>
        <w:jc w:val="both"/>
        <w:rPr>
          <w:lang w:val="ru-RU"/>
        </w:rPr>
      </w:pPr>
      <w:r w:rsidRPr="00E21AE5">
        <w:rPr>
          <w:b/>
        </w:rPr>
        <w:t>BSD</w:t>
      </w:r>
      <w:r w:rsidRPr="00CE6D0C">
        <w:rPr>
          <w:lang w:val="ru-RU"/>
        </w:rPr>
        <w:t xml:space="preserve"> (англ. </w:t>
      </w:r>
      <w:r>
        <w:t>Berkeley</w:t>
      </w:r>
      <w:r w:rsidRPr="00CE6D0C">
        <w:rPr>
          <w:lang w:val="ru-RU"/>
        </w:rPr>
        <w:t xml:space="preserve"> </w:t>
      </w:r>
      <w:r>
        <w:t>Software</w:t>
      </w:r>
      <w:r w:rsidRPr="00CE6D0C">
        <w:rPr>
          <w:lang w:val="ru-RU"/>
        </w:rPr>
        <w:t xml:space="preserve"> </w:t>
      </w:r>
      <w:r>
        <w:t>Distribution</w:t>
      </w:r>
      <w:r w:rsidRPr="00CE6D0C">
        <w:rPr>
          <w:lang w:val="ru-RU"/>
        </w:rPr>
        <w:t>) — система распространения программного обеспечения в исходных кодах, созданная для обмена опытом между учебными заведениями.</w:t>
      </w:r>
    </w:p>
    <w:p w:rsidR="00CE6D0C" w:rsidRPr="00CE6D0C" w:rsidRDefault="00CE6D0C" w:rsidP="00CE6D0C">
      <w:pPr>
        <w:jc w:val="both"/>
        <w:rPr>
          <w:lang w:val="ru-RU"/>
        </w:rPr>
      </w:pPr>
      <w:r w:rsidRPr="00CE6D0C">
        <w:rPr>
          <w:lang w:val="ru-RU"/>
        </w:rPr>
        <w:t xml:space="preserve">К семейству </w:t>
      </w:r>
      <w:r>
        <w:t>BSD</w:t>
      </w:r>
      <w:r w:rsidRPr="00CE6D0C">
        <w:rPr>
          <w:lang w:val="ru-RU"/>
        </w:rPr>
        <w:t xml:space="preserve"> относятся: </w:t>
      </w:r>
      <w:r>
        <w:t>NetBSD</w:t>
      </w:r>
      <w:r w:rsidRPr="00CE6D0C">
        <w:rPr>
          <w:lang w:val="ru-RU"/>
        </w:rPr>
        <w:t xml:space="preserve">, </w:t>
      </w:r>
      <w:r>
        <w:t>FreeBSD</w:t>
      </w:r>
      <w:r w:rsidRPr="00CE6D0C">
        <w:rPr>
          <w:lang w:val="ru-RU"/>
        </w:rPr>
        <w:t xml:space="preserve">, </w:t>
      </w:r>
      <w:r>
        <w:t>OpenBSD</w:t>
      </w:r>
      <w:r w:rsidRPr="00CE6D0C">
        <w:rPr>
          <w:lang w:val="ru-RU"/>
        </w:rPr>
        <w:t xml:space="preserve">, </w:t>
      </w:r>
      <w:r>
        <w:t>ClosedBSD</w:t>
      </w:r>
      <w:r w:rsidRPr="00CE6D0C">
        <w:rPr>
          <w:lang w:val="ru-RU"/>
        </w:rPr>
        <w:t xml:space="preserve">, </w:t>
      </w:r>
      <w:r>
        <w:t>MirBSD</w:t>
      </w:r>
      <w:r w:rsidRPr="00CE6D0C">
        <w:rPr>
          <w:lang w:val="ru-RU"/>
        </w:rPr>
        <w:t xml:space="preserve">, </w:t>
      </w:r>
      <w:r>
        <w:t>DragonFly</w:t>
      </w:r>
      <w:r w:rsidRPr="00CE6D0C">
        <w:rPr>
          <w:lang w:val="ru-RU"/>
        </w:rPr>
        <w:t xml:space="preserve"> </w:t>
      </w:r>
      <w:r>
        <w:t>BSD</w:t>
      </w:r>
      <w:r w:rsidRPr="00CE6D0C">
        <w:rPr>
          <w:lang w:val="ru-RU"/>
        </w:rPr>
        <w:t xml:space="preserve">, </w:t>
      </w:r>
      <w:r>
        <w:t>PC</w:t>
      </w:r>
      <w:r w:rsidRPr="00CE6D0C">
        <w:rPr>
          <w:lang w:val="ru-RU"/>
        </w:rPr>
        <w:t>-</w:t>
      </w:r>
      <w:r>
        <w:t>BSD</w:t>
      </w:r>
      <w:r w:rsidRPr="00CE6D0C">
        <w:rPr>
          <w:lang w:val="ru-RU"/>
        </w:rPr>
        <w:t xml:space="preserve">, </w:t>
      </w:r>
      <w:r>
        <w:t>DesktopBSD</w:t>
      </w:r>
      <w:r w:rsidRPr="00CE6D0C">
        <w:rPr>
          <w:lang w:val="ru-RU"/>
        </w:rPr>
        <w:t xml:space="preserve">, </w:t>
      </w:r>
      <w:r>
        <w:t>SunOS</w:t>
      </w:r>
      <w:r w:rsidRPr="00CE6D0C">
        <w:rPr>
          <w:lang w:val="ru-RU"/>
        </w:rPr>
        <w:t xml:space="preserve">, </w:t>
      </w:r>
      <w:r>
        <w:t>TrueBSD</w:t>
      </w:r>
      <w:r w:rsidRPr="00CE6D0C">
        <w:rPr>
          <w:lang w:val="ru-RU"/>
        </w:rPr>
        <w:t xml:space="preserve">, </w:t>
      </w:r>
      <w:r>
        <w:t>Frenzy</w:t>
      </w:r>
      <w:r w:rsidRPr="00CE6D0C">
        <w:rPr>
          <w:lang w:val="ru-RU"/>
        </w:rPr>
        <w:t xml:space="preserve">, </w:t>
      </w:r>
      <w:r>
        <w:t>Ultrix</w:t>
      </w:r>
      <w:r w:rsidRPr="00CE6D0C">
        <w:rPr>
          <w:lang w:val="ru-RU"/>
        </w:rPr>
        <w:t xml:space="preserve"> и частично </w:t>
      </w:r>
      <w:r>
        <w:t>Darwin</w:t>
      </w:r>
      <w:r w:rsidRPr="00CE6D0C">
        <w:rPr>
          <w:lang w:val="ru-RU"/>
        </w:rPr>
        <w:t xml:space="preserve"> (ядро </w:t>
      </w:r>
      <w:r>
        <w:t>Mac</w:t>
      </w:r>
      <w:r w:rsidRPr="00CE6D0C">
        <w:rPr>
          <w:lang w:val="ru-RU"/>
        </w:rPr>
        <w:t xml:space="preserve"> </w:t>
      </w:r>
      <w:r>
        <w:t>OS</w:t>
      </w:r>
      <w:r w:rsidRPr="00CE6D0C">
        <w:rPr>
          <w:lang w:val="ru-RU"/>
        </w:rPr>
        <w:t xml:space="preserve"> </w:t>
      </w:r>
      <w:r>
        <w:t>X</w:t>
      </w:r>
      <w:r w:rsidRPr="00CE6D0C">
        <w:rPr>
          <w:lang w:val="ru-RU"/>
        </w:rPr>
        <w:t>).</w:t>
      </w:r>
    </w:p>
    <w:p w:rsidR="00CE6D0C" w:rsidRPr="00CE6D0C" w:rsidRDefault="00CE6D0C" w:rsidP="00CE6D0C">
      <w:pPr>
        <w:jc w:val="both"/>
        <w:rPr>
          <w:lang w:val="ru-RU"/>
        </w:rPr>
      </w:pPr>
      <w:r w:rsidRPr="00E21AE5">
        <w:rPr>
          <w:b/>
        </w:rPr>
        <w:t>Darwin</w:t>
      </w:r>
      <w:r w:rsidRPr="00CE6D0C">
        <w:rPr>
          <w:lang w:val="ru-RU"/>
        </w:rPr>
        <w:t xml:space="preserve"> — это открытая </w:t>
      </w:r>
      <w:r>
        <w:t>POSIX</w:t>
      </w:r>
      <w:r w:rsidRPr="00CE6D0C">
        <w:rPr>
          <w:lang w:val="ru-RU"/>
        </w:rPr>
        <w:t xml:space="preserve">-совместимая операционная система, выпущенная </w:t>
      </w:r>
      <w:r>
        <w:t>Apple</w:t>
      </w:r>
      <w:r w:rsidRPr="00CE6D0C">
        <w:rPr>
          <w:lang w:val="ru-RU"/>
        </w:rPr>
        <w:t xml:space="preserve"> </w:t>
      </w:r>
      <w:r>
        <w:t>Inc</w:t>
      </w:r>
      <w:r w:rsidRPr="00CE6D0C">
        <w:rPr>
          <w:lang w:val="ru-RU"/>
        </w:rPr>
        <w:t xml:space="preserve">. в 2000 году. Она совмещает код, написанный самой </w:t>
      </w:r>
      <w:r>
        <w:t>Apple</w:t>
      </w:r>
      <w:r w:rsidRPr="00CE6D0C">
        <w:rPr>
          <w:lang w:val="ru-RU"/>
        </w:rPr>
        <w:t xml:space="preserve">, с полученным от </w:t>
      </w:r>
      <w:r>
        <w:t>NeXTSTEP</w:t>
      </w:r>
      <w:r w:rsidRPr="00CE6D0C">
        <w:rPr>
          <w:lang w:val="ru-RU"/>
        </w:rPr>
        <w:t xml:space="preserve"> (система выпущена в 1989), </w:t>
      </w:r>
      <w:r>
        <w:t>FreeBSD</w:t>
      </w:r>
      <w:r w:rsidRPr="00CE6D0C">
        <w:rPr>
          <w:lang w:val="ru-RU"/>
        </w:rPr>
        <w:t xml:space="preserve"> (выпущена в 1993) и прочих свободных проектов.</w:t>
      </w:r>
    </w:p>
    <w:p w:rsidR="00CE6D0C" w:rsidRPr="00CE6D0C" w:rsidRDefault="00CE6D0C" w:rsidP="00CE6D0C">
      <w:pPr>
        <w:jc w:val="both"/>
        <w:rPr>
          <w:lang w:val="ru-RU"/>
        </w:rPr>
      </w:pPr>
      <w:r>
        <w:t>Darwin</w:t>
      </w:r>
      <w:r w:rsidRPr="00CE6D0C">
        <w:rPr>
          <w:lang w:val="ru-RU"/>
        </w:rPr>
        <w:t xml:space="preserve"> — наследник разработанной в </w:t>
      </w:r>
      <w:r>
        <w:t>NeXT</w:t>
      </w:r>
      <w:r w:rsidRPr="00CE6D0C">
        <w:rPr>
          <w:lang w:val="ru-RU"/>
        </w:rPr>
        <w:t xml:space="preserve"> операционной системы </w:t>
      </w:r>
      <w:r>
        <w:t>NeXTSTEP</w:t>
      </w:r>
      <w:r w:rsidRPr="00CE6D0C">
        <w:rPr>
          <w:lang w:val="ru-RU"/>
        </w:rPr>
        <w:t xml:space="preserve">, первая версия которой вышла в 1989 году. После того, как </w:t>
      </w:r>
      <w:r>
        <w:t>Apple</w:t>
      </w:r>
      <w:r w:rsidRPr="00CE6D0C">
        <w:rPr>
          <w:lang w:val="ru-RU"/>
        </w:rPr>
        <w:t xml:space="preserve"> поглотила </w:t>
      </w:r>
      <w:r>
        <w:t>NeXT</w:t>
      </w:r>
      <w:r w:rsidRPr="00CE6D0C">
        <w:rPr>
          <w:lang w:val="ru-RU"/>
        </w:rPr>
        <w:t xml:space="preserve"> в 1997 году, она объявила, что сделает свою следующую операционную систему на основе </w:t>
      </w:r>
      <w:r>
        <w:t>OpenSTEP</w:t>
      </w:r>
      <w:r w:rsidRPr="00CE6D0C">
        <w:rPr>
          <w:lang w:val="ru-RU"/>
        </w:rPr>
        <w:t xml:space="preserve"> </w:t>
      </w:r>
      <w:r>
        <w:t>API</w:t>
      </w:r>
      <w:r w:rsidRPr="00CE6D0C">
        <w:rPr>
          <w:lang w:val="ru-RU"/>
        </w:rPr>
        <w:t xml:space="preserve"> системы </w:t>
      </w:r>
      <w:r>
        <w:t>NeXTSTEP</w:t>
      </w:r>
      <w:r w:rsidRPr="00CE6D0C">
        <w:rPr>
          <w:lang w:val="ru-RU"/>
        </w:rPr>
        <w:t xml:space="preserve">. Эта система разрабатывалась в рамках проекта </w:t>
      </w:r>
      <w:r>
        <w:t>Rhapsody</w:t>
      </w:r>
      <w:r w:rsidRPr="00CE6D0C">
        <w:rPr>
          <w:lang w:val="ru-RU"/>
        </w:rPr>
        <w:t xml:space="preserve"> с 1997 года и в 1999 году вышел основанный на этих разработках </w:t>
      </w:r>
      <w:r>
        <w:t>Mac</w:t>
      </w:r>
      <w:r w:rsidRPr="00CE6D0C">
        <w:rPr>
          <w:lang w:val="ru-RU"/>
        </w:rPr>
        <w:t xml:space="preserve"> </w:t>
      </w:r>
      <w:r>
        <w:t>OS</w:t>
      </w:r>
      <w:r w:rsidRPr="00CE6D0C">
        <w:rPr>
          <w:lang w:val="ru-RU"/>
        </w:rPr>
        <w:t xml:space="preserve"> </w:t>
      </w:r>
      <w:r>
        <w:t>X</w:t>
      </w:r>
      <w:r w:rsidRPr="00CE6D0C">
        <w:rPr>
          <w:lang w:val="ru-RU"/>
        </w:rPr>
        <w:t xml:space="preserve"> </w:t>
      </w:r>
      <w:r>
        <w:t>Server</w:t>
      </w:r>
      <w:r w:rsidRPr="00CE6D0C">
        <w:rPr>
          <w:lang w:val="ru-RU"/>
        </w:rPr>
        <w:t xml:space="preserve"> 1.0. В 2000 году </w:t>
      </w:r>
      <w:r>
        <w:t>Rhapsody</w:t>
      </w:r>
      <w:r w:rsidRPr="00CE6D0C">
        <w:rPr>
          <w:lang w:val="ru-RU"/>
        </w:rPr>
        <w:t xml:space="preserve"> был выделен в </w:t>
      </w:r>
      <w:r>
        <w:t>Darwin</w:t>
      </w:r>
      <w:r w:rsidRPr="00CE6D0C">
        <w:rPr>
          <w:lang w:val="ru-RU"/>
        </w:rPr>
        <w:t xml:space="preserve">, выпущенный как свободное программное обеспечение в рамках публичной лицензии на исходники </w:t>
      </w:r>
      <w:r>
        <w:t>Apple</w:t>
      </w:r>
      <w:r w:rsidRPr="00CE6D0C">
        <w:rPr>
          <w:lang w:val="ru-RU"/>
        </w:rPr>
        <w:t xml:space="preserve"> (</w:t>
      </w:r>
      <w:r>
        <w:t>APSL</w:t>
      </w:r>
      <w:r w:rsidRPr="00CE6D0C">
        <w:rPr>
          <w:lang w:val="ru-RU"/>
        </w:rPr>
        <w:t xml:space="preserve">) и компоненты </w:t>
      </w:r>
      <w:r>
        <w:t>Darwin</w:t>
      </w:r>
      <w:r w:rsidRPr="00CE6D0C">
        <w:rPr>
          <w:lang w:val="ru-RU"/>
        </w:rPr>
        <w:t xml:space="preserve"> присутствуют в </w:t>
      </w:r>
      <w:r>
        <w:t>Mac</w:t>
      </w:r>
      <w:r w:rsidRPr="00CE6D0C">
        <w:rPr>
          <w:lang w:val="ru-RU"/>
        </w:rPr>
        <w:t xml:space="preserve"> </w:t>
      </w:r>
      <w:r>
        <w:t>OS</w:t>
      </w:r>
      <w:r w:rsidRPr="00CE6D0C">
        <w:rPr>
          <w:lang w:val="ru-RU"/>
        </w:rPr>
        <w:t xml:space="preserve"> </w:t>
      </w:r>
      <w:r>
        <w:t>X</w:t>
      </w:r>
      <w:r w:rsidRPr="00CE6D0C">
        <w:rPr>
          <w:lang w:val="ru-RU"/>
        </w:rPr>
        <w:t xml:space="preserve"> по сей день.</w:t>
      </w:r>
    </w:p>
    <w:p w:rsidR="00CE6D0C" w:rsidRPr="00CE6D0C" w:rsidRDefault="00CE6D0C" w:rsidP="00CE6D0C">
      <w:pPr>
        <w:jc w:val="both"/>
        <w:rPr>
          <w:lang w:val="ru-RU"/>
        </w:rPr>
      </w:pPr>
      <w:r w:rsidRPr="00E21AE5">
        <w:rPr>
          <w:b/>
        </w:rPr>
        <w:t>OpenSolaris</w:t>
      </w:r>
      <w:r w:rsidRPr="00CE6D0C">
        <w:rPr>
          <w:lang w:val="ru-RU"/>
        </w:rPr>
        <w:t xml:space="preserve"> — операционная система с открытым исходным кодом, созданная корпорацией </w:t>
      </w:r>
      <w:r>
        <w:t>Sun</w:t>
      </w:r>
      <w:r w:rsidRPr="00CE6D0C">
        <w:rPr>
          <w:lang w:val="ru-RU"/>
        </w:rPr>
        <w:t xml:space="preserve"> </w:t>
      </w:r>
      <w:r>
        <w:t>Microsystems</w:t>
      </w:r>
      <w:r w:rsidRPr="00CE6D0C">
        <w:rPr>
          <w:lang w:val="ru-RU"/>
        </w:rPr>
        <w:t xml:space="preserve"> на базе </w:t>
      </w:r>
      <w:r>
        <w:t>Solaris</w:t>
      </w:r>
      <w:r w:rsidRPr="00CE6D0C">
        <w:rPr>
          <w:lang w:val="ru-RU"/>
        </w:rPr>
        <w:t>.</w:t>
      </w:r>
    </w:p>
    <w:p w:rsidR="00CE6D0C" w:rsidRPr="00CE6D0C" w:rsidRDefault="00CE6D0C" w:rsidP="00CE6D0C">
      <w:pPr>
        <w:jc w:val="both"/>
        <w:rPr>
          <w:lang w:val="ru-RU"/>
        </w:rPr>
      </w:pPr>
      <w:r w:rsidRPr="00CE6D0C">
        <w:rPr>
          <w:lang w:val="ru-RU"/>
        </w:rPr>
        <w:t xml:space="preserve">Процесс разработки </w:t>
      </w:r>
      <w:r>
        <w:t>OpenSolaris</w:t>
      </w:r>
      <w:r w:rsidRPr="00CE6D0C">
        <w:rPr>
          <w:lang w:val="ru-RU"/>
        </w:rPr>
        <w:t xml:space="preserve"> ведётся на добровольной и неоплачиваемой основе сообществом разработчиков </w:t>
      </w:r>
      <w:r>
        <w:t>OpenSolaris</w:t>
      </w:r>
      <w:r w:rsidRPr="00CE6D0C">
        <w:rPr>
          <w:lang w:val="ru-RU"/>
        </w:rPr>
        <w:t xml:space="preserve">, однако направляется и координируется с участием специалистов </w:t>
      </w:r>
      <w:r>
        <w:t>Sun</w:t>
      </w:r>
      <w:r w:rsidRPr="00CE6D0C">
        <w:rPr>
          <w:lang w:val="ru-RU"/>
        </w:rPr>
        <w:t xml:space="preserve">. При этом установлен чёткий протокол организации разработки — так называемый </w:t>
      </w:r>
      <w:r>
        <w:t>OpenSolaris</w:t>
      </w:r>
      <w:r w:rsidRPr="00CE6D0C">
        <w:rPr>
          <w:lang w:val="ru-RU"/>
        </w:rPr>
        <w:t xml:space="preserve"> </w:t>
      </w:r>
      <w:r>
        <w:t>Community</w:t>
      </w:r>
      <w:r w:rsidRPr="00CE6D0C">
        <w:rPr>
          <w:lang w:val="ru-RU"/>
        </w:rPr>
        <w:t xml:space="preserve"> </w:t>
      </w:r>
      <w:r>
        <w:t>Process</w:t>
      </w:r>
      <w:r w:rsidRPr="00CE6D0C">
        <w:rPr>
          <w:lang w:val="ru-RU"/>
        </w:rPr>
        <w:t>.</w:t>
      </w:r>
    </w:p>
    <w:p w:rsidR="00CE6D0C" w:rsidRPr="00CE6D0C" w:rsidRDefault="00CE6D0C" w:rsidP="00CE6D0C">
      <w:pPr>
        <w:jc w:val="both"/>
        <w:rPr>
          <w:lang w:val="ru-RU"/>
        </w:rPr>
      </w:pPr>
      <w:r w:rsidRPr="00E21AE5">
        <w:rPr>
          <w:b/>
        </w:rPr>
        <w:t>ReactOS</w:t>
      </w:r>
      <w:r w:rsidRPr="00CE6D0C">
        <w:rPr>
          <w:lang w:val="ru-RU"/>
        </w:rPr>
        <w:t xml:space="preserve"> — международный проект свободной и бесплатной операционной системы с открытым кодом. </w:t>
      </w:r>
      <w:r>
        <w:t>ReactOS</w:t>
      </w:r>
      <w:r w:rsidRPr="00CE6D0C">
        <w:rPr>
          <w:lang w:val="ru-RU"/>
        </w:rPr>
        <w:t xml:space="preserve"> не является точным клоном </w:t>
      </w:r>
      <w:r>
        <w:t>Windows</w:t>
      </w:r>
      <w:r w:rsidRPr="00CE6D0C">
        <w:rPr>
          <w:lang w:val="ru-RU"/>
        </w:rPr>
        <w:t xml:space="preserve">, но операционной системой, совместимой с приложениями и драйверами </w:t>
      </w:r>
      <w:r>
        <w:t>Windows</w:t>
      </w:r>
      <w:r w:rsidRPr="00CE6D0C">
        <w:rPr>
          <w:lang w:val="ru-RU"/>
        </w:rPr>
        <w:t>.</w:t>
      </w:r>
    </w:p>
    <w:p w:rsidR="00CE6D0C" w:rsidRPr="00CE6D0C" w:rsidRDefault="00CE6D0C" w:rsidP="00CE6D0C">
      <w:pPr>
        <w:pStyle w:val="Heading3"/>
        <w:jc w:val="both"/>
        <w:rPr>
          <w:lang w:val="ru-RU"/>
        </w:rPr>
      </w:pPr>
      <w:bookmarkStart w:id="52" w:name="_Toc438377361"/>
      <w:r w:rsidRPr="00CE6D0C">
        <w:rPr>
          <w:lang w:val="ru-RU"/>
        </w:rPr>
        <w:t>Открытое ПО</w:t>
      </w:r>
      <w:bookmarkEnd w:id="52"/>
    </w:p>
    <w:p w:rsidR="00CE6D0C" w:rsidRPr="00306702" w:rsidRDefault="00CE6D0C" w:rsidP="00CE6D0C">
      <w:pPr>
        <w:jc w:val="both"/>
        <w:rPr>
          <w:lang w:val="ru-RU"/>
        </w:rPr>
      </w:pPr>
      <w:r w:rsidRPr="00CE6D0C">
        <w:rPr>
          <w:b/>
          <w:lang w:val="ru-RU"/>
        </w:rPr>
        <w:t>Открытое программное обеспечение</w:t>
      </w:r>
      <w:r w:rsidRPr="00CE6D0C">
        <w:rPr>
          <w:lang w:val="ru-RU"/>
        </w:rPr>
        <w:t xml:space="preserve"> (</w:t>
      </w:r>
      <w:r>
        <w:rPr>
          <w:i/>
        </w:rPr>
        <w:t>open</w:t>
      </w:r>
      <w:r w:rsidRPr="00CE6D0C">
        <w:rPr>
          <w:i/>
          <w:lang w:val="ru-RU"/>
        </w:rPr>
        <w:t>-</w:t>
      </w:r>
      <w:r>
        <w:rPr>
          <w:i/>
        </w:rPr>
        <w:t>source</w:t>
      </w:r>
      <w:r w:rsidRPr="00CE6D0C">
        <w:rPr>
          <w:i/>
          <w:lang w:val="ru-RU"/>
        </w:rPr>
        <w:t xml:space="preserve"> </w:t>
      </w:r>
      <w:r>
        <w:rPr>
          <w:i/>
        </w:rPr>
        <w:t>software</w:t>
      </w:r>
      <w:r w:rsidRPr="00CE6D0C">
        <w:rPr>
          <w:lang w:val="ru-RU"/>
        </w:rPr>
        <w:t xml:space="preserve">) — программное обеспечение с открытым исходным кодом. Исходный код таких программ доступен для просмотра, изучения и изменения, что позволяет пользователю принять участие в доработке самой открытой программы, использовать код для создания новых программ и исправления в них ошибок — через заимствование исходного кода, если это позволяет совместимость лицензий, или через изучение использованных алгоритмов, структур данных, технологий, методик и интерфейсов (поскольку исходный код может существенно дополнять документацию, а при отсутствии таковой сам служит </w:t>
      </w:r>
      <w:r w:rsidRPr="00306702">
        <w:rPr>
          <w:lang w:val="ru-RU"/>
        </w:rPr>
        <w:t>документацией).</w:t>
      </w:r>
    </w:p>
    <w:p w:rsidR="00CE6D0C" w:rsidRPr="00306702" w:rsidRDefault="00CE6D0C" w:rsidP="00CE6D0C">
      <w:pPr>
        <w:jc w:val="both"/>
        <w:rPr>
          <w:lang w:val="ru-RU"/>
        </w:rPr>
      </w:pPr>
      <w:r w:rsidRPr="00306702">
        <w:rPr>
          <w:lang w:val="ru-RU"/>
        </w:rPr>
        <w:t xml:space="preserve">Термин </w:t>
      </w:r>
      <w:r w:rsidRPr="00306702">
        <w:t>open</w:t>
      </w:r>
      <w:r w:rsidRPr="00306702">
        <w:rPr>
          <w:lang w:val="ru-RU"/>
        </w:rPr>
        <w:t>-</w:t>
      </w:r>
      <w:r w:rsidRPr="00306702">
        <w:t>source</w:t>
      </w:r>
      <w:r w:rsidRPr="00306702">
        <w:rPr>
          <w:lang w:val="ru-RU"/>
        </w:rPr>
        <w:t xml:space="preserve"> был введен в 1998 г. Эриком Реймондом и Брюсом Перенсом, которые утверждали, что термин свободное программное обеспечение неоднозначен и отпугивает коммерческих предпринимателей. В феврали этого же года ими была основана организация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 xml:space="preserve">, посвящённая продвижению открытого программного обеспечения. Эта организация занимается определением степени соответствия лицензии на программное </w:t>
      </w:r>
      <w:r w:rsidRPr="00306702">
        <w:rPr>
          <w:lang w:val="ru-RU"/>
        </w:rPr>
        <w:lastRenderedPageBreak/>
        <w:t xml:space="preserve">обеспечение стандартам открытого программного обеспечения. Что интересно, эти стандартны основываются на директивах </w:t>
      </w:r>
      <w:r w:rsidRPr="00306702">
        <w:t>Debian</w:t>
      </w:r>
      <w:r w:rsidRPr="00306702">
        <w:rPr>
          <w:lang w:val="ru-RU"/>
        </w:rPr>
        <w:t xml:space="preserve"> для свободного программного обеспечения (</w:t>
      </w:r>
      <w:r w:rsidRPr="00306702">
        <w:rPr>
          <w:i/>
        </w:rPr>
        <w:t>Debian</w:t>
      </w:r>
      <w:r w:rsidRPr="00306702">
        <w:rPr>
          <w:i/>
          <w:lang w:val="ru-RU"/>
        </w:rPr>
        <w:t xml:space="preserve"> </w:t>
      </w:r>
      <w:r w:rsidRPr="00306702">
        <w:rPr>
          <w:i/>
        </w:rPr>
        <w:t>Free</w:t>
      </w:r>
      <w:r w:rsidRPr="00306702">
        <w:rPr>
          <w:i/>
          <w:lang w:val="ru-RU"/>
        </w:rPr>
        <w:t xml:space="preserve"> </w:t>
      </w:r>
      <w:r w:rsidRPr="00306702">
        <w:rPr>
          <w:i/>
        </w:rPr>
        <w:t>Software</w:t>
      </w:r>
      <w:r w:rsidRPr="00306702">
        <w:rPr>
          <w:i/>
          <w:lang w:val="ru-RU"/>
        </w:rPr>
        <w:t xml:space="preserve"> </w:t>
      </w:r>
      <w:r w:rsidRPr="00306702">
        <w:rPr>
          <w:i/>
        </w:rPr>
        <w:t>Guidelines</w:t>
      </w:r>
      <w:r w:rsidRPr="00306702">
        <w:rPr>
          <w:lang w:val="ru-RU"/>
        </w:rPr>
        <w:t>), которые большей частью написаны Брюсом Перенсом.</w:t>
      </w:r>
    </w:p>
    <w:p w:rsidR="00CE6D0C" w:rsidRPr="00306702" w:rsidRDefault="00CE6D0C" w:rsidP="00CE6D0C">
      <w:pPr>
        <w:jc w:val="both"/>
        <w:rPr>
          <w:lang w:val="ru-RU"/>
        </w:rPr>
      </w:pPr>
      <w:r w:rsidRPr="00306702">
        <w:rPr>
          <w:lang w:val="ru-RU"/>
        </w:rPr>
        <w:t xml:space="preserve">Требования к лицензиям на открытое ПО в редакции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Свободное распространение.</w:t>
      </w:r>
      <w:r w:rsidRPr="00306702">
        <w:rPr>
          <w:szCs w:val="22"/>
        </w:rPr>
        <w:t xml:space="preserve"> Это значит, что лицензия не должна налагать ограничений на продажу и распространение ПО.</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Доступные исходные тексты.</w:t>
      </w:r>
      <w:r w:rsidRPr="00306702">
        <w:rPr>
          <w:szCs w:val="22"/>
        </w:rPr>
        <w:t xml:space="preserve"> Даже если ПО не поставляется с исходными текстами, эти тексты должны быть легко доступны. Это должны быть именно редактируемые человеком исходные тексты, а не выход обфускаторов, препроцессоров и тому подобные промежуточные формы.</w:t>
      </w:r>
    </w:p>
    <w:p w:rsidR="00CE6D0C" w:rsidRPr="00306702" w:rsidRDefault="00CE6D0C" w:rsidP="00CE6D0C">
      <w:pPr>
        <w:ind w:left="360"/>
        <w:jc w:val="both"/>
        <w:rPr>
          <w:lang w:val="ru-RU"/>
        </w:rPr>
      </w:pPr>
      <w:r w:rsidRPr="00306702">
        <w:rPr>
          <w:lang w:val="ru-RU"/>
        </w:rPr>
        <w:t xml:space="preserve">Таким образом, </w:t>
      </w:r>
      <w:r w:rsidRPr="00306702">
        <w:t>freeware</w:t>
      </w:r>
      <w:r w:rsidRPr="00306702">
        <w:rPr>
          <w:lang w:val="ru-RU"/>
        </w:rPr>
        <w:t xml:space="preserve"> не является </w:t>
      </w:r>
      <w:r w:rsidRPr="00306702">
        <w:t>open</w:t>
      </w:r>
      <w:r w:rsidRPr="00306702">
        <w:rPr>
          <w:lang w:val="ru-RU"/>
        </w:rPr>
        <w:t>-</w:t>
      </w:r>
      <w:r w:rsidRPr="00306702">
        <w:t>source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Возможность модификации.</w:t>
      </w:r>
      <w:r w:rsidRPr="00306702">
        <w:rPr>
          <w:szCs w:val="22"/>
        </w:rPr>
        <w:t xml:space="preserve"> Простая возможность читать исходные тексты не позволяет экспериментировать с ними и выпускать модификации. Лицензия, претендующая на звание «открытой», должна разрешать не только чтение кода, но и модификацию, использование частей кода в других проектах и распространение получившихся программ на условиях той же лицензии.</w:t>
      </w:r>
    </w:p>
    <w:p w:rsidR="00CE6D0C" w:rsidRPr="00306702" w:rsidRDefault="00CE6D0C" w:rsidP="00CE6D0C">
      <w:pPr>
        <w:ind w:left="360"/>
        <w:jc w:val="both"/>
      </w:pPr>
      <w:r w:rsidRPr="00306702">
        <w:rPr>
          <w:lang w:val="ru-RU"/>
        </w:rPr>
        <w:t xml:space="preserve">Компания </w:t>
      </w:r>
      <w:r w:rsidRPr="00306702">
        <w:t>id</w:t>
      </w:r>
      <w:r w:rsidRPr="00306702">
        <w:rPr>
          <w:lang w:val="ru-RU"/>
        </w:rPr>
        <w:t xml:space="preserve"> </w:t>
      </w:r>
      <w:r w:rsidRPr="00306702">
        <w:t>Software</w:t>
      </w:r>
      <w:r w:rsidRPr="00306702">
        <w:rPr>
          <w:lang w:val="ru-RU"/>
        </w:rPr>
        <w:t xml:space="preserve"> выпустила исходные тексты (но не данные) </w:t>
      </w:r>
      <w:r w:rsidRPr="00306702">
        <w:t>Doom</w:t>
      </w:r>
      <w:r w:rsidRPr="00306702">
        <w:rPr>
          <w:lang w:val="ru-RU"/>
        </w:rPr>
        <w:t xml:space="preserve"> в 1998 году под «образовательной» лицензией. </w:t>
      </w:r>
      <w:r w:rsidRPr="00306702">
        <w:t>Через год тексты были перелицензированы под GPL.</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Даже в случае неприкосновенности авторского исходного текста, производные программы и их исходные тексты должны свободно распространяться.</w:t>
      </w:r>
      <w:r w:rsidRPr="00306702">
        <w:rPr>
          <w:szCs w:val="22"/>
        </w:rPr>
        <w:t xml:space="preserve"> Чтобы не запутывать пользователя, свободные лицензии могут оставлять за автором какие-то права — например, производная программа обязана нести другое имя или версию; либо она должна состоять из авторских исходных текстов и патчей к ним. Тем не менее, автор должен разрешать распространять откомпилированные двоичные файлы и исходные тексты производной программы в том или ином виде.</w:t>
      </w:r>
    </w:p>
    <w:p w:rsidR="00CE6D0C" w:rsidRPr="00306702" w:rsidRDefault="00CE6D0C" w:rsidP="00CE6D0C">
      <w:pPr>
        <w:ind w:left="360"/>
        <w:jc w:val="both"/>
      </w:pPr>
      <w:r w:rsidRPr="00306702">
        <w:rPr>
          <w:lang w:val="ru-RU"/>
        </w:rPr>
        <w:t xml:space="preserve">Компания </w:t>
      </w:r>
      <w:r w:rsidRPr="00306702">
        <w:t>Netscape</w:t>
      </w:r>
      <w:r w:rsidRPr="00306702">
        <w:rPr>
          <w:lang w:val="ru-RU"/>
        </w:rPr>
        <w:t xml:space="preserve">, выпуская исходные тексты браузера, оставила имя </w:t>
      </w:r>
      <w:r w:rsidRPr="00306702">
        <w:t>Netscape</w:t>
      </w:r>
      <w:r w:rsidRPr="00306702">
        <w:rPr>
          <w:lang w:val="ru-RU"/>
        </w:rPr>
        <w:t xml:space="preserve"> за собой. </w:t>
      </w:r>
      <w:r w:rsidRPr="00306702">
        <w:t>Несмотря на этот пункт, Mozilla Public License является открытой.</w:t>
      </w:r>
    </w:p>
    <w:p w:rsidR="00CE6D0C" w:rsidRPr="00306702" w:rsidRDefault="00CE6D0C" w:rsidP="009F565D">
      <w:pPr>
        <w:pStyle w:val="ListParagraph"/>
        <w:numPr>
          <w:ilvl w:val="0"/>
          <w:numId w:val="83"/>
        </w:numPr>
        <w:spacing w:after="160" w:line="259" w:lineRule="auto"/>
        <w:jc w:val="both"/>
        <w:rPr>
          <w:szCs w:val="22"/>
        </w:rPr>
      </w:pPr>
      <w:r w:rsidRPr="00306702">
        <w:rPr>
          <w:szCs w:val="22"/>
        </w:rPr>
        <w:t>Отсутствие дискриминации против людей и групп людей. Некоторые страны, например, США, имеют некоторые ограничения на экспорт ПО. Свободная лицензия может напоминать, что такие правила есть, но не может ставить свои.</w:t>
      </w:r>
    </w:p>
    <w:p w:rsidR="00CE6D0C" w:rsidRPr="00306702" w:rsidRDefault="00CE6D0C" w:rsidP="00CE6D0C">
      <w:pPr>
        <w:ind w:left="360"/>
        <w:jc w:val="both"/>
      </w:pPr>
      <w:r w:rsidRPr="00306702">
        <w:rPr>
          <w:lang w:val="ru-RU"/>
        </w:rPr>
        <w:t xml:space="preserve">Одна из «почти открытых» лицензий, созданных во время апартеида, запрещала использование программы полицией ЮАР. </w:t>
      </w:r>
      <w:r w:rsidRPr="00306702">
        <w:t>Апартеид пал, а требование осталось.</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Отсутствие дискриминации по цели применения.</w:t>
      </w:r>
      <w:r w:rsidRPr="00306702">
        <w:rPr>
          <w:szCs w:val="22"/>
        </w:rPr>
        <w:t xml:space="preserve"> Свободная лицензия должна разрешать все виды деятельности, включая генетические и ядерные исследования, коммерческое применение и т. д. Про коммерческое применение говорится особо: «Мы хотим, чтобы коммерческие пользователи подключались к сообществу, а не считали себя отрезанными от него».</w:t>
      </w:r>
    </w:p>
    <w:p w:rsidR="00CE6D0C" w:rsidRPr="00306702" w:rsidRDefault="00CE6D0C" w:rsidP="00CE6D0C">
      <w:pPr>
        <w:ind w:left="360"/>
        <w:jc w:val="both"/>
        <w:rPr>
          <w:lang w:val="ru-RU"/>
        </w:rPr>
      </w:pPr>
      <w:r w:rsidRPr="00306702">
        <w:rPr>
          <w:lang w:val="ru-RU"/>
        </w:rPr>
        <w:lastRenderedPageBreak/>
        <w:t>Как и со свободным ПО, личные убеждения автора не должны мешать делу, и пункты наподобие «нельзя использовать в клиниках для абортов» запрещены. Ведь один может запретить аборты, другой — ругательства, третий — и то, и другое, а четвёртый — какой-нибудь из этих запретов, ничего от свободы не оставив.</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Распространение лицензии.</w:t>
      </w:r>
      <w:r w:rsidRPr="00306702">
        <w:rPr>
          <w:szCs w:val="22"/>
        </w:rPr>
        <w:t xml:space="preserve"> Права, связанные с открытым ПО, должны быть применимы ко всем пользователям программы без заключения дополнительных соглашений, например, соглашения о неразглашении.</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Лицензия не должна быть привязана к конкретному продукту.</w:t>
      </w:r>
      <w:r w:rsidRPr="00306702">
        <w:rPr>
          <w:szCs w:val="22"/>
        </w:rPr>
        <w:t xml:space="preserve"> Права на программный код не должны зависеть от того, является ли программа частью какого-то продукта. Человек, распространяющий программу в отрыве от сборника или перенёсший часть кода в другой продукт, имеет такие же права, какие давал сборник. Это требование закрывает некоторые лицензионные лазейки.</w:t>
      </w:r>
    </w:p>
    <w:p w:rsidR="00CE6D0C" w:rsidRPr="00306702" w:rsidRDefault="00CE6D0C" w:rsidP="00CE6D0C">
      <w:pPr>
        <w:jc w:val="both"/>
        <w:rPr>
          <w:lang w:val="ru-RU"/>
        </w:rPr>
      </w:pPr>
      <w:r w:rsidRPr="00306702">
        <w:t>ReactOS</w:t>
      </w:r>
      <w:r w:rsidRPr="00306702">
        <w:rPr>
          <w:lang w:val="ru-RU"/>
        </w:rPr>
        <w:t xml:space="preserve"> и </w:t>
      </w:r>
      <w:r w:rsidRPr="00306702">
        <w:t>Wine</w:t>
      </w:r>
      <w:r w:rsidRPr="00306702">
        <w:rPr>
          <w:lang w:val="ru-RU"/>
        </w:rPr>
        <w:t xml:space="preserve"> активно обмениваются кодом. На основе ядра </w:t>
      </w:r>
      <w:r w:rsidRPr="00306702">
        <w:t>Linux</w:t>
      </w:r>
      <w:r w:rsidRPr="00306702">
        <w:rPr>
          <w:lang w:val="ru-RU"/>
        </w:rPr>
        <w:t xml:space="preserve"> строят прошивки различных устройств. Это возможно, потому что ни одна строчка кода, ни один файл исходного текста не привязан ни к какой программе.</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не должна ограничивать другие программные продукты.</w:t>
      </w:r>
      <w:r w:rsidRPr="00306702">
        <w:rPr>
          <w:szCs w:val="22"/>
        </w:rPr>
        <w:t xml:space="preserve"> За исключением банальной несовместимости, пользователь имеет право выбирать, чем пользоваться. Например, нельзя требовать, чтобы остальные программы, поставляемые вместе с данной, также были открытыми.</w:t>
      </w:r>
    </w:p>
    <w:p w:rsidR="00CE6D0C" w:rsidRPr="00306702" w:rsidRDefault="00CE6D0C" w:rsidP="00CE6D0C">
      <w:pPr>
        <w:ind w:left="360"/>
        <w:jc w:val="both"/>
        <w:rPr>
          <w:lang w:val="ru-RU"/>
        </w:rPr>
      </w:pPr>
      <w:r w:rsidRPr="00306702">
        <w:rPr>
          <w:lang w:val="ru-RU"/>
        </w:rPr>
        <w:t xml:space="preserve">Свежие версии </w:t>
      </w:r>
      <w:r w:rsidRPr="00306702">
        <w:t>Ghostscript</w:t>
      </w:r>
      <w:r w:rsidRPr="00306702">
        <w:rPr>
          <w:lang w:val="ru-RU"/>
        </w:rPr>
        <w:t xml:space="preserve"> имели лицензию, которая запрещала использовать программу вместе с закрытым ПО (устаревшие версии выпускались под </w:t>
      </w:r>
      <w:r w:rsidRPr="00306702">
        <w:t>GPL</w:t>
      </w:r>
      <w:r w:rsidRPr="00306702">
        <w:rPr>
          <w:lang w:val="ru-RU"/>
        </w:rPr>
        <w:t xml:space="preserve">). От этой практики отказались в 2007 году. Часть лицензий </w:t>
      </w:r>
      <w:r w:rsidRPr="00306702">
        <w:t>Microsoft</w:t>
      </w:r>
      <w:r w:rsidRPr="00306702">
        <w:rPr>
          <w:lang w:val="ru-RU"/>
        </w:rPr>
        <w:t xml:space="preserve"> </w:t>
      </w:r>
      <w:r w:rsidRPr="00306702">
        <w:t>Shared</w:t>
      </w:r>
      <w:r w:rsidRPr="00306702">
        <w:rPr>
          <w:lang w:val="ru-RU"/>
        </w:rPr>
        <w:t xml:space="preserve"> </w:t>
      </w:r>
      <w:r w:rsidRPr="00306702">
        <w:t>Source</w:t>
      </w:r>
      <w:r w:rsidRPr="00306702">
        <w:rPr>
          <w:lang w:val="ru-RU"/>
        </w:rPr>
        <w:t xml:space="preserve"> допускают создание ПО только под </w:t>
      </w:r>
      <w:r w:rsidRPr="00306702">
        <w:t>Windows</w:t>
      </w:r>
      <w:r w:rsidRPr="00306702">
        <w:rPr>
          <w:lang w:val="ru-RU"/>
        </w:rPr>
        <w:t>.</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должна быть технологически нейтральной.</w:t>
      </w:r>
      <w:r w:rsidRPr="00306702">
        <w:rPr>
          <w:szCs w:val="22"/>
        </w:rPr>
        <w:t xml:space="preserve"> То есть, лицензия не должна требовать что-либо от интерфейса или технологий, применяемых в производной программе.</w:t>
      </w:r>
    </w:p>
    <w:p w:rsidR="00CE6D0C" w:rsidRPr="00306702" w:rsidRDefault="00CE6D0C" w:rsidP="00CE6D0C">
      <w:pPr>
        <w:jc w:val="both"/>
        <w:rPr>
          <w:lang w:val="ru-RU"/>
        </w:rPr>
      </w:pPr>
      <w:r w:rsidRPr="00306702">
        <w:rPr>
          <w:lang w:val="ru-RU"/>
        </w:rPr>
        <w:t>Например, непригоден пункт «пользователь должен принять лицензию, нажав на определённую кнопку» — это не даст использовать ПО в режиме командной строки без участия пользователя. Этот пункт также служит для того, чтобы закрыть лицензионные лазейки.</w:t>
      </w:r>
    </w:p>
    <w:p w:rsidR="00CE6D0C" w:rsidRPr="00CE6D0C" w:rsidRDefault="00CE6D0C" w:rsidP="00CE6D0C">
      <w:pPr>
        <w:jc w:val="both"/>
        <w:rPr>
          <w:lang w:val="ru-RU"/>
        </w:rPr>
      </w:pPr>
      <w:r w:rsidRPr="00CE6D0C">
        <w:rPr>
          <w:lang w:val="ru-RU"/>
        </w:rPr>
        <w:t xml:space="preserve">Существуют также программы, исходный код которых можно видеть, но которые не подходят под определения открытого или свободного ПО, например, </w:t>
      </w:r>
      <w:r w:rsidRPr="00EA22FD">
        <w:t>UnRAR</w:t>
      </w:r>
      <w:r w:rsidRPr="00CE6D0C">
        <w:rPr>
          <w:lang w:val="ru-RU"/>
        </w:rPr>
        <w:t xml:space="preserve">, распаковщик </w:t>
      </w:r>
      <w:r w:rsidRPr="00EA22FD">
        <w:t>RAR</w:t>
      </w:r>
      <w:r w:rsidRPr="00CE6D0C">
        <w:rPr>
          <w:lang w:val="ru-RU"/>
        </w:rPr>
        <w:t xml:space="preserve">-архивов. Его исходный код находится в открытом доступе, но лицензия запрещает использовать его для создания </w:t>
      </w:r>
      <w:r w:rsidRPr="00EA22FD">
        <w:t>RAR</w:t>
      </w:r>
      <w:r w:rsidRPr="00CE6D0C">
        <w:rPr>
          <w:lang w:val="ru-RU"/>
        </w:rPr>
        <w:t xml:space="preserve">-совместимых архиваторов. Другим популярным примером может быть программа шифрования </w:t>
      </w:r>
      <w:r w:rsidRPr="00EA22FD">
        <w:t>TrueCrypt</w:t>
      </w:r>
      <w:r w:rsidRPr="00CE6D0C">
        <w:rPr>
          <w:lang w:val="ru-RU"/>
        </w:rPr>
        <w:t>: её лицензия отнюдь не свободная, но исходный код при этом открыт, хотя менять его нельзя, можно лишь проверять работоспособность и «честность».</w:t>
      </w:r>
    </w:p>
    <w:p w:rsidR="00CE6D0C" w:rsidRPr="00CE6D0C" w:rsidRDefault="00CE6D0C" w:rsidP="00CE6D0C">
      <w:pPr>
        <w:pStyle w:val="Heading4"/>
        <w:jc w:val="both"/>
        <w:rPr>
          <w:lang w:val="ru-RU"/>
        </w:rPr>
      </w:pPr>
      <w:r w:rsidRPr="00CE6D0C">
        <w:rPr>
          <w:lang w:val="ru-RU"/>
        </w:rPr>
        <w:t>Примеры открытого ПО</w:t>
      </w:r>
    </w:p>
    <w:p w:rsidR="00CE6D0C" w:rsidRPr="00CE6D0C" w:rsidRDefault="00CE6D0C" w:rsidP="00CE6D0C">
      <w:pPr>
        <w:jc w:val="both"/>
        <w:rPr>
          <w:lang w:val="ru-RU"/>
        </w:rPr>
      </w:pPr>
      <w:r w:rsidRPr="00E21AE5">
        <w:rPr>
          <w:b/>
        </w:rPr>
        <w:t>Hadoop</w:t>
      </w:r>
      <w:r w:rsidRPr="00CE6D0C">
        <w:rPr>
          <w:lang w:val="ru-RU"/>
        </w:rPr>
        <w:t xml:space="preserve"> — проект фонда </w:t>
      </w:r>
      <w:r w:rsidRPr="00E21AE5">
        <w:t>Apache</w:t>
      </w:r>
      <w:r w:rsidRPr="00CE6D0C">
        <w:rPr>
          <w:lang w:val="ru-RU"/>
        </w:rPr>
        <w:t xml:space="preserve"> </w:t>
      </w:r>
      <w:r w:rsidRPr="00E21AE5">
        <w:t>Software</w:t>
      </w:r>
      <w:r w:rsidRPr="00CE6D0C">
        <w:rPr>
          <w:lang w:val="ru-RU"/>
        </w:rPr>
        <w:t xml:space="preserve"> </w:t>
      </w:r>
      <w:r w:rsidRPr="00E21AE5">
        <w:t>Foundation</w:t>
      </w:r>
      <w:r w:rsidRPr="00CE6D0C">
        <w:rPr>
          <w:lang w:val="ru-RU"/>
        </w:rPr>
        <w:t xml:space="preserve">, свободно распространяемый набор утилит, библиотек и фреймворк для разработки и выполнения распределённых программ, работающих на кластерах из сотен и тысяч узлов. Используется для реализации поисковых и контекстных механизмов многих высоконагруженных веб-сайтов, в том числе, для </w:t>
      </w:r>
      <w:r w:rsidRPr="00E21AE5">
        <w:t>Yahoo</w:t>
      </w:r>
      <w:r w:rsidRPr="00CE6D0C">
        <w:rPr>
          <w:lang w:val="ru-RU"/>
        </w:rPr>
        <w:t xml:space="preserve">! и </w:t>
      </w:r>
      <w:r w:rsidRPr="00E21AE5">
        <w:t>Facebook</w:t>
      </w:r>
      <w:r w:rsidRPr="00CE6D0C">
        <w:rPr>
          <w:lang w:val="ru-RU"/>
        </w:rPr>
        <w:t xml:space="preserve">. Разработан </w:t>
      </w:r>
      <w:r w:rsidRPr="00CE6D0C">
        <w:rPr>
          <w:lang w:val="ru-RU"/>
        </w:rPr>
        <w:lastRenderedPageBreak/>
        <w:t xml:space="preserve">на </w:t>
      </w:r>
      <w:r w:rsidRPr="00E21AE5">
        <w:t>Java</w:t>
      </w:r>
      <w:r w:rsidRPr="00CE6D0C">
        <w:rPr>
          <w:lang w:val="ru-RU"/>
        </w:rPr>
        <w:t xml:space="preserve"> в рамках вычислительной парадигмы </w:t>
      </w:r>
      <w:r w:rsidRPr="00E21AE5">
        <w:t>MapReduce</w:t>
      </w:r>
      <w:r w:rsidRPr="00CE6D0C">
        <w:rPr>
          <w:lang w:val="ru-RU"/>
        </w:rPr>
        <w:t xml:space="preserve">, согласно которой приложение разделяется на большое количество одинаковых элементарных заданий, выполнимых на узлах кластера и естественным образом сводимых в конечный результат. В этом году </w:t>
      </w:r>
      <w:r w:rsidRPr="00E21AE5">
        <w:t>EMC</w:t>
      </w:r>
      <w:r w:rsidRPr="00CE6D0C">
        <w:rPr>
          <w:lang w:val="ru-RU"/>
        </w:rPr>
        <w:t xml:space="preserve">, </w:t>
      </w:r>
      <w:r w:rsidRPr="00E21AE5">
        <w:t>Oracle</w:t>
      </w:r>
      <w:r w:rsidRPr="00CE6D0C">
        <w:rPr>
          <w:lang w:val="ru-RU"/>
        </w:rPr>
        <w:t xml:space="preserve"> и даже </w:t>
      </w:r>
      <w:r w:rsidRPr="00E21AE5">
        <w:t>Microsoft</w:t>
      </w:r>
      <w:r w:rsidRPr="00CE6D0C">
        <w:rPr>
          <w:lang w:val="ru-RU"/>
        </w:rPr>
        <w:t xml:space="preserve"> объявили о коммерческой поддержке или производстве продуктов, которые работают с </w:t>
      </w:r>
      <w:r w:rsidRPr="00E21AE5">
        <w:t>Hadoop</w:t>
      </w:r>
      <w:r w:rsidRPr="00CE6D0C">
        <w:rPr>
          <w:lang w:val="ru-RU"/>
        </w:rPr>
        <w:t xml:space="preserve">, а </w:t>
      </w:r>
      <w:r w:rsidRPr="00E21AE5">
        <w:t>Yahoo</w:t>
      </w:r>
      <w:r w:rsidRPr="00CE6D0C">
        <w:rPr>
          <w:lang w:val="ru-RU"/>
        </w:rPr>
        <w:t xml:space="preserve"> отложил </w:t>
      </w:r>
      <w:r w:rsidRPr="00E21AE5">
        <w:t>HortonWorks</w:t>
      </w:r>
      <w:r w:rsidRPr="00CE6D0C">
        <w:rPr>
          <w:lang w:val="ru-RU"/>
        </w:rPr>
        <w:t xml:space="preserve">, чтобы сфокусироваться на </w:t>
      </w:r>
      <w:r w:rsidRPr="00E21AE5">
        <w:t>Hadoop</w:t>
      </w:r>
      <w:r w:rsidRPr="00CE6D0C">
        <w:rPr>
          <w:lang w:val="ru-RU"/>
        </w:rPr>
        <w:t xml:space="preserve">. Легче перечислить те компании, которые не работают с </w:t>
      </w:r>
      <w:r w:rsidRPr="00E21AE5">
        <w:t>Hadoop</w:t>
      </w:r>
      <w:r w:rsidRPr="00CE6D0C">
        <w:rPr>
          <w:lang w:val="ru-RU"/>
        </w:rPr>
        <w:t>, чем те, которые пользуются данным фреймворком.</w:t>
      </w:r>
    </w:p>
    <w:p w:rsidR="00CE6D0C" w:rsidRPr="00CE6D0C" w:rsidRDefault="00CE6D0C" w:rsidP="00CE6D0C">
      <w:pPr>
        <w:jc w:val="both"/>
        <w:rPr>
          <w:lang w:val="ru-RU"/>
        </w:rPr>
      </w:pPr>
      <w:r w:rsidRPr="00E21AE5">
        <w:rPr>
          <w:b/>
        </w:rPr>
        <w:t>Git</w:t>
      </w:r>
      <w:r w:rsidRPr="00CE6D0C">
        <w:rPr>
          <w:lang w:val="ru-RU"/>
        </w:rPr>
        <w:t xml:space="preserve"> — распределённая система управления версиями. Проект был создан Линусом Торвальдсом для управления разработкой ядра </w:t>
      </w:r>
      <w:r w:rsidRPr="00E21AE5">
        <w:t>Linux</w:t>
      </w:r>
      <w:r w:rsidRPr="00CE6D0C">
        <w:rPr>
          <w:lang w:val="ru-RU"/>
        </w:rPr>
        <w:t>, первая версия выпущена 7 апреля 2005 года. На сегодняшний день его поддерживает Джунио Хамано.</w:t>
      </w:r>
    </w:p>
    <w:p w:rsidR="00CE6D0C" w:rsidRPr="00CE6D0C" w:rsidRDefault="00CE6D0C" w:rsidP="00CE6D0C">
      <w:pPr>
        <w:jc w:val="both"/>
        <w:rPr>
          <w:lang w:val="ru-RU"/>
        </w:rPr>
      </w:pPr>
      <w:r w:rsidRPr="00CE6D0C">
        <w:rPr>
          <w:lang w:val="ru-RU"/>
        </w:rPr>
        <w:t xml:space="preserve">Программа является свободной и выпущена под лицензией </w:t>
      </w:r>
      <w:r w:rsidRPr="00E21AE5">
        <w:t>GNU</w:t>
      </w:r>
      <w:r w:rsidRPr="00CE6D0C">
        <w:rPr>
          <w:lang w:val="ru-RU"/>
        </w:rPr>
        <w:t xml:space="preserve"> </w:t>
      </w:r>
      <w:r w:rsidRPr="00E21AE5">
        <w:t>GPL</w:t>
      </w:r>
      <w:r w:rsidRPr="00CE6D0C">
        <w:rPr>
          <w:lang w:val="ru-RU"/>
        </w:rPr>
        <w:t xml:space="preserve"> версии 2.</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Cassandra</w:t>
      </w:r>
      <w:r w:rsidRPr="00CE6D0C">
        <w:rPr>
          <w:lang w:val="ru-RU"/>
        </w:rPr>
        <w:t xml:space="preserve"> — распределённая система управления базами данных, относящаяся к классу </w:t>
      </w:r>
      <w:r w:rsidRPr="00E21AE5">
        <w:t>noSQL</w:t>
      </w:r>
      <w:r w:rsidRPr="00CE6D0C">
        <w:rPr>
          <w:lang w:val="ru-RU"/>
        </w:rPr>
        <w:t>-систем и рассчитанная на создание высокомасштабируемых и надёжных хранилищ огромных массивов данных, представленных в виде хэша.</w:t>
      </w:r>
    </w:p>
    <w:p w:rsidR="00CE6D0C" w:rsidRPr="00CE6D0C" w:rsidRDefault="00CE6D0C" w:rsidP="00CE6D0C">
      <w:pPr>
        <w:jc w:val="both"/>
        <w:rPr>
          <w:lang w:val="ru-RU"/>
        </w:rPr>
      </w:pPr>
      <w:r w:rsidRPr="00E21AE5">
        <w:rPr>
          <w:b/>
        </w:rPr>
        <w:t>jQuery</w:t>
      </w:r>
      <w:r w:rsidRPr="00CE6D0C">
        <w:rPr>
          <w:lang w:val="ru-RU"/>
        </w:rPr>
        <w:t xml:space="preserve"> — библиотека </w:t>
      </w:r>
      <w:r w:rsidRPr="00E21AE5">
        <w:t>JavaScript</w:t>
      </w:r>
      <w:r w:rsidRPr="00CE6D0C">
        <w:rPr>
          <w:lang w:val="ru-RU"/>
        </w:rPr>
        <w:t xml:space="preserve">, фокусирующаяся на взаимодействии </w:t>
      </w:r>
      <w:r w:rsidRPr="00E21AE5">
        <w:t>JavaScript</w:t>
      </w:r>
      <w:r w:rsidRPr="00CE6D0C">
        <w:rPr>
          <w:lang w:val="ru-RU"/>
        </w:rPr>
        <w:t xml:space="preserve"> и </w:t>
      </w:r>
      <w:r w:rsidRPr="00E21AE5">
        <w:t>HTML</w:t>
      </w:r>
      <w:r w:rsidRPr="00CE6D0C">
        <w:rPr>
          <w:lang w:val="ru-RU"/>
        </w:rPr>
        <w:t>.</w:t>
      </w:r>
    </w:p>
    <w:p w:rsidR="00CE6D0C" w:rsidRPr="00CE6D0C" w:rsidRDefault="00CE6D0C" w:rsidP="00CE6D0C">
      <w:pPr>
        <w:jc w:val="both"/>
        <w:rPr>
          <w:lang w:val="ru-RU"/>
        </w:rPr>
      </w:pPr>
      <w:r w:rsidRPr="00E21AE5">
        <w:rPr>
          <w:b/>
        </w:rPr>
        <w:t>Node</w:t>
      </w:r>
      <w:r w:rsidRPr="00CE6D0C">
        <w:rPr>
          <w:b/>
          <w:lang w:val="ru-RU"/>
        </w:rPr>
        <w:t xml:space="preserve"> </w:t>
      </w:r>
      <w:r w:rsidRPr="00CE6D0C">
        <w:rPr>
          <w:lang w:val="ru-RU"/>
        </w:rPr>
        <w:t xml:space="preserve">или </w:t>
      </w:r>
      <w:r w:rsidRPr="00E21AE5">
        <w:t>Node</w:t>
      </w:r>
      <w:r w:rsidRPr="00CE6D0C">
        <w:rPr>
          <w:lang w:val="ru-RU"/>
        </w:rPr>
        <w:t>.</w:t>
      </w:r>
      <w:r w:rsidRPr="00E21AE5">
        <w:t>js</w:t>
      </w:r>
      <w:r w:rsidRPr="00CE6D0C">
        <w:rPr>
          <w:lang w:val="ru-RU"/>
        </w:rPr>
        <w:t xml:space="preserve"> — программная платформа, основанная на движке </w:t>
      </w:r>
      <w:r w:rsidRPr="00E21AE5">
        <w:t>V</w:t>
      </w:r>
      <w:r w:rsidRPr="00CE6D0C">
        <w:rPr>
          <w:lang w:val="ru-RU"/>
        </w:rPr>
        <w:t xml:space="preserve">8 (транслирующем </w:t>
      </w:r>
      <w:r w:rsidRPr="00E21AE5">
        <w:t>JavaScript</w:t>
      </w:r>
      <w:r w:rsidRPr="00CE6D0C">
        <w:rPr>
          <w:lang w:val="ru-RU"/>
        </w:rPr>
        <w:t xml:space="preserve"> в машинный код), превращающая </w:t>
      </w:r>
      <w:r w:rsidRPr="00E21AE5">
        <w:t>JavaScript</w:t>
      </w:r>
      <w:r w:rsidRPr="00CE6D0C">
        <w:rPr>
          <w:lang w:val="ru-RU"/>
        </w:rPr>
        <w:t xml:space="preserve"> из узкоспециализированного языка в язык общего назначения.</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OpenOffice</w:t>
      </w:r>
      <w:r w:rsidRPr="00CE6D0C">
        <w:rPr>
          <w:lang w:val="ru-RU"/>
        </w:rPr>
        <w:t xml:space="preserve"> — свободный пакет офисных приложений.</w:t>
      </w:r>
    </w:p>
    <w:p w:rsidR="00CE6D0C" w:rsidRPr="00CE6D0C" w:rsidRDefault="00CE6D0C" w:rsidP="00CE6D0C">
      <w:pPr>
        <w:pStyle w:val="Heading3"/>
        <w:jc w:val="both"/>
        <w:rPr>
          <w:lang w:val="ru-RU"/>
        </w:rPr>
      </w:pPr>
      <w:bookmarkStart w:id="53" w:name="_Toc438377362"/>
      <w:r w:rsidRPr="00CE6D0C">
        <w:rPr>
          <w:lang w:val="ru-RU"/>
        </w:rPr>
        <w:t>В чём же разница?</w:t>
      </w:r>
      <w:bookmarkEnd w:id="53"/>
    </w:p>
    <w:p w:rsidR="00CE6D0C" w:rsidRPr="00CE6D0C" w:rsidRDefault="00CE6D0C" w:rsidP="00CE6D0C">
      <w:pPr>
        <w:jc w:val="both"/>
        <w:rPr>
          <w:lang w:val="ru-RU"/>
        </w:rPr>
      </w:pPr>
      <w:r w:rsidRPr="00CE6D0C">
        <w:rPr>
          <w:lang w:val="ru-RU"/>
        </w:rPr>
        <w:t>Отличие между движениями открытого ПО и свободного ПО заключается в основном в приоритетах. Сторонники термина «</w:t>
      </w:r>
      <w:r>
        <w:t>open</w:t>
      </w:r>
      <w:r w:rsidRPr="00CE6D0C">
        <w:rPr>
          <w:lang w:val="ru-RU"/>
        </w:rPr>
        <w:t>-</w:t>
      </w:r>
      <w:r w:rsidRPr="00696A87">
        <w:t>source</w:t>
      </w:r>
      <w:r w:rsidRPr="00CE6D0C">
        <w:rPr>
          <w:lang w:val="ru-RU"/>
        </w:rPr>
        <w:t>» делают упор на эффективность открытых исходников как метода разработки, модернизации и сопровождения программ. Сторонники термина «</w:t>
      </w:r>
      <w:r w:rsidRPr="00696A87">
        <w:t>free</w:t>
      </w:r>
      <w:r w:rsidRPr="00CE6D0C">
        <w:rPr>
          <w:lang w:val="ru-RU"/>
        </w:rPr>
        <w:t xml:space="preserve"> </w:t>
      </w:r>
      <w:r w:rsidRPr="00696A87">
        <w:t>software</w:t>
      </w:r>
      <w:r w:rsidRPr="00CE6D0C">
        <w:rPr>
          <w:lang w:val="ru-RU"/>
        </w:rPr>
        <w:t>» считают, что именно права человека на свободное распространение, модификацию и изучение используемых им программ являются главным достоинством свободного открытого ПО.</w:t>
      </w:r>
    </w:p>
    <w:p w:rsidR="00CE6D0C" w:rsidRPr="00CE6D0C" w:rsidRDefault="00CE6D0C" w:rsidP="00CE6D0C">
      <w:pPr>
        <w:jc w:val="both"/>
        <w:rPr>
          <w:lang w:val="ru-RU"/>
        </w:rPr>
      </w:pPr>
      <w:r w:rsidRPr="00CE6D0C">
        <w:rPr>
          <w:lang w:val="ru-RU"/>
        </w:rPr>
        <w:t>Опять-таки, приведённые выше определения свободного и открытого ПО придуманы конкретными организациями. И, при этом, данные термины не являются чьим-либо товарным знаком. То есть вся эта классификация достаточно условна.</w:t>
      </w:r>
    </w:p>
    <w:p w:rsidR="00CE6D0C" w:rsidRPr="00B14965" w:rsidRDefault="00CE6D0C" w:rsidP="00CE6D0C">
      <w:pPr>
        <w:jc w:val="both"/>
        <w:rPr>
          <w:lang w:val="ru-RU"/>
        </w:rPr>
      </w:pPr>
      <w:r w:rsidRPr="00CE6D0C">
        <w:rPr>
          <w:lang w:val="ru-RU"/>
        </w:rPr>
        <w:t xml:space="preserve">Как уже говорилось, это битва взглядов и приоритетов. Если сподвижники свободного ПО всеми силами борются за права и свободы пользователя, забывая о правах и свободах разработчиков, то приверженцы открытого ПО стараются дать свободу и возможности как раз-таки разработчикам. </w:t>
      </w:r>
      <w:r w:rsidRPr="00B14965">
        <w:rPr>
          <w:lang w:val="ru-RU"/>
        </w:rPr>
        <w:t>Что ближе для вас, решать вам.</w:t>
      </w:r>
    </w:p>
    <w:p w:rsidR="00CE6D0C" w:rsidRPr="00CE6D0C" w:rsidRDefault="00CE6D0C" w:rsidP="00CE6D0C">
      <w:pPr>
        <w:pStyle w:val="Heading3"/>
        <w:jc w:val="both"/>
        <w:rPr>
          <w:lang w:val="ru-RU"/>
        </w:rPr>
      </w:pPr>
      <w:bookmarkStart w:id="54" w:name="_Toc438377363"/>
      <w:r w:rsidRPr="00CE6D0C">
        <w:rPr>
          <w:lang w:val="ru-RU"/>
        </w:rPr>
        <w:t>Немного о заблуждениях</w:t>
      </w:r>
      <w:bookmarkEnd w:id="54"/>
    </w:p>
    <w:p w:rsidR="00CE6D0C" w:rsidRPr="00CE6D0C" w:rsidRDefault="00CE6D0C" w:rsidP="00CE6D0C">
      <w:pPr>
        <w:jc w:val="both"/>
        <w:rPr>
          <w:lang w:val="ru-RU"/>
        </w:rPr>
      </w:pPr>
      <w:r w:rsidRPr="00CE6D0C">
        <w:rPr>
          <w:lang w:val="ru-RU"/>
        </w:rPr>
        <w:t>Множество людей ошибочно считают коммерческое и свободное противоположностями. Но это мнение ошибочно, ведь свободное ПО может быть платным, а проприетарное может быть бесплатным (</w:t>
      </w:r>
      <w:r w:rsidRPr="009B02AA">
        <w:rPr>
          <w:b/>
        </w:rPr>
        <w:t>freeware</w:t>
      </w:r>
      <w:r w:rsidRPr="00CE6D0C">
        <w:rPr>
          <w:lang w:val="ru-RU"/>
        </w:rPr>
        <w:t xml:space="preserve">). Хорошими примерами коммерческих программ, относящихся к разряду свободных, могут служить компилятор </w:t>
      </w:r>
      <w:r w:rsidRPr="009B02AA">
        <w:t>GNU</w:t>
      </w:r>
      <w:r w:rsidRPr="00CE6D0C">
        <w:rPr>
          <w:lang w:val="ru-RU"/>
        </w:rPr>
        <w:t xml:space="preserve"> </w:t>
      </w:r>
      <w:r w:rsidRPr="009B02AA">
        <w:t>ADA</w:t>
      </w:r>
      <w:r w:rsidRPr="00CE6D0C">
        <w:rPr>
          <w:lang w:val="ru-RU"/>
        </w:rPr>
        <w:t xml:space="preserve"> или многие операционные системы на основе </w:t>
      </w:r>
      <w:r w:rsidRPr="009B02AA">
        <w:t>GNU</w:t>
      </w:r>
      <w:r w:rsidRPr="00CE6D0C">
        <w:rPr>
          <w:lang w:val="ru-RU"/>
        </w:rPr>
        <w:t>/</w:t>
      </w:r>
      <w:r w:rsidRPr="009B02AA">
        <w:t>Linux</w:t>
      </w:r>
      <w:r w:rsidRPr="00CE6D0C">
        <w:rPr>
          <w:lang w:val="ru-RU"/>
        </w:rPr>
        <w:t>. Существует много бизнес-моделей, где не надо платить за каждую копию ПО, например, платная сервисная поддержка или коммерческая лицензия для использования свободного кода в собственническом ПО.</w:t>
      </w:r>
    </w:p>
    <w:p w:rsidR="00CE6D0C" w:rsidRPr="00CE6D0C" w:rsidRDefault="00CE6D0C" w:rsidP="00CE6D0C">
      <w:pPr>
        <w:jc w:val="both"/>
        <w:rPr>
          <w:lang w:val="ru-RU"/>
        </w:rPr>
      </w:pPr>
      <w:r w:rsidRPr="00CE6D0C">
        <w:rPr>
          <w:lang w:val="ru-RU"/>
        </w:rPr>
        <w:lastRenderedPageBreak/>
        <w:t>То есть, и проприетарное, и свободное, и открытое ПО может быть, как коммерческим, так и некоммерческим. Всё зависит от лицензирования конкретного продукта и выбранной бизнес-модели.</w:t>
      </w:r>
    </w:p>
    <w:p w:rsidR="00CE6D0C" w:rsidRDefault="00CE6D0C" w:rsidP="00CE6D0C">
      <w:pPr>
        <w:jc w:val="both"/>
      </w:pPr>
      <w:r>
        <w:rPr>
          <w:noProof/>
        </w:rPr>
        <w:drawing>
          <wp:inline distT="0" distB="0" distL="0" distR="0" wp14:anchorId="0933643A" wp14:editId="1398CD74">
            <wp:extent cx="2781300" cy="2600325"/>
            <wp:effectExtent l="0" t="0" r="0" b="0"/>
            <wp:docPr id="28" name="Picture 28"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2600325"/>
                    </a:xfrm>
                    <a:prstGeom prst="rect">
                      <a:avLst/>
                    </a:prstGeom>
                    <a:noFill/>
                    <a:ln>
                      <a:noFill/>
                    </a:ln>
                  </pic:spPr>
                </pic:pic>
              </a:graphicData>
            </a:graphic>
          </wp:inline>
        </w:drawing>
      </w:r>
    </w:p>
    <w:p w:rsidR="00CE6D0C" w:rsidRPr="00CE6D0C" w:rsidRDefault="00CE6D0C" w:rsidP="00CE6D0C">
      <w:pPr>
        <w:pStyle w:val="Heading3"/>
        <w:jc w:val="both"/>
        <w:rPr>
          <w:lang w:val="ru-RU"/>
        </w:rPr>
      </w:pPr>
      <w:bookmarkStart w:id="55" w:name="_Toc438377364"/>
      <w:r w:rsidRPr="00CE6D0C">
        <w:rPr>
          <w:lang w:val="ru-RU"/>
        </w:rPr>
        <w:t>О лицензиях</w:t>
      </w:r>
      <w:bookmarkEnd w:id="55"/>
    </w:p>
    <w:p w:rsidR="00CE6D0C" w:rsidRPr="00CE6D0C" w:rsidRDefault="00CE6D0C" w:rsidP="00CE6D0C">
      <w:pPr>
        <w:jc w:val="both"/>
        <w:rPr>
          <w:lang w:val="ru-RU"/>
        </w:rPr>
      </w:pPr>
      <w:r w:rsidRPr="00CE6D0C">
        <w:rPr>
          <w:lang w:val="ru-RU"/>
        </w:rPr>
        <w:t>В соответствии с современным законодательством большинства стран, программный продукт и его исходный код охраняются авторским правом, которое даёт авторам и правообладателю (чаще всего правообладателем является организация-наниматель автора служебных произведений) власть над изменением, распространением, способом использования и поведением программы, включая случаи, когда исходный код опубликован. Сила власти авторских прав в современном обществе настолько велика, что даже изучение или попытки исправления ошибок программ путём дизассемблирования могут преследоваться уголовным правом.</w:t>
      </w:r>
    </w:p>
    <w:p w:rsidR="00CE6D0C" w:rsidRPr="00CE6D0C" w:rsidRDefault="00CE6D0C" w:rsidP="00CE6D0C">
      <w:pPr>
        <w:jc w:val="both"/>
        <w:rPr>
          <w:lang w:val="ru-RU"/>
        </w:rPr>
      </w:pPr>
      <w:r w:rsidRPr="00CE6D0C">
        <w:rPr>
          <w:lang w:val="ru-RU"/>
        </w:rPr>
        <w:t xml:space="preserve">Чтобы избавить пользователей программ от проблем, вызванных перекосом законодательства об охране результатов интеллектуальной деятельности в сторону правообладателя, авторы и правообладатели могут передать пользователям права на четыре вышеперечисленные свободы действий. Это достигается путём выпуска исходного кода программного обеспечения на условиях одной из особого рода лицензий, называемых </w:t>
      </w:r>
      <w:r w:rsidRPr="00CE6D0C">
        <w:rPr>
          <w:b/>
          <w:lang w:val="ru-RU"/>
        </w:rPr>
        <w:t>свободными лицензиями</w:t>
      </w:r>
      <w:r w:rsidRPr="00CE6D0C">
        <w:rPr>
          <w:lang w:val="ru-RU"/>
        </w:rPr>
        <w:t>.</w:t>
      </w:r>
    </w:p>
    <w:p w:rsidR="00CE6D0C" w:rsidRPr="00CE6D0C" w:rsidRDefault="00CE6D0C" w:rsidP="00CE6D0C">
      <w:pPr>
        <w:jc w:val="both"/>
        <w:rPr>
          <w:lang w:val="ru-RU"/>
        </w:rPr>
      </w:pPr>
      <w:r w:rsidRPr="00CE6D0C">
        <w:rPr>
          <w:lang w:val="ru-RU"/>
        </w:rPr>
        <w:t>Выделяют три группы свободных лицензий по масштабу ограничений:</w:t>
      </w:r>
    </w:p>
    <w:p w:rsidR="00CE6D0C" w:rsidRPr="00B14965" w:rsidRDefault="00CE6D0C" w:rsidP="00CE6D0C">
      <w:pPr>
        <w:jc w:val="both"/>
        <w:rPr>
          <w:lang w:val="ru-RU"/>
        </w:rPr>
      </w:pPr>
      <w:r w:rsidRPr="00B14965">
        <w:rPr>
          <w:lang w:val="ru-RU"/>
        </w:rPr>
        <w:t>Основанные на общественном достоянии</w:t>
      </w:r>
    </w:p>
    <w:p w:rsidR="00CE6D0C" w:rsidRPr="00CE6D0C" w:rsidRDefault="00CE6D0C" w:rsidP="00CE6D0C">
      <w:pPr>
        <w:jc w:val="both"/>
        <w:rPr>
          <w:lang w:val="ru-RU"/>
        </w:rPr>
      </w:pPr>
      <w:r w:rsidRPr="00CE6D0C">
        <w:rPr>
          <w:lang w:val="ru-RU"/>
        </w:rPr>
        <w:t>Максимальная свобода, в таких странах как США можно даже не указывать авторство при использовании такого контента</w:t>
      </w:r>
    </w:p>
    <w:p w:rsidR="00CE6D0C" w:rsidRPr="00B14965" w:rsidRDefault="00CE6D0C" w:rsidP="00CE6D0C">
      <w:pPr>
        <w:jc w:val="both"/>
        <w:rPr>
          <w:lang w:val="ru-RU"/>
        </w:rPr>
      </w:pPr>
      <w:r w:rsidRPr="00B14965">
        <w:rPr>
          <w:lang w:val="ru-RU"/>
        </w:rPr>
        <w:t>Пермиссивные (разрешительные)</w:t>
      </w:r>
    </w:p>
    <w:p w:rsidR="00CE6D0C" w:rsidRPr="00CE6D0C" w:rsidRDefault="00CE6D0C" w:rsidP="00CE6D0C">
      <w:pPr>
        <w:jc w:val="both"/>
        <w:rPr>
          <w:lang w:val="ru-RU"/>
        </w:rPr>
      </w:pPr>
      <w:r w:rsidRPr="00CE6D0C">
        <w:rPr>
          <w:lang w:val="ru-RU"/>
        </w:rPr>
        <w:t>Пермиссивные лицензии на свободное ПО — лицензии на программное обеспечение, которые практически не ограничивают свободу действий пользователей ПО и разработчиков, работающих с исходным кодом. В частности, пермиссивные лицензии сами по себе не ограничивают выбор лицензии для работ, производных от работы с пермиссивной лицензией.</w:t>
      </w:r>
    </w:p>
    <w:p w:rsidR="00CE6D0C" w:rsidRPr="00306702" w:rsidRDefault="00CE6D0C" w:rsidP="00CE6D0C">
      <w:pPr>
        <w:jc w:val="both"/>
      </w:pPr>
      <w:r w:rsidRPr="00306702">
        <w:lastRenderedPageBreak/>
        <w:t>Некоторые примеры:</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BSD</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MIT</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lang w:val="en-US"/>
        </w:rPr>
        <w:t>Mozilla Public License</w:t>
      </w:r>
    </w:p>
    <w:p w:rsidR="00CE6D0C" w:rsidRPr="00306702" w:rsidRDefault="00CE6D0C" w:rsidP="009F565D">
      <w:pPr>
        <w:pStyle w:val="ListParagraph"/>
        <w:numPr>
          <w:ilvl w:val="0"/>
          <w:numId w:val="84"/>
        </w:numPr>
        <w:spacing w:after="160" w:line="259" w:lineRule="auto"/>
        <w:jc w:val="both"/>
        <w:rPr>
          <w:szCs w:val="22"/>
        </w:rPr>
      </w:pPr>
      <w:r w:rsidRPr="00306702">
        <w:rPr>
          <w:szCs w:val="22"/>
        </w:rPr>
        <w:t>Creative Commons Attribution</w:t>
      </w:r>
    </w:p>
    <w:p w:rsidR="00CE6D0C" w:rsidRPr="00306702" w:rsidRDefault="00CE6D0C" w:rsidP="009F565D">
      <w:pPr>
        <w:pStyle w:val="ListParagraph"/>
        <w:numPr>
          <w:ilvl w:val="0"/>
          <w:numId w:val="84"/>
        </w:numPr>
        <w:spacing w:after="160" w:line="259" w:lineRule="auto"/>
        <w:jc w:val="both"/>
        <w:rPr>
          <w:szCs w:val="22"/>
        </w:rPr>
      </w:pPr>
      <w:r w:rsidRPr="00306702">
        <w:rPr>
          <w:szCs w:val="22"/>
          <w:lang w:val="en-US"/>
        </w:rPr>
        <w:t>Apache</w:t>
      </w:r>
    </w:p>
    <w:p w:rsidR="00CE6D0C" w:rsidRPr="00306702" w:rsidRDefault="00CE6D0C" w:rsidP="00CE6D0C">
      <w:pPr>
        <w:jc w:val="both"/>
        <w:rPr>
          <w:lang w:val="ru-RU"/>
        </w:rPr>
      </w:pPr>
      <w:r w:rsidRPr="00306702">
        <w:rPr>
          <w:lang w:val="ru-RU"/>
        </w:rPr>
        <w:t xml:space="preserve">Лицензия </w:t>
      </w:r>
      <w:r w:rsidRPr="00306702">
        <w:t>MIT</w:t>
      </w:r>
      <w:r w:rsidRPr="00306702">
        <w:rPr>
          <w:lang w:val="ru-RU"/>
        </w:rPr>
        <w:t xml:space="preserve"> (англ. </w:t>
      </w:r>
      <w:r w:rsidRPr="00306702">
        <w:t>MIT</w:t>
      </w:r>
      <w:r w:rsidRPr="00306702">
        <w:rPr>
          <w:lang w:val="ru-RU"/>
        </w:rPr>
        <w:t xml:space="preserve"> </w:t>
      </w:r>
      <w:r w:rsidRPr="00306702">
        <w:t>License</w:t>
      </w:r>
      <w:r w:rsidRPr="00306702">
        <w:rPr>
          <w:lang w:val="ru-RU"/>
        </w:rPr>
        <w:t xml:space="preserve">) — лицензия свободного программного обеспечения, разработанная Массачусетским технологическим институтом (МТИ). Лицензия </w:t>
      </w:r>
      <w:r w:rsidRPr="00306702">
        <w:t>MIT</w:t>
      </w:r>
      <w:r w:rsidRPr="00306702">
        <w:rPr>
          <w:lang w:val="ru-RU"/>
        </w:rPr>
        <w:t xml:space="preserve"> является одной из самых ранних свободных лицензий, так как она относительно проста и иллюстрирует некоторые из основных принципов свободного лицензирования. Она является разрешительной лицензией, то есть позволяет программистам использовать лицензируемый код в закрытом ПО при условии, что текст лицензии предоставляется вместе с этим ПО. Лицензия является </w:t>
      </w:r>
      <w:r w:rsidRPr="00306702">
        <w:t>GPL</w:t>
      </w:r>
      <w:r w:rsidRPr="00306702">
        <w:rPr>
          <w:lang w:val="ru-RU"/>
        </w:rPr>
        <w:t xml:space="preserve">-совместимой, то есть разрешает программистам комбинировать и распространять </w:t>
      </w:r>
      <w:r w:rsidRPr="00306702">
        <w:t>GPL</w:t>
      </w:r>
      <w:r w:rsidRPr="00306702">
        <w:rPr>
          <w:lang w:val="ru-RU"/>
        </w:rPr>
        <w:t xml:space="preserve">-продукты с программным обеспечением под лицензией </w:t>
      </w:r>
      <w:r w:rsidRPr="00306702">
        <w:t>MIT</w:t>
      </w:r>
      <w:r w:rsidRPr="00306702">
        <w:rPr>
          <w:lang w:val="ru-RU"/>
        </w:rPr>
        <w:t>.</w:t>
      </w:r>
    </w:p>
    <w:p w:rsidR="00CE6D0C" w:rsidRPr="00306702" w:rsidRDefault="00CE6D0C" w:rsidP="00CE6D0C">
      <w:pPr>
        <w:jc w:val="both"/>
        <w:rPr>
          <w:b/>
          <w:lang w:val="ru-RU"/>
        </w:rPr>
      </w:pPr>
      <w:r w:rsidRPr="00306702">
        <w:rPr>
          <w:b/>
          <w:lang w:val="ru-RU"/>
        </w:rPr>
        <w:t>Копилефтные</w:t>
      </w:r>
    </w:p>
    <w:p w:rsidR="00CE6D0C" w:rsidRPr="00306702" w:rsidRDefault="00CE6D0C" w:rsidP="00CE6D0C">
      <w:pPr>
        <w:jc w:val="both"/>
        <w:rPr>
          <w:lang w:val="ru-RU"/>
        </w:rPr>
      </w:pPr>
      <w:r w:rsidRPr="00306702">
        <w:rPr>
          <w:lang w:val="ru-RU"/>
        </w:rPr>
        <w:t>Копилефт лицензия — лицензия, которая:</w:t>
      </w:r>
    </w:p>
    <w:p w:rsidR="00CE6D0C" w:rsidRPr="00306702" w:rsidRDefault="00CE6D0C" w:rsidP="009F565D">
      <w:pPr>
        <w:pStyle w:val="ListParagraph"/>
        <w:numPr>
          <w:ilvl w:val="0"/>
          <w:numId w:val="96"/>
        </w:numPr>
        <w:rPr>
          <w:szCs w:val="22"/>
        </w:rPr>
      </w:pPr>
      <w:r w:rsidRPr="00306702">
        <w:rPr>
          <w:szCs w:val="22"/>
        </w:rPr>
        <w:t>позволяет использовать оригинальные (исходные) работы при создании новых (производных) работ без получения разрешения владельца авторского права;</w:t>
      </w:r>
    </w:p>
    <w:p w:rsidR="00CE6D0C" w:rsidRPr="00306702" w:rsidRDefault="00CE6D0C" w:rsidP="009F565D">
      <w:pPr>
        <w:pStyle w:val="ListParagraph"/>
        <w:numPr>
          <w:ilvl w:val="0"/>
          <w:numId w:val="96"/>
        </w:numPr>
        <w:rPr>
          <w:szCs w:val="22"/>
        </w:rPr>
      </w:pPr>
      <w:r w:rsidRPr="00306702">
        <w:rPr>
          <w:szCs w:val="22"/>
        </w:rPr>
        <w:t>требует, чтобы два пункта этого списка присутствовали в лицензии производной работы.</w:t>
      </w:r>
    </w:p>
    <w:p w:rsidR="00CE6D0C" w:rsidRPr="00306702" w:rsidRDefault="00CE6D0C" w:rsidP="009F565D">
      <w:pPr>
        <w:pStyle w:val="ListParagraph"/>
        <w:numPr>
          <w:ilvl w:val="0"/>
          <w:numId w:val="96"/>
        </w:numPr>
        <w:rPr>
          <w:szCs w:val="22"/>
        </w:rPr>
      </w:pPr>
      <w:r w:rsidRPr="00306702">
        <w:rPr>
          <w:szCs w:val="22"/>
        </w:rPr>
        <w:t>Используя «копилефт» лицензии авторы и правообладатели предоставляют права на распространение копий оригинального произведения и его изменённых версий. Авторы производного произведения обязаны распространять его с сохранением тех же самых прав.</w:t>
      </w:r>
    </w:p>
    <w:p w:rsidR="00CE6D0C" w:rsidRPr="00306702" w:rsidRDefault="00CE6D0C" w:rsidP="009F565D">
      <w:pPr>
        <w:pStyle w:val="ListParagraph"/>
        <w:numPr>
          <w:ilvl w:val="0"/>
          <w:numId w:val="96"/>
        </w:numPr>
        <w:rPr>
          <w:szCs w:val="22"/>
          <w:lang w:val="en-US"/>
        </w:rPr>
      </w:pPr>
      <w:r w:rsidRPr="00306702">
        <w:rPr>
          <w:szCs w:val="22"/>
        </w:rPr>
        <w:t>Некоторые</w:t>
      </w:r>
      <w:r w:rsidRPr="00306702">
        <w:rPr>
          <w:szCs w:val="22"/>
          <w:lang w:val="en-US"/>
        </w:rPr>
        <w:t xml:space="preserve"> </w:t>
      </w:r>
      <w:r w:rsidRPr="00306702">
        <w:rPr>
          <w:szCs w:val="22"/>
        </w:rPr>
        <w:t>из</w:t>
      </w:r>
      <w:r w:rsidRPr="00306702">
        <w:rPr>
          <w:szCs w:val="22"/>
          <w:lang w:val="en-US"/>
        </w:rPr>
        <w:t xml:space="preserve"> </w:t>
      </w:r>
      <w:r w:rsidRPr="00306702">
        <w:rPr>
          <w:szCs w:val="22"/>
        </w:rPr>
        <w:t>них</w:t>
      </w:r>
      <w:r w:rsidRPr="00306702">
        <w:rPr>
          <w:szCs w:val="22"/>
          <w:lang w:val="en-US"/>
        </w:rPr>
        <w:t>:</w:t>
      </w:r>
    </w:p>
    <w:p w:rsidR="00CE6D0C" w:rsidRPr="00B14965" w:rsidRDefault="00CE6D0C" w:rsidP="009F565D">
      <w:pPr>
        <w:pStyle w:val="ListParagraph"/>
        <w:numPr>
          <w:ilvl w:val="0"/>
          <w:numId w:val="96"/>
        </w:numPr>
        <w:rPr>
          <w:szCs w:val="22"/>
          <w:lang w:val="en-US"/>
        </w:rPr>
      </w:pPr>
      <w:r w:rsidRPr="00B14965">
        <w:rPr>
          <w:szCs w:val="22"/>
          <w:lang w:val="en-US"/>
        </w:rPr>
        <w:t>GNU General Public License (GNU GPL)</w:t>
      </w:r>
    </w:p>
    <w:p w:rsidR="00CE6D0C" w:rsidRPr="00306702" w:rsidRDefault="00CE6D0C" w:rsidP="009F565D">
      <w:pPr>
        <w:pStyle w:val="ListParagraph"/>
        <w:numPr>
          <w:ilvl w:val="0"/>
          <w:numId w:val="96"/>
        </w:numPr>
        <w:rPr>
          <w:szCs w:val="22"/>
        </w:rPr>
      </w:pPr>
      <w:r w:rsidRPr="00306702">
        <w:rPr>
          <w:szCs w:val="22"/>
        </w:rPr>
        <w:t>GNU Lesser General Public License</w:t>
      </w:r>
    </w:p>
    <w:p w:rsidR="00CE6D0C" w:rsidRPr="00306702" w:rsidRDefault="00CE6D0C" w:rsidP="009F565D">
      <w:pPr>
        <w:pStyle w:val="ListParagraph"/>
        <w:numPr>
          <w:ilvl w:val="0"/>
          <w:numId w:val="96"/>
        </w:numPr>
        <w:rPr>
          <w:szCs w:val="22"/>
        </w:rPr>
      </w:pPr>
      <w:r w:rsidRPr="00306702">
        <w:rPr>
          <w:szCs w:val="22"/>
        </w:rPr>
        <w:t>GNU Affero General Public License</w:t>
      </w:r>
    </w:p>
    <w:p w:rsidR="00CE6D0C" w:rsidRPr="00306702" w:rsidRDefault="00CE6D0C" w:rsidP="00CE6D0C">
      <w:pPr>
        <w:jc w:val="both"/>
        <w:rPr>
          <w:lang w:val="ru-RU"/>
        </w:rPr>
      </w:pPr>
      <w:r w:rsidRPr="00306702">
        <w:t>GNU</w:t>
      </w:r>
      <w:r w:rsidRPr="00306702">
        <w:rPr>
          <w:lang w:val="ru-RU"/>
        </w:rPr>
        <w:t xml:space="preserve"> </w:t>
      </w:r>
      <w:r w:rsidRPr="00306702">
        <w:t>General</w:t>
      </w:r>
      <w:r w:rsidRPr="00306702">
        <w:rPr>
          <w:lang w:val="ru-RU"/>
        </w:rPr>
        <w:t xml:space="preserve"> </w:t>
      </w:r>
      <w:r w:rsidRPr="00306702">
        <w:t>Public</w:t>
      </w:r>
      <w:r w:rsidRPr="00306702">
        <w:rPr>
          <w:lang w:val="ru-RU"/>
        </w:rPr>
        <w:t xml:space="preserve"> </w:t>
      </w:r>
      <w:r w:rsidRPr="00306702">
        <w:t>License</w:t>
      </w:r>
      <w:r w:rsidRPr="00306702">
        <w:rPr>
          <w:lang w:val="ru-RU"/>
        </w:rPr>
        <w:t xml:space="preserve"> (переводят как Универсальная общественная лицензия </w:t>
      </w:r>
      <w:r w:rsidRPr="00306702">
        <w:t>GNU</w:t>
      </w:r>
      <w:r w:rsidRPr="00306702">
        <w:rPr>
          <w:lang w:val="ru-RU"/>
        </w:rPr>
        <w:t xml:space="preserve">, Универсальная общедоступная лицензия </w:t>
      </w:r>
      <w:r w:rsidRPr="00306702">
        <w:t>GNU</w:t>
      </w:r>
      <w:r w:rsidRPr="00306702">
        <w:rPr>
          <w:lang w:val="ru-RU"/>
        </w:rPr>
        <w:t xml:space="preserve"> или Открытое лицензионное соглашение </w:t>
      </w:r>
      <w:r w:rsidRPr="00306702">
        <w:t>GNU</w:t>
      </w:r>
      <w:r w:rsidRPr="00306702">
        <w:rPr>
          <w:lang w:val="ru-RU"/>
        </w:rPr>
        <w:t xml:space="preserve">) — лицензия на свободное программное обеспечение, созданная в рамках проекта </w:t>
      </w:r>
      <w:r w:rsidRPr="00306702">
        <w:t>GNU</w:t>
      </w:r>
      <w:r w:rsidRPr="00306702">
        <w:rPr>
          <w:lang w:val="ru-RU"/>
        </w:rPr>
        <w:t xml:space="preserve"> в 1988 г., по которой автор передаёт программное обеспечение в общественную собственность.</w:t>
      </w:r>
    </w:p>
    <w:p w:rsidR="00CE6D0C" w:rsidRPr="00306702" w:rsidRDefault="00CE6D0C" w:rsidP="00CE6D0C">
      <w:pPr>
        <w:jc w:val="both"/>
        <w:rPr>
          <w:lang w:val="ru-RU"/>
        </w:rPr>
      </w:pPr>
      <w:r w:rsidRPr="00306702">
        <w:rPr>
          <w:lang w:val="ru-RU"/>
        </w:rPr>
        <w:t xml:space="preserve">Особенностью общественной лицензии </w:t>
      </w:r>
      <w:r w:rsidRPr="00306702">
        <w:t>GNU</w:t>
      </w:r>
      <w:r w:rsidRPr="00306702">
        <w:rPr>
          <w:lang w:val="ru-RU"/>
        </w:rPr>
        <w:t xml:space="preserve"> является наличие правила «копилефт», которое представляет собой условие распространения свободного ПО: ни один пользователь не имеет права, сделав модифицированную версию свободной программы, распространять ее, не соблюдая всех принципов свободного ПО. То есть нельзя модификацию свободной программы сделать несвободной. По этой причине лицензию </w:t>
      </w:r>
      <w:r w:rsidRPr="00306702">
        <w:t>GNU</w:t>
      </w:r>
      <w:r w:rsidRPr="00306702">
        <w:rPr>
          <w:lang w:val="ru-RU"/>
        </w:rPr>
        <w:t xml:space="preserve"> прозвали «вирусной лицензией»: она как бы «заражает» программу, становясь ее неотъемлемой частью.</w:t>
      </w:r>
    </w:p>
    <w:p w:rsidR="00CE6D0C" w:rsidRPr="00306702" w:rsidRDefault="00CE6D0C" w:rsidP="00CE6D0C">
      <w:pPr>
        <w:jc w:val="both"/>
        <w:rPr>
          <w:lang w:val="ru-RU"/>
        </w:rPr>
      </w:pPr>
      <w:r w:rsidRPr="00306702">
        <w:rPr>
          <w:lang w:val="ru-RU"/>
        </w:rPr>
        <w:lastRenderedPageBreak/>
        <w:t>Свободные лицензии так же могут разделяться на лицензии для свободного и открытого ПО. Но такое разделение опять-таки очень условно, так как лицензии на открытое ПО часто совпадают с лицензиями на свободное ПО.</w:t>
      </w:r>
    </w:p>
    <w:p w:rsidR="00CE6D0C" w:rsidRPr="00306702" w:rsidRDefault="00CE6D0C" w:rsidP="00CE6D0C">
      <w:pPr>
        <w:jc w:val="both"/>
        <w:rPr>
          <w:lang w:val="ru-RU"/>
        </w:rPr>
      </w:pPr>
      <w:r w:rsidRPr="00306702">
        <w:rPr>
          <w:lang w:val="ru-RU"/>
        </w:rPr>
        <w:t>Нарушение лицензий тех или иных программных продуктов преследуется законом. То есть, вам может грозить судебное разбирательство и денежный штраф. Поэтому очень важно законно (в соответствии с лицензией) использовать программное обеспечение, а также правильно лицензировать собственные продукты. И необходимо быть очень внимательным при работе с нелицензированными продуктами.</w:t>
      </w:r>
    </w:p>
    <w:p w:rsidR="00CE6D0C" w:rsidRPr="00CE6D0C" w:rsidRDefault="00CE6D0C" w:rsidP="00CE6D0C">
      <w:pPr>
        <w:jc w:val="both"/>
        <w:rPr>
          <w:lang w:val="ru-RU"/>
        </w:rPr>
      </w:pPr>
      <w:r w:rsidRPr="00306702">
        <w:rPr>
          <w:lang w:val="ru-RU"/>
        </w:rPr>
        <w:t>Саймон Фиппс (</w:t>
      </w:r>
      <w:r w:rsidRPr="00306702">
        <w:t>Simon</w:t>
      </w:r>
      <w:r w:rsidRPr="00306702">
        <w:rPr>
          <w:lang w:val="ru-RU"/>
        </w:rPr>
        <w:t xml:space="preserve"> </w:t>
      </w:r>
      <w:r w:rsidRPr="00306702">
        <w:t>Phipps</w:t>
      </w:r>
      <w:r w:rsidRPr="00306702">
        <w:rPr>
          <w:lang w:val="ru-RU"/>
        </w:rPr>
        <w:t xml:space="preserve">), президент организации </w:t>
      </w:r>
      <w:r w:rsidRPr="00306702">
        <w:t>Open</w:t>
      </w:r>
      <w:r w:rsidRPr="00306702">
        <w:rPr>
          <w:lang w:val="ru-RU"/>
        </w:rPr>
        <w:t xml:space="preserve"> </w:t>
      </w:r>
      <w:r w:rsidRPr="00306702">
        <w:t>Source</w:t>
      </w:r>
      <w:r w:rsidRPr="00306702">
        <w:rPr>
          <w:lang w:val="ru-RU"/>
        </w:rPr>
        <w:t xml:space="preserve"> </w:t>
      </w:r>
      <w:r w:rsidRPr="00306702">
        <w:t>Initiative</w:t>
      </w:r>
      <w:r w:rsidRPr="00306702">
        <w:rPr>
          <w:lang w:val="ru-RU"/>
        </w:rPr>
        <w:t xml:space="preserve"> (</w:t>
      </w:r>
      <w:r w:rsidRPr="00306702">
        <w:t>OSI</w:t>
      </w:r>
      <w:r w:rsidRPr="00306702">
        <w:rPr>
          <w:lang w:val="ru-RU"/>
        </w:rPr>
        <w:t xml:space="preserve">), ранее руководившего направлением </w:t>
      </w:r>
      <w:r w:rsidRPr="00306702">
        <w:t>open</w:t>
      </w:r>
      <w:r w:rsidRPr="00306702">
        <w:rPr>
          <w:lang w:val="ru-RU"/>
        </w:rPr>
        <w:t>-</w:t>
      </w:r>
      <w:r w:rsidRPr="00306702">
        <w:t>source</w:t>
      </w:r>
      <w:r w:rsidRPr="00306702">
        <w:rPr>
          <w:lang w:val="ru-RU"/>
        </w:rPr>
        <w:t xml:space="preserve"> в компании </w:t>
      </w:r>
      <w:r w:rsidRPr="00306702">
        <w:t>Sun</w:t>
      </w:r>
      <w:r w:rsidRPr="00306702">
        <w:rPr>
          <w:lang w:val="ru-RU"/>
        </w:rPr>
        <w:t xml:space="preserve"> </w:t>
      </w:r>
      <w:r w:rsidRPr="00306702">
        <w:t>Microsystems</w:t>
      </w:r>
      <w:r w:rsidRPr="00306702">
        <w:rPr>
          <w:lang w:val="ru-RU"/>
        </w:rPr>
        <w:t xml:space="preserve">, опубликовал заслуживающее внимания исследование, согласно которому половина проектов на </w:t>
      </w:r>
      <w:r w:rsidRPr="00306702">
        <w:t>GitHub</w:t>
      </w:r>
      <w:r w:rsidRPr="00306702">
        <w:rPr>
          <w:lang w:val="ru-RU"/>
        </w:rPr>
        <w:t xml:space="preserve"> опубликованы без явного указания лицензии. Если проект опубликован без лицензии, то по умолчанию все права на код остаются собственностью автора (</w:t>
      </w:r>
      <w:r w:rsidRPr="00306702">
        <w:t>All</w:t>
      </w:r>
      <w:r w:rsidRPr="00306702">
        <w:rPr>
          <w:lang w:val="ru-RU"/>
        </w:rPr>
        <w:t xml:space="preserve"> </w:t>
      </w:r>
      <w:r w:rsidRPr="00306702">
        <w:t>rights</w:t>
      </w:r>
      <w:r w:rsidRPr="00306702">
        <w:rPr>
          <w:lang w:val="ru-RU"/>
        </w:rPr>
        <w:t xml:space="preserve"> </w:t>
      </w:r>
      <w:r w:rsidRPr="00306702">
        <w:t>reserved</w:t>
      </w:r>
      <w:r w:rsidRPr="00306702">
        <w:rPr>
          <w:lang w:val="ru-RU"/>
        </w:rPr>
        <w:t xml:space="preserve">). Попытка интеграции подобного кода в сторонние проекты может негативно отразиться на их лицензионной чистоте и в последствии привести к возможным юридическим претензиям. </w:t>
      </w:r>
      <w:r w:rsidRPr="00306702">
        <w:t>GitHub</w:t>
      </w:r>
      <w:r w:rsidRPr="00306702">
        <w:rPr>
          <w:lang w:val="ru-RU"/>
        </w:rPr>
        <w:t xml:space="preserve"> представил новый сайт </w:t>
      </w:r>
      <w:r w:rsidRPr="00306702">
        <w:rPr>
          <w:b/>
        </w:rPr>
        <w:t>choosealicense</w:t>
      </w:r>
      <w:r w:rsidRPr="00306702">
        <w:rPr>
          <w:b/>
          <w:lang w:val="ru-RU"/>
        </w:rPr>
        <w:t>.</w:t>
      </w:r>
      <w:r w:rsidRPr="00306702">
        <w:rPr>
          <w:b/>
        </w:rPr>
        <w:t>com</w:t>
      </w:r>
      <w:r w:rsidRPr="00306702">
        <w:rPr>
          <w:lang w:val="ru-RU"/>
        </w:rPr>
        <w:t xml:space="preserve">, созданный для упрощения принятия решения по выбору той или иной лицензии при создании репозитория с кодом. На сайте в краткой форме описаны особенности основных открытых лицензий. Кроме сайта, на основной странице регистрации нового репозитория в </w:t>
      </w:r>
      <w:r w:rsidRPr="00306702">
        <w:t>GitHub</w:t>
      </w:r>
      <w:r w:rsidRPr="00306702">
        <w:rPr>
          <w:lang w:val="ru-RU"/>
        </w:rPr>
        <w:t xml:space="preserve"> появилась форма выбора лицензии, позволяющая автоматически сформировать файл</w:t>
      </w:r>
      <w:r w:rsidRPr="00CE6D0C">
        <w:rPr>
          <w:lang w:val="ru-RU"/>
        </w:rPr>
        <w:t xml:space="preserve"> с выбранным типом лицензии (ранее текст лицензии нужно было копировать вручную).</w:t>
      </w:r>
    </w:p>
    <w:p w:rsidR="00CE6D0C" w:rsidRPr="00CE6D0C" w:rsidRDefault="00CE6D0C" w:rsidP="00CE6D0C">
      <w:pPr>
        <w:pStyle w:val="Heading3"/>
        <w:jc w:val="both"/>
        <w:rPr>
          <w:lang w:val="ru-RU"/>
        </w:rPr>
      </w:pPr>
      <w:bookmarkStart w:id="56" w:name="_Toc438377365"/>
      <w:r w:rsidRPr="00CE6D0C">
        <w:rPr>
          <w:lang w:val="ru-RU"/>
        </w:rPr>
        <w:t>Что нас ждёт?</w:t>
      </w:r>
      <w:bookmarkEnd w:id="56"/>
    </w:p>
    <w:p w:rsidR="00CE6D0C" w:rsidRPr="00CE6D0C" w:rsidRDefault="00CE6D0C" w:rsidP="00CE6D0C">
      <w:pPr>
        <w:jc w:val="both"/>
        <w:rPr>
          <w:lang w:val="ru-RU"/>
        </w:rPr>
      </w:pPr>
      <w:r w:rsidRPr="00CE6D0C">
        <w:rPr>
          <w:lang w:val="ru-RU"/>
        </w:rPr>
        <w:t xml:space="preserve">С 2006 года тестинговой компанией </w:t>
      </w:r>
      <w:r w:rsidRPr="008D751B">
        <w:t>Coverity</w:t>
      </w:r>
      <w:r w:rsidRPr="00CE6D0C">
        <w:rPr>
          <w:lang w:val="ru-RU"/>
        </w:rPr>
        <w:t xml:space="preserve"> совместно с американским Отделом национальной безопасности проводили исследования как в открытом, так и закрытом секторе разработки ПО, по результатам года они публиковали отчёт. По результатам 2011 года оказалось, что открытый исходный код не уступает по качеству проприетарному. Самыми качественными проектами были признаны </w:t>
      </w:r>
      <w:r w:rsidRPr="008D751B">
        <w:t>Linux</w:t>
      </w:r>
      <w:r w:rsidRPr="00CE6D0C">
        <w:rPr>
          <w:lang w:val="ru-RU"/>
        </w:rPr>
        <w:t xml:space="preserve"> 2.6, </w:t>
      </w:r>
      <w:r w:rsidRPr="008D751B">
        <w:t>PHP</w:t>
      </w:r>
      <w:r w:rsidRPr="00CE6D0C">
        <w:rPr>
          <w:lang w:val="ru-RU"/>
        </w:rPr>
        <w:t xml:space="preserve"> 5.3 и </w:t>
      </w:r>
      <w:r w:rsidRPr="008D751B">
        <w:t>PostgreSQL</w:t>
      </w:r>
      <w:r w:rsidRPr="00CE6D0C">
        <w:rPr>
          <w:lang w:val="ru-RU"/>
        </w:rPr>
        <w:t xml:space="preserve"> 9.1, качество которых определялось по дефектной плотности (числу дефектов на тысячу строк кода), которая была равна 0.62, 0.20, и 0.21 соответственно.</w:t>
      </w:r>
    </w:p>
    <w:p w:rsidR="00CE6D0C" w:rsidRPr="00CE6D0C" w:rsidRDefault="00CE6D0C" w:rsidP="00CE6D0C">
      <w:pPr>
        <w:jc w:val="both"/>
        <w:rPr>
          <w:lang w:val="ru-RU"/>
        </w:rPr>
      </w:pPr>
      <w:r w:rsidRPr="00CE6D0C">
        <w:rPr>
          <w:lang w:val="ru-RU"/>
        </w:rPr>
        <w:t xml:space="preserve">По мнению аналитической фирмы </w:t>
      </w:r>
      <w:r w:rsidRPr="008D751B">
        <w:t>Gartner</w:t>
      </w:r>
      <w:r w:rsidRPr="00CE6D0C">
        <w:rPr>
          <w:lang w:val="ru-RU"/>
        </w:rPr>
        <w:t>, в ближайшие годы многие компании станут смешивать проприетарное ПО и ПО с открытым исходным кодом.</w:t>
      </w:r>
    </w:p>
    <w:p w:rsidR="00CE6D0C" w:rsidRPr="00CE6D0C" w:rsidRDefault="00CE6D0C" w:rsidP="00CE6D0C">
      <w:pPr>
        <w:jc w:val="both"/>
        <w:rPr>
          <w:lang w:val="ru-RU"/>
        </w:rPr>
      </w:pPr>
      <w:r w:rsidRPr="00CE6D0C">
        <w:rPr>
          <w:lang w:val="ru-RU"/>
        </w:rPr>
        <w:t xml:space="preserve">Слиянию проприетарного и </w:t>
      </w:r>
      <w:r w:rsidRPr="008D751B">
        <w:t>open</w:t>
      </w:r>
      <w:r w:rsidRPr="00CE6D0C">
        <w:rPr>
          <w:lang w:val="ru-RU"/>
        </w:rPr>
        <w:t>-</w:t>
      </w:r>
      <w:r w:rsidRPr="008D751B">
        <w:t>source</w:t>
      </w:r>
      <w:r w:rsidRPr="00CE6D0C">
        <w:rPr>
          <w:lang w:val="ru-RU"/>
        </w:rPr>
        <w:t xml:space="preserve"> ПО на сервере отчасти способствует изменение отношения </w:t>
      </w:r>
      <w:r w:rsidRPr="008D751B">
        <w:t>Microsoft</w:t>
      </w:r>
      <w:r w:rsidRPr="00CE6D0C">
        <w:rPr>
          <w:lang w:val="ru-RU"/>
        </w:rPr>
        <w:t xml:space="preserve">, которая недавно начала смиряться с тем, что </w:t>
      </w:r>
      <w:r w:rsidRPr="008D751B">
        <w:t>Linux</w:t>
      </w:r>
      <w:r w:rsidRPr="00CE6D0C">
        <w:rPr>
          <w:lang w:val="ru-RU"/>
        </w:rPr>
        <w:t xml:space="preserve"> и ПО </w:t>
      </w:r>
      <w:r w:rsidRPr="008D751B">
        <w:t>open</w:t>
      </w:r>
      <w:r w:rsidRPr="00CE6D0C">
        <w:rPr>
          <w:lang w:val="ru-RU"/>
        </w:rPr>
        <w:t xml:space="preserve"> </w:t>
      </w:r>
      <w:r w:rsidRPr="008D751B">
        <w:t>source</w:t>
      </w:r>
      <w:r w:rsidRPr="00CE6D0C">
        <w:rPr>
          <w:lang w:val="ru-RU"/>
        </w:rPr>
        <w:t xml:space="preserve"> не исчезнут. «В последние два года </w:t>
      </w:r>
      <w:r w:rsidRPr="008D751B">
        <w:t>Microsoft</w:t>
      </w:r>
      <w:r w:rsidRPr="00CE6D0C">
        <w:rPr>
          <w:lang w:val="ru-RU"/>
        </w:rPr>
        <w:t xml:space="preserve"> как организация заметно изменилась и стала внутренне более зрелой, — сказал Досон. — Эти существенные перемены в </w:t>
      </w:r>
      <w:r w:rsidRPr="008D751B">
        <w:t>Microsoft</w:t>
      </w:r>
      <w:r w:rsidRPr="00CE6D0C">
        <w:rPr>
          <w:lang w:val="ru-RU"/>
        </w:rPr>
        <w:t xml:space="preserve"> означают появление систем, в которых на платформе </w:t>
      </w:r>
      <w:r w:rsidRPr="008D751B">
        <w:t>Windows</w:t>
      </w:r>
      <w:r w:rsidRPr="00CE6D0C">
        <w:rPr>
          <w:lang w:val="ru-RU"/>
        </w:rPr>
        <w:t xml:space="preserve"> исполняются такие открытые приложения, как </w:t>
      </w:r>
      <w:r w:rsidRPr="008D751B">
        <w:t>Apache</w:t>
      </w:r>
      <w:r w:rsidRPr="00CE6D0C">
        <w:rPr>
          <w:lang w:val="ru-RU"/>
        </w:rPr>
        <w:t xml:space="preserve">. Аналогично, комплекс ПО </w:t>
      </w:r>
      <w:r w:rsidRPr="008D751B">
        <w:t>open</w:t>
      </w:r>
      <w:r w:rsidRPr="00CE6D0C">
        <w:rPr>
          <w:lang w:val="ru-RU"/>
        </w:rPr>
        <w:t xml:space="preserve"> </w:t>
      </w:r>
      <w:r w:rsidRPr="008D751B">
        <w:t>source</w:t>
      </w:r>
      <w:r w:rsidRPr="00CE6D0C">
        <w:rPr>
          <w:lang w:val="ru-RU"/>
        </w:rPr>
        <w:t xml:space="preserve"> не надо рассматривать как комплекс ПО, работающего исключительно на </w:t>
      </w:r>
      <w:r w:rsidRPr="008D751B">
        <w:t>Linux</w:t>
      </w:r>
      <w:r w:rsidRPr="00CE6D0C">
        <w:rPr>
          <w:lang w:val="ru-RU"/>
        </w:rPr>
        <w:t xml:space="preserve">. Мы наблюдаем, что основным направлением роста являются коммерческие приложения на </w:t>
      </w:r>
      <w:r w:rsidRPr="008D751B">
        <w:t>Linux</w:t>
      </w:r>
      <w:r w:rsidRPr="00CE6D0C">
        <w:rPr>
          <w:lang w:val="ru-RU"/>
        </w:rPr>
        <w:t>».</w:t>
      </w:r>
    </w:p>
    <w:p w:rsidR="00CE6D0C" w:rsidRPr="00CE6D0C" w:rsidRDefault="00CE6D0C" w:rsidP="00CE6D0C">
      <w:pPr>
        <w:jc w:val="both"/>
        <w:rPr>
          <w:lang w:val="ru-RU"/>
        </w:rPr>
      </w:pPr>
      <w:r w:rsidRPr="00CE6D0C">
        <w:rPr>
          <w:lang w:val="ru-RU"/>
        </w:rPr>
        <w:t xml:space="preserve">Согласно аналитическому отчету компании 451 </w:t>
      </w:r>
      <w:r w:rsidRPr="008D751B">
        <w:t>Group</w:t>
      </w:r>
      <w:r w:rsidRPr="00CE6D0C">
        <w:rPr>
          <w:lang w:val="ru-RU"/>
        </w:rPr>
        <w:t xml:space="preserve">, за последние 3 года количество приобретений компаний, занимающихся разработкой свободного ПО удвоилось. Сохранится ли эта тенденция в обозримом будущем? Другая компания, </w:t>
      </w:r>
      <w:r w:rsidRPr="008D751B">
        <w:t>Gartner</w:t>
      </w:r>
      <w:r w:rsidRPr="00CE6D0C">
        <w:rPr>
          <w:lang w:val="ru-RU"/>
        </w:rPr>
        <w:t xml:space="preserve"> </w:t>
      </w:r>
      <w:r w:rsidRPr="008D751B">
        <w:t>Inc</w:t>
      </w:r>
      <w:r w:rsidRPr="00CE6D0C">
        <w:rPr>
          <w:lang w:val="ru-RU"/>
        </w:rPr>
        <w:t xml:space="preserve">, на днях опубликовала прогноз, </w:t>
      </w:r>
      <w:r w:rsidRPr="00CE6D0C">
        <w:rPr>
          <w:lang w:val="ru-RU"/>
        </w:rPr>
        <w:lastRenderedPageBreak/>
        <w:t xml:space="preserve">согласно которому, к 2012 году около 80% всего ПО будет распространяться под свободными лицензиями. </w:t>
      </w:r>
      <w:r w:rsidRPr="008D751B">
        <w:t>Gartner</w:t>
      </w:r>
      <w:r w:rsidRPr="00CE6D0C">
        <w:rPr>
          <w:lang w:val="ru-RU"/>
        </w:rPr>
        <w:t xml:space="preserve"> связывает это с неуклонным ростом числа программистов, способных работать над проектом, используя Интернет в качестве коммуникационной среды. Еще одна важная причина заключается в желании сэкономить. Аналитики </w:t>
      </w:r>
      <w:r w:rsidRPr="008D751B">
        <w:t>Gartner</w:t>
      </w:r>
      <w:r w:rsidRPr="00CE6D0C">
        <w:rPr>
          <w:lang w:val="ru-RU"/>
        </w:rPr>
        <w:t xml:space="preserve"> уверены, что экономическая выгода и легкость разработки свободного ПО неминуемо приведут к вытеснению коммерческих программ. Уже сейчас мы можем наблюдать не только рост числа свободных проектов, но и заметное улучшение их качества: дистрибутивы </w:t>
      </w:r>
      <w:r w:rsidRPr="008D751B">
        <w:t>Linux</w:t>
      </w:r>
      <w:r w:rsidRPr="00CE6D0C">
        <w:rPr>
          <w:lang w:val="ru-RU"/>
        </w:rPr>
        <w:t xml:space="preserve"> стали проще устанавливаться и легче обновляться. Многие коммерческие компании стали использовать </w:t>
      </w:r>
      <w:r w:rsidRPr="008D751B">
        <w:t>Linux</w:t>
      </w:r>
      <w:r w:rsidRPr="00CE6D0C">
        <w:rPr>
          <w:lang w:val="ru-RU"/>
        </w:rPr>
        <w:t xml:space="preserve"> и свободное ПО в своих устройствах и программах.</w:t>
      </w:r>
    </w:p>
    <w:p w:rsidR="00CE6D0C" w:rsidRPr="00CE6D0C" w:rsidRDefault="00CE6D0C" w:rsidP="00CE6D0C">
      <w:pPr>
        <w:jc w:val="both"/>
        <w:rPr>
          <w:lang w:val="ru-RU"/>
        </w:rPr>
      </w:pPr>
      <w:r w:rsidRPr="00CE6D0C">
        <w:rPr>
          <w:lang w:val="ru-RU"/>
        </w:rPr>
        <w:t xml:space="preserve">В прошлом году Гейб Ньюэлл, руководитель компании </w:t>
      </w:r>
      <w:r>
        <w:t>Valve</w:t>
      </w:r>
      <w:r w:rsidRPr="00CE6D0C">
        <w:rPr>
          <w:lang w:val="ru-RU"/>
        </w:rPr>
        <w:t xml:space="preserve"> сделал ставку на </w:t>
      </w:r>
      <w:r>
        <w:t>Linux</w:t>
      </w:r>
      <w:r w:rsidRPr="00CE6D0C">
        <w:rPr>
          <w:lang w:val="ru-RU"/>
        </w:rPr>
        <w:t xml:space="preserve"> как игровую платформу. Вскоре компания начала воплощать в жизнь новую стратегию: вышел </w:t>
      </w:r>
      <w:r>
        <w:t>Steam</w:t>
      </w:r>
      <w:r w:rsidRPr="00CE6D0C">
        <w:rPr>
          <w:lang w:val="ru-RU"/>
        </w:rPr>
        <w:t xml:space="preserve"> под </w:t>
      </w:r>
      <w:r>
        <w:t>Linux</w:t>
      </w:r>
      <w:r w:rsidRPr="00CE6D0C">
        <w:rPr>
          <w:lang w:val="ru-RU"/>
        </w:rPr>
        <w:t xml:space="preserve">, а с ним все части </w:t>
      </w:r>
      <w:r>
        <w:t>Half</w:t>
      </w:r>
      <w:r w:rsidRPr="00CE6D0C">
        <w:rPr>
          <w:lang w:val="ru-RU"/>
        </w:rPr>
        <w:t>-</w:t>
      </w:r>
      <w:r>
        <w:t>Life</w:t>
      </w:r>
      <w:r w:rsidRPr="00CE6D0C">
        <w:rPr>
          <w:lang w:val="ru-RU"/>
        </w:rPr>
        <w:t xml:space="preserve"> 2, </w:t>
      </w:r>
      <w:r>
        <w:t>Left</w:t>
      </w:r>
      <w:r w:rsidRPr="00CE6D0C">
        <w:rPr>
          <w:lang w:val="ru-RU"/>
        </w:rPr>
        <w:t xml:space="preserve"> 4 </w:t>
      </w:r>
      <w:r>
        <w:t>Dead</w:t>
      </w:r>
      <w:r w:rsidRPr="00CE6D0C">
        <w:rPr>
          <w:lang w:val="ru-RU"/>
        </w:rPr>
        <w:t xml:space="preserve"> 2, </w:t>
      </w:r>
      <w:r>
        <w:t>Portal</w:t>
      </w:r>
      <w:r w:rsidRPr="00CE6D0C">
        <w:rPr>
          <w:lang w:val="ru-RU"/>
        </w:rPr>
        <w:t xml:space="preserve"> и многие другие игры. Разработчики </w:t>
      </w:r>
      <w:r>
        <w:t>Valve</w:t>
      </w:r>
      <w:r w:rsidRPr="00CE6D0C">
        <w:rPr>
          <w:lang w:val="ru-RU"/>
        </w:rPr>
        <w:t xml:space="preserve"> объяснили, почему </w:t>
      </w:r>
      <w:r>
        <w:t>Linux</w:t>
      </w:r>
      <w:r w:rsidRPr="00CE6D0C">
        <w:rPr>
          <w:lang w:val="ru-RU"/>
        </w:rPr>
        <w:t xml:space="preserve"> с технической точки зрения — более предпочтительная платформа для игр, чем </w:t>
      </w:r>
      <w:r>
        <w:t>Windows</w:t>
      </w:r>
      <w:r w:rsidRPr="00CE6D0C">
        <w:rPr>
          <w:lang w:val="ru-RU"/>
        </w:rPr>
        <w:t xml:space="preserve"> 8.</w:t>
      </w:r>
    </w:p>
    <w:p w:rsidR="00CE6D0C" w:rsidRPr="00CE6D0C" w:rsidRDefault="00306702" w:rsidP="00CE6D0C">
      <w:pPr>
        <w:jc w:val="both"/>
        <w:rPr>
          <w:lang w:val="ru-RU"/>
        </w:rPr>
      </w:pPr>
      <w:r>
        <w:rPr>
          <w:lang w:val="ru-RU"/>
        </w:rPr>
        <w:t>«</w:t>
      </w:r>
      <w:r w:rsidR="00CE6D0C" w:rsidRPr="00CE6D0C">
        <w:rPr>
          <w:lang w:val="ru-RU"/>
        </w:rPr>
        <w:t xml:space="preserve">Немного странно мне выступать здесь и рассказывать вам, ребята, что за </w:t>
      </w:r>
      <w:r w:rsidR="00CE6D0C">
        <w:t>Linux</w:t>
      </w:r>
      <w:r w:rsidR="00CE6D0C" w:rsidRPr="00CE6D0C">
        <w:rPr>
          <w:lang w:val="ru-RU"/>
        </w:rPr>
        <w:t xml:space="preserve"> и </w:t>
      </w:r>
      <w:r w:rsidR="00CE6D0C">
        <w:t>open</w:t>
      </w:r>
      <w:r w:rsidR="00CE6D0C" w:rsidRPr="00CE6D0C">
        <w:rPr>
          <w:lang w:val="ru-RU"/>
        </w:rPr>
        <w:t xml:space="preserve"> </w:t>
      </w:r>
      <w:r w:rsidR="00CE6D0C">
        <w:t>source</w:t>
      </w:r>
      <w:r w:rsidR="00CE6D0C" w:rsidRPr="00CE6D0C">
        <w:rPr>
          <w:lang w:val="ru-RU"/>
        </w:rPr>
        <w:t xml:space="preserve"> будущее игровой индустрии, — сказал Гейб Ньюэлл. — Это вроде как приехать в Рим и учить католицизму Папу Римского».</w:t>
      </w:r>
    </w:p>
    <w:p w:rsidR="00CE6D0C" w:rsidRPr="00CE6D0C" w:rsidRDefault="00CE6D0C" w:rsidP="00CE6D0C">
      <w:pPr>
        <w:jc w:val="both"/>
        <w:rPr>
          <w:lang w:val="ru-RU"/>
        </w:rPr>
      </w:pPr>
      <w:r w:rsidRPr="00CE6D0C">
        <w:rPr>
          <w:lang w:val="ru-RU"/>
        </w:rPr>
        <w:t xml:space="preserve">Ньюэлл и раньше называл </w:t>
      </w:r>
      <w:r>
        <w:t>Windows</w:t>
      </w:r>
      <w:r w:rsidRPr="00CE6D0C">
        <w:rPr>
          <w:lang w:val="ru-RU"/>
        </w:rPr>
        <w:t xml:space="preserve"> 8 «катастрофой для индустрии персональных компьютеров», и подтвердил эти слова сейчас. Закрытые платформы будут уступать место открытым, считает он.</w:t>
      </w:r>
    </w:p>
    <w:p w:rsidR="00CE6D0C" w:rsidRPr="0035428F" w:rsidRDefault="00CE6D0C" w:rsidP="004B17F6">
      <w:pPr>
        <w:jc w:val="both"/>
        <w:rPr>
          <w:lang w:val="ru-RU"/>
        </w:rPr>
      </w:pPr>
      <w:r w:rsidRPr="00CE6D0C">
        <w:rPr>
          <w:lang w:val="ru-RU"/>
        </w:rPr>
        <w:t>Как мы видим, сфера открытого программного обеспечения очень перспективна и востребована. Она даёт пользователям и разработчикам многие возможности и преимущества, на которые не способен проприетарный софт. Впрочем, последний никто не спешит списывать с</w:t>
      </w:r>
      <w:r w:rsidR="004B17F6">
        <w:rPr>
          <w:lang w:val="ru-RU"/>
        </w:rPr>
        <w:t>о счетов.</w:t>
      </w:r>
    </w:p>
    <w:p w:rsidR="00A0116B" w:rsidRDefault="00A0116B" w:rsidP="00DF0F58">
      <w:pPr>
        <w:pStyle w:val="Heading1"/>
        <w:jc w:val="both"/>
        <w:rPr>
          <w:b/>
          <w:lang w:val="ru-RU"/>
        </w:rPr>
      </w:pPr>
      <w:bookmarkStart w:id="57" w:name="_Toc438377284"/>
      <w:bookmarkStart w:id="58" w:name="_Toc438377366"/>
      <w:r w:rsidRPr="005309E0">
        <w:rPr>
          <w:b/>
          <w:lang w:val="ru-RU"/>
        </w:rPr>
        <w:t>Глава</w:t>
      </w:r>
      <w:r w:rsidRPr="00702BEF">
        <w:rPr>
          <w:b/>
          <w:lang w:val="ru-RU"/>
        </w:rPr>
        <w:t xml:space="preserve"> 2. </w:t>
      </w:r>
      <w:r w:rsidRPr="005309E0">
        <w:rPr>
          <w:b/>
          <w:lang w:val="ru-RU"/>
        </w:rPr>
        <w:t>Менеджмент</w:t>
      </w:r>
      <w:r w:rsidRPr="00702BEF">
        <w:rPr>
          <w:b/>
          <w:lang w:val="ru-RU"/>
        </w:rPr>
        <w:t xml:space="preserve"> </w:t>
      </w:r>
      <w:r w:rsidRPr="00A0116B">
        <w:rPr>
          <w:b/>
        </w:rPr>
        <w:t>IT</w:t>
      </w:r>
      <w:r w:rsidRPr="00A0116B">
        <w:rPr>
          <w:b/>
          <w:lang w:val="ru-RU"/>
        </w:rPr>
        <w:t>-проекта</w:t>
      </w:r>
      <w:bookmarkEnd w:id="57"/>
      <w:bookmarkEnd w:id="58"/>
    </w:p>
    <w:p w:rsidR="007A39D6" w:rsidRDefault="007A39D6" w:rsidP="00DF0F58">
      <w:pPr>
        <w:pStyle w:val="Heading2"/>
        <w:jc w:val="both"/>
        <w:rPr>
          <w:lang w:val="ru-RU"/>
        </w:rPr>
      </w:pPr>
      <w:bookmarkStart w:id="59" w:name="_Toc438377285"/>
      <w:bookmarkStart w:id="60" w:name="_Toc438377367"/>
      <w:r>
        <w:rPr>
          <w:lang w:val="ru-RU"/>
        </w:rPr>
        <w:t>Менеджмент IT-проект</w:t>
      </w:r>
      <w:r w:rsidR="00811C83">
        <w:rPr>
          <w:lang w:val="ru-RU"/>
        </w:rPr>
        <w:t>а</w:t>
      </w:r>
      <w:bookmarkEnd w:id="59"/>
      <w:bookmarkEnd w:id="60"/>
    </w:p>
    <w:p w:rsidR="00811C83" w:rsidRPr="00C12C99" w:rsidRDefault="00811C83" w:rsidP="00811C83">
      <w:pPr>
        <w:jc w:val="both"/>
        <w:rPr>
          <w:lang w:val="ru-RU" w:bidi="en-US"/>
        </w:rPr>
      </w:pPr>
      <w:r w:rsidRPr="00C12C99">
        <w:rPr>
          <w:lang w:val="ru-RU" w:bidi="en-US"/>
        </w:rPr>
        <w:t>Менеджмент, как техпроцесс, является основным и неотъемлемым фактором развития проектов.</w:t>
      </w:r>
    </w:p>
    <w:p w:rsidR="00811C83" w:rsidRPr="00C12C99" w:rsidRDefault="00811C83" w:rsidP="00811C83">
      <w:pPr>
        <w:jc w:val="both"/>
        <w:rPr>
          <w:lang w:val="ru-RU" w:bidi="en-US"/>
        </w:rPr>
      </w:pPr>
      <w:r w:rsidRPr="00C12C99">
        <w:rPr>
          <w:lang w:val="ru-RU" w:bidi="en-US"/>
        </w:rPr>
        <w:t>В подавляющем большинстве случаев для стартапов нанять опытного менеджера представляется сложным — услуги достойного специалиста стоят недешево, да и доверять на раннем этапе постороннему лицу участникам стартапа будет сложно. Поэтому менеджментом стартапов занимаются, как правило, сами участники проекта.</w:t>
      </w:r>
    </w:p>
    <w:p w:rsidR="00811C83" w:rsidRPr="00C12C99" w:rsidRDefault="00811C83" w:rsidP="00811C83">
      <w:pPr>
        <w:jc w:val="both"/>
        <w:rPr>
          <w:lang w:val="ru-RU" w:eastAsia="ru-RU" w:bidi="en-US"/>
        </w:rPr>
      </w:pPr>
      <w:r w:rsidRPr="00C12C99">
        <w:rPr>
          <w:lang w:val="ru-RU" w:eastAsia="ru-RU" w:bidi="en-US"/>
        </w:rPr>
        <w:t>Кратко обозначены, выделены и пояснены основные, наиболее важные моменты.</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Чем управлять</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Основной процесс менеджмента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Нет делегирования? И это хорошо</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Малая боевая диверсионная группа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Системный анализ</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Divide et Empera</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Логгирование</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Оценка множественных и неявных факторов</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Время, как основной фактор</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lastRenderedPageBreak/>
        <w:t>Два в одном</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Риски</w:t>
      </w:r>
    </w:p>
    <w:p w:rsidR="00811C83" w:rsidRDefault="00811C83" w:rsidP="00811C83">
      <w:pPr>
        <w:jc w:val="both"/>
        <w:rPr>
          <w:rFonts w:cs="Calibri"/>
          <w:b/>
          <w:bCs/>
          <w:kern w:val="36"/>
          <w:sz w:val="20"/>
          <w:szCs w:val="20"/>
          <w:lang w:val="ru-RU" w:eastAsia="ru-RU" w:bidi="en-US"/>
        </w:rPr>
      </w:pPr>
      <w:bookmarkStart w:id="61" w:name="_Toc438377368"/>
      <w:r w:rsidRPr="00C12C99">
        <w:rPr>
          <w:rStyle w:val="Heading3Char"/>
          <w:lang w:val="ru-RU" w:bidi="en-US"/>
        </w:rPr>
        <w:t>Чем управлять</w:t>
      </w:r>
      <w:bookmarkEnd w:id="61"/>
    </w:p>
    <w:p w:rsidR="00811C83" w:rsidRPr="00C12C99" w:rsidRDefault="00811C83" w:rsidP="00811C83">
      <w:pPr>
        <w:jc w:val="both"/>
        <w:rPr>
          <w:lang w:val="ru-RU" w:bidi="en-US"/>
        </w:rPr>
      </w:pPr>
      <w:r w:rsidRPr="00C12C99">
        <w:rPr>
          <w:lang w:val="ru-RU" w:bidi="en-US"/>
        </w:rPr>
        <w:t xml:space="preserve">Менеджмент — это управление. В нашем случае, управление проектом. </w:t>
      </w:r>
    </w:p>
    <w:p w:rsidR="00811C83" w:rsidRPr="00AB7D0A" w:rsidRDefault="00811C83" w:rsidP="00811C83">
      <w:pPr>
        <w:jc w:val="both"/>
        <w:rPr>
          <w:rFonts w:cs="Calibri"/>
          <w:b/>
          <w:bCs/>
          <w:kern w:val="36"/>
          <w:sz w:val="20"/>
          <w:szCs w:val="20"/>
          <w:lang w:val="ru-RU" w:eastAsia="ru-RU" w:bidi="en-US"/>
        </w:rPr>
      </w:pPr>
      <w:r w:rsidRPr="00C12C99">
        <w:rPr>
          <w:lang w:val="ru-RU" w:bidi="en-US"/>
        </w:rPr>
        <w:t>Понятно, что управление проектом — это работа над его составляющими.</w:t>
      </w:r>
    </w:p>
    <w:p w:rsidR="00811C83" w:rsidRPr="00C12C99" w:rsidRDefault="00811C83" w:rsidP="00811C83">
      <w:pPr>
        <w:jc w:val="both"/>
        <w:rPr>
          <w:lang w:val="ru-RU" w:bidi="en-US"/>
        </w:rPr>
      </w:pPr>
      <w:r w:rsidRPr="00C12C99">
        <w:rPr>
          <w:noProof/>
        </w:rPr>
        <w:drawing>
          <wp:inline distT="0" distB="0" distL="0" distR="0" wp14:anchorId="680EA072" wp14:editId="142E364B">
            <wp:extent cx="4362450" cy="4962525"/>
            <wp:effectExtent l="0" t="0" r="0" b="9525"/>
            <wp:docPr id="54"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4330" r="14348" b="27298"/>
                    <a:stretch/>
                  </pic:blipFill>
                  <pic:spPr bwMode="auto">
                    <a:xfrm>
                      <a:off x="0" y="0"/>
                      <a:ext cx="4368640" cy="4969567"/>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jc w:val="both"/>
        <w:rPr>
          <w:lang w:val="ru-RU" w:bidi="en-US"/>
        </w:rPr>
      </w:pPr>
      <w:r w:rsidRPr="00C12C99">
        <w:rPr>
          <w:noProof/>
        </w:rPr>
        <w:drawing>
          <wp:inline distT="0" distB="0" distL="0" distR="0" wp14:anchorId="4BE59EE8" wp14:editId="430E04F2">
            <wp:extent cx="4362450" cy="742950"/>
            <wp:effectExtent l="0" t="0" r="0" b="0"/>
            <wp:docPr id="55"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83858" r="14348" b="5906"/>
                    <a:stretch/>
                  </pic:blipFill>
                  <pic:spPr bwMode="auto">
                    <a:xfrm>
                      <a:off x="0" y="0"/>
                      <a:ext cx="4368640" cy="744004"/>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bidi="en-US"/>
        </w:rPr>
      </w:pPr>
      <w:bookmarkStart w:id="62" w:name="_Toc438377369"/>
      <w:r w:rsidRPr="00C12C99">
        <w:rPr>
          <w:rFonts w:eastAsia="Times New Roman"/>
          <w:lang w:val="ru-RU" w:bidi="en-US"/>
        </w:rPr>
        <w:t>Основной процесс менеджмента</w:t>
      </w:r>
      <w:bookmarkEnd w:id="62"/>
    </w:p>
    <w:p w:rsidR="00811C83" w:rsidRPr="00C12C99" w:rsidRDefault="00811C83" w:rsidP="00811C83">
      <w:pPr>
        <w:jc w:val="both"/>
        <w:rPr>
          <w:b/>
          <w:bCs/>
          <w:noProof/>
          <w:kern w:val="36"/>
          <w:lang w:val="ru-RU" w:eastAsia="ru-RU" w:bidi="en-US"/>
        </w:rPr>
      </w:pPr>
      <w:r w:rsidRPr="00C12C99">
        <w:rPr>
          <w:lang w:val="ru-RU" w:eastAsia="ru-RU" w:bidi="en-US"/>
        </w:rPr>
        <w:t>Менеджер работает с процессами. Процессы являются составной частью проектов.</w:t>
      </w:r>
      <w:r w:rsidRPr="00C12C99">
        <w:rPr>
          <w:b/>
          <w:bCs/>
          <w:noProof/>
          <w:kern w:val="36"/>
          <w:lang w:val="ru-RU" w:eastAsia="ru-RU" w:bidi="en-US"/>
        </w:rPr>
        <w:t xml:space="preserve"> </w:t>
      </w:r>
      <w:r w:rsidRPr="00C12C99">
        <w:rPr>
          <w:lang w:val="ru-RU" w:eastAsia="ru-RU" w:bidi="en-US"/>
        </w:rPr>
        <w:br/>
        <w:t xml:space="preserve">Процесс может быть разовым или непрерывным, но он в любом случае итеративен. Это означает, что у каждого процесса есть циклические свойства — он легко может быть повторен, и даже для </w:t>
      </w:r>
      <w:r w:rsidRPr="00C12C99">
        <w:rPr>
          <w:lang w:val="ru-RU" w:eastAsia="ru-RU" w:bidi="en-US"/>
        </w:rPr>
        <w:lastRenderedPageBreak/>
        <w:t>начала нового процесса возможно применять наработанный опыт — академические методики, личный опыт, опыт коллег и так далее.</w:t>
      </w:r>
    </w:p>
    <w:p w:rsidR="00811C83" w:rsidRPr="00C12C99" w:rsidRDefault="00811C83" w:rsidP="00811C83">
      <w:pPr>
        <w:jc w:val="both"/>
        <w:rPr>
          <w:lang w:val="ru-RU" w:eastAsia="ru-RU" w:bidi="en-US"/>
        </w:rPr>
      </w:pPr>
      <w:r w:rsidRPr="00C12C99">
        <w:rPr>
          <w:lang w:val="ru-RU" w:eastAsia="ru-RU" w:bidi="en-US"/>
        </w:rPr>
        <w:t xml:space="preserve">До начала процесса необходимо формализовать исходные данные и выделить цели. </w:t>
      </w:r>
    </w:p>
    <w:p w:rsidR="00811C83" w:rsidRPr="00C12C99" w:rsidRDefault="00811C83" w:rsidP="00811C83">
      <w:pPr>
        <w:jc w:val="both"/>
        <w:rPr>
          <w:lang w:val="ru-RU" w:eastAsia="ru-RU" w:bidi="en-US"/>
        </w:rPr>
      </w:pPr>
      <w:r w:rsidRPr="00C12C99">
        <w:rPr>
          <w:lang w:val="ru-RU" w:eastAsia="ru-RU" w:bidi="en-US"/>
        </w:rPr>
        <w:t>Этап анализа является опциональным. Он проводится, в зависимости от масштабов и цены процесса. Если процесс дорогой — все исходные данные подвергаются детализации, информация дополняется схемами и резюме.</w:t>
      </w:r>
    </w:p>
    <w:p w:rsidR="00811C83" w:rsidRPr="00C12C99" w:rsidRDefault="00811C83" w:rsidP="00811C83">
      <w:pPr>
        <w:jc w:val="both"/>
        <w:rPr>
          <w:lang w:val="ru-RU" w:eastAsia="ru-RU" w:bidi="en-US"/>
        </w:rPr>
      </w:pPr>
      <w:r w:rsidRPr="00C12C99">
        <w:rPr>
          <w:lang w:val="ru-RU" w:eastAsia="ru-RU" w:bidi="en-US"/>
        </w:rPr>
        <w:t>На этапе планирования выбираются методы решения задачи, определяется, как именно будет осуществляться процесс.</w:t>
      </w:r>
    </w:p>
    <w:p w:rsidR="00811C83" w:rsidRPr="00C12C99" w:rsidRDefault="00811C83" w:rsidP="00811C83">
      <w:pPr>
        <w:jc w:val="both"/>
        <w:rPr>
          <w:lang w:val="ru-RU" w:eastAsia="ru-RU" w:bidi="en-US"/>
        </w:rPr>
      </w:pPr>
      <w:r w:rsidRPr="00C12C99">
        <w:rPr>
          <w:lang w:val="ru-RU" w:eastAsia="ru-RU" w:bidi="en-US"/>
        </w:rPr>
        <w:t>Для обеспечения корректности приемки еще на этапе планирования составляется чеклист — список критериев, который однозначно дает понять, что проект завершен.</w:t>
      </w:r>
    </w:p>
    <w:p w:rsidR="00811C83" w:rsidRPr="00C12C99" w:rsidRDefault="00811C83" w:rsidP="00811C83">
      <w:pPr>
        <w:jc w:val="both"/>
        <w:rPr>
          <w:lang w:val="ru-RU" w:eastAsia="ru-RU" w:bidi="en-US"/>
        </w:rPr>
      </w:pPr>
      <w:r w:rsidRPr="00C12C99">
        <w:rPr>
          <w:lang w:val="ru-RU" w:eastAsia="ru-RU" w:bidi="en-US"/>
        </w:rPr>
        <w:t>Естественно, исполнителю должна быть доступен максимальный объем информации, связанный с процессом, в котором он участвует — исходные данные, цели и требования в чеклисте.</w:t>
      </w:r>
    </w:p>
    <w:p w:rsidR="00811C83" w:rsidRPr="00C12C99" w:rsidRDefault="00811C83" w:rsidP="00811C83">
      <w:pPr>
        <w:jc w:val="both"/>
        <w:rPr>
          <w:lang w:val="ru-RU" w:eastAsia="ru-RU" w:bidi="en-US"/>
        </w:rPr>
      </w:pPr>
      <w:r w:rsidRPr="00C12C99">
        <w:rPr>
          <w:lang w:val="ru-RU" w:eastAsia="ru-RU" w:bidi="en-US"/>
        </w:rPr>
        <w:t>Если процесс не является непрерывным — по достижению целей он может быть завершен.</w:t>
      </w:r>
    </w:p>
    <w:p w:rsidR="00811C83" w:rsidRPr="00C12C99" w:rsidRDefault="00811C83" w:rsidP="00811C83">
      <w:pPr>
        <w:jc w:val="both"/>
        <w:rPr>
          <w:lang w:val="ru-RU" w:eastAsia="ru-RU" w:bidi="en-US"/>
        </w:rPr>
      </w:pPr>
      <w:r w:rsidRPr="00C12C99">
        <w:rPr>
          <w:lang w:val="ru-RU" w:eastAsia="ru-RU" w:bidi="en-US"/>
        </w:rPr>
        <w:t>При повторном выполнении процесса к исходным данным добавляются результаты предыдущей итерации.</w:t>
      </w:r>
    </w:p>
    <w:p w:rsidR="00811C83" w:rsidRPr="00C12C99" w:rsidRDefault="00811C83" w:rsidP="00811C83">
      <w:pPr>
        <w:jc w:val="both"/>
        <w:rPr>
          <w:lang w:val="ru-RU" w:eastAsia="ru-RU" w:bidi="en-US"/>
        </w:rPr>
      </w:pPr>
      <w:r w:rsidRPr="00C12C99">
        <w:rPr>
          <w:noProof/>
        </w:rPr>
        <w:lastRenderedPageBreak/>
        <w:drawing>
          <wp:inline distT="0" distB="0" distL="0" distR="0" wp14:anchorId="0BE08984" wp14:editId="40083903">
            <wp:extent cx="4276725" cy="7239000"/>
            <wp:effectExtent l="0" t="0" r="9525" b="0"/>
            <wp:docPr id="56" name="Рисунок 2" descr="C:\_\Университет\Курс 3\Семестр 5\Спецкурс кафедры ТП\man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manage-02.png"/>
                    <pic:cNvPicPr>
                      <a:picLocks noChangeAspect="1" noChangeArrowheads="1"/>
                    </pic:cNvPicPr>
                  </pic:nvPicPr>
                  <pic:blipFill rotWithShape="1">
                    <a:blip r:embed="rId16" cstate="print"/>
                    <a:srcRect l="13323" t="7037" r="14607" b="6697"/>
                    <a:stretch/>
                  </pic:blipFill>
                  <pic:spPr bwMode="auto">
                    <a:xfrm>
                      <a:off x="0" y="0"/>
                      <a:ext cx="4276725" cy="72390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63" w:name="_Toc438377370"/>
      <w:r w:rsidRPr="00C12C99">
        <w:rPr>
          <w:rFonts w:eastAsia="Times New Roman"/>
          <w:lang w:val="ru-RU" w:eastAsia="ru-RU" w:bidi="en-US"/>
        </w:rPr>
        <w:t>Нет делегирования? И это хорошо</w:t>
      </w:r>
      <w:bookmarkEnd w:id="63"/>
    </w:p>
    <w:p w:rsidR="00811C83" w:rsidRPr="00C12C99" w:rsidRDefault="00811C83" w:rsidP="00811C83">
      <w:pPr>
        <w:jc w:val="both"/>
        <w:rPr>
          <w:lang w:val="ru-RU" w:eastAsia="ru-RU" w:bidi="en-US"/>
        </w:rPr>
      </w:pPr>
      <w:r w:rsidRPr="00C12C99">
        <w:rPr>
          <w:lang w:val="ru-RU" w:eastAsia="ru-RU" w:bidi="en-US"/>
        </w:rPr>
        <w:t>Один из самых популярных и в тоже время противоречивых методов традиционного менеджмента — делегирование. Есть куча академической информации о том, как, кому и когда поручать задания.</w:t>
      </w:r>
      <w:r w:rsidRPr="00C12C99">
        <w:rPr>
          <w:lang w:val="ru-RU" w:eastAsia="ru-RU" w:bidi="en-US"/>
        </w:rPr>
        <w:br/>
      </w:r>
      <w:r w:rsidRPr="00C12C99">
        <w:rPr>
          <w:lang w:val="ru-RU" w:eastAsia="ru-RU" w:bidi="en-US"/>
        </w:rPr>
        <w:lastRenderedPageBreak/>
        <w:t>В условиях стартапа, как правило, делегирование в общем понимании недоступно. Слишком мало денег, слишком мало людей.</w:t>
      </w:r>
    </w:p>
    <w:p w:rsidR="00811C83" w:rsidRPr="00C12C99" w:rsidRDefault="00811C83" w:rsidP="00811C83">
      <w:pPr>
        <w:jc w:val="both"/>
        <w:rPr>
          <w:lang w:val="ru-RU" w:eastAsia="ru-RU" w:bidi="en-US"/>
        </w:rPr>
      </w:pPr>
      <w:r w:rsidRPr="00C12C99">
        <w:rPr>
          <w:lang w:val="ru-RU" w:eastAsia="ru-RU" w:bidi="en-US"/>
        </w:rPr>
        <w:t xml:space="preserve">Непосредственных участников у новорожденного проекта, как правило, мало. Нанимать экспертов со стороны — дорого, да и к тому же чревато утечкой информации и дополнительными временными затратами. </w:t>
      </w:r>
    </w:p>
    <w:p w:rsidR="00811C83" w:rsidRPr="00C12C99" w:rsidRDefault="00811C83" w:rsidP="00811C83">
      <w:pPr>
        <w:jc w:val="both"/>
        <w:rPr>
          <w:lang w:val="ru-RU" w:eastAsia="ru-RU" w:bidi="en-US"/>
        </w:rPr>
      </w:pPr>
      <w:r w:rsidRPr="00C12C99">
        <w:rPr>
          <w:lang w:val="ru-RU" w:eastAsia="ru-RU" w:bidi="en-US"/>
        </w:rPr>
        <w:t>Поэтому, для обеспечения эффективности менеджмента (удачного управления проектом) целесообразно уделять большее внимание другим доступным методикам:</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системный анализ</w:t>
      </w:r>
      <w:r w:rsidRPr="00C12C99">
        <w:rPr>
          <w:i/>
          <w:lang w:eastAsia="ru-RU" w:bidi="en-US"/>
        </w:rPr>
        <w:t xml:space="preserve"> </w:t>
      </w:r>
      <w:r w:rsidRPr="00C12C99">
        <w:rPr>
          <w:lang w:bidi="en-US"/>
        </w:rPr>
        <w:t>(методологию, теорию и практику исследования систем), которая исследует методологические, а часто и практические аспекты и использует практические методы (математическая статистика, исследование операций, программирование и др.)</w:t>
      </w:r>
      <w:r w:rsidRPr="00C12C99">
        <w:rPr>
          <w:i/>
          <w:lang w:eastAsia="ru-RU" w:bidi="en-US"/>
        </w:rPr>
        <w:t>;</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интерактивный контроль</w:t>
      </w:r>
      <w:r w:rsidRPr="00C12C99">
        <w:rPr>
          <w:i/>
          <w:lang w:eastAsia="ru-RU" w:bidi="en-US"/>
        </w:rPr>
        <w:t xml:space="preserve"> (широко используется в строительной сфере);</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управление рисками</w:t>
      </w:r>
      <w:r w:rsidRPr="00C12C99">
        <w:rPr>
          <w:lang w:eastAsia="ru-RU" w:bidi="en-US"/>
        </w:rPr>
        <w:t xml:space="preserve"> (п</w:t>
      </w:r>
      <w:r w:rsidRPr="00C12C99">
        <w:rPr>
          <w:lang w:bidi="en-US"/>
        </w:rPr>
        <w:t>ринятие и выполнение управленческих решений, направленных на снижение вероятности возникновения неблагоприятного результата и минимизацию возможных потерь проекта, вызванных его реализацией</w:t>
      </w:r>
      <w:r w:rsidRPr="00C12C99">
        <w:rPr>
          <w:i/>
          <w:lang w:eastAsia="ru-RU" w:bidi="en-US"/>
        </w:rPr>
        <w:t>).</w:t>
      </w:r>
    </w:p>
    <w:p w:rsidR="00811C83" w:rsidRPr="00C12C99" w:rsidRDefault="00811C83" w:rsidP="00811C83">
      <w:pPr>
        <w:pStyle w:val="Heading3"/>
        <w:jc w:val="both"/>
        <w:rPr>
          <w:rFonts w:eastAsia="Times New Roman"/>
          <w:lang w:val="ru-RU" w:eastAsia="ru-RU" w:bidi="en-US"/>
        </w:rPr>
      </w:pPr>
      <w:bookmarkStart w:id="64" w:name="_Toc438377371"/>
      <w:r w:rsidRPr="00C12C99">
        <w:rPr>
          <w:rFonts w:eastAsia="Times New Roman"/>
          <w:lang w:val="ru-RU" w:eastAsia="ru-RU" w:bidi="en-US"/>
        </w:rPr>
        <w:t>Малая боевая диверсионная группа</w:t>
      </w:r>
      <w:bookmarkEnd w:id="64"/>
    </w:p>
    <w:p w:rsidR="00811C83" w:rsidRPr="00C12C99" w:rsidRDefault="00811C83" w:rsidP="00811C83">
      <w:pPr>
        <w:jc w:val="both"/>
        <w:rPr>
          <w:lang w:val="ru-RU" w:eastAsia="ru-RU" w:bidi="en-US"/>
        </w:rPr>
      </w:pPr>
      <w:r w:rsidRPr="00C12C99">
        <w:rPr>
          <w:lang w:val="ru-RU" w:eastAsia="ru-RU" w:bidi="en-US"/>
        </w:rPr>
        <w:t xml:space="preserve">На самом деле работа в условиях ограниченных ресурсов является более эффективной. </w:t>
      </w:r>
    </w:p>
    <w:p w:rsidR="00811C83" w:rsidRPr="00C12C99" w:rsidRDefault="00811C83" w:rsidP="00811C83">
      <w:pPr>
        <w:pStyle w:val="ListParagraph"/>
        <w:numPr>
          <w:ilvl w:val="0"/>
          <w:numId w:val="206"/>
        </w:numPr>
        <w:spacing w:after="160" w:line="259" w:lineRule="auto"/>
        <w:jc w:val="both"/>
        <w:rPr>
          <w:rFonts w:eastAsia="Times New Roman"/>
          <w:lang w:eastAsia="ru-RU" w:bidi="en-US"/>
        </w:rPr>
      </w:pPr>
      <w:r w:rsidRPr="00C12C99">
        <w:rPr>
          <w:rFonts w:eastAsia="Times New Roman"/>
          <w:lang w:eastAsia="ru-RU" w:bidi="en-US"/>
        </w:rPr>
        <w:t>Избыточные ресурсы расхолаживают</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короче и эффективнее коммуникации</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Малую группу легче настроить на цель</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эффективнее контролируются процессы</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проще охранять коммерческую тайну</w:t>
      </w:r>
    </w:p>
    <w:p w:rsidR="00811C83" w:rsidRPr="00C12C99" w:rsidRDefault="00811C83" w:rsidP="00811C83">
      <w:pPr>
        <w:jc w:val="both"/>
        <w:rPr>
          <w:lang w:val="ru-RU" w:eastAsia="ru-RU" w:bidi="en-US"/>
        </w:rPr>
      </w:pPr>
      <w:r w:rsidRPr="00C12C99">
        <w:rPr>
          <w:lang w:val="ru-RU" w:eastAsia="ru-RU" w:bidi="en-US"/>
        </w:rPr>
        <w:t>Сильные корпорации, такие как Google, используют метод малых групп для решения практически всех ключевых задач. Выделяется коллектив заинтересованных специалистов, который работает над проектом. Как показывает опыт, задачи решаются, и проекты «выстреливают».</w:t>
      </w:r>
      <w:r w:rsidRPr="00C12C99">
        <w:rPr>
          <w:lang w:val="ru-RU" w:eastAsia="ru-RU" w:bidi="en-US"/>
        </w:rPr>
        <w:br/>
        <w:t>Не надо стесняться малого размера вашей команды. Вообще, никаких комплексов! Только энтузиазм, только объективизм.</w:t>
      </w:r>
    </w:p>
    <w:p w:rsidR="00811C83" w:rsidRPr="00C12C99" w:rsidRDefault="00811C83" w:rsidP="00811C83">
      <w:pPr>
        <w:pStyle w:val="Heading3"/>
        <w:jc w:val="both"/>
        <w:rPr>
          <w:rFonts w:eastAsia="Times New Roman"/>
          <w:lang w:val="ru-RU" w:eastAsia="ru-RU" w:bidi="en-US"/>
        </w:rPr>
      </w:pPr>
      <w:bookmarkStart w:id="65" w:name="_Toc438377372"/>
      <w:r w:rsidRPr="00C12C99">
        <w:rPr>
          <w:rFonts w:eastAsia="Times New Roman"/>
          <w:lang w:val="ru-RU" w:eastAsia="ru-RU" w:bidi="en-US"/>
        </w:rPr>
        <w:t>Системный анализ</w:t>
      </w:r>
      <w:bookmarkEnd w:id="65"/>
    </w:p>
    <w:p w:rsidR="00811C83" w:rsidRPr="00C12C99" w:rsidRDefault="00811C83" w:rsidP="00811C83">
      <w:pPr>
        <w:jc w:val="both"/>
        <w:rPr>
          <w:lang w:val="ru-RU" w:eastAsia="ru-RU" w:bidi="en-US"/>
        </w:rPr>
      </w:pPr>
      <w:r w:rsidRPr="00C12C99">
        <w:rPr>
          <w:lang w:val="ru-RU" w:eastAsia="ru-RU" w:bidi="en-US"/>
        </w:rPr>
        <w:t>Благодаря методу системного анализа малые рабочие группы решают сложнейшие задачи. Причем делают это быстро и дешево.</w:t>
      </w:r>
    </w:p>
    <w:p w:rsidR="00811C83" w:rsidRPr="00C12C99" w:rsidRDefault="00811C83" w:rsidP="00811C83">
      <w:pPr>
        <w:jc w:val="both"/>
        <w:rPr>
          <w:lang w:val="ru-RU" w:eastAsia="ru-RU" w:bidi="en-US"/>
        </w:rPr>
      </w:pPr>
      <w:r w:rsidRPr="00C12C99">
        <w:rPr>
          <w:lang w:val="ru-RU" w:eastAsia="ru-RU" w:bidi="en-US"/>
        </w:rPr>
        <w:t>Я не призываю вас создавать тонны трудночитаемой документации. Но использование даже некоторых основных методик даст вашему проекту жизнь. Вот эти методики:</w:t>
      </w:r>
    </w:p>
    <w:p w:rsidR="00811C83" w:rsidRPr="00C12C99" w:rsidRDefault="00811C83" w:rsidP="00811C83">
      <w:pPr>
        <w:pStyle w:val="ListParagraph"/>
        <w:numPr>
          <w:ilvl w:val="0"/>
          <w:numId w:val="208"/>
        </w:numPr>
        <w:spacing w:after="160" w:line="259" w:lineRule="auto"/>
        <w:jc w:val="both"/>
        <w:rPr>
          <w:rFonts w:eastAsia="Times New Roman"/>
          <w:lang w:eastAsia="ru-RU" w:bidi="en-US"/>
        </w:rPr>
      </w:pPr>
      <w:r w:rsidRPr="00C12C99">
        <w:rPr>
          <w:rFonts w:eastAsia="Times New Roman"/>
          <w:lang w:eastAsia="ru-RU" w:bidi="en-US"/>
        </w:rPr>
        <w:t>разделение задач на подзадачи;</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 xml:space="preserve">выделение </w:t>
      </w:r>
      <w:r w:rsidRPr="00C12C99">
        <w:rPr>
          <w:rFonts w:eastAsia="Times New Roman"/>
          <w:b/>
          <w:i/>
          <w:lang w:eastAsia="ru-RU" w:bidi="en-US"/>
        </w:rPr>
        <w:t>субпроектов</w:t>
      </w:r>
      <w:r w:rsidRPr="00C12C99">
        <w:rPr>
          <w:rFonts w:eastAsia="Times New Roman"/>
          <w:lang w:eastAsia="ru-RU" w:bidi="en-US"/>
        </w:rPr>
        <w:t>;</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запись (</w:t>
      </w:r>
      <w:r w:rsidRPr="00C12C99">
        <w:rPr>
          <w:rFonts w:eastAsia="Times New Roman"/>
          <w:b/>
          <w:i/>
          <w:lang w:eastAsia="ru-RU" w:bidi="en-US"/>
        </w:rPr>
        <w:t>логгирование</w:t>
      </w:r>
      <w:r w:rsidRPr="00C12C99">
        <w:rPr>
          <w:rFonts w:eastAsia="Times New Roman"/>
          <w:lang w:eastAsia="ru-RU" w:bidi="en-US"/>
        </w:rPr>
        <w:t>) всего.</w:t>
      </w:r>
    </w:p>
    <w:p w:rsidR="00811C83" w:rsidRPr="00C12C99" w:rsidRDefault="00811C83" w:rsidP="00811C83">
      <w:pPr>
        <w:jc w:val="both"/>
        <w:rPr>
          <w:lang w:val="ru-RU" w:eastAsia="ru-RU" w:bidi="en-US"/>
        </w:rPr>
      </w:pPr>
      <w:r w:rsidRPr="00C12C99">
        <w:rPr>
          <w:lang w:val="ru-RU" w:eastAsia="ru-RU" w:bidi="en-US"/>
        </w:rPr>
        <w:t>Цели системного анализа таковы:</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получение </w:t>
      </w:r>
      <w:r w:rsidRPr="00C12C99">
        <w:rPr>
          <w:rFonts w:eastAsia="Times New Roman"/>
          <w:b/>
          <w:lang w:eastAsia="ru-RU" w:bidi="en-US"/>
        </w:rPr>
        <w:t>прозрачного</w:t>
      </w:r>
      <w:r w:rsidRPr="00C12C99">
        <w:rPr>
          <w:rFonts w:eastAsia="Times New Roman"/>
          <w:lang w:eastAsia="ru-RU" w:bidi="en-US"/>
        </w:rPr>
        <w:t xml:space="preserve"> и </w:t>
      </w:r>
      <w:r w:rsidRPr="00C12C99">
        <w:rPr>
          <w:rFonts w:eastAsia="Times New Roman"/>
          <w:b/>
          <w:lang w:eastAsia="ru-RU" w:bidi="en-US"/>
        </w:rPr>
        <w:t>очевидного</w:t>
      </w:r>
      <w:r w:rsidRPr="00C12C99">
        <w:rPr>
          <w:rFonts w:eastAsia="Times New Roman"/>
          <w:lang w:eastAsia="ru-RU" w:bidi="en-US"/>
        </w:rPr>
        <w:t xml:space="preserve"> представления всех </w:t>
      </w:r>
      <w:r w:rsidRPr="00C12C99">
        <w:rPr>
          <w:rFonts w:eastAsia="Times New Roman"/>
          <w:b/>
          <w:lang w:eastAsia="ru-RU" w:bidi="en-US"/>
        </w:rPr>
        <w:t>деталей</w:t>
      </w:r>
      <w:r w:rsidRPr="00C12C99">
        <w:rPr>
          <w:rFonts w:eastAsia="Times New Roman"/>
          <w:lang w:eastAsia="ru-RU" w:bidi="en-US"/>
        </w:rPr>
        <w:t xml:space="preserve"> проекта;</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потенциально </w:t>
      </w:r>
      <w:r w:rsidRPr="00C12C99">
        <w:rPr>
          <w:rFonts w:eastAsia="Times New Roman"/>
          <w:b/>
          <w:lang w:eastAsia="ru-RU" w:bidi="en-US"/>
        </w:rPr>
        <w:t>узких</w:t>
      </w:r>
      <w:r w:rsidRPr="00C12C99">
        <w:rPr>
          <w:rFonts w:eastAsia="Times New Roman"/>
          <w:lang w:eastAsia="ru-RU" w:bidi="en-US"/>
        </w:rPr>
        <w:t xml:space="preserve"> мест;</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скрытых факторов, прежде всего </w:t>
      </w:r>
      <w:r w:rsidRPr="00C12C99">
        <w:rPr>
          <w:rFonts w:eastAsia="Times New Roman"/>
          <w:b/>
          <w:lang w:eastAsia="ru-RU" w:bidi="en-US"/>
        </w:rPr>
        <w:t>затрат</w:t>
      </w:r>
      <w:r w:rsidRPr="00C12C99">
        <w:rPr>
          <w:rFonts w:eastAsia="Times New Roman"/>
          <w:lang w:eastAsia="ru-RU" w:bidi="en-US"/>
        </w:rPr>
        <w:t>;</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b/>
          <w:bCs/>
          <w:lang w:eastAsia="ru-RU" w:bidi="en-US"/>
        </w:rPr>
        <w:lastRenderedPageBreak/>
        <w:t>согласование тактического и стратегического видения между всеми участниками проекта</w:t>
      </w:r>
      <w:r w:rsidRPr="00C12C99">
        <w:rPr>
          <w:rFonts w:eastAsia="Times New Roman"/>
          <w:lang w:eastAsia="ru-RU" w:bidi="en-US"/>
        </w:rPr>
        <w:t>.</w:t>
      </w:r>
    </w:p>
    <w:p w:rsidR="00811C83" w:rsidRPr="00C12C99" w:rsidRDefault="00811C83" w:rsidP="00811C83">
      <w:pPr>
        <w:pStyle w:val="Heading3"/>
        <w:jc w:val="both"/>
        <w:rPr>
          <w:rFonts w:eastAsia="Times New Roman"/>
          <w:lang w:val="ru-RU" w:eastAsia="ru-RU" w:bidi="en-US"/>
        </w:rPr>
      </w:pPr>
      <w:bookmarkStart w:id="66" w:name="_Toc438377373"/>
      <w:r w:rsidRPr="00C12C99">
        <w:rPr>
          <w:rFonts w:eastAsia="Times New Roman"/>
          <w:lang w:val="ru-RU" w:eastAsia="ru-RU" w:bidi="en-US"/>
        </w:rPr>
        <w:t>Divide et Empera</w:t>
      </w:r>
      <w:bookmarkEnd w:id="66"/>
    </w:p>
    <w:p w:rsidR="00811C83" w:rsidRPr="00C12C99" w:rsidRDefault="00811C83" w:rsidP="00811C83">
      <w:pPr>
        <w:jc w:val="both"/>
        <w:rPr>
          <w:lang w:val="ru-RU" w:eastAsia="ru-RU" w:bidi="en-US"/>
        </w:rPr>
      </w:pPr>
      <w:r w:rsidRPr="00C12C99">
        <w:rPr>
          <w:lang w:val="ru-RU" w:eastAsia="ru-RU" w:bidi="en-US"/>
        </w:rPr>
        <w:t>«Разделяй и властвуй», завещали нам древние правители. И по сей день эта методика управления проектами оказывается одной из самых эффективных.</w:t>
      </w:r>
    </w:p>
    <w:p w:rsidR="00811C83" w:rsidRPr="00C12C99" w:rsidRDefault="00811C83" w:rsidP="00811C83">
      <w:pPr>
        <w:jc w:val="both"/>
        <w:rPr>
          <w:lang w:val="ru-RU" w:eastAsia="ru-RU" w:bidi="en-US"/>
        </w:rPr>
      </w:pPr>
      <w:r w:rsidRPr="00C12C99">
        <w:rPr>
          <w:lang w:val="ru-RU" w:eastAsia="ru-RU" w:bidi="en-US"/>
        </w:rPr>
        <w:t>Методику разделения задач на подзадачи можно применять как для разработки рабочего плана, так и для анализа других аспектов и ситуаций.</w:t>
      </w:r>
    </w:p>
    <w:p w:rsidR="00811C83" w:rsidRPr="00C12C99" w:rsidRDefault="00811C83" w:rsidP="00811C83">
      <w:pPr>
        <w:jc w:val="both"/>
        <w:rPr>
          <w:lang w:val="ru-RU" w:eastAsia="ru-RU" w:bidi="en-US"/>
        </w:rPr>
      </w:pPr>
      <w:r w:rsidRPr="00C12C99">
        <w:rPr>
          <w:lang w:val="ru-RU" w:eastAsia="ru-RU" w:bidi="en-US"/>
        </w:rPr>
        <w:t>Для каждого аналитического элемента, для каждого фактора и подзадачи формализуются три вопроса: цель, объекты и методы. Оценивается масштаб, важность и сложность задачи. Если задача является сложной, масштабной или критичной — она делится на подзадачи или выделяется в отдельный проект.</w:t>
      </w:r>
    </w:p>
    <w:p w:rsidR="00811C83" w:rsidRPr="00C12C99" w:rsidRDefault="00811C83" w:rsidP="00811C83">
      <w:pPr>
        <w:jc w:val="both"/>
        <w:rPr>
          <w:lang w:val="ru-RU" w:eastAsia="ru-RU" w:bidi="en-US"/>
        </w:rPr>
      </w:pPr>
      <w:r w:rsidRPr="00C12C99">
        <w:rPr>
          <w:lang w:val="ru-RU" w:eastAsia="ru-RU" w:bidi="en-US"/>
        </w:rPr>
        <w:t>Простой является та задача, которая содержит очевидно мало деталей. Отсюда легко получить обратный тезис — любая задача, не признанная простой, должна быть признана сложной, и подвергнутся разделению.</w:t>
      </w:r>
    </w:p>
    <w:p w:rsidR="00811C83" w:rsidRPr="00C12C99" w:rsidRDefault="00811C83" w:rsidP="00811C83">
      <w:pPr>
        <w:jc w:val="both"/>
        <w:rPr>
          <w:b/>
          <w:bCs/>
          <w:kern w:val="36"/>
          <w:lang w:val="ru-RU" w:eastAsia="ru-RU" w:bidi="en-US"/>
        </w:rPr>
      </w:pPr>
      <w:r w:rsidRPr="00C12C99">
        <w:rPr>
          <w:lang w:val="ru-RU" w:eastAsia="ru-RU" w:bidi="en-US"/>
        </w:rPr>
        <w:t>Совершенно нормально, когда в результате разработки плана действий содержание проекта пересматривается.</w:t>
      </w:r>
    </w:p>
    <w:p w:rsidR="00811C83" w:rsidRPr="00C12C99" w:rsidRDefault="00811C83" w:rsidP="00811C83">
      <w:pPr>
        <w:spacing w:before="100" w:beforeAutospacing="1" w:after="100" w:afterAutospacing="1" w:line="240" w:lineRule="auto"/>
        <w:jc w:val="both"/>
        <w:rPr>
          <w:rFonts w:ascii="Calibri" w:eastAsia="Times New Roman" w:hAnsi="Calibri" w:cs="Calibri"/>
          <w:noProof/>
          <w:sz w:val="20"/>
          <w:szCs w:val="20"/>
          <w:lang w:val="ru-RU"/>
        </w:rPr>
      </w:pPr>
    </w:p>
    <w:p w:rsidR="00811C83" w:rsidRPr="00C12C99" w:rsidRDefault="00811C83" w:rsidP="00811C83">
      <w:pPr>
        <w:jc w:val="both"/>
        <w:rPr>
          <w:lang w:val="ru-RU" w:eastAsia="ru-RU" w:bidi="en-US"/>
        </w:rPr>
      </w:pPr>
      <w:r w:rsidRPr="00C12C99">
        <w:rPr>
          <w:noProof/>
        </w:rPr>
        <w:lastRenderedPageBreak/>
        <w:drawing>
          <wp:inline distT="0" distB="0" distL="0" distR="0" wp14:anchorId="167FFA70" wp14:editId="46B76611">
            <wp:extent cx="5029200" cy="7086600"/>
            <wp:effectExtent l="0" t="0" r="0" b="0"/>
            <wp:docPr id="57" name="Рисунок 3" descr="C:\_\Университет\Курс 3\Семестр 5\Спецкурс кафедры ТП\man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Университет\Курс 3\Семестр 5\Спецкурс кафедры ТП\manage-03.png"/>
                    <pic:cNvPicPr>
                      <a:picLocks noChangeAspect="1" noChangeArrowheads="1"/>
                    </pic:cNvPicPr>
                  </pic:nvPicPr>
                  <pic:blipFill rotWithShape="1">
                    <a:blip r:embed="rId17" cstate="print"/>
                    <a:srcRect l="9791" t="7037" r="5457" b="8513"/>
                    <a:stretch/>
                  </pic:blipFill>
                  <pic:spPr bwMode="auto">
                    <a:xfrm>
                      <a:off x="0" y="0"/>
                      <a:ext cx="5029200" cy="70866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rPr>
          <w:rFonts w:eastAsia="Times New Roman"/>
          <w:lang w:val="ru-RU" w:bidi="en-US"/>
        </w:rPr>
      </w:pPr>
      <w:bookmarkStart w:id="67" w:name="_Toc438377374"/>
      <w:r w:rsidRPr="00C12C99">
        <w:rPr>
          <w:rFonts w:eastAsia="Times New Roman"/>
          <w:lang w:val="ru-RU" w:bidi="en-US"/>
        </w:rPr>
        <w:t>Логгирование</w:t>
      </w:r>
      <w:bookmarkEnd w:id="67"/>
    </w:p>
    <w:p w:rsidR="00811C83" w:rsidRDefault="00811C83" w:rsidP="00811C83">
      <w:pPr>
        <w:jc w:val="both"/>
        <w:rPr>
          <w:lang w:val="ru-RU"/>
        </w:rPr>
      </w:pPr>
      <w:r w:rsidRPr="00C12C99">
        <w:rPr>
          <w:lang w:val="ru-RU"/>
        </w:rPr>
        <w:t>Записывать имеет смысл все и всегда. В текстовом редакторе, в Evernote или в специализированном ПО — не важно. Главное — записывать, и регулярно осведомляться о том, что с записями осведомлены все ключевые участники проекта.</w:t>
      </w:r>
    </w:p>
    <w:p w:rsidR="00811C83" w:rsidRPr="00C12C99" w:rsidRDefault="00811C83" w:rsidP="00811C83">
      <w:pPr>
        <w:jc w:val="both"/>
        <w:rPr>
          <w:lang w:val="ru-RU" w:eastAsia="ru-RU" w:bidi="en-US"/>
        </w:rPr>
      </w:pPr>
      <w:r w:rsidRPr="00C12C99">
        <w:rPr>
          <w:noProof/>
        </w:rPr>
        <w:lastRenderedPageBreak/>
        <w:drawing>
          <wp:inline distT="0" distB="0" distL="0" distR="0" wp14:anchorId="04D369AE" wp14:editId="3D89E0F9">
            <wp:extent cx="5353050" cy="7305675"/>
            <wp:effectExtent l="0" t="0" r="0" b="9525"/>
            <wp:docPr id="58" name="Рисунок 4" descr="C:\_\Университет\Курс 3\Семестр 5\Спецкурс кафедры ТП\man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Университет\Курс 3\Семестр 5\Спецкурс кафедры ТП\manage-04.png"/>
                    <pic:cNvPicPr>
                      <a:picLocks noChangeAspect="1" noChangeArrowheads="1"/>
                    </pic:cNvPicPr>
                  </pic:nvPicPr>
                  <pic:blipFill rotWithShape="1">
                    <a:blip r:embed="rId18" cstate="print"/>
                    <a:srcRect l="5458" t="7152" r="4334" b="5789"/>
                    <a:stretch/>
                  </pic:blipFill>
                  <pic:spPr bwMode="auto">
                    <a:xfrm>
                      <a:off x="0" y="0"/>
                      <a:ext cx="5353050" cy="7305675"/>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68" w:name="_Toc438377375"/>
      <w:r w:rsidRPr="00C12C99">
        <w:rPr>
          <w:rFonts w:eastAsia="Times New Roman"/>
          <w:lang w:val="ru-RU" w:eastAsia="ru-RU" w:bidi="en-US"/>
        </w:rPr>
        <w:t>Оценка множественных и неявных факторов</w:t>
      </w:r>
      <w:bookmarkEnd w:id="68"/>
    </w:p>
    <w:p w:rsidR="00811C83" w:rsidRPr="00C12C99" w:rsidRDefault="00811C83" w:rsidP="00811C83">
      <w:pPr>
        <w:jc w:val="both"/>
        <w:rPr>
          <w:lang w:val="ru-RU" w:eastAsia="ru-RU" w:bidi="en-US"/>
        </w:rPr>
      </w:pPr>
      <w:r w:rsidRPr="00C12C99">
        <w:rPr>
          <w:lang w:val="ru-RU" w:eastAsia="ru-RU" w:bidi="en-US"/>
        </w:rPr>
        <w:t>При оценке рисков, а также выборе стратегических и тактических решений нужно оценивать неизвестные, неявные или сложные (многокомпонентные) факторы.</w:t>
      </w:r>
    </w:p>
    <w:p w:rsidR="00811C83" w:rsidRPr="00C12C99" w:rsidRDefault="00811C83" w:rsidP="00811C83">
      <w:pPr>
        <w:jc w:val="both"/>
        <w:rPr>
          <w:lang w:val="ru-RU" w:eastAsia="ru-RU" w:bidi="en-US"/>
        </w:rPr>
      </w:pPr>
      <w:r w:rsidRPr="00C12C99">
        <w:rPr>
          <w:lang w:val="ru-RU" w:eastAsia="ru-RU" w:bidi="en-US"/>
        </w:rPr>
        <w:lastRenderedPageBreak/>
        <w:t>В рамках низкобюджетного стартапа сложно, и зачастую просто бессмысленно проводить экспертизы. Для принятия решений есть достаточно эффект</w:t>
      </w:r>
      <w:r>
        <w:rPr>
          <w:lang w:val="ru-RU" w:eastAsia="ru-RU" w:bidi="en-US"/>
        </w:rPr>
        <w:t xml:space="preserve">ивные низкозатратные методики. </w:t>
      </w:r>
    </w:p>
    <w:p w:rsidR="00811C83" w:rsidRPr="00C12C99" w:rsidRDefault="00811C83" w:rsidP="00811C83">
      <w:pPr>
        <w:jc w:val="both"/>
        <w:rPr>
          <w:lang w:val="ru-RU" w:eastAsia="ru-RU" w:bidi="en-US"/>
        </w:rPr>
      </w:pPr>
      <w:r w:rsidRPr="00C12C99">
        <w:rPr>
          <w:lang w:val="ru-RU" w:eastAsia="ru-RU" w:bidi="en-US"/>
        </w:rPr>
        <w:t xml:space="preserve">Одним из таких приемов является применение </w:t>
      </w:r>
      <w:r w:rsidRPr="00C12C99">
        <w:rPr>
          <w:b/>
          <w:i/>
          <w:lang w:val="ru-RU" w:eastAsia="ru-RU" w:bidi="en-US"/>
        </w:rPr>
        <w:t>оценок-весов</w:t>
      </w:r>
      <w:r w:rsidRPr="00C12C99">
        <w:rPr>
          <w:lang w:val="ru-RU" w:eastAsia="ru-RU" w:bidi="en-US"/>
        </w:rPr>
        <w:t>.</w:t>
      </w:r>
    </w:p>
    <w:p w:rsidR="00811C83" w:rsidRPr="00C12C99" w:rsidRDefault="00811C83" w:rsidP="00811C83">
      <w:pPr>
        <w:jc w:val="both"/>
        <w:rPr>
          <w:lang w:val="ru-RU" w:eastAsia="ru-RU" w:bidi="en-US"/>
        </w:rPr>
      </w:pPr>
    </w:p>
    <w:p w:rsidR="00811C83" w:rsidRPr="00C12C99" w:rsidRDefault="00811C83" w:rsidP="00811C83">
      <w:pPr>
        <w:jc w:val="both"/>
        <w:rPr>
          <w:lang w:val="ru-RU" w:eastAsia="ru-RU" w:bidi="en-US"/>
        </w:rPr>
      </w:pPr>
      <w:r w:rsidRPr="00C12C99">
        <w:rPr>
          <w:lang w:val="ru-RU" w:eastAsia="ru-RU" w:bidi="en-US"/>
        </w:rPr>
        <w:t>Составляется таблица. По горизонтали — варианты решения, включая гипотетические. По вертикали — факторы. В ячейках проставляются субъективные оценки — степень влияния факторов на эффектив</w:t>
      </w:r>
      <w:r>
        <w:rPr>
          <w:lang w:val="ru-RU" w:eastAsia="ru-RU" w:bidi="en-US"/>
        </w:rPr>
        <w:t>ность рассматриваемого решения.</w:t>
      </w:r>
    </w:p>
    <w:p w:rsidR="00811C83" w:rsidRPr="00C12C99" w:rsidRDefault="00811C83" w:rsidP="00811C83">
      <w:pPr>
        <w:jc w:val="both"/>
        <w:rPr>
          <w:lang w:val="ru-RU" w:eastAsia="ru-RU" w:bidi="en-US"/>
        </w:rPr>
      </w:pPr>
      <w:r w:rsidRPr="00C12C99">
        <w:rPr>
          <w:lang w:val="ru-RU" w:eastAsia="ru-RU" w:bidi="en-US"/>
        </w:rPr>
        <w:t xml:space="preserve">Использовать результаты можно по-разному, суммируя баллы в различных направлениях и по разному принципу, находить среднее и т. д. Таким образом можно </w:t>
      </w:r>
      <w:r>
        <w:rPr>
          <w:lang w:val="ru-RU" w:eastAsia="ru-RU" w:bidi="en-US"/>
        </w:rPr>
        <w:t>оценивать</w:t>
      </w:r>
      <w:r w:rsidRPr="00C12C99">
        <w:rPr>
          <w:lang w:val="ru-RU" w:eastAsia="ru-RU" w:bidi="en-US"/>
        </w:rPr>
        <w:t xml:space="preserve"> как методологии, так и варианты выбо</w:t>
      </w:r>
      <w:r>
        <w:rPr>
          <w:lang w:val="ru-RU" w:eastAsia="ru-RU" w:bidi="en-US"/>
        </w:rPr>
        <w:t>ра в самых различных ситуациях.</w:t>
      </w:r>
    </w:p>
    <w:p w:rsidR="00811C83" w:rsidRPr="00C12C99" w:rsidRDefault="00811C83" w:rsidP="00811C83">
      <w:pPr>
        <w:jc w:val="both"/>
        <w:rPr>
          <w:lang w:val="ru-RU" w:eastAsia="ru-RU" w:bidi="en-US"/>
        </w:rPr>
      </w:pPr>
      <w:r w:rsidRPr="00C12C99">
        <w:rPr>
          <w:lang w:val="ru-RU" w:eastAsia="ru-RU" w:bidi="en-US"/>
        </w:rPr>
        <w:t>Еще этот способ является одним из средств разрешения разногласий между участниками проекта. Спорные варианты решения проблемного вопроса скрупулезно детализируются, из полученных тезисов и вопросов составляется анкета, и каждый из участников заполняет свой вариант. Лидирующий вариант выявить несложно, и участники скорее всего согласятся с целесообразностью его выбора.</w:t>
      </w:r>
    </w:p>
    <w:p w:rsidR="00811C83" w:rsidRPr="00C12C99" w:rsidRDefault="00811C83" w:rsidP="00811C83">
      <w:pPr>
        <w:pStyle w:val="Heading3"/>
        <w:jc w:val="both"/>
        <w:rPr>
          <w:rFonts w:eastAsia="Times New Roman"/>
          <w:lang w:val="ru-RU" w:eastAsia="ru-RU" w:bidi="en-US"/>
        </w:rPr>
      </w:pPr>
      <w:bookmarkStart w:id="69" w:name="_Toc438377376"/>
      <w:r w:rsidRPr="00C12C99">
        <w:rPr>
          <w:rFonts w:eastAsia="Times New Roman"/>
          <w:lang w:val="ru-RU" w:eastAsia="ru-RU" w:bidi="en-US"/>
        </w:rPr>
        <w:t>Время, как основной фактор</w:t>
      </w:r>
      <w:bookmarkEnd w:id="69"/>
    </w:p>
    <w:p w:rsidR="00811C83" w:rsidRPr="00C12C99" w:rsidRDefault="00811C83" w:rsidP="00811C83">
      <w:pPr>
        <w:jc w:val="both"/>
        <w:rPr>
          <w:lang w:val="ru-RU" w:eastAsia="ru-RU" w:bidi="en-US"/>
        </w:rPr>
      </w:pPr>
      <w:r w:rsidRPr="00C12C99">
        <w:rPr>
          <w:lang w:val="ru-RU" w:eastAsia="ru-RU" w:bidi="en-US"/>
        </w:rPr>
        <w:t>Называя что-то «дорогим», программист подразумевает затраты ресурсов машины или сети. Аналогично, менеджер ИТ-проекта имеет в виду время. Буквально — время является основным измерением, для которого можно применять оценки вида «дорого» или «приемлемо».</w:t>
      </w:r>
    </w:p>
    <w:p w:rsidR="00811C83" w:rsidRPr="00C12C99" w:rsidRDefault="00811C83" w:rsidP="00811C83">
      <w:pPr>
        <w:jc w:val="both"/>
        <w:rPr>
          <w:lang w:val="ru-RU" w:eastAsia="ru-RU" w:bidi="en-US"/>
        </w:rPr>
      </w:pPr>
      <w:r w:rsidRPr="00C12C99">
        <w:rPr>
          <w:lang w:val="ru-RU" w:eastAsia="ru-RU" w:bidi="en-US"/>
        </w:rPr>
        <w:t>Если ваш проект требует софта на десятки тысяч долларов, или это игровой проект, где нужно оплачивать тысячи работ дизайнеров — это не столь страшно. В рамках анализа инвестиционного проекта эти затраты могут быть оценены, и адекватно сопоставлены с прибылью.</w:t>
      </w:r>
    </w:p>
    <w:p w:rsidR="00811C83" w:rsidRPr="00ED27B8" w:rsidRDefault="00811C83" w:rsidP="00811C83">
      <w:pPr>
        <w:jc w:val="both"/>
        <w:rPr>
          <w:b/>
          <w:lang w:val="ru-RU" w:eastAsia="ru-RU" w:bidi="en-US"/>
        </w:rPr>
      </w:pPr>
      <w:r w:rsidRPr="00ED27B8">
        <w:rPr>
          <w:b/>
          <w:lang w:val="ru-RU" w:eastAsia="ru-RU" w:bidi="en-US"/>
        </w:rPr>
        <w:t>Но самой дорогой тратой, и одной из самых серьезных неприятностей, которые могут случиться с проектом, будет затягивание времени.</w:t>
      </w:r>
    </w:p>
    <w:p w:rsidR="00811C83" w:rsidRPr="00C12C99" w:rsidRDefault="00811C83" w:rsidP="00811C83">
      <w:pPr>
        <w:jc w:val="both"/>
        <w:rPr>
          <w:lang w:val="ru-RU" w:eastAsia="ru-RU" w:bidi="en-US"/>
        </w:rPr>
      </w:pPr>
      <w:r w:rsidRPr="00C12C99">
        <w:rPr>
          <w:lang w:val="ru-RU" w:eastAsia="ru-RU" w:bidi="en-US"/>
        </w:rPr>
        <w:t xml:space="preserve">Везде и всегда имеет менеджеру проекта смысл искать пути и способы экономии времени. Для этого послужит и </w:t>
      </w:r>
      <w:r w:rsidRPr="00C12C99">
        <w:rPr>
          <w:b/>
          <w:i/>
          <w:lang w:val="ru-RU" w:eastAsia="ru-RU" w:bidi="en-US"/>
        </w:rPr>
        <w:t>оценка приоритетов</w:t>
      </w:r>
      <w:r w:rsidRPr="00C12C99">
        <w:rPr>
          <w:lang w:val="ru-RU" w:eastAsia="ru-RU" w:bidi="en-US"/>
        </w:rPr>
        <w:t xml:space="preserve">, и более глубокий </w:t>
      </w:r>
      <w:r w:rsidRPr="00C12C99">
        <w:rPr>
          <w:i/>
          <w:lang w:val="ru-RU" w:eastAsia="ru-RU" w:bidi="en-US"/>
        </w:rPr>
        <w:t>анализ</w:t>
      </w:r>
      <w:r w:rsidRPr="00C12C99">
        <w:rPr>
          <w:lang w:val="ru-RU" w:eastAsia="ru-RU" w:bidi="en-US"/>
        </w:rPr>
        <w:t xml:space="preserve"> с целью поиска узких мест и фактической минимизации трудозатрат, </w:t>
      </w:r>
      <w:r w:rsidRPr="00C12C99">
        <w:rPr>
          <w:b/>
          <w:i/>
          <w:lang w:val="ru-RU" w:eastAsia="ru-RU" w:bidi="en-US"/>
        </w:rPr>
        <w:t>планирование</w:t>
      </w:r>
      <w:r w:rsidRPr="00C12C99">
        <w:rPr>
          <w:lang w:val="ru-RU" w:eastAsia="ru-RU" w:bidi="en-US"/>
        </w:rPr>
        <w:t xml:space="preserve"> и </w:t>
      </w:r>
      <w:r w:rsidRPr="00C12C99">
        <w:rPr>
          <w:b/>
          <w:i/>
          <w:lang w:val="ru-RU" w:eastAsia="ru-RU" w:bidi="en-US"/>
        </w:rPr>
        <w:t>контроль</w:t>
      </w:r>
      <w:r w:rsidRPr="00C12C99">
        <w:rPr>
          <w:lang w:val="ru-RU" w:eastAsia="ru-RU" w:bidi="en-US"/>
        </w:rPr>
        <w:t xml:space="preserve"> работ на разных уровнях.</w:t>
      </w:r>
    </w:p>
    <w:p w:rsidR="00811C83" w:rsidRPr="00C12C99" w:rsidRDefault="00811C83" w:rsidP="00811C83">
      <w:pPr>
        <w:jc w:val="both"/>
        <w:rPr>
          <w:lang w:val="ru-RU" w:eastAsia="ru-RU" w:bidi="en-US"/>
        </w:rPr>
      </w:pPr>
      <w:r w:rsidRPr="00C12C99">
        <w:rPr>
          <w:lang w:val="ru-RU" w:eastAsia="ru-RU" w:bidi="en-US"/>
        </w:rPr>
        <w:t xml:space="preserve">Хорошими способами управления и оптимизацией временных затрат является </w:t>
      </w:r>
      <w:r w:rsidRPr="00C12C99">
        <w:rPr>
          <w:b/>
          <w:i/>
          <w:lang w:val="ru-RU" w:eastAsia="ru-RU" w:bidi="en-US"/>
        </w:rPr>
        <w:t>поэтапность</w:t>
      </w:r>
      <w:r w:rsidRPr="00C12C99">
        <w:rPr>
          <w:lang w:val="ru-RU" w:eastAsia="ru-RU" w:bidi="en-US"/>
        </w:rPr>
        <w:t>, и возможно более скорое открытие проекта в меньшем масштабе, с прицелом на дальнейшее развитие. На самом деле, практически в любом плане часть действий можно перенести из подготовительных в боевые, или под другим предлогом — просто отложить. Чтобы сэкономить самое дорогое — время.</w:t>
      </w:r>
    </w:p>
    <w:p w:rsidR="00811C83" w:rsidRPr="00C12C99" w:rsidRDefault="00811C83" w:rsidP="00811C83">
      <w:pPr>
        <w:pStyle w:val="Heading3"/>
        <w:jc w:val="both"/>
        <w:rPr>
          <w:rFonts w:eastAsia="Times New Roman"/>
          <w:lang w:val="ru-RU" w:eastAsia="ru-RU" w:bidi="en-US"/>
        </w:rPr>
      </w:pPr>
      <w:bookmarkStart w:id="70" w:name="_Toc438377377"/>
      <w:r w:rsidRPr="00C12C99">
        <w:rPr>
          <w:rFonts w:eastAsia="Times New Roman"/>
          <w:lang w:val="ru-RU" w:eastAsia="ru-RU" w:bidi="en-US"/>
        </w:rPr>
        <w:t>Два в одном</w:t>
      </w:r>
      <w:bookmarkEnd w:id="70"/>
    </w:p>
    <w:p w:rsidR="00811C83" w:rsidRPr="00C12C99" w:rsidRDefault="00811C83" w:rsidP="00811C83">
      <w:pPr>
        <w:jc w:val="both"/>
        <w:rPr>
          <w:lang w:val="ru-RU" w:eastAsia="ru-RU" w:bidi="en-US"/>
        </w:rPr>
      </w:pPr>
      <w:r w:rsidRPr="00C12C99">
        <w:rPr>
          <w:lang w:val="ru-RU" w:eastAsia="ru-RU" w:bidi="en-US"/>
        </w:rPr>
        <w:t>Подготовительные мероприятия и проект в рабочем режиме — это два разных проекта!</w:t>
      </w:r>
    </w:p>
    <w:p w:rsidR="00811C83" w:rsidRPr="00C12C99" w:rsidRDefault="00811C83" w:rsidP="00811C83">
      <w:pPr>
        <w:jc w:val="both"/>
        <w:rPr>
          <w:lang w:val="ru-RU" w:eastAsia="ru-RU" w:bidi="en-US"/>
        </w:rPr>
      </w:pPr>
      <w:r w:rsidRPr="00C12C99">
        <w:rPr>
          <w:lang w:val="ru-RU" w:eastAsia="ru-RU" w:bidi="en-US"/>
        </w:rPr>
        <w:t>Естественно, работать с ними имеет смысл по отдельности. Естественно, сначала имеет смысл спроектировать второй, и только потом — первый. В подавляющем большинстве стартапов совершаются лишние действия, лишние траты. А их не так уж сложно уменьшить — если сначала сосредоточиться на вопросе «что мы хотим иметь», и только потом — «как мы это хотим получить».</w:t>
      </w:r>
    </w:p>
    <w:p w:rsidR="00811C83" w:rsidRPr="00C12C99" w:rsidRDefault="00811C83" w:rsidP="00811C83">
      <w:pPr>
        <w:jc w:val="both"/>
        <w:rPr>
          <w:lang w:val="ru-RU" w:eastAsia="ru-RU" w:bidi="en-US"/>
        </w:rPr>
      </w:pPr>
      <w:r w:rsidRPr="00C12C99">
        <w:rPr>
          <w:lang w:val="ru-RU" w:eastAsia="ru-RU" w:bidi="en-US"/>
        </w:rPr>
        <w:lastRenderedPageBreak/>
        <w:t>Пока проекта нет — все действия до рентабельности относятся к первой части. Когда проект работает — все действия относятся ко второй. Естественно, при этом работают разные механизмы, совершенно разная специфика, поэтому и работать с этими этапами нужно по-разному.</w:t>
      </w:r>
    </w:p>
    <w:p w:rsidR="00811C83" w:rsidRPr="00C12C99" w:rsidRDefault="00811C83" w:rsidP="00811C83">
      <w:pPr>
        <w:jc w:val="both"/>
        <w:rPr>
          <w:lang w:val="ru-RU" w:eastAsia="ru-RU" w:bidi="en-US"/>
        </w:rPr>
      </w:pPr>
      <w:r w:rsidRPr="00C12C99">
        <w:rPr>
          <w:b/>
          <w:i/>
          <w:lang w:val="ru-RU" w:eastAsia="ru-RU" w:bidi="en-US"/>
        </w:rPr>
        <w:t>Маркетинг и бизнес-модель</w:t>
      </w:r>
      <w:r w:rsidRPr="00C12C99">
        <w:rPr>
          <w:lang w:val="ru-RU" w:eastAsia="ru-RU" w:bidi="en-US"/>
        </w:rPr>
        <w:t xml:space="preserve">, безусловно, относятся ко </w:t>
      </w:r>
      <w:r w:rsidRPr="00C12C99">
        <w:rPr>
          <w:b/>
          <w:i/>
          <w:lang w:val="ru-RU" w:eastAsia="ru-RU" w:bidi="en-US"/>
        </w:rPr>
        <w:t>второй части</w:t>
      </w:r>
      <w:r w:rsidRPr="00C12C99">
        <w:rPr>
          <w:lang w:val="ru-RU" w:eastAsia="ru-RU" w:bidi="en-US"/>
        </w:rPr>
        <w:t xml:space="preserve">. Туда же можно отнести большую часть итеративных затрат (в том числе </w:t>
      </w:r>
      <w:r w:rsidRPr="00C12C99">
        <w:rPr>
          <w:b/>
          <w:i/>
          <w:lang w:val="ru-RU" w:eastAsia="ru-RU" w:bidi="en-US"/>
        </w:rPr>
        <w:t>реклама и техническое обеспечение</w:t>
      </w:r>
      <w:r w:rsidRPr="00C12C99">
        <w:rPr>
          <w:lang w:val="ru-RU" w:eastAsia="ru-RU" w:bidi="en-US"/>
        </w:rPr>
        <w:t>).</w:t>
      </w:r>
    </w:p>
    <w:p w:rsidR="00811C83" w:rsidRPr="00ED27B8" w:rsidRDefault="00811C83" w:rsidP="00811C83">
      <w:pPr>
        <w:jc w:val="both"/>
        <w:rPr>
          <w:b/>
          <w:lang w:val="ru-RU" w:eastAsia="ru-RU" w:bidi="en-US"/>
        </w:rPr>
      </w:pPr>
      <w:r w:rsidRPr="00C12C99">
        <w:rPr>
          <w:lang w:val="ru-RU" w:eastAsia="ru-RU" w:bidi="en-US"/>
        </w:rPr>
        <w:t>Пакет д</w:t>
      </w:r>
      <w:r w:rsidRPr="00ED27B8">
        <w:rPr>
          <w:b/>
          <w:lang w:val="ru-RU" w:eastAsia="ru-RU" w:bidi="en-US"/>
        </w:rPr>
        <w:t xml:space="preserve">ействий, необходимый от нуля до открытия проекта — </w:t>
      </w:r>
      <w:r w:rsidRPr="00ED27B8">
        <w:rPr>
          <w:lang w:val="ru-RU" w:eastAsia="ru-RU" w:bidi="en-US"/>
        </w:rPr>
        <w:t>в</w:t>
      </w:r>
      <w:r w:rsidRPr="00ED27B8">
        <w:rPr>
          <w:b/>
          <w:lang w:val="ru-RU" w:eastAsia="ru-RU" w:bidi="en-US"/>
        </w:rPr>
        <w:t xml:space="preserve"> </w:t>
      </w:r>
      <w:r w:rsidRPr="00ED27B8">
        <w:rPr>
          <w:b/>
          <w:i/>
          <w:lang w:val="ru-RU" w:eastAsia="ru-RU" w:bidi="en-US"/>
        </w:rPr>
        <w:t>первую часть</w:t>
      </w:r>
      <w:r w:rsidRPr="00ED27B8">
        <w:rPr>
          <w:b/>
          <w:lang w:val="ru-RU" w:eastAsia="ru-RU" w:bidi="en-US"/>
        </w:rPr>
        <w:t>.</w:t>
      </w:r>
    </w:p>
    <w:p w:rsidR="00811C83" w:rsidRPr="00C12C99" w:rsidRDefault="00811C83" w:rsidP="00811C83">
      <w:pPr>
        <w:jc w:val="both"/>
        <w:rPr>
          <w:lang w:val="ru-RU" w:eastAsia="ru-RU" w:bidi="en-US"/>
        </w:rPr>
      </w:pPr>
      <w:r w:rsidRPr="00C12C99">
        <w:rPr>
          <w:lang w:val="ru-RU" w:eastAsia="ru-RU" w:bidi="en-US"/>
        </w:rPr>
        <w:t>Кстати, легко отличить опытного ИТ-предпринимателя от дилетанта. Эксперты в банках и инвестиционных фондах часто пользуются в том числе и этим методом.</w:t>
      </w:r>
    </w:p>
    <w:p w:rsidR="00811C83" w:rsidRPr="00C12C99" w:rsidRDefault="00811C83" w:rsidP="00811C83">
      <w:pPr>
        <w:jc w:val="both"/>
        <w:rPr>
          <w:lang w:val="ru-RU" w:eastAsia="ru-RU" w:bidi="en-US"/>
        </w:rPr>
      </w:pPr>
      <w:r w:rsidRPr="00C12C99">
        <w:rPr>
          <w:lang w:val="ru-RU" w:eastAsia="ru-RU" w:bidi="en-US"/>
        </w:rPr>
        <w:t>Опытный как правило не допускает пробелов в представлении, и имеет четкое видение уже работающего проекта. Описание бизнес-модели у него никак не может ограничиваться одним-двумя предложениями, потому что ему уже известны масса деталей его и конкурентных проектов, а также специфика отрасли.</w:t>
      </w:r>
    </w:p>
    <w:p w:rsidR="00811C83" w:rsidRPr="00C12C99" w:rsidRDefault="00811C83" w:rsidP="00811C83">
      <w:pPr>
        <w:jc w:val="both"/>
        <w:rPr>
          <w:lang w:val="ru-RU" w:eastAsia="ru-RU" w:bidi="en-US"/>
        </w:rPr>
      </w:pPr>
      <w:r w:rsidRPr="00C12C99">
        <w:rPr>
          <w:lang w:val="ru-RU" w:eastAsia="ru-RU" w:bidi="en-US"/>
        </w:rPr>
        <w:t>Неопытные всегда акцентируют внимание на действиях, связанных с открытием проекта, но имеют пространное представление о дальнейшем развитии проекта и нормальном режиме его работы.</w:t>
      </w:r>
      <w:r w:rsidRPr="00C12C99">
        <w:rPr>
          <w:lang w:val="ru-RU" w:eastAsia="ru-RU" w:bidi="en-US"/>
        </w:rPr>
        <w:br/>
        <w:t>Например, вот некоторые из различий в предметной сфере, показывающие разницу между проектами-этапами:</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01"/>
        <w:gridCol w:w="4095"/>
      </w:tblGrid>
      <w:tr w:rsidR="00811C83" w:rsidRPr="00C12C99" w:rsidTr="00B35C57">
        <w:trPr>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Подготовительные работы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Основной процесс</w:t>
            </w:r>
          </w:p>
        </w:tc>
      </w:tr>
      <w:tr w:rsidR="00811C83" w:rsidRPr="00C12C99" w:rsidTr="00B35C57">
        <w:trPr>
          <w:trHeight w:val="595"/>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Покупка ПО или программирование</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Поддержка технического обеспечения</w:t>
            </w:r>
          </w:p>
        </w:tc>
      </w:tr>
      <w:tr w:rsidR="00811C83" w:rsidRPr="0021215F" w:rsidTr="00B35C57">
        <w:trPr>
          <w:trHeight w:val="556"/>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Дизайн</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Бизнес-модель, план доходов и план расходов</w:t>
            </w:r>
          </w:p>
        </w:tc>
      </w:tr>
      <w:tr w:rsidR="00811C83" w:rsidRPr="0021215F" w:rsidTr="00B35C57">
        <w:trPr>
          <w:trHeight w:val="661"/>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Исследования, первое планирование маркетинга и рекламы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Маркетинг и выполнение плана рекламы</w:t>
            </w:r>
          </w:p>
        </w:tc>
      </w:tr>
      <w:tr w:rsidR="00811C83" w:rsidRPr="00C12C99" w:rsidTr="00B35C57">
        <w:trPr>
          <w:trHeight w:val="623"/>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Определение состава специалистов</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Фонд Оплаты Труда</w:t>
            </w:r>
          </w:p>
        </w:tc>
      </w:tr>
    </w:tbl>
    <w:p w:rsidR="00811C83" w:rsidRPr="00C12C99" w:rsidRDefault="00811C83" w:rsidP="00811C83">
      <w:pPr>
        <w:spacing w:after="0" w:line="240" w:lineRule="auto"/>
        <w:jc w:val="both"/>
        <w:rPr>
          <w:rFonts w:ascii="Calibri" w:eastAsia="Times New Roman" w:hAnsi="Calibri" w:cs="Calibri"/>
          <w:szCs w:val="20"/>
          <w:lang w:val="ru-RU" w:eastAsia="ru-RU" w:bidi="en-US"/>
        </w:rPr>
      </w:pPr>
    </w:p>
    <w:p w:rsidR="00811C83" w:rsidRPr="00C12C99" w:rsidRDefault="00811C83" w:rsidP="00811C83">
      <w:pPr>
        <w:jc w:val="both"/>
        <w:rPr>
          <w:lang w:val="ru-RU" w:eastAsia="ru-RU" w:bidi="en-US"/>
        </w:rPr>
      </w:pPr>
      <w:r w:rsidRPr="00C12C99">
        <w:rPr>
          <w:lang w:val="ru-RU" w:eastAsia="ru-RU" w:bidi="en-US"/>
        </w:rPr>
        <w:t xml:space="preserve">Оба процесса имеют итеративные признаки и общие объективные черты, но в то же время имеют массу различий. </w:t>
      </w:r>
    </w:p>
    <w:p w:rsidR="00811C83" w:rsidRPr="00C12C99" w:rsidRDefault="00811C83" w:rsidP="00811C83">
      <w:pPr>
        <w:jc w:val="both"/>
        <w:rPr>
          <w:lang w:val="ru-RU" w:eastAsia="ru-RU" w:bidi="en-US"/>
        </w:rPr>
      </w:pPr>
      <w:r w:rsidRPr="00C12C99">
        <w:rPr>
          <w:lang w:val="ru-RU" w:eastAsia="ru-RU" w:bidi="en-US"/>
        </w:rPr>
        <w:t>Эксперта, мнение которого возможно будет учитывать инвестор, будет интересовать следующее.</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оценки затрат для двух этапов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временные оценки (время до получения прототипа, альфы, беты, открытие, время до рентабельности)</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Оценка бизнес-модели и ее детальных параметров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 xml:space="preserve">Оценка затрат на маркетинг и рекламу до открытия проекта и в процессе </w:t>
      </w:r>
    </w:p>
    <w:p w:rsidR="00811C83" w:rsidRPr="00C12C99" w:rsidRDefault="00811C83" w:rsidP="00811C83">
      <w:pPr>
        <w:jc w:val="both"/>
        <w:rPr>
          <w:lang w:val="ru-RU" w:eastAsia="ru-RU" w:bidi="en-US"/>
        </w:rPr>
      </w:pPr>
      <w:r w:rsidRPr="00C12C99">
        <w:rPr>
          <w:lang w:val="ru-RU" w:eastAsia="ru-RU" w:bidi="en-US"/>
        </w:rPr>
        <w:t>Календарный план-график обычно составляется по кварталам.</w:t>
      </w:r>
    </w:p>
    <w:p w:rsidR="00811C83" w:rsidRPr="00ED27B8" w:rsidRDefault="00811C83" w:rsidP="00811C83">
      <w:pPr>
        <w:jc w:val="both"/>
        <w:rPr>
          <w:lang w:val="ru-RU" w:eastAsia="ru-RU" w:bidi="en-US"/>
        </w:rPr>
      </w:pPr>
      <w:r w:rsidRPr="00C12C99">
        <w:rPr>
          <w:lang w:val="ru-RU" w:eastAsia="ru-RU" w:bidi="en-US"/>
        </w:rPr>
        <w:lastRenderedPageBreak/>
        <w:t>В процессе бизнес-планирования имеет смысл попытаться спрогнозировать развитие проек</w:t>
      </w:r>
      <w:r>
        <w:rPr>
          <w:lang w:val="ru-RU" w:eastAsia="ru-RU" w:bidi="en-US"/>
        </w:rPr>
        <w:t xml:space="preserve">та хотя бы на 1-2 года вперед. </w:t>
      </w:r>
    </w:p>
    <w:p w:rsidR="00811C83" w:rsidRPr="00ED27B8" w:rsidRDefault="00811C83" w:rsidP="00811C83">
      <w:pPr>
        <w:pStyle w:val="Heading3"/>
        <w:jc w:val="both"/>
        <w:rPr>
          <w:rFonts w:eastAsia="Times New Roman"/>
          <w:lang w:val="ru-RU" w:bidi="en-US"/>
        </w:rPr>
      </w:pPr>
      <w:bookmarkStart w:id="71" w:name="_Toc438377378"/>
      <w:r w:rsidRPr="00C12C99">
        <w:rPr>
          <w:rFonts w:eastAsia="Times New Roman"/>
          <w:lang w:val="ru-RU" w:bidi="en-US"/>
        </w:rPr>
        <w:t>Риски</w:t>
      </w:r>
      <w:bookmarkEnd w:id="71"/>
    </w:p>
    <w:p w:rsidR="00811C83" w:rsidRPr="00C12C99" w:rsidRDefault="00811C83" w:rsidP="00811C83">
      <w:pPr>
        <w:jc w:val="both"/>
        <w:rPr>
          <w:lang w:val="ru-RU" w:bidi="en-US"/>
        </w:rPr>
      </w:pPr>
      <w:r w:rsidRPr="00C12C99">
        <w:rPr>
          <w:lang w:val="ru-RU" w:bidi="en-US"/>
        </w:rPr>
        <w:t>Риски есть везде и всегда, и главная задача менеджера следить за этими рисками, минимизировать их насколько возможно. А риски и проблемы могут встречаться такие: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область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Некорректное определение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Недостаточная активность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Неудачная бизнес-модель</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Срыв сроков в разработке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Невовлеченность участников проекта</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Проекты с бюджетом менее $1000</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Дизайн</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тренд</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Спалить тему</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«Юноша бледный, со взором горящим»</w:t>
      </w:r>
    </w:p>
    <w:p w:rsidR="00811C83" w:rsidRPr="00ED27B8" w:rsidRDefault="00811C83" w:rsidP="00811C83">
      <w:pPr>
        <w:pStyle w:val="ListParagraph"/>
        <w:numPr>
          <w:ilvl w:val="0"/>
          <w:numId w:val="211"/>
        </w:numPr>
        <w:spacing w:after="160" w:line="259" w:lineRule="auto"/>
        <w:jc w:val="both"/>
        <w:rPr>
          <w:rFonts w:eastAsiaTheme="minorHAnsi" w:cstheme="minorBidi"/>
          <w:lang w:bidi="en-US"/>
        </w:rPr>
      </w:pPr>
      <w:r w:rsidRPr="00ED27B8">
        <w:rPr>
          <w:rFonts w:eastAsia="Times New Roman"/>
          <w:lang w:bidi="en-US"/>
        </w:rPr>
        <w:t>Изобретение велосипедов</w:t>
      </w:r>
    </w:p>
    <w:p w:rsidR="00811C83" w:rsidRPr="00C12C99" w:rsidRDefault="00811C83" w:rsidP="00811C83">
      <w:pPr>
        <w:jc w:val="both"/>
        <w:rPr>
          <w:lang w:val="ru-RU" w:bidi="en-US"/>
        </w:rPr>
      </w:pPr>
      <w:r w:rsidRPr="00C12C99">
        <w:rPr>
          <w:lang w:val="ru-RU" w:bidi="en-US"/>
        </w:rPr>
        <w:t xml:space="preserve">Остановимся подробнее на каждом из них, чтобы у будущих менеджеров было чёткое понимание проблем. </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Непопадание в область интересов целевой аудитории</w:t>
      </w:r>
    </w:p>
    <w:p w:rsidR="00811C83" w:rsidRDefault="00811C83" w:rsidP="00811C83">
      <w:pPr>
        <w:jc w:val="both"/>
        <w:rPr>
          <w:lang w:val="ru-RU" w:bidi="en-US"/>
        </w:rPr>
      </w:pPr>
      <w:r w:rsidRPr="00C12C99">
        <w:rPr>
          <w:lang w:val="ru-RU" w:bidi="en-US"/>
        </w:rPr>
        <w:t>Для того, чтобы как можно вернее определиться с тем, будет ли проект интересен конкретной группе людей, которые будут платить или кликать на баннеры, достаточно провести небольшое исследование.</w:t>
      </w:r>
    </w:p>
    <w:p w:rsidR="00811C83" w:rsidRPr="00C12C99" w:rsidRDefault="00811C83" w:rsidP="00811C83">
      <w:pPr>
        <w:jc w:val="both"/>
        <w:rPr>
          <w:lang w:val="ru-RU" w:bidi="en-US"/>
        </w:rPr>
      </w:pPr>
      <w:r w:rsidRPr="00C12C99">
        <w:rPr>
          <w:lang w:val="ru-RU" w:bidi="en-US"/>
        </w:rPr>
        <w:t xml:space="preserve">Во-первых, как можно более точно определить целевую аудиторию. Как правило, это одна или несколько групп людей, которых отличает определенный возраст, пол, география проживания, социальный статус, культурные особенности, правовые детали </w:t>
      </w:r>
      <w:r>
        <w:rPr>
          <w:lang w:val="ru-RU" w:bidi="en-US"/>
        </w:rPr>
        <w:t xml:space="preserve">и главное — область интересов. </w:t>
      </w:r>
    </w:p>
    <w:p w:rsidR="00811C83" w:rsidRPr="00C12C99" w:rsidRDefault="00811C83" w:rsidP="00811C83">
      <w:pPr>
        <w:jc w:val="both"/>
        <w:rPr>
          <w:lang w:val="ru-RU" w:bidi="en-US"/>
        </w:rPr>
      </w:pPr>
      <w:r w:rsidRPr="00C12C99">
        <w:rPr>
          <w:lang w:val="ru-RU" w:bidi="en-US"/>
        </w:rPr>
        <w:t>Понять, что определение целевой аудитории неудачно, очень просто — когда оно содержит слово «все». Увидеть удачное определение целевой аудитории также несложно — как правило, в нем присутствуют конкретные данные, и оно содержит весьма подробные описания нескольких групп.</w:t>
      </w:r>
    </w:p>
    <w:p w:rsidR="00811C83" w:rsidRPr="00C12C99" w:rsidRDefault="00811C83" w:rsidP="00811C83">
      <w:pPr>
        <w:jc w:val="both"/>
        <w:rPr>
          <w:lang w:val="ru-RU" w:bidi="en-US"/>
        </w:rPr>
      </w:pPr>
      <w:r w:rsidRPr="00C12C99">
        <w:rPr>
          <w:lang w:val="ru-RU" w:bidi="en-US"/>
        </w:rPr>
        <w:t>Хороший материал по этому вопросу можно прочесть в книгах Филиппа Котл</w:t>
      </w:r>
      <w:r>
        <w:rPr>
          <w:lang w:val="ru-RU" w:bidi="en-US"/>
        </w:rPr>
        <w:t>ера.</w:t>
      </w:r>
    </w:p>
    <w:p w:rsidR="00811C83" w:rsidRPr="00C12C99" w:rsidRDefault="00811C83" w:rsidP="00811C83">
      <w:pPr>
        <w:jc w:val="both"/>
        <w:rPr>
          <w:lang w:val="ru-RU" w:bidi="en-US"/>
        </w:rPr>
      </w:pPr>
      <w:r w:rsidRPr="00C12C99">
        <w:rPr>
          <w:lang w:val="ru-RU" w:bidi="en-US"/>
        </w:rPr>
        <w:t>После того, как целевая аудитория определена, становится следующая суперинтересная задача. Найти этих людей. Мы живем в веке высокоразвитых социальных сетей, поэтому найти сообщества-форумы по</w:t>
      </w:r>
      <w:r>
        <w:rPr>
          <w:lang w:val="ru-RU" w:bidi="en-US"/>
        </w:rPr>
        <w:t xml:space="preserve"> интересам проблем не составит.</w:t>
      </w:r>
    </w:p>
    <w:p w:rsidR="00811C83" w:rsidRPr="00C12C99" w:rsidRDefault="00811C83" w:rsidP="00811C83">
      <w:pPr>
        <w:jc w:val="both"/>
        <w:rPr>
          <w:lang w:val="ru-RU" w:bidi="en-US"/>
        </w:rPr>
      </w:pPr>
      <w:r w:rsidRPr="00C12C99">
        <w:rPr>
          <w:lang w:val="ru-RU" w:bidi="en-US"/>
        </w:rPr>
        <w:t>Обратите внимание также на то, что реальные группы, подходящие под определенные вами требования, могут и не быть найдены в тематических сообществах. Вывод о размере одной из групп людей, которых заинтересует ваш проект, можно сделать, оценивая проекты, возможно далекие по тематике, но со</w:t>
      </w:r>
      <w:r>
        <w:rPr>
          <w:lang w:val="ru-RU" w:bidi="en-US"/>
        </w:rPr>
        <w:t>впадающие по целевой аудитории.</w:t>
      </w:r>
    </w:p>
    <w:p w:rsidR="00811C83" w:rsidRPr="00C12C99" w:rsidRDefault="00811C83" w:rsidP="00811C83">
      <w:pPr>
        <w:jc w:val="both"/>
        <w:rPr>
          <w:lang w:val="ru-RU" w:bidi="en-US"/>
        </w:rPr>
      </w:pPr>
      <w:r w:rsidRPr="00C12C99">
        <w:rPr>
          <w:lang w:val="ru-RU" w:bidi="en-US"/>
        </w:rPr>
        <w:lastRenderedPageBreak/>
        <w:t>Подсчитав количество участников в реально найденных вами группах, можете получить представление и о прогнозируемом размере будущей аудитории вашего проекта.</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Некорректное определение целевой аудитории</w:t>
      </w:r>
    </w:p>
    <w:p w:rsidR="00811C83" w:rsidRPr="00C12C99" w:rsidRDefault="00811C83" w:rsidP="00811C83">
      <w:pPr>
        <w:jc w:val="both"/>
        <w:rPr>
          <w:lang w:val="ru-RU" w:bidi="en-US"/>
        </w:rPr>
      </w:pPr>
      <w:r w:rsidRPr="00C12C99">
        <w:rPr>
          <w:lang w:val="ru-RU" w:bidi="en-US"/>
        </w:rPr>
        <w:t>Выявляется посредством интервью среди представителей ЦА (целевой аудитории). Подробности есть ниже.</w:t>
      </w:r>
    </w:p>
    <w:p w:rsidR="00811C83" w:rsidRPr="00C12C99" w:rsidRDefault="00811C83" w:rsidP="00811C83">
      <w:pPr>
        <w:jc w:val="both"/>
        <w:rPr>
          <w:lang w:val="ru-RU" w:bidi="en-US"/>
        </w:rPr>
      </w:pPr>
      <w:r w:rsidRPr="00C12C99">
        <w:rPr>
          <w:lang w:val="ru-RU" w:bidi="en-US"/>
        </w:rPr>
        <w:t>Простой способ застраховаться от этой ошибки — собрать достаточное количество информации, изучать мнения, интервьюировать ключевых участников. Учесть полученные мнения! Не только себя слушать, но и критикующих. Принимать их позицию не обязательно, но выслушать и зафиксировать информацию — в ваших же интересах.</w:t>
      </w:r>
    </w:p>
    <w:p w:rsidR="00811C83" w:rsidRPr="00C12C99" w:rsidRDefault="00811C83" w:rsidP="00811C83">
      <w:pPr>
        <w:jc w:val="both"/>
        <w:rPr>
          <w:lang w:val="ru-RU" w:bidi="en-US"/>
        </w:rPr>
      </w:pPr>
      <w:r w:rsidRPr="00C12C99">
        <w:rPr>
          <w:lang w:val="ru-RU" w:bidi="en-US"/>
        </w:rPr>
        <w:t>И здесь, и далее по материалу одним из основополагающих является принцип, популяризованный Суворовым «Тяжело в учении, легко в бою». Ну, или вороном из мультика «Крылья, Ноги и Хвосты» — «Лучше день потерять, потом за пять минут долететь».</w:t>
      </w:r>
    </w:p>
    <w:p w:rsidR="00811C83" w:rsidRPr="00C12C99" w:rsidRDefault="00811C83" w:rsidP="00811C83">
      <w:pPr>
        <w:jc w:val="both"/>
        <w:rPr>
          <w:lang w:val="ru-RU" w:bidi="en-US"/>
        </w:rPr>
      </w:pPr>
      <w:r w:rsidRPr="00C12C99">
        <w:rPr>
          <w:lang w:val="ru-RU" w:bidi="en-US"/>
        </w:rPr>
        <w:t xml:space="preserve">Понимаю, что лень. Понимаю, что в лом. Понимаю, что местами сложно. Но по факту наблюдений за многочисленными стартапами — потом будет еще сложнее. И еще ленивее. И с огромной степенью вероятности — «уже поздно». </w:t>
      </w:r>
    </w:p>
    <w:p w:rsidR="00811C83" w:rsidRPr="00C12C99" w:rsidRDefault="00811C83" w:rsidP="00811C83">
      <w:pPr>
        <w:pStyle w:val="Heading4"/>
        <w:jc w:val="both"/>
        <w:rPr>
          <w:rFonts w:eastAsia="Times New Roman"/>
          <w:sz w:val="20"/>
          <w:lang w:val="ru-RU" w:bidi="en-US"/>
        </w:rPr>
      </w:pPr>
      <w:r w:rsidRPr="00C12C99">
        <w:rPr>
          <w:rFonts w:eastAsia="Times New Roman"/>
          <w:lang w:val="ru-RU" w:bidi="en-US"/>
        </w:rPr>
        <w:t>Недостаточная активность аудитории</w:t>
      </w:r>
    </w:p>
    <w:p w:rsidR="00811C83" w:rsidRPr="00C12C99" w:rsidRDefault="00811C83" w:rsidP="00811C83">
      <w:pPr>
        <w:jc w:val="both"/>
        <w:rPr>
          <w:lang w:val="ru-RU" w:bidi="en-US"/>
        </w:rPr>
      </w:pPr>
      <w:r w:rsidRPr="00C12C99">
        <w:rPr>
          <w:lang w:val="ru-RU" w:bidi="en-US"/>
        </w:rPr>
        <w:t>«Нас 3 миллиона», и при этом на сайте не более трех-пяти сотен активных участников, которые пользуются и платят деньги. Частый случай, хорошо знакомый многим из читателей.</w:t>
      </w:r>
    </w:p>
    <w:p w:rsidR="00811C83" w:rsidRPr="00C12C99" w:rsidRDefault="00811C83" w:rsidP="00811C83">
      <w:pPr>
        <w:jc w:val="both"/>
        <w:rPr>
          <w:lang w:val="ru-RU" w:bidi="en-US"/>
        </w:rPr>
      </w:pPr>
      <w:r w:rsidRPr="00C12C99">
        <w:rPr>
          <w:lang w:val="ru-RU" w:bidi="en-US"/>
        </w:rPr>
        <w:t xml:space="preserve">Над лояльностью аудитории следует работать, как над отдельным проектом. В помощь — средства «социализации», джентельменский набор, создание групп в социальных сетях и тем в близких форумах, обязательно несколько сильных копирайтеров или вовлеченных участников. </w:t>
      </w:r>
    </w:p>
    <w:p w:rsidR="00811C83" w:rsidRPr="00C12C99" w:rsidRDefault="00811C83" w:rsidP="00811C83">
      <w:pPr>
        <w:jc w:val="both"/>
        <w:rPr>
          <w:lang w:val="ru-RU" w:bidi="en-US"/>
        </w:rPr>
      </w:pPr>
      <w:r w:rsidRPr="00C12C99">
        <w:rPr>
          <w:lang w:val="ru-RU" w:bidi="en-US"/>
        </w:rPr>
        <w:t>Важный момент — удобная обратная связь. Стартапер должен часто выступать с инициативой, и расспрашивать участников о сервисе, о том, как они его используют.</w:t>
      </w:r>
    </w:p>
    <w:p w:rsidR="00811C83" w:rsidRPr="00C12C99" w:rsidRDefault="00811C83" w:rsidP="00811C83">
      <w:pPr>
        <w:jc w:val="both"/>
        <w:rPr>
          <w:lang w:val="ru-RU" w:bidi="en-US"/>
        </w:rPr>
      </w:pPr>
      <w:r w:rsidRPr="00C12C99">
        <w:rPr>
          <w:lang w:val="ru-RU" w:bidi="en-US"/>
        </w:rPr>
        <w:t>Повышению лояльности способствуют конкурсы, встречи и развлечения, партизанская работа по развитию социальных групп. Также можно просто выкладывать фотографии с встреч и мероприятий. Работает, проверено.</w:t>
      </w:r>
    </w:p>
    <w:p w:rsidR="00811C83" w:rsidRPr="00C12C99" w:rsidRDefault="00811C83" w:rsidP="00811C83">
      <w:pPr>
        <w:jc w:val="both"/>
        <w:rPr>
          <w:lang w:val="ru-RU" w:bidi="en-US"/>
        </w:rPr>
      </w:pPr>
      <w:r w:rsidRPr="00C12C99">
        <w:rPr>
          <w:lang w:val="ru-RU" w:bidi="en-US"/>
        </w:rPr>
        <w:t>Имеет смысл подружиться с наиболее активными участниками, и регулярно советоваться с ними. Спросите у них, почему они платят деньги? То, что вы услышите, скорее всего будет далеким от целей, которые вы рассматривали и прорабатывали на этапе планирования проекта, но будет являться отличным материалом для дальнейшего развития.</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Неудачная бизнес-модель</w:t>
      </w:r>
    </w:p>
    <w:p w:rsidR="00811C83" w:rsidRPr="00C12C99" w:rsidRDefault="00811C83" w:rsidP="00811C83">
      <w:pPr>
        <w:jc w:val="both"/>
        <w:rPr>
          <w:lang w:val="ru-RU" w:bidi="en-US"/>
        </w:rPr>
      </w:pPr>
      <w:r w:rsidRPr="00C12C99">
        <w:rPr>
          <w:lang w:val="ru-RU" w:bidi="en-US"/>
        </w:rPr>
        <w:t>Самый популярный диагноз. Удивительно, но взрослые, и совершенно серьезные люди инвестируют стартапы деньгами и собственным временем, не посвятив достаточного внимания бизнес-модели.</w:t>
      </w:r>
      <w:r w:rsidRPr="00C12C99">
        <w:rPr>
          <w:lang w:val="ru-RU" w:bidi="en-US"/>
        </w:rPr>
        <w:br/>
        <w:t>Есть буквально тысячи случаев, когда интернет-проект раскручен, аудитория есть, а денег нет.</w:t>
      </w:r>
    </w:p>
    <w:p w:rsidR="00811C83" w:rsidRPr="00C12C99" w:rsidRDefault="00811C83" w:rsidP="00811C83">
      <w:pPr>
        <w:jc w:val="both"/>
        <w:rPr>
          <w:lang w:val="ru-RU" w:bidi="en-US"/>
        </w:rPr>
      </w:pPr>
      <w:r w:rsidRPr="00C12C99">
        <w:rPr>
          <w:lang w:val="ru-RU" w:bidi="en-US"/>
        </w:rPr>
        <w:t xml:space="preserve">Что такое бизнес-модель? Это буквально метод, которым проект получает деньги. Часто называют термином «Монетизация». При проработке бизнес-модели, данные, полученные в результате маркетингового исследования, с учетом конверсии, можно применить для расчета прибыли. </w:t>
      </w:r>
      <w:r w:rsidRPr="00C12C99">
        <w:rPr>
          <w:lang w:val="ru-RU" w:bidi="en-US"/>
        </w:rPr>
        <w:lastRenderedPageBreak/>
        <w:t>Должны быть ответы на два вопроса: «как» и «сколько». Причем план прибыли может быть относительным, но обязан быть календарным.</w:t>
      </w:r>
    </w:p>
    <w:p w:rsidR="00811C83" w:rsidRPr="00C12C99" w:rsidRDefault="00811C83" w:rsidP="00811C83">
      <w:pPr>
        <w:jc w:val="both"/>
        <w:rPr>
          <w:lang w:val="ru-RU" w:bidi="en-US"/>
        </w:rPr>
      </w:pPr>
      <w:r w:rsidRPr="00C12C99">
        <w:rPr>
          <w:lang w:val="ru-RU" w:bidi="en-US"/>
        </w:rPr>
        <w:t>В общем случае, удачными оказываются бизнес-модели:</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просчитанные;</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популярные, или коррелирующие с популярными методами «монетизации».</w:t>
      </w:r>
    </w:p>
    <w:p w:rsidR="00811C83" w:rsidRPr="00C12C99" w:rsidRDefault="00811C83" w:rsidP="00811C83">
      <w:pPr>
        <w:jc w:val="both"/>
        <w:rPr>
          <w:lang w:val="ru-RU" w:bidi="en-US"/>
        </w:rPr>
      </w:pPr>
      <w:r w:rsidRPr="00C12C99">
        <w:rPr>
          <w:lang w:val="ru-RU" w:bidi="en-US"/>
        </w:rPr>
        <w:t>Просчитать очень просто. В электронных таблицах рассчитайте количество чистых денег, полученное от одного довольного клиента, умножьте на прогнозируемое количество посетителей (не стоит в расчетах брать конверсию свыше 1%, ой не стоит...), и рассчитайте календарный план график. Какая выручка ожидается в месяц, квартал, год?</w:t>
      </w:r>
    </w:p>
    <w:p w:rsidR="00811C83" w:rsidRPr="00C12C99" w:rsidRDefault="00811C83" w:rsidP="00811C83">
      <w:pPr>
        <w:jc w:val="both"/>
        <w:rPr>
          <w:lang w:val="ru-RU" w:bidi="en-US"/>
        </w:rPr>
      </w:pPr>
      <w:r w:rsidRPr="00C12C99">
        <w:rPr>
          <w:lang w:val="ru-RU" w:bidi="en-US"/>
        </w:rPr>
        <w:t>Сложным схемам имеет смысл предпочесть традиционные:</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абонентская плата;</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непосредственная выручка от продаж товаров/услуг;</w:t>
      </w:r>
    </w:p>
    <w:p w:rsidR="00811C83" w:rsidRPr="00ED27B8" w:rsidRDefault="00811C83" w:rsidP="00811C83">
      <w:pPr>
        <w:pStyle w:val="ListParagraph"/>
        <w:numPr>
          <w:ilvl w:val="0"/>
          <w:numId w:val="213"/>
        </w:numPr>
        <w:spacing w:after="160" w:line="259" w:lineRule="auto"/>
        <w:jc w:val="both"/>
        <w:rPr>
          <w:rFonts w:eastAsia="Times New Roman"/>
          <w:i/>
          <w:lang w:bidi="en-US"/>
        </w:rPr>
      </w:pPr>
      <w:r w:rsidRPr="00ED27B8">
        <w:rPr>
          <w:rFonts w:eastAsia="Times New Roman"/>
          <w:lang w:bidi="en-US"/>
        </w:rPr>
        <w:t xml:space="preserve">фримиум; </w:t>
      </w:r>
      <w:r w:rsidRPr="00ED27B8">
        <w:rPr>
          <w:rFonts w:eastAsia="Times New Roman"/>
          <w:i/>
          <w:lang w:bidi="en-US"/>
        </w:rPr>
        <w:t xml:space="preserve">[Суть бизнес-модели </w:t>
      </w:r>
      <w:r w:rsidRPr="00ED27B8">
        <w:rPr>
          <w:rFonts w:eastAsia="Times New Roman"/>
          <w:b/>
          <w:bCs/>
          <w:i/>
          <w:lang w:bidi="en-US"/>
        </w:rPr>
        <w:t>ФРИМИУМ</w:t>
      </w:r>
      <w:r w:rsidRPr="00ED27B8">
        <w:rPr>
          <w:rFonts w:eastAsia="Times New Roman"/>
          <w:i/>
          <w:lang w:bidi="en-US"/>
        </w:rPr>
        <w:t xml:space="preserve"> (free - свободный и premium - дорогой) - в том, что доступ к базовым функциям потребитель получает </w:t>
      </w:r>
      <w:r w:rsidRPr="00ED27B8">
        <w:rPr>
          <w:rFonts w:eastAsia="Times New Roman"/>
          <w:b/>
          <w:i/>
          <w:lang w:bidi="en-US"/>
        </w:rPr>
        <w:t>бесплатно</w:t>
      </w:r>
      <w:r w:rsidRPr="00ED27B8">
        <w:rPr>
          <w:rFonts w:eastAsia="Times New Roman"/>
          <w:i/>
          <w:lang w:bidi="en-US"/>
        </w:rPr>
        <w:t>, а к более продвинутым за дополнительную абонентскую плату]</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продажа рекламы;</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другие простые схемы (google в помощь).</w:t>
      </w:r>
    </w:p>
    <w:p w:rsidR="00811C83" w:rsidRPr="00C12C99" w:rsidRDefault="00811C83" w:rsidP="00811C83">
      <w:pPr>
        <w:jc w:val="both"/>
        <w:rPr>
          <w:lang w:val="ru-RU" w:bidi="en-US"/>
        </w:rPr>
      </w:pPr>
      <w:r w:rsidRPr="00C12C99">
        <w:rPr>
          <w:lang w:val="ru-RU" w:bidi="en-US"/>
        </w:rPr>
        <w:t>Сложные схемы работают тогда, когда они внедряются в уже работающий проект, в процессе оптимизации базовой бизнес-модели. Не знаю ни одного интернет-проекта, который смог выжить со сложной схемой монетизации со старта. Знаю десятки проектов с замудренными схемами, которые не окупили хостинг.</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Срыв сроков в разработке</w:t>
      </w:r>
    </w:p>
    <w:p w:rsidR="00811C83" w:rsidRPr="00C12C99" w:rsidRDefault="00811C83" w:rsidP="00811C83">
      <w:pPr>
        <w:jc w:val="both"/>
        <w:rPr>
          <w:lang w:val="ru-RU" w:bidi="en-US"/>
        </w:rPr>
      </w:pPr>
      <w:r w:rsidRPr="00C12C99">
        <w:rPr>
          <w:lang w:val="ru-RU" w:bidi="en-US"/>
        </w:rPr>
        <w:t>Во-первых, отдайте приоритет прототипированию. Подробности есть ниже.</w:t>
      </w:r>
    </w:p>
    <w:p w:rsidR="00811C83" w:rsidRPr="00C12C99" w:rsidRDefault="00811C83" w:rsidP="00811C83">
      <w:pPr>
        <w:jc w:val="both"/>
        <w:rPr>
          <w:lang w:val="ru-RU" w:bidi="en-US"/>
        </w:rPr>
      </w:pPr>
      <w:r w:rsidRPr="00C12C99">
        <w:rPr>
          <w:lang w:val="ru-RU" w:bidi="en-US"/>
        </w:rPr>
        <w:t>Во-вторых, до реального планирования разработки получите мнения по план-графику от нескольких аутсорсеров. Умножьте надвое полученные сроки и стоимость — лучше действовать с запасом, чем обнаруживать проблемы уже после того, как они произошли.</w:t>
      </w:r>
    </w:p>
    <w:p w:rsidR="00811C83" w:rsidRPr="00C12C99" w:rsidRDefault="00811C83" w:rsidP="00811C83">
      <w:pPr>
        <w:jc w:val="both"/>
        <w:rPr>
          <w:lang w:val="ru-RU" w:bidi="en-US"/>
        </w:rPr>
      </w:pPr>
      <w:r w:rsidRPr="00C12C99">
        <w:rPr>
          <w:lang w:val="ru-RU" w:bidi="en-US"/>
        </w:rPr>
        <w:t>Народная примета — все действительно успешные стартапы в разработке пребывали не более трех месяцев. Давайте не будем обсуждать причины, это просто примета.</w:t>
      </w:r>
    </w:p>
    <w:p w:rsidR="00811C83" w:rsidRPr="00C12C99" w:rsidRDefault="00811C83" w:rsidP="00811C83">
      <w:pPr>
        <w:jc w:val="both"/>
        <w:rPr>
          <w:lang w:val="ru-RU" w:bidi="en-US"/>
        </w:rPr>
      </w:pPr>
      <w:r w:rsidRPr="00C12C99">
        <w:rPr>
          <w:lang w:val="ru-RU" w:bidi="en-US"/>
        </w:rPr>
        <w:t>В-третьих, имеет смысл сделать календарный план-график с периодами не более месяца, и отслеживать его выполнение. Если времени прошло на два периода, а релиза все нет — очевидно, имеет смысл в разработке что-то радикально изменять.</w:t>
      </w:r>
    </w:p>
    <w:p w:rsidR="00811C83" w:rsidRPr="00C12C99" w:rsidRDefault="00811C83" w:rsidP="00811C83">
      <w:pPr>
        <w:jc w:val="both"/>
        <w:rPr>
          <w:lang w:val="ru-RU" w:bidi="en-US"/>
        </w:rPr>
      </w:pPr>
      <w:r w:rsidRPr="00C12C99">
        <w:rPr>
          <w:lang w:val="ru-RU" w:bidi="en-US"/>
        </w:rPr>
        <w:t>Высокодетальные технические задания, что удивительно, панацеей в данном случае не являются. Очень часто встречаются солидные с виду документы, описанные в которых программы не работают. Описания попросту не самодостаточны, но изобилуют ссылками на методики и банальные аспекты.</w:t>
      </w:r>
    </w:p>
    <w:p w:rsidR="00811C83" w:rsidRPr="00C12C99" w:rsidRDefault="00811C83" w:rsidP="00811C83">
      <w:pPr>
        <w:jc w:val="both"/>
        <w:rPr>
          <w:lang w:val="ru-RU" w:bidi="en-US"/>
        </w:rPr>
      </w:pPr>
      <w:r w:rsidRPr="00C12C99">
        <w:rPr>
          <w:lang w:val="ru-RU" w:bidi="en-US"/>
        </w:rPr>
        <w:t>Сделайте лаконичное описание бизнес-логики, и опишите наиболее важные аспекты интерфейса. Не стоит рисовать формы, и схемы с десятками стрелочек, если вы не являетесь опытным разработчиком. Это будет пустой тратой времени.</w:t>
      </w:r>
    </w:p>
    <w:p w:rsidR="00811C83" w:rsidRPr="00C12C99" w:rsidRDefault="00811C83" w:rsidP="00811C83">
      <w:pPr>
        <w:jc w:val="both"/>
        <w:rPr>
          <w:lang w:val="ru-RU" w:bidi="en-US"/>
        </w:rPr>
      </w:pPr>
      <w:r w:rsidRPr="00C12C99">
        <w:rPr>
          <w:lang w:val="ru-RU" w:bidi="en-US"/>
        </w:rPr>
        <w:lastRenderedPageBreak/>
        <w:t xml:space="preserve">Получайте консультации по техническим вопросам не от одного, а от нескольких профессионалов. Причем степень </w:t>
      </w:r>
      <w:r>
        <w:rPr>
          <w:lang w:val="ru-RU" w:bidi="en-US"/>
        </w:rPr>
        <w:t>профессионализма</w:t>
      </w:r>
      <w:r w:rsidRPr="00C12C99">
        <w:rPr>
          <w:lang w:val="ru-RU" w:bidi="en-US"/>
        </w:rPr>
        <w:t xml:space="preserve"> интервьюируемого стоит оценивать, изучая отзывы и репутацию в тематических сообществах, а не только мнения родственников и далеких от темы знакомых.</w:t>
      </w:r>
    </w:p>
    <w:p w:rsidR="00811C83" w:rsidRPr="00C12C99" w:rsidRDefault="00811C83" w:rsidP="00811C83">
      <w:pPr>
        <w:jc w:val="both"/>
        <w:rPr>
          <w:lang w:val="ru-RU" w:bidi="en-US"/>
        </w:rPr>
      </w:pPr>
      <w:r w:rsidRPr="00C12C99">
        <w:rPr>
          <w:lang w:val="ru-RU" w:bidi="en-US"/>
        </w:rPr>
        <w:t>Если вы себя считаете прошаренным, воспользуйтесь советом одного из древних мыслителей, не помню кто это сказал: «Сомневайся!». Просто обсудите технические аспекты реализации с коллегами, которые умнее вас. Даже если это сложно признавать — найдите таковых, и побеседуйте. Как правило, большинство профессионалов открыты для контактов, и не чуждаются консультирования коллег в частном порядке. На всех форумах есть личка.</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Невовлеченность участников проекта</w:t>
      </w:r>
    </w:p>
    <w:p w:rsidR="00811C83" w:rsidRPr="00C12C99" w:rsidRDefault="00811C83" w:rsidP="00811C83">
      <w:pPr>
        <w:jc w:val="both"/>
        <w:rPr>
          <w:lang w:val="ru-RU" w:bidi="en-US"/>
        </w:rPr>
      </w:pPr>
      <w:r w:rsidRPr="00C12C99">
        <w:rPr>
          <w:lang w:val="ru-RU" w:bidi="en-US"/>
        </w:rPr>
        <w:t>Многие стартаперы ищут инвестиции только ради того, чтобы их осваивать. Фактическая судьба стартапа им при этом по боку. Выявить таких возможно в результате интервью, некоторыми из следующих вопросов:</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готовы продавать идею и проект на любых стадиях;</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легко двигают бюджет проекта под возможности инвестора;</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не готовы подписывать инвестиционные соглашения, обмениваться личными данными и так далее.</w:t>
      </w:r>
    </w:p>
    <w:p w:rsidR="00811C83" w:rsidRPr="00C12C99" w:rsidRDefault="00811C83" w:rsidP="00811C83">
      <w:pPr>
        <w:jc w:val="both"/>
        <w:rPr>
          <w:lang w:val="ru-RU" w:bidi="en-US"/>
        </w:rPr>
      </w:pPr>
      <w:r w:rsidRPr="00C12C99">
        <w:rPr>
          <w:lang w:val="ru-RU" w:bidi="en-US"/>
        </w:rPr>
        <w:t xml:space="preserve">Конечно, перечень вопросов не полон, и люди меняются, и изменяют свое мнение и позицию — это совершенно нормально. </w:t>
      </w:r>
    </w:p>
    <w:p w:rsidR="00811C83" w:rsidRPr="00C12C99" w:rsidRDefault="00811C83" w:rsidP="00811C83">
      <w:pPr>
        <w:jc w:val="both"/>
        <w:rPr>
          <w:lang w:val="ru-RU" w:bidi="en-US"/>
        </w:rPr>
      </w:pPr>
      <w:r w:rsidRPr="00C12C99">
        <w:rPr>
          <w:lang w:val="ru-RU" w:bidi="en-US"/>
        </w:rPr>
        <w:t>Но определение позиций и некоторая диагностика вполне поможет избавиться от развития событий, где вы оказываетесь наедине с «разбитым корытом».</w:t>
      </w:r>
    </w:p>
    <w:p w:rsidR="00811C83" w:rsidRPr="00C12C99" w:rsidRDefault="00811C83" w:rsidP="00811C83">
      <w:pPr>
        <w:jc w:val="both"/>
        <w:rPr>
          <w:lang w:val="ru-RU" w:bidi="en-US"/>
        </w:rPr>
      </w:pPr>
      <w:r w:rsidRPr="00C12C99">
        <w:rPr>
          <w:lang w:val="ru-RU" w:bidi="en-US"/>
        </w:rPr>
        <w:t>Чем меньше команда — тем лучше. Порой, имеет смысл купить идею и лояльность ее автора за небольшую сумму, и ответственно плотно заниматься реализацией в составе малой диверсионной группы — где бойцы воюют плечом к плечу, и нет страха за то, что товарищ может подвести.</w:t>
      </w:r>
    </w:p>
    <w:p w:rsidR="00811C83" w:rsidRPr="00C12C99" w:rsidRDefault="00811C83" w:rsidP="00811C83">
      <w:pPr>
        <w:jc w:val="both"/>
        <w:rPr>
          <w:lang w:val="ru-RU" w:bidi="en-US"/>
        </w:rPr>
      </w:pPr>
      <w:r w:rsidRPr="00C12C99">
        <w:rPr>
          <w:lang w:val="ru-RU" w:bidi="en-US"/>
        </w:rPr>
        <w:t>Практика показывает, что наиболее лояльны и вовлечены именно наемные сотрудники. Удивительно, но так.</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Проекты с бюджетом менее $1000</w:t>
      </w:r>
    </w:p>
    <w:p w:rsidR="00811C83" w:rsidRPr="00C12C99" w:rsidRDefault="00811C83" w:rsidP="00811C83">
      <w:pPr>
        <w:jc w:val="both"/>
        <w:rPr>
          <w:lang w:val="ru-RU" w:bidi="en-US"/>
        </w:rPr>
      </w:pPr>
      <w:r w:rsidRPr="00C12C99">
        <w:rPr>
          <w:lang w:val="ru-RU" w:bidi="en-US"/>
        </w:rPr>
        <w:t xml:space="preserve">Если вы достоверно лично тратите </w:t>
      </w:r>
      <w:r w:rsidRPr="00C12C99">
        <w:rPr>
          <w:b/>
          <w:i/>
          <w:lang w:val="ru-RU" w:bidi="en-US"/>
        </w:rPr>
        <w:t>не менее половины своего времени</w:t>
      </w:r>
      <w:r w:rsidRPr="00C12C99">
        <w:rPr>
          <w:lang w:val="ru-RU" w:bidi="en-US"/>
        </w:rPr>
        <w:t xml:space="preserve"> на проект — тогда может выстрелить. </w:t>
      </w:r>
    </w:p>
    <w:p w:rsidR="00811C83" w:rsidRPr="00C12C99" w:rsidRDefault="00811C83" w:rsidP="00811C83">
      <w:pPr>
        <w:jc w:val="both"/>
        <w:rPr>
          <w:lang w:val="ru-RU" w:bidi="en-US"/>
        </w:rPr>
      </w:pPr>
      <w:r w:rsidRPr="00C12C99">
        <w:rPr>
          <w:lang w:val="ru-RU" w:bidi="en-US"/>
        </w:rPr>
        <w:t>Если нет — скорее попадете в огромную статистику неудачных экспериментов, которых весьма много в портфолио каждого фрилансера.</w:t>
      </w:r>
    </w:p>
    <w:p w:rsidR="00811C83" w:rsidRPr="00C12C99" w:rsidRDefault="00811C83" w:rsidP="00811C83">
      <w:pPr>
        <w:jc w:val="both"/>
        <w:rPr>
          <w:lang w:val="ru-RU" w:bidi="en-US"/>
        </w:rPr>
      </w:pPr>
      <w:r w:rsidRPr="00C12C99">
        <w:rPr>
          <w:lang w:val="ru-RU" w:bidi="en-US"/>
        </w:rPr>
        <w:t xml:space="preserve">Есть такое понятие, как «уровень вхождения на рынок». Сотни тысяч микробюджетных стартапов, молящихся на десяток лидеров, этот самый уровень вхождения, на самом деле подняли. </w:t>
      </w:r>
    </w:p>
    <w:p w:rsidR="00811C83" w:rsidRPr="00C12C99" w:rsidRDefault="00811C83" w:rsidP="00811C83">
      <w:pPr>
        <w:jc w:val="both"/>
        <w:rPr>
          <w:lang w:val="ru-RU" w:bidi="en-US"/>
        </w:rPr>
      </w:pPr>
      <w:r w:rsidRPr="00C12C99">
        <w:rPr>
          <w:lang w:val="ru-RU" w:bidi="en-US"/>
        </w:rPr>
        <w:t>Есть расхожее мнение о том, что уровень вхождения на рынок в ИТ-стартапах невысок. Это действительно так, если говорить о неудачных проектах. Их до безумия много.</w:t>
      </w:r>
    </w:p>
    <w:p w:rsidR="00811C83" w:rsidRPr="00C12C99" w:rsidRDefault="00811C83" w:rsidP="00811C83">
      <w:pPr>
        <w:jc w:val="both"/>
        <w:rPr>
          <w:lang w:val="ru-RU" w:bidi="en-US"/>
        </w:rPr>
      </w:pPr>
      <w:r w:rsidRPr="00C12C99">
        <w:rPr>
          <w:lang w:val="ru-RU" w:bidi="en-US"/>
        </w:rPr>
        <w:t xml:space="preserve">Хотя бы по диагонали почитайте литературу по управлению проектами. Ее немало, и почти все книжки хороши. </w:t>
      </w:r>
    </w:p>
    <w:p w:rsidR="00811C83" w:rsidRPr="00C12C99" w:rsidRDefault="00811C83" w:rsidP="00811C83">
      <w:pPr>
        <w:jc w:val="both"/>
        <w:rPr>
          <w:lang w:val="ru-RU" w:bidi="en-US"/>
        </w:rPr>
      </w:pPr>
      <w:r w:rsidRPr="00C12C99">
        <w:rPr>
          <w:lang w:val="ru-RU" w:bidi="en-US"/>
        </w:rPr>
        <w:lastRenderedPageBreak/>
        <w:t>Целесообразно ведь учиться на чужих ошибках, а не на своих. Как вы считаете?</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Дизайн</w:t>
      </w:r>
    </w:p>
    <w:p w:rsidR="00811C83" w:rsidRPr="00C12C99" w:rsidRDefault="00811C83" w:rsidP="00811C83">
      <w:pPr>
        <w:jc w:val="both"/>
        <w:rPr>
          <w:lang w:val="ru-RU" w:bidi="en-US"/>
        </w:rPr>
      </w:pPr>
      <w:r w:rsidRPr="00C12C99">
        <w:rPr>
          <w:lang w:val="ru-RU" w:bidi="en-US"/>
        </w:rPr>
        <w:t>На вкус и на цвет товарищей нет. Подавляющее большинство неопытных стартаперов, которые воспринимают проекты дизайном, вкладывают в него больше денег и внимания, чем следовало бы. При этом уповают на опыт Стива Джобса.</w:t>
      </w:r>
    </w:p>
    <w:p w:rsidR="00811C83" w:rsidRPr="00C12C99" w:rsidRDefault="00811C83" w:rsidP="00811C83">
      <w:pPr>
        <w:jc w:val="both"/>
        <w:rPr>
          <w:lang w:val="ru-RU" w:bidi="en-US"/>
        </w:rPr>
      </w:pPr>
      <w:r w:rsidRPr="00C12C99">
        <w:rPr>
          <w:lang w:val="ru-RU" w:bidi="en-US"/>
        </w:rPr>
        <w:t>Да, Стив очень внимательно относился к дизайну. Вот только он при этом оперировал бюджетом в сотни миллионов долларов, и занимался оптимизацией уже работающих проектов. Не эксперименты на ранней стадии, а менее 1% бюджета раскрученных проектов.</w:t>
      </w:r>
    </w:p>
    <w:p w:rsidR="00811C83" w:rsidRPr="00C12C99" w:rsidRDefault="00811C83" w:rsidP="00811C83">
      <w:pPr>
        <w:jc w:val="both"/>
        <w:rPr>
          <w:lang w:val="ru-RU" w:bidi="en-US"/>
        </w:rPr>
      </w:pPr>
      <w:r w:rsidRPr="00C12C99">
        <w:rPr>
          <w:lang w:val="ru-RU" w:bidi="en-US"/>
        </w:rPr>
        <w:t>В результате создают дизайны, в которых очень много «мяса». Зачастую они получаются трудноверстаемыми, потому как дизайнеры послушно внимают заказчику, и рисуют то, что их просят. Естественно, такие макеты не учитывают развития функциональности, и главное — они имеют свойство вдохновлять только их авторов. Они яркие и пестрые, поэтому естественно отвлекают пользователей от того, на что им следовало бы обращать внимание. Конечно, результат предсказуем — интерфейсы просто «не работают».</w:t>
      </w:r>
    </w:p>
    <w:p w:rsidR="00811C83" w:rsidRPr="00C12C99" w:rsidRDefault="00811C83" w:rsidP="00811C83">
      <w:pPr>
        <w:jc w:val="both"/>
        <w:rPr>
          <w:lang w:val="ru-RU" w:bidi="en-US"/>
        </w:rPr>
      </w:pPr>
      <w:r w:rsidRPr="00C12C99">
        <w:rPr>
          <w:lang w:val="ru-RU" w:bidi="en-US"/>
        </w:rPr>
        <w:t xml:space="preserve">Еще одна проблема — навязчивый дизайн, который нравится одним, и просто не нравится другим. </w:t>
      </w:r>
    </w:p>
    <w:p w:rsidR="00811C83" w:rsidRPr="00C12C99" w:rsidRDefault="00811C83" w:rsidP="00811C83">
      <w:pPr>
        <w:jc w:val="both"/>
        <w:rPr>
          <w:lang w:val="ru-RU" w:bidi="en-US"/>
        </w:rPr>
      </w:pPr>
      <w:r w:rsidRPr="00C12C99">
        <w:rPr>
          <w:lang w:val="ru-RU" w:bidi="en-US"/>
        </w:rPr>
        <w:t>Застраховаться просто — минимизировать работы по дизайну, сосредоточив внимание лишь на основных деталях (модульная сетка, палитра, знаки, стиль, аскетичность), сделать полнофункциональный прототип, предусматривающий все, что следует предусмотреть, и отдать дизайнеру работающую программу.</w:t>
      </w:r>
    </w:p>
    <w:p w:rsidR="00811C83" w:rsidRPr="00C12C99" w:rsidRDefault="00811C83" w:rsidP="00811C83">
      <w:pPr>
        <w:jc w:val="both"/>
        <w:rPr>
          <w:lang w:val="ru-RU" w:bidi="en-US"/>
        </w:rPr>
      </w:pPr>
      <w:r w:rsidRPr="00C12C99">
        <w:rPr>
          <w:lang w:val="ru-RU" w:bidi="en-US"/>
        </w:rPr>
        <w:t>В этой стратегии скрывается еще одно явление.</w:t>
      </w:r>
    </w:p>
    <w:p w:rsidR="00811C83" w:rsidRPr="00C12C99" w:rsidRDefault="00811C83" w:rsidP="00811C83">
      <w:pPr>
        <w:jc w:val="both"/>
        <w:rPr>
          <w:lang w:val="ru-RU" w:bidi="en-US"/>
        </w:rPr>
      </w:pPr>
      <w:r w:rsidRPr="00C12C99">
        <w:rPr>
          <w:lang w:val="ru-RU" w:bidi="en-US"/>
        </w:rPr>
        <w:t>Дело в том, что дизайнеры, как творческие личности — народ весьма мнительный и даже обидчивый. Подавляющее большинство дизайнеров просьбы переделать что-то воспринимают едва ли не как личное оскорбление.</w:t>
      </w:r>
    </w:p>
    <w:p w:rsidR="00811C83" w:rsidRPr="00C12C99" w:rsidRDefault="00811C83" w:rsidP="00811C83">
      <w:pPr>
        <w:jc w:val="both"/>
        <w:rPr>
          <w:lang w:val="ru-RU" w:bidi="en-US"/>
        </w:rPr>
      </w:pPr>
      <w:r w:rsidRPr="00C12C99">
        <w:rPr>
          <w:lang w:val="ru-RU" w:bidi="en-US"/>
        </w:rPr>
        <w:t>Простой способ, который поможет избежать проблем с дизайном, и с необходимостью сменой дизайнера — отдать ему на одизайнивание не схемы и наброски, а работающую программу. Вдохновение будет на высоте, проверено многократно!</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Непопадание в тренд</w:t>
      </w:r>
    </w:p>
    <w:p w:rsidR="00811C83" w:rsidRPr="00C12C99" w:rsidRDefault="00811C83" w:rsidP="00811C83">
      <w:pPr>
        <w:jc w:val="both"/>
        <w:rPr>
          <w:lang w:val="ru-RU" w:bidi="en-US"/>
        </w:rPr>
      </w:pPr>
      <w:r w:rsidRPr="00C12C99">
        <w:rPr>
          <w:lang w:val="ru-RU" w:bidi="en-US"/>
        </w:rPr>
        <w:t>IT-отрасль изумительно молода. Она сверхдинамично развивается, но по сути ей нет и 30 лет в мире, 15 лет в нашей стране.</w:t>
      </w:r>
    </w:p>
    <w:p w:rsidR="00811C83" w:rsidRPr="00C12C99" w:rsidRDefault="00811C83" w:rsidP="00811C83">
      <w:pPr>
        <w:jc w:val="both"/>
        <w:rPr>
          <w:lang w:val="ru-RU" w:bidi="en-US"/>
        </w:rPr>
      </w:pPr>
      <w:r w:rsidRPr="00C12C99">
        <w:rPr>
          <w:lang w:val="ru-RU" w:bidi="en-US"/>
        </w:rPr>
        <w:t>Тренды в IT-отрасли очень коротки. Буквально — 3-6 месяцев. Сравните с 3-5 годами в рекламе (отрасли около 80 лет), 100 годами в строительстве (ой старая...). Тут все меняется очень быстро.</w:t>
      </w:r>
    </w:p>
    <w:p w:rsidR="00811C83" w:rsidRPr="00C12C99" w:rsidRDefault="00811C83" w:rsidP="00811C83">
      <w:pPr>
        <w:jc w:val="both"/>
        <w:rPr>
          <w:lang w:val="ru-RU" w:bidi="en-US"/>
        </w:rPr>
      </w:pPr>
      <w:r w:rsidRPr="00C12C99">
        <w:rPr>
          <w:lang w:val="ru-RU" w:bidi="en-US"/>
        </w:rPr>
        <w:t>Быстро же распространяются темы. e-Сороки на хвостах в течении недели разносят по всем интересующимся каждую новую идею. Мы изнутри часто наблюдаем это — когда десятки авторов одной и той же «новой» идеи одновременно начинают искать ресурсы и аутсорсеров для своего «уникального» проекта.</w:t>
      </w:r>
    </w:p>
    <w:p w:rsidR="00811C83" w:rsidRPr="00C12C99" w:rsidRDefault="00811C83" w:rsidP="00811C83">
      <w:pPr>
        <w:jc w:val="both"/>
        <w:rPr>
          <w:lang w:val="ru-RU" w:bidi="en-US"/>
        </w:rPr>
      </w:pPr>
      <w:r w:rsidRPr="00C12C99">
        <w:rPr>
          <w:lang w:val="ru-RU" w:bidi="en-US"/>
        </w:rPr>
        <w:t xml:space="preserve">Есть популярная мода — повторять известные западные стартапы. В большинстве случаев в моду попадают только суперпопулярные проекты, которые открывались несколько лет назад. Таким образом, повторяя их, авторы заведомо оказываются в ретроспективе, выпадают из тренда. </w:t>
      </w:r>
    </w:p>
    <w:p w:rsidR="00811C83" w:rsidRPr="00C12C99" w:rsidRDefault="00811C83" w:rsidP="00811C83">
      <w:pPr>
        <w:jc w:val="both"/>
        <w:rPr>
          <w:lang w:val="ru-RU" w:bidi="en-US"/>
        </w:rPr>
      </w:pPr>
      <w:r w:rsidRPr="00C12C99">
        <w:rPr>
          <w:lang w:val="ru-RU" w:bidi="en-US"/>
        </w:rPr>
        <w:lastRenderedPageBreak/>
        <w:t>Доступный метод для удачного копирования — соотнести разработанную бизнес-модель с современными трендами. При этом, очень прошу вас — убедиться в актуальности трендов, которые вы рассматриваете. Хабр поможет!</w:t>
      </w:r>
    </w:p>
    <w:p w:rsidR="00811C83" w:rsidRPr="00C12C99" w:rsidRDefault="00811C83" w:rsidP="00811C83">
      <w:pPr>
        <w:jc w:val="both"/>
        <w:rPr>
          <w:lang w:val="ru-RU" w:bidi="en-US"/>
        </w:rPr>
      </w:pPr>
      <w:r w:rsidRPr="00C12C99">
        <w:rPr>
          <w:lang w:val="ru-RU" w:bidi="en-US"/>
        </w:rPr>
        <w:t>Серьезнейшая проблема — затягивание времени. От идеи до открытия зачастую проходит неприлично много времени. Это имеет серьезное влияние на успех проекта в различных ракурсах. Не будем перечислять их, так как в наличии присутствует достаточное количество замечательной литературы по этим вопросам. Замечу лишь коротко, что это очень плохо.</w:t>
      </w:r>
    </w:p>
    <w:p w:rsidR="00811C83" w:rsidRPr="00C12C99" w:rsidRDefault="00811C83" w:rsidP="00811C83">
      <w:pPr>
        <w:jc w:val="both"/>
        <w:rPr>
          <w:lang w:val="ru-RU" w:bidi="en-US"/>
        </w:rPr>
      </w:pPr>
      <w:r w:rsidRPr="00C12C99">
        <w:rPr>
          <w:lang w:val="ru-RU" w:bidi="en-US"/>
        </w:rPr>
        <w:t>Один из способов избежать этой катастрофы — планировать подготовительные работы к открытию проекта таким образом, чтобы завершить их в пределах средней продолжительности тренда. А именно — не более 3-6 месяцев.</w:t>
      </w:r>
    </w:p>
    <w:p w:rsidR="00811C83" w:rsidRPr="00C12C99" w:rsidRDefault="00811C83" w:rsidP="00811C83">
      <w:pPr>
        <w:jc w:val="both"/>
        <w:rPr>
          <w:lang w:val="ru-RU" w:bidi="en-US"/>
        </w:rPr>
      </w:pPr>
      <w:r w:rsidRPr="00C12C99">
        <w:rPr>
          <w:lang w:val="ru-RU" w:bidi="en-US"/>
        </w:rPr>
        <w:t xml:space="preserve">На памяти автора и многих его коллег десятки проектов, работа над которыми длилась больше и существенно больше. Ни один из проектов без существеннейших изменений не выстрелил. Опять эта примета… </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Спалить тему</w:t>
      </w:r>
    </w:p>
    <w:p w:rsidR="00811C83" w:rsidRPr="00C12C99" w:rsidRDefault="00811C83" w:rsidP="00811C83">
      <w:pPr>
        <w:jc w:val="both"/>
        <w:rPr>
          <w:lang w:val="ru-RU" w:bidi="en-US"/>
        </w:rPr>
      </w:pPr>
      <w:r w:rsidRPr="00C12C99">
        <w:rPr>
          <w:lang w:val="ru-RU" w:bidi="en-US"/>
        </w:rPr>
        <w:t>Самый популярный страх среди стартаперов! И, честное слово, оправданный.</w:t>
      </w:r>
    </w:p>
    <w:p w:rsidR="00811C83" w:rsidRPr="00C12C99" w:rsidRDefault="00811C83" w:rsidP="00811C83">
      <w:pPr>
        <w:jc w:val="both"/>
        <w:rPr>
          <w:lang w:val="ru-RU" w:bidi="en-US"/>
        </w:rPr>
      </w:pPr>
      <w:r w:rsidRPr="00C12C99">
        <w:rPr>
          <w:lang w:val="ru-RU" w:bidi="en-US"/>
        </w:rPr>
        <w:t>Спалить тему легко и просто.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инвесторов. Есть сотни псевдоинвесторов, основной целью которых является коллекционирование тем. Нарваться на таких очень легко.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исполнителей.</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Во взаимоотношениях с партнерами и исполнителями. Особенно — когда это одни и те же люди. Вы хотите, чтобы вашу идею реализовывали за идею.</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недостаточно динамичном развитии.</w:t>
      </w:r>
    </w:p>
    <w:p w:rsidR="00811C83" w:rsidRPr="00C12C99" w:rsidRDefault="00811C83" w:rsidP="00811C83">
      <w:pPr>
        <w:jc w:val="both"/>
        <w:rPr>
          <w:lang w:val="ru-RU" w:bidi="en-US"/>
        </w:rPr>
      </w:pPr>
      <w:r w:rsidRPr="00C12C99">
        <w:rPr>
          <w:lang w:val="ru-RU" w:bidi="en-US"/>
        </w:rPr>
        <w:t>Что интересно, и застраховаться не сложно.</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Сделайте развитие динамичным. Открыть проект и начать его работу… после того, как вы это сделаете в первый раз, обнаружите, что 70% действий были не по теме.</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 xml:space="preserve">Вам инвестиции нужны или проект, прибыль приносящий? Честное слово, это разные вещи. В поисках инвестиций легко потерять проект. </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Ограничьте круг вовлеченных. Для получения информации и обратной связи совершенно не обязательно рассказывать о проекте. У проекта есть детали, и вы можете исследовать их по отдельности.</w:t>
      </w:r>
    </w:p>
    <w:p w:rsidR="00811C83" w:rsidRPr="00C12C99" w:rsidRDefault="00811C83" w:rsidP="00811C83">
      <w:pPr>
        <w:jc w:val="both"/>
        <w:rPr>
          <w:lang w:val="ru-RU" w:bidi="en-US"/>
        </w:rPr>
      </w:pPr>
      <w:r w:rsidRPr="00C12C99">
        <w:rPr>
          <w:lang w:val="ru-RU" w:bidi="en-US"/>
        </w:rPr>
        <w:t xml:space="preserve">Первая заповедь японского самурая </w:t>
      </w:r>
      <w:r w:rsidRPr="00C12C99">
        <w:rPr>
          <w:b/>
          <w:i/>
          <w:lang w:val="ru-RU" w:bidi="en-US"/>
        </w:rPr>
        <w:t>«Никому не говори о своих намерениях».</w:t>
      </w:r>
      <w:r w:rsidRPr="00C12C99">
        <w:rPr>
          <w:lang w:val="ru-RU" w:bidi="en-US"/>
        </w:rPr>
        <w:t xml:space="preserve"> Подумайте об этом. Банзай!</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«Юноша бледный, со взором горящим»</w:t>
      </w:r>
    </w:p>
    <w:p w:rsidR="00811C83" w:rsidRPr="00C12C99" w:rsidRDefault="00811C83" w:rsidP="00811C83">
      <w:pPr>
        <w:jc w:val="both"/>
        <w:rPr>
          <w:lang w:val="ru-RU" w:bidi="en-US"/>
        </w:rPr>
      </w:pPr>
      <w:r w:rsidRPr="00C12C99">
        <w:rPr>
          <w:lang w:val="ru-RU" w:bidi="en-US"/>
        </w:rPr>
        <w:t>Ну умница ведь! Такая замечательная идея. Молодец!</w:t>
      </w:r>
    </w:p>
    <w:p w:rsidR="00811C83" w:rsidRPr="00C12C99" w:rsidRDefault="00811C83" w:rsidP="00811C83">
      <w:pPr>
        <w:jc w:val="both"/>
        <w:rPr>
          <w:lang w:val="ru-RU" w:bidi="en-US"/>
        </w:rPr>
      </w:pPr>
      <w:r w:rsidRPr="00C12C99">
        <w:rPr>
          <w:lang w:val="ru-RU" w:bidi="en-US"/>
        </w:rPr>
        <w:t xml:space="preserve">А с чего вы взяли, что он еще и сможет успешно выполнить роль директора малого предприятия? </w:t>
      </w:r>
    </w:p>
    <w:p w:rsidR="00811C83" w:rsidRPr="00C12C99" w:rsidRDefault="00811C83" w:rsidP="00811C83">
      <w:pPr>
        <w:jc w:val="both"/>
        <w:rPr>
          <w:lang w:val="ru-RU" w:bidi="en-US"/>
        </w:rPr>
      </w:pPr>
      <w:r w:rsidRPr="00C12C99">
        <w:rPr>
          <w:lang w:val="ru-RU" w:bidi="en-US"/>
        </w:rPr>
        <w:t>Если, тьфу-тьфу-тьфу, вам надо будет себе хирургическую операцию сделать — вы доверитесь юноше? С блестящими глазами и великолепными идеями?</w:t>
      </w:r>
    </w:p>
    <w:p w:rsidR="00811C83" w:rsidRPr="00C12C99" w:rsidRDefault="00811C83" w:rsidP="00811C83">
      <w:pPr>
        <w:jc w:val="both"/>
        <w:rPr>
          <w:lang w:val="ru-RU" w:bidi="en-US"/>
        </w:rPr>
      </w:pPr>
      <w:r w:rsidRPr="00C12C99">
        <w:rPr>
          <w:lang w:val="ru-RU" w:bidi="en-US"/>
        </w:rPr>
        <w:lastRenderedPageBreak/>
        <w:t>Даже если вы и есть тот самый юноша, внемлите разуму! Наймите менеджера. Опытного, который достоверно умеет проекты развивать.</w:t>
      </w:r>
    </w:p>
    <w:p w:rsidR="00811C83" w:rsidRPr="00C12C99" w:rsidRDefault="00811C83" w:rsidP="00811C83">
      <w:pPr>
        <w:jc w:val="both"/>
        <w:rPr>
          <w:lang w:val="ru-RU" w:bidi="en-US"/>
        </w:rPr>
      </w:pPr>
      <w:r w:rsidRPr="00C12C99">
        <w:rPr>
          <w:lang w:val="ru-RU" w:bidi="en-US"/>
        </w:rPr>
        <w:t>Как минимум — так называемого ментора.</w:t>
      </w:r>
    </w:p>
    <w:p w:rsidR="00811C83" w:rsidRPr="00C12C99" w:rsidRDefault="00811C83" w:rsidP="00811C83">
      <w:pPr>
        <w:jc w:val="both"/>
        <w:rPr>
          <w:lang w:val="ru-RU" w:bidi="en-US"/>
        </w:rPr>
      </w:pPr>
      <w:r w:rsidRPr="00C12C99">
        <w:rPr>
          <w:lang w:val="ru-RU" w:bidi="en-US"/>
        </w:rPr>
        <w:t>Секрет: не стоит искать профильного ментора. Как правило, на самом деле им наплевать на результаты. Не знаю почему так, просто констатирую итоги наблюдений.</w:t>
      </w:r>
    </w:p>
    <w:p w:rsidR="00811C83" w:rsidRPr="00C12C99" w:rsidRDefault="00811C83" w:rsidP="00811C83">
      <w:pPr>
        <w:jc w:val="both"/>
        <w:rPr>
          <w:lang w:val="ru-RU" w:bidi="en-US"/>
        </w:rPr>
      </w:pPr>
      <w:r w:rsidRPr="00C12C99">
        <w:rPr>
          <w:lang w:val="ru-RU" w:bidi="en-US"/>
        </w:rPr>
        <w:t xml:space="preserve">Найдите успешного предпринимателя, добившегося успеха в различных направлениях, возможно далеких от информационных технологий. Дело в том, что принципы успешного бизнеса во всех отраслях одни и те же. А около ИТ, благодаря популярности тренда, собралось очень много дилетантов и профанов. Даже из деревни Сколково или подобных. Причем большинство из них сложно определить… Предприниматель, действующий в более традиционных сферах, даст вам намного более полезные консультации, чем условный средний айти-менеджер. </w:t>
      </w:r>
    </w:p>
    <w:p w:rsidR="00811C83" w:rsidRPr="00C12C99" w:rsidRDefault="00811C83" w:rsidP="00811C83">
      <w:pPr>
        <w:jc w:val="both"/>
        <w:rPr>
          <w:lang w:val="ru-RU" w:bidi="en-US"/>
        </w:rPr>
      </w:pPr>
      <w:r w:rsidRPr="00C12C99">
        <w:rPr>
          <w:lang w:val="ru-RU" w:bidi="en-US"/>
        </w:rPr>
        <w:t>Автор проекта будет отличным консультантом. Но не стоит возлагать на него административную работу, если у него нет соответствующего опыта.</w:t>
      </w:r>
    </w:p>
    <w:p w:rsidR="00811C83" w:rsidRPr="00C12C99" w:rsidRDefault="00811C83" w:rsidP="00811C83">
      <w:pPr>
        <w:jc w:val="both"/>
        <w:rPr>
          <w:lang w:val="ru-RU" w:bidi="en-US"/>
        </w:rPr>
      </w:pPr>
      <w:r w:rsidRPr="00C12C99">
        <w:rPr>
          <w:lang w:val="ru-RU" w:bidi="en-US"/>
        </w:rPr>
        <w:t xml:space="preserve">Ну почему в других отраслях все прекрасно понимают абсурдность обратного? </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Изобретение велосипедов</w:t>
      </w:r>
    </w:p>
    <w:p w:rsidR="00811C83" w:rsidRPr="00C12C99" w:rsidRDefault="00811C83" w:rsidP="00811C83">
      <w:pPr>
        <w:jc w:val="both"/>
        <w:rPr>
          <w:lang w:val="ru-RU" w:bidi="en-US"/>
        </w:rPr>
      </w:pPr>
      <w:r w:rsidRPr="00C12C99">
        <w:rPr>
          <w:lang w:val="ru-RU" w:bidi="en-US"/>
        </w:rPr>
        <w:t>Речь о разработке.</w:t>
      </w:r>
    </w:p>
    <w:p w:rsidR="00811C83" w:rsidRPr="00C12C99" w:rsidRDefault="00811C83" w:rsidP="00811C83">
      <w:pPr>
        <w:jc w:val="both"/>
        <w:rPr>
          <w:lang w:val="ru-RU" w:bidi="en-US"/>
        </w:rPr>
      </w:pPr>
      <w:r w:rsidRPr="00C12C99">
        <w:rPr>
          <w:lang w:val="ru-RU" w:bidi="en-US"/>
        </w:rPr>
        <w:t xml:space="preserve">Давайте сравним с автопромом. Если удачные решения по организации производства, когда основой является сборочный конвейер, к нему — налаженная логистика, обеспечивающая производство комплектующими. </w:t>
      </w:r>
    </w:p>
    <w:p w:rsidR="00811C83" w:rsidRPr="00C12C99" w:rsidRDefault="00811C83" w:rsidP="00811C83">
      <w:pPr>
        <w:jc w:val="both"/>
        <w:rPr>
          <w:lang w:val="ru-RU" w:bidi="en-US"/>
        </w:rPr>
      </w:pPr>
      <w:r w:rsidRPr="00C12C99">
        <w:rPr>
          <w:lang w:val="ru-RU" w:bidi="en-US"/>
        </w:rPr>
        <w:t>Если бы автоконцерны с нуля занимались производством стали, прокатом листов, разработкой электроники и прочими низкоуровневыми задачами — мы с вами об этих автоконцернах ничего не узнали. Удачная стратегия — сфокусироваться на основных аспектах, и для их реализации активно искать и подбирать опробированные решения.</w:t>
      </w:r>
    </w:p>
    <w:p w:rsidR="00811C83" w:rsidRPr="00C12C99" w:rsidRDefault="00811C83" w:rsidP="00811C83">
      <w:pPr>
        <w:jc w:val="both"/>
        <w:rPr>
          <w:lang w:val="ru-RU" w:bidi="en-US"/>
        </w:rPr>
      </w:pPr>
      <w:r w:rsidRPr="00C12C99">
        <w:rPr>
          <w:lang w:val="ru-RU" w:bidi="en-US"/>
        </w:rPr>
        <w:t>В аналогии с программированием, речь идет о том, что продолжительность и стоимость разработки можно существенно сокращать:</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популярные библиотеки и фреймворки;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изучая технологии схожих решений (на гитхабе и битбакете есть почти все);</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стабильные, проверенные технологии, игнорируя модные фишки;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 xml:space="preserve">как от огня бежать от тех, кто с благоговением в речи своей употребляет фразу «свой фреймворк». </w:t>
      </w:r>
    </w:p>
    <w:p w:rsidR="00811C83" w:rsidRPr="00C12C99" w:rsidRDefault="00811C83" w:rsidP="00811C83">
      <w:pPr>
        <w:jc w:val="both"/>
        <w:rPr>
          <w:lang w:val="ru-RU" w:bidi="en-US"/>
        </w:rPr>
      </w:pPr>
      <w:r w:rsidRPr="00C12C99">
        <w:rPr>
          <w:lang w:val="ru-RU" w:bidi="en-US"/>
        </w:rPr>
        <w:t>Для того, чтобы добиться успеха — необходимо сужать подконтрольную область. Что вы хотите развивать? Ваш проект, или их «свой фремворк»? Последнее, поверьте, дорого и просто бессмысленно — есть доступные аналоги, куда уже вложены тысячи человекочасов, у которых есть огромные группы, где можно получить поддержку. Никакой самописный фреймворк не сможет конкурировать с, например: семейством решений jQuery, продуктами Adobe, базовыми библиотеками C++, YII, CodeIgniter, Drupal и сотнями других.</w:t>
      </w:r>
      <w:r w:rsidRPr="00C12C99">
        <w:rPr>
          <w:lang w:val="ru-RU" w:bidi="en-US"/>
        </w:rPr>
        <w:br/>
        <w:t xml:space="preserve">На тезис «наш фреймворк поможет вам» имеет смысл переспросить — а кому он уже помог? И оценивать не дизайн сайтов, а динамику развития проектов. Так отсеиваются все самодеятельные </w:t>
      </w:r>
      <w:r w:rsidRPr="00C12C99">
        <w:rPr>
          <w:lang w:val="ru-RU" w:bidi="en-US"/>
        </w:rPr>
        <w:lastRenderedPageBreak/>
        <w:t>предложения.</w:t>
      </w:r>
      <w:r w:rsidRPr="00C12C99">
        <w:rPr>
          <w:lang w:val="ru-RU" w:bidi="en-US"/>
        </w:rPr>
        <w:br/>
        <w:t>Прежде чем писать какие-то модули, например, эквайринга, имеет поискать существующие. Их можно использовать как есть, либо с доработкой, либо использовать как основу для проектирования и разработки нового решения.</w:t>
      </w:r>
    </w:p>
    <w:p w:rsidR="00811C83" w:rsidRPr="00C12C99" w:rsidRDefault="00811C83" w:rsidP="00811C83">
      <w:pPr>
        <w:jc w:val="both"/>
        <w:rPr>
          <w:lang w:val="ru-RU" w:bidi="en-US"/>
        </w:rPr>
      </w:pPr>
      <w:r w:rsidRPr="00C12C99">
        <w:rPr>
          <w:lang w:val="ru-RU" w:bidi="en-US"/>
        </w:rPr>
        <w:t>Писать все «с нуля» — еще страшнее, чем «свой фреймворк». Гарантированы затягивание сроков и «непредсказуемое», фактически спонтанное увеличение бюджета.</w:t>
      </w:r>
    </w:p>
    <w:p w:rsidR="00811C83" w:rsidRPr="00C12C99" w:rsidRDefault="00811C83" w:rsidP="00811C83">
      <w:pPr>
        <w:jc w:val="both"/>
        <w:rPr>
          <w:lang w:val="ru-RU" w:bidi="en-US"/>
        </w:rPr>
      </w:pPr>
      <w:r w:rsidRPr="00C12C99">
        <w:rPr>
          <w:lang w:val="ru-RU" w:bidi="en-US"/>
        </w:rPr>
        <w:t>Сюда же можно отнести преждевременную оптимизацию. Опытные программисты знают о так называемом принципе вреда преждевременной оптимизации. Оптимизация не бессмысленна, когда она применяется к уже работающей программе. Основной метод оптимизации заключается в поиске узких мест, например методом юнит-тестирования, и последующей доработке, именно по объективно найденному.</w:t>
      </w:r>
      <w:r w:rsidRPr="00C12C99">
        <w:rPr>
          <w:lang w:val="ru-RU" w:bidi="en-US"/>
        </w:rPr>
        <w:br/>
        <w:t>Многие новички начинают оптимизировать еще до того, как они получили что-то работоспособное. В 100% случаев это не приносит пользы — времени затрачивается много, а с узкими местами они не угадывают. Это глупость — гадать, вместо того чтобы исследовать и принимать решения на основании объективной, реальной, а не воображаемой информации.</w:t>
      </w:r>
    </w:p>
    <w:p w:rsidR="00811C83" w:rsidRPr="00C12C99" w:rsidRDefault="00811C83" w:rsidP="00811C83">
      <w:pPr>
        <w:pStyle w:val="Heading3"/>
        <w:jc w:val="both"/>
        <w:rPr>
          <w:rFonts w:eastAsia="Times New Roman"/>
          <w:lang w:val="ru-RU" w:bidi="en-US"/>
        </w:rPr>
      </w:pPr>
      <w:bookmarkStart w:id="72" w:name="_Toc438377379"/>
      <w:r w:rsidRPr="00C12C99">
        <w:rPr>
          <w:rFonts w:eastAsia="Times New Roman"/>
          <w:lang w:val="ru-RU" w:bidi="en-US"/>
        </w:rPr>
        <w:t>Универсальные методы, которые помогают разобраться с рисками и проблемами</w:t>
      </w:r>
      <w:bookmarkEnd w:id="72"/>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Стратегия</w:t>
      </w:r>
    </w:p>
    <w:p w:rsidR="00811C83" w:rsidRPr="00C12C99" w:rsidRDefault="00811C83" w:rsidP="00811C83">
      <w:pPr>
        <w:jc w:val="both"/>
        <w:rPr>
          <w:lang w:val="ru-RU" w:bidi="en-US"/>
        </w:rPr>
      </w:pPr>
      <w:r w:rsidRPr="00C12C99">
        <w:rPr>
          <w:lang w:val="ru-RU" w:bidi="en-US"/>
        </w:rPr>
        <w:t>Следующее явление хорошо знакомо опытным дизайнерам. Скрупулезно проработанный и сбалансированный легко портится одним-двумя неверными действиями.</w:t>
      </w:r>
    </w:p>
    <w:p w:rsidR="00811C83" w:rsidRPr="00C12C99" w:rsidRDefault="00811C83" w:rsidP="00811C83">
      <w:pPr>
        <w:jc w:val="both"/>
        <w:rPr>
          <w:lang w:val="ru-RU" w:bidi="en-US"/>
        </w:rPr>
      </w:pPr>
      <w:r w:rsidRPr="00C12C99">
        <w:rPr>
          <w:lang w:val="ru-RU" w:bidi="en-US"/>
        </w:rPr>
        <w:t>Самую хорошую идею легко портят так называемые «узкие места». Как правило, на этапе проектирования они не заметны, и выявляются только постфактум.</w:t>
      </w:r>
    </w:p>
    <w:p w:rsidR="00811C83" w:rsidRPr="00C12C99" w:rsidRDefault="00811C83" w:rsidP="00811C83">
      <w:pPr>
        <w:jc w:val="both"/>
        <w:rPr>
          <w:lang w:val="ru-RU" w:bidi="en-US"/>
        </w:rPr>
      </w:pPr>
      <w:r w:rsidRPr="00C12C99">
        <w:rPr>
          <w:lang w:val="ru-RU" w:bidi="en-US"/>
        </w:rPr>
        <w:t>Для того, чтобы застраховать проект от неудачи, имеет смысл сделать следующее.</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Сузить объектную область. Выбросить все лишнее, оставив лишь наиболее важные детали.</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Выполнить проектирование! На самом деле, степень проработки имеет вторичное значение. Изначально важен сам факт того, что идея, стратегия, тактика и детали хранятся не только в вашем воображении, а на бумаге.</w:t>
      </w:r>
    </w:p>
    <w:p w:rsidR="00811C83" w:rsidRPr="00C12C99" w:rsidRDefault="00811C83" w:rsidP="00811C83">
      <w:pPr>
        <w:jc w:val="both"/>
        <w:rPr>
          <w:lang w:val="ru-RU" w:bidi="en-US"/>
        </w:rPr>
      </w:pPr>
      <w:r w:rsidRPr="00C12C99">
        <w:rPr>
          <w:lang w:val="ru-RU" w:bidi="en-US"/>
        </w:rPr>
        <w:t>Представьте, что вы хотите построить себе дом. Работать будете без чертежа? Правильно — хоты бы какой-нибудь, но вы сделаете и чертеж, и смету.</w:t>
      </w:r>
    </w:p>
    <w:p w:rsidR="00811C83" w:rsidRPr="00C12C99" w:rsidRDefault="00811C83" w:rsidP="00811C83">
      <w:pPr>
        <w:jc w:val="both"/>
        <w:rPr>
          <w:lang w:val="ru-RU" w:bidi="en-US"/>
        </w:rPr>
      </w:pPr>
      <w:r w:rsidRPr="00C12C99">
        <w:rPr>
          <w:lang w:val="ru-RU" w:bidi="en-US"/>
        </w:rPr>
        <w:t>Совершенно непонятно, почему стартаперы игнорируют проектирование. Совершенно не обязательно для этого нанимать РБК-консалтинг. Начните с записей в текстовом редакторе или в эверноте.</w:t>
      </w:r>
    </w:p>
    <w:p w:rsidR="00811C83" w:rsidRPr="00C12C99" w:rsidRDefault="00811C83" w:rsidP="00811C83">
      <w:pPr>
        <w:jc w:val="both"/>
        <w:rPr>
          <w:lang w:val="ru-RU" w:bidi="en-US"/>
        </w:rPr>
      </w:pPr>
      <w:r w:rsidRPr="00C12C99">
        <w:rPr>
          <w:lang w:val="ru-RU" w:bidi="en-US"/>
        </w:rPr>
        <w:t>Сделайте два документа: «Все» и «Основное». Таким образом, вы сможете фиксировать все идеи, улучшая качество дальнейшего анализа, и отделять зерна от плевел, выбирая действительно важные факты.</w:t>
      </w:r>
    </w:p>
    <w:p w:rsidR="00811C83" w:rsidRPr="00C12C99" w:rsidRDefault="00811C83" w:rsidP="00811C83">
      <w:pPr>
        <w:jc w:val="both"/>
        <w:rPr>
          <w:lang w:val="ru-RU" w:bidi="en-US"/>
        </w:rPr>
      </w:pPr>
      <w:r w:rsidRPr="00C12C99">
        <w:rPr>
          <w:lang w:val="ru-RU" w:bidi="en-US"/>
        </w:rPr>
        <w:t>Понять, является ли выбранный аспект важным, просто. Сделайте документ «Основное» в формате таблицы из двух столбцов. В левый пишите факторы. В правый — то, на что эти факторы влияют. Объективно, и с пояснением, как именно влияют. Если в ячейке в правом столбце пусто, или написано неубедительно — это потенциальный кандидат на откладывание «на потом».</w:t>
      </w:r>
    </w:p>
    <w:p w:rsidR="00811C83" w:rsidRPr="00C12C99" w:rsidRDefault="00811C83" w:rsidP="00811C83">
      <w:pPr>
        <w:jc w:val="both"/>
        <w:rPr>
          <w:lang w:val="ru-RU" w:bidi="en-US"/>
        </w:rPr>
      </w:pPr>
      <w:r w:rsidRPr="00C12C99">
        <w:rPr>
          <w:lang w:val="ru-RU" w:bidi="en-US"/>
        </w:rPr>
        <w:lastRenderedPageBreak/>
        <w:t>Структурируйте и упрощайте план действий до тех пор, пока он не станет изумительно простым, и вы сможете проставить относительные даты около каждого из пунктов — таким образом получив план-график реализации проекта.</w:t>
      </w:r>
    </w:p>
    <w:p w:rsidR="00811C83" w:rsidRPr="00C12C99" w:rsidRDefault="00811C83" w:rsidP="00811C83">
      <w:pPr>
        <w:jc w:val="both"/>
        <w:rPr>
          <w:lang w:val="ru-RU" w:bidi="en-US"/>
        </w:rPr>
      </w:pPr>
      <w:r w:rsidRPr="00C12C99">
        <w:rPr>
          <w:lang w:val="ru-RU" w:bidi="en-US"/>
        </w:rPr>
        <w:t>Отслеживание реализации план-графика и будет являться вашей основной целью на ближайшее время.</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Анализ</w:t>
      </w:r>
    </w:p>
    <w:p w:rsidR="00811C83" w:rsidRPr="00C12C99" w:rsidRDefault="00811C83" w:rsidP="00811C83">
      <w:pPr>
        <w:jc w:val="both"/>
        <w:rPr>
          <w:lang w:val="ru-RU" w:bidi="en-US"/>
        </w:rPr>
      </w:pPr>
      <w:r w:rsidRPr="00C12C99">
        <w:rPr>
          <w:lang w:val="ru-RU" w:bidi="en-US"/>
        </w:rPr>
        <w:t xml:space="preserve">Аналитика считается уделом ботаников. </w:t>
      </w:r>
    </w:p>
    <w:p w:rsidR="00811C83" w:rsidRPr="00C12C99" w:rsidRDefault="00811C83" w:rsidP="00811C83">
      <w:pPr>
        <w:jc w:val="both"/>
        <w:rPr>
          <w:lang w:val="ru-RU" w:bidi="en-US"/>
        </w:rPr>
      </w:pPr>
      <w:r w:rsidRPr="00C12C99">
        <w:rPr>
          <w:lang w:val="ru-RU" w:bidi="en-US"/>
        </w:rPr>
        <w:t>Ну и хорошо! Пока ваши конкуренты размышляют об уделах и о ботаниках — вы обезопасите свои деньги, силы и время, проведя самодостаточную рекогносцировку (</w:t>
      </w:r>
      <w:r w:rsidRPr="00C12C99">
        <w:rPr>
          <w:rFonts w:cs="Times New Roman"/>
          <w:lang w:val="ru-RU" w:bidi="en-US"/>
        </w:rPr>
        <w:t>разведку для получения сведений о противнике, производимую лично командиром, т.е. в нашем случае, менеджером</w:t>
      </w:r>
      <w:r w:rsidRPr="00C12C99">
        <w:rPr>
          <w:lang w:val="ru-RU" w:bidi="en-US"/>
        </w:rPr>
        <w:t>) перед началом боевых действий.</w:t>
      </w:r>
    </w:p>
    <w:p w:rsidR="00811C83" w:rsidRPr="00C12C99" w:rsidRDefault="00811C83" w:rsidP="00811C83">
      <w:pPr>
        <w:jc w:val="both"/>
        <w:rPr>
          <w:lang w:val="ru-RU" w:bidi="en-US"/>
        </w:rPr>
      </w:pPr>
      <w:r w:rsidRPr="00C12C99">
        <w:rPr>
          <w:lang w:val="ru-RU" w:bidi="en-US"/>
        </w:rPr>
        <w:t>Достаточный объем затрат на анализ определить просто. Они должны быть меньше, чем затраты на открытие проекта.</w:t>
      </w:r>
    </w:p>
    <w:p w:rsidR="00811C83" w:rsidRPr="00C12C99" w:rsidRDefault="00811C83" w:rsidP="00811C83">
      <w:pPr>
        <w:jc w:val="both"/>
        <w:rPr>
          <w:lang w:val="ru-RU" w:bidi="en-US"/>
        </w:rPr>
      </w:pPr>
      <w:r w:rsidRPr="00C12C99">
        <w:rPr>
          <w:lang w:val="ru-RU" w:bidi="en-US"/>
        </w:rPr>
        <w:t>Совет первый: записывайте все подряд. И рисуйте. Логическое (абстрактное) мышление человека устроено таким образом, что работает очень быстро, но способно обрабатывать лишь 3-7 фактов единовременно.</w:t>
      </w:r>
    </w:p>
    <w:p w:rsidR="00811C83" w:rsidRPr="00C12C99" w:rsidRDefault="00811C83" w:rsidP="00811C83">
      <w:pPr>
        <w:jc w:val="both"/>
        <w:rPr>
          <w:lang w:val="ru-RU" w:bidi="en-US"/>
        </w:rPr>
      </w:pPr>
      <w:r w:rsidRPr="00C12C99">
        <w:rPr>
          <w:lang w:val="ru-RU" w:bidi="en-US"/>
        </w:rPr>
        <w:t xml:space="preserve">Записывая и зарисовывая даже очевидное — вы достигаете двух целей. Во-первых, вы фиксируете данные для последующих выводов. Записанное — не забудется. Во-вторых, вы освобождаете собственное абстрактное мышление для более полезных, чем тривиальные, мысли. </w:t>
      </w:r>
    </w:p>
    <w:p w:rsidR="00811C83" w:rsidRPr="00C12C99" w:rsidRDefault="00811C83" w:rsidP="00811C83">
      <w:pPr>
        <w:jc w:val="both"/>
        <w:rPr>
          <w:lang w:val="ru-RU" w:bidi="en-US"/>
        </w:rPr>
      </w:pPr>
      <w:r w:rsidRPr="00C12C99">
        <w:rPr>
          <w:lang w:val="ru-RU" w:bidi="en-US"/>
        </w:rPr>
        <w:t>Важный момент — в записанном виде мысли выглядят более наглядно, чем в фантазиях и на словах. Записывать имеет смысл все. Кстати, все успешные бизнесмены именно так и делают. Если сильно лень писать — используйте диктофон.</w:t>
      </w:r>
    </w:p>
    <w:p w:rsidR="00811C83" w:rsidRPr="00C12C99" w:rsidRDefault="00811C83" w:rsidP="00811C83">
      <w:pPr>
        <w:jc w:val="both"/>
        <w:rPr>
          <w:lang w:val="ru-RU" w:bidi="en-US"/>
        </w:rPr>
      </w:pPr>
      <w:r w:rsidRPr="00C12C99">
        <w:rPr>
          <w:lang w:val="ru-RU" w:bidi="en-US"/>
        </w:rPr>
        <w:t>Потом можно перечитывать, и еще раз обдумывать, принимая полезные решения. Ваши результаты будут гениальными.</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Интервью</w:t>
      </w:r>
    </w:p>
    <w:p w:rsidR="00811C83" w:rsidRPr="00C12C99" w:rsidRDefault="00811C83" w:rsidP="00811C83">
      <w:pPr>
        <w:jc w:val="both"/>
        <w:rPr>
          <w:lang w:val="ru-RU" w:bidi="en-US"/>
        </w:rPr>
      </w:pPr>
      <w:r w:rsidRPr="00C12C99">
        <w:rPr>
          <w:lang w:val="ru-RU" w:bidi="en-US"/>
        </w:rPr>
        <w:t>Для сбор</w:t>
      </w:r>
      <w:r>
        <w:rPr>
          <w:lang w:val="ru-RU" w:bidi="en-US"/>
        </w:rPr>
        <w:t>а данных, кроме чтения информации в интернет</w:t>
      </w:r>
      <w:r w:rsidRPr="00E92D3A">
        <w:rPr>
          <w:lang w:val="ru-RU" w:bidi="en-US"/>
        </w:rPr>
        <w:t>е</w:t>
      </w:r>
      <w:r w:rsidRPr="00C12C99">
        <w:rPr>
          <w:lang w:val="ru-RU" w:bidi="en-US"/>
        </w:rPr>
        <w:t>, также полезно проводить интервью.</w:t>
      </w:r>
    </w:p>
    <w:p w:rsidR="00811C83" w:rsidRPr="00C12C99" w:rsidRDefault="00811C83" w:rsidP="00811C83">
      <w:pPr>
        <w:jc w:val="both"/>
        <w:rPr>
          <w:lang w:val="ru-RU" w:bidi="en-US"/>
        </w:rPr>
      </w:pPr>
      <w:r w:rsidRPr="00C12C99">
        <w:rPr>
          <w:lang w:val="ru-RU" w:bidi="en-US"/>
        </w:rPr>
        <w:t>У вас есть определенное мнение по конкретным вопросам. Четкое и убедительное. Но для того, чтобы уменьшить количество ошибок — это мнение должно быть объективным.</w:t>
      </w:r>
    </w:p>
    <w:p w:rsidR="00811C83" w:rsidRPr="00C12C99" w:rsidRDefault="00811C83" w:rsidP="00811C83">
      <w:pPr>
        <w:jc w:val="both"/>
        <w:rPr>
          <w:lang w:val="ru-RU" w:bidi="en-US"/>
        </w:rPr>
      </w:pPr>
      <w:r w:rsidRPr="00C12C99">
        <w:rPr>
          <w:lang w:val="ru-RU" w:bidi="en-US"/>
        </w:rPr>
        <w:t>Как доказал Эйнштейн, субъективно все. Поэтому, для того, чтобы уменьшить количество ошибок, имеет смысл мнения коллекционировать. Решение принимать все равно вам, но! Чем больше мнений учтено, даже откровенно «неправильных» — тем больше точек опоры вашего решения. Тем релевантнее и успешнее ваше решение.</w:t>
      </w:r>
    </w:p>
    <w:p w:rsidR="00811C83" w:rsidRPr="00C12C99" w:rsidRDefault="00811C83" w:rsidP="00811C83">
      <w:pPr>
        <w:jc w:val="both"/>
        <w:rPr>
          <w:lang w:val="ru-RU" w:bidi="en-US"/>
        </w:rPr>
      </w:pPr>
      <w:r w:rsidRPr="00C12C99">
        <w:rPr>
          <w:lang w:val="ru-RU" w:bidi="en-US"/>
        </w:rPr>
        <w:t>Интервьюировать можно как коллег, так и гипотетических пользователей. Для обеспечения релевантности результатов включите в состав интревьюируемых и ярких, и средних представителей.</w:t>
      </w:r>
    </w:p>
    <w:p w:rsidR="00811C83" w:rsidRPr="00C12C99" w:rsidRDefault="00811C83" w:rsidP="00811C83">
      <w:pPr>
        <w:jc w:val="both"/>
        <w:rPr>
          <w:lang w:val="ru-RU" w:bidi="en-US"/>
        </w:rPr>
      </w:pPr>
      <w:r w:rsidRPr="00C12C99">
        <w:rPr>
          <w:lang w:val="ru-RU" w:bidi="en-US"/>
        </w:rPr>
        <w:t>Воспользуйтесь известными копирайтерскими технологиями:</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 xml:space="preserve">Составьте бриф. Чем подробнее, тем лучше. Только по завершению работы над брифом не забудьте выделить наиболее важные аспекты, и включить их в короткую версию. Сделайте </w:t>
      </w:r>
      <w:r w:rsidRPr="00E92D3A">
        <w:rPr>
          <w:rFonts w:eastAsia="Times New Roman"/>
          <w:lang w:bidi="en-US"/>
        </w:rPr>
        <w:lastRenderedPageBreak/>
        <w:t>две версии брифа — короткую, и полную, для заинтересовавшихся. Вопросы в брифе должны быть открытыми. Масса рекомендаций на этот счет есть в литературе для рекламистов и маркетологов.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Зайдействуйте сервис опросов.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Проводите личные опросы и беседы, самостоятельно и старательно беспристрастно заполняя бриф по итогам. Отмечайте все идеи и мысли, которые вы не предусмотрели.</w:t>
      </w:r>
    </w:p>
    <w:p w:rsidR="00811C83" w:rsidRPr="00C12C99" w:rsidRDefault="00811C83" w:rsidP="00811C83">
      <w:pPr>
        <w:jc w:val="both"/>
        <w:rPr>
          <w:lang w:val="ru-RU" w:bidi="en-US"/>
        </w:rPr>
      </w:pPr>
      <w:r w:rsidRPr="00C12C99">
        <w:rPr>
          <w:lang w:val="ru-RU" w:bidi="en-US"/>
        </w:rPr>
        <w:t>При этом идею палить совершенно не обязательно. Вы можете создавать обезличенные опросы, разделяя их и формулируя вопросы таким образом, чтобы изучить мнения, но при этом не намекать на тему.</w:t>
      </w:r>
    </w:p>
    <w:p w:rsidR="00811C83" w:rsidRPr="00C12C99" w:rsidRDefault="00811C83" w:rsidP="00811C83">
      <w:pPr>
        <w:jc w:val="both"/>
        <w:rPr>
          <w:lang w:val="ru-RU" w:bidi="en-US"/>
        </w:rPr>
      </w:pPr>
      <w:r w:rsidRPr="00C12C99">
        <w:rPr>
          <w:lang w:val="ru-RU" w:bidi="en-US"/>
        </w:rPr>
        <w:t xml:space="preserve">Подскажу хороший способ обеспечения безопасности от несанкционированного распространения идеи — сделать вид, что у вас другая тема. Прощупывайте нечно, лишь параметрически похожее на то, что вас интересует. Параметры и фиксируйте — в сумме получится достаточно яркая и самодостаточная картинка. </w:t>
      </w:r>
      <w:r w:rsidRPr="00C12C99">
        <w:rPr>
          <w:lang w:val="ru-RU" w:bidi="en-US"/>
        </w:rPr>
        <w:br/>
        <w:t>Полученную информацию и используйте для пересмотра идеи и отдельных ее параметров.</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Прототип</w:t>
      </w:r>
    </w:p>
    <w:p w:rsidR="00811C83" w:rsidRPr="00C12C99" w:rsidRDefault="00811C83" w:rsidP="00811C83">
      <w:pPr>
        <w:jc w:val="both"/>
        <w:rPr>
          <w:lang w:val="ru-RU" w:bidi="en-US"/>
        </w:rPr>
      </w:pPr>
      <w:r w:rsidRPr="00C12C99">
        <w:rPr>
          <w:lang w:val="ru-RU" w:bidi="en-US"/>
        </w:rPr>
        <w:t xml:space="preserve">Пробничек стоит существенно дешевле флакончика. Эффект от пробничка такой же, но риски меньше. </w:t>
      </w:r>
    </w:p>
    <w:p w:rsidR="00811C83" w:rsidRPr="00C12C99" w:rsidRDefault="00811C83" w:rsidP="00811C83">
      <w:pPr>
        <w:jc w:val="both"/>
        <w:rPr>
          <w:lang w:val="ru-RU" w:bidi="en-US"/>
        </w:rPr>
      </w:pPr>
      <w:r w:rsidRPr="00C12C99">
        <w:rPr>
          <w:lang w:val="ru-RU" w:bidi="en-US"/>
        </w:rPr>
        <w:t xml:space="preserve">Суть в том, чтобы прототип был полнофункциональным. Выберите наиболее важные функции, продумайте простой и понятный для заведомо широкой (читай- неподготовленной) аудитории интерфейс, и реализуйте его с малым бюджетом. Запустите мини-проект, и внимательно исследуйте все его характеристики — от статистики до единичных продаж. Обязательно — вам нужны отзывы пользователей! </w:t>
      </w:r>
    </w:p>
    <w:p w:rsidR="00811C83" w:rsidRPr="00C12C99" w:rsidRDefault="00811C83" w:rsidP="00811C83">
      <w:pPr>
        <w:jc w:val="both"/>
        <w:rPr>
          <w:lang w:val="ru-RU" w:bidi="en-US"/>
        </w:rPr>
      </w:pPr>
      <w:r w:rsidRPr="00C12C99">
        <w:rPr>
          <w:lang w:val="ru-RU" w:bidi="en-US"/>
        </w:rPr>
        <w:t>Что интересно, проекты-чемпионы рождаются именно из прототипов. Зачастую они даже несущественно изменяются в процессе развития. Яркий пример — Gmail.</w:t>
      </w:r>
    </w:p>
    <w:p w:rsidR="00811C83" w:rsidRPr="00C12C99" w:rsidRDefault="00811C83" w:rsidP="00811C83">
      <w:pPr>
        <w:jc w:val="both"/>
        <w:rPr>
          <w:lang w:val="ru-RU" w:bidi="en-US"/>
        </w:rPr>
      </w:pPr>
      <w:r w:rsidRPr="00C12C99">
        <w:rPr>
          <w:lang w:val="ru-RU" w:bidi="en-US"/>
        </w:rPr>
        <w:t>После того, как от прототипа получены какие-то результаты, через 3-6 месяцев после запуска — имеет смысл задуматься о его развитии. Но на этот раз вы будете иметь уже объективную информацию о самых разных аспектах проекта. И ваши управленческие решения будут на порядок удачнее.</w:t>
      </w:r>
    </w:p>
    <w:p w:rsidR="00811C83" w:rsidRPr="00C12C99" w:rsidRDefault="00811C83" w:rsidP="00811C83">
      <w:pPr>
        <w:jc w:val="both"/>
        <w:rPr>
          <w:lang w:val="ru-RU" w:bidi="en-US"/>
        </w:rPr>
      </w:pPr>
      <w:r w:rsidRPr="00C12C99">
        <w:rPr>
          <w:lang w:val="ru-RU" w:bidi="en-US"/>
        </w:rPr>
        <w:t>Прелесть прототипа в том, что он позволяет опробовать идеи и стратегии даже не то, чтобы в миниатюре, а с минимальными вложениями. Нет смысла делить с кем-то и отдавать большие кусочки будущего пирога за скромнейшее участие на раннем этапе. В подавляющем большинстве случаев достаточно минимального объема инвестиций. Сделайте работающий вариант проекта с минимальным набором самых важных задумок, и запустите в работу.</w:t>
      </w:r>
    </w:p>
    <w:p w:rsidR="00811C83" w:rsidRPr="00C12C99" w:rsidRDefault="00811C83" w:rsidP="00811C83">
      <w:pPr>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Еще о прототипировании:</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суперскоростная по сути методика полнофункционального прототипирования позволит оперативно застолбить место под солнышком, и развиваться далее;</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ускоряя разработку и минимизируя затраты, вы имеете больше шансов попасть в удачный тренд, и меньше вероятности — открываться одновременно с множеством конкурентов;</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lastRenderedPageBreak/>
        <w:t>принципиально — дать проекту жизнь. Вместо длительных и безуспешных поисков крупных сумм, сопряженных с огромным риском спалить идею — открыть проект с заведомо скромными затратами, и развивать его релевантно, основываясь на реальных объективных данных, а не на мечтах и предположениях.</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Непрофильное прототипирование</w:t>
      </w:r>
    </w:p>
    <w:p w:rsidR="00811C83" w:rsidRPr="00C12C99" w:rsidRDefault="00811C83" w:rsidP="00811C83">
      <w:pPr>
        <w:jc w:val="both"/>
        <w:rPr>
          <w:lang w:val="ru-RU" w:bidi="en-US"/>
        </w:rPr>
      </w:pPr>
      <w:r w:rsidRPr="00C12C99">
        <w:rPr>
          <w:lang w:val="ru-RU" w:bidi="en-US"/>
        </w:rPr>
        <w:t>Весьма условная формулировка.</w:t>
      </w:r>
    </w:p>
    <w:p w:rsidR="00811C83" w:rsidRPr="00C12C99" w:rsidRDefault="00811C83" w:rsidP="00811C83">
      <w:pPr>
        <w:jc w:val="both"/>
        <w:rPr>
          <w:lang w:val="ru-RU" w:bidi="en-US"/>
        </w:rPr>
      </w:pPr>
      <w:r w:rsidRPr="00C12C99">
        <w:rPr>
          <w:lang w:val="ru-RU" w:bidi="en-US"/>
        </w:rPr>
        <w:t>Оценить успешность проекта возможно, совершив один или несколько экспериментов в отвлеченном формате. Целью экспериментов может быть:</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объема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релевантности интересов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осторожная оценка релевантности идеи стартапа.</w:t>
      </w:r>
    </w:p>
    <w:p w:rsidR="00811C83" w:rsidRPr="00C12C99" w:rsidRDefault="00811C83" w:rsidP="00811C83">
      <w:pPr>
        <w:jc w:val="both"/>
        <w:rPr>
          <w:lang w:val="ru-RU" w:bidi="en-US"/>
        </w:rPr>
      </w:pPr>
      <w:r w:rsidRPr="00C12C99">
        <w:rPr>
          <w:lang w:val="ru-RU" w:bidi="en-US"/>
        </w:rPr>
        <w:t>В этом поможет копирайтер, или можно осуществить самостоятельно. Говорить с людьми по теме, публикуя статьи и вопросы в сообществах и на форумах, и делать выводы.</w:t>
      </w:r>
    </w:p>
    <w:p w:rsidR="00811C83" w:rsidRPr="00C12C99" w:rsidRDefault="00811C83" w:rsidP="00811C83">
      <w:pPr>
        <w:jc w:val="both"/>
        <w:rPr>
          <w:lang w:val="ru-RU" w:bidi="en-US"/>
        </w:rPr>
      </w:pPr>
      <w:r w:rsidRPr="00C12C99">
        <w:rPr>
          <w:lang w:val="ru-RU" w:bidi="en-US"/>
        </w:rPr>
        <w:t>Прежде чем инвестировать деньги, личное время и усилия в большой проект, может быть имеет смысл сделать маленький, но отвлеченный. Не аналогичный, возможно даже не по аналогичной тематике, но работающий с той же целевой аудиторией, с той же бизнес-моделью — можно опробовать совершенно различные аспекты, и при этом цена экспериментов будет весьма скромной.</w:t>
      </w:r>
    </w:p>
    <w:p w:rsidR="00811C83" w:rsidRPr="00C12C99" w:rsidRDefault="00811C83" w:rsidP="00811C83">
      <w:pPr>
        <w:jc w:val="both"/>
        <w:rPr>
          <w:lang w:val="ru-RU" w:bidi="en-US"/>
        </w:rPr>
      </w:pPr>
      <w:r w:rsidRPr="00C12C99">
        <w:rPr>
          <w:lang w:val="ru-RU" w:bidi="en-US"/>
        </w:rPr>
        <w:t>Результаты экспериментов можно использовать в качестве исходных данных при анализе и проектировании перспективы основной задумки.</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Отзывы</w:t>
      </w:r>
    </w:p>
    <w:p w:rsidR="00811C83" w:rsidRPr="00C12C99" w:rsidRDefault="00811C83" w:rsidP="00811C83">
      <w:pPr>
        <w:jc w:val="both"/>
        <w:rPr>
          <w:lang w:val="ru-RU" w:bidi="en-US"/>
        </w:rPr>
      </w:pPr>
      <w:r w:rsidRPr="00C12C99">
        <w:rPr>
          <w:lang w:val="ru-RU" w:bidi="en-US"/>
        </w:rPr>
        <w:t>Плохие отзывы — один из самых ценных инструментов хорошего директора. Только недовольный клиент совершенно искренне расскажет, что, как и почему ему не понравилось.</w:t>
      </w:r>
    </w:p>
    <w:p w:rsidR="00811C83" w:rsidRPr="00C12C99" w:rsidRDefault="00811C83" w:rsidP="00811C83">
      <w:pPr>
        <w:jc w:val="both"/>
        <w:rPr>
          <w:lang w:val="ru-RU" w:bidi="en-US"/>
        </w:rPr>
      </w:pPr>
      <w:r w:rsidRPr="00C12C99">
        <w:rPr>
          <w:lang w:val="ru-RU" w:bidi="en-US"/>
        </w:rPr>
        <w:t>У интернет-проектов есть такая особенность, что пользователи его пассивны. Им не нужно говорить вслух, куда-то ходить или что-то делать, чтобы использовать предоставленное. Они могут пользоваться им абсолютно молча. И, даже если им что-то не нравится — они, совершенно цинично, могут просто игнорировать предложенное, или игнорировать недостатки, и вы никогда не узнаете об этих проблемах.</w:t>
      </w:r>
      <w:r w:rsidRPr="00C12C99">
        <w:rPr>
          <w:lang w:val="ru-RU" w:bidi="en-US"/>
        </w:rPr>
        <w:br/>
        <w:t xml:space="preserve">Недовольные клиенты, напротив — на детали не скупятся. </w:t>
      </w:r>
    </w:p>
    <w:p w:rsidR="00811C83" w:rsidRPr="00C12C99" w:rsidRDefault="00811C83" w:rsidP="00811C83">
      <w:pPr>
        <w:jc w:val="both"/>
        <w:rPr>
          <w:lang w:val="ru-RU" w:bidi="en-US"/>
        </w:rPr>
      </w:pPr>
      <w:r w:rsidRPr="00C12C99">
        <w:rPr>
          <w:lang w:val="ru-RU" w:bidi="en-US"/>
        </w:rPr>
        <w:t>Специфика этого бизнеса в том, что слабые стороны зачастую создают больше проблем, чем сильные решения — продвигают проект в перед. Из-за «узких горлышек» возникает отток посетителей, снижение лояльности, проблемы в реализации интерфейсных сценариев и другие неприятности.</w:t>
      </w:r>
    </w:p>
    <w:p w:rsidR="00811C83" w:rsidRPr="00C12C99" w:rsidRDefault="00811C83" w:rsidP="00811C83">
      <w:pPr>
        <w:jc w:val="both"/>
        <w:rPr>
          <w:lang w:val="ru-RU" w:bidi="en-US"/>
        </w:rPr>
      </w:pPr>
      <w:r w:rsidRPr="00C12C99">
        <w:rPr>
          <w:lang w:val="ru-RU" w:bidi="en-US"/>
        </w:rPr>
        <w:t>Именно злой, недовольный клиент поможет вам узнать об этих проблемах. Долой розовые очки! Обучите сотрудников вашей технической поддержки, занимайтесь консультированием и разбором отзывов самостоятельно, принимайте много эффективных мер, инвестируйте в получение отзывов, какими бы они не были. И анализируйте каждый.</w:t>
      </w:r>
    </w:p>
    <w:p w:rsidR="00811C83" w:rsidRPr="00C12C99" w:rsidRDefault="00811C83" w:rsidP="00811C83">
      <w:pPr>
        <w:jc w:val="both"/>
        <w:rPr>
          <w:lang w:val="ru-RU" w:bidi="en-US"/>
        </w:rPr>
      </w:pPr>
      <w:r w:rsidRPr="00C12C99">
        <w:rPr>
          <w:lang w:val="ru-RU" w:bidi="en-US"/>
        </w:rPr>
        <w:lastRenderedPageBreak/>
        <w:t xml:space="preserve">Отрицательные отзывы — бесценны. Недовольный клиент может дать вам понять, как получить сотни и тысячи довольных. Это не мое открытие. </w:t>
      </w:r>
    </w:p>
    <w:p w:rsidR="00811C83" w:rsidRPr="00C12C99" w:rsidRDefault="00811C83" w:rsidP="00811C83">
      <w:pPr>
        <w:jc w:val="both"/>
        <w:rPr>
          <w:lang w:val="ru-RU" w:bidi="en-US"/>
        </w:rPr>
      </w:pPr>
      <w:r w:rsidRPr="00C12C99">
        <w:rPr>
          <w:lang w:val="ru-RU" w:bidi="en-US"/>
        </w:rPr>
        <w:t>Самая злая ошибка стартаперов — это глухота. У успешных предпринимателей уши как правило открыты, и они вкладывают деньги и развивают проекты по получению отзывов пользователей.</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Сильные решения</w:t>
      </w:r>
    </w:p>
    <w:p w:rsidR="00811C83" w:rsidRPr="00C12C99" w:rsidRDefault="00811C83" w:rsidP="00811C83">
      <w:pPr>
        <w:jc w:val="both"/>
        <w:rPr>
          <w:lang w:val="ru-RU" w:bidi="en-US"/>
        </w:rPr>
      </w:pPr>
      <w:r w:rsidRPr="00C12C99">
        <w:rPr>
          <w:lang w:val="ru-RU" w:bidi="en-US"/>
        </w:rPr>
        <w:t>В соответствии с принципом Парето, лишь малая часть действий приводит к достижениям потенциально большей части результата. Это работает, это физика, и это факт.</w:t>
      </w:r>
    </w:p>
    <w:p w:rsidR="00811C83" w:rsidRPr="00C12C99" w:rsidRDefault="00811C83" w:rsidP="00811C83">
      <w:pPr>
        <w:jc w:val="both"/>
        <w:rPr>
          <w:lang w:val="ru-RU" w:bidi="en-US"/>
        </w:rPr>
      </w:pPr>
      <w:r w:rsidRPr="00C12C99">
        <w:rPr>
          <w:lang w:val="ru-RU" w:bidi="en-US"/>
        </w:rPr>
        <w:t xml:space="preserve">Сделайте таблицу. В первом столбце, подробно, тезисно — все решения, все функции, фишки, примочки, особенности интерфейса и дизайна вашего проекта. Во втором столбце напишите, на что каждый тезис влияет. </w:t>
      </w:r>
    </w:p>
    <w:p w:rsidR="00811C83" w:rsidRPr="00C12C99" w:rsidRDefault="00811C83" w:rsidP="00811C83">
      <w:pPr>
        <w:jc w:val="both"/>
        <w:rPr>
          <w:lang w:val="ru-RU" w:bidi="en-US"/>
        </w:rPr>
      </w:pPr>
      <w:r w:rsidRPr="00C12C99">
        <w:rPr>
          <w:lang w:val="ru-RU" w:bidi="en-US"/>
        </w:rPr>
        <w:t>Потом, только потом — в третьем столбце баллами оцените степень влияния тезиса на результат. Баллы должны отмечать относительную важность, то есть насколько конкретный пункт важнее соседнего. Не стоит мудрствовать, ограничьте шкалу 5 или 10 баллами. Простота будет играть на ваш счет, в данном случае.</w:t>
      </w:r>
      <w:r w:rsidRPr="00C12C99">
        <w:rPr>
          <w:lang w:val="ru-RU" w:bidi="en-US"/>
        </w:rPr>
        <w:br/>
        <w:t>Отсортируйте таблицу по третьему столбцу. В теории, только первые 20% имеют существенное значение.</w:t>
      </w:r>
      <w:r w:rsidRPr="00C12C99">
        <w:rPr>
          <w:lang w:val="ru-RU" w:bidi="en-US"/>
        </w:rPr>
        <w:br/>
        <w:t>При планировании, выделите их в отдельный документ. Это то, без чего проект не сможет жить и развиваться. Именно этим аспектам стоит уделить наибольшее внимание.</w:t>
      </w:r>
    </w:p>
    <w:p w:rsidR="00811C83" w:rsidRPr="00C12C99" w:rsidRDefault="00811C83" w:rsidP="00811C83">
      <w:pPr>
        <w:jc w:val="both"/>
        <w:rPr>
          <w:lang w:val="ru-RU" w:bidi="en-US"/>
        </w:rPr>
      </w:pPr>
      <w:r w:rsidRPr="00C12C99">
        <w:rPr>
          <w:lang w:val="ru-RU" w:bidi="en-US"/>
        </w:rPr>
        <w:t xml:space="preserve">Из оставшейся части выберите те пункты, которые прямо или косвенно влияют на вовлеченность и лояльность аудитории, а также те, которые вдохновляют авторов или ключевых пользователей проекта. Кнопки для шаринга и вход через соцсети без форм для регистрации туда попали? </w:t>
      </w:r>
    </w:p>
    <w:p w:rsidR="00811C83" w:rsidRPr="00811C83" w:rsidRDefault="00811C83" w:rsidP="00811C83">
      <w:pPr>
        <w:jc w:val="both"/>
        <w:rPr>
          <w:lang w:val="ru-RU" w:bidi="en-US"/>
        </w:rPr>
      </w:pPr>
      <w:r w:rsidRPr="00C12C99">
        <w:rPr>
          <w:lang w:val="ru-RU" w:bidi="en-US"/>
        </w:rPr>
        <w:t>Сформируйте их них пакет «джентельменский» — то, что просто должно быть. Таким образом, вы сможете определить полезные концепции развития вашег</w:t>
      </w:r>
      <w:r>
        <w:rPr>
          <w:lang w:val="ru-RU" w:bidi="en-US"/>
        </w:rPr>
        <w:t>о проекта, и отсеять напускное.</w:t>
      </w:r>
    </w:p>
    <w:p w:rsidR="00C75A6F" w:rsidRDefault="00C75A6F" w:rsidP="00DF0F58">
      <w:pPr>
        <w:pStyle w:val="Heading2"/>
        <w:jc w:val="both"/>
        <w:rPr>
          <w:lang w:val="ru-RU"/>
        </w:rPr>
      </w:pPr>
      <w:bookmarkStart w:id="73" w:name="_Toc438377286"/>
      <w:bookmarkStart w:id="74" w:name="_Toc438377380"/>
      <w:r>
        <w:rPr>
          <w:lang w:val="ru-RU"/>
        </w:rPr>
        <w:t>Команда менеджмента проекта</w:t>
      </w:r>
      <w:bookmarkEnd w:id="73"/>
      <w:bookmarkEnd w:id="74"/>
    </w:p>
    <w:p w:rsidR="004C76C8" w:rsidRPr="00C12C99" w:rsidRDefault="004C76C8" w:rsidP="004C76C8">
      <w:pPr>
        <w:jc w:val="both"/>
        <w:rPr>
          <w:b/>
          <w:sz w:val="32"/>
          <w:szCs w:val="28"/>
          <w:lang w:val="ru-RU" w:bidi="en-US"/>
        </w:rPr>
      </w:pPr>
      <w:r w:rsidRPr="00C12C99">
        <w:rPr>
          <w:lang w:val="ru-RU" w:bidi="en-US"/>
        </w:rPr>
        <w:t xml:space="preserve">Условно можно определить четыре вида </w:t>
      </w:r>
      <w:r w:rsidRPr="00C12C99">
        <w:rPr>
          <w:b/>
          <w:i/>
          <w:lang w:val="ru-RU" w:bidi="en-US"/>
        </w:rPr>
        <w:t>Команд (групп),</w:t>
      </w:r>
      <w:r w:rsidRPr="00C12C99">
        <w:rPr>
          <w:lang w:val="ru-RU" w:bidi="en-US"/>
        </w:rPr>
        <w:t xml:space="preserve"> классифицированных по содержанию их работы, которые наиболее часто формируются в явном или неявном виде в практической деятельности предприятий. </w:t>
      </w:r>
    </w:p>
    <w:p w:rsidR="004C76C8" w:rsidRDefault="004C76C8" w:rsidP="004C76C8">
      <w:pPr>
        <w:pStyle w:val="ListParagraph"/>
        <w:numPr>
          <w:ilvl w:val="0"/>
          <w:numId w:val="221"/>
        </w:numPr>
        <w:spacing w:after="160" w:line="259" w:lineRule="auto"/>
        <w:jc w:val="both"/>
        <w:rPr>
          <w:i/>
          <w:iCs/>
          <w:lang w:eastAsia="ru-RU" w:bidi="en-US"/>
        </w:rPr>
      </w:pPr>
      <w:r w:rsidRPr="00D81F7B">
        <w:rPr>
          <w:rFonts w:eastAsia="Times New Roman"/>
          <w:b/>
          <w:lang w:eastAsia="ru-RU" w:bidi="en-US"/>
        </w:rPr>
        <w:t xml:space="preserve">Команды, которые создают что-нибудь новое для организации или делают работу, ранее не осуществлявшуюся. </w:t>
      </w:r>
      <w:r w:rsidRPr="00D81F7B">
        <w:rPr>
          <w:rFonts w:eastAsia="Times New Roman"/>
          <w:b/>
          <w:lang w:eastAsia="ru-RU" w:bidi="en-US"/>
        </w:rPr>
        <w:br/>
      </w:r>
      <w:r w:rsidRPr="00D81F7B">
        <w:rPr>
          <w:rFonts w:eastAsia="Times New Roman"/>
          <w:i/>
          <w:iCs/>
          <w:lang w:eastAsia="ru-RU" w:bidi="en-US"/>
        </w:rPr>
        <w:t>Команды проекта (проектные Команды) полностью попадают в эту группу. Они носят временный характер, который определяется сущностью проекта как временной специфической организационной формой достижения целей и решения уникальных задач.</w:t>
      </w:r>
    </w:p>
    <w:p w:rsidR="004C76C8" w:rsidRPr="00936D9B" w:rsidRDefault="004C76C8" w:rsidP="004C76C8">
      <w:pPr>
        <w:pStyle w:val="ListParagraph"/>
        <w:numPr>
          <w:ilvl w:val="0"/>
          <w:numId w:val="221"/>
        </w:numPr>
        <w:spacing w:after="160" w:line="259" w:lineRule="auto"/>
        <w:jc w:val="both"/>
        <w:rPr>
          <w:i/>
          <w:iCs/>
          <w:lang w:eastAsia="ru-RU" w:bidi="en-US"/>
        </w:rPr>
      </w:pPr>
      <w:r w:rsidRPr="00936D9B">
        <w:rPr>
          <w:rFonts w:eastAsia="Times New Roman"/>
          <w:b/>
          <w:lang w:eastAsia="ru-RU" w:bidi="en-US"/>
        </w:rPr>
        <w:t>Команды (группы), которые имеют дело с проблемами, целями и задачами на предприятии через анализ, контроль и рекомендации.</w:t>
      </w:r>
    </w:p>
    <w:p w:rsidR="004C76C8" w:rsidRDefault="004C76C8" w:rsidP="004C76C8">
      <w:pPr>
        <w:pStyle w:val="ListParagraph"/>
        <w:jc w:val="both"/>
        <w:rPr>
          <w:i/>
          <w:iCs/>
          <w:lang w:eastAsia="ru-RU" w:bidi="en-US"/>
        </w:rPr>
      </w:pPr>
      <w:r w:rsidRPr="00936D9B">
        <w:rPr>
          <w:rFonts w:eastAsia="Times New Roman"/>
          <w:i/>
          <w:iCs/>
          <w:lang w:eastAsia="ru-RU" w:bidi="en-US"/>
        </w:rPr>
        <w:t>Команды по аудиту и контро</w:t>
      </w:r>
      <w:r w:rsidRPr="00936D9B">
        <w:rPr>
          <w:i/>
          <w:iCs/>
          <w:lang w:eastAsia="ru-RU" w:bidi="en-US"/>
        </w:rPr>
        <w:t>ллингу, группы оценки качества.</w:t>
      </w:r>
    </w:p>
    <w:p w:rsidR="004C76C8" w:rsidRDefault="004C76C8" w:rsidP="004C76C8">
      <w:pPr>
        <w:pStyle w:val="ListParagraph"/>
        <w:numPr>
          <w:ilvl w:val="0"/>
          <w:numId w:val="221"/>
        </w:numPr>
        <w:spacing w:after="160" w:line="259" w:lineRule="auto"/>
        <w:jc w:val="both"/>
        <w:rPr>
          <w:i/>
          <w:iCs/>
          <w:lang w:eastAsia="ru-RU" w:bidi="en-US"/>
        </w:rPr>
      </w:pPr>
      <w:r w:rsidRPr="00C12C99">
        <w:rPr>
          <w:rFonts w:eastAsia="Times New Roman"/>
          <w:b/>
          <w:lang w:eastAsia="ru-RU" w:bidi="en-US"/>
        </w:rPr>
        <w:t xml:space="preserve">Команды (группы), которые не являются специальными, а составляют постоянную часть организационного развития и осуществляют процесс производства и выполнения повторяющихся работ. </w:t>
      </w:r>
      <w:r w:rsidRPr="00C12C99">
        <w:rPr>
          <w:rFonts w:eastAsia="Times New Roman"/>
          <w:b/>
          <w:lang w:eastAsia="ru-RU" w:bidi="en-US"/>
        </w:rPr>
        <w:br/>
      </w:r>
      <w:r w:rsidRPr="00C12C99">
        <w:rPr>
          <w:rFonts w:eastAsia="Times New Roman"/>
          <w:i/>
          <w:iCs/>
          <w:lang w:eastAsia="ru-RU" w:bidi="en-US"/>
        </w:rPr>
        <w:t>Производственные команды (группы), команды продаж и обслуживающие команды (бригады, группы).</w:t>
      </w:r>
    </w:p>
    <w:p w:rsidR="004C76C8" w:rsidRPr="00936D9B" w:rsidRDefault="004C76C8" w:rsidP="004C76C8">
      <w:pPr>
        <w:pStyle w:val="ListParagraph"/>
        <w:numPr>
          <w:ilvl w:val="0"/>
          <w:numId w:val="221"/>
        </w:numPr>
        <w:spacing w:after="160" w:line="259" w:lineRule="auto"/>
        <w:jc w:val="both"/>
        <w:rPr>
          <w:rFonts w:eastAsia="Times New Roman"/>
          <w:i/>
          <w:iCs/>
          <w:lang w:eastAsia="ru-RU" w:bidi="en-US"/>
        </w:rPr>
      </w:pPr>
      <w:r w:rsidRPr="00936D9B">
        <w:rPr>
          <w:rFonts w:eastAsia="Times New Roman"/>
          <w:b/>
          <w:lang w:eastAsia="ru-RU" w:bidi="en-US"/>
        </w:rPr>
        <w:lastRenderedPageBreak/>
        <w:t xml:space="preserve"> Команды многоисполнительской управленческой природы. </w:t>
      </w:r>
      <w:r w:rsidRPr="00936D9B">
        <w:rPr>
          <w:rFonts w:eastAsia="Times New Roman"/>
          <w:b/>
          <w:lang w:eastAsia="ru-RU" w:bidi="en-US"/>
        </w:rPr>
        <w:br/>
      </w:r>
      <w:r w:rsidRPr="00936D9B">
        <w:rPr>
          <w:rFonts w:eastAsia="Times New Roman"/>
          <w:i/>
          <w:iCs/>
          <w:lang w:eastAsia="ru-RU" w:bidi="en-US"/>
        </w:rPr>
        <w:t>Эти команды обычно формируются на высших уровнях управления предприятием и имеют форму исполнительных комитетов, управленческих команд или топ-менеджмента предприятия.</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 xml:space="preserve">В организационной структуре больших проектов и в их менеджменте можно выделить по крайней мере </w:t>
      </w:r>
      <w:r w:rsidRPr="00936D9B">
        <w:rPr>
          <w:rFonts w:ascii="Calibri" w:eastAsia="Times New Roman" w:hAnsi="Calibri" w:cs="Calibri"/>
          <w:i/>
          <w:szCs w:val="20"/>
          <w:lang w:val="ru-RU" w:eastAsia="ru-RU" w:bidi="en-US"/>
        </w:rPr>
        <w:t>три типа проектных команд</w:t>
      </w:r>
      <w:r w:rsidRPr="00C12C99">
        <w:rPr>
          <w:rFonts w:ascii="Calibri" w:eastAsia="Times New Roman" w:hAnsi="Calibri" w:cs="Calibri"/>
          <w:szCs w:val="20"/>
          <w:lang w:val="ru-RU" w:eastAsia="ru-RU" w:bidi="en-US"/>
        </w:rPr>
        <w:t>.</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проекта (КП) </w:t>
      </w:r>
      <w:r w:rsidRPr="00936D9B">
        <w:rPr>
          <w:rFonts w:ascii="Calibri" w:eastAsia="Times New Roman" w:hAnsi="Calibri" w:cs="Calibri"/>
          <w:szCs w:val="20"/>
          <w:lang w:eastAsia="ru-RU" w:bidi="en-US"/>
        </w:rPr>
        <w:t>— организационная структура, создаваемая на период осуществления всего проекта либо одной из фаз его жизненного цикла. Задачей руководства команды проекта является выработка политики и утверждение стратегии проекта для достижения его целей. В команду входят лица, представляющие интересы различных участников проекта.</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Команда управления проектом (КУП)</w:t>
      </w:r>
      <w:r w:rsidRPr="00936D9B">
        <w:rPr>
          <w:rFonts w:ascii="Calibri" w:eastAsia="Times New Roman" w:hAnsi="Calibri" w:cs="Calibri"/>
          <w:szCs w:val="20"/>
          <w:lang w:eastAsia="ru-RU" w:bidi="en-US"/>
        </w:rPr>
        <w:t xml:space="preserve"> - организационная структура, включающая тех членов КП, которые непосредственно вовлечены в управление проектом, в том числе — представителей отдельных участников проекта и технический персонал. В относительно небольших проектах КУП может включать в себя практически всех членов КП. Задачей КУП является исполнение всех управленческих функций и работ в проекте по ходу его осуществления.</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менеджмента проекта (КМП) </w:t>
      </w:r>
      <w:r w:rsidRPr="00936D9B">
        <w:rPr>
          <w:rFonts w:ascii="Calibri" w:eastAsia="Times New Roman" w:hAnsi="Calibri" w:cs="Calibri"/>
          <w:szCs w:val="20"/>
          <w:lang w:eastAsia="ru-RU" w:bidi="en-US"/>
        </w:rPr>
        <w:t>— организационная структура, возглавляемая управляющим (главным менеджером) проекта и создаваемая на период осуществления всего проекта или его фазы. В команду менеджмента проекта входят физические лица, непосредственно осуществляющие менеджерские и другие функции управления проектом. Главными задачами команды менеджмента проекта являются осуществление политики и стратегии проекта, реализация стратегических решений и осуществление тактического (ситуационного) менеджмента.</w:t>
      </w:r>
    </w:p>
    <w:p w:rsidR="004C76C8" w:rsidRPr="00C12C99" w:rsidRDefault="004C76C8" w:rsidP="004C76C8">
      <w:pPr>
        <w:pStyle w:val="Heading3"/>
        <w:jc w:val="both"/>
        <w:rPr>
          <w:rFonts w:eastAsia="Times New Roman"/>
          <w:lang w:val="ru-RU" w:bidi="en-US"/>
        </w:rPr>
      </w:pPr>
      <w:bookmarkStart w:id="75" w:name="_Toc438377381"/>
      <w:r w:rsidRPr="00C12C99">
        <w:rPr>
          <w:rFonts w:eastAsia="Times New Roman"/>
          <w:lang w:val="ru-RU" w:bidi="en-US"/>
        </w:rPr>
        <w:t>Соотношение между различными командами в проекте</w:t>
      </w:r>
      <w:bookmarkEnd w:id="75"/>
    </w:p>
    <w:p w:rsidR="004C76C8" w:rsidRPr="00C12C99" w:rsidRDefault="004C76C8" w:rsidP="004C76C8">
      <w:pPr>
        <w:jc w:val="both"/>
        <w:rPr>
          <w:lang w:val="ru-RU" w:bidi="en-US"/>
        </w:rPr>
      </w:pPr>
      <w:r w:rsidRPr="00C12C99">
        <w:rPr>
          <w:lang w:val="ru-RU" w:bidi="en-US"/>
        </w:rPr>
        <w:t xml:space="preserve">Требует пояснения вопрос о том, когда и зачем нужно выделять несколько типов команд в проекте, стоит ли не усложнять ситуацию. </w:t>
      </w:r>
    </w:p>
    <w:p w:rsidR="004C76C8" w:rsidRPr="00C12C99" w:rsidRDefault="004C76C8" w:rsidP="004C76C8">
      <w:pPr>
        <w:jc w:val="both"/>
        <w:rPr>
          <w:lang w:val="ru-RU" w:bidi="en-US"/>
        </w:rPr>
      </w:pPr>
      <w:r w:rsidRPr="00C12C99">
        <w:rPr>
          <w:lang w:val="ru-RU" w:bidi="en-US"/>
        </w:rPr>
        <w:t>Мировая практика показывает, что разделение команд целесообразно в проектах, в которых необходимо четкое фиксирование позиций различных его участников (прав, полномочий, ответственности, доли участия и долей в прибыли и пр.). В частности, выделение нескольких проектных команд целесообразно для больших, смешанных, средне- и долгосрочных проектов или же когда количество участников проекта достаточно велико, а их интересы противоречивы.</w:t>
      </w:r>
    </w:p>
    <w:p w:rsidR="004C76C8" w:rsidRPr="00C12C99" w:rsidRDefault="004C76C8" w:rsidP="004C76C8">
      <w:pPr>
        <w:jc w:val="both"/>
        <w:rPr>
          <w:lang w:val="ru-RU" w:bidi="en-US"/>
        </w:rPr>
      </w:pPr>
      <w:r w:rsidRPr="00C12C99">
        <w:rPr>
          <w:lang w:val="ru-RU" w:bidi="en-US"/>
        </w:rPr>
        <w:t>Главный критерий эффективности деятельности команд в проекте - его успех. Если главный менеджер проекта считает, что дифференциация команд снижает риски и способствует успеху проекта, то в этом случае именно он берет на себя всю ответственность за успешное достижение целей проекта. Однако он должен четко оговорить условия его осуществления, обеспечить формальное описание, разделение и закрепление компетенций различного типа проектных команд. В современной культуре менеджмента проектов (как «западной», так и «восточной») этот факт является осознанной необходимостью успешного осуществления любого проекта.</w:t>
      </w:r>
    </w:p>
    <w:p w:rsidR="004C76C8" w:rsidRPr="00C12C99" w:rsidRDefault="004C76C8" w:rsidP="004C76C8">
      <w:pPr>
        <w:jc w:val="both"/>
        <w:rPr>
          <w:lang w:val="ru-RU" w:bidi="en-US"/>
        </w:rPr>
      </w:pPr>
      <w:r w:rsidRPr="00C12C99">
        <w:rPr>
          <w:lang w:val="ru-RU" w:bidi="en-US"/>
        </w:rPr>
        <w:t xml:space="preserve">Так как Команды в проекте различаются своими целями, задачами, компетенцией и мерой ответственности за результаты осуществления проекта, то их позиция, место и роль в проекте и по </w:t>
      </w:r>
      <w:r w:rsidRPr="00C12C99">
        <w:rPr>
          <w:lang w:val="ru-RU" w:bidi="en-US"/>
        </w:rPr>
        <w:lastRenderedPageBreak/>
        <w:t>отношению к проекту определяются целями входящих в них лиц и представителей участников проекта, степенью участия команды в процессах проекта и ее ответственностью.</w:t>
      </w:r>
    </w:p>
    <w:p w:rsidR="004C76C8" w:rsidRPr="00C12C99" w:rsidRDefault="004C76C8" w:rsidP="004C76C8">
      <w:pPr>
        <w:jc w:val="both"/>
        <w:rPr>
          <w:lang w:val="ru-RU" w:bidi="en-US"/>
        </w:rPr>
      </w:pPr>
      <w:r w:rsidRPr="00C12C99">
        <w:rPr>
          <w:lang w:val="ru-RU" w:bidi="en-US"/>
        </w:rPr>
        <w:t>КП организуется, как правило, под долгосрочные проекты с большим числом участников, которые, может быть, не участвуют непосредственно в управлении процессами проекта, но определяют политику и стратегию проекта, исходя из собственных интересов.</w:t>
      </w:r>
    </w:p>
    <w:p w:rsidR="004C76C8" w:rsidRPr="00C12C99" w:rsidRDefault="004C76C8" w:rsidP="004C76C8">
      <w:pPr>
        <w:jc w:val="both"/>
        <w:rPr>
          <w:lang w:val="ru-RU" w:bidi="en-US"/>
        </w:rPr>
      </w:pPr>
      <w:r w:rsidRPr="00C12C99">
        <w:rPr>
          <w:lang w:val="ru-RU" w:bidi="en-US"/>
        </w:rPr>
        <w:t>КУП также организуется в рамках достаточно больших проектов или когда проект («контрольный пакет») в основном принадлежит исполняющей (или родительской) организации. В этом случае отдельные управленческие функции или осуществление некоторых процессов проекта могут быть поручены техническому персоналу или функциональным подразделениям организации (например, часть функций управления стоимости проекта или коммуникаций, связанных с информационной инфраструктурой организации-исполнителя).</w:t>
      </w:r>
    </w:p>
    <w:p w:rsidR="004C76C8" w:rsidRPr="00C12C99" w:rsidRDefault="004C76C8" w:rsidP="004C76C8">
      <w:pPr>
        <w:jc w:val="both"/>
        <w:rPr>
          <w:lang w:val="ru-RU" w:bidi="en-US"/>
        </w:rPr>
      </w:pPr>
      <w:r w:rsidRPr="00C12C99">
        <w:rPr>
          <w:lang w:val="ru-RU" w:bidi="en-US"/>
        </w:rPr>
        <w:t xml:space="preserve">Особенностью КМП является то, что она одновременно занимает внешнюю (субъект управления) и внутреннюю (изменяющийся по ходу проекта элемент) позицию по отношению к проекту (как объекту управления) и к процессам его осуществления. </w:t>
      </w:r>
    </w:p>
    <w:p w:rsidR="004C76C8" w:rsidRPr="00C12C99" w:rsidRDefault="004C76C8" w:rsidP="004C76C8">
      <w:pPr>
        <w:jc w:val="both"/>
        <w:rPr>
          <w:lang w:val="ru-RU" w:bidi="en-US"/>
        </w:rPr>
      </w:pPr>
      <w:r w:rsidRPr="00C12C99">
        <w:rPr>
          <w:lang w:val="ru-RU" w:bidi="en-US"/>
        </w:rPr>
        <w:t>Дело также в том, что КМП - это совокупность управленческих ролей, которые могут исполнять как несколько человек, так и один профессионально грамотный главный менеджер проекта. К этой совокупности относятся такие роли, как «руководитель», «администратор», «тренер», «лидер», «менеджер проекта», «управляющий проекта». В каждом конкретном случае распределение ролевых управленческих функций между физическими лицами - участниками проекта, их полнота и содержание носят уникальный характер, зависящий от многих факторов (культуры исполняющей организации, класса, вида и типа проекта, имеющихся ресурсных возможностей и т. п.).</w:t>
      </w:r>
    </w:p>
    <w:p w:rsidR="004C76C8" w:rsidRPr="00C12C99" w:rsidRDefault="004C76C8" w:rsidP="004C76C8">
      <w:pPr>
        <w:jc w:val="both"/>
        <w:rPr>
          <w:lang w:val="ru-RU" w:bidi="en-US"/>
        </w:rPr>
      </w:pPr>
      <w:r w:rsidRPr="00C12C99">
        <w:rPr>
          <w:lang w:val="ru-RU" w:bidi="en-US"/>
        </w:rPr>
        <w:t xml:space="preserve">Соотношения между этими типами команд зависят от проекта. Для больших проектов наличие трех типов команд достаточно очевидно. А в малых проектах КП и КУП могут «умещаться» в КМП. </w:t>
      </w:r>
    </w:p>
    <w:p w:rsidR="004C76C8" w:rsidRPr="00C12C99" w:rsidRDefault="004C76C8" w:rsidP="004C76C8">
      <w:pPr>
        <w:pStyle w:val="Heading3"/>
        <w:jc w:val="both"/>
        <w:rPr>
          <w:rFonts w:eastAsia="Times New Roman"/>
          <w:sz w:val="20"/>
          <w:lang w:val="ru-RU" w:bidi="en-US"/>
        </w:rPr>
      </w:pPr>
      <w:bookmarkStart w:id="76" w:name="_Toc438377382"/>
      <w:r w:rsidRPr="00C12C99">
        <w:rPr>
          <w:rFonts w:eastAsia="Times New Roman"/>
          <w:lang w:val="ru-RU" w:bidi="en-US"/>
        </w:rPr>
        <w:t>Интерпретация системных свойств применительно к КМП.</w:t>
      </w:r>
      <w:bookmarkEnd w:id="76"/>
    </w:p>
    <w:p w:rsidR="004C76C8" w:rsidRPr="00C12C99" w:rsidRDefault="004C76C8" w:rsidP="004C76C8">
      <w:pPr>
        <w:jc w:val="both"/>
        <w:rPr>
          <w:lang w:val="ru-RU" w:bidi="en-US"/>
        </w:rPr>
      </w:pPr>
      <w:r w:rsidRPr="00C12C99">
        <w:rPr>
          <w:lang w:val="ru-RU" w:bidi="en-US"/>
        </w:rPr>
        <w:t>Применительно к КМП свойств системы можно интерпретировать следующим образом:</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Целесообразность</w:t>
      </w:r>
    </w:p>
    <w:p w:rsidR="004C76C8" w:rsidRPr="00C12C99" w:rsidRDefault="004C76C8" w:rsidP="004C76C8">
      <w:pPr>
        <w:jc w:val="both"/>
        <w:rPr>
          <w:lang w:val="ru-RU" w:bidi="en-US"/>
        </w:rPr>
      </w:pPr>
      <w:r w:rsidRPr="00C12C99">
        <w:rPr>
          <w:lang w:val="ru-RU" w:bidi="en-US"/>
        </w:rPr>
        <w:t xml:space="preserve">Под целесообразностью понимается общая характеристика поведения сложных динамических систем (в случае КМП – организационной и социальной), описывающая ориентацию системы на достижение целей и получение определенных результатов. </w:t>
      </w:r>
    </w:p>
    <w:p w:rsidR="004C76C8" w:rsidRPr="00C12C99" w:rsidRDefault="004C76C8" w:rsidP="004C76C8">
      <w:pPr>
        <w:jc w:val="both"/>
        <w:rPr>
          <w:lang w:val="ru-RU" w:bidi="en-US"/>
        </w:rPr>
      </w:pPr>
      <w:r w:rsidRPr="00C12C99">
        <w:rPr>
          <w:lang w:val="ru-RU" w:bidi="en-US"/>
        </w:rPr>
        <w:t xml:space="preserve">Целью самоорганизующейся системы является модель «желаемого будущего», а в рамках КМП – достижение запланированных целей и получение ожидаемых результатов проекта, как результатов сознательной деятельности всей команды. </w:t>
      </w:r>
    </w:p>
    <w:p w:rsidR="004C76C8" w:rsidRPr="00C12C99" w:rsidRDefault="004C76C8" w:rsidP="004C76C8">
      <w:pPr>
        <w:jc w:val="both"/>
        <w:rPr>
          <w:lang w:val="ru-RU" w:bidi="en-US"/>
        </w:rPr>
      </w:pPr>
      <w:r w:rsidRPr="00C12C99">
        <w:rPr>
          <w:lang w:val="ru-RU" w:bidi="en-US"/>
        </w:rPr>
        <w:t>С точки зрения определения целей ТСО команды сложностью является большое количество персональных характеристик членов Команды, которые имеют разные оценочные шкалы, не имеют однозначных трактовок и проявление которых зависит от конкретной ситуации по проекту. Также немаловажную роль играют динамика изменений окружающей среды проекта, неопределенность и неоднозначность информации о внешней и внутренней среде проекта, «человеческий» фактор и т.п.</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lastRenderedPageBreak/>
        <w:t>Иерархическое строение.</w:t>
      </w:r>
    </w:p>
    <w:p w:rsidR="004C76C8" w:rsidRPr="00C12C99" w:rsidRDefault="004C76C8" w:rsidP="004C76C8">
      <w:pPr>
        <w:jc w:val="both"/>
        <w:rPr>
          <w:lang w:val="ru-RU" w:bidi="en-US"/>
        </w:rPr>
      </w:pPr>
      <w:r w:rsidRPr="00C12C99">
        <w:rPr>
          <w:lang w:val="ru-RU" w:bidi="en-US"/>
        </w:rPr>
        <w:t>В КМП иерархия уровней управления отсутствует, поэтому деятельность выстраивается на связях координации и партнерства. В этом сущность менеджерской команды и ее принципиальное отличие от таких типов проектных команд, как команда управления проекта и команда проекта. Поэтому в рамках КМП используется иерархия целей и задач проекта и ответственности членов КМП. Каждый зависит от каждого, и эффективная работа всей команды является совокупностью вкладов каждого ее члена. Если сравнить КМП с тепловозом, то неисправность или отсутствие тех или иных узлов не позволяет ему выполнять работу, для которой он предназначен. В данном случае вопрос о том, какой узел важнее, не возникает.</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Адаптация</w:t>
      </w:r>
    </w:p>
    <w:p w:rsidR="004C76C8" w:rsidRPr="00C12C99" w:rsidRDefault="004C76C8" w:rsidP="004C76C8">
      <w:pPr>
        <w:jc w:val="both"/>
        <w:rPr>
          <w:lang w:val="ru-RU" w:bidi="en-US"/>
        </w:rPr>
      </w:pPr>
      <w:r w:rsidRPr="00C12C99">
        <w:rPr>
          <w:lang w:val="ru-RU" w:bidi="en-US"/>
        </w:rPr>
        <w:t>Функционирование любой самоорганизующейся системы обусловлено ее отношениями с внешней средой и реакциями приспособления к изменениям в ней. Адаптивная система должна выполнять свои функции, наиболее эффективным путем в зависимости от состояния окружающей среды. Уникальным свойством самоорганизующейся системы является изменение (корректировка) ее структуры и функций, адекватных изменениям внешней среды и наличие памяти.</w:t>
      </w:r>
    </w:p>
    <w:p w:rsidR="004C76C8" w:rsidRPr="00C12C99" w:rsidRDefault="004C76C8" w:rsidP="004C76C8">
      <w:pPr>
        <w:jc w:val="both"/>
        <w:rPr>
          <w:lang w:val="ru-RU" w:bidi="en-US"/>
        </w:rPr>
      </w:pPr>
      <w:r w:rsidRPr="00C12C99">
        <w:rPr>
          <w:lang w:val="ru-RU" w:bidi="en-US"/>
        </w:rPr>
        <w:t>Адаптация КМП происходит за счет изменения взаимосвязей между ее элементами и корректировки ее управленческих функций с целью выполнения проекта наиболее экономичным путем.</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Память</w:t>
      </w:r>
    </w:p>
    <w:p w:rsidR="004C76C8" w:rsidRPr="00C12C99" w:rsidRDefault="004C76C8" w:rsidP="004C76C8">
      <w:pPr>
        <w:jc w:val="both"/>
        <w:rPr>
          <w:lang w:val="ru-RU" w:bidi="en-US"/>
        </w:rPr>
      </w:pPr>
      <w:r w:rsidRPr="00C12C99">
        <w:rPr>
          <w:lang w:val="ru-RU" w:bidi="en-US"/>
        </w:rPr>
        <w:t xml:space="preserve">Память, как способность к воспроизведению прошлого опыта в рамках деятельности Команды, позволяет работать быстрее и эффективнее. Накопление информации в процессе осуществления проекта, т.е. формирование опыта, позволяет предсказывать ход проекта системы в его непрерывно изменяющемся контексте. Как следствие, в ряде случаев решения на основе предсказания хода проекта, базирующегося на основе прошлого опыта, оказываются эффективнее, нежели решения, принятые без его учета. </w:t>
      </w:r>
    </w:p>
    <w:p w:rsidR="004C76C8" w:rsidRPr="00C12C99" w:rsidRDefault="004C76C8" w:rsidP="004C76C8">
      <w:pPr>
        <w:jc w:val="both"/>
        <w:rPr>
          <w:lang w:val="ru-RU" w:bidi="en-US"/>
        </w:rPr>
      </w:pPr>
      <w:r w:rsidRPr="00C12C99">
        <w:rPr>
          <w:lang w:val="ru-RU" w:bidi="en-US"/>
        </w:rPr>
        <w:t xml:space="preserve">Однако такой путь далеко не всегда является наиболее эффективным. В ряде случаев, использование памяти, как совокупности стереотипов подходов и деятельности, приводит к принятию типовых, простых и неверных решений в нетипичных случаях. </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Разнообразие состояний</w:t>
      </w:r>
    </w:p>
    <w:p w:rsidR="004C76C8" w:rsidRPr="00C12C99" w:rsidRDefault="004C76C8" w:rsidP="004C76C8">
      <w:pPr>
        <w:jc w:val="both"/>
        <w:rPr>
          <w:lang w:val="ru-RU" w:bidi="en-US"/>
        </w:rPr>
      </w:pPr>
      <w:r w:rsidRPr="00C12C99">
        <w:rPr>
          <w:lang w:val="ru-RU" w:bidi="en-US"/>
        </w:rPr>
        <w:t>Разнообразие состояний КМП обуславливается многочисленностью ее элементов, имеющих разную природу (человеческую, социальную, техническую и проч.) и наличием различных как измеряемых, так и неизмеряемых явных и неявных связей между ними.</w:t>
      </w:r>
    </w:p>
    <w:p w:rsidR="004C76C8" w:rsidRPr="00C12C99" w:rsidRDefault="004C76C8" w:rsidP="004C76C8">
      <w:pPr>
        <w:jc w:val="both"/>
        <w:rPr>
          <w:lang w:val="ru-RU" w:bidi="en-US"/>
        </w:rPr>
      </w:pPr>
      <w:r w:rsidRPr="00C12C99">
        <w:rPr>
          <w:lang w:val="ru-RU" w:bidi="en-US"/>
        </w:rPr>
        <w:t>Для того, чтобы использовать ТСО надо создать КМП, обладающую или способной создать в себе еще большее разнообразие, чем разнообразие решаемых проектных задач. Иначе, совокупный потенциал (профессиональный, человеческий, трудовой) КМП должен быть большим, нежели необходимый для осуществления данного проекта. В условиях недостаточного совокупного потенциала КМП или отсутствия ее целостности ТСО просто не будет работать.</w:t>
      </w:r>
    </w:p>
    <w:p w:rsidR="004C76C8" w:rsidRPr="00C12C99" w:rsidRDefault="004C76C8" w:rsidP="004C76C8">
      <w:pPr>
        <w:jc w:val="both"/>
        <w:rPr>
          <w:lang w:val="ru-RU" w:bidi="en-US"/>
        </w:rPr>
      </w:pPr>
      <w:r w:rsidRPr="00C12C99">
        <w:rPr>
          <w:lang w:val="ru-RU" w:bidi="en-US"/>
        </w:rPr>
        <w:t>Целостность КМП, как системы, проявляется в возникновении новых интегративных качеств, не свойственных образующим ее компонентам, т.е. свойства КМП не являются суммой свойств ее элементов. Такое проявление целостности называется синергией КМП.</w:t>
      </w:r>
    </w:p>
    <w:p w:rsidR="004C76C8" w:rsidRPr="00C12C99" w:rsidRDefault="004C76C8" w:rsidP="004C76C8">
      <w:pPr>
        <w:pStyle w:val="Heading3"/>
        <w:jc w:val="both"/>
        <w:rPr>
          <w:rFonts w:eastAsia="Times New Roman"/>
          <w:lang w:val="ru-RU" w:bidi="en-US"/>
        </w:rPr>
      </w:pPr>
      <w:bookmarkStart w:id="77" w:name="_Toc438377383"/>
      <w:r w:rsidRPr="00C12C99">
        <w:rPr>
          <w:rFonts w:eastAsia="Times New Roman"/>
          <w:lang w:val="ru-RU" w:bidi="en-US"/>
        </w:rPr>
        <w:lastRenderedPageBreak/>
        <w:t>Технология самоорганизации КМП</w:t>
      </w:r>
      <w:bookmarkEnd w:id="77"/>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Метатехнология и технология самоорганизации </w:t>
      </w:r>
    </w:p>
    <w:p w:rsidR="004C76C8" w:rsidRPr="00C12C99" w:rsidRDefault="004C76C8" w:rsidP="004C76C8">
      <w:pPr>
        <w:jc w:val="both"/>
        <w:rPr>
          <w:lang w:val="ru-RU" w:bidi="en-US"/>
        </w:rPr>
      </w:pPr>
      <w:r w:rsidRPr="00C12C99">
        <w:rPr>
          <w:lang w:val="ru-RU" w:bidi="en-US"/>
        </w:rPr>
        <w:t xml:space="preserve">В реальном проекте технология самоорганизации создается самой командой, возможно, с помощью профессионалов по данному вопросу. Сам процесс ее разработки является мощным интегрирующим фактором в деятельности КМП. </w:t>
      </w:r>
    </w:p>
    <w:p w:rsidR="004C76C8" w:rsidRPr="00C12C99" w:rsidRDefault="004C76C8" w:rsidP="004C76C8">
      <w:pPr>
        <w:jc w:val="both"/>
        <w:rPr>
          <w:lang w:val="ru-RU" w:bidi="en-US"/>
        </w:rPr>
      </w:pPr>
      <w:r w:rsidRPr="00C12C99">
        <w:rPr>
          <w:lang w:val="ru-RU" w:bidi="en-US"/>
        </w:rPr>
        <w:t xml:space="preserve">Она разрабатывается на стадии ЖЦ команды «Нормализация деятельности (normalizing)» и корректируется в последующем исходя из реальных условий. Поэтому говорить о единой «технологии самоорганизации» для всех типов и видов проекта некорректно. Однако, возможно говорить об уровне метатехнологии для достаточно большого числа проектов, характеризующихся сходными параметрами. </w:t>
      </w:r>
    </w:p>
    <w:p w:rsidR="004C76C8" w:rsidRPr="00C12C99" w:rsidRDefault="004C76C8" w:rsidP="004C76C8">
      <w:pPr>
        <w:jc w:val="both"/>
        <w:rPr>
          <w:lang w:val="ru-RU" w:bidi="en-US"/>
        </w:rPr>
      </w:pPr>
      <w:r w:rsidRPr="00C12C99">
        <w:rPr>
          <w:lang w:val="ru-RU" w:bidi="en-US"/>
        </w:rPr>
        <w:t>На базе такой метатехнологии самоорганизации команды, например, для IT-проектов, создается своя «технология самоорганизации команды конкретного проекта», учитывающая ресурсные возможности, особенности проекта, организационную культуру компании, уровень профессионализма членов команды, стандарты (международные, национальные, корпоративные) по менеджменту и управлению проектами и многое другое.</w:t>
      </w:r>
    </w:p>
    <w:p w:rsidR="004C76C8" w:rsidRPr="00C12C99" w:rsidRDefault="004C76C8" w:rsidP="004C76C8">
      <w:pPr>
        <w:jc w:val="both"/>
        <w:rPr>
          <w:lang w:val="ru-RU" w:bidi="en-US"/>
        </w:rPr>
      </w:pPr>
      <w:r w:rsidRPr="00C12C99">
        <w:rPr>
          <w:lang w:val="ru-RU" w:bidi="en-US"/>
        </w:rPr>
        <w:t>Метатехнологию можно сформулировать для достаточно широкого спектра проектов. Она является базой (организационной моделью и моделью деятельности) для создания адекватной конкретному проекту и конкретному набору членов команды ТСО.</w:t>
      </w:r>
    </w:p>
    <w:p w:rsidR="004C76C8" w:rsidRPr="00C12C99" w:rsidRDefault="004C76C8" w:rsidP="004C76C8">
      <w:pPr>
        <w:jc w:val="both"/>
        <w:rPr>
          <w:lang w:val="ru-RU" w:bidi="en-US"/>
        </w:rPr>
      </w:pPr>
      <w:r w:rsidRPr="00C12C99">
        <w:rPr>
          <w:lang w:val="ru-RU" w:bidi="en-US"/>
        </w:rPr>
        <w:t>Иначе, готовых рецептов нет. Большинство попыток свести управление современным проектом к работе по операциям и к управлению в технических системах не увенчались успехом.</w:t>
      </w:r>
      <w:r w:rsidRPr="00C12C99">
        <w:rPr>
          <w:lang w:val="ru-RU" w:bidi="en-US"/>
        </w:rPr>
        <w:br/>
        <w:t>Таким образом, метатехнология является базой и совокупностью инструментов для построения ТСО команды под конкретный проект.</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Область применимости</w:t>
      </w:r>
    </w:p>
    <w:p w:rsidR="004C76C8" w:rsidRPr="00C12C99" w:rsidRDefault="004C76C8" w:rsidP="004C76C8">
      <w:pPr>
        <w:jc w:val="both"/>
        <w:rPr>
          <w:lang w:val="ru-RU" w:bidi="en-US"/>
        </w:rPr>
      </w:pPr>
      <w:r w:rsidRPr="00C12C99">
        <w:rPr>
          <w:lang w:val="ru-RU" w:bidi="en-US"/>
        </w:rPr>
        <w:t>На начальной стадии проекта (</w:t>
      </w:r>
      <w:r w:rsidRPr="00936D9B">
        <w:rPr>
          <w:i/>
        </w:rPr>
        <w:t>start</w:t>
      </w:r>
      <w:r w:rsidRPr="004C76C8">
        <w:rPr>
          <w:i/>
          <w:lang w:val="ru-RU"/>
        </w:rPr>
        <w:t>-</w:t>
      </w:r>
      <w:r w:rsidRPr="00936D9B">
        <w:rPr>
          <w:i/>
        </w:rPr>
        <w:t>up</w:t>
      </w:r>
      <w:r w:rsidRPr="00C12C99">
        <w:rPr>
          <w:lang w:val="ru-RU" w:bidi="en-US"/>
        </w:rPr>
        <w:t>) используется практика проведения стартовых семинаров, тренингов или интеграционных процедур для создания и организации работы команды</w:t>
      </w:r>
      <w:r w:rsidRPr="00936D9B">
        <w:rPr>
          <w:lang w:val="ru-RU" w:bidi="en-US"/>
        </w:rPr>
        <w:t xml:space="preserve"> (</w:t>
      </w:r>
      <w:r w:rsidRPr="00936D9B">
        <w:rPr>
          <w:i/>
        </w:rPr>
        <w:t>Team</w:t>
      </w:r>
      <w:r w:rsidRPr="004C76C8">
        <w:rPr>
          <w:i/>
          <w:lang w:val="ru-RU"/>
        </w:rPr>
        <w:t xml:space="preserve"> </w:t>
      </w:r>
      <w:r w:rsidRPr="00936D9B">
        <w:rPr>
          <w:i/>
        </w:rPr>
        <w:t>Building</w:t>
      </w:r>
      <w:r w:rsidRPr="00C12C99">
        <w:rPr>
          <w:lang w:val="ru-RU" w:bidi="en-US"/>
        </w:rPr>
        <w:t>). На этой стадии понятие «самоорганизации» не применимо и не имеет смысла. На стадии расформирования и/или реорганизации команды сам термин «самоорганизация» выглядит странно. Поэтому «технология самоорганизации» применима только к процессу развития команды (</w:t>
      </w:r>
      <w:r w:rsidRPr="00936D9B">
        <w:rPr>
          <w:i/>
        </w:rPr>
        <w:t>Team</w:t>
      </w:r>
      <w:r w:rsidRPr="004C76C8">
        <w:rPr>
          <w:i/>
          <w:lang w:val="ru-RU"/>
        </w:rPr>
        <w:t xml:space="preserve"> </w:t>
      </w:r>
      <w:r w:rsidRPr="00936D9B">
        <w:rPr>
          <w:i/>
        </w:rPr>
        <w:t>Development</w:t>
      </w:r>
      <w:r w:rsidRPr="00C12C99">
        <w:rPr>
          <w:lang w:val="ru-RU" w:bidi="en-US"/>
        </w:rPr>
        <w:t xml:space="preserve">). </w:t>
      </w:r>
    </w:p>
    <w:p w:rsidR="004C76C8" w:rsidRPr="00C12C99" w:rsidRDefault="004C76C8" w:rsidP="004C76C8">
      <w:pPr>
        <w:jc w:val="both"/>
        <w:rPr>
          <w:lang w:val="ru-RU" w:bidi="en-US"/>
        </w:rPr>
      </w:pPr>
      <w:r w:rsidRPr="00C12C99">
        <w:rPr>
          <w:lang w:val="ru-RU" w:bidi="en-US"/>
        </w:rPr>
        <w:t>Начинается ее разработка на стадии «Нормализация деятельности (</w:t>
      </w:r>
      <w:r w:rsidRPr="00936D9B">
        <w:rPr>
          <w:i/>
        </w:rPr>
        <w:t>normalizing</w:t>
      </w:r>
      <w:r w:rsidRPr="004C76C8">
        <w:rPr>
          <w:i/>
          <w:lang w:val="ru-RU"/>
        </w:rPr>
        <w:t>)</w:t>
      </w:r>
      <w:r w:rsidRPr="00C12C99">
        <w:rPr>
          <w:lang w:val="ru-RU" w:bidi="en-US"/>
        </w:rPr>
        <w:t>» жизненного цикла КМП. На этой стадии члены команды приходят к взаимному согласию в результате переговоров и принятия компромиссов и разрабатывают нормы и правила, на основании которых будет построена их дальнейшая работа.</w:t>
      </w:r>
    </w:p>
    <w:p w:rsidR="004C76C8" w:rsidRPr="00936D9B" w:rsidRDefault="004C76C8" w:rsidP="004C76C8">
      <w:pPr>
        <w:jc w:val="both"/>
        <w:rPr>
          <w:lang w:val="ru-RU" w:bidi="en-US"/>
        </w:rPr>
      </w:pPr>
      <w:r w:rsidRPr="00936D9B">
        <w:rPr>
          <w:lang w:val="ru-RU" w:bidi="en-US"/>
        </w:rPr>
        <w:t>Сама технология «работает» на стадии «Исполнение планов по выполнению проекта (</w:t>
      </w:r>
      <w:r w:rsidRPr="00936D9B">
        <w:rPr>
          <w:rFonts w:cs="Calibri"/>
          <w:i/>
          <w:iCs/>
          <w:lang w:val="ru-RU" w:bidi="en-US"/>
        </w:rPr>
        <w:t>performing</w:t>
      </w:r>
      <w:r w:rsidRPr="00936D9B">
        <w:rPr>
          <w:lang w:val="ru-RU" w:bidi="en-US"/>
        </w:rPr>
        <w:t xml:space="preserve">)», т.е. уже после того, как мотивация членов команды определена и ориентирована на успешное выполнение проекта, процесс осуществления проекта стабилизируется, эффективность работы команды возрастает, каждый член команды знает свою роль и т.п. </w:t>
      </w:r>
    </w:p>
    <w:p w:rsidR="004C76C8" w:rsidRPr="00936D9B" w:rsidRDefault="004C76C8" w:rsidP="004C76C8">
      <w:pPr>
        <w:jc w:val="both"/>
        <w:rPr>
          <w:lang w:val="ru-RU" w:bidi="en-US"/>
        </w:rPr>
      </w:pPr>
      <w:r w:rsidRPr="00936D9B">
        <w:rPr>
          <w:lang w:val="ru-RU" w:bidi="en-US"/>
        </w:rPr>
        <w:t>Следует также учесть, что при фазовых переходах в проекте (пе</w:t>
      </w:r>
      <w:r>
        <w:rPr>
          <w:lang w:val="ru-RU" w:bidi="en-US"/>
        </w:rPr>
        <w:t>реход от одной фазы или стадии жизненного цикла проекта</w:t>
      </w:r>
      <w:r w:rsidRPr="00936D9B">
        <w:rPr>
          <w:lang w:val="ru-RU" w:bidi="en-US"/>
        </w:rPr>
        <w:t xml:space="preserve"> к другой) всегда необходимо проводить корректировку деятельности КМП с учетом изменившейся проектной ситуации. Как следствие, требуется также провести и </w:t>
      </w:r>
      <w:r w:rsidRPr="00936D9B">
        <w:rPr>
          <w:lang w:val="ru-RU" w:bidi="en-US"/>
        </w:rPr>
        <w:lastRenderedPageBreak/>
        <w:t>ревизию некоторых элементов используемой технологии самоорганизации. Недооценка потребностей в изменениях может привести к неадекватности используемой технологии самоорганизации и изменившейся КМП.</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Условия применимости </w:t>
      </w:r>
    </w:p>
    <w:p w:rsidR="004C76C8" w:rsidRPr="00C12C99" w:rsidRDefault="004C76C8" w:rsidP="004C76C8">
      <w:pPr>
        <w:jc w:val="both"/>
        <w:rPr>
          <w:lang w:val="ru-RU" w:bidi="en-US"/>
        </w:rPr>
      </w:pPr>
      <w:r w:rsidRPr="00C12C99">
        <w:rPr>
          <w:lang w:val="ru-RU" w:bidi="en-US"/>
        </w:rPr>
        <w:t>Самоорганизация возможна при определенных условиях:</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сведение «искусства управления» к выполнению операций;</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ограничения на самостоятельность действий члена КМП на уровне постановки задачи; иначе: «что делать?» - задается в рамках интегрированного контекста проекта и целей проекта;</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 xml:space="preserve">свободный выбор инструментов для решения вопроса «как делать?» в рамках ограничений на ресурсы, временные параметры и требования к результатам проекта </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согласование и координация промежуточных результатов - по проекту, его фазы (стадии), по задаче.</w:t>
      </w:r>
    </w:p>
    <w:p w:rsidR="004C76C8" w:rsidRPr="00C12C99" w:rsidRDefault="004C76C8" w:rsidP="004C76C8">
      <w:pPr>
        <w:jc w:val="both"/>
        <w:rPr>
          <w:lang w:val="ru-RU" w:eastAsia="ru-RU" w:bidi="en-US"/>
        </w:rPr>
      </w:pPr>
      <w:r w:rsidRPr="00C12C99">
        <w:rPr>
          <w:lang w:val="ru-RU" w:eastAsia="ru-RU" w:bidi="en-US"/>
        </w:rPr>
        <w:t xml:space="preserve">Иными словами, в рамках ТСО КМП: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уровень и границы осуществления стратегии проекта задаются и координируются в рамках командных действий;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осуществление тактических действий предполагает принятие самостоятельных решений и свободный выбор инструментов в рамках ограничений на решаемую задачу. </w:t>
      </w:r>
    </w:p>
    <w:p w:rsidR="004C76C8" w:rsidRPr="00C12C99" w:rsidRDefault="004C76C8" w:rsidP="004C76C8">
      <w:pPr>
        <w:jc w:val="both"/>
        <w:rPr>
          <w:lang w:val="ru-RU" w:eastAsia="ru-RU" w:bidi="en-US"/>
        </w:rPr>
      </w:pPr>
      <w:r w:rsidRPr="00C12C99">
        <w:rPr>
          <w:u w:val="single"/>
          <w:lang w:val="ru-RU" w:eastAsia="ru-RU" w:bidi="en-US"/>
        </w:rPr>
        <w:t>Процесс</w:t>
      </w:r>
      <w:r w:rsidRPr="00C12C99">
        <w:rPr>
          <w:lang w:val="ru-RU" w:eastAsia="ru-RU" w:bidi="en-US"/>
        </w:rPr>
        <w:t>. Статичность процесса определяется управленческой культурой команды, включающей систему ценностей, ментальность и образ командных действий для данной совокупности индивидуумов, образующих команду, и целями (задачами) проекта.</w:t>
      </w:r>
    </w:p>
    <w:p w:rsidR="004C76C8" w:rsidRPr="00C12C99" w:rsidRDefault="004C76C8" w:rsidP="004C76C8">
      <w:pPr>
        <w:jc w:val="both"/>
        <w:rPr>
          <w:lang w:val="ru-RU" w:eastAsia="ru-RU" w:bidi="en-US"/>
        </w:rPr>
      </w:pPr>
      <w:r w:rsidRPr="00C12C99">
        <w:rPr>
          <w:lang w:val="ru-RU" w:eastAsia="ru-RU" w:bidi="en-US"/>
        </w:rPr>
        <w:t xml:space="preserve">Изменяющийся интегрированный контекст проекта и ход проекта определяет динамику изменений самой команды. Сам процесс самоорганизации является динамическим. На его входе – КМП, которая должна быть уже построена, т.е. проведен процесс </w:t>
      </w:r>
      <w:r w:rsidRPr="00C12C99">
        <w:rPr>
          <w:i/>
          <w:iCs/>
          <w:lang w:val="ru-RU" w:eastAsia="ru-RU" w:bidi="en-US"/>
        </w:rPr>
        <w:t>Team Building</w:t>
      </w:r>
      <w:r w:rsidRPr="00C12C99">
        <w:rPr>
          <w:lang w:val="ru-RU" w:eastAsia="ru-RU" w:bidi="en-US"/>
        </w:rPr>
        <w:t>, интегрированный контекст проекта и метатехнология ТСО. На выходе – успешное завершение проекта и изменившаяся КМП.</w:t>
      </w:r>
    </w:p>
    <w:p w:rsidR="004C76C8" w:rsidRPr="00C12C99" w:rsidRDefault="004C76C8" w:rsidP="004C76C8">
      <w:pPr>
        <w:jc w:val="both"/>
        <w:rPr>
          <w:lang w:val="ru-RU" w:eastAsia="ru-RU" w:bidi="en-US"/>
        </w:rPr>
      </w:pPr>
      <w:r w:rsidRPr="00C12C99">
        <w:rPr>
          <w:u w:val="single"/>
          <w:lang w:val="ru-RU" w:eastAsia="ru-RU" w:bidi="en-US"/>
        </w:rPr>
        <w:t>Технология</w:t>
      </w:r>
      <w:r w:rsidRPr="00C12C99">
        <w:rPr>
          <w:lang w:val="ru-RU" w:eastAsia="ru-RU" w:bidi="en-US"/>
        </w:rPr>
        <w:t>. Определяется самим проектом, совокупностью индивидуумов – членов Команды, совокупностью управленческих ролей КМП и их весом для конкретного проекта и/или его жизненной фазы, профессиональным и человеческим совокупным потенциалом членов команды и, в ряде случаев, других участников проекта. Следует учесть, что совокупный профессиональный и личностный потенциал членов КМП должен превышать требующийся для осуществления ТСО (требование избыточности системы).</w:t>
      </w:r>
    </w:p>
    <w:p w:rsidR="004C76C8" w:rsidRPr="00C12C99" w:rsidRDefault="004C76C8" w:rsidP="004C76C8">
      <w:pPr>
        <w:jc w:val="both"/>
        <w:rPr>
          <w:lang w:val="ru-RU" w:eastAsia="ru-RU" w:bidi="en-US"/>
        </w:rPr>
      </w:pPr>
      <w:r w:rsidRPr="00C12C99">
        <w:rPr>
          <w:u w:val="single"/>
          <w:lang w:val="ru-RU" w:eastAsia="ru-RU" w:bidi="en-US"/>
        </w:rPr>
        <w:t>Вид проектной команды</w:t>
      </w:r>
      <w:r w:rsidRPr="00C12C99">
        <w:rPr>
          <w:lang w:val="ru-RU" w:eastAsia="ru-RU" w:bidi="en-US"/>
        </w:rPr>
        <w:t xml:space="preserve">. Представление о самоорганизации применимо к управленческому звену проекта (команде или группе менеджмента проекта) или когда вся команда проекта не превышает 10-12 чел. </w:t>
      </w:r>
    </w:p>
    <w:p w:rsidR="004C76C8" w:rsidRPr="00C12C99" w:rsidRDefault="004C76C8" w:rsidP="004C76C8">
      <w:pPr>
        <w:jc w:val="both"/>
        <w:rPr>
          <w:lang w:val="ru-RU" w:eastAsia="ru-RU" w:bidi="en-US"/>
        </w:rPr>
      </w:pPr>
      <w:r w:rsidRPr="00C12C99">
        <w:rPr>
          <w:u w:val="single"/>
          <w:lang w:val="ru-RU" w:eastAsia="ru-RU" w:bidi="en-US"/>
        </w:rPr>
        <w:t>Требования к членам команды</w:t>
      </w:r>
      <w:r w:rsidRPr="00C12C99">
        <w:rPr>
          <w:lang w:val="ru-RU" w:eastAsia="ru-RU" w:bidi="en-US"/>
        </w:rPr>
        <w:t xml:space="preserve">. Для каждого члена КМП, сознательно участвующим в процессах самоорганизации командной и личной деятельности по проекту, необходимыми начальными условиями являются: </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адекватность культуре команды менеджмента конкретного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lastRenderedPageBreak/>
        <w:t>понимание каждым своей роли, как элемента целого под названием «команда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знание и принятие выработанных в результате согласования между членами КМП норм, правил и процедур совместной работы в рамках конкретного проекта.</w:t>
      </w:r>
    </w:p>
    <w:p w:rsidR="004C76C8" w:rsidRPr="00C12C99" w:rsidRDefault="004C76C8" w:rsidP="004C76C8">
      <w:pPr>
        <w:jc w:val="both"/>
        <w:rPr>
          <w:lang w:val="ru-RU" w:eastAsia="ru-RU" w:bidi="en-US"/>
        </w:rPr>
      </w:pPr>
      <w:r w:rsidRPr="00C12C99">
        <w:rPr>
          <w:lang w:val="ru-RU" w:eastAsia="ru-RU" w:bidi="en-US"/>
        </w:rPr>
        <w:t>Для каждого члена КМП в самом процессе исполнения проекта при использовании технологии самоорганизации необходимыми условиями являются:</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соблюдение выработанных норм и правил (формально оформленных и неформальных);</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следование принятым процедурам;</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постоянный мониторинг прогресса проекта с целью корректировки норм, правил и процедур.</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Запуск процесса самоорганизации </w:t>
      </w:r>
    </w:p>
    <w:p w:rsidR="004C76C8" w:rsidRPr="00C12C99" w:rsidRDefault="004C76C8" w:rsidP="004C76C8">
      <w:pPr>
        <w:jc w:val="both"/>
        <w:rPr>
          <w:lang w:val="ru-RU" w:bidi="en-US"/>
        </w:rPr>
      </w:pPr>
      <w:r w:rsidRPr="00C12C99">
        <w:rPr>
          <w:lang w:val="ru-RU" w:bidi="en-US"/>
        </w:rPr>
        <w:t>Сама по себе самоорганизация не происходит. Естественным образом происходит только повышение энтропии, развитие беспорядка, хаоса и развал работы. Поэтому процесс надо «запустить» и сознательно «силовым» способом поддерживать систему регуляторов этого процесса (регулировать границы процесса самоорганизации КМП).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запуска нужно иметь:</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 xml:space="preserve">Сформированную КМП, прошедшую этап start-up и Team Building. </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форматы и формы повторяемых (цикличных) действий.</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правила: их наличие, принятие членами КМП и соблюдение.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Действия: обязательные периодические и регулярные.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Коммуникации: формальные, неформальные, личностные.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Информация: интегрированный информационный контекст проекта.</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Инструменты менеджмента проектов для ТСО КМП</w:t>
      </w:r>
    </w:p>
    <w:p w:rsidR="004C76C8" w:rsidRPr="00C12C99" w:rsidRDefault="004C76C8" w:rsidP="004C76C8">
      <w:pPr>
        <w:jc w:val="both"/>
        <w:rPr>
          <w:lang w:val="ru-RU" w:bidi="en-US"/>
        </w:rPr>
      </w:pPr>
      <w:r w:rsidRPr="00C12C99">
        <w:rPr>
          <w:lang w:val="ru-RU" w:bidi="en-US"/>
        </w:rPr>
        <w:t>Возникающие трудности при выборе инструментов всегда связаны с уникальностью проекта (по определению). Уникальность проекта всегда требует создания уникальной команды проекта, т.к. вне проекта «команда проекта» не существует. Поэтому совокупность инструментов можно в той или иной степени определить, однако их набор и взаимосвязи в обязательном порядке формируются под конкретный проект в рамках групповой работы конкретных членов КП.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того, чтобы поддержать необходимую эффективность деятельности команды, как системы, и избежать возможной подмены целей проекта и команды на групповые или индивидуальные цели, используется ряд инструментов для организации деятельности команды. В частности:</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партисипативный менеджмент проекта;</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согласованные взаимные ожидания и требования, как членов команды, так и других участников проекта;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определенные границы самостоятельности каждого члена команды в рамках собственной ответственности в принятии решении о сроках, распределении и использовании ресурсов, результатах по проекту;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групповая позитивная синергия;</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адекватная и справедливая система мотивации членов КМП;</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сбалансированная обратная связь;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lastRenderedPageBreak/>
        <w:t>и другие.</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В качестве регулирующих процесс самоорганизации инструментов можно использовать:</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корпоративные стандарты, правила и нормы;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процедуры;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 xml:space="preserve">развивающие мероприятия по корректировке адекватности профессионализма управляющего проекта и членов команды целям и задачам проекта; </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систему регулярных событий, формирующих единый информационный контекст проекта – рабочие совещания по проекту, отчеты по прогрессу и т.п.;</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другие, определяющиеся конкретным проектом.</w:t>
      </w:r>
    </w:p>
    <w:p w:rsidR="004C76C8" w:rsidRPr="00C12C99" w:rsidRDefault="004C76C8" w:rsidP="004C76C8">
      <w:pPr>
        <w:pStyle w:val="Heading3"/>
        <w:jc w:val="both"/>
        <w:rPr>
          <w:rFonts w:eastAsia="Times New Roman"/>
          <w:lang w:val="ru-RU" w:bidi="en-US"/>
        </w:rPr>
      </w:pPr>
      <w:bookmarkStart w:id="78" w:name="_Toc438377384"/>
      <w:r w:rsidRPr="00C12C99">
        <w:rPr>
          <w:rFonts w:eastAsia="Times New Roman"/>
          <w:lang w:val="ru-RU" w:bidi="en-US"/>
        </w:rPr>
        <w:t>Системы управления проектами</w:t>
      </w:r>
      <w:bookmarkEnd w:id="78"/>
    </w:p>
    <w:p w:rsidR="004C76C8" w:rsidRPr="00C12C99" w:rsidRDefault="004C76C8" w:rsidP="004C76C8">
      <w:pPr>
        <w:jc w:val="both"/>
        <w:rPr>
          <w:rFonts w:cs="Calibri"/>
          <w:color w:val="000000"/>
          <w:lang w:val="ru-RU" w:bidi="en-US"/>
        </w:rPr>
      </w:pPr>
      <w:r w:rsidRPr="00C12C99">
        <w:rPr>
          <w:rFonts w:cs="Calibri"/>
          <w:b/>
          <w:bCs/>
          <w:color w:val="000000"/>
          <w:lang w:val="ru-RU" w:bidi="en-US"/>
        </w:rPr>
        <w:t>Системы управления проектами</w:t>
      </w:r>
      <w:r w:rsidRPr="00C12C99">
        <w:rPr>
          <w:rFonts w:cs="Calibri"/>
          <w:color w:val="000000"/>
          <w:lang w:val="ru-RU" w:bidi="en-US"/>
        </w:rPr>
        <w:t xml:space="preserve"> (</w:t>
      </w:r>
      <w:r w:rsidRPr="00C12C99">
        <w:rPr>
          <w:lang w:val="ru-RU" w:bidi="en-US"/>
        </w:rPr>
        <w:t>Project Management system, PMS) — компьютерные программы, предназначенная для организации выполнения проекта (работа с требованиями, планами, задачами, сборками, рисками, ошибками; учет бюджета и трудозатрат; отчетность по различным управленческим аспектам и т.</w:t>
      </w:r>
      <w:r w:rsidRPr="00C12C99">
        <w:rPr>
          <w:rFonts w:cs="Calibri"/>
          <w:color w:val="000000"/>
          <w:lang w:val="ru-RU" w:bidi="en-US"/>
        </w:rPr>
        <w:t>п.)</w:t>
      </w:r>
    </w:p>
    <w:p w:rsidR="004C76C8" w:rsidRPr="006644BF" w:rsidRDefault="004C76C8" w:rsidP="004C76C8">
      <w:pPr>
        <w:jc w:val="both"/>
        <w:rPr>
          <w:b/>
          <w:lang w:val="ru-RU" w:eastAsia="ru-RU" w:bidi="en-US"/>
        </w:rPr>
      </w:pPr>
      <w:r w:rsidRPr="006644BF">
        <w:rPr>
          <w:b/>
          <w:lang w:val="ru-RU" w:eastAsia="ru-RU" w:bidi="en-US"/>
        </w:rPr>
        <w:t xml:space="preserve">Непрофессиональные PMS: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Microsoft Project Standard,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Suretrak (Primavera),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OpenProj,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TimeLine.</w:t>
      </w:r>
    </w:p>
    <w:p w:rsidR="004C76C8" w:rsidRPr="006644BF" w:rsidRDefault="004C76C8" w:rsidP="004C76C8">
      <w:pPr>
        <w:jc w:val="both"/>
        <w:rPr>
          <w:b/>
          <w:lang w:val="ru-RU" w:eastAsia="ru-RU" w:bidi="en-US"/>
        </w:rPr>
      </w:pPr>
      <w:r w:rsidRPr="006644BF">
        <w:rPr>
          <w:b/>
          <w:lang w:val="ru-RU" w:eastAsia="ru-RU" w:bidi="en-US"/>
        </w:rPr>
        <w:t xml:space="preserve">Профессиональные PMS: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Microsoft Project Professional,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Project Planner Professional </w:t>
      </w:r>
    </w:p>
    <w:p w:rsidR="004C76C8" w:rsidRPr="004C76C8" w:rsidRDefault="004C76C8" w:rsidP="004C76C8">
      <w:pPr>
        <w:pStyle w:val="ListParagraph"/>
        <w:numPr>
          <w:ilvl w:val="0"/>
          <w:numId w:val="231"/>
        </w:numPr>
        <w:spacing w:after="160" w:line="259" w:lineRule="auto"/>
        <w:jc w:val="both"/>
        <w:rPr>
          <w:rFonts w:eastAsia="Times New Roman"/>
          <w:lang w:val="en-US" w:eastAsia="ru-RU" w:bidi="en-US"/>
        </w:rPr>
      </w:pPr>
      <w:r w:rsidRPr="004C76C8">
        <w:rPr>
          <w:rFonts w:eastAsia="Times New Roman"/>
          <w:lang w:val="en-US" w:eastAsia="ru-RU" w:bidi="en-US"/>
        </w:rPr>
        <w:t xml:space="preserve">Artemis Project Views (Artemis International),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Open Plan (Welcom Corp.),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P4 (Primavera),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IBM Rational Portfolio Manager,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Opus Magnum Enterprise Management, </w:t>
      </w:r>
    </w:p>
    <w:p w:rsidR="004C76C8" w:rsidRPr="00192B55" w:rsidRDefault="004C76C8" w:rsidP="00192B55">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1С-Рарус: Управление проектами</w:t>
      </w:r>
    </w:p>
    <w:p w:rsidR="004C76C8" w:rsidRPr="00C12C99" w:rsidRDefault="004C76C8" w:rsidP="004C76C8">
      <w:pPr>
        <w:jc w:val="both"/>
        <w:rPr>
          <w:lang w:val="ru-RU" w:eastAsia="ru-RU" w:bidi="en-US"/>
        </w:rPr>
      </w:pPr>
      <w:r w:rsidRPr="00C12C99">
        <w:rPr>
          <w:b/>
          <w:bCs/>
          <w:lang w:val="ru-RU" w:eastAsia="ru-RU" w:bidi="en-US"/>
        </w:rPr>
        <w:t>Распределенное управление проектами</w:t>
      </w:r>
      <w:r w:rsidRPr="00C12C99">
        <w:rPr>
          <w:lang w:val="ru-RU" w:eastAsia="ru-RU" w:bidi="en-US"/>
        </w:rPr>
        <w:t xml:space="preserve"> (distributed project management, DPM) - предполагает не только территориальную удаленность друг от друга мест выполнения работ по проектам и его частям, но и распределенность команды проекта и, как следствие, распределенное принятие решений при общности задач и целей управления. </w:t>
      </w:r>
    </w:p>
    <w:p w:rsidR="004C76C8" w:rsidRPr="00C12C99" w:rsidRDefault="004C76C8" w:rsidP="004C76C8">
      <w:pPr>
        <w:jc w:val="both"/>
        <w:rPr>
          <w:lang w:val="ru-RU" w:eastAsia="ru-RU" w:bidi="en-US"/>
        </w:rPr>
      </w:pPr>
      <w:r w:rsidRPr="00C12C99">
        <w:rPr>
          <w:b/>
          <w:bCs/>
          <w:lang w:val="ru-RU" w:eastAsia="ru-RU" w:bidi="en-US"/>
        </w:rPr>
        <w:t xml:space="preserve">DPM </w:t>
      </w:r>
      <w:r w:rsidRPr="00C12C99">
        <w:rPr>
          <w:lang w:val="ru-RU" w:eastAsia="ru-RU" w:bidi="en-US"/>
        </w:rPr>
        <w:t>ориентировано на обеспечение совместной деятельности участников проекта компьютерными средствами, где ключевой функцией становится менеджмент взаимодействия между исполнителями (interaction management).</w:t>
      </w:r>
    </w:p>
    <w:p w:rsidR="004C76C8" w:rsidRPr="00C12C99" w:rsidRDefault="004C76C8" w:rsidP="004C76C8">
      <w:pPr>
        <w:jc w:val="both"/>
        <w:rPr>
          <w:lang w:val="ru-RU" w:eastAsia="ru-RU" w:bidi="en-US"/>
        </w:rPr>
      </w:pPr>
      <w:r w:rsidRPr="00C12C99">
        <w:rPr>
          <w:b/>
          <w:bCs/>
          <w:lang w:val="ru-RU" w:eastAsia="ru-RU" w:bidi="en-US"/>
        </w:rPr>
        <w:lastRenderedPageBreak/>
        <w:t>Радикальное отличие DPM от PM</w:t>
      </w:r>
      <w:r w:rsidRPr="00C12C99">
        <w:rPr>
          <w:lang w:val="ru-RU" w:eastAsia="ru-RU" w:bidi="en-US"/>
        </w:rPr>
        <w:t xml:space="preserve"> в смене объекта управления. В изменившихся условиях приходится управлять не потоками данных (документооборот), как прежде, а согласованной корпоративной деятельностью соучастников процесса. </w:t>
      </w:r>
    </w:p>
    <w:p w:rsidR="004C76C8" w:rsidRPr="00C12C99" w:rsidRDefault="004C76C8" w:rsidP="004C76C8">
      <w:pPr>
        <w:jc w:val="both"/>
        <w:rPr>
          <w:lang w:val="ru-RU" w:eastAsia="ru-RU" w:bidi="en-US"/>
        </w:rPr>
      </w:pPr>
      <w:r w:rsidRPr="00C12C99">
        <w:rPr>
          <w:lang w:val="ru-RU" w:eastAsia="ru-RU" w:bidi="en-US"/>
        </w:rPr>
        <w:t xml:space="preserve">Система DPM служит для поддержки деятельности проектных команд, состоящих из работников знаний, средствами современных сетевых технологий.  </w:t>
      </w:r>
    </w:p>
    <w:p w:rsidR="004C76C8" w:rsidRPr="00C12C99" w:rsidRDefault="004C76C8" w:rsidP="004C76C8">
      <w:pPr>
        <w:jc w:val="both"/>
        <w:rPr>
          <w:lang w:val="ru-RU" w:eastAsia="ru-RU" w:bidi="en-US"/>
        </w:rPr>
      </w:pPr>
      <w:r w:rsidRPr="00C12C99">
        <w:rPr>
          <w:lang w:val="ru-RU" w:eastAsia="ru-RU" w:bidi="en-US"/>
        </w:rPr>
        <w:t xml:space="preserve">Переход к DPM предполагает отказ от долговременного планирования: ставится некоторая главная стратегическая цель, а движение к ней осуществляется путем согласованного действия исполнителей, в том числе методом «проб и ошибок». </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Резюме</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При использовании системного подхода для построения ТСО КМП всегда следует учитывать неопределенности в проекте, которые связаны с влиянием человеческого фактора. Поэтому типовые подходы можно определить на уровне метатехнологии для групп проектов, обладающих сходными характеристиками.</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Для конкретного проекта всегда требуется построение уникальной ТСО на базе метатехнологии самоорганизации для определенного типа проектов с учетом особенностей конкретного проекта, «зрелости» компании-исполнителя, профессионального потенциала и особенностей индивидуумов, входящих в КМП.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Целесообразность использования ТСО определяется в каждом конкретном случае и зависит от масштаба проекта (чем выше объемы, тем большая эффективность), его длительностью (чем продолжительней проект, тем большая экономия высокопрофессионального управленческого ресурса) и профессионализма индивидуумов (чем выше профессионализм и мастерство, тем больший эффект).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Использование ТСО возможно только при определенных условиях: на стадии Team Development, при наличии достаточного для получения кумулятивного эффекта профессионального и человеческого потенциала членов КМП, установленных и выполняемых правилах и процедурах совместной и индивидуальной работы членов КМП.</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Использование ТСО возможно в такой КМП, </w:t>
      </w:r>
      <w:r w:rsidRPr="006644BF">
        <w:rPr>
          <w:lang w:bidi="en-US"/>
        </w:rPr>
        <w:t>совокупный потенциал членов,</w:t>
      </w:r>
      <w:r w:rsidRPr="006644BF">
        <w:rPr>
          <w:rFonts w:eastAsia="Times New Roman"/>
          <w:lang w:bidi="en-US"/>
        </w:rPr>
        <w:t xml:space="preserve"> который превышает необходимый совокупный профессиональный потенциал, требуемый для осуществления конкретного проекта (требование избыточности системы). </w:t>
      </w:r>
    </w:p>
    <w:p w:rsidR="004C76C8" w:rsidRPr="00C12C99" w:rsidRDefault="004C76C8" w:rsidP="004C76C8">
      <w:pPr>
        <w:pStyle w:val="Heading3"/>
        <w:jc w:val="both"/>
        <w:rPr>
          <w:rFonts w:eastAsia="Times New Roman"/>
          <w:lang w:val="ru-RU" w:bidi="en-US"/>
        </w:rPr>
      </w:pPr>
      <w:bookmarkStart w:id="79" w:name="_Toc438377385"/>
      <w:r w:rsidRPr="00C12C99">
        <w:rPr>
          <w:rFonts w:eastAsia="Times New Roman"/>
          <w:lang w:val="ru-RU" w:bidi="en-US"/>
        </w:rPr>
        <w:t>Оценка деятельности работы КМП в IT-проекте</w:t>
      </w:r>
      <w:bookmarkEnd w:id="79"/>
      <w:r w:rsidRPr="00C12C99">
        <w:rPr>
          <w:rFonts w:eastAsia="Times New Roman"/>
          <w:lang w:val="ru-RU" w:bidi="en-US"/>
        </w:rPr>
        <w:fldChar w:fldCharType="begin"/>
      </w:r>
      <w:r w:rsidRPr="00C12C99">
        <w:rPr>
          <w:rFonts w:eastAsia="Times New Roman"/>
          <w:lang w:val="ru-RU" w:bidi="en-US"/>
        </w:rPr>
        <w:instrText xml:space="preserve"> XE "Оценка деятельности работы КМП в IT-проекте" </w:instrText>
      </w:r>
      <w:r w:rsidRPr="00C12C99">
        <w:rPr>
          <w:rFonts w:eastAsia="Times New Roman"/>
          <w:lang w:val="ru-RU" w:bidi="en-US"/>
        </w:rPr>
        <w:fldChar w:fldCharType="end"/>
      </w:r>
    </w:p>
    <w:p w:rsidR="004C76C8" w:rsidRPr="00C12C99" w:rsidRDefault="004C76C8" w:rsidP="004C76C8">
      <w:pPr>
        <w:jc w:val="both"/>
        <w:rPr>
          <w:lang w:val="ru-RU" w:eastAsia="ru-RU" w:bidi="en-US"/>
        </w:rPr>
      </w:pPr>
      <w:r w:rsidRPr="00C12C99">
        <w:rPr>
          <w:b/>
          <w:bCs/>
          <w:lang w:val="ru-RU" w:eastAsia="ru-RU" w:bidi="en-US"/>
        </w:rPr>
        <w:t>Ключевые показатели эффективности</w:t>
      </w:r>
      <w:r w:rsidRPr="00C12C99">
        <w:rPr>
          <w:lang w:val="ru-RU" w:eastAsia="ru-RU" w:bidi="en-US"/>
        </w:rPr>
        <w:t xml:space="preserve"> (</w:t>
      </w:r>
      <w:r w:rsidRPr="003E0D02">
        <w:rPr>
          <w:lang w:val="ru-RU" w:eastAsia="ru-RU" w:bidi="en-US"/>
        </w:rPr>
        <w:t>англ</w:t>
      </w:r>
      <w:r w:rsidRPr="00C12C99">
        <w:rPr>
          <w:u w:val="single"/>
          <w:lang w:val="ru-RU" w:eastAsia="ru-RU" w:bidi="en-US"/>
        </w:rPr>
        <w:t>.</w:t>
      </w:r>
      <w:r w:rsidRPr="00C12C99">
        <w:rPr>
          <w:lang w:val="ru-RU" w:eastAsia="ru-RU" w:bidi="en-US"/>
        </w:rPr>
        <w:t> </w:t>
      </w:r>
      <w:r w:rsidRPr="00C12C99">
        <w:rPr>
          <w:i/>
          <w:iCs/>
          <w:lang w:val="ru-RU" w:eastAsia="ru-RU" w:bidi="en-US"/>
        </w:rPr>
        <w:t>Key Performance Indicators, KPI</w:t>
      </w:r>
      <w:r w:rsidRPr="00C12C99">
        <w:rPr>
          <w:lang w:val="ru-RU" w:eastAsia="ru-RU" w:bidi="en-US"/>
        </w:rPr>
        <w:t>) — показатели деятельности подразделения (предприятия), которые помогают организации в достижении стратегических и тактических (операционных) целей. Использование ключевых показателей эффективности даёт организации возможность оценить своё состояние и помочь в оценке реализации стратегии.</w:t>
      </w:r>
    </w:p>
    <w:p w:rsidR="004C76C8" w:rsidRPr="00C12C99" w:rsidRDefault="004C76C8" w:rsidP="004C76C8">
      <w:pPr>
        <w:jc w:val="both"/>
        <w:rPr>
          <w:lang w:val="ru-RU" w:eastAsia="ru-RU" w:bidi="en-US"/>
        </w:rPr>
      </w:pPr>
      <w:r w:rsidRPr="00C12C99">
        <w:rPr>
          <w:lang w:val="ru-RU" w:eastAsia="ru-RU" w:bidi="en-US"/>
        </w:rPr>
        <w:t>KPI позволяют производить контроль деловой активности сотрудников, подразделений и компании в целом. Для термина «key performance indicators (KPI)» зачастую используется русский перевод «ключевые показатели эффективности» (</w:t>
      </w:r>
      <w:r>
        <w:rPr>
          <w:lang w:val="ru-RU" w:eastAsia="ru-RU" w:bidi="en-US"/>
        </w:rPr>
        <w:t>КПЭ), однако это не совсем верно</w:t>
      </w:r>
      <w:r w:rsidRPr="00C12C99">
        <w:rPr>
          <w:lang w:val="ru-RU" w:eastAsia="ru-RU" w:bidi="en-US"/>
        </w:rPr>
        <w:t>.</w:t>
      </w:r>
    </w:p>
    <w:p w:rsidR="004C76C8" w:rsidRPr="00C12C99" w:rsidRDefault="004C76C8" w:rsidP="004C76C8">
      <w:pPr>
        <w:jc w:val="both"/>
        <w:rPr>
          <w:lang w:val="ru-RU" w:eastAsia="ru-RU" w:bidi="en-US"/>
        </w:rPr>
      </w:pPr>
      <w:r w:rsidRPr="00C12C99">
        <w:rPr>
          <w:lang w:val="ru-RU" w:eastAsia="ru-RU" w:bidi="en-US"/>
        </w:rPr>
        <w:t xml:space="preserve">С переводом по смыслу слов key (ключевой, характеризующий степень достижения какой-либо цели, существенный для работы одной из областей деятельности компании) и indicator (индикатор, показатель) проблем не возникает, но слово performance невозможно однозначно трактовать, хотя </w:t>
      </w:r>
      <w:r w:rsidRPr="00C12C99">
        <w:rPr>
          <w:lang w:val="ru-RU" w:eastAsia="ru-RU" w:bidi="en-US"/>
        </w:rPr>
        <w:lastRenderedPageBreak/>
        <w:t>технически, это «производительность, КПД». Правильную формулировку можно найти в стандарте ISO 9000:2008. Он разделяет слово performance на два термина: результативность и эффективность. По стандарту, результативность — это степень достижения запланированных результатов (способность компании ориентироваться на результат), а эффективность — соотношение между достигнутыми результатами и затраченными ресурсами (способность компании к реализации своих целей и планов с заданным качественным уровнем, выраженным определёнными требованиями – временем, затратами, степенью достижения цели). Слово performance объединяет в себе и результативность, и эффективность. Таким образом, правильным переводом термина KPI будет «ключевой показатель результата деятельности», так как результат деятельности содержит в себе и степень достижения, и затраты на получение результата.</w:t>
      </w:r>
    </w:p>
    <w:p w:rsidR="004C76C8" w:rsidRPr="00C12C99" w:rsidRDefault="004C76C8" w:rsidP="004C76C8">
      <w:pPr>
        <w:jc w:val="both"/>
        <w:rPr>
          <w:lang w:val="ru-RU" w:eastAsia="ru-RU" w:bidi="en-US"/>
        </w:rPr>
      </w:pPr>
      <w:r w:rsidRPr="00C12C99">
        <w:rPr>
          <w:lang w:val="ru-RU" w:eastAsia="ru-RU" w:bidi="en-US"/>
        </w:rPr>
        <w:t>КПЭ — это инструмент измерения поставленных целей. Если показатель, который вы придумали, не связан с целью, то есть не образуется исходя из её содержания, тогда нельзя использовать данный KPI. Технологии постановки, пересмотра и контроля целей и задач легли в основу концепции, которая стала основой современного управления и называется «Управление по целям».</w:t>
      </w:r>
    </w:p>
    <w:p w:rsidR="004C76C8" w:rsidRPr="00C12C99" w:rsidRDefault="004C76C8" w:rsidP="004C76C8">
      <w:pPr>
        <w:jc w:val="both"/>
        <w:rPr>
          <w:lang w:val="ru-RU" w:eastAsia="ru-RU" w:bidi="en-US"/>
        </w:rPr>
      </w:pPr>
      <w:r w:rsidRPr="00C12C99">
        <w:rPr>
          <w:b/>
          <w:bCs/>
          <w:lang w:val="ru-RU" w:eastAsia="ru-RU" w:bidi="en-US"/>
        </w:rPr>
        <w:t>Управление по целям</w:t>
      </w:r>
      <w:r w:rsidRPr="00C12C99">
        <w:rPr>
          <w:lang w:val="ru-RU" w:eastAsia="ru-RU" w:bidi="en-US"/>
        </w:rPr>
        <w:t> — метод управленческой деятельности, предусматривающий:</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предвидение возможных результатов деятельности</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планирование путей их достижения</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Основоположником «Управления по целям» является Питер Друкер (</w:t>
      </w:r>
      <w:r w:rsidRPr="00C12C99">
        <w:rPr>
          <w:rFonts w:ascii="Calibri" w:eastAsia="Times New Roman" w:hAnsi="Calibri" w:cs="Calibri"/>
          <w:color w:val="000000"/>
          <w:u w:val="single"/>
          <w:lang w:val="ru-RU" w:eastAsia="ru-RU" w:bidi="en-US"/>
        </w:rPr>
        <w:t>нем.</w:t>
      </w:r>
      <w:r w:rsidRPr="00C12C99">
        <w:rPr>
          <w:rFonts w:ascii="Calibri" w:eastAsia="Times New Roman" w:hAnsi="Calibri" w:cs="Calibri"/>
          <w:color w:val="000000"/>
          <w:lang w:val="ru-RU" w:eastAsia="ru-RU" w:bidi="en-US"/>
        </w:rPr>
        <w:t> </w:t>
      </w:r>
      <w:r w:rsidRPr="00C12C99">
        <w:rPr>
          <w:rFonts w:ascii="Calibri" w:eastAsia="Times New Roman" w:hAnsi="Calibri" w:cs="Calibri"/>
          <w:i/>
          <w:iCs/>
          <w:color w:val="000000"/>
          <w:lang w:val="ru-RU" w:eastAsia="ru-RU" w:bidi="en-US"/>
        </w:rPr>
        <w:t>Peter Ferdinand Drucker</w:t>
      </w:r>
      <w:r w:rsidRPr="00C12C99">
        <w:rPr>
          <w:rFonts w:ascii="Calibri" w:eastAsia="Times New Roman" w:hAnsi="Calibri" w:cs="Calibri"/>
          <w:color w:val="000000"/>
          <w:lang w:val="ru-RU" w:eastAsia="ru-RU" w:bidi="en-US"/>
        </w:rPr>
        <w:t xml:space="preserve"> (1909—2005)). Именно он превратил управление — непопулярную и не уважаемую в 50-е годы XX века специальность в научную дисциплину. Питер Друкер также является основоположником системы оценки достижения результатов — целей через ключевые показатели эффективности. Согласно Друкеру, начальники должны избегать «ловушек времени», когда они вовлечены в процесс решения текущих ежедневных задач, поскольку это приводит к тому, что они начинают забывать выполнять задачи, направленные на достижение результатов (целей). Современным воплощением управления по целям, является «Система КПЭ», которая включает в себя множество управленческих концепций, которые появились за последние 20—30 лет и дополняют классическое «Управление по целям».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По мнению Питера Друкера, лишь немногие области менеджмента имеют такое большое влияние на организацию, как оценка деятельности подразделений и компании в целом. Однако оценка, подчёркивает Друкер, сегодня одна из самых слабо проработанных областей управления. Так в результате опроса, проведённого в США, стало ясно, что 60 % руководителей высшего уровня недовольны своими системами оценки результатов деятельности. По отечественным оценкам количество российских менеджеров, ещё больше, более 80 %. Это недовольство выражается в отсутствии связи между планами, исполнением, результатом и мотивацией</w:t>
      </w:r>
      <w:r>
        <w:rPr>
          <w:rFonts w:ascii="Calibri" w:eastAsia="Times New Roman" w:hAnsi="Calibri" w:cs="Calibri"/>
          <w:color w:val="000000"/>
          <w:lang w:val="ru-RU" w:eastAsia="ru-RU" w:bidi="en-US"/>
        </w:rPr>
        <w:t>.</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KPI и мотивация персонала стали неразрывными понятиями, так как с помощью данных показателей (KPI) можно создать совершенную и эффективную систему мотивации и стимулирования сотрудников компании.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 xml:space="preserve">В зависимости от стратегии компании различают разные KPI. В основном их применяют для определения результативности работы административно-управленческого персонала. Например, в стратегической цели «увеличить средний доход на клиента с 10 рублей до 15 рублей на 2008 год» ключевым показателем эффективности является «средний доход на клиента». </w:t>
      </w:r>
      <w:r w:rsidRPr="00C12C99">
        <w:rPr>
          <w:rFonts w:ascii="Calibri" w:eastAsia="Times New Roman" w:hAnsi="Calibri" w:cs="Calibri"/>
          <w:b/>
          <w:i/>
          <w:color w:val="000000"/>
          <w:lang w:val="ru-RU" w:eastAsia="ru-RU" w:bidi="en-US"/>
        </w:rPr>
        <w:t xml:space="preserve">KPI это не Ключевые </w:t>
      </w:r>
      <w:r w:rsidRPr="00C12C99">
        <w:rPr>
          <w:rFonts w:ascii="Calibri" w:eastAsia="Times New Roman" w:hAnsi="Calibri" w:cs="Calibri"/>
          <w:b/>
          <w:i/>
          <w:color w:val="000000"/>
          <w:lang w:val="ru-RU" w:eastAsia="ru-RU" w:bidi="en-US"/>
        </w:rPr>
        <w:lastRenderedPageBreak/>
        <w:t>факторы успеха</w:t>
      </w:r>
      <w:r w:rsidRPr="00C12C99">
        <w:rPr>
          <w:rFonts w:ascii="Calibri" w:eastAsia="Times New Roman" w:hAnsi="Calibri" w:cs="Calibri"/>
          <w:color w:val="000000"/>
          <w:lang w:val="ru-RU" w:eastAsia="ru-RU" w:bidi="en-US"/>
        </w:rPr>
        <w:t>. В примере выше, ключевыми факторами успеха будет что-либо, что необходимо, чтобы достичь указанной цели, например, организация производства нового продукта.</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можно разделить на: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Запаздывающие — отражают результаты деятельности по истечении периода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Опережающие — дают возможность управлять ситуацией в пределах отчётного периода с целью достижения заданных результатов по его истечении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 запаздывающим относятся финансовые показатели. Финансовые показатели демонстрируют связь с желаниями собственника и возможностями компании генерировать денежные потоки, однако в силу своего запаздывающего характера не могут описывать текущую эффективность подразделений и компании в целом.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Оперативные (опережающие) показатели рассказывают о текущей деятельности подразделений и компании в целом, параллельно и косвенно отвечая на вопросы о том, какие денежные потоки могут быть в будущем, а также каково качество процессов и продукции, степень удовлетворённости заказчиков.</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являются частью системы сбалансированных показателей (Balanced Scorecard), в которой устанавливаются причинно-следственные связи между целями и показателями для того, чтобы видеть закономерности и взаимные факторы влияния в бизнесе — зависимости одних показателей (результатов деятельности) от других.</w:t>
      </w:r>
    </w:p>
    <w:p w:rsidR="004C76C8" w:rsidRPr="00C12C99" w:rsidRDefault="004C76C8" w:rsidP="004C76C8">
      <w:pPr>
        <w:pStyle w:val="Heading3"/>
        <w:jc w:val="both"/>
        <w:rPr>
          <w:rFonts w:eastAsia="Times New Roman"/>
          <w:lang w:val="ru-RU" w:bidi="en-US"/>
        </w:rPr>
      </w:pPr>
      <w:bookmarkStart w:id="80" w:name="_Toc438377386"/>
      <w:r w:rsidRPr="00C12C99">
        <w:rPr>
          <w:rFonts w:eastAsia="Times New Roman"/>
          <w:lang w:val="ru-RU" w:bidi="en-US"/>
        </w:rPr>
        <w:t>Разработка KPI</w:t>
      </w:r>
      <w:bookmarkEnd w:id="80"/>
    </w:p>
    <w:p w:rsidR="004C76C8" w:rsidRPr="006B0A5C" w:rsidRDefault="004C76C8" w:rsidP="004C76C8">
      <w:pPr>
        <w:jc w:val="both"/>
        <w:rPr>
          <w:lang w:val="ru-RU" w:bidi="en-US"/>
        </w:rPr>
      </w:pPr>
      <w:r w:rsidRPr="00C12C99">
        <w:rPr>
          <w:lang w:val="ru-RU" w:bidi="en-US"/>
        </w:rPr>
        <w:t>Разработку KPI рекомендуется провести в ряд этапов:</w:t>
      </w:r>
    </w:p>
    <w:p w:rsidR="004C76C8" w:rsidRPr="006B0A5C" w:rsidRDefault="004C76C8" w:rsidP="004C76C8">
      <w:pPr>
        <w:jc w:val="both"/>
        <w:rPr>
          <w:b/>
          <w:lang w:val="ru-RU" w:eastAsia="ru-RU" w:bidi="en-US"/>
        </w:rPr>
      </w:pPr>
      <w:r w:rsidRPr="006B0A5C">
        <w:rPr>
          <w:b/>
          <w:lang w:val="ru-RU" w:eastAsia="ru-RU" w:bidi="en-US"/>
        </w:rPr>
        <w:t>1. Предпроектные работы: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Получение одобрения и поддержки высших руководителей.</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Инициирование и планирование проекта.</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Создание проектной группы.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Проведение предпроектного исследования.</w:t>
      </w:r>
    </w:p>
    <w:p w:rsidR="004C76C8" w:rsidRPr="006B0A5C" w:rsidRDefault="004C76C8" w:rsidP="004C76C8">
      <w:pPr>
        <w:jc w:val="both"/>
        <w:rPr>
          <w:b/>
          <w:lang w:val="ru-RU" w:eastAsia="ru-RU" w:bidi="en-US"/>
        </w:rPr>
      </w:pPr>
      <w:r w:rsidRPr="006B0A5C">
        <w:rPr>
          <w:b/>
          <w:lang w:val="ru-RU" w:eastAsia="ru-RU" w:bidi="en-US"/>
        </w:rPr>
        <w:t>2. Разработка методологии системы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Оптимизация организационной структуры.</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методической модели.</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процесса управления компанией на основе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системы нормативно-методической документации (регламентация).</w:t>
      </w:r>
    </w:p>
    <w:p w:rsidR="004C76C8" w:rsidRPr="006B0A5C" w:rsidRDefault="004C76C8" w:rsidP="004C76C8">
      <w:pPr>
        <w:jc w:val="both"/>
        <w:rPr>
          <w:b/>
          <w:lang w:val="ru-RU" w:eastAsia="ru-RU" w:bidi="en-US"/>
        </w:rPr>
      </w:pPr>
      <w:r w:rsidRPr="006B0A5C">
        <w:rPr>
          <w:b/>
          <w:lang w:val="ru-RU" w:eastAsia="ru-RU" w:bidi="en-US"/>
        </w:rPr>
        <w:t>3. Разработка информационной системы KPI:</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Разработка ТЗ для настройки (программирования)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Настройка (программирование)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Обучение пользователей.</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Проведение опытной эксплуатации.</w:t>
      </w:r>
    </w:p>
    <w:p w:rsidR="004C76C8" w:rsidRPr="006B0A5C" w:rsidRDefault="004C76C8" w:rsidP="004C76C8">
      <w:pPr>
        <w:jc w:val="both"/>
        <w:rPr>
          <w:b/>
          <w:lang w:val="ru-RU" w:eastAsia="ru-RU" w:bidi="en-US"/>
        </w:rPr>
      </w:pPr>
      <w:r w:rsidRPr="006B0A5C">
        <w:rPr>
          <w:b/>
          <w:lang w:val="ru-RU" w:eastAsia="ru-RU" w:bidi="en-US"/>
        </w:rPr>
        <w:lastRenderedPageBreak/>
        <w:t xml:space="preserve">4. Завершение проекта. </w:t>
      </w:r>
    </w:p>
    <w:p w:rsidR="004C76C8" w:rsidRPr="00C12C99" w:rsidRDefault="004C76C8" w:rsidP="004C76C8">
      <w:pPr>
        <w:jc w:val="both"/>
        <w:rPr>
          <w:lang w:val="ru-RU" w:eastAsia="ru-RU" w:bidi="en-US"/>
        </w:rPr>
      </w:pPr>
      <w:r w:rsidRPr="00C12C99">
        <w:rPr>
          <w:lang w:val="ru-RU" w:eastAsia="ru-RU" w:bidi="en-US"/>
        </w:rPr>
        <w:t>Ввод системы KPI (методологии и информационной системы) в промышленную эксплуатацию.</w:t>
      </w:r>
      <w:r w:rsidRPr="00C12C99">
        <w:rPr>
          <w:lang w:val="ru-RU" w:eastAsia="ru-RU" w:bidi="en-US"/>
        </w:rPr>
        <w:br/>
        <w:t>При разработке методологии KPI важно акцентировать внимание на:</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Изменения корпоративной культуры и организация процессов</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целостной стратегии развития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Разъяснении персоналу достоинств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Идентификации общекорпоративных КФУ</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Выборе решающих KPI для всей организации</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структуры отчетности для всех уровней</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Координации применения решающих KPI</w:t>
      </w:r>
    </w:p>
    <w:p w:rsidR="004C76C8" w:rsidRPr="006B0A5C" w:rsidRDefault="004C76C8" w:rsidP="004C76C8">
      <w:pPr>
        <w:pStyle w:val="ListParagraph"/>
        <w:numPr>
          <w:ilvl w:val="0"/>
          <w:numId w:val="237"/>
        </w:numPr>
        <w:spacing w:after="160" w:line="259" w:lineRule="auto"/>
        <w:jc w:val="both"/>
        <w:rPr>
          <w:rFonts w:eastAsia="Times New Roman"/>
          <w:sz w:val="20"/>
          <w:szCs w:val="20"/>
          <w:lang w:bidi="en-US"/>
        </w:rPr>
      </w:pPr>
      <w:r w:rsidRPr="006B0A5C">
        <w:rPr>
          <w:rFonts w:eastAsia="Times New Roman"/>
          <w:lang w:bidi="en-US"/>
        </w:rPr>
        <w:t>Уточнении KPI для поддержания их актуальности</w:t>
      </w:r>
      <w:r w:rsidRPr="006B0A5C">
        <w:rPr>
          <w:rFonts w:eastAsia="Times New Roman"/>
          <w:sz w:val="20"/>
          <w:szCs w:val="20"/>
          <w:lang w:bidi="en-US"/>
        </w:rPr>
        <w:t>.</w:t>
      </w:r>
    </w:p>
    <w:p w:rsidR="004C76C8" w:rsidRPr="00C12C99" w:rsidRDefault="004C76C8" w:rsidP="004C76C8">
      <w:pPr>
        <w:pStyle w:val="Heading3"/>
        <w:jc w:val="both"/>
        <w:rPr>
          <w:rFonts w:eastAsia="Times New Roman"/>
          <w:lang w:val="ru-RU" w:bidi="en-US"/>
        </w:rPr>
      </w:pPr>
      <w:bookmarkStart w:id="81" w:name="_Toc438377387"/>
      <w:r w:rsidRPr="00C12C99">
        <w:rPr>
          <w:rFonts w:eastAsia="Times New Roman"/>
          <w:lang w:val="ru-RU" w:bidi="en-US"/>
        </w:rPr>
        <w:t>Правила и принципы внедрения KPI</w:t>
      </w:r>
      <w:bookmarkEnd w:id="81"/>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Правило «10/80/10»</w:t>
      </w:r>
      <w:r w:rsidRPr="00DB05EC">
        <w:rPr>
          <w:rFonts w:eastAsia="Times New Roman"/>
          <w:lang w:bidi="en-US"/>
        </w:rPr>
        <w:t xml:space="preserve"> — Каплан и Нортон рекомендовали использовать не более 20 KPI. Хоуп и Фрейзер предлагают использовать не более 10. Самой лучшей рекомендацией из существующей практики является правило «10/80/10». Это означает, что организация должна иметь около 10 ключевых показателей результативности, до 80 производственных показателей и 10 ключевых показателей эффективности. Для подразделений Панов рекомендует использовать не более 10—15 KPI, в противном случае менеджеры будут перегружены планированием, а руководство компании — «разбором полётов» по исполнению KPI, которые не сильно влияют на результативность, как подразделения, так и компании.</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управляемости и контролируемости</w:t>
      </w:r>
      <w:r w:rsidRPr="00DB05EC">
        <w:rPr>
          <w:rFonts w:eastAsia="Times New Roman"/>
          <w:lang w:bidi="en-US"/>
        </w:rPr>
        <w:t xml:space="preserve"> — Подразделению, ответственному за определённый показатель, должны быть выделены ресурсы на его управление, а результат может быть проконтролирован.</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партнерства</w:t>
      </w:r>
      <w:r w:rsidRPr="00DB05EC">
        <w:rPr>
          <w:rFonts w:eastAsia="Times New Roman"/>
          <w:lang w:bidi="en-US"/>
        </w:rPr>
        <w:t xml:space="preserve"> — Успешное решение задачи повышения производительности требует установления эффективного партнерства между всеми заинтересованными лицами: совместная разработка стратегии внедрения системы, необходимость добиться понимания того факта, что требуются перемены.</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перенесения усилий на главные направления</w:t>
      </w:r>
      <w:r w:rsidRPr="00DB05EC">
        <w:rPr>
          <w:rFonts w:eastAsia="Times New Roman"/>
          <w:lang w:bidi="en-US"/>
        </w:rPr>
        <w:t xml:space="preserve"> — Повышение производительности требует расширения полномочий сотрудников организации, особенно тех, кто работает непосредственно на «передовой линии»: помощь сотрудникам нуждающимся в повышении квалификации, обеспечение проведения тренингов, передачу ответственности на разработку собственных КПЭ, эффективное действие коммуникаций (горизонтальной и вертикальной)</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интеграции процессов оценки показателей, отчетности и повышения производительности</w:t>
      </w:r>
      <w:r w:rsidRPr="00DB05EC">
        <w:rPr>
          <w:rFonts w:eastAsia="Times New Roman"/>
          <w:lang w:bidi="en-US"/>
        </w:rPr>
        <w:t xml:space="preserve"> — Очень важно, чтобы менеджеры создали такую интегрированную схему оценки показателей и отчетности, которая стимулировала бы конкретные ответственные действия. Необходимо регулярно проводить отчетные совещания, по срокам, в зависимости от сложности решаемого вопроса.</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согласования производственных показателей со стратегией</w:t>
      </w:r>
      <w:r w:rsidRPr="00DB05EC">
        <w:rPr>
          <w:rFonts w:eastAsia="Times New Roman"/>
          <w:lang w:bidi="en-US"/>
        </w:rPr>
        <w:t xml:space="preserve"> — Показатели производственной деятельности лишены всякого смысла до тех пор, пока они остаются не </w:t>
      </w:r>
      <w:r w:rsidRPr="00DB05EC">
        <w:rPr>
          <w:rFonts w:eastAsia="Times New Roman"/>
          <w:lang w:bidi="en-US"/>
        </w:rPr>
        <w:lastRenderedPageBreak/>
        <w:t>привязанными к текущим критическим факторам успеха (КФУ), составляющим сбалансированную систему показателей (ССП), и стратегическим целям организации.</w:t>
      </w:r>
    </w:p>
    <w:p w:rsidR="004C76C8" w:rsidRPr="00C12C99" w:rsidRDefault="004C76C8" w:rsidP="004C76C8">
      <w:pPr>
        <w:pStyle w:val="Heading3"/>
        <w:jc w:val="both"/>
        <w:rPr>
          <w:rFonts w:eastAsia="Times New Roman"/>
          <w:lang w:val="ru-RU" w:bidi="en-US"/>
        </w:rPr>
      </w:pPr>
      <w:bookmarkStart w:id="82" w:name="_Toc438377388"/>
      <w:r w:rsidRPr="00C12C99">
        <w:rPr>
          <w:rFonts w:eastAsia="Times New Roman"/>
          <w:lang w:val="ru-RU" w:bidi="en-US"/>
        </w:rPr>
        <w:t>Диаграммы Ганта как оценка КМП</w:t>
      </w:r>
      <w:bookmarkEnd w:id="82"/>
    </w:p>
    <w:p w:rsidR="004C76C8" w:rsidRPr="00C12C99" w:rsidRDefault="004C76C8" w:rsidP="004C76C8">
      <w:pPr>
        <w:jc w:val="both"/>
        <w:rPr>
          <w:b/>
          <w:sz w:val="24"/>
          <w:lang w:val="ru-RU" w:bidi="en-US"/>
        </w:rPr>
      </w:pPr>
      <w:r w:rsidRPr="00C12C99">
        <w:rPr>
          <w:noProof/>
        </w:rPr>
        <w:drawing>
          <wp:inline distT="0" distB="0" distL="0" distR="0" wp14:anchorId="6D88831A" wp14:editId="291A63B3">
            <wp:extent cx="4286250" cy="1838325"/>
            <wp:effectExtent l="19050" t="0" r="0" b="0"/>
            <wp:docPr id="59" name="Рисунок 1" descr="C:\_\Университет\Курс 3\Семестр 5\Спецкурс кафедры ТП\man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6.jpg"/>
                    <pic:cNvPicPr>
                      <a:picLocks noChangeAspect="1" noChangeArrowheads="1"/>
                    </pic:cNvPicPr>
                  </pic:nvPicPr>
                  <pic:blipFill>
                    <a:blip r:embed="rId19" cstate="print"/>
                    <a:srcRect/>
                    <a:stretch>
                      <a:fillRect/>
                    </a:stretch>
                  </pic:blipFill>
                  <pic:spPr bwMode="auto">
                    <a:xfrm>
                      <a:off x="0" y="0"/>
                      <a:ext cx="4286250" cy="1838325"/>
                    </a:xfrm>
                    <a:prstGeom prst="rect">
                      <a:avLst/>
                    </a:prstGeom>
                    <a:noFill/>
                    <a:ln w="9525">
                      <a:noFill/>
                      <a:miter lim="800000"/>
                      <a:headEnd/>
                      <a:tailEnd/>
                    </a:ln>
                  </pic:spPr>
                </pic:pic>
              </a:graphicData>
            </a:graphic>
          </wp:inline>
        </w:drawing>
      </w:r>
    </w:p>
    <w:p w:rsidR="004C76C8" w:rsidRPr="00C12C99" w:rsidRDefault="004C76C8" w:rsidP="004C76C8">
      <w:pPr>
        <w:jc w:val="both"/>
        <w:rPr>
          <w:lang w:val="ru-RU" w:eastAsia="ru-RU" w:bidi="en-US"/>
        </w:rPr>
      </w:pPr>
      <w:r w:rsidRPr="00C12C99">
        <w:rPr>
          <w:b/>
          <w:bCs/>
          <w:lang w:val="ru-RU" w:eastAsia="ru-RU" w:bidi="en-US"/>
        </w:rPr>
        <w:t>Генри Лоренс Гантт</w:t>
      </w:r>
      <w:r w:rsidRPr="00C12C99">
        <w:rPr>
          <w:lang w:val="ru-RU" w:eastAsia="ru-RU" w:bidi="en-US"/>
        </w:rPr>
        <w:t xml:space="preserve"> (Henre Gantt, 1861—1919) — американский инженер-механик, иследователь принципов организации производства и систем человек-машина, создатель метода наглядного упорядочения работ - </w:t>
      </w:r>
      <w:r w:rsidRPr="00C12C99">
        <w:rPr>
          <w:b/>
          <w:bCs/>
          <w:lang w:val="ru-RU" w:eastAsia="ru-RU" w:bidi="en-US"/>
        </w:rPr>
        <w:t>диаграммы Гантта</w:t>
      </w:r>
      <w:r w:rsidRPr="00C12C99">
        <w:rPr>
          <w:lang w:val="ru-RU" w:eastAsia="ru-RU" w:bidi="en-US"/>
        </w:rPr>
        <w:t xml:space="preserve"> (Gantt Charts).</w:t>
      </w:r>
    </w:p>
    <w:p w:rsidR="004C76C8" w:rsidRPr="00C12C99" w:rsidRDefault="004C76C8" w:rsidP="004C76C8">
      <w:pPr>
        <w:jc w:val="both"/>
        <w:rPr>
          <w:lang w:val="ru-RU" w:eastAsia="ru-RU" w:bidi="en-US"/>
        </w:rPr>
      </w:pPr>
      <w:r w:rsidRPr="00C12C99">
        <w:rPr>
          <w:lang w:val="ru-RU" w:eastAsia="ru-RU" w:bidi="en-US"/>
        </w:rPr>
        <w:t xml:space="preserve">Идея Гантта состояла в том, что главным ресурсом планирования является время, а основой принятия управленческих решений - сравнение запланированного и фактического состояния работ. На диаграммах Гантта по горизонтали обычно показывают интервалы времени, а по вертикали - работы, операции, оборудование. </w:t>
      </w:r>
    </w:p>
    <w:p w:rsidR="004C76C8" w:rsidRPr="004C76C8" w:rsidRDefault="004C76C8" w:rsidP="004C76C8">
      <w:pPr>
        <w:jc w:val="both"/>
        <w:rPr>
          <w:lang w:val="ru-RU" w:eastAsia="ru-RU" w:bidi="en-US"/>
        </w:rPr>
      </w:pPr>
      <w:r w:rsidRPr="00C12C99">
        <w:rPr>
          <w:lang w:val="ru-RU" w:eastAsia="ru-RU" w:bidi="en-US"/>
        </w:rPr>
        <w:t>Горизонтальные отрезки отражают длительность выполнения работ. Выбрав по горизонтальной оси текущий момент времени и получив оперативную информацию о ходе производства, можно сопоставить фактическое с</w:t>
      </w:r>
      <w:r>
        <w:rPr>
          <w:lang w:val="ru-RU" w:eastAsia="ru-RU" w:bidi="en-US"/>
        </w:rPr>
        <w:t>остояние дел и планировавшееся.</w:t>
      </w:r>
    </w:p>
    <w:p w:rsidR="00491F14" w:rsidRDefault="00491F14" w:rsidP="00DF0F58">
      <w:pPr>
        <w:pStyle w:val="Heading2"/>
        <w:jc w:val="both"/>
        <w:rPr>
          <w:lang w:val="ru-RU"/>
        </w:rPr>
      </w:pPr>
      <w:bookmarkStart w:id="83" w:name="_Toc438377287"/>
      <w:bookmarkStart w:id="84" w:name="_Toc438377389"/>
      <w:r w:rsidRPr="00230901">
        <w:rPr>
          <w:lang w:val="ru-RU"/>
        </w:rPr>
        <w:t>Роли в команде и их функции</w:t>
      </w:r>
      <w:bookmarkEnd w:id="83"/>
      <w:bookmarkEnd w:id="84"/>
    </w:p>
    <w:p w:rsidR="006A701B" w:rsidRPr="00561567" w:rsidRDefault="006A701B" w:rsidP="00552A9A">
      <w:pPr>
        <w:pStyle w:val="Heading3"/>
        <w:rPr>
          <w:lang w:val="ru-RU"/>
        </w:rPr>
      </w:pPr>
      <w:bookmarkStart w:id="85" w:name="_Toc429916156"/>
      <w:bookmarkStart w:id="86" w:name="_Toc438377390"/>
      <w:r>
        <w:rPr>
          <w:lang w:val="ru-RU"/>
        </w:rPr>
        <w:t>Для чего нужно разделение ролей</w:t>
      </w:r>
      <w:bookmarkEnd w:id="85"/>
      <w:bookmarkEnd w:id="86"/>
    </w:p>
    <w:p w:rsidR="006A701B" w:rsidRDefault="006A701B" w:rsidP="00DF0F58">
      <w:pPr>
        <w:jc w:val="both"/>
        <w:rPr>
          <w:lang w:val="ru-RU"/>
        </w:rPr>
      </w:pPr>
      <w:r w:rsidRPr="00173DFB">
        <w:rPr>
          <w:lang w:val="ru-RU"/>
        </w:rPr>
        <w:t xml:space="preserve">Каждый </w:t>
      </w:r>
      <w:r>
        <w:t>IT</w:t>
      </w:r>
      <w:r>
        <w:rPr>
          <w:lang w:val="ru-RU"/>
        </w:rPr>
        <w:t>-</w:t>
      </w:r>
      <w:r w:rsidRPr="00173DFB">
        <w:rPr>
          <w:lang w:val="ru-RU"/>
        </w:rPr>
        <w:t xml:space="preserve">специалист идет по пути наименьшего сопротивления, как правило, пытаясь сбросить часть работы на коллегу. Для избегания возможных конфликтов в команде нужно четко разграничить участок работ каждого участника, в том числе заказчика. Для целенаправленного выполнения проекта должен быть выполнен ряд работ, различных как по своему назначению, так и по квалификационным требованиям, предъявляемым к </w:t>
      </w:r>
      <w:r w:rsidRPr="00173DFB">
        <w:rPr>
          <w:rStyle w:val="Emphasis"/>
          <w:lang w:val="ru-RU"/>
        </w:rPr>
        <w:t>разработчикам</w:t>
      </w:r>
      <w:r w:rsidRPr="00173DFB">
        <w:rPr>
          <w:lang w:val="ru-RU"/>
        </w:rPr>
        <w:t xml:space="preserve">. Иными словами, в ходе развития проекта командой </w:t>
      </w:r>
      <w:r w:rsidRPr="00173DFB">
        <w:rPr>
          <w:rStyle w:val="Emphasis"/>
          <w:lang w:val="ru-RU"/>
        </w:rPr>
        <w:t>разработчиков</w:t>
      </w:r>
      <w:r w:rsidRPr="00173DFB">
        <w:rPr>
          <w:lang w:val="ru-RU"/>
        </w:rPr>
        <w:t xml:space="preserve"> выполняются те или иные функции. </w:t>
      </w:r>
    </w:p>
    <w:p w:rsidR="006A701B" w:rsidRDefault="006A701B" w:rsidP="00552A9A">
      <w:pPr>
        <w:pStyle w:val="Heading3"/>
        <w:rPr>
          <w:lang w:val="ru-RU"/>
        </w:rPr>
      </w:pPr>
      <w:bookmarkStart w:id="87" w:name="_Toc429916157"/>
      <w:bookmarkStart w:id="88" w:name="_Toc438377391"/>
      <w:r>
        <w:rPr>
          <w:lang w:val="ru-RU"/>
        </w:rPr>
        <w:t>Распределение функций между исполнителями</w:t>
      </w:r>
      <w:bookmarkEnd w:id="87"/>
      <w:bookmarkEnd w:id="88"/>
    </w:p>
    <w:p w:rsidR="006A701B" w:rsidRDefault="006A701B" w:rsidP="00DF0F58">
      <w:pPr>
        <w:jc w:val="both"/>
        <w:rPr>
          <w:lang w:val="ru-RU"/>
        </w:rPr>
      </w:pPr>
      <w:r w:rsidRPr="00173DFB">
        <w:rPr>
          <w:lang w:val="ru-RU"/>
        </w:rPr>
        <w:t xml:space="preserve">Функции, выполняемые </w:t>
      </w:r>
      <w:r w:rsidRPr="009829A6">
        <w:rPr>
          <w:rStyle w:val="Emphasis"/>
          <w:i w:val="0"/>
          <w:lang w:val="ru-RU"/>
        </w:rPr>
        <w:t>разработчиками</w:t>
      </w:r>
      <w:r w:rsidRPr="009829A6">
        <w:rPr>
          <w:i/>
          <w:lang w:val="ru-RU"/>
        </w:rPr>
        <w:t>,</w:t>
      </w:r>
      <w:r w:rsidRPr="00173DFB">
        <w:rPr>
          <w:lang w:val="ru-RU"/>
        </w:rPr>
        <w:t xml:space="preserve"> — понятие неформализованное. В разных проектах оно может обретать свое содержание. </w:t>
      </w:r>
      <w:r>
        <w:rPr>
          <w:lang w:val="ru-RU"/>
        </w:rPr>
        <w:t>З</w:t>
      </w:r>
      <w:r w:rsidRPr="00173DFB">
        <w:rPr>
          <w:lang w:val="ru-RU"/>
        </w:rPr>
        <w:t xml:space="preserve">аметим, что в рамках деятельности менеджера любого проекта необходимо организовать </w:t>
      </w:r>
      <w:r w:rsidRPr="00173DFB">
        <w:rPr>
          <w:rStyle w:val="Emphasis"/>
          <w:lang w:val="ru-RU"/>
        </w:rPr>
        <w:t>распределение функций</w:t>
      </w:r>
      <w:r w:rsidRPr="00173DFB">
        <w:rPr>
          <w:lang w:val="ru-RU"/>
        </w:rPr>
        <w:t xml:space="preserve"> проекта между исполнителями. В результате ее выполнения члены команды, выполняющей проект, начинают играть соответствующие роли.</w:t>
      </w:r>
      <w:r w:rsidRPr="00173DFB">
        <w:rPr>
          <w:lang w:val="ru-RU"/>
        </w:rPr>
        <w:br/>
        <w:t xml:space="preserve">Обычно роль объединяет родственные функции. Также принято обозначать роли их главными функциями. Продолжая только что приведенную иллюстрацию функций, выполняемых </w:t>
      </w:r>
      <w:r w:rsidRPr="00173DFB">
        <w:rPr>
          <w:rStyle w:val="Emphasis"/>
          <w:lang w:val="ru-RU"/>
        </w:rPr>
        <w:t>разработчиками</w:t>
      </w:r>
      <w:r w:rsidRPr="00173DFB">
        <w:rPr>
          <w:lang w:val="ru-RU"/>
        </w:rPr>
        <w:t xml:space="preserve"> проекта, укажем на следующие роли: кодировщик — действующее лицо, главной функцией которого является кодирование, аналитик — тот, кто занимается анализом требований. </w:t>
      </w:r>
      <w:r w:rsidRPr="00173DFB">
        <w:rPr>
          <w:lang w:val="ru-RU"/>
        </w:rPr>
        <w:lastRenderedPageBreak/>
        <w:t xml:space="preserve">Подобную характеристику можно дать и </w:t>
      </w:r>
      <w:r w:rsidRPr="00173DFB">
        <w:rPr>
          <w:rStyle w:val="Emphasis"/>
          <w:lang w:val="ru-RU"/>
        </w:rPr>
        <w:t>тестировщику</w:t>
      </w:r>
      <w:r w:rsidRPr="00173DFB">
        <w:rPr>
          <w:lang w:val="ru-RU"/>
        </w:rPr>
        <w:t xml:space="preserve">. Что же касается функции отладки, то в реальных проектах она обычно подразделяется на несколько видов: отладка компонентов, которой занимаются </w:t>
      </w:r>
      <w:r w:rsidRPr="00173DFB">
        <w:rPr>
          <w:rStyle w:val="Emphasis"/>
          <w:lang w:val="ru-RU"/>
        </w:rPr>
        <w:t>разработчики</w:t>
      </w:r>
      <w:r w:rsidRPr="00173DFB">
        <w:rPr>
          <w:lang w:val="ru-RU"/>
        </w:rPr>
        <w:t xml:space="preserve"> компонентов (например, те же кодировщики) и комплексная отладка, которая может поручаться специально выделенным сотрудникам или рассматриваться в качестве задачи группы </w:t>
      </w:r>
      <w:r w:rsidRPr="00173DFB">
        <w:rPr>
          <w:rStyle w:val="Emphasis"/>
          <w:lang w:val="ru-RU"/>
        </w:rPr>
        <w:t>разработчиков</w:t>
      </w:r>
      <w:r w:rsidRPr="00173DFB">
        <w:rPr>
          <w:lang w:val="ru-RU"/>
        </w:rPr>
        <w:t>. Часто выполняются такие работы, как отладка спецификаций, декомпозиция проекта и др. Иными словами, функция отладки обычно не рассматривается как образующая роль, а распределяется по нескольким ролям в соответствии с принятой стратегией развития</w:t>
      </w:r>
      <w:r>
        <w:rPr>
          <w:lang w:val="ru-RU"/>
        </w:rPr>
        <w:t xml:space="preserve"> проекта. </w:t>
      </w:r>
      <w:r>
        <w:rPr>
          <w:rFonts w:eastAsia="Times New Roman" w:cs="Times New Roman"/>
          <w:lang w:val="ru-RU"/>
        </w:rPr>
        <w:t>Роли назначаются на начальной стадии жизненного цикла проекта.</w:t>
      </w:r>
    </w:p>
    <w:p w:rsidR="006A701B" w:rsidRDefault="006A701B" w:rsidP="00DF0F58">
      <w:pPr>
        <w:jc w:val="both"/>
        <w:rPr>
          <w:lang w:val="ru-RU"/>
        </w:rPr>
      </w:pPr>
      <w:r w:rsidRPr="00173DFB">
        <w:rPr>
          <w:lang w:val="ru-RU"/>
        </w:rPr>
        <w:t xml:space="preserve">Не следует путать функции, которые предписано выполнять </w:t>
      </w:r>
      <w:r w:rsidRPr="00173DFB">
        <w:rPr>
          <w:rStyle w:val="Emphasis"/>
          <w:lang w:val="ru-RU"/>
        </w:rPr>
        <w:t>разработчику</w:t>
      </w:r>
      <w:r w:rsidRPr="00173DFB">
        <w:rPr>
          <w:lang w:val="ru-RU"/>
        </w:rPr>
        <w:t xml:space="preserve"> как исполнителю определенной роли, с поручениями в проекте. Поручения — это разовые или систематические задания, из которых обычно и складываются действия, необходимые для выполнения той или иной функции. Если для функции определен регламент выполнения поручений, т. е. последовательность выполнения составляющих ее поручений не требует дополнительных разъяснений для исполнителя, то такая функция называется технологической. В случае нетехнологической функции сотруднику, который выполняет соответствующую роль, приходится самому выстраивать нужную последовательность. Иными словами, технология здесь уступае</w:t>
      </w:r>
      <w:r>
        <w:rPr>
          <w:lang w:val="ru-RU"/>
        </w:rPr>
        <w:t>т место ремеслу.</w:t>
      </w:r>
    </w:p>
    <w:p w:rsidR="006A701B" w:rsidRDefault="006A701B" w:rsidP="00DF0F58">
      <w:pPr>
        <w:jc w:val="both"/>
        <w:rPr>
          <w:lang w:val="ru-RU"/>
        </w:rPr>
      </w:pPr>
      <w:r w:rsidRPr="00173DFB">
        <w:rPr>
          <w:lang w:val="ru-RU"/>
        </w:rPr>
        <w:t xml:space="preserve">При разработке любых проектов естественно стремление к повышению их технологичности, к установлению регламента для как можно большего числа функций. И одним из способов достижения этого для менеджера является использование работников с нужной квалификацией, для которых поручаемые им роли оказываются технологичными, т.е. состоящими только из </w:t>
      </w:r>
      <w:r w:rsidRPr="00173DFB">
        <w:rPr>
          <w:rStyle w:val="Emphasis"/>
          <w:lang w:val="ru-RU"/>
        </w:rPr>
        <w:t>технологических функций</w:t>
      </w:r>
      <w:r w:rsidRPr="00173DFB">
        <w:rPr>
          <w:lang w:val="ru-RU"/>
        </w:rPr>
        <w:t>. К сожалению, реальность такова, что менеджеру приходится работать в условиях ограниченных возможностей в подборе кадров, а потому уровень технологичности выполнения проекта снижается по с</w:t>
      </w:r>
      <w:r>
        <w:rPr>
          <w:lang w:val="ru-RU"/>
        </w:rPr>
        <w:t xml:space="preserve">равнению с идеальной ситуацией. </w:t>
      </w:r>
      <w:r w:rsidRPr="00173DFB">
        <w:rPr>
          <w:lang w:val="ru-RU"/>
        </w:rPr>
        <w:t xml:space="preserve">Таким образом, в рамках любого проекта возникает задача повышения квалификации сотрудников. Для различных схем ведения проектов эта задача решается по-разному. Крайнюю точку зрения на проблему соответствия квалификации работников требованиям проекта отражает идея </w:t>
      </w:r>
      <w:r w:rsidRPr="00BD55BA">
        <w:rPr>
          <w:rStyle w:val="Emphasis"/>
          <w:bCs/>
          <w:lang w:val="ru-RU"/>
        </w:rPr>
        <w:t>экстремального программирования</w:t>
      </w:r>
      <w:r w:rsidRPr="00BD55BA">
        <w:rPr>
          <w:lang w:val="ru-RU"/>
        </w:rPr>
        <w:t>,</w:t>
      </w:r>
      <w:r w:rsidRPr="00173DFB">
        <w:rPr>
          <w:lang w:val="ru-RU"/>
        </w:rPr>
        <w:t xml:space="preserve"> когда используется неформальная организация группы исполнителей проекта без четкого распределения ролей, а значит, и обязательств сотрудников. В этом случае провозглашается принцип, когда каждый в группе делает то, что он умеет делать лучше всего. И хотя все функции, которые должны выполняться, остаются, создается впечатление, что в группе исполнителей проекта исчезают роли. В результате возможны пробелы в разработке, в частности при анализе и декомпозиции проектируемой системы. Чтобы этого избежать, </w:t>
      </w:r>
      <w:r w:rsidRPr="00173DFB">
        <w:rPr>
          <w:rStyle w:val="Emphasis"/>
          <w:lang w:val="ru-RU"/>
        </w:rPr>
        <w:t>разработчики</w:t>
      </w:r>
      <w:r w:rsidRPr="00173DFB">
        <w:rPr>
          <w:lang w:val="ru-RU"/>
        </w:rPr>
        <w:t xml:space="preserve"> должны понимать, какую абстрактную роль они исполняют в каждый конкретный момент, выполнение каких проектных функций необходимо сейчас, как связаны между собой работы, как должны распределяться ресурсы. Словом, они должны обращать внимание на выполнение распределенных по группе менеджерских функций. И даже в этом случае схему </w:t>
      </w:r>
      <w:r w:rsidRPr="00173DFB">
        <w:rPr>
          <w:rStyle w:val="Emphasis"/>
          <w:lang w:val="ru-RU"/>
        </w:rPr>
        <w:t>экстремального программирования</w:t>
      </w:r>
      <w:r w:rsidRPr="00173DFB">
        <w:rPr>
          <w:lang w:val="ru-RU"/>
        </w:rPr>
        <w:t xml:space="preserve"> можно рекомендовать лишь для слаженных групп исполнителей с высоким уровне</w:t>
      </w:r>
      <w:r>
        <w:rPr>
          <w:lang w:val="ru-RU"/>
        </w:rPr>
        <w:t>м коллективной ответственности.</w:t>
      </w:r>
    </w:p>
    <w:p w:rsidR="006A701B" w:rsidRPr="00C049DA" w:rsidRDefault="006A701B" w:rsidP="00DF0F58">
      <w:pPr>
        <w:jc w:val="both"/>
        <w:rPr>
          <w:lang w:val="ru-RU"/>
        </w:rPr>
      </w:pPr>
      <w:r w:rsidRPr="00173DFB">
        <w:rPr>
          <w:lang w:val="ru-RU"/>
        </w:rPr>
        <w:t xml:space="preserve">Функции, выполняемые </w:t>
      </w:r>
      <w:r w:rsidRPr="00173DFB">
        <w:rPr>
          <w:rStyle w:val="Emphasis"/>
          <w:lang w:val="ru-RU"/>
        </w:rPr>
        <w:t>разр</w:t>
      </w:r>
      <w:r w:rsidRPr="00C049DA">
        <w:rPr>
          <w:rStyle w:val="Emphasis"/>
          <w:lang w:val="ru-RU"/>
        </w:rPr>
        <w:t>аботчиками</w:t>
      </w:r>
      <w:r w:rsidRPr="00C049DA">
        <w:rPr>
          <w:lang w:val="ru-RU"/>
        </w:rPr>
        <w:t xml:space="preserve"> в проекте, подразделяются на:</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t>Организационные</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t>Производственные</w:t>
      </w:r>
      <w:r w:rsidRPr="00C049DA">
        <w:rPr>
          <w:i/>
          <w:szCs w:val="22"/>
        </w:rPr>
        <w:t xml:space="preserve"> </w:t>
      </w:r>
    </w:p>
    <w:p w:rsidR="006A701B" w:rsidRPr="000E1545" w:rsidRDefault="006A701B" w:rsidP="00DF0F58">
      <w:pPr>
        <w:jc w:val="both"/>
        <w:rPr>
          <w:lang w:val="ru-RU"/>
        </w:rPr>
      </w:pPr>
      <w:r w:rsidRPr="000E1545">
        <w:rPr>
          <w:lang w:val="ru-RU"/>
        </w:rPr>
        <w:lastRenderedPageBreak/>
        <w:t xml:space="preserve">Первые создают условия для выполнения проектных заданий, вторые непосредственно связаны с этими заданиями. Часто неудачи проекта возникают из-за того, что менеджер не учитывает важность выполнения </w:t>
      </w:r>
      <w:r w:rsidRPr="000E1545">
        <w:rPr>
          <w:rStyle w:val="Emphasis"/>
          <w:lang w:val="ru-RU"/>
        </w:rPr>
        <w:t>организационных функций</w:t>
      </w:r>
      <w:r w:rsidRPr="000E1545">
        <w:rPr>
          <w:lang w:val="ru-RU"/>
        </w:rPr>
        <w:t xml:space="preserve">. Так, обычно проектное задание фиксирует лишь то, что нужно предъявлять </w:t>
      </w:r>
      <w:r w:rsidRPr="000E1545">
        <w:rPr>
          <w:rStyle w:val="Emphasis"/>
          <w:lang w:val="ru-RU"/>
        </w:rPr>
        <w:t>заказчику</w:t>
      </w:r>
      <w:r w:rsidRPr="000E1545">
        <w:rPr>
          <w:lang w:val="ru-RU"/>
        </w:rPr>
        <w:t xml:space="preserve"> в качестве результатов. С точки зрения результатов просто не требуется знать, например, как организована передача проектных материалов между </w:t>
      </w:r>
      <w:r w:rsidRPr="000E1545">
        <w:rPr>
          <w:rStyle w:val="Emphasis"/>
          <w:lang w:val="ru-RU"/>
        </w:rPr>
        <w:t>разработчиками</w:t>
      </w:r>
      <w:r w:rsidRPr="000E1545">
        <w:rPr>
          <w:lang w:val="ru-RU"/>
        </w:rPr>
        <w:t>, какая процедура отчетности предусматривается, но игнорирование задач реализации информационных потоков в проекте может привести к хаосу, что в конечном итоге отразится и на результатах.</w:t>
      </w:r>
    </w:p>
    <w:p w:rsidR="006A701B" w:rsidRDefault="006A701B" w:rsidP="00DF0F58">
      <w:pPr>
        <w:jc w:val="both"/>
        <w:rPr>
          <w:lang w:val="ru-RU"/>
        </w:rPr>
      </w:pPr>
      <w:r w:rsidRPr="00173DFB">
        <w:rPr>
          <w:lang w:val="ru-RU"/>
        </w:rPr>
        <w:t xml:space="preserve">Понятно, что как состав, так и значимость ролей </w:t>
      </w:r>
      <w:r w:rsidRPr="00173DFB">
        <w:rPr>
          <w:rStyle w:val="Emphasis"/>
          <w:lang w:val="ru-RU"/>
        </w:rPr>
        <w:t>разработчиков</w:t>
      </w:r>
      <w:r w:rsidRPr="00173DFB">
        <w:rPr>
          <w:lang w:val="ru-RU"/>
        </w:rPr>
        <w:t xml:space="preserve"> и тех, кто с ними связан, различаются в зависимости от выполняемого проекта, от коллектива исполнителей, принятой технологии, от других факторов. Неоднозначность выбора ролей приводит к тому, что их список ч</w:t>
      </w:r>
      <w:r>
        <w:rPr>
          <w:lang w:val="ru-RU"/>
        </w:rPr>
        <w:t xml:space="preserve">асто становится непомерно велик. </w:t>
      </w:r>
      <w:r w:rsidRPr="00173DFB">
        <w:rPr>
          <w:lang w:val="ru-RU"/>
        </w:rPr>
        <w:t>Чрезмерное увеличение числа есть следствие отождествления роли и функции и, соответственно, игнорирования понятия родственности функций. В то же время, если ролей выбрано недостаточно, есть опасность, что не все нужные в проекте функции будут охваче</w:t>
      </w:r>
      <w:r>
        <w:rPr>
          <w:lang w:val="ru-RU"/>
        </w:rPr>
        <w:t>ны планированием и управлением.</w:t>
      </w:r>
    </w:p>
    <w:p w:rsidR="006A701B" w:rsidRPr="00DF4CCB" w:rsidRDefault="006A701B" w:rsidP="00DF0F58">
      <w:pPr>
        <w:jc w:val="both"/>
        <w:rPr>
          <w:lang w:val="ru-RU"/>
        </w:rPr>
      </w:pPr>
      <w:r>
        <w:rPr>
          <w:lang w:val="ru-RU"/>
        </w:rPr>
        <w:t xml:space="preserve">Также при выборе состава нужно учитывать направление того или иного человека. В случае крупных проектов необходимо нанимать узкопрофильным специалистов, так как они лучше знают свою сферу. Если у проекта небольшой бюджет, то можно сэкономить, наняв многопрофильных специалистов. К слову, есть такой класс разработчиков, как </w:t>
      </w:r>
      <w:r>
        <w:t>full</w:t>
      </w:r>
      <w:r w:rsidRPr="00DF4CCB">
        <w:rPr>
          <w:lang w:val="ru-RU"/>
        </w:rPr>
        <w:t>-</w:t>
      </w:r>
      <w:r>
        <w:t>stack</w:t>
      </w:r>
      <w:r w:rsidRPr="00DF4CCB">
        <w:rPr>
          <w:lang w:val="ru-RU"/>
        </w:rPr>
        <w:t xml:space="preserve"> </w:t>
      </w:r>
      <w:r>
        <w:rPr>
          <w:lang w:val="ru-RU"/>
        </w:rPr>
        <w:t xml:space="preserve">разработчики </w:t>
      </w:r>
      <w:r w:rsidRPr="00E50734">
        <w:rPr>
          <w:lang w:val="ru-RU"/>
        </w:rPr>
        <w:t>— это еще одна попытка «работодателей» получить задешево, то, что никогда дешевым быть не</w:t>
      </w:r>
      <w:r>
        <w:t> </w:t>
      </w:r>
      <w:r w:rsidRPr="00E50734">
        <w:rPr>
          <w:lang w:val="ru-RU"/>
        </w:rPr>
        <w:t>могло. Это такой</w:t>
      </w:r>
      <w:r>
        <w:t> </w:t>
      </w:r>
      <w:r w:rsidRPr="00E50734">
        <w:rPr>
          <w:lang w:val="ru-RU"/>
        </w:rPr>
        <w:t>же психологический прием, как и</w:t>
      </w:r>
      <w:r>
        <w:t> </w:t>
      </w:r>
      <w:r w:rsidRPr="00E50734">
        <w:rPr>
          <w:lang w:val="ru-RU"/>
        </w:rPr>
        <w:t>«вы</w:t>
      </w:r>
      <w:r>
        <w:t> </w:t>
      </w:r>
      <w:r w:rsidRPr="00E50734">
        <w:rPr>
          <w:lang w:val="ru-RU"/>
        </w:rPr>
        <w:t>же профессионал! Вы</w:t>
      </w:r>
      <w:r>
        <w:t> </w:t>
      </w:r>
      <w:r w:rsidRPr="00E50734">
        <w:rPr>
          <w:lang w:val="ru-RU"/>
        </w:rPr>
        <w:t>же профессионал?</w:t>
      </w:r>
      <w:r>
        <w:rPr>
          <w:lang w:val="ru-RU"/>
        </w:rPr>
        <w:t>»</w:t>
      </w:r>
    </w:p>
    <w:p w:rsidR="006A701B" w:rsidRDefault="006A701B" w:rsidP="00DF0F58">
      <w:pPr>
        <w:jc w:val="both"/>
        <w:rPr>
          <w:lang w:val="ru-RU"/>
        </w:rPr>
      </w:pPr>
      <w:r>
        <w:rPr>
          <w:lang w:val="ru-RU"/>
        </w:rPr>
        <w:t>Цепочку распределений ролей можно описать в следующем виде:</w:t>
      </w:r>
    </w:p>
    <w:p w:rsidR="006A701B" w:rsidRPr="00D213FC" w:rsidRDefault="00D213FC" w:rsidP="00DF0F58">
      <w:pPr>
        <w:pStyle w:val="ListParagraph"/>
        <w:numPr>
          <w:ilvl w:val="0"/>
          <w:numId w:val="18"/>
        </w:numPr>
        <w:spacing w:after="160" w:line="259" w:lineRule="auto"/>
        <w:jc w:val="both"/>
        <w:rPr>
          <w:szCs w:val="22"/>
        </w:rPr>
      </w:pPr>
      <w:r>
        <w:rPr>
          <w:szCs w:val="22"/>
        </w:rPr>
        <w:t>с</w:t>
      </w:r>
      <w:r w:rsidR="006A701B" w:rsidRPr="00D213FC">
        <w:rPr>
          <w:szCs w:val="22"/>
        </w:rPr>
        <w:t xml:space="preserve">понсор (куратор) проекта (это сотрудник (как правило, руководитель высшего звена) организации, реализующей проект, который курирует проект со стороны организации (владельца проекта), обеспечивает общий контроль и поддержку проекта) назначает менеджера проекта и обеспечивает ему необходимую поддержку. </w:t>
      </w:r>
    </w:p>
    <w:p w:rsidR="006A701B" w:rsidRPr="00D213FC" w:rsidRDefault="00D213FC" w:rsidP="00DF0F58">
      <w:pPr>
        <w:pStyle w:val="ListParagraph"/>
        <w:numPr>
          <w:ilvl w:val="0"/>
          <w:numId w:val="18"/>
        </w:numPr>
        <w:spacing w:after="160" w:line="259" w:lineRule="auto"/>
        <w:jc w:val="both"/>
        <w:rPr>
          <w:szCs w:val="22"/>
        </w:rPr>
      </w:pPr>
      <w:r>
        <w:rPr>
          <w:szCs w:val="22"/>
        </w:rPr>
        <w:t>м</w:t>
      </w:r>
      <w:r w:rsidR="006A701B" w:rsidRPr="00D213FC">
        <w:rPr>
          <w:szCs w:val="22"/>
        </w:rPr>
        <w:t xml:space="preserve">енеджер проекта выбирает команду управления проектом, среди которых есть командный лидер (team leader). </w:t>
      </w:r>
    </w:p>
    <w:p w:rsidR="006A701B" w:rsidRPr="00D213FC" w:rsidRDefault="00D213FC" w:rsidP="00DF0F58">
      <w:pPr>
        <w:pStyle w:val="ListParagraph"/>
        <w:numPr>
          <w:ilvl w:val="0"/>
          <w:numId w:val="18"/>
        </w:numPr>
        <w:spacing w:after="160" w:line="259" w:lineRule="auto"/>
        <w:jc w:val="both"/>
        <w:rPr>
          <w:szCs w:val="22"/>
        </w:rPr>
      </w:pPr>
      <w:r>
        <w:rPr>
          <w:szCs w:val="22"/>
        </w:rPr>
        <w:t>к</w:t>
      </w:r>
      <w:r w:rsidR="006A701B" w:rsidRPr="00D213FC">
        <w:rPr>
          <w:szCs w:val="22"/>
        </w:rPr>
        <w:t>омандный лидер назначает разработчиков.</w:t>
      </w:r>
    </w:p>
    <w:p w:rsidR="006A701B" w:rsidRPr="0060252A" w:rsidRDefault="006A701B" w:rsidP="00552A9A">
      <w:pPr>
        <w:pStyle w:val="Heading3"/>
        <w:rPr>
          <w:lang w:val="ru-RU"/>
        </w:rPr>
      </w:pPr>
      <w:bookmarkStart w:id="89" w:name="_Toc429916158"/>
      <w:bookmarkStart w:id="90" w:name="_Toc438377392"/>
      <w:r>
        <w:rPr>
          <w:lang w:val="ru-RU"/>
        </w:rPr>
        <w:t>Подход компании Microsoft к распределению ролей</w:t>
      </w:r>
      <w:bookmarkEnd w:id="89"/>
      <w:bookmarkEnd w:id="90"/>
    </w:p>
    <w:p w:rsidR="006A701B" w:rsidRDefault="006A701B" w:rsidP="00DF0F58">
      <w:pPr>
        <w:jc w:val="both"/>
        <w:rPr>
          <w:lang w:val="ru-RU"/>
        </w:rPr>
      </w:pPr>
      <w:r w:rsidRPr="00173DFB">
        <w:rPr>
          <w:lang w:val="ru-RU"/>
        </w:rPr>
        <w:t xml:space="preserve">Как конкретный </w:t>
      </w:r>
      <w:r w:rsidRPr="00173DFB">
        <w:rPr>
          <w:rStyle w:val="Emphasis"/>
          <w:lang w:val="ru-RU"/>
        </w:rPr>
        <w:t>разработчик</w:t>
      </w:r>
      <w:r w:rsidRPr="00173DFB">
        <w:rPr>
          <w:lang w:val="ru-RU"/>
        </w:rPr>
        <w:t xml:space="preserve"> может получать одновременно несколько ролей, так и роль может быть распределена между несколькими исполнителями. Когда менеджеру в конкретных условиях руководства коллективом придется распределять роли, он неизбежно столкнется с тем, что эта задача зависит и от специфики проекта, и от контингента исполнителей. В связи с этим уместно упомянуть об одном из ее решений, которое предлагается специалистами </w:t>
      </w:r>
      <w:r>
        <w:t>Microsoft</w:t>
      </w:r>
      <w:r w:rsidRPr="00173DFB">
        <w:rPr>
          <w:lang w:val="ru-RU"/>
        </w:rPr>
        <w:t xml:space="preserve"> в к</w:t>
      </w:r>
      <w:r>
        <w:rPr>
          <w:lang w:val="ru-RU"/>
        </w:rPr>
        <w:t>ачестве универсального подхода.</w:t>
      </w:r>
    </w:p>
    <w:p w:rsidR="006A701B" w:rsidRPr="00F42B18" w:rsidRDefault="006A701B" w:rsidP="00DF0F58">
      <w:pPr>
        <w:jc w:val="both"/>
        <w:rPr>
          <w:lang w:val="ru-RU"/>
        </w:rPr>
      </w:pPr>
      <w:r>
        <w:rPr>
          <w:lang w:val="ru-RU"/>
        </w:rPr>
        <w:t>П</w:t>
      </w:r>
      <w:r w:rsidRPr="00173DFB">
        <w:rPr>
          <w:lang w:val="ru-RU"/>
        </w:rPr>
        <w:t xml:space="preserve">редлагается образовывать небольшие мобильные коллективы как атомарные производственные единицы с общей ответственностью за выполняемые задания — так называемые проектные группы. Такие группы строятся как многопрофильные команды, члены которых распределяют </w:t>
      </w:r>
      <w:r w:rsidRPr="00F42B18">
        <w:rPr>
          <w:lang w:val="ru-RU"/>
        </w:rPr>
        <w:t xml:space="preserve">между собой ответственность и дополняют </w:t>
      </w:r>
      <w:r w:rsidRPr="00F42B18">
        <w:rPr>
          <w:rStyle w:val="Emphasis"/>
          <w:lang w:val="ru-RU"/>
        </w:rPr>
        <w:t>области компетентности</w:t>
      </w:r>
      <w:r w:rsidRPr="00F42B18">
        <w:rPr>
          <w:lang w:val="ru-RU"/>
        </w:rPr>
        <w:t xml:space="preserve"> друг друга. Группа состоит не более чем из 10 человек. Все они считаются обладающими сходным уровнем профессиональной подготовки, </w:t>
      </w:r>
      <w:r w:rsidRPr="00F42B18">
        <w:rPr>
          <w:lang w:val="ru-RU"/>
        </w:rPr>
        <w:lastRenderedPageBreak/>
        <w:t>хотя и в разных областях индивидуальной специализации. Провозглашается равноправие членов группы и коллективная ответственность за выполняемые задания: проектная группа — команда равных. Все это позволяет сохранять внутри группы неформальные отношения.</w:t>
      </w:r>
      <w:r w:rsidRPr="00F42B18">
        <w:rPr>
          <w:lang w:val="ru-RU"/>
        </w:rPr>
        <w:br/>
        <w:t xml:space="preserve">Вместо понятия роли для группы в целом определяются </w:t>
      </w:r>
      <w:r w:rsidRPr="00F42B18">
        <w:rPr>
          <w:rStyle w:val="Emphasis"/>
          <w:b/>
          <w:bCs/>
          <w:lang w:val="ru-RU"/>
        </w:rPr>
        <w:t>ролевые кластеры</w:t>
      </w:r>
      <w:r w:rsidRPr="00F42B18">
        <w:rPr>
          <w:lang w:val="ru-RU"/>
        </w:rPr>
        <w:t xml:space="preserve">, которые заполняются точно так же, как происходит распределение ролей. В то время как за успех проекта ответственна вся команда, каждый из ее </w:t>
      </w:r>
      <w:r w:rsidRPr="00F42B18">
        <w:rPr>
          <w:rStyle w:val="Emphasis"/>
          <w:lang w:val="ru-RU"/>
        </w:rPr>
        <w:t>ролевых кластеров</w:t>
      </w:r>
      <w:r w:rsidRPr="00F42B18">
        <w:rPr>
          <w:lang w:val="ru-RU"/>
        </w:rPr>
        <w:t xml:space="preserve">, определяемых моделью, ассоциирован с одной из проектных целей и работает над ее достижением. В данной модели именно эти цели задают роли </w:t>
      </w:r>
      <w:r w:rsidRPr="00F42B18">
        <w:rPr>
          <w:rStyle w:val="Emphasis"/>
          <w:lang w:val="ru-RU"/>
        </w:rPr>
        <w:t>разработчиков</w:t>
      </w:r>
      <w:r w:rsidRPr="00F42B18">
        <w:rPr>
          <w:lang w:val="ru-RU"/>
        </w:rPr>
        <w:t xml:space="preserve">, которые определяются кластерами. В терминологии используется понятие </w:t>
      </w:r>
      <w:r w:rsidRPr="00F42B18">
        <w:rPr>
          <w:rStyle w:val="Emphasis"/>
          <w:lang w:val="ru-RU"/>
        </w:rPr>
        <w:t>области компетенции</w:t>
      </w:r>
      <w:r w:rsidRPr="00F42B18">
        <w:rPr>
          <w:lang w:val="ru-RU"/>
        </w:rPr>
        <w:t xml:space="preserve">, или </w:t>
      </w:r>
      <w:r w:rsidRPr="00F42B18">
        <w:rPr>
          <w:rStyle w:val="Emphasis"/>
          <w:lang w:val="ru-RU"/>
        </w:rPr>
        <w:t>области функциональной специализации</w:t>
      </w:r>
      <w:r w:rsidRPr="00F42B18">
        <w:rPr>
          <w:lang w:val="ru-RU"/>
        </w:rPr>
        <w:t xml:space="preserve"> (</w:t>
      </w:r>
      <w:r w:rsidRPr="00F42B18">
        <w:t>functional</w:t>
      </w:r>
      <w:r w:rsidRPr="00F42B18">
        <w:rPr>
          <w:lang w:val="ru-RU"/>
        </w:rPr>
        <w:t xml:space="preserve"> </w:t>
      </w:r>
      <w:r w:rsidRPr="00F42B18">
        <w:t>area</w:t>
      </w:r>
      <w:r w:rsidRPr="00F42B18">
        <w:rPr>
          <w:lang w:val="ru-RU"/>
        </w:rPr>
        <w:t xml:space="preserve">), обозначающее ту или иную роль, которую выполняет кластер группы в проекте. Принципиальное отличие распределения исполнителей по </w:t>
      </w:r>
      <w:r w:rsidRPr="00F42B18">
        <w:rPr>
          <w:rStyle w:val="Emphasis"/>
          <w:lang w:val="ru-RU"/>
        </w:rPr>
        <w:t>ролевым кластерам</w:t>
      </w:r>
      <w:r w:rsidRPr="00F42B18">
        <w:rPr>
          <w:lang w:val="ru-RU"/>
        </w:rPr>
        <w:t xml:space="preserve"> от распределения ролей заключается лишь в том, что ответственность за это несет не </w:t>
      </w:r>
      <w:r w:rsidRPr="00F42B18">
        <w:rPr>
          <w:rStyle w:val="Emphasis"/>
          <w:lang w:val="ru-RU"/>
        </w:rPr>
        <w:t>менеджер проекта</w:t>
      </w:r>
      <w:r w:rsidRPr="00F42B18">
        <w:rPr>
          <w:lang w:val="ru-RU"/>
        </w:rPr>
        <w:t>, а сама группа. Менеджер проекта выдает задания и контролирует их выполнение лишь в целом для группы, не вмешиваясь в ее работу.</w:t>
      </w:r>
    </w:p>
    <w:p w:rsidR="006A701B" w:rsidRPr="00F42B18" w:rsidRDefault="006A701B" w:rsidP="00DF0F58">
      <w:pPr>
        <w:jc w:val="both"/>
        <w:rPr>
          <w:rFonts w:eastAsia="Times New Roman" w:cs="Times New Roman"/>
          <w:lang w:val="ru-RU"/>
        </w:rPr>
      </w:pPr>
      <w:r w:rsidRPr="00F42B18">
        <w:rPr>
          <w:rFonts w:eastAsia="Times New Roman" w:cs="Times New Roman"/>
          <w:lang w:val="ru-RU"/>
        </w:rPr>
        <w:t xml:space="preserve">Определено шесть </w:t>
      </w:r>
      <w:r w:rsidRPr="00F42B18">
        <w:rPr>
          <w:rFonts w:eastAsia="Times New Roman" w:cs="Times New Roman"/>
          <w:b/>
          <w:lang w:val="ru-RU"/>
        </w:rPr>
        <w:t>ролевых кластеров</w:t>
      </w:r>
      <w:r w:rsidRPr="00F42B18">
        <w:rPr>
          <w:rFonts w:eastAsia="Times New Roman" w:cs="Times New Roman"/>
          <w:lang w:val="ru-RU"/>
        </w:rPr>
        <w:t>, которые соответствующим образом структурируют проектные функции разработчиков:</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продуктом (product management)</w:t>
      </w:r>
      <w:r w:rsidRPr="00F42B18">
        <w:rPr>
          <w:rFonts w:eastAsia="Times New Roman"/>
          <w:szCs w:val="22"/>
        </w:rPr>
        <w:t xml:space="preserve">. Ключевая цель кластера — обеспечивать удовлетворение интересов заказчика. Для ее достижения кластер должен содержать следующие области компетенции: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планирование продукта;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планирование доходов;</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представление интересов заказчика;</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szCs w:val="22"/>
        </w:rPr>
        <w:t>маркетинг.</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программой (program management)</w:t>
      </w:r>
      <w:r w:rsidRPr="00F42B18">
        <w:rPr>
          <w:rFonts w:eastAsia="Times New Roman"/>
          <w:szCs w:val="22"/>
        </w:rPr>
        <w:t xml:space="preserve">. Задача — обеспечить реализацию решения в рамках ограничений проекта, что может рассматриваться как удовлетворение требований к бюджету проекта и к его результату. Области компетенции кластера: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управление проектом;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выработка архитектуры решения;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контроль производственного процесса;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административные службы.</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Разработка (development)</w:t>
      </w:r>
      <w:r w:rsidRPr="00F42B18">
        <w:rPr>
          <w:rFonts w:eastAsia="Times New Roman"/>
          <w:szCs w:val="22"/>
        </w:rPr>
        <w:t xml:space="preserve">. Первостепенной задачей кластера является построение решения в соответствии со спецификацией. Области компетенции кластера: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технологическое консультирование;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проектирование и осуществление реализации;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разработка приложений;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разработка инфраструктуры.</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Тестирование (test)</w:t>
      </w:r>
      <w:r w:rsidRPr="00F42B18">
        <w:rPr>
          <w:rFonts w:eastAsia="Times New Roman"/>
          <w:szCs w:val="22"/>
        </w:rPr>
        <w:t xml:space="preserve">. Задача кластера — одобрение выпуска продукта только после того, как все дефекты выявлены и устранены.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разработка тестов;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отчетность о тестах;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планирование тестов.</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Удовлетворение потребителя (user experience)</w:t>
      </w:r>
      <w:r w:rsidRPr="00F42B18">
        <w:rPr>
          <w:rFonts w:eastAsia="Times New Roman"/>
          <w:szCs w:val="22"/>
        </w:rPr>
        <w:t xml:space="preserve">. Цель кластера — повышение эффективности использования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lastRenderedPageBreak/>
        <w:t>общедоступность (возможности работы для людей с недостатками зрения, слуха и др.);</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интернационализация (эксплуатация в иноязычных средах);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обеспечение технической поддержки;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обучение пользователей;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удобство эксплуатации (эргономика);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графический дизайн.</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Управление выпуском (release management)</w:t>
      </w:r>
      <w:r w:rsidRPr="00F42B18">
        <w:rPr>
          <w:rFonts w:eastAsia="Times New Roman"/>
          <w:szCs w:val="22"/>
        </w:rPr>
        <w:t xml:space="preserve">. Задача кластера — беспрепятственное внедрение и сопровождение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инфраструктура (infrastructure);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сопровождение (support);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бизнес-процессы (operations);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управление выпуском готового продукта (commercial release management).</w:t>
      </w:r>
    </w:p>
    <w:p w:rsidR="006A701B" w:rsidRDefault="006A701B" w:rsidP="00552A9A">
      <w:pPr>
        <w:pStyle w:val="Heading3"/>
        <w:rPr>
          <w:rFonts w:eastAsia="Times New Roman"/>
          <w:lang w:val="ru-RU"/>
        </w:rPr>
      </w:pPr>
      <w:bookmarkStart w:id="91" w:name="_Toc429916159"/>
      <w:bookmarkStart w:id="92" w:name="_Toc438377393"/>
      <w:r>
        <w:rPr>
          <w:rFonts w:eastAsia="Times New Roman"/>
          <w:lang w:val="ru-RU"/>
        </w:rPr>
        <w:t>Основные роли, встречающиеся на проекте и их обязанности</w:t>
      </w:r>
      <w:bookmarkEnd w:id="91"/>
      <w:bookmarkEnd w:id="92"/>
    </w:p>
    <w:p w:rsidR="006A701B" w:rsidRPr="00F42B18" w:rsidRDefault="006A701B" w:rsidP="00DF0F58">
      <w:pPr>
        <w:jc w:val="both"/>
        <w:rPr>
          <w:lang w:val="ru-RU"/>
        </w:rPr>
      </w:pPr>
      <w:r w:rsidRPr="00F42B18">
        <w:rPr>
          <w:lang w:val="ru-RU"/>
        </w:rPr>
        <w:t xml:space="preserve">Существуют следующие роли на </w:t>
      </w:r>
      <w:r w:rsidRPr="00F42B18">
        <w:t>IT</w:t>
      </w:r>
      <w:r w:rsidRPr="00F42B18">
        <w:rPr>
          <w:lang w:val="ru-RU"/>
        </w:rPr>
        <w:t>-проектах:</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Заказчик (Customer)</w:t>
      </w:r>
      <w:r w:rsidRPr="00F42B18">
        <w:rPr>
          <w:rFonts w:eastAsia="Times New Roman"/>
          <w:szCs w:val="22"/>
        </w:rPr>
        <w:t xml:space="preserve"> — отвечает за</w:t>
      </w:r>
      <w:r w:rsidRPr="00F42B18">
        <w:rPr>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своевременный просмотр спецификаций и других присылаемых документов (с целью утвердить документ, дать комментарии, исправить неточности и т.п.);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внесение замечаний, дефектов, пожеланий в багтрекинговую систему;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своевременный просмотр каждого выпуска и предоставление комментариев.</w:t>
      </w:r>
    </w:p>
    <w:p w:rsidR="006A701B" w:rsidRPr="00F42B18" w:rsidRDefault="006A701B" w:rsidP="00DF0F58">
      <w:pPr>
        <w:pStyle w:val="ListParagraph"/>
        <w:numPr>
          <w:ilvl w:val="0"/>
          <w:numId w:val="23"/>
        </w:numPr>
        <w:spacing w:after="160" w:line="259" w:lineRule="auto"/>
        <w:jc w:val="both"/>
        <w:rPr>
          <w:rFonts w:eastAsia="Times New Roman"/>
          <w:b/>
          <w:szCs w:val="22"/>
        </w:rPr>
      </w:pPr>
      <w:r w:rsidRPr="00F42B18">
        <w:rPr>
          <w:rFonts w:eastAsia="Times New Roman"/>
          <w:b/>
          <w:szCs w:val="22"/>
        </w:rPr>
        <w:t>Планировщик ресурсов (Planner)</w:t>
      </w:r>
      <w:r w:rsidRPr="00F42B18">
        <w:rPr>
          <w:rFonts w:eastAsia="Times New Roman"/>
          <w:szCs w:val="22"/>
        </w:rPr>
        <w:t xml:space="preserve">: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выдвигает и координирует требования к проектам в организации, осуществляющей данную разработку;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развивает и направляет план выполнения проекта с точки зрения организации.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Менеджер проекта (Project Manager)</w:t>
      </w:r>
      <w:r w:rsidRPr="00F42B18">
        <w:rPr>
          <w:rFonts w:eastAsia="Times New Roman"/>
          <w:szCs w:val="22"/>
        </w:rPr>
        <w:t xml:space="preserve"> — отвечает за: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проектная документация;</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составление плана проекта;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согласование сроков;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анализ возможных рисков;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участие в подборе и утверждении проектной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разбивка продукта на компоненты и раздача их исполнителям;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требуемых ресурсов и рабочей среды, их распределение внутри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постановка рабочего процесса в команде (разработка, тестирование, работа с требованиями);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приоритетности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организация работы команды вокруг требуемой задачи;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состояния проекта, хода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должной приоритетности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нагрузки задачами и прогресса по задачам каждого разработчика;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сроков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удерживание команды в рабочем состоянии, мотивация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создание прозрачной среды общения между всеми участниками процесса;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lastRenderedPageBreak/>
        <w:t>отслеживание удовлетворенности проектом со стороны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решение всевозможных конфликтных ситуаций внутри команды и в связке заказчик-команда;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общение с заказчиком, управление его ожиданиями;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предоставление заказчику отчетности о ходе выполнения задач и проекта в целом;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презентация заказчику готовых решений, демоверсий, прототипов;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интервьюирование новых членов команды.</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Руководитель команды (Team Leader)</w:t>
      </w:r>
    </w:p>
    <w:p w:rsidR="006A701B" w:rsidRPr="00F42B18" w:rsidRDefault="006A701B" w:rsidP="00DF0F58">
      <w:pPr>
        <w:ind w:left="720"/>
        <w:jc w:val="both"/>
        <w:rPr>
          <w:lang w:val="ru-RU"/>
        </w:rPr>
      </w:pPr>
      <w:r w:rsidRPr="00F42B18">
        <w:rPr>
          <w:lang w:val="ru-RU"/>
        </w:rPr>
        <w:t>Руководитель команды — это нечто среднее между проектным менеджером и</w:t>
      </w:r>
      <w:r w:rsidRPr="00F42B18">
        <w:t> </w:t>
      </w:r>
      <w:r w:rsidRPr="00F42B18">
        <w:rPr>
          <w:lang w:val="ru-RU"/>
        </w:rPr>
        <w:t xml:space="preserve">квалифицированным разработчиком. Командный лидер обязан перевести бизнес-задачу в понятную техническую для разработчиков и сказать не только то, что нужно сделать, но и зачем это нужно. </w:t>
      </w:r>
    </w:p>
    <w:p w:rsidR="006A701B" w:rsidRPr="00F42B18" w:rsidRDefault="006A701B" w:rsidP="00DF0F58">
      <w:pPr>
        <w:ind w:left="720"/>
        <w:jc w:val="both"/>
        <w:rPr>
          <w:lang w:val="ru-RU"/>
        </w:rPr>
      </w:pPr>
      <w:r w:rsidRPr="00F42B18">
        <w:rPr>
          <w:lang w:val="ru-RU"/>
        </w:rPr>
        <w:t>На</w:t>
      </w:r>
      <w:r w:rsidRPr="00F42B18">
        <w:t> </w:t>
      </w:r>
      <w:r w:rsidRPr="00F42B18">
        <w:rPr>
          <w:lang w:val="ru-RU"/>
        </w:rPr>
        <w:t>проектах есть две роли: менеджерская</w:t>
      </w:r>
      <w:r w:rsidRPr="00F42B18">
        <w:t> </w:t>
      </w:r>
      <w:r w:rsidRPr="00F42B18">
        <w:rPr>
          <w:lang w:val="ru-RU"/>
        </w:rPr>
        <w:t xml:space="preserve">— </w:t>
      </w:r>
      <w:r w:rsidRPr="00F42B18">
        <w:t>PM</w:t>
      </w:r>
      <w:r w:rsidRPr="00F42B18">
        <w:rPr>
          <w:lang w:val="ru-RU"/>
        </w:rPr>
        <w:t>, и</w:t>
      </w:r>
      <w:r w:rsidRPr="00F42B18">
        <w:t> </w:t>
      </w:r>
      <w:r w:rsidRPr="00F42B18">
        <w:rPr>
          <w:lang w:val="ru-RU"/>
        </w:rPr>
        <w:t>техническая</w:t>
      </w:r>
      <w:r w:rsidRPr="00F42B18">
        <w:t> </w:t>
      </w:r>
      <w:r w:rsidRPr="00F42B18">
        <w:rPr>
          <w:lang w:val="ru-RU"/>
        </w:rPr>
        <w:t xml:space="preserve">— </w:t>
      </w:r>
      <w:r w:rsidRPr="00F42B18">
        <w:t>System</w:t>
      </w:r>
      <w:r w:rsidRPr="00F42B18">
        <w:rPr>
          <w:lang w:val="ru-RU"/>
        </w:rPr>
        <w:t xml:space="preserve"> </w:t>
      </w:r>
      <w:r w:rsidRPr="00F42B18">
        <w:t>Architect</w:t>
      </w:r>
      <w:r w:rsidRPr="00F42B18">
        <w:rPr>
          <w:lang w:val="ru-RU"/>
        </w:rPr>
        <w:t>. Командный лидер отчасти выполняет обе роли, но</w:t>
      </w:r>
      <w:r w:rsidRPr="00F42B18">
        <w:t> </w:t>
      </w:r>
      <w:r w:rsidRPr="00F42B18">
        <w:rPr>
          <w:lang w:val="ru-RU"/>
        </w:rPr>
        <w:t>акцент его обязанностей направлен на</w:t>
      </w:r>
      <w:r w:rsidRPr="00F42B18">
        <w:t> </w:t>
      </w:r>
      <w:r w:rsidRPr="00F42B18">
        <w:rPr>
          <w:lang w:val="ru-RU"/>
        </w:rPr>
        <w:t>менеджмент (акцент на</w:t>
      </w:r>
      <w:r w:rsidRPr="00F42B18">
        <w:t> </w:t>
      </w:r>
      <w:r w:rsidRPr="00F42B18">
        <w:rPr>
          <w:lang w:val="ru-RU"/>
        </w:rPr>
        <w:t>техническую часть</w:t>
      </w:r>
      <w:r w:rsidRPr="00F42B18">
        <w:t> </w:t>
      </w:r>
      <w:r w:rsidRPr="00F42B18">
        <w:rPr>
          <w:lang w:val="ru-RU"/>
        </w:rPr>
        <w:t xml:space="preserve">— это </w:t>
      </w:r>
      <w:r w:rsidRPr="00F42B18">
        <w:t>tech</w:t>
      </w:r>
      <w:r w:rsidRPr="00F42B18">
        <w:rPr>
          <w:lang w:val="ru-RU"/>
        </w:rPr>
        <w:t xml:space="preserve"> </w:t>
      </w:r>
      <w:r w:rsidRPr="00F42B18">
        <w:t>lead</w:t>
      </w:r>
      <w:r w:rsidRPr="00F42B18">
        <w:rPr>
          <w:lang w:val="ru-RU"/>
        </w:rPr>
        <w:t xml:space="preserve">). </w:t>
      </w:r>
    </w:p>
    <w:p w:rsidR="006A701B" w:rsidRPr="00F42B18" w:rsidRDefault="006A701B" w:rsidP="00DF0F58">
      <w:pPr>
        <w:ind w:left="720"/>
        <w:jc w:val="both"/>
        <w:rPr>
          <w:lang w:val="ru-RU"/>
        </w:rPr>
      </w:pPr>
      <w:r w:rsidRPr="00F42B18">
        <w:rPr>
          <w:bCs/>
          <w:i/>
          <w:lang w:val="ru-RU"/>
        </w:rPr>
        <w:t>Под управленческую роль</w:t>
      </w:r>
      <w:r w:rsidRPr="00F42B18">
        <w:rPr>
          <w:lang w:val="ru-RU"/>
        </w:rPr>
        <w:t xml:space="preserve"> </w:t>
      </w:r>
      <w:r w:rsidRPr="00F42B18">
        <w:t>TL</w:t>
      </w:r>
      <w:r w:rsidRPr="00F42B18">
        <w:rPr>
          <w:lang w:val="ru-RU"/>
        </w:rPr>
        <w:t xml:space="preserve"> попадают такие обязанности, как:</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менеджмент;</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распределение и делегирование задач</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всевозможные оценки и </w:t>
      </w:r>
      <w:r w:rsidRPr="00F42B18">
        <w:rPr>
          <w:szCs w:val="22"/>
        </w:rPr>
        <w:t>составление рабочего графика;</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контроль состояния проекта</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проведение митингов;</w:t>
      </w:r>
    </w:p>
    <w:p w:rsidR="006A701B" w:rsidRPr="00F42B18" w:rsidRDefault="006A701B" w:rsidP="00DF0F58">
      <w:pPr>
        <w:pStyle w:val="ListParagraph"/>
        <w:numPr>
          <w:ilvl w:val="0"/>
          <w:numId w:val="32"/>
        </w:numPr>
        <w:spacing w:after="160" w:line="259" w:lineRule="auto"/>
        <w:jc w:val="both"/>
        <w:rPr>
          <w:rFonts w:eastAsia="Times New Roman"/>
          <w:szCs w:val="22"/>
        </w:rPr>
      </w:pPr>
      <w:r w:rsidRPr="00F42B18">
        <w:rPr>
          <w:rFonts w:eastAsia="Times New Roman"/>
          <w:szCs w:val="22"/>
        </w:rPr>
        <w:t>коммуникации с заказчиком, руководством и всеми членами команды (разработчиками, архитекторами, тестировщиками, менеджерами).</w:t>
      </w:r>
    </w:p>
    <w:p w:rsidR="006A701B" w:rsidRPr="00F42B18" w:rsidRDefault="006A701B" w:rsidP="00DF0F58">
      <w:pPr>
        <w:ind w:left="360" w:firstLine="360"/>
        <w:jc w:val="both"/>
        <w:rPr>
          <w:b/>
          <w:bCs/>
          <w:lang w:val="ru-RU"/>
        </w:rPr>
      </w:pPr>
      <w:r w:rsidRPr="00F42B18">
        <w:rPr>
          <w:bCs/>
          <w:i/>
          <w:lang w:val="ru-RU"/>
        </w:rPr>
        <w:t xml:space="preserve">Под техническую роль </w:t>
      </w:r>
      <w:r w:rsidRPr="00F42B18">
        <w:rPr>
          <w:bCs/>
        </w:rPr>
        <w:t>TL</w:t>
      </w:r>
      <w:r w:rsidRPr="00F42B18">
        <w:rPr>
          <w:bCs/>
          <w:lang w:val="ru-RU"/>
        </w:rPr>
        <w:t xml:space="preserve"> попадают</w:t>
      </w:r>
      <w:r w:rsidRPr="00F42B18">
        <w:rPr>
          <w:b/>
          <w:bCs/>
          <w:lang w:val="ru-RU"/>
        </w:rPr>
        <w:t>:</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участие в нап</w:t>
      </w:r>
      <w:r w:rsidRPr="00F42B18">
        <w:rPr>
          <w:szCs w:val="22"/>
        </w:rPr>
        <w:t>исании технической документации;</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выбор технологий для проекта;</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разработка архитектуры;</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обзор и анализ кода (</w:t>
      </w:r>
      <w:r w:rsidRPr="00F42B18">
        <w:rPr>
          <w:rFonts w:eastAsia="Times New Roman"/>
          <w:szCs w:val="22"/>
        </w:rPr>
        <w:t>code review</w:t>
      </w:r>
      <w:r w:rsidRPr="00F42B18">
        <w:rPr>
          <w:szCs w:val="22"/>
        </w:rPr>
        <w:t>);</w:t>
      </w:r>
      <w:r w:rsidRPr="00F42B18">
        <w:rPr>
          <w:rFonts w:eastAsia="Times New Roman"/>
          <w:szCs w:val="22"/>
        </w:rPr>
        <w:t xml:space="preserve"> </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контроль и наставление молодых разработчиков;</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проведени</w:t>
      </w:r>
      <w:r w:rsidRPr="00F42B18">
        <w:rPr>
          <w:szCs w:val="22"/>
        </w:rPr>
        <w:t>е технических собеседований;</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грамотное вовлечение новых членов команды в </w:t>
      </w:r>
      <w:r w:rsidRPr="00F42B18">
        <w:rPr>
          <w:szCs w:val="22"/>
        </w:rPr>
        <w:t>рабочий процесс;</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ответственность за техническую часть проекта.</w:t>
      </w:r>
    </w:p>
    <w:p w:rsidR="006A701B" w:rsidRPr="00F42B18" w:rsidRDefault="006A701B" w:rsidP="00DF0F58">
      <w:pPr>
        <w:pStyle w:val="ListParagraph"/>
        <w:numPr>
          <w:ilvl w:val="0"/>
          <w:numId w:val="23"/>
        </w:numPr>
        <w:spacing w:before="240" w:after="160" w:line="259" w:lineRule="auto"/>
        <w:jc w:val="both"/>
        <w:rPr>
          <w:szCs w:val="22"/>
        </w:rPr>
      </w:pPr>
      <w:r w:rsidRPr="00F42B18">
        <w:rPr>
          <w:rFonts w:eastAsia="Times New Roman"/>
          <w:b/>
          <w:bCs/>
          <w:szCs w:val="22"/>
        </w:rPr>
        <w:t xml:space="preserve">Системный аналитик (Technical Leader) — </w:t>
      </w:r>
      <w:r w:rsidRPr="00F42B18">
        <w:rPr>
          <w:rFonts w:eastAsia="Times New Roman"/>
          <w:szCs w:val="22"/>
        </w:rPr>
        <w:t>отвечает за:</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координацию и контроль деятельности по дизайну, архитектуре и кодированию;</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настройку скрипта для авто-билдера и своевременную сборку версий.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Архитектор (Architect)</w:t>
      </w:r>
      <w:r w:rsidRPr="00F42B18">
        <w:rPr>
          <w:rFonts w:eastAsia="Times New Roman"/>
          <w:szCs w:val="22"/>
        </w:rPr>
        <w:t xml:space="preserve"> — отвечает за:</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t>проектирование архитектуры системы;</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t xml:space="preserve">согласование развития работ, связанных с проектом. </w:t>
      </w:r>
    </w:p>
    <w:p w:rsidR="006A701B" w:rsidRPr="00F42B18" w:rsidRDefault="006A701B" w:rsidP="00DF0F58">
      <w:pPr>
        <w:ind w:left="720"/>
        <w:jc w:val="both"/>
        <w:rPr>
          <w:lang w:val="ru-RU"/>
        </w:rPr>
      </w:pPr>
      <w:r w:rsidRPr="00F42B18">
        <w:rPr>
          <w:lang w:val="ru-RU"/>
        </w:rPr>
        <w:lastRenderedPageBreak/>
        <w:t>Архитектор — это человек, который решает, как в конечном итоге будет выглядеть информационная система организации в целом и в деталях. Основная цель архитектора в компании заключается в том, чтобы обеспечить решение задач бизнеса при помощи информационных технологий. Причем, он должен не только сформировать решение, но и контролировать правильность его реализации.</w:t>
      </w:r>
      <w:r w:rsidRPr="00F42B18">
        <w:t> </w:t>
      </w:r>
    </w:p>
    <w:p w:rsidR="006A701B" w:rsidRPr="00F42B18" w:rsidRDefault="006A701B" w:rsidP="00DF0F58">
      <w:pPr>
        <w:ind w:left="720"/>
        <w:jc w:val="both"/>
        <w:rPr>
          <w:lang w:val="ru-RU"/>
        </w:rPr>
      </w:pPr>
      <w:r w:rsidRPr="00F42B18">
        <w:rPr>
          <w:lang w:val="ru-RU"/>
        </w:rPr>
        <w:t xml:space="preserve">Внутри профессии существуют специализации: </w:t>
      </w:r>
      <w:r w:rsidRPr="00F42B18">
        <w:rPr>
          <w:i/>
          <w:lang w:val="ru-RU"/>
        </w:rPr>
        <w:t>функциональная</w:t>
      </w:r>
      <w:r w:rsidRPr="00F42B18">
        <w:rPr>
          <w:lang w:val="ru-RU"/>
        </w:rPr>
        <w:t xml:space="preserve"> и </w:t>
      </w:r>
      <w:r w:rsidRPr="00F42B18">
        <w:rPr>
          <w:i/>
          <w:lang w:val="ru-RU"/>
        </w:rPr>
        <w:t>техническая</w:t>
      </w:r>
      <w:r w:rsidRPr="00F42B18">
        <w:rPr>
          <w:lang w:val="ru-RU"/>
        </w:rPr>
        <w:t xml:space="preserve">. В первом случае архитектор в большей степени отвечает за общение с бизнесом и по результатам контактов определяет конструкцию системы, которая нужна заказчику. Во втором ИТ-архитектор в основном общается с разработчиками и конструирует систему изнутри. </w:t>
      </w:r>
    </w:p>
    <w:p w:rsidR="006A701B" w:rsidRPr="00F42B18" w:rsidRDefault="006A701B" w:rsidP="00DF0F58">
      <w:pPr>
        <w:ind w:left="720"/>
        <w:jc w:val="both"/>
        <w:rPr>
          <w:lang w:val="ru-RU"/>
        </w:rPr>
      </w:pPr>
      <w:r w:rsidRPr="00F42B18">
        <w:rPr>
          <w:lang w:val="ru-RU"/>
        </w:rPr>
        <w:t>Не всякой компании нужен ИТ-архитектор. На небольших предприятиях или там, где информационные проекты не слишком масштабны, функции ИТ-архитектора может выполнять опытный менеджер проекта, разработчик или иной технический специалист в сфере ИТ.</w:t>
      </w:r>
      <w:r w:rsidRPr="00F42B18">
        <w:t> </w:t>
      </w:r>
    </w:p>
    <w:p w:rsidR="006A701B" w:rsidRPr="00F42B18" w:rsidRDefault="006A701B" w:rsidP="00DF0F58">
      <w:pPr>
        <w:ind w:left="720"/>
        <w:jc w:val="both"/>
        <w:rPr>
          <w:lang w:val="ru-RU"/>
        </w:rPr>
      </w:pPr>
      <w:r w:rsidRPr="00F42B18">
        <w:rPr>
          <w:lang w:val="ru-RU"/>
        </w:rPr>
        <w:t>Иметь собственного ИТ-архитектора необходимо, в первую очередь, крупным компаниям с развитой функциональностью унаследованных систем, разветвленной региональной оргструктурой и имеющим согласованные руководством планы развития ИТ.</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Эксперт предметной области (Domain Expert)</w:t>
      </w:r>
      <w:r w:rsidRPr="00F42B18">
        <w:rPr>
          <w:rFonts w:eastAsia="Times New Roman"/>
          <w:szCs w:val="22"/>
        </w:rPr>
        <w:t xml:space="preserve"> — отвечает за:</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изучение сферы приложения;</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 xml:space="preserve">поддержку направленности проекта на решение задач данной области.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(Developer)</w:t>
      </w:r>
      <w:r w:rsidRPr="00F42B18">
        <w:rPr>
          <w:rFonts w:eastAsia="Times New Roman"/>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разработку качественного кода;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проведение модульного тестирования;</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пользовательской документации, относящейся к инсталляции и администрированию.</w:t>
      </w:r>
    </w:p>
    <w:p w:rsidR="006A701B" w:rsidRPr="00F42B18" w:rsidRDefault="006A701B" w:rsidP="00DF0F58">
      <w:pPr>
        <w:ind w:left="720"/>
        <w:jc w:val="both"/>
        <w:rPr>
          <w:rFonts w:eastAsia="Times New Roman" w:cs="Times New Roman"/>
          <w:lang w:val="ru-RU"/>
        </w:rPr>
      </w:pPr>
      <w:r w:rsidRPr="00F42B18">
        <w:rPr>
          <w:rFonts w:eastAsia="Times New Roman" w:cs="Times New Roman"/>
          <w:lang w:val="ru-RU"/>
        </w:rPr>
        <w:t xml:space="preserve">Это широкое понятие, которое может подразделяться на специальные роли (например, разработчик классов). В зависимости от сложности проекта команда может включать различное число разработчиков.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Бизнес аналитик (Business Analyst)</w:t>
      </w:r>
      <w:r w:rsidRPr="00F42B18">
        <w:rPr>
          <w:rFonts w:eastAsia="Times New Roman"/>
          <w:bCs/>
          <w:szCs w:val="22"/>
        </w:rPr>
        <w:t xml:space="preserve"> </w:t>
      </w:r>
      <w:r w:rsidRPr="00F42B18">
        <w:rPr>
          <w:rFonts w:eastAsia="Times New Roman"/>
          <w:szCs w:val="22"/>
        </w:rPr>
        <w:t>отвечает за: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выяснение и анализ всех требований заказчика;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фиксирование всех требований заказчика (в багтрекинговой системе и в функциональных спецификациях), прослеживание всех изменений в требованиях;</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и поддержка спецификаций.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информационной поддержки (Information Developer</w:t>
      </w:r>
      <w:r w:rsidRPr="00F42B18">
        <w:rPr>
          <w:rFonts w:eastAsia="Times New Roman"/>
          <w:szCs w:val="22"/>
        </w:rPr>
        <w:t>):</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создает документацию, сопровождающую продукт, когда выпускается версия. Включаемые в нее инсталляционные материалы, равно как ссылочные и учебные, а также материалы помощи предоставляются на бумажных и машинных носителях.</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 xml:space="preserve">Для сложных проектов возможно распределение этих задач между несколькими разработчиками информационной поддержки.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Специалист по пользовательскому интерфейсу (Human Factors Engineer)</w:t>
      </w:r>
      <w:r w:rsidRPr="00F42B18">
        <w:rPr>
          <w:rFonts w:eastAsia="Times New Roman"/>
          <w:szCs w:val="22"/>
        </w:rPr>
        <w:t>:</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отвечает за удобство применения системы;</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lastRenderedPageBreak/>
        <w:t xml:space="preserve">работает с заказчиком, чтобы удостовериться, что пользовательский интерфейс удовлетворяет требованиям. </w:t>
      </w:r>
    </w:p>
    <w:p w:rsidR="006A701B" w:rsidRPr="00F42B18" w:rsidRDefault="006A701B" w:rsidP="00DF0F58">
      <w:pPr>
        <w:pStyle w:val="ListParagraph"/>
        <w:numPr>
          <w:ilvl w:val="0"/>
          <w:numId w:val="23"/>
        </w:numPr>
        <w:spacing w:after="160" w:line="259" w:lineRule="auto"/>
        <w:jc w:val="both"/>
        <w:rPr>
          <w:rFonts w:eastAsia="Times New Roman"/>
          <w:szCs w:val="22"/>
          <w:lang w:val="en-US"/>
        </w:rPr>
      </w:pPr>
      <w:r w:rsidRPr="00F42B18">
        <w:rPr>
          <w:rFonts w:eastAsia="Times New Roman"/>
          <w:b/>
          <w:bCs/>
          <w:szCs w:val="22"/>
          <w:lang w:val="en-US"/>
        </w:rPr>
        <w:t xml:space="preserve">QA </w:t>
      </w:r>
      <w:r w:rsidRPr="00F42B18">
        <w:rPr>
          <w:rFonts w:eastAsia="Times New Roman"/>
          <w:b/>
          <w:bCs/>
          <w:szCs w:val="22"/>
        </w:rPr>
        <w:t>менеджер</w:t>
      </w:r>
      <w:r w:rsidRPr="00F42B18">
        <w:rPr>
          <w:rFonts w:eastAsia="Times New Roman"/>
          <w:b/>
          <w:bCs/>
          <w:szCs w:val="22"/>
          <w:lang w:val="en-US"/>
        </w:rPr>
        <w:t xml:space="preserve"> (Quality Assurance manager) —</w:t>
      </w:r>
      <w:r w:rsidRPr="00F42B18">
        <w:rPr>
          <w:rFonts w:eastAsia="Times New Roman"/>
          <w:bCs/>
          <w:szCs w:val="22"/>
          <w:lang w:val="en-US"/>
        </w:rPr>
        <w:t xml:space="preserve"> </w:t>
      </w:r>
      <w:r w:rsidRPr="00F42B18">
        <w:rPr>
          <w:rFonts w:eastAsia="Times New Roman"/>
          <w:szCs w:val="22"/>
        </w:rPr>
        <w:t>отвечает</w:t>
      </w:r>
      <w:r w:rsidRPr="00F42B18">
        <w:rPr>
          <w:rFonts w:eastAsia="Times New Roman"/>
          <w:szCs w:val="22"/>
          <w:lang w:val="en-US"/>
        </w:rPr>
        <w:t xml:space="preserve"> </w:t>
      </w:r>
      <w:r w:rsidRPr="00F42B18">
        <w:rPr>
          <w:rFonts w:eastAsia="Times New Roman"/>
          <w:szCs w:val="22"/>
        </w:rPr>
        <w:t>за</w:t>
      </w:r>
      <w:r w:rsidRPr="00F42B18">
        <w:rPr>
          <w:rFonts w:eastAsia="Times New Roman"/>
          <w:szCs w:val="22"/>
          <w:lang w:val="en-US"/>
        </w:rPr>
        <w:t>:</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организацию и контроль процесса тестирования в проекте;</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планирование тестирования;</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адаптации процесса разработки под проект, анализ его качества;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анализ результатов тестирования и качества продукта;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управлении требованиями;</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настройке багтрекинговой системы, полное прослеживание багов;</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контроль готовности нового выпуска для QA.</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QA аналитик (QA Analyst)</w:t>
      </w:r>
      <w:r w:rsidRPr="00F42B18">
        <w:rPr>
          <w:rFonts w:eastAsia="Times New Roman"/>
          <w:bCs/>
          <w:szCs w:val="22"/>
        </w:rPr>
        <w:t xml:space="preserve"> — </w:t>
      </w:r>
      <w:r w:rsidRPr="00F42B18">
        <w:rPr>
          <w:rFonts w:eastAsia="Times New Roman"/>
          <w:szCs w:val="22"/>
        </w:rPr>
        <w:t>отвечает за: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подготовку тест дизайна;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написание тест кейс спецификаций;</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проведение тестирования;</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регистрацию багов;</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прослеживание и проверку багов;</w:t>
      </w:r>
    </w:p>
    <w:p w:rsidR="006A701B" w:rsidRPr="004B7649" w:rsidRDefault="006A701B" w:rsidP="00DF0F58">
      <w:pPr>
        <w:pStyle w:val="ListParagraph"/>
        <w:numPr>
          <w:ilvl w:val="0"/>
          <w:numId w:val="30"/>
        </w:numPr>
        <w:spacing w:after="160" w:line="259" w:lineRule="auto"/>
        <w:jc w:val="both"/>
        <w:rPr>
          <w:rFonts w:eastAsia="Times New Roman"/>
        </w:rPr>
      </w:pPr>
      <w:r w:rsidRPr="00F42B18">
        <w:rPr>
          <w:rFonts w:eastAsia="Times New Roman"/>
          <w:szCs w:val="22"/>
        </w:rPr>
        <w:t>написание документации пользователя.</w:t>
      </w:r>
    </w:p>
    <w:p w:rsidR="006A701B" w:rsidRPr="008E1E2F" w:rsidRDefault="006A701B" w:rsidP="00552A9A">
      <w:pPr>
        <w:pStyle w:val="Heading3"/>
        <w:rPr>
          <w:rFonts w:eastAsia="Times New Roman"/>
          <w:lang w:val="ru-RU"/>
        </w:rPr>
      </w:pPr>
      <w:bookmarkStart w:id="93" w:name="_Toc429916160"/>
      <w:bookmarkStart w:id="94" w:name="_Toc438377394"/>
      <w:r>
        <w:rPr>
          <w:rFonts w:eastAsia="Times New Roman"/>
          <w:lang w:val="ru-RU"/>
        </w:rPr>
        <w:t>Возможность совмещения ролей</w:t>
      </w:r>
      <w:bookmarkEnd w:id="93"/>
      <w:bookmarkEnd w:id="94"/>
    </w:p>
    <w:tbl>
      <w:tblPr>
        <w:tblStyle w:val="TableGridLight"/>
        <w:tblW w:w="0" w:type="auto"/>
        <w:tblLook w:val="04A0" w:firstRow="1" w:lastRow="0" w:firstColumn="1" w:lastColumn="0" w:noHBand="0" w:noVBand="1"/>
      </w:tblPr>
      <w:tblGrid>
        <w:gridCol w:w="5687"/>
        <w:gridCol w:w="3644"/>
      </w:tblGrid>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Роли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Характеристика совмещения ролей</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руководитель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Противоречиво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Руководитель команды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Возможно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Руководитель команды и проектировщик подсистемы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 допускается</w:t>
            </w:r>
          </w:p>
        </w:tc>
      </w:tr>
      <w:tr w:rsidR="006A701B" w:rsidRPr="0021529A"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Для различных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Эффективно с ограничениями</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Создание документации (все сотрудники)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Успешно распределяется</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менеджер</w:t>
            </w:r>
          </w:p>
        </w:tc>
        <w:tc>
          <w:tcPr>
            <w:tcW w:w="0" w:type="auto"/>
            <w:hideMark/>
          </w:tcPr>
          <w:p w:rsidR="006A701B" w:rsidRPr="00B605DC"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rPr>
              <w:t>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менеджер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Зачастую 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эксперт предметной области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Редко бывает эффективно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Бывает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Часто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Библиотекарь и один из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Допустимо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Тестировщики и другие члены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Перекрестно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 xml:space="preserve">Эксперт предметной области, тестировщик </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Оправданно</w:t>
            </w:r>
          </w:p>
        </w:tc>
      </w:tr>
    </w:tbl>
    <w:p w:rsidR="006A701B" w:rsidRDefault="006A701B" w:rsidP="00552A9A">
      <w:pPr>
        <w:pStyle w:val="Heading3"/>
        <w:rPr>
          <w:lang w:val="ru-RU"/>
        </w:rPr>
      </w:pPr>
      <w:bookmarkStart w:id="95" w:name="_Toc438377395"/>
      <w:r>
        <w:rPr>
          <w:lang w:val="ru-RU"/>
        </w:rPr>
        <w:t xml:space="preserve">Распределение ролей посредством </w:t>
      </w:r>
      <w:r>
        <w:t>RACI</w:t>
      </w:r>
      <w:r>
        <w:rPr>
          <w:lang w:val="ru-RU"/>
        </w:rPr>
        <w:t>-матрицы</w:t>
      </w:r>
      <w:bookmarkEnd w:id="95"/>
    </w:p>
    <w:p w:rsidR="006A701B" w:rsidRPr="000A104A" w:rsidRDefault="006A701B" w:rsidP="00DF0F58">
      <w:pPr>
        <w:spacing w:after="100" w:afterAutospacing="1" w:line="240" w:lineRule="auto"/>
        <w:jc w:val="both"/>
        <w:rPr>
          <w:rFonts w:eastAsia="Times New Roman" w:cs="Times New Roman"/>
          <w:lang w:val="ru-RU"/>
        </w:rPr>
      </w:pPr>
      <w:r w:rsidRPr="000A104A">
        <w:rPr>
          <w:rFonts w:eastAsia="Times New Roman" w:cs="Times New Roman"/>
          <w:lang w:val="ru-RU"/>
        </w:rPr>
        <w:t xml:space="preserve">Модель </w:t>
      </w:r>
      <w:r w:rsidRPr="000A104A">
        <w:rPr>
          <w:rFonts w:eastAsia="Times New Roman" w:cs="Times New Roman"/>
        </w:rPr>
        <w:t>RACI</w:t>
      </w:r>
      <w:r w:rsidRPr="000A104A">
        <w:rPr>
          <w:rFonts w:eastAsia="Times New Roman" w:cs="Times New Roman"/>
          <w:lang w:val="ru-RU"/>
        </w:rPr>
        <w:t xml:space="preserve"> — средство для выявления активностей и распределения их по ролям и зонам ответственности. Использование матрицы </w:t>
      </w:r>
      <w:r w:rsidRPr="000A104A">
        <w:rPr>
          <w:rFonts w:eastAsia="Times New Roman" w:cs="Times New Roman"/>
        </w:rPr>
        <w:t>RACI</w:t>
      </w:r>
      <w:r w:rsidRPr="000A104A">
        <w:rPr>
          <w:rFonts w:eastAsia="Times New Roman" w:cs="Times New Roman"/>
          <w:lang w:val="ru-RU"/>
        </w:rPr>
        <w:t xml:space="preserve"> позволяет избежать непонимания в том, кого необходимо привлечь к проекту, а также кто и что должен делать.</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rPr>
        <w:t>RACI</w:t>
      </w:r>
      <w:r w:rsidRPr="000A104A">
        <w:rPr>
          <w:rFonts w:eastAsia="Times New Roman" w:cs="Times New Roman"/>
          <w:lang w:val="ru-RU"/>
        </w:rPr>
        <w:t xml:space="preserve"> — сокращение от основных ролей участников проекта:</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Responsible</w:t>
      </w:r>
      <w:r w:rsidRPr="000A104A">
        <w:rPr>
          <w:rFonts w:eastAsia="Times New Roman" w:cs="Times New Roman"/>
          <w:b/>
          <w:bCs/>
          <w:lang w:val="ru-RU"/>
        </w:rPr>
        <w:t xml:space="preserve"> (Исполнитель)</w:t>
      </w:r>
      <w:r w:rsidRPr="000A104A">
        <w:rPr>
          <w:rFonts w:eastAsia="Times New Roman" w:cs="Times New Roman"/>
          <w:lang w:val="ru-RU"/>
        </w:rPr>
        <w:t xml:space="preserve">: Тот кому назначена эта роль отвечает за выполнение работы и достижение целей проекта. </w:t>
      </w:r>
      <w:r w:rsidRPr="000A104A">
        <w:rPr>
          <w:rFonts w:eastAsia="Times New Roman" w:cs="Times New Roman"/>
        </w:rPr>
        <w:t>На каждом этапе может быть несколько исполнителей.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lastRenderedPageBreak/>
        <w:t>Accountable</w:t>
      </w:r>
      <w:r w:rsidRPr="000A104A">
        <w:rPr>
          <w:rFonts w:eastAsia="Times New Roman" w:cs="Times New Roman"/>
          <w:b/>
          <w:bCs/>
          <w:lang w:val="ru-RU"/>
        </w:rPr>
        <w:t xml:space="preserve"> (Ответственный)</w:t>
      </w:r>
      <w:r w:rsidRPr="000A104A">
        <w:rPr>
          <w:rFonts w:eastAsia="Times New Roman" w:cs="Times New Roman"/>
          <w:lang w:val="ru-RU"/>
        </w:rPr>
        <w:t xml:space="preserve">: </w:t>
      </w:r>
      <w:r w:rsidRPr="000A104A">
        <w:rPr>
          <w:rFonts w:eastAsia="Times New Roman" w:cs="Times New Roman"/>
        </w:rPr>
        <w:t> </w:t>
      </w:r>
      <w:r w:rsidRPr="000A104A">
        <w:rPr>
          <w:rFonts w:eastAsia="Times New Roman" w:cs="Times New Roman"/>
          <w:lang w:val="ru-RU"/>
        </w:rPr>
        <w:t xml:space="preserve">Исполнитель этой роли отвечает за качество и результаты процесса. Обладатель этой роли обеспечивается полномочиями для обратной связи с исполнителями. </w:t>
      </w:r>
      <w:r w:rsidRPr="000A104A">
        <w:rPr>
          <w:rFonts w:eastAsia="Times New Roman" w:cs="Times New Roman"/>
        </w:rPr>
        <w:t>На каждом этапе может быть только один ответственный.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Consulted</w:t>
      </w:r>
      <w:r w:rsidRPr="000A104A">
        <w:rPr>
          <w:rFonts w:eastAsia="Times New Roman" w:cs="Times New Roman"/>
          <w:b/>
          <w:bCs/>
          <w:lang w:val="ru-RU"/>
        </w:rPr>
        <w:t xml:space="preserve"> (Консультант, Эксперт)</w:t>
      </w:r>
      <w:r w:rsidRPr="000A104A">
        <w:rPr>
          <w:rFonts w:eastAsia="Times New Roman" w:cs="Times New Roman"/>
          <w:lang w:val="ru-RU"/>
        </w:rPr>
        <w:t xml:space="preserve">: Тот кому назначена эта роль привлекается, как носитель уникальных знаний или информации. </w:t>
      </w:r>
      <w:r w:rsidRPr="000A104A">
        <w:rPr>
          <w:rFonts w:eastAsia="Times New Roman" w:cs="Times New Roman"/>
        </w:rPr>
        <w:t>Часто в этой роли выступают эксперты в предметной области.</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lang w:val="ru-RU"/>
        </w:rPr>
      </w:pPr>
      <w:r w:rsidRPr="000A104A">
        <w:rPr>
          <w:rFonts w:eastAsia="Times New Roman" w:cs="Times New Roman"/>
          <w:b/>
          <w:bCs/>
        </w:rPr>
        <w:t>Informed</w:t>
      </w:r>
      <w:r w:rsidRPr="000A104A">
        <w:rPr>
          <w:rFonts w:eastAsia="Times New Roman" w:cs="Times New Roman"/>
          <w:b/>
          <w:bCs/>
          <w:lang w:val="ru-RU"/>
        </w:rPr>
        <w:t xml:space="preserve"> (Информируемый)</w:t>
      </w:r>
      <w:r w:rsidRPr="000A104A">
        <w:rPr>
          <w:rFonts w:eastAsia="Times New Roman" w:cs="Times New Roman"/>
          <w:lang w:val="ru-RU"/>
        </w:rPr>
        <w:t>: Это лицо, которого необходимо держать в курсе о ходе</w:t>
      </w:r>
      <w:r w:rsidRPr="000A104A">
        <w:rPr>
          <w:rFonts w:eastAsia="Times New Roman" w:cs="Times New Roman"/>
        </w:rPr>
        <w:t> </w:t>
      </w:r>
      <w:r w:rsidRPr="000A104A">
        <w:rPr>
          <w:rFonts w:eastAsia="Times New Roman" w:cs="Times New Roman"/>
          <w:lang w:val="ru-RU"/>
        </w:rPr>
        <w:t>и результатах процесса, чаще всего в одностороннем порядке, т.к. у него нет полномочий напрямую влиять на ход проекта.</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lang w:val="ru-RU"/>
        </w:rPr>
        <w:t xml:space="preserve">Иногда в эту модель добавляются и другие роли, например, </w:t>
      </w:r>
      <w:r w:rsidRPr="000A104A">
        <w:rPr>
          <w:rFonts w:eastAsia="Times New Roman" w:cs="Times New Roman"/>
        </w:rPr>
        <w:t>S</w:t>
      </w:r>
      <w:r w:rsidRPr="000A104A">
        <w:rPr>
          <w:rFonts w:eastAsia="Times New Roman" w:cs="Times New Roman"/>
          <w:lang w:val="ru-RU"/>
        </w:rPr>
        <w:t xml:space="preserve"> — </w:t>
      </w:r>
      <w:r w:rsidRPr="000A104A">
        <w:rPr>
          <w:rFonts w:eastAsia="Times New Roman" w:cs="Times New Roman"/>
        </w:rPr>
        <w:t>supported</w:t>
      </w:r>
      <w:r w:rsidRPr="000A104A">
        <w:rPr>
          <w:rFonts w:eastAsia="Times New Roman" w:cs="Times New Roman"/>
          <w:lang w:val="ru-RU"/>
        </w:rPr>
        <w:t xml:space="preserve"> (Оказывающий поддержку).</w:t>
      </w:r>
    </w:p>
    <w:p w:rsidR="006A701B" w:rsidRDefault="006A701B" w:rsidP="00DF0F58">
      <w:pPr>
        <w:spacing w:before="100" w:beforeAutospacing="1" w:after="100" w:afterAutospacing="1" w:line="240" w:lineRule="auto"/>
        <w:jc w:val="both"/>
        <w:rPr>
          <w:rFonts w:eastAsia="Times New Roman" w:cs="Times New Roman"/>
          <w:lang w:val="ru-RU"/>
        </w:rPr>
      </w:pPr>
      <w:r>
        <w:rPr>
          <w:noProof/>
        </w:rPr>
        <w:drawing>
          <wp:inline distT="0" distB="0" distL="0" distR="0" wp14:anchorId="746F8930" wp14:editId="75EEFB5B">
            <wp:extent cx="5553075" cy="2990850"/>
            <wp:effectExtent l="0" t="0" r="9525" b="0"/>
            <wp:docPr id="1" name="Picture 1" descr="http://habrastorage.org/storage2/c59/453/a5d/c59453a5de3ac9895c99e9116623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brastorage.org/storage2/c59/453/a5d/c59453a5de3ac9895c99e9116623e182.png"/>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65427" cy="3105221"/>
                    </a:xfrm>
                    <a:prstGeom prst="rect">
                      <a:avLst/>
                    </a:prstGeom>
                    <a:noFill/>
                    <a:ln>
                      <a:noFill/>
                    </a:ln>
                  </pic:spPr>
                </pic:pic>
              </a:graphicData>
            </a:graphic>
          </wp:inline>
        </w:drawing>
      </w:r>
    </w:p>
    <w:p w:rsidR="006A701B" w:rsidRPr="005D464B" w:rsidRDefault="006A701B" w:rsidP="00DF0F58">
      <w:pPr>
        <w:spacing w:after="240" w:line="240" w:lineRule="auto"/>
        <w:jc w:val="both"/>
        <w:rPr>
          <w:rFonts w:eastAsia="Times New Roman" w:cs="Times New Roman"/>
          <w:lang w:val="ru-RU"/>
        </w:rPr>
      </w:pPr>
      <w:r w:rsidRPr="005D464B">
        <w:rPr>
          <w:rFonts w:eastAsia="Times New Roman" w:cs="Times New Roman"/>
          <w:lang w:val="ru-RU"/>
        </w:rPr>
        <w:t>Для того, чтобы понимать, по какому принципу такая табличка до</w:t>
      </w:r>
      <w:r w:rsidR="004649E2">
        <w:rPr>
          <w:rFonts w:eastAsia="Times New Roman" w:cs="Times New Roman"/>
          <w:lang w:val="ru-RU"/>
        </w:rPr>
        <w:t xml:space="preserve">лжна рисоваться, а также как ее </w:t>
      </w:r>
      <w:r w:rsidRPr="005D464B">
        <w:rPr>
          <w:rFonts w:eastAsia="Times New Roman" w:cs="Times New Roman"/>
          <w:lang w:val="ru-RU"/>
        </w:rPr>
        <w:t>использовать на практике (в реальных проектах), рекомен</w:t>
      </w:r>
      <w:r w:rsidR="004649E2">
        <w:rPr>
          <w:rFonts w:eastAsia="Times New Roman" w:cs="Times New Roman"/>
          <w:lang w:val="ru-RU"/>
        </w:rPr>
        <w:t xml:space="preserve">дуется уделить должное внимание </w:t>
      </w:r>
      <w:r w:rsidRPr="005D464B">
        <w:rPr>
          <w:rFonts w:eastAsia="Times New Roman" w:cs="Times New Roman"/>
          <w:lang w:val="ru-RU"/>
        </w:rPr>
        <w:t>следующему порядку действий при построении матрицы: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список необходимых активностей/</w:t>
      </w:r>
      <w:r w:rsidR="0007333E">
        <w:rPr>
          <w:rFonts w:eastAsia="Times New Roman" w:cs="Times New Roman"/>
          <w:lang w:val="ru-RU"/>
        </w:rPr>
        <w:t xml:space="preserve">процессов в поставленной задаче </w:t>
      </w:r>
      <w:r w:rsidRPr="005D464B">
        <w:rPr>
          <w:rFonts w:eastAsia="Times New Roman" w:cs="Times New Roman"/>
          <w:lang w:val="ru-RU"/>
        </w:rPr>
        <w:t>(проекте)</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и указывае</w:t>
      </w:r>
      <w:r>
        <w:rPr>
          <w:rFonts w:eastAsia="Times New Roman" w:cs="Times New Roman"/>
          <w:lang w:val="ru-RU"/>
        </w:rPr>
        <w:t>тся</w:t>
      </w:r>
      <w:r w:rsidRPr="005D464B">
        <w:rPr>
          <w:rFonts w:eastAsia="Times New Roman" w:cs="Times New Roman"/>
          <w:lang w:val="ru-RU"/>
        </w:rPr>
        <w:t xml:space="preserve"> функциональные роли (людей, которые заинтересованы или которых тем или иным образом касается данная задача)</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Собирается митинг и назначаются</w:t>
      </w:r>
      <w:r w:rsidRPr="005D464B">
        <w:rPr>
          <w:rFonts w:eastAsia="Times New Roman" w:cs="Times New Roman"/>
          <w:lang w:val="ru-RU"/>
        </w:rPr>
        <w:t xml:space="preserve"> </w:t>
      </w:r>
      <w:r w:rsidRPr="005D464B">
        <w:rPr>
          <w:rFonts w:eastAsia="Times New Roman" w:cs="Times New Roman"/>
        </w:rPr>
        <w:t>RACI</w:t>
      </w:r>
      <w:r w:rsidRPr="005D464B">
        <w:rPr>
          <w:rFonts w:eastAsia="Times New Roman" w:cs="Times New Roman"/>
          <w:lang w:val="ru-RU"/>
        </w:rPr>
        <w:t xml:space="preserve"> коды (собственно — буквы) конкретным ролям</w:t>
      </w:r>
      <w:r>
        <w:rPr>
          <w:rFonts w:eastAsia="Times New Roman" w:cs="Times New Roman"/>
          <w:lang w:val="ru-RU"/>
        </w:rPr>
        <w:t>, непосредственно разграничиваются</w:t>
      </w:r>
      <w:r w:rsidRPr="005D464B">
        <w:rPr>
          <w:rFonts w:eastAsia="Times New Roman" w:cs="Times New Roman"/>
          <w:lang w:val="ru-RU"/>
        </w:rPr>
        <w:t xml:space="preserve"> ответственности</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Определяются</w:t>
      </w:r>
      <w:r w:rsidRPr="005D464B">
        <w:rPr>
          <w:rFonts w:eastAsia="Times New Roman" w:cs="Times New Roman"/>
          <w:lang w:val="ru-RU"/>
        </w:rPr>
        <w:t xml:space="preserve"> несоответствия (например, слишком много ответственных либо отсутствие таковых)</w:t>
      </w:r>
    </w:p>
    <w:p w:rsidR="006A701B" w:rsidRPr="006D4C41" w:rsidRDefault="006A701B" w:rsidP="00DF0F58">
      <w:pPr>
        <w:numPr>
          <w:ilvl w:val="0"/>
          <w:numId w:val="35"/>
        </w:num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Описывается таблица и собираются отзывы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rPr>
      </w:pPr>
      <w:r>
        <w:rPr>
          <w:rFonts w:eastAsia="Times New Roman" w:cs="Times New Roman"/>
        </w:rPr>
        <w:t>Контролируется</w:t>
      </w:r>
      <w:r w:rsidRPr="005D464B">
        <w:rPr>
          <w:rFonts w:eastAsia="Times New Roman" w:cs="Times New Roman"/>
        </w:rPr>
        <w:t xml:space="preserve"> выполнение назначенных ролей</w:t>
      </w:r>
    </w:p>
    <w:p w:rsidR="006A701B" w:rsidRPr="005D464B" w:rsidRDefault="006A701B" w:rsidP="00DF0F58">
      <w:pPr>
        <w:spacing w:after="0" w:line="240" w:lineRule="auto"/>
        <w:jc w:val="both"/>
        <w:rPr>
          <w:rFonts w:eastAsia="Times New Roman" w:cs="Times New Roman"/>
          <w:lang w:val="ru-RU"/>
        </w:rPr>
      </w:pPr>
      <w:r w:rsidRPr="005D464B">
        <w:rPr>
          <w:rFonts w:eastAsia="Times New Roman" w:cs="Times New Roman"/>
          <w:lang w:val="ru-RU"/>
        </w:rPr>
        <w:t>По функциональным ролям, анализировать можем, отвечая на такие вопросы:</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lastRenderedPageBreak/>
        <w:t>Много «А»</w:t>
      </w:r>
      <w:r w:rsidRPr="005D464B">
        <w:rPr>
          <w:rFonts w:eastAsia="Times New Roman" w:cs="Times New Roman"/>
          <w:lang w:val="ru-RU"/>
        </w:rPr>
        <w:t xml:space="preserve"> — правильно ли распределены обязанности? Есть ли в наличии «узкие места»?</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w:t>
      </w:r>
      <w:r w:rsidRPr="005D464B">
        <w:rPr>
          <w:rFonts w:eastAsia="Times New Roman" w:cs="Times New Roman"/>
          <w:i/>
          <w:iCs/>
        </w:rPr>
        <w:t>R</w:t>
      </w:r>
      <w:r w:rsidRPr="005D464B">
        <w:rPr>
          <w:rFonts w:eastAsia="Times New Roman" w:cs="Times New Roman"/>
          <w:i/>
          <w:iCs/>
          <w:lang w:val="ru-RU"/>
        </w:rPr>
        <w:t>»</w:t>
      </w:r>
      <w:r w:rsidRPr="005D464B">
        <w:rPr>
          <w:rFonts w:eastAsia="Times New Roman" w:cs="Times New Roman"/>
          <w:lang w:val="ru-RU"/>
        </w:rPr>
        <w:t xml:space="preserve"> — не многовато ли ответственности </w:t>
      </w:r>
      <w:r>
        <w:rPr>
          <w:rFonts w:eastAsia="Times New Roman" w:cs="Times New Roman"/>
          <w:lang w:val="ru-RU"/>
        </w:rPr>
        <w:t>для одной роли</w:t>
      </w:r>
      <w:r w:rsidRPr="005D464B">
        <w:rPr>
          <w:rFonts w:eastAsia="Times New Roman" w:cs="Times New Roman"/>
          <w:lang w:val="ru-RU"/>
        </w:rPr>
        <w:t>?</w:t>
      </w:r>
    </w:p>
    <w:p w:rsidR="006A701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пустых ячеек в таблице</w:t>
      </w:r>
      <w:r w:rsidRPr="005D464B">
        <w:rPr>
          <w:rFonts w:eastAsia="Times New Roman" w:cs="Times New Roman"/>
          <w:lang w:val="ru-RU"/>
        </w:rPr>
        <w:t xml:space="preserve"> – действительно ли эта роль должна быть вовлечена в такое количество задач?</w:t>
      </w:r>
    </w:p>
    <w:p w:rsidR="006A701B" w:rsidRPr="006D4C41" w:rsidRDefault="006A701B" w:rsidP="00DF0F58">
      <w:p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 xml:space="preserve">Также, </w:t>
      </w:r>
      <w:r>
        <w:rPr>
          <w:rFonts w:eastAsia="Times New Roman" w:cs="Times New Roman"/>
          <w:lang w:val="ru-RU"/>
        </w:rPr>
        <w:t>проводится</w:t>
      </w:r>
      <w:r w:rsidRPr="006D4C41">
        <w:rPr>
          <w:rFonts w:eastAsia="Times New Roman" w:cs="Times New Roman"/>
          <w:lang w:val="ru-RU"/>
        </w:rPr>
        <w:t xml:space="preserve"> анализ по выполняемым активностям:</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«А»</w:t>
      </w:r>
      <w:r w:rsidRPr="005D464B">
        <w:rPr>
          <w:rFonts w:eastAsia="Times New Roman" w:cs="Times New Roman"/>
          <w:lang w:val="ru-RU"/>
        </w:rPr>
        <w:t xml:space="preserve"> — только одна роль должна быть подотчетной</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rPr>
      </w:pPr>
      <w:r w:rsidRPr="005D464B">
        <w:rPr>
          <w:rFonts w:eastAsia="Times New Roman" w:cs="Times New Roman"/>
          <w:i/>
          <w:iCs/>
        </w:rPr>
        <w:t>Отсутствие «А»</w:t>
      </w:r>
      <w:r w:rsidRPr="005D464B">
        <w:rPr>
          <w:rFonts w:eastAsia="Times New Roman" w:cs="Times New Roman"/>
        </w:rPr>
        <w:t xml:space="preserve"> — необходимо найти подотчетного</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w:t>
      </w:r>
      <w:r w:rsidRPr="005D464B">
        <w:rPr>
          <w:rFonts w:eastAsia="Times New Roman" w:cs="Times New Roman"/>
          <w:i/>
          <w:iCs/>
        </w:rPr>
        <w:t>R</w:t>
      </w:r>
      <w:r w:rsidRPr="005D464B">
        <w:rPr>
          <w:rFonts w:eastAsia="Times New Roman" w:cs="Times New Roman"/>
          <w:i/>
          <w:iCs/>
          <w:lang w:val="ru-RU"/>
        </w:rPr>
        <w:t>» или отсутствие такового</w:t>
      </w:r>
      <w:r w:rsidRPr="005D464B">
        <w:rPr>
          <w:rFonts w:eastAsia="Times New Roman" w:cs="Times New Roman"/>
          <w:lang w:val="ru-RU"/>
        </w:rPr>
        <w:t xml:space="preserve"> – кто-то долже</w:t>
      </w:r>
      <w:r>
        <w:rPr>
          <w:rFonts w:eastAsia="Times New Roman" w:cs="Times New Roman"/>
          <w:lang w:val="ru-RU"/>
        </w:rPr>
        <w:t xml:space="preserve">н быть ответственный, однако </w:t>
      </w:r>
      <w:r w:rsidRPr="005D464B">
        <w:rPr>
          <w:rFonts w:eastAsia="Times New Roman" w:cs="Times New Roman"/>
          <w:lang w:val="ru-RU"/>
        </w:rPr>
        <w:t>не</w:t>
      </w:r>
      <w:r>
        <w:rPr>
          <w:rFonts w:eastAsia="Times New Roman" w:cs="Times New Roman"/>
          <w:lang w:val="ru-RU"/>
        </w:rPr>
        <w:t>требуется</w:t>
      </w:r>
      <w:r w:rsidRPr="005D464B">
        <w:rPr>
          <w:rFonts w:eastAsia="Times New Roman" w:cs="Times New Roman"/>
          <w:lang w:val="ru-RU"/>
        </w:rPr>
        <w:t>, чтобы ответственность была широко распределена – есть риск того, что задача не будет выполнена</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«С»</w:t>
      </w:r>
      <w:r w:rsidRPr="005D464B">
        <w:rPr>
          <w:rFonts w:eastAsia="Times New Roman" w:cs="Times New Roman"/>
          <w:lang w:val="ru-RU"/>
        </w:rPr>
        <w:t xml:space="preserve"> — стоит ли консультироваться с многими ролями и будет ли это эффективно?</w:t>
      </w:r>
    </w:p>
    <w:p w:rsidR="006A701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«С» и «</w:t>
      </w:r>
      <w:r w:rsidRPr="005D464B">
        <w:rPr>
          <w:rFonts w:eastAsia="Times New Roman" w:cs="Times New Roman"/>
          <w:i/>
          <w:iCs/>
        </w:rPr>
        <w:t>I</w:t>
      </w:r>
      <w:r w:rsidRPr="005D464B">
        <w:rPr>
          <w:rFonts w:eastAsia="Times New Roman" w:cs="Times New Roman"/>
          <w:i/>
          <w:iCs/>
          <w:lang w:val="ru-RU"/>
        </w:rPr>
        <w:t>»</w:t>
      </w:r>
      <w:r>
        <w:rPr>
          <w:rFonts w:eastAsia="Times New Roman" w:cs="Times New Roman"/>
          <w:lang w:val="ru-RU"/>
        </w:rPr>
        <w:t xml:space="preserve"> — правильно ли</w:t>
      </w:r>
      <w:r w:rsidRPr="005D464B">
        <w:rPr>
          <w:rFonts w:eastAsia="Times New Roman" w:cs="Times New Roman"/>
          <w:lang w:val="ru-RU"/>
        </w:rPr>
        <w:t xml:space="preserve"> установлены коммуникации?</w:t>
      </w:r>
    </w:p>
    <w:p w:rsidR="006A701B" w:rsidRPr="006A701B" w:rsidRDefault="006A701B" w:rsidP="00552A9A">
      <w:pPr>
        <w:pStyle w:val="Heading3"/>
        <w:rPr>
          <w:rFonts w:eastAsia="Times New Roman"/>
          <w:lang w:val="ru-RU"/>
        </w:rPr>
      </w:pPr>
      <w:bookmarkStart w:id="96" w:name="_Toc438377396"/>
      <w:r w:rsidRPr="002B1E98">
        <w:rPr>
          <w:rFonts w:eastAsia="Times New Roman"/>
          <w:lang w:val="ru-RU"/>
        </w:rPr>
        <w:t xml:space="preserve">Пример использования </w:t>
      </w:r>
      <w:r w:rsidRPr="002B1E98">
        <w:rPr>
          <w:rFonts w:eastAsia="Times New Roman"/>
        </w:rPr>
        <w:t>RACI</w:t>
      </w:r>
      <w:r w:rsidRPr="006A701B">
        <w:rPr>
          <w:rFonts w:eastAsia="Times New Roman"/>
          <w:lang w:val="ru-RU"/>
        </w:rPr>
        <w:t>-</w:t>
      </w:r>
      <w:r w:rsidRPr="002B1E98">
        <w:rPr>
          <w:rFonts w:eastAsia="Times New Roman"/>
          <w:lang w:val="ru-RU"/>
        </w:rPr>
        <w:t>матрицы</w:t>
      </w:r>
      <w:bookmarkEnd w:id="96"/>
    </w:p>
    <w:p w:rsidR="006A701B" w:rsidRPr="00A31837" w:rsidRDefault="006A701B" w:rsidP="00DF0F58">
      <w:pPr>
        <w:spacing w:before="100" w:beforeAutospacing="1" w:after="100" w:afterAutospacing="1" w:line="240" w:lineRule="auto"/>
        <w:jc w:val="both"/>
        <w:rPr>
          <w:lang w:val="ru-RU"/>
        </w:rPr>
      </w:pPr>
      <w:r>
        <w:rPr>
          <w:lang w:val="ru-RU"/>
        </w:rPr>
        <w:t>Допустим,</w:t>
      </w:r>
      <w:r w:rsidRPr="002B1E98">
        <w:rPr>
          <w:lang w:val="ru-RU"/>
        </w:rPr>
        <w:t xml:space="preserve"> есть авиакомпания, которая на своем сайте собирается внедрить систему </w:t>
      </w:r>
      <w:r>
        <w:t>online</w:t>
      </w:r>
      <w:r w:rsidRPr="002B1E98">
        <w:rPr>
          <w:lang w:val="ru-RU"/>
        </w:rPr>
        <w:t xml:space="preserve"> </w:t>
      </w:r>
      <w:r>
        <w:t>check</w:t>
      </w:r>
      <w:r w:rsidRPr="002B1E98">
        <w:rPr>
          <w:lang w:val="ru-RU"/>
        </w:rPr>
        <w:t>-</w:t>
      </w:r>
      <w:r>
        <w:t>in</w:t>
      </w:r>
      <w:r w:rsidRPr="002B1E98">
        <w:rPr>
          <w:lang w:val="ru-RU"/>
        </w:rPr>
        <w:t xml:space="preserve">. Глобальные активности, необходимы к выполнению в контексте задачи, будут приблизительно </w:t>
      </w:r>
      <w:r w:rsidRPr="00A31837">
        <w:rPr>
          <w:lang w:val="ru-RU"/>
        </w:rPr>
        <w:t xml:space="preserve">следующие: </w:t>
      </w:r>
      <w:r w:rsidRPr="00A31837">
        <w:rPr>
          <w:iCs/>
          <w:lang w:val="ru-RU"/>
        </w:rPr>
        <w:t>сбор требований к системе; дизайн решения; непосредственная разработка решения (</w:t>
      </w:r>
      <w:r w:rsidRPr="00A31837">
        <w:rPr>
          <w:iCs/>
        </w:rPr>
        <w:t>development</w:t>
      </w:r>
      <w:r w:rsidRPr="00A31837">
        <w:rPr>
          <w:iCs/>
          <w:lang w:val="ru-RU"/>
        </w:rPr>
        <w:t>); внедрение; собственно – стадия “</w:t>
      </w:r>
      <w:r w:rsidRPr="00A31837">
        <w:rPr>
          <w:iCs/>
        </w:rPr>
        <w:t>production</w:t>
      </w:r>
      <w:r w:rsidRPr="00A31837">
        <w:rPr>
          <w:iCs/>
          <w:lang w:val="ru-RU"/>
        </w:rPr>
        <w:t>”; оптимизация решения.</w:t>
      </w:r>
      <w:r w:rsidRPr="00A31837">
        <w:rPr>
          <w:lang w:val="ru-RU"/>
        </w:rPr>
        <w:br/>
      </w:r>
      <w:r w:rsidRPr="00A31837">
        <w:rPr>
          <w:lang w:val="ru-RU"/>
        </w:rPr>
        <w:br/>
        <w:t xml:space="preserve">Далее — определяется список функциональных ролей, в данной задачи возможны такие варианты: </w:t>
      </w:r>
      <w:r w:rsidRPr="00A31837">
        <w:rPr>
          <w:iCs/>
          <w:lang w:val="ru-RU"/>
        </w:rPr>
        <w:t>внутренний сервис провайдер (</w:t>
      </w:r>
      <w:r w:rsidRPr="00A31837">
        <w:rPr>
          <w:iCs/>
        </w:rPr>
        <w:t>IT</w:t>
      </w:r>
      <w:r w:rsidRPr="00A31837">
        <w:rPr>
          <w:iCs/>
          <w:lang w:val="ru-RU"/>
        </w:rPr>
        <w:t xml:space="preserve"> отдел авиакомпании) или же внешний сервис провайдер в случае отсутствия первого; </w:t>
      </w:r>
      <w:r w:rsidRPr="00A31837">
        <w:rPr>
          <w:iCs/>
        </w:rPr>
        <w:t>ISP</w:t>
      </w:r>
      <w:r w:rsidRPr="00A31837">
        <w:rPr>
          <w:iCs/>
          <w:lang w:val="ru-RU"/>
        </w:rPr>
        <w:t xml:space="preserve"> – компания предоставляющая хостинг для сайта авиакомпании; бизнес подразделение авиакомпании (представляющее интересы заказчика); финансовое подразделение (бухгалтерия); сервис менеджер (в зависимости от размеров организации, может входить во внутренний </w:t>
      </w:r>
      <w:r w:rsidRPr="00A31837">
        <w:rPr>
          <w:iCs/>
        </w:rPr>
        <w:t>IT</w:t>
      </w:r>
      <w:r w:rsidRPr="00A31837">
        <w:rPr>
          <w:iCs/>
          <w:lang w:val="ru-RU"/>
        </w:rPr>
        <w:t xml:space="preserve"> отдел); команда разработчиков (в зависимости от размеров организации, может входить во внутренний </w:t>
      </w:r>
      <w:r w:rsidRPr="00A31837">
        <w:rPr>
          <w:iCs/>
        </w:rPr>
        <w:t>IT</w:t>
      </w:r>
      <w:r w:rsidRPr="00A31837">
        <w:rPr>
          <w:iCs/>
          <w:lang w:val="ru-RU"/>
        </w:rPr>
        <w:t xml:space="preserve"> отдел).</w:t>
      </w:r>
    </w:p>
    <w:p w:rsidR="006A701B" w:rsidRPr="002B1E98" w:rsidRDefault="006A701B" w:rsidP="00DF0F58">
      <w:pPr>
        <w:spacing w:before="100" w:beforeAutospacing="1" w:after="100" w:afterAutospacing="1" w:line="240" w:lineRule="auto"/>
        <w:jc w:val="both"/>
        <w:rPr>
          <w:rFonts w:eastAsia="Times New Roman" w:cs="Times New Roman"/>
          <w:lang w:val="ru-RU"/>
        </w:rPr>
      </w:pPr>
      <w:r w:rsidRPr="002B1E98">
        <w:rPr>
          <w:lang w:val="ru-RU"/>
        </w:rPr>
        <w:t xml:space="preserve">Попробуем расставить </w:t>
      </w:r>
      <w:r>
        <w:t>RACI</w:t>
      </w:r>
      <w:r w:rsidRPr="002B1E98">
        <w:rPr>
          <w:lang w:val="ru-RU"/>
        </w:rPr>
        <w:t xml:space="preserve"> коды соответственно ролям и выполняемым ими активностям (ясно, что данный процесс проходит при участии всех сторон).</w:t>
      </w:r>
    </w:p>
    <w:p w:rsidR="006A701B" w:rsidRPr="006A701B" w:rsidRDefault="006A701B" w:rsidP="00DF0F58">
      <w:pPr>
        <w:spacing w:before="100" w:beforeAutospacing="1" w:after="100" w:afterAutospacing="1" w:line="240" w:lineRule="auto"/>
        <w:jc w:val="both"/>
        <w:rPr>
          <w:rFonts w:eastAsia="Times New Roman" w:cs="Times New Roman"/>
          <w:lang w:val="ru-RU"/>
        </w:rPr>
      </w:pPr>
      <w:r w:rsidRPr="005D464B">
        <w:rPr>
          <w:noProof/>
        </w:rPr>
        <w:drawing>
          <wp:inline distT="0" distB="0" distL="0" distR="0" wp14:anchorId="6C2DDB40" wp14:editId="36411692">
            <wp:extent cx="5958840" cy="1619250"/>
            <wp:effectExtent l="0" t="0" r="3810" b="0"/>
            <wp:docPr id="2" name="Picture 2" descr="http://habrastorage.org/storage2/d67/2ef/ad4/d672efad40726a725e8fb4042fbe3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abrastorage.org/storage2/d67/2ef/ad4/d672efad40726a725e8fb4042fbe3543.jpg"/>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78794" cy="1624672"/>
                    </a:xfrm>
                    <a:prstGeom prst="rect">
                      <a:avLst/>
                    </a:prstGeom>
                    <a:noFill/>
                    <a:ln>
                      <a:noFill/>
                    </a:ln>
                  </pic:spPr>
                </pic:pic>
              </a:graphicData>
            </a:graphic>
          </wp:inline>
        </w:drawing>
      </w:r>
    </w:p>
    <w:p w:rsidR="003C7130" w:rsidRDefault="007A39D6" w:rsidP="00DF0F58">
      <w:pPr>
        <w:pStyle w:val="Heading2"/>
        <w:jc w:val="both"/>
        <w:rPr>
          <w:lang w:val="ru-RU"/>
        </w:rPr>
      </w:pPr>
      <w:bookmarkStart w:id="97" w:name="_Toc438377288"/>
      <w:bookmarkStart w:id="98" w:name="_Toc438377397"/>
      <w:r>
        <w:rPr>
          <w:lang w:val="ru-RU"/>
        </w:rPr>
        <w:lastRenderedPageBreak/>
        <w:t xml:space="preserve">Управление </w:t>
      </w:r>
      <w:r w:rsidRPr="007A39D6">
        <w:rPr>
          <w:lang w:val="ru-RU"/>
        </w:rPr>
        <w:t>IT</w:t>
      </w:r>
      <w:r>
        <w:rPr>
          <w:lang w:val="ru-RU"/>
        </w:rPr>
        <w:t>-проект</w:t>
      </w:r>
      <w:r w:rsidRPr="007A39D6">
        <w:rPr>
          <w:lang w:val="ru-RU"/>
        </w:rPr>
        <w:t>ами</w:t>
      </w:r>
      <w:bookmarkEnd w:id="97"/>
      <w:bookmarkEnd w:id="98"/>
    </w:p>
    <w:p w:rsidR="00B459F6" w:rsidRPr="00C56541" w:rsidRDefault="00B459F6" w:rsidP="00B459F6">
      <w:pPr>
        <w:pStyle w:val="Heading3"/>
        <w:jc w:val="both"/>
        <w:rPr>
          <w:lang w:val="ru-RU"/>
        </w:rPr>
      </w:pPr>
      <w:bookmarkStart w:id="99" w:name="_Toc438377398"/>
      <w:r>
        <w:rPr>
          <w:lang w:val="ru-RU"/>
        </w:rPr>
        <w:t>Контроль качества</w:t>
      </w:r>
      <w:bookmarkEnd w:id="99"/>
    </w:p>
    <w:p w:rsidR="00B459F6" w:rsidRPr="00415C47" w:rsidRDefault="00B459F6" w:rsidP="00B459F6">
      <w:pPr>
        <w:jc w:val="both"/>
        <w:rPr>
          <w:lang w:val="ru-RU"/>
        </w:rPr>
      </w:pPr>
      <w:r w:rsidRPr="00415C47">
        <w:rPr>
          <w:iCs/>
          <w:lang w:val="ru-RU"/>
        </w:rPr>
        <w:t>Управление качеством</w:t>
      </w:r>
      <w:r w:rsidRPr="00415C47">
        <w:rPr>
          <w:lang w:val="ru-RU"/>
        </w:rPr>
        <w:t> проекта осуществляется на протяжении всего жизненного </w:t>
      </w:r>
      <w:bookmarkStart w:id="100" w:name="keyword16"/>
      <w:bookmarkEnd w:id="100"/>
      <w:r w:rsidRPr="00415C47">
        <w:rPr>
          <w:iCs/>
          <w:lang w:val="ru-RU"/>
        </w:rPr>
        <w:t>цикла</w:t>
      </w:r>
      <w:r w:rsidRPr="00415C47">
        <w:rPr>
          <w:lang w:val="ru-RU"/>
        </w:rPr>
        <w:t> проекта. На рисунке представлены стадии управления качеством проекта.</w:t>
      </w:r>
    </w:p>
    <w:p w:rsidR="00B459F6" w:rsidRPr="00415C47" w:rsidRDefault="00B459F6" w:rsidP="00B459F6">
      <w:pPr>
        <w:jc w:val="both"/>
        <w:rPr>
          <w:lang w:val="ru-RU"/>
        </w:rPr>
      </w:pPr>
      <w:r w:rsidRPr="00415C47">
        <w:rPr>
          <w:rFonts w:eastAsia="Calibri"/>
          <w:noProof/>
          <w:lang w:val="ru-RU"/>
        </w:rPr>
        <w:drawing>
          <wp:inline distT="0" distB="0" distL="0" distR="0" wp14:anchorId="7A0B9D4D" wp14:editId="2A9E9101">
            <wp:extent cx="4955664" cy="2286000"/>
            <wp:effectExtent l="0" t="0" r="0" b="0"/>
            <wp:docPr id="214" name="Рисунок 17" descr="http://www.intuit.ru/EDI/14_08_14_2/1407964674-31059/tutorial/413/objects/8/files/08_01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intuit.ru/EDI/14_08_14_2/1407964674-31059/tutorial/413/objects/8/files/08_01sm.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5664" cy="2286000"/>
                    </a:xfrm>
                    <a:prstGeom prst="rect">
                      <a:avLst/>
                    </a:prstGeom>
                    <a:noFill/>
                    <a:ln>
                      <a:noFill/>
                    </a:ln>
                  </pic:spPr>
                </pic:pic>
              </a:graphicData>
            </a:graphic>
          </wp:inline>
        </w:drawing>
      </w:r>
    </w:p>
    <w:p w:rsidR="00B459F6" w:rsidRPr="00415C47" w:rsidRDefault="00B459F6" w:rsidP="00B459F6">
      <w:pPr>
        <w:jc w:val="both"/>
        <w:rPr>
          <w:lang w:val="ru-RU"/>
        </w:rPr>
      </w:pPr>
      <w:r w:rsidRPr="00415C47">
        <w:rPr>
          <w:iCs/>
          <w:lang w:val="ru-RU"/>
        </w:rPr>
        <w:t>Стадия "Концепция"</w:t>
      </w:r>
      <w:r w:rsidRPr="00415C47">
        <w:rPr>
          <w:lang w:val="ru-RU"/>
        </w:rPr>
        <w:t>. На этой стадии определяется политика и стратегия для обеспечения качества разрабатываемого продукта, удовлетворяющего ожидаемым запросам потребителя. "Концепция" имеет следующие </w:t>
      </w:r>
      <w:bookmarkStart w:id="101" w:name="keyword17"/>
      <w:bookmarkEnd w:id="101"/>
      <w:r w:rsidRPr="00415C47">
        <w:rPr>
          <w:iCs/>
          <w:lang w:val="ru-RU"/>
        </w:rPr>
        <w:t>разделы</w:t>
      </w:r>
      <w:r w:rsidRPr="00415C47">
        <w:rPr>
          <w:lang w:val="ru-RU"/>
        </w:rPr>
        <w:t>:</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Политика и стратегия качества;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Общие требования и принципы обеспечения качества;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Стандарты, нормы и правила;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Интеграция функций обеспечения качества;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Требования к системе управления качеством.</w:t>
      </w:r>
    </w:p>
    <w:p w:rsidR="00B459F6" w:rsidRPr="00415C47" w:rsidRDefault="00B459F6" w:rsidP="00B459F6">
      <w:pPr>
        <w:jc w:val="both"/>
        <w:rPr>
          <w:lang w:val="ru-RU"/>
        </w:rPr>
      </w:pPr>
      <w:r w:rsidRPr="00415C47">
        <w:rPr>
          <w:iCs/>
          <w:lang w:val="ru-RU"/>
        </w:rPr>
        <w:t>Стадия планирования</w:t>
      </w:r>
      <w:r w:rsidRPr="00415C47">
        <w:rPr>
          <w:lang w:val="ru-RU"/>
        </w:rPr>
        <w:t>. На стадии планирования качества определяются стандарты, которые следует использовать, чтобы содержание проекта оправдывало ожидания участников проекта. Планирование качества включает как идентификацию этих стандартов, так и </w:t>
      </w:r>
      <w:bookmarkStart w:id="102" w:name="keyword18"/>
      <w:bookmarkEnd w:id="102"/>
      <w:r w:rsidRPr="00415C47">
        <w:rPr>
          <w:iCs/>
          <w:lang w:val="ru-RU"/>
        </w:rPr>
        <w:t>поиск</w:t>
      </w:r>
      <w:r w:rsidRPr="00415C47">
        <w:rPr>
          <w:lang w:val="ru-RU"/>
        </w:rPr>
        <w:t> путей их реализации. Ниже перечислены основные задачи стадии планирования:</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определение показателей оценки качества;</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определение технических спецификаций;</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описание процедур управления качеством;</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составление списка объектов контроля;</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выбор методов и средств оценки качества;</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описание связей с другими процессами;</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разработка </w:t>
      </w:r>
      <w:bookmarkStart w:id="103" w:name="keyword19"/>
      <w:bookmarkEnd w:id="103"/>
      <w:r w:rsidRPr="00415C47">
        <w:rPr>
          <w:rFonts w:eastAsia="Times New Roman"/>
          <w:iCs/>
        </w:rPr>
        <w:t>плана управления качеством</w:t>
      </w:r>
      <w:r w:rsidRPr="00415C47">
        <w:rPr>
          <w:rFonts w:eastAsia="Times New Roman"/>
        </w:rPr>
        <w:t>.</w:t>
      </w:r>
    </w:p>
    <w:p w:rsidR="00B459F6" w:rsidRPr="00415C47" w:rsidRDefault="00B459F6" w:rsidP="00B459F6">
      <w:pPr>
        <w:jc w:val="both"/>
        <w:rPr>
          <w:lang w:val="ru-RU"/>
        </w:rPr>
      </w:pPr>
      <w:r w:rsidRPr="00415C47">
        <w:rPr>
          <w:iCs/>
          <w:lang w:val="ru-RU"/>
        </w:rPr>
        <w:t>Стадия организации</w:t>
      </w:r>
      <w:r w:rsidRPr="00415C47">
        <w:rPr>
          <w:lang w:val="ru-RU"/>
        </w:rPr>
        <w:t>. Стадии организации контроля качества предполагает создание необходимых и достаточных организационных, технических, финансовых и др. условий для обеспечения выполнения требований к качеству проекта и продукции проекта и возможностей их удовлетворения.</w:t>
      </w:r>
    </w:p>
    <w:p w:rsidR="00B459F6" w:rsidRPr="00415C47" w:rsidRDefault="00B459F6" w:rsidP="00B459F6">
      <w:pPr>
        <w:jc w:val="both"/>
        <w:rPr>
          <w:color w:val="000000"/>
          <w:lang w:val="ru-RU"/>
        </w:rPr>
      </w:pPr>
      <w:r w:rsidRPr="00415C47">
        <w:rPr>
          <w:iCs/>
          <w:color w:val="000000"/>
          <w:lang w:val="ru-RU"/>
        </w:rPr>
        <w:lastRenderedPageBreak/>
        <w:t>Стадия контроля</w:t>
      </w:r>
      <w:r w:rsidRPr="00415C47">
        <w:rPr>
          <w:color w:val="000000"/>
          <w:lang w:val="ru-RU"/>
        </w:rPr>
        <w:t>. </w:t>
      </w:r>
      <w:bookmarkStart w:id="104" w:name="keyword20"/>
      <w:bookmarkEnd w:id="104"/>
      <w:r w:rsidRPr="00415C47">
        <w:rPr>
          <w:iCs/>
          <w:color w:val="000000"/>
          <w:lang w:val="ru-RU"/>
        </w:rPr>
        <w:t>Контроль</w:t>
      </w:r>
      <w:r w:rsidRPr="00415C47">
        <w:rPr>
          <w:color w:val="000000"/>
          <w:lang w:val="ru-RU"/>
        </w:rPr>
        <w:t> качества заключается в определении соответствия результатов проекта стандартам качества и причин нарушения такого соответствия.</w:t>
      </w:r>
    </w:p>
    <w:p w:rsidR="00B459F6" w:rsidRPr="00415C47" w:rsidRDefault="00B459F6" w:rsidP="00B459F6">
      <w:pPr>
        <w:jc w:val="both"/>
        <w:rPr>
          <w:color w:val="000000"/>
          <w:lang w:val="ru-RU"/>
        </w:rPr>
      </w:pPr>
      <w:r w:rsidRPr="00415C47">
        <w:rPr>
          <w:iCs/>
          <w:color w:val="000000"/>
          <w:lang w:val="ru-RU"/>
        </w:rPr>
        <w:t>Стадии регулирования и анализа</w:t>
      </w:r>
      <w:r w:rsidRPr="00415C47">
        <w:rPr>
          <w:color w:val="000000"/>
          <w:lang w:val="ru-RU"/>
        </w:rPr>
        <w:t>. Стадия осуществления контроля качества предполагает регулярную проверку хода реализации проекта в целях установления фактического соответствия определенным ранее требованиям.</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Сравнение фактических результатов проекта с требованиями.</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Анализ прогресса качества в проекте на протяжении его жизненного цикла.</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Формирование списка отклонений.</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Корректирующие действия.</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Документирование изменений.</w:t>
      </w:r>
    </w:p>
    <w:p w:rsidR="00B459F6" w:rsidRPr="00415C47" w:rsidRDefault="00B459F6" w:rsidP="00B459F6">
      <w:pPr>
        <w:jc w:val="both"/>
        <w:rPr>
          <w:lang w:val="ru-RU"/>
        </w:rPr>
      </w:pPr>
      <w:r w:rsidRPr="00415C47">
        <w:rPr>
          <w:iCs/>
          <w:lang w:val="ru-RU"/>
        </w:rPr>
        <w:t>Стадия завершения</w:t>
      </w:r>
      <w:r w:rsidRPr="00415C47">
        <w:rPr>
          <w:lang w:val="ru-RU"/>
        </w:rPr>
        <w:t>. На стадии завершения выполняются сводная оценка качества результатов проекта, завершающая приемка, составление списка претензий по качеству, </w:t>
      </w:r>
      <w:bookmarkStart w:id="105" w:name="keyword21"/>
      <w:bookmarkEnd w:id="105"/>
      <w:r w:rsidRPr="00415C47">
        <w:rPr>
          <w:iCs/>
          <w:lang w:val="ru-RU"/>
        </w:rPr>
        <w:t>разрешение конфликтов</w:t>
      </w:r>
      <w:r w:rsidRPr="00415C47">
        <w:rPr>
          <w:lang w:val="ru-RU"/>
        </w:rPr>
        <w:t> и споров, оформление документации, </w:t>
      </w:r>
      <w:bookmarkStart w:id="106" w:name="keyword22"/>
      <w:bookmarkEnd w:id="106"/>
      <w:r w:rsidRPr="00415C47">
        <w:rPr>
          <w:iCs/>
          <w:lang w:val="ru-RU"/>
        </w:rPr>
        <w:t>анализ</w:t>
      </w:r>
      <w:r w:rsidRPr="00415C47">
        <w:rPr>
          <w:lang w:val="ru-RU"/>
        </w:rPr>
        <w:t> опыта и полученных уроков по управлению качеством.</w:t>
      </w:r>
    </w:p>
    <w:p w:rsidR="00B459F6" w:rsidRPr="00415C47" w:rsidRDefault="00B459F6" w:rsidP="00B459F6">
      <w:pPr>
        <w:jc w:val="both"/>
        <w:rPr>
          <w:lang w:val="ru-RU"/>
        </w:rPr>
      </w:pPr>
      <w:r w:rsidRPr="00415C47">
        <w:rPr>
          <w:lang w:val="ru-RU"/>
        </w:rPr>
        <w:t>Основными </w:t>
      </w:r>
      <w:bookmarkStart w:id="107" w:name="keyword23"/>
      <w:bookmarkEnd w:id="107"/>
      <w:r w:rsidRPr="00415C47">
        <w:rPr>
          <w:iCs/>
          <w:lang w:val="ru-RU"/>
        </w:rPr>
        <w:t>процессами обеспечения</w:t>
      </w:r>
      <w:r w:rsidRPr="00415C47">
        <w:rPr>
          <w:lang w:val="ru-RU"/>
        </w:rPr>
        <w:t> качества проекта являются планирование качества, его обеспечение и </w:t>
      </w:r>
      <w:bookmarkStart w:id="108" w:name="keyword24"/>
      <w:bookmarkEnd w:id="108"/>
      <w:r w:rsidRPr="00415C47">
        <w:rPr>
          <w:iCs/>
          <w:lang w:val="ru-RU"/>
        </w:rPr>
        <w:t>контроль</w:t>
      </w:r>
      <w:r w:rsidRPr="00415C47">
        <w:rPr>
          <w:lang w:val="ru-RU"/>
        </w:rPr>
        <w:t>. </w:t>
      </w:r>
      <w:bookmarkStart w:id="109" w:name="keyword25"/>
      <w:bookmarkEnd w:id="109"/>
      <w:r w:rsidRPr="00415C47">
        <w:rPr>
          <w:iCs/>
          <w:lang w:val="ru-RU"/>
        </w:rPr>
        <w:t>Связь</w:t>
      </w:r>
      <w:r w:rsidRPr="00415C47">
        <w:rPr>
          <w:lang w:val="ru-RU"/>
        </w:rPr>
        <w:t> этих процессов, их входы и выходы представлены на рисунке.</w:t>
      </w:r>
    </w:p>
    <w:p w:rsidR="00B459F6" w:rsidRPr="00415C47" w:rsidRDefault="00B459F6" w:rsidP="00B459F6">
      <w:pPr>
        <w:jc w:val="both"/>
        <w:rPr>
          <w:rFonts w:eastAsia="Times New Roman"/>
          <w:color w:val="000000"/>
          <w:lang w:val="ru-RU"/>
        </w:rPr>
      </w:pPr>
      <w:r w:rsidRPr="00415C47">
        <w:rPr>
          <w:noProof/>
          <w:lang w:val="ru-RU"/>
        </w:rPr>
        <w:drawing>
          <wp:inline distT="0" distB="0" distL="0" distR="0" wp14:anchorId="202D9AEC" wp14:editId="109D151F">
            <wp:extent cx="5433060" cy="4381500"/>
            <wp:effectExtent l="0" t="0" r="0" b="0"/>
            <wp:docPr id="215" name="Рисунок 18" descr="http://www.intuit.ru/EDI/14_08_14_2/1407964674-31059/tutorial/413/objects/8/files/08_02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intuit.ru/EDI/14_08_14_2/1407964674-31059/tutorial/413/objects/8/files/08_02sm.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6344" cy="4384148"/>
                    </a:xfrm>
                    <a:prstGeom prst="rect">
                      <a:avLst/>
                    </a:prstGeom>
                    <a:noFill/>
                    <a:ln>
                      <a:noFill/>
                    </a:ln>
                  </pic:spPr>
                </pic:pic>
              </a:graphicData>
            </a:graphic>
          </wp:inline>
        </w:drawing>
      </w:r>
    </w:p>
    <w:p w:rsidR="00B459F6" w:rsidRPr="00415C47" w:rsidRDefault="00B459F6" w:rsidP="00B459F6">
      <w:pPr>
        <w:jc w:val="both"/>
        <w:rPr>
          <w:lang w:val="ru-RU"/>
        </w:rPr>
      </w:pPr>
      <w:r w:rsidRPr="00415C47">
        <w:rPr>
          <w:b/>
          <w:bCs/>
          <w:lang w:val="ru-RU"/>
        </w:rPr>
        <w:lastRenderedPageBreak/>
        <w:t>Планирование качества</w:t>
      </w:r>
      <w:r w:rsidRPr="00415C47">
        <w:rPr>
          <w:lang w:val="ru-RU"/>
        </w:rPr>
        <w:t> - процесс определения того, какие из стандартов качества относятся к данному проекту и как их удовлетворить.</w:t>
      </w:r>
    </w:p>
    <w:p w:rsidR="00B459F6" w:rsidRPr="00415C47" w:rsidRDefault="00B459F6" w:rsidP="00B459F6">
      <w:pPr>
        <w:jc w:val="both"/>
        <w:rPr>
          <w:lang w:val="ru-RU"/>
        </w:rPr>
      </w:pPr>
      <w:r w:rsidRPr="00415C47">
        <w:rPr>
          <w:lang w:val="ru-RU"/>
        </w:rPr>
        <w:t>Планирование качества осуществляется как часть планирования проекта и выполняется совместно руководителем проекта, архитектором проекта и ответственным за качество проекта. В </w:t>
      </w:r>
      <w:bookmarkStart w:id="110" w:name="keyword26"/>
      <w:bookmarkEnd w:id="110"/>
      <w:r w:rsidRPr="00415C47">
        <w:rPr>
          <w:iCs/>
          <w:lang w:val="ru-RU"/>
        </w:rPr>
        <w:t>план управления качеством</w:t>
      </w:r>
      <w:r w:rsidRPr="00415C47">
        <w:rPr>
          <w:lang w:val="ru-RU"/>
        </w:rPr>
        <w:t> включаются работы, выполнение которых обеспечивает качество результатов проекта. Одной из главных составляющих </w:t>
      </w:r>
      <w:bookmarkStart w:id="111" w:name="keyword27"/>
      <w:bookmarkEnd w:id="111"/>
      <w:r w:rsidRPr="00415C47">
        <w:rPr>
          <w:iCs/>
          <w:lang w:val="ru-RU"/>
        </w:rPr>
        <w:t>плана управления качеством</w:t>
      </w:r>
      <w:r w:rsidRPr="00415C47">
        <w:rPr>
          <w:lang w:val="ru-RU"/>
        </w:rPr>
        <w:t> IT-проектов, является план проведения тестирования. Пример формы плана тестирования представлен на рисунке.</w:t>
      </w:r>
    </w:p>
    <w:p w:rsidR="00B459F6" w:rsidRPr="00415C47" w:rsidRDefault="00B459F6" w:rsidP="00B459F6">
      <w:pPr>
        <w:jc w:val="both"/>
        <w:rPr>
          <w:rFonts w:eastAsia="Times New Roman"/>
          <w:color w:val="000000"/>
          <w:lang w:val="ru-RU"/>
        </w:rPr>
      </w:pPr>
      <w:r w:rsidRPr="00415C47">
        <w:rPr>
          <w:noProof/>
          <w:lang w:val="ru-RU"/>
        </w:rPr>
        <w:drawing>
          <wp:inline distT="0" distB="0" distL="0" distR="0" wp14:anchorId="75400161" wp14:editId="3381CC24">
            <wp:extent cx="5905500" cy="2476500"/>
            <wp:effectExtent l="0" t="0" r="0" b="0"/>
            <wp:docPr id="216" name="Рисунок 19" descr="http://www.intuit.ru/EDI/14_08_14_2/1407964674-31059/tutorial/413/objects/8/files/08_03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intuit.ru/EDI/14_08_14_2/1407964674-31059/tutorial/413/objects/8/files/08_03sm.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5500" cy="2476500"/>
                    </a:xfrm>
                    <a:prstGeom prst="rect">
                      <a:avLst/>
                    </a:prstGeom>
                    <a:noFill/>
                    <a:ln>
                      <a:noFill/>
                    </a:ln>
                  </pic:spPr>
                </pic:pic>
              </a:graphicData>
            </a:graphic>
          </wp:inline>
        </w:drawing>
      </w:r>
    </w:p>
    <w:p w:rsidR="00B459F6" w:rsidRPr="00415C47" w:rsidRDefault="00B459F6" w:rsidP="00B459F6">
      <w:pPr>
        <w:jc w:val="both"/>
        <w:rPr>
          <w:shd w:val="clear" w:color="auto" w:fill="FFFFFF"/>
          <w:lang w:val="ru-RU"/>
        </w:rPr>
      </w:pPr>
      <w:r w:rsidRPr="00415C47">
        <w:rPr>
          <w:shd w:val="clear" w:color="auto" w:fill="FFFFFF"/>
          <w:lang w:val="ru-RU"/>
        </w:rPr>
        <w:t>План по качеству должен определять, как в проекте будет обеспечено качество выполнения </w:t>
      </w:r>
      <w:bookmarkStart w:id="112" w:name="keyword28"/>
      <w:bookmarkEnd w:id="112"/>
      <w:r w:rsidRPr="00415C47">
        <w:rPr>
          <w:iCs/>
          <w:shd w:val="clear" w:color="auto" w:fill="FFFFFF"/>
          <w:lang w:val="ru-RU"/>
        </w:rPr>
        <w:t>работ</w:t>
      </w:r>
      <w:r w:rsidRPr="00415C47">
        <w:rPr>
          <w:shd w:val="clear" w:color="auto" w:fill="FFFFFF"/>
          <w:lang w:val="ru-RU"/>
        </w:rPr>
        <w:t> с позиции организационной структуры, ресурсов, методического обеспечения. На стадии планирования качества рекомендуется разработать документы, регламентирующие действия по контролю качества управления проектом (форму отчетности по выполнению проекта, анкеты мониторинга проекта) и процедуры управления качеством, например </w:t>
      </w:r>
      <w:bookmarkStart w:id="113" w:name="keyword29"/>
      <w:bookmarkEnd w:id="113"/>
      <w:r w:rsidRPr="00415C47">
        <w:rPr>
          <w:iCs/>
          <w:shd w:val="clear" w:color="auto" w:fill="FFFFFF"/>
          <w:lang w:val="ru-RU"/>
        </w:rPr>
        <w:t>контроль</w:t>
      </w:r>
      <w:r w:rsidRPr="00415C47">
        <w:rPr>
          <w:shd w:val="clear" w:color="auto" w:fill="FFFFFF"/>
          <w:lang w:val="ru-RU"/>
        </w:rPr>
        <w:t> качества результатов проекта, </w:t>
      </w:r>
      <w:bookmarkStart w:id="114" w:name="keyword30"/>
      <w:bookmarkEnd w:id="114"/>
      <w:r w:rsidRPr="00415C47">
        <w:rPr>
          <w:iCs/>
          <w:shd w:val="clear" w:color="auto" w:fill="FFFFFF"/>
          <w:lang w:val="ru-RU"/>
        </w:rPr>
        <w:t>контроль</w:t>
      </w:r>
      <w:r w:rsidRPr="00415C47">
        <w:rPr>
          <w:shd w:val="clear" w:color="auto" w:fill="FFFFFF"/>
          <w:lang w:val="ru-RU"/>
        </w:rPr>
        <w:t> качества документов проекта, утверждение документов проекта, подготовка и проведение контроля проекта. Для контроля качества документов проекта в плане по качеству следует определить </w:t>
      </w:r>
      <w:bookmarkStart w:id="115" w:name="keyword31"/>
      <w:bookmarkEnd w:id="115"/>
      <w:r w:rsidRPr="00415C47">
        <w:rPr>
          <w:iCs/>
          <w:shd w:val="clear" w:color="auto" w:fill="FFFFFF"/>
          <w:lang w:val="ru-RU"/>
        </w:rPr>
        <w:t>список</w:t>
      </w:r>
      <w:r w:rsidRPr="00415C47">
        <w:rPr>
          <w:shd w:val="clear" w:color="auto" w:fill="FFFFFF"/>
          <w:lang w:val="ru-RU"/>
        </w:rPr>
        <w:t> лиц, согласующих и утверждающих каждый документ проекта, сроки и форму их согласования. Пример плана согласования документа приведен на рисунке.</w:t>
      </w:r>
    </w:p>
    <w:p w:rsidR="00B459F6" w:rsidRPr="00415C47" w:rsidRDefault="00B459F6" w:rsidP="00B459F6">
      <w:pPr>
        <w:shd w:val="clear" w:color="auto" w:fill="FFFFFF"/>
        <w:spacing w:before="100" w:beforeAutospacing="1" w:after="0" w:line="240" w:lineRule="atLeast"/>
        <w:jc w:val="both"/>
        <w:rPr>
          <w:rFonts w:ascii="Calibri" w:eastAsia="Calibri" w:hAnsi="Calibri" w:cs="Tahoma"/>
          <w:shd w:val="clear" w:color="auto" w:fill="FFFFFF"/>
          <w:lang w:val="ru-RU"/>
        </w:rPr>
      </w:pPr>
      <w:r w:rsidRPr="00415C47">
        <w:rPr>
          <w:rFonts w:ascii="Calibri" w:eastAsia="Calibri" w:hAnsi="Calibri" w:cs="Tahoma"/>
          <w:noProof/>
          <w:lang w:val="ru-RU"/>
        </w:rPr>
        <w:drawing>
          <wp:anchor distT="0" distB="0" distL="114300" distR="114300" simplePos="0" relativeHeight="251685888" behindDoc="0" locked="0" layoutInCell="1" allowOverlap="1" wp14:anchorId="15815C1E" wp14:editId="1EB7B8FA">
            <wp:simplePos x="0" y="0"/>
            <wp:positionH relativeFrom="margin">
              <wp:align>left</wp:align>
            </wp:positionH>
            <wp:positionV relativeFrom="paragraph">
              <wp:posOffset>5715</wp:posOffset>
            </wp:positionV>
            <wp:extent cx="3011170" cy="1971675"/>
            <wp:effectExtent l="0" t="0" r="0" b="9525"/>
            <wp:wrapSquare wrapText="bothSides"/>
            <wp:docPr id="218" name="Рисунок 20" descr="http://www.intuit.ru/EDI/14_08_14_2/1407964674-31059/tutorial/413/objects/8/files/08_04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intuit.ru/EDI/14_08_14_2/1407964674-31059/tutorial/413/objects/8/files/08_04sm.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1170"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0427">
        <w:rPr>
          <w:lang w:val="ru-RU"/>
        </w:rPr>
        <w:t>На IT-проектах вводится множество специфических терминов, поэтому в план контроля качества проекта н</w:t>
      </w:r>
      <w:r>
        <w:rPr>
          <w:lang w:val="ru-RU"/>
        </w:rPr>
        <w:t xml:space="preserve">еобходимо включать разработку и </w:t>
      </w:r>
      <w:r w:rsidRPr="00970427">
        <w:rPr>
          <w:lang w:val="ru-RU"/>
        </w:rPr>
        <w:t>согласование </w:t>
      </w:r>
      <w:bookmarkStart w:id="116" w:name="keyword32"/>
      <w:bookmarkEnd w:id="116"/>
      <w:r w:rsidRPr="00970427">
        <w:rPr>
          <w:lang w:val="ru-RU"/>
        </w:rPr>
        <w:t>глоссария</w:t>
      </w:r>
      <w:r>
        <w:rPr>
          <w:lang w:val="ru-RU"/>
        </w:rPr>
        <w:t xml:space="preserve"> </w:t>
      </w:r>
      <w:r w:rsidRPr="00970427">
        <w:rPr>
          <w:lang w:val="ru-RU"/>
        </w:rPr>
        <w:t>проекта. </w:t>
      </w:r>
      <w:bookmarkStart w:id="117" w:name="keyword33"/>
      <w:bookmarkEnd w:id="117"/>
      <w:r w:rsidRPr="00970427">
        <w:rPr>
          <w:lang w:val="ru-RU"/>
        </w:rPr>
        <w:t>Глоссарий проекта представляет</w:t>
      </w:r>
      <w:r>
        <w:rPr>
          <w:lang w:val="ru-RU"/>
        </w:rPr>
        <w:t xml:space="preserve"> собой </w:t>
      </w:r>
      <w:r w:rsidRPr="00970427">
        <w:rPr>
          <w:lang w:val="ru-RU"/>
        </w:rPr>
        <w:t>структурированный </w:t>
      </w:r>
      <w:bookmarkStart w:id="118" w:name="keyword34"/>
      <w:bookmarkEnd w:id="118"/>
      <w:r w:rsidRPr="00970427">
        <w:rPr>
          <w:lang w:val="ru-RU"/>
        </w:rPr>
        <w:t>список всех терминов и</w:t>
      </w:r>
      <w:bookmarkStart w:id="119" w:name="keyword35"/>
      <w:bookmarkEnd w:id="119"/>
      <w:r w:rsidRPr="00970427">
        <w:rPr>
          <w:lang w:val="ru-RU"/>
        </w:rPr>
        <w:t xml:space="preserve"> определений проекта, а также используемых аббревиатур с кратким описанием их смысла. Как правило, Руководитель группы управления качеством отвечает за пополнение и работу с Глоссарием проекта на основании поступающих </w:t>
      </w:r>
      <w:r w:rsidRPr="00970427">
        <w:rPr>
          <w:lang w:val="ru-RU"/>
        </w:rPr>
        <w:lastRenderedPageBreak/>
        <w:t>документов. Проверка глоссариев документов проводится в рамках времени, отведенного на общий </w:t>
      </w:r>
      <w:bookmarkStart w:id="120" w:name="keyword36"/>
      <w:bookmarkEnd w:id="120"/>
      <w:r w:rsidRPr="00970427">
        <w:rPr>
          <w:lang w:val="ru-RU"/>
        </w:rPr>
        <w:t>контроль качества документов. Пример формы Глоссария</w:t>
      </w:r>
      <w:r w:rsidRPr="00415C47">
        <w:rPr>
          <w:rFonts w:ascii="Calibri" w:eastAsia="Calibri" w:hAnsi="Calibri" w:cs="Tahoma"/>
          <w:color w:val="000000"/>
          <w:shd w:val="clear" w:color="auto" w:fill="FFFFFF"/>
          <w:lang w:val="ru-RU"/>
        </w:rPr>
        <w:t xml:space="preserve"> представлен на </w:t>
      </w:r>
      <w:r w:rsidRPr="00415C47">
        <w:rPr>
          <w:rFonts w:ascii="Calibri" w:eastAsia="Calibri" w:hAnsi="Calibri" w:cs="Tahoma"/>
          <w:shd w:val="clear" w:color="auto" w:fill="FFFFFF"/>
          <w:lang w:val="ru-RU"/>
        </w:rPr>
        <w:t>рисунке.</w:t>
      </w:r>
    </w:p>
    <w:p w:rsidR="00B459F6" w:rsidRPr="00415C47" w:rsidRDefault="00B459F6" w:rsidP="00B459F6">
      <w:pPr>
        <w:jc w:val="both"/>
        <w:rPr>
          <w:rFonts w:eastAsia="Times New Roman"/>
          <w:color w:val="000000"/>
          <w:lang w:val="ru-RU"/>
        </w:rPr>
      </w:pPr>
      <w:r w:rsidRPr="00415C47">
        <w:rPr>
          <w:noProof/>
          <w:lang w:val="ru-RU"/>
        </w:rPr>
        <w:drawing>
          <wp:inline distT="0" distB="0" distL="0" distR="0" wp14:anchorId="09400CA4" wp14:editId="79319D6E">
            <wp:extent cx="5905500" cy="2333625"/>
            <wp:effectExtent l="0" t="0" r="0" b="9525"/>
            <wp:docPr id="219" name="Рисунок 21" descr="http://www.intuit.ru/EDI/14_08_14_2/1407964674-31059/tutorial/413/objects/8/files/08_05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intuit.ru/EDI/14_08_14_2/1407964674-31059/tutorial/413/objects/8/files/08_05sm.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2333625"/>
                    </a:xfrm>
                    <a:prstGeom prst="rect">
                      <a:avLst/>
                    </a:prstGeom>
                    <a:noFill/>
                    <a:ln>
                      <a:noFill/>
                    </a:ln>
                  </pic:spPr>
                </pic:pic>
              </a:graphicData>
            </a:graphic>
          </wp:inline>
        </w:drawing>
      </w:r>
    </w:p>
    <w:p w:rsidR="00B459F6" w:rsidRPr="00415C47" w:rsidRDefault="00B459F6" w:rsidP="00B459F6">
      <w:pPr>
        <w:jc w:val="both"/>
        <w:rPr>
          <w:lang w:val="ru-RU"/>
        </w:rPr>
      </w:pPr>
      <w:r w:rsidRPr="00415C47">
        <w:rPr>
          <w:b/>
          <w:bCs/>
          <w:lang w:val="ru-RU"/>
        </w:rPr>
        <w:t>Планирование качества</w:t>
      </w:r>
      <w:r w:rsidRPr="00415C47">
        <w:rPr>
          <w:lang w:val="ru-RU"/>
        </w:rPr>
        <w:t xml:space="preserve"> - процесс определения того, какие из стандартов качества относятся к данному проекту и как их удовлетворить.</w:t>
      </w:r>
    </w:p>
    <w:p w:rsidR="00B459F6" w:rsidRPr="00415C47" w:rsidRDefault="00B459F6" w:rsidP="00B459F6">
      <w:pPr>
        <w:jc w:val="both"/>
        <w:rPr>
          <w:rFonts w:eastAsia="Times New Roman"/>
          <w:color w:val="000000"/>
          <w:lang w:val="ru-RU"/>
        </w:rPr>
      </w:pPr>
      <w:r w:rsidRPr="00415C47">
        <w:rPr>
          <w:color w:val="000000"/>
          <w:shd w:val="clear" w:color="auto" w:fill="FFFFFF"/>
          <w:lang w:val="ru-RU"/>
        </w:rPr>
        <w:t>Планирование качества начинается с определения целей качества проекта, политик и стандартов, относящихся к содержанию проекта. Потом определяются действия и обязанности членов команды, выполнение которых необходимо для достижения целей и соблюдения стандартов. Результат планирования качества представляется в форме планов обеспечения качества и процессов управления, обеспечивающих выполнение этих планов, и достигается путем синхронизации с основными (планирование содержания, расписания, стоимости) и вспомогательными (планирование рисков, команды) процессами планирования.</w:t>
      </w:r>
      <w:r w:rsidRPr="00415C47">
        <w:rPr>
          <w:rFonts w:eastAsia="Times New Roman"/>
          <w:color w:val="000000"/>
          <w:lang w:val="ru-RU"/>
        </w:rPr>
        <w:t xml:space="preserve"> </w:t>
      </w:r>
    </w:p>
    <w:p w:rsidR="00B459F6" w:rsidRPr="00415C47" w:rsidRDefault="00B459F6" w:rsidP="00B459F6">
      <w:pPr>
        <w:jc w:val="both"/>
        <w:rPr>
          <w:lang w:val="ru-RU"/>
        </w:rPr>
      </w:pPr>
      <w:r w:rsidRPr="00415C47">
        <w:rPr>
          <w:lang w:val="ru-RU"/>
        </w:rPr>
        <w:t>Заказчик устанавливает стандарты качества. Стандарты могут быть международными, национальными или корпоративными. После того как стандарты качества установлены, нужно определить задачи, решение которых обеспечит соответствие стандартам, далее закрепляется ответственность за выполнение намеченных работ и сроки их исполнения.</w:t>
      </w:r>
    </w:p>
    <w:p w:rsidR="00B459F6" w:rsidRPr="00415C47" w:rsidRDefault="00B459F6" w:rsidP="00B459F6">
      <w:pPr>
        <w:pStyle w:val="Heading3"/>
        <w:jc w:val="both"/>
        <w:rPr>
          <w:rFonts w:eastAsia="Calibri Light"/>
          <w:u w:color="1F4E79"/>
          <w:lang w:val="ru-RU"/>
        </w:rPr>
      </w:pPr>
      <w:bookmarkStart w:id="121" w:name="_Toc438377399"/>
      <w:r w:rsidRPr="00415C47">
        <w:rPr>
          <w:rFonts w:eastAsia="Calibri Light"/>
          <w:u w:color="1F4E79"/>
          <w:lang w:val="ru-RU"/>
        </w:rPr>
        <w:t>Входная информация процесса планирования качества</w:t>
      </w:r>
      <w:bookmarkEnd w:id="121"/>
    </w:p>
    <w:p w:rsidR="00B459F6" w:rsidRPr="00415C47" w:rsidRDefault="00B459F6" w:rsidP="00B459F6">
      <w:pPr>
        <w:jc w:val="both"/>
        <w:rPr>
          <w:lang w:val="ru-RU"/>
        </w:rPr>
      </w:pPr>
      <w:r w:rsidRPr="00415C47">
        <w:rPr>
          <w:b/>
          <w:bCs/>
          <w:lang w:val="ru-RU"/>
        </w:rPr>
        <w:t>Факторы внешней среды предприятия</w:t>
      </w:r>
      <w:r w:rsidRPr="00415C47">
        <w:rPr>
          <w:lang w:val="ru-RU"/>
        </w:rPr>
        <w:t xml:space="preserve"> - правила, стандарты и предписания, свойственные определенным областям приложения.</w:t>
      </w:r>
    </w:p>
    <w:p w:rsidR="00B459F6" w:rsidRPr="00415C47" w:rsidRDefault="00B459F6" w:rsidP="00B459F6">
      <w:pPr>
        <w:jc w:val="both"/>
        <w:rPr>
          <w:lang w:val="ru-RU"/>
        </w:rPr>
      </w:pPr>
      <w:r w:rsidRPr="00415C47">
        <w:rPr>
          <w:b/>
          <w:bCs/>
          <w:lang w:val="ru-RU"/>
        </w:rPr>
        <w:t>Активы организационного процесса</w:t>
      </w:r>
      <w:r w:rsidRPr="00415C47">
        <w:rPr>
          <w:lang w:val="ru-RU"/>
        </w:rPr>
        <w:t xml:space="preserve"> - политика в области качества, принятая на предприятии, процедуры и предписания, базы данных и накопленные знания из предыдущих проектов.</w:t>
      </w:r>
    </w:p>
    <w:p w:rsidR="00B459F6" w:rsidRPr="00415C47" w:rsidRDefault="00B459F6" w:rsidP="00B459F6">
      <w:pPr>
        <w:jc w:val="both"/>
        <w:rPr>
          <w:lang w:val="ru-RU"/>
        </w:rPr>
      </w:pPr>
      <w:r w:rsidRPr="00415C47">
        <w:rPr>
          <w:b/>
          <w:bCs/>
          <w:lang w:val="ru-RU"/>
        </w:rPr>
        <w:t>План управления проектом</w:t>
      </w:r>
      <w:r w:rsidRPr="00415C47">
        <w:rPr>
          <w:lang w:val="ru-RU"/>
        </w:rPr>
        <w:t xml:space="preserve"> обеспечивает интеграцию процесса планирования качества с другими процессами планирования.</w:t>
      </w:r>
    </w:p>
    <w:p w:rsidR="00B459F6" w:rsidRPr="00415C47" w:rsidRDefault="00B459F6" w:rsidP="00B459F6">
      <w:pPr>
        <w:jc w:val="both"/>
        <w:rPr>
          <w:lang w:val="ru-RU"/>
        </w:rPr>
      </w:pPr>
      <w:r w:rsidRPr="00415C47">
        <w:rPr>
          <w:b/>
          <w:bCs/>
          <w:lang w:val="ru-RU"/>
        </w:rPr>
        <w:t>Описание содержания проекта</w:t>
      </w:r>
      <w:r w:rsidRPr="00415C47">
        <w:rPr>
          <w:lang w:val="ru-RU"/>
        </w:rPr>
        <w:t xml:space="preserve"> является ключевым входом для планирования качества, так как оно содержит описание главных целей проекта, а также критериев приемки и пороговых величин значения стоимости, времени или ресурсов.</w:t>
      </w:r>
    </w:p>
    <w:p w:rsidR="00B459F6" w:rsidRPr="00415C47" w:rsidRDefault="00B459F6" w:rsidP="00B459F6">
      <w:pPr>
        <w:pStyle w:val="Heading3"/>
        <w:jc w:val="both"/>
        <w:rPr>
          <w:rFonts w:eastAsia="Calibri Light"/>
          <w:u w:color="1F4E79"/>
          <w:lang w:val="ru-RU"/>
        </w:rPr>
      </w:pPr>
      <w:bookmarkStart w:id="122" w:name="_Toc438377400"/>
      <w:r w:rsidRPr="00415C47">
        <w:rPr>
          <w:rFonts w:eastAsia="Calibri Light"/>
          <w:u w:color="1F4E79"/>
          <w:lang w:val="ru-RU"/>
        </w:rPr>
        <w:lastRenderedPageBreak/>
        <w:t>Планирование качества: инструменты и методы</w:t>
      </w:r>
      <w:bookmarkEnd w:id="122"/>
    </w:p>
    <w:p w:rsidR="00B459F6" w:rsidRPr="00415C47" w:rsidRDefault="00B459F6" w:rsidP="00B459F6">
      <w:pPr>
        <w:jc w:val="both"/>
        <w:rPr>
          <w:lang w:val="ru-RU"/>
        </w:rPr>
      </w:pPr>
      <w:r w:rsidRPr="00415C47">
        <w:rPr>
          <w:b/>
          <w:bCs/>
          <w:lang w:val="ru-RU"/>
        </w:rPr>
        <w:t>Иерархическая структура работ</w:t>
      </w:r>
      <w:r w:rsidRPr="00415C47">
        <w:rPr>
          <w:lang w:val="ru-RU"/>
        </w:rPr>
        <w:t xml:space="preserve"> (она же структурная декомпозиция работ) — это разбиение проекта на более мелкие и измеримые части. </w:t>
      </w:r>
      <w:r w:rsidRPr="00415C47">
        <w:rPr>
          <w:b/>
          <w:bCs/>
          <w:lang w:val="ru-RU"/>
        </w:rPr>
        <w:t>ИСР</w:t>
      </w:r>
      <w:r w:rsidRPr="00415C47">
        <w:rPr>
          <w:lang w:val="ru-RU"/>
        </w:rPr>
        <w:t xml:space="preserve"> описывает все результаты или работы, которые должны быть получены или выполнены для завершения проекта.</w:t>
      </w:r>
    </w:p>
    <w:p w:rsidR="00B459F6" w:rsidRPr="00415C47" w:rsidRDefault="00B459F6" w:rsidP="00B459F6">
      <w:pPr>
        <w:jc w:val="both"/>
        <w:rPr>
          <w:lang w:val="ru-RU"/>
        </w:rPr>
      </w:pPr>
      <w:r w:rsidRPr="00415C47">
        <w:rPr>
          <w:lang w:val="ru-RU"/>
        </w:rPr>
        <w:t>Для планирования качества проекта рекомендуется использовать нижеследующие методы:</w:t>
      </w:r>
    </w:p>
    <w:p w:rsidR="00B459F6" w:rsidRPr="00415C47" w:rsidRDefault="00B459F6" w:rsidP="00B459F6">
      <w:pPr>
        <w:jc w:val="both"/>
        <w:rPr>
          <w:lang w:val="ru-RU"/>
        </w:rPr>
      </w:pPr>
      <w:r w:rsidRPr="00415C47">
        <w:rPr>
          <w:b/>
          <w:bCs/>
          <w:lang w:val="ru-RU"/>
        </w:rPr>
        <w:t>Программа обеспечения качеством</w:t>
      </w:r>
      <w:r w:rsidRPr="00415C47">
        <w:rPr>
          <w:lang w:val="ru-RU"/>
        </w:rPr>
        <w:t xml:space="preserve"> - план действий, обеспечивающий соответствие фактического качества запланированному.</w:t>
      </w:r>
    </w:p>
    <w:p w:rsidR="00B459F6" w:rsidRPr="00415C47" w:rsidRDefault="00B459F6" w:rsidP="00B459F6">
      <w:pPr>
        <w:jc w:val="both"/>
        <w:rPr>
          <w:lang w:val="ru-RU"/>
        </w:rPr>
      </w:pPr>
      <w:r w:rsidRPr="00415C47">
        <w:rPr>
          <w:b/>
          <w:bCs/>
          <w:lang w:val="ru-RU"/>
        </w:rPr>
        <w:t>Анализ выгод и затрат.</w:t>
      </w:r>
      <w:r w:rsidRPr="00415C47">
        <w:rPr>
          <w:lang w:val="ru-RU"/>
        </w:rPr>
        <w:t xml:space="preserve"> При планировании качества необходимо принимать во внимание соотношение прибыли и затрат. Цель метода - выдержать необходимое соотношение между доходами и затратами в проекте. Обеспечение качества проекта, несомненно, приводит к дополнительным расходам, поэтому для каждого предложенного метода обеспечения качества необходимо анализировать коэффициент рентабельности. </w:t>
      </w:r>
    </w:p>
    <w:p w:rsidR="00B459F6" w:rsidRPr="00415C47" w:rsidRDefault="00B459F6" w:rsidP="00B459F6">
      <w:pPr>
        <w:jc w:val="both"/>
        <w:rPr>
          <w:lang w:val="ru-RU"/>
        </w:rPr>
      </w:pPr>
      <w:r w:rsidRPr="00415C47">
        <w:rPr>
          <w:lang w:val="ru-RU"/>
        </w:rPr>
        <w:t>Основная выгода от затрат на профилактику дефектов заключается в уменьшении числа доработок, что в свою очередь ведёт к уменьшению затрат.</w:t>
      </w:r>
    </w:p>
    <w:p w:rsidR="00B459F6" w:rsidRPr="00415C47" w:rsidRDefault="00B459F6" w:rsidP="00B459F6">
      <w:pPr>
        <w:jc w:val="both"/>
        <w:rPr>
          <w:lang w:val="ru-RU"/>
        </w:rPr>
      </w:pPr>
      <w:r w:rsidRPr="00415C47">
        <w:rPr>
          <w:lang w:val="ru-RU"/>
        </w:rPr>
        <w:t>На рисунке представлен выбор оптимальной пропорции затрат на профилактику дефектов и устранение дефектов.</w:t>
      </w:r>
    </w:p>
    <w:p w:rsidR="00B459F6" w:rsidRPr="00415C47" w:rsidRDefault="00B459F6" w:rsidP="00B459F6">
      <w:pPr>
        <w:spacing w:after="0" w:line="276" w:lineRule="auto"/>
        <w:jc w:val="both"/>
        <w:rPr>
          <w:rFonts w:ascii="Calibri" w:eastAsia="Calibri" w:hAnsi="Calibri" w:cs="Tahoma"/>
          <w:lang w:val="ru-RU"/>
        </w:rPr>
      </w:pPr>
      <w:r w:rsidRPr="00415C47">
        <w:rPr>
          <w:rFonts w:ascii="Calibri" w:eastAsia="Calibri" w:hAnsi="Calibri" w:cs="Tahoma"/>
          <w:noProof/>
          <w:lang w:val="ru-RU"/>
        </w:rPr>
        <w:drawing>
          <wp:anchor distT="0" distB="0" distL="114300" distR="114300" simplePos="0" relativeHeight="251682816" behindDoc="0" locked="0" layoutInCell="1" allowOverlap="1" wp14:anchorId="7F718B74" wp14:editId="41FFE324">
            <wp:simplePos x="0" y="0"/>
            <wp:positionH relativeFrom="column">
              <wp:posOffset>-4445</wp:posOffset>
            </wp:positionH>
            <wp:positionV relativeFrom="paragraph">
              <wp:posOffset>-635</wp:posOffset>
            </wp:positionV>
            <wp:extent cx="2873375" cy="1485900"/>
            <wp:effectExtent l="0" t="0" r="3175" b="0"/>
            <wp:wrapSquare wrapText="bothSides"/>
            <wp:docPr id="220" name="Рисунок 15" descr="Соотношение затрат и выгод в обеспечении каче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оотношение затрат и выгод в обеспечении качеств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33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9F6" w:rsidRPr="00415C47" w:rsidRDefault="00B459F6" w:rsidP="00B459F6">
      <w:pPr>
        <w:jc w:val="both"/>
        <w:rPr>
          <w:lang w:val="ru-RU"/>
        </w:rPr>
      </w:pPr>
      <w:r w:rsidRPr="00415C47">
        <w:rPr>
          <w:b/>
          <w:bCs/>
          <w:lang w:val="ru-RU"/>
        </w:rPr>
        <w:t>Бенчмаркинг</w:t>
      </w:r>
      <w:r w:rsidRPr="00415C47">
        <w:rPr>
          <w:lang w:val="ru-RU"/>
        </w:rPr>
        <w:t xml:space="preserve"> включает в себя сопоставление проекта с другими проектами с целью выработать идеи для повышения качества исполнения проекта.</w:t>
      </w:r>
    </w:p>
    <w:p w:rsidR="00B459F6" w:rsidRPr="00415C47" w:rsidRDefault="00B459F6" w:rsidP="00B459F6">
      <w:pPr>
        <w:jc w:val="both"/>
        <w:rPr>
          <w:lang w:val="ru-RU"/>
        </w:rPr>
      </w:pPr>
      <w:r w:rsidRPr="00415C47">
        <w:rPr>
          <w:b/>
          <w:bCs/>
          <w:lang w:val="ru-RU"/>
        </w:rPr>
        <w:t>Планирование экспериментов</w:t>
      </w:r>
      <w:r w:rsidRPr="00415C47">
        <w:rPr>
          <w:lang w:val="ru-RU"/>
        </w:rPr>
        <w:t xml:space="preserve"> - статистический метод, позволяющий определить факторы, которые оказывают влияние на определенные переменные величины продукта или процесса.</w:t>
      </w:r>
    </w:p>
    <w:p w:rsidR="00B459F6" w:rsidRPr="00415C47" w:rsidRDefault="00B459F6" w:rsidP="00B459F6">
      <w:pPr>
        <w:jc w:val="both"/>
        <w:rPr>
          <w:lang w:val="ru-RU"/>
        </w:rPr>
      </w:pPr>
      <w:r w:rsidRPr="00415C47">
        <w:rPr>
          <w:b/>
          <w:bCs/>
          <w:lang w:val="ru-RU"/>
        </w:rPr>
        <w:t>Стоимость качества</w:t>
      </w:r>
      <w:r w:rsidRPr="00415C47">
        <w:rPr>
          <w:lang w:val="ru-RU"/>
        </w:rPr>
        <w:t xml:space="preserve"> - совокупная стоимость всех действий, направленных на повышение качества, а также на предупреждение факторов, способных вызвать снижение качества.</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Планирование качества: выходы</w:t>
      </w:r>
    </w:p>
    <w:p w:rsidR="00B459F6" w:rsidRPr="00415C47" w:rsidRDefault="00B459F6" w:rsidP="00B459F6">
      <w:pPr>
        <w:jc w:val="both"/>
        <w:rPr>
          <w:lang w:val="ru-RU"/>
        </w:rPr>
      </w:pPr>
      <w:r w:rsidRPr="00415C47">
        <w:rPr>
          <w:b/>
          <w:bCs/>
          <w:lang w:val="ru-RU"/>
        </w:rPr>
        <w:t>План управления качеством</w:t>
      </w:r>
      <w:r w:rsidRPr="00415C47">
        <w:rPr>
          <w:lang w:val="ru-RU"/>
        </w:rPr>
        <w:t xml:space="preserve"> - описание того, каким образом команда управления проектом будет осуществлять политику в области качества.</w:t>
      </w:r>
    </w:p>
    <w:p w:rsidR="00B459F6" w:rsidRPr="00415C47" w:rsidRDefault="00B459F6" w:rsidP="00B459F6">
      <w:pPr>
        <w:jc w:val="both"/>
        <w:rPr>
          <w:lang w:val="ru-RU"/>
        </w:rPr>
      </w:pPr>
      <w:r w:rsidRPr="00415C47">
        <w:rPr>
          <w:lang w:val="ru-RU"/>
        </w:rPr>
        <w:t>Мероприятия по обеспечению качества должны быть разработаны в самом начале проекта и проводиться на основе независимых экспертных оценок.</w:t>
      </w:r>
    </w:p>
    <w:p w:rsidR="00B459F6" w:rsidRPr="00415C47" w:rsidRDefault="00B459F6" w:rsidP="00B459F6">
      <w:pPr>
        <w:jc w:val="both"/>
        <w:rPr>
          <w:lang w:val="ru-RU"/>
        </w:rPr>
      </w:pPr>
      <w:r w:rsidRPr="00415C47">
        <w:rPr>
          <w:b/>
          <w:bCs/>
          <w:lang w:val="ru-RU"/>
        </w:rPr>
        <w:t>Контрольные списки процедур контроля качества</w:t>
      </w:r>
      <w:r w:rsidRPr="00415C47">
        <w:rPr>
          <w:lang w:val="ru-RU"/>
        </w:rPr>
        <w:t xml:space="preserve"> - структурированный документ, который используется для подтверждения выполнения всех намеченных операций. Такие списки позволяют убедиться в правильной последовательности действий в часто выполняемых задачах. </w:t>
      </w:r>
    </w:p>
    <w:p w:rsidR="00B459F6" w:rsidRPr="00415C47" w:rsidRDefault="00B459F6" w:rsidP="00B459F6">
      <w:pPr>
        <w:jc w:val="both"/>
        <w:rPr>
          <w:lang w:val="ru-RU"/>
        </w:rPr>
      </w:pPr>
      <w:r w:rsidRPr="00415C47">
        <w:rPr>
          <w:b/>
          <w:bCs/>
          <w:lang w:val="ru-RU"/>
        </w:rPr>
        <w:t>Базовый план по качеству</w:t>
      </w:r>
      <w:r w:rsidRPr="00415C47">
        <w:rPr>
          <w:lang w:val="ru-RU"/>
        </w:rPr>
        <w:t xml:space="preserve"> содержит требования к качеству данного проекта и служит основой для оценки по исполнению требований качества.</w:t>
      </w:r>
    </w:p>
    <w:p w:rsidR="00B459F6" w:rsidRPr="00415C47" w:rsidRDefault="00B459F6" w:rsidP="00B459F6">
      <w:pPr>
        <w:jc w:val="both"/>
        <w:rPr>
          <w:lang w:val="ru-RU"/>
        </w:rPr>
      </w:pPr>
      <w:r w:rsidRPr="00415C47">
        <w:rPr>
          <w:b/>
          <w:bCs/>
          <w:lang w:val="ru-RU"/>
        </w:rPr>
        <w:lastRenderedPageBreak/>
        <w:t>Обновления в плане управления проектом</w:t>
      </w:r>
      <w:r w:rsidRPr="00415C47">
        <w:rPr>
          <w:lang w:val="ru-RU"/>
        </w:rPr>
        <w:t>. Обновление плана происходит вследствие добавления к нему вспомогательного плана управления качеством.</w:t>
      </w:r>
    </w:p>
    <w:p w:rsidR="00B459F6" w:rsidRPr="00415C47" w:rsidRDefault="00B459F6" w:rsidP="00B459F6">
      <w:pPr>
        <w:pStyle w:val="Heading3"/>
        <w:jc w:val="both"/>
        <w:rPr>
          <w:rFonts w:eastAsia="Calibri Light"/>
          <w:u w:color="1F4E79"/>
          <w:lang w:val="ru-RU"/>
        </w:rPr>
      </w:pPr>
      <w:bookmarkStart w:id="123" w:name="_Toc84"/>
      <w:bookmarkStart w:id="124" w:name="_Toc438377401"/>
      <w:r w:rsidRPr="00415C47">
        <w:rPr>
          <w:rFonts w:eastAsia="Calibri Light"/>
          <w:u w:color="1F4E79"/>
          <w:lang w:val="ru-RU"/>
        </w:rPr>
        <w:t>Процесс обеспечения качества</w:t>
      </w:r>
      <w:bookmarkEnd w:id="123"/>
      <w:bookmarkEnd w:id="124"/>
    </w:p>
    <w:p w:rsidR="00B459F6" w:rsidRPr="00415C47" w:rsidRDefault="00B459F6" w:rsidP="00B459F6">
      <w:pPr>
        <w:jc w:val="both"/>
        <w:rPr>
          <w:lang w:val="ru-RU"/>
        </w:rPr>
      </w:pPr>
      <w:r w:rsidRPr="00415C47">
        <w:rPr>
          <w:lang w:val="ru-RU"/>
        </w:rPr>
        <w:t xml:space="preserve">Обеспечение качества - процесс выполнения плановых систематических операций по качеству, которые обеспечивают выполнение всех предусмотренных процессов, необходимых для того, чтобы проект соответствовал установленным требованиям по качеству. </w:t>
      </w:r>
    </w:p>
    <w:p w:rsidR="00B459F6" w:rsidRPr="00415C47" w:rsidRDefault="00B459F6" w:rsidP="00B459F6">
      <w:pPr>
        <w:jc w:val="both"/>
        <w:rPr>
          <w:lang w:val="ru-RU"/>
        </w:rPr>
      </w:pPr>
      <w:r w:rsidRPr="00415C47">
        <w:rPr>
          <w:lang w:val="ru-RU"/>
        </w:rPr>
        <w:t>Функцию обеспечения качества может выполнять команда проекта, руководство исполняющей организации, заказчик или спонсор, другие участники проекта. Для контроля качества проекта проводятся аудиторские проверки, целью которых является выяснение, удовлетворяет ли качество проекта стандартам, установленным в плане обеспечения качества.</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Входы процесса обеспечения качества</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План управления качеством</w:t>
      </w:r>
      <w:r w:rsidRPr="00DB2E05">
        <w:rPr>
          <w:rFonts w:eastAsia="Calibri"/>
        </w:rPr>
        <w:t>, содержащий описание, как будет осуществляться обеспечение качества в рамках проекта.</w:t>
      </w:r>
    </w:p>
    <w:p w:rsidR="00B459F6" w:rsidRPr="00DB2E05" w:rsidRDefault="00B459F6" w:rsidP="00B459F6">
      <w:pPr>
        <w:pStyle w:val="ListParagraph"/>
        <w:numPr>
          <w:ilvl w:val="0"/>
          <w:numId w:val="302"/>
        </w:numPr>
        <w:spacing w:after="160" w:line="259" w:lineRule="auto"/>
        <w:jc w:val="both"/>
        <w:rPr>
          <w:rFonts w:eastAsia="Calibri"/>
          <w:b/>
          <w:bCs/>
        </w:rPr>
      </w:pPr>
      <w:r w:rsidRPr="00DB2E05">
        <w:rPr>
          <w:rFonts w:eastAsia="Calibri"/>
          <w:b/>
          <w:bCs/>
        </w:rPr>
        <w:t>Результаты оценки качества.</w:t>
      </w:r>
    </w:p>
    <w:p w:rsidR="00B459F6" w:rsidRPr="00DB2E05" w:rsidRDefault="00B459F6" w:rsidP="00B459F6">
      <w:pPr>
        <w:pStyle w:val="ListParagraph"/>
        <w:numPr>
          <w:ilvl w:val="0"/>
          <w:numId w:val="302"/>
        </w:numPr>
        <w:spacing w:after="160" w:line="259" w:lineRule="auto"/>
        <w:jc w:val="both"/>
        <w:rPr>
          <w:rFonts w:eastAsia="Calibri"/>
          <w:b/>
          <w:bCs/>
        </w:rPr>
      </w:pPr>
      <w:r w:rsidRPr="00DB2E05">
        <w:rPr>
          <w:rFonts w:eastAsia="Calibri"/>
          <w:b/>
          <w:bCs/>
        </w:rPr>
        <w:t>План улучшения процесса.</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Информация об исполнении работ</w:t>
      </w:r>
      <w:r w:rsidRPr="00DB2E05">
        <w:rPr>
          <w:rFonts w:eastAsia="Calibri"/>
        </w:rPr>
        <w:t xml:space="preserve"> – это информация (о состоянии результатов поставки, о необходимых корректирующих действиях, а также отчеты об исполнении), которая используется при проведении аудита, экспертной оценке качества и анализе процессов.</w:t>
      </w:r>
    </w:p>
    <w:p w:rsidR="00B459F6" w:rsidRPr="00DB2E05" w:rsidRDefault="00B459F6" w:rsidP="00B459F6">
      <w:pPr>
        <w:pStyle w:val="ListParagraph"/>
        <w:numPr>
          <w:ilvl w:val="0"/>
          <w:numId w:val="302"/>
        </w:numPr>
        <w:spacing w:after="160" w:line="259" w:lineRule="auto"/>
        <w:jc w:val="both"/>
        <w:rPr>
          <w:rFonts w:eastAsia="Calibri"/>
          <w:b/>
          <w:bCs/>
        </w:rPr>
      </w:pPr>
      <w:r w:rsidRPr="00DB2E05">
        <w:rPr>
          <w:rFonts w:eastAsia="Calibri"/>
          <w:b/>
          <w:bCs/>
        </w:rPr>
        <w:t>Одобренные запросы на изменение.</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Контрольные списки качества</w:t>
      </w:r>
      <w:r w:rsidRPr="00DB2E05">
        <w:rPr>
          <w:rFonts w:eastAsia="Calibri"/>
        </w:rPr>
        <w:t>. Контрольный список представляет собой страницу с инструкциями для проверяющего лица. Пункты списка должны быть достаточно значимыми, поскольку, если контрольный список будет перегружен, его не будут использовать.</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Результаты контроля качества</w:t>
      </w:r>
      <w:r w:rsidRPr="00DB2E05">
        <w:rPr>
          <w:rFonts w:eastAsia="Calibri"/>
        </w:rPr>
        <w:t xml:space="preserve"> – результат выполнения операций по контролю качества. Данные о результатах контроля передаются исполняющей организации для использования в процессе обеспечения качества, для повторной оценки и анализа стандартов качества. </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Процесс обеспечения качества: инструменты и методы</w:t>
      </w:r>
    </w:p>
    <w:p w:rsidR="00B459F6" w:rsidRPr="00415C47" w:rsidRDefault="00B459F6" w:rsidP="00B459F6">
      <w:pPr>
        <w:jc w:val="both"/>
        <w:rPr>
          <w:lang w:val="ru-RU"/>
        </w:rPr>
      </w:pPr>
      <w:r w:rsidRPr="00415C47">
        <w:rPr>
          <w:b/>
          <w:bCs/>
          <w:lang w:val="ru-RU"/>
        </w:rPr>
        <w:t>Инструменты и методы планирования качества</w:t>
      </w:r>
      <w:r w:rsidRPr="00415C47">
        <w:rPr>
          <w:lang w:val="ru-RU"/>
        </w:rPr>
        <w:t xml:space="preserve"> могут использоваться для операций по обеспечению качества.</w:t>
      </w:r>
    </w:p>
    <w:p w:rsidR="00B459F6" w:rsidRPr="00415C47" w:rsidRDefault="00B459F6" w:rsidP="00B459F6">
      <w:pPr>
        <w:jc w:val="both"/>
        <w:rPr>
          <w:lang w:val="ru-RU"/>
        </w:rPr>
      </w:pPr>
      <w:r w:rsidRPr="00415C47">
        <w:rPr>
          <w:b/>
          <w:bCs/>
          <w:lang w:val="ru-RU"/>
        </w:rPr>
        <w:t>Аудит качества</w:t>
      </w:r>
      <w:r w:rsidRPr="00415C47">
        <w:rPr>
          <w:lang w:val="ru-RU"/>
        </w:rPr>
        <w:t xml:space="preserve"> - независимая экспертная оценка, определяющая, насколько операции проекта соответствуют правилам и процессам. Целью аудита качества является выявление неэффективных и экономически не оправданных правил и процессов. Количество и сроки плановых проектных аудитов могут определяться основными этапами проекта или ключевыми событиями. Внеплановые аудиты проводятся по запросам Заказчика, руководителей департаментов и отделов. </w:t>
      </w:r>
    </w:p>
    <w:p w:rsidR="00B459F6" w:rsidRPr="00415C47" w:rsidRDefault="00B459F6" w:rsidP="00B459F6">
      <w:pPr>
        <w:jc w:val="both"/>
        <w:rPr>
          <w:lang w:val="ru-RU"/>
        </w:rPr>
      </w:pPr>
      <w:r w:rsidRPr="00415C47">
        <w:rPr>
          <w:lang w:val="ru-RU"/>
        </w:rPr>
        <w:t>Схема проведения внутреннего аудита качества проекта может выглядеть следующим образом:</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анализ исправления замечаний предыдущей проверки;</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проведение проверки проекта в соответствии с контрольными списками;</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оформление отчета о контроле качества;</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информирование команды проекта о появлении новых отчетных документов.</w:t>
      </w:r>
    </w:p>
    <w:p w:rsidR="00B459F6" w:rsidRPr="00415C47" w:rsidRDefault="00B459F6" w:rsidP="00B459F6">
      <w:pPr>
        <w:jc w:val="both"/>
        <w:rPr>
          <w:lang w:val="ru-RU"/>
        </w:rPr>
      </w:pPr>
      <w:r w:rsidRPr="00415C47">
        <w:rPr>
          <w:b/>
          <w:bCs/>
          <w:lang w:val="ru-RU"/>
        </w:rPr>
        <w:lastRenderedPageBreak/>
        <w:t>Анализ процесса</w:t>
      </w:r>
      <w:r w:rsidRPr="00415C47">
        <w:rPr>
          <w:lang w:val="ru-RU"/>
        </w:rPr>
        <w:t xml:space="preserve"> предусматривает выполнение действий, описанных в плане улучшения процесса и направленных на выявление организационных и технических моментов, которые нуждаются в улучшении.</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Процесс обеспечения качества: выходы</w:t>
      </w:r>
    </w:p>
    <w:p w:rsidR="00B459F6" w:rsidRPr="00415C47" w:rsidRDefault="00B459F6" w:rsidP="00B459F6">
      <w:pPr>
        <w:jc w:val="both"/>
        <w:rPr>
          <w:lang w:val="ru-RU"/>
        </w:rPr>
      </w:pPr>
      <w:r w:rsidRPr="00415C47">
        <w:rPr>
          <w:b/>
          <w:bCs/>
          <w:lang w:val="ru-RU"/>
        </w:rPr>
        <w:t>Запрошенные изменения</w:t>
      </w:r>
      <w:r w:rsidRPr="00415C47">
        <w:rPr>
          <w:lang w:val="ru-RU"/>
        </w:rPr>
        <w:t xml:space="preserve"> имеют целью проведение специальных мероприятий по повышению эффективности правил, процедур и процессов в исполняющей организации.</w:t>
      </w:r>
    </w:p>
    <w:p w:rsidR="00B459F6" w:rsidRPr="00415C47" w:rsidRDefault="00B459F6" w:rsidP="00B459F6">
      <w:pPr>
        <w:jc w:val="both"/>
        <w:rPr>
          <w:lang w:val="ru-RU"/>
        </w:rPr>
      </w:pPr>
      <w:r w:rsidRPr="00415C47">
        <w:rPr>
          <w:b/>
          <w:bCs/>
          <w:lang w:val="ru-RU"/>
        </w:rPr>
        <w:t>Рекомендованные корректирующие действия</w:t>
      </w:r>
      <w:r w:rsidRPr="00415C47">
        <w:rPr>
          <w:lang w:val="ru-RU"/>
        </w:rPr>
        <w:t xml:space="preserve">. </w:t>
      </w:r>
      <w:r w:rsidRPr="00415C47">
        <w:rPr>
          <w:b/>
          <w:bCs/>
          <w:lang w:val="ru-RU"/>
        </w:rPr>
        <w:t>Корректирующее действие</w:t>
      </w:r>
      <w:r w:rsidRPr="00415C47">
        <w:rPr>
          <w:lang w:val="ru-RU"/>
        </w:rPr>
        <w:t xml:space="preserve"> - это рекомендованное к немедленному исполнению действие, выработанное в результате мероприятий по обеспечению качества (аудита или анализа процессов).</w:t>
      </w:r>
    </w:p>
    <w:p w:rsidR="00B459F6" w:rsidRPr="00415C47" w:rsidRDefault="00B459F6" w:rsidP="00B459F6">
      <w:pPr>
        <w:jc w:val="both"/>
        <w:rPr>
          <w:lang w:val="ru-RU"/>
        </w:rPr>
      </w:pPr>
      <w:r w:rsidRPr="00415C47">
        <w:rPr>
          <w:b/>
          <w:bCs/>
          <w:lang w:val="ru-RU"/>
        </w:rPr>
        <w:t>Обновления в активах организационного процесса</w:t>
      </w:r>
      <w:r w:rsidRPr="00415C47">
        <w:rPr>
          <w:lang w:val="ru-RU"/>
        </w:rPr>
        <w:t>. Обновленные стандарты качества используются в дальнейшем процессе контроля качества.</w:t>
      </w:r>
    </w:p>
    <w:p w:rsidR="00B459F6" w:rsidRPr="00415C47" w:rsidRDefault="00B459F6" w:rsidP="00B459F6">
      <w:pPr>
        <w:jc w:val="both"/>
        <w:rPr>
          <w:lang w:val="ru-RU"/>
        </w:rPr>
      </w:pPr>
      <w:r w:rsidRPr="00415C47">
        <w:rPr>
          <w:b/>
          <w:bCs/>
          <w:lang w:val="ru-RU"/>
        </w:rPr>
        <w:t xml:space="preserve">Обновления в плане управления проектом. </w:t>
      </w:r>
      <w:r w:rsidRPr="00415C47">
        <w:rPr>
          <w:lang w:val="ru-RU"/>
        </w:rPr>
        <w:t>План подлежит обновлению согласно изменениям, в плане управления качеством, выработанным в результате процесса обеспечения качества. Запрошенные изменения в план управления проектом и во вспомогательные планы (добавления, изменения, удаления) подвергаются экспертной оценке и вносятся в соответствующие планы в процессе общего управления изменениями.</w:t>
      </w:r>
    </w:p>
    <w:p w:rsidR="00B459F6" w:rsidRPr="00415C47" w:rsidRDefault="00B459F6" w:rsidP="00B459F6">
      <w:pPr>
        <w:pStyle w:val="Heading3"/>
        <w:jc w:val="both"/>
        <w:rPr>
          <w:rFonts w:eastAsia="Calibri Light"/>
          <w:u w:color="1F4E79"/>
          <w:lang w:val="ru-RU"/>
        </w:rPr>
      </w:pPr>
      <w:bookmarkStart w:id="125" w:name="_Toc85"/>
      <w:bookmarkStart w:id="126" w:name="_Toc438377402"/>
      <w:r w:rsidRPr="00415C47">
        <w:rPr>
          <w:rFonts w:eastAsia="Calibri Light"/>
          <w:u w:color="1F4E79"/>
          <w:lang w:val="ru-RU"/>
        </w:rPr>
        <w:t>Процесс контроля качества</w:t>
      </w:r>
      <w:bookmarkEnd w:id="125"/>
      <w:bookmarkEnd w:id="126"/>
    </w:p>
    <w:p w:rsidR="00B459F6" w:rsidRPr="00415C47" w:rsidRDefault="00B459F6" w:rsidP="00B459F6">
      <w:pPr>
        <w:jc w:val="both"/>
        <w:rPr>
          <w:lang w:val="ru-RU"/>
        </w:rPr>
      </w:pPr>
      <w:r w:rsidRPr="00415C47">
        <w:rPr>
          <w:b/>
          <w:bCs/>
          <w:lang w:val="ru-RU"/>
        </w:rPr>
        <w:t>Контроль качества</w:t>
      </w:r>
      <w:r w:rsidRPr="00415C47">
        <w:rPr>
          <w:lang w:val="ru-RU"/>
        </w:rPr>
        <w:t xml:space="preserve"> - процесс, который включает отслеживание промежуточных результатов проекта, определение их соответствия принятым стандартам и разработку действий для устранения причин, вызывающих отклонения от стандарта.</w:t>
      </w:r>
    </w:p>
    <w:p w:rsidR="00B459F6" w:rsidRPr="00415C47" w:rsidRDefault="00B459F6" w:rsidP="00B459F6">
      <w:pPr>
        <w:jc w:val="both"/>
        <w:rPr>
          <w:shd w:val="clear" w:color="auto" w:fill="FFFFFF"/>
          <w:lang w:val="ru-RU"/>
        </w:rPr>
      </w:pPr>
      <w:r w:rsidRPr="00415C47">
        <w:rPr>
          <w:b/>
          <w:bCs/>
          <w:shd w:val="clear" w:color="auto" w:fill="FFFFFF"/>
          <w:lang w:val="ru-RU"/>
        </w:rPr>
        <w:t>Цель контроля качества</w:t>
      </w:r>
      <w:r w:rsidRPr="00415C47">
        <w:rPr>
          <w:shd w:val="clear" w:color="auto" w:fill="FFFFFF"/>
          <w:lang w:val="ru-RU"/>
        </w:rPr>
        <w:t xml:space="preserve"> – определение соответствия результатов поставки определенным требованиям.</w:t>
      </w:r>
    </w:p>
    <w:p w:rsidR="00B459F6" w:rsidRPr="00415C47" w:rsidRDefault="00B459F6" w:rsidP="00B459F6">
      <w:pPr>
        <w:jc w:val="both"/>
        <w:rPr>
          <w:lang w:val="ru-RU"/>
        </w:rPr>
      </w:pPr>
      <w:r w:rsidRPr="00415C47">
        <w:rPr>
          <w:lang w:val="ru-RU"/>
        </w:rPr>
        <w:t>Управление качеством должно производиться на всех этапах выполнения проекта. Количественная оценка контроля качества осуществляется на основе статистического анализа и теории вероятности.</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Процесс контроля качества: входы</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План управления качеством.</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Результаты оценки качества.</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Контрольные списки процедур контроля качества.</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Активы организационного процесса.</w:t>
      </w:r>
    </w:p>
    <w:p w:rsidR="00B459F6" w:rsidRPr="00DB2E05" w:rsidRDefault="00B459F6" w:rsidP="00B459F6">
      <w:pPr>
        <w:pStyle w:val="ListParagraph"/>
        <w:numPr>
          <w:ilvl w:val="0"/>
          <w:numId w:val="304"/>
        </w:numPr>
        <w:spacing w:after="160" w:line="259" w:lineRule="auto"/>
        <w:jc w:val="both"/>
        <w:rPr>
          <w:rFonts w:eastAsia="Calibri"/>
        </w:rPr>
      </w:pPr>
      <w:r w:rsidRPr="00DB2E05">
        <w:rPr>
          <w:rFonts w:eastAsia="Calibri"/>
          <w:b/>
        </w:rPr>
        <w:t>Информация об исполнении работ</w:t>
      </w:r>
      <w:r w:rsidRPr="00DB2E05">
        <w:rPr>
          <w:rFonts w:eastAsia="Calibri"/>
        </w:rPr>
        <w:t xml:space="preserve"> включает техническое измерение исполнения, состояние завершенности результатов поставки проекта и исполнение необходимых корректирующих действий.</w:t>
      </w:r>
    </w:p>
    <w:p w:rsidR="00B459F6" w:rsidRPr="00DB2E05" w:rsidRDefault="00B459F6" w:rsidP="00B459F6">
      <w:pPr>
        <w:pStyle w:val="ListParagraph"/>
        <w:numPr>
          <w:ilvl w:val="0"/>
          <w:numId w:val="304"/>
        </w:numPr>
        <w:spacing w:after="160" w:line="259" w:lineRule="auto"/>
        <w:jc w:val="both"/>
        <w:rPr>
          <w:rFonts w:eastAsia="Calibri"/>
        </w:rPr>
      </w:pPr>
      <w:r w:rsidRPr="00DB2E05">
        <w:rPr>
          <w:rFonts w:eastAsia="Calibri"/>
          <w:b/>
        </w:rPr>
        <w:t>Одобренные запросы на изменение</w:t>
      </w:r>
      <w:r w:rsidRPr="00DB2E05">
        <w:rPr>
          <w:rFonts w:eastAsia="Calibri"/>
        </w:rPr>
        <w:t xml:space="preserve"> могут содержать такие изменения, как исправленные методы работы и исправленное расписание.</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Результаты поставки</w:t>
      </w:r>
      <w:r w:rsidRPr="00DB2E05">
        <w:rPr>
          <w:rFonts w:eastAsia="Calibri"/>
        </w:rPr>
        <w:t>.</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Процесс контроля качества: инструменты и методы</w:t>
      </w:r>
    </w:p>
    <w:p w:rsidR="00B459F6" w:rsidRPr="00415C47" w:rsidRDefault="00B459F6" w:rsidP="00B459F6">
      <w:pPr>
        <w:jc w:val="both"/>
        <w:rPr>
          <w:lang w:val="ru-RU"/>
        </w:rPr>
      </w:pPr>
      <w:r w:rsidRPr="00415C47">
        <w:rPr>
          <w:lang w:val="ru-RU"/>
        </w:rPr>
        <w:t xml:space="preserve">Следует отметить, что </w:t>
      </w:r>
      <w:r w:rsidRPr="00415C47">
        <w:rPr>
          <w:shd w:val="clear" w:color="auto" w:fill="FFFFFF"/>
          <w:lang w:val="ru-RU"/>
        </w:rPr>
        <w:t xml:space="preserve">большинство </w:t>
      </w:r>
      <w:r w:rsidRPr="00415C47">
        <w:rPr>
          <w:lang w:val="ru-RU"/>
        </w:rPr>
        <w:t>инструментов качества, являются средствами визуализации и организации знаний, которые систематическим образом</w:t>
      </w:r>
      <w:r w:rsidRPr="00415C47">
        <w:rPr>
          <w:shd w:val="clear" w:color="auto" w:fill="FFFFFF"/>
          <w:lang w:val="ru-RU"/>
        </w:rPr>
        <w:t xml:space="preserve"> облегчает понимание и конечную диагностику проблем.</w:t>
      </w:r>
    </w:p>
    <w:p w:rsidR="00B459F6" w:rsidRPr="00415C47" w:rsidRDefault="00B459F6" w:rsidP="00B459F6">
      <w:pPr>
        <w:jc w:val="both"/>
        <w:rPr>
          <w:lang w:val="ru-RU"/>
        </w:rPr>
      </w:pPr>
      <w:r w:rsidRPr="00415C47">
        <w:rPr>
          <w:lang w:val="ru-RU"/>
        </w:rPr>
        <w:lastRenderedPageBreak/>
        <w:t>Для осуществления контроля качества используют следующие методы и средства:</w:t>
      </w:r>
    </w:p>
    <w:p w:rsidR="00B459F6" w:rsidRPr="00415C47" w:rsidRDefault="00B459F6" w:rsidP="00B459F6">
      <w:pPr>
        <w:jc w:val="both"/>
        <w:rPr>
          <w:lang w:val="ru-RU"/>
        </w:rPr>
      </w:pPr>
      <w:r w:rsidRPr="00415C47">
        <w:rPr>
          <w:b/>
          <w:bCs/>
          <w:lang w:val="ru-RU"/>
        </w:rPr>
        <w:t>Диаграмма причинно-следственных связей</w:t>
      </w:r>
      <w:r w:rsidRPr="00415C47">
        <w:rPr>
          <w:lang w:val="ru-RU"/>
        </w:rPr>
        <w:t xml:space="preserve"> помогает отразить возможные причины, влияющие на качество продукта или процесса в проекте. Такая диаграмма, которую также называют диаграммой Исикавы или диаграммой рыбьего скелета, иллюстрирует связь различных факторов с возможными проблемами или эффектами.</w:t>
      </w:r>
    </w:p>
    <w:p w:rsidR="00B459F6" w:rsidRPr="00415C47" w:rsidRDefault="00B459F6" w:rsidP="00B459F6">
      <w:pPr>
        <w:jc w:val="both"/>
        <w:rPr>
          <w:shd w:val="clear" w:color="auto" w:fill="FFFFFF"/>
          <w:lang w:val="ru-RU"/>
        </w:rPr>
      </w:pPr>
      <w:r w:rsidRPr="00415C47">
        <w:rPr>
          <w:shd w:val="clear" w:color="auto" w:fill="FFFFFF"/>
          <w:lang w:val="ru-RU"/>
        </w:rPr>
        <w:t>Диаграмма позволяет в простой и доступной форме систематизировать все потенциальные причины рассматриваемых проблем, выделить самые существенные и провести поуровневый поиск первопричины.</w:t>
      </w:r>
    </w:p>
    <w:p w:rsidR="00B459F6" w:rsidRPr="00387C6F" w:rsidRDefault="00B459F6" w:rsidP="00B459F6">
      <w:pPr>
        <w:jc w:val="both"/>
        <w:rPr>
          <w:shd w:val="clear" w:color="auto" w:fill="FFFFFF"/>
          <w:lang w:val="ru-RU"/>
        </w:rPr>
      </w:pPr>
      <w:r w:rsidRPr="00415C47">
        <w:rPr>
          <w:shd w:val="clear" w:color="auto" w:fill="FFFFFF"/>
          <w:lang w:val="ru-RU"/>
        </w:rPr>
        <w:t>Проблема обозначается основной стрелкой. Факторы, которые усугубляют проблему, отражают стрелками, покосившимися к основной вправо, а те, которые нейтрализуют проблему — с наклоном влево. К стрелкам факторов могут быть добавлены стрелки, влияющих на них факторов второго порядка и т. д.</w:t>
      </w:r>
    </w:p>
    <w:p w:rsidR="00B459F6" w:rsidRPr="00415C47" w:rsidRDefault="00B459F6" w:rsidP="00B459F6">
      <w:pPr>
        <w:spacing w:after="0" w:line="276" w:lineRule="auto"/>
        <w:jc w:val="both"/>
        <w:rPr>
          <w:lang w:val="ru-RU"/>
        </w:rPr>
      </w:pPr>
      <w:r w:rsidRPr="00415C47">
        <w:rPr>
          <w:rFonts w:ascii="Calibri" w:eastAsia="Calibri" w:hAnsi="Calibri" w:cs="Tahoma"/>
          <w:noProof/>
          <w:lang w:val="ru-RU"/>
        </w:rPr>
        <w:drawing>
          <wp:anchor distT="0" distB="0" distL="114300" distR="114300" simplePos="0" relativeHeight="251683840" behindDoc="0" locked="0" layoutInCell="1" allowOverlap="1" wp14:anchorId="10B9BB9D" wp14:editId="405F4037">
            <wp:simplePos x="0" y="0"/>
            <wp:positionH relativeFrom="column">
              <wp:posOffset>157480</wp:posOffset>
            </wp:positionH>
            <wp:positionV relativeFrom="paragraph">
              <wp:posOffset>114935</wp:posOffset>
            </wp:positionV>
            <wp:extent cx="2700020" cy="2381250"/>
            <wp:effectExtent l="0" t="0" r="5080" b="0"/>
            <wp:wrapSquare wrapText="bothSides"/>
            <wp:docPr id="221" name="Рисунок 14" descr="Гист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Гистограмма"/>
                    <pic:cNvPicPr>
                      <a:picLocks noChangeAspect="1" noChangeArrowheads="1"/>
                    </pic:cNvPicPr>
                  </pic:nvPicPr>
                  <pic:blipFill rotWithShape="1">
                    <a:blip r:embed="rId30">
                      <a:extLst>
                        <a:ext uri="{28A0092B-C50C-407E-A947-70E740481C1C}">
                          <a14:useLocalDpi xmlns:a14="http://schemas.microsoft.com/office/drawing/2010/main" val="0"/>
                        </a:ext>
                      </a:extLst>
                    </a:blip>
                    <a:srcRect l="5183" t="4256" r="4573" b="3191"/>
                    <a:stretch/>
                  </pic:blipFill>
                  <pic:spPr bwMode="auto">
                    <a:xfrm>
                      <a:off x="0" y="0"/>
                      <a:ext cx="2700020" cy="238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5C47">
        <w:rPr>
          <w:b/>
          <w:bCs/>
          <w:lang w:val="ru-RU"/>
        </w:rPr>
        <w:t>Контрольные диаграммы</w:t>
      </w:r>
      <w:r w:rsidRPr="00415C47">
        <w:rPr>
          <w:lang w:val="ru-RU"/>
        </w:rPr>
        <w:t xml:space="preserve"> предназначены для определения стабильности протекания процесса и предсказуемости его развития. Отражают результаты осуществления проекта во времени и используются для определения, вызваны ли наблюдаемые отклонения процесса обычными вариациями в процессе или же свидетельствуют о выходе процесса из-под контроля.</w:t>
      </w:r>
    </w:p>
    <w:p w:rsidR="00B459F6" w:rsidRPr="00415C47" w:rsidRDefault="00B459F6" w:rsidP="00B459F6">
      <w:pPr>
        <w:jc w:val="both"/>
        <w:rPr>
          <w:lang w:val="ru-RU"/>
        </w:rPr>
      </w:pPr>
      <w:r w:rsidRPr="00415C47">
        <w:rPr>
          <w:noProof/>
          <w:lang w:val="ru-RU"/>
        </w:rPr>
        <w:drawing>
          <wp:inline distT="0" distB="0" distL="0" distR="0" wp14:anchorId="212F5114" wp14:editId="2F46309A">
            <wp:extent cx="5772150" cy="1752600"/>
            <wp:effectExtent l="0" t="0" r="0" b="0"/>
            <wp:docPr id="222" name="Рисунок 13" descr="Пример контрольной диаграм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имер контрольной диаграммы"/>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2150" cy="1752600"/>
                    </a:xfrm>
                    <a:prstGeom prst="rect">
                      <a:avLst/>
                    </a:prstGeom>
                    <a:noFill/>
                    <a:ln>
                      <a:noFill/>
                    </a:ln>
                  </pic:spPr>
                </pic:pic>
              </a:graphicData>
            </a:graphic>
          </wp:inline>
        </w:drawing>
      </w:r>
    </w:p>
    <w:p w:rsidR="00B459F6" w:rsidRPr="00415C47" w:rsidRDefault="00B459F6" w:rsidP="00B459F6">
      <w:pPr>
        <w:jc w:val="both"/>
        <w:rPr>
          <w:shd w:val="clear" w:color="auto" w:fill="FFFFFF"/>
          <w:lang w:val="ru-RU"/>
        </w:rPr>
      </w:pPr>
      <w:r w:rsidRPr="00415C47">
        <w:rPr>
          <w:shd w:val="clear" w:color="auto" w:fill="FFFFFF"/>
          <w:lang w:val="ru-RU"/>
        </w:rPr>
        <w:t xml:space="preserve">При помощи контрольной диаграммы можно определять, как внесенные изменения повлияли на улучшение процесса, - это осуществляется посредством постоянного мониторинга выходных данных процесса во времени. Контрольные диаграммы могут использоваться для отображения жизненного цикла как проекта, так и продукта. Например, применение контрольных диаграмм в проекте позволяет определить, насколько отклонения по стоимости и отклонения по срокам выходят за рамки допустимых пределов (скажем, +/-10 процентов). Контрольные диаграммы можно использовать для наблюдения за любыми выходными переменными. Хотя контрольные </w:t>
      </w:r>
      <w:r w:rsidRPr="00415C47">
        <w:rPr>
          <w:shd w:val="clear" w:color="auto" w:fill="FFFFFF"/>
          <w:lang w:val="ru-RU"/>
        </w:rPr>
        <w:lastRenderedPageBreak/>
        <w:t>графики чаще всего нужны для отслеживания повторяющихся операций, они также могут применяться для наблюдения за колебаниями издержек и исполнением расписания, за объемом и частотой изменения содержания проекта, за ошибками в документах проекта или другими результатами управления. Это позволяет определить, насколько действенным является процесс управления проектом.</w:t>
      </w:r>
    </w:p>
    <w:p w:rsidR="00B459F6" w:rsidRPr="00415C47" w:rsidRDefault="00B459F6" w:rsidP="00B459F6">
      <w:pPr>
        <w:jc w:val="both"/>
        <w:rPr>
          <w:rFonts w:cs="Tahoma"/>
          <w:b/>
          <w:bCs/>
          <w:lang w:val="ru-RU"/>
        </w:rPr>
      </w:pPr>
      <w:r w:rsidRPr="00415C47">
        <w:rPr>
          <w:noProof/>
          <w:lang w:val="ru-RU"/>
        </w:rPr>
        <w:drawing>
          <wp:inline distT="0" distB="0" distL="0" distR="0" wp14:anchorId="32C35099" wp14:editId="09F7D075">
            <wp:extent cx="5038725" cy="4152885"/>
            <wp:effectExtent l="0" t="0" r="0" b="635"/>
            <wp:docPr id="223" name="Рисунок 22" descr="http://www.intuit.ru/EDI/14_08_14_2/1407964674-31059/tutorial/413/objects/8/files/08_10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intuit.ru/EDI/14_08_14_2/1407964674-31059/tutorial/413/objects/8/files/08_10sm.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8725" cy="4152885"/>
                    </a:xfrm>
                    <a:prstGeom prst="rect">
                      <a:avLst/>
                    </a:prstGeom>
                    <a:noFill/>
                    <a:ln>
                      <a:noFill/>
                    </a:ln>
                  </pic:spPr>
                </pic:pic>
              </a:graphicData>
            </a:graphic>
          </wp:inline>
        </w:drawing>
      </w:r>
    </w:p>
    <w:p w:rsidR="00B459F6" w:rsidRPr="00415C47" w:rsidRDefault="00B459F6" w:rsidP="00B459F6">
      <w:pPr>
        <w:jc w:val="both"/>
        <w:rPr>
          <w:lang w:val="ru-RU"/>
        </w:rPr>
      </w:pPr>
      <w:r w:rsidRPr="00415C47">
        <w:rPr>
          <w:b/>
          <w:bCs/>
          <w:lang w:val="ru-RU"/>
        </w:rPr>
        <w:t>Диаграммы зависимостей</w:t>
      </w:r>
      <w:r w:rsidRPr="00415C47">
        <w:rPr>
          <w:lang w:val="ru-RU"/>
        </w:rPr>
        <w:t xml:space="preserve"> помогают анализировать причины возникновения проблем. Диаграмма зависимостей представляет собой графическое отображение процесса. Существует множество различных стилей представления этих диаграмм, но все они отображают операции, точки принятия решений и порядок обработки данных. Диаграммы зависимостей дают представление о том, как различные элементы системы взаимодействуют между собой. Такая диаграмма зависимостей может оказать помощь команде проекта в прогнозировании, где и какие могут возникнуть проблемы с качеством, - и, следовательно, в разработке мер по их предотвращению.</w:t>
      </w:r>
    </w:p>
    <w:p w:rsidR="00B459F6" w:rsidRPr="00415C47" w:rsidRDefault="00B459F6" w:rsidP="00B459F6">
      <w:pPr>
        <w:jc w:val="both"/>
        <w:rPr>
          <w:lang w:val="ru-RU"/>
        </w:rPr>
      </w:pPr>
      <w:r w:rsidRPr="00415C47">
        <w:rPr>
          <w:b/>
          <w:bCs/>
          <w:lang w:val="ru-RU"/>
        </w:rPr>
        <w:t>Диаграмма Парето</w:t>
      </w:r>
      <w:r w:rsidRPr="00415C47">
        <w:rPr>
          <w:lang w:val="ru-RU"/>
        </w:rPr>
        <w:t xml:space="preserve"> представляет собой особый тип гистограммы, упорядоченной по частоте возникновения.</w:t>
      </w:r>
    </w:p>
    <w:p w:rsidR="00B459F6" w:rsidRPr="00415C47" w:rsidRDefault="00B459F6" w:rsidP="00B459F6">
      <w:pPr>
        <w:jc w:val="both"/>
        <w:rPr>
          <w:rFonts w:eastAsia="Georgia"/>
          <w:shd w:val="clear" w:color="auto" w:fill="FFFFFF"/>
          <w:lang w:val="ru-RU"/>
        </w:rPr>
      </w:pPr>
      <w:r w:rsidRPr="00415C47">
        <w:rPr>
          <w:shd w:val="clear" w:color="auto" w:fill="FFFFFF"/>
          <w:lang w:val="ru-RU"/>
        </w:rPr>
        <w:t>Диаграмма Парето — это инструмент, позволяющий распределить усилия для разрешения проблем и выявить основные причины, с которых нужно начинать действовать. Метод анализа Парето заключается в классификации проблем качества на немногочисленные, но существенно важные и многочисленные, но несущественные. Он позволяет распределить усилия и установить основные факторы, с которых нужно начинать действовать с целью преодоления возникающих проблем</w:t>
      </w:r>
      <w:r w:rsidRPr="00415C47">
        <w:rPr>
          <w:rFonts w:eastAsia="Georgia"/>
          <w:shd w:val="clear" w:color="auto" w:fill="FFFFFF"/>
          <w:lang w:val="ru-RU"/>
        </w:rPr>
        <w:t>.</w:t>
      </w:r>
    </w:p>
    <w:p w:rsidR="00B459F6" w:rsidRPr="00415C47" w:rsidRDefault="00B459F6" w:rsidP="00B459F6">
      <w:pPr>
        <w:jc w:val="both"/>
        <w:rPr>
          <w:shd w:val="clear" w:color="auto" w:fill="FFFFFF"/>
          <w:lang w:val="ru-RU"/>
        </w:rPr>
      </w:pPr>
      <w:r w:rsidRPr="00415C47">
        <w:rPr>
          <w:noProof/>
          <w:lang w:val="ru-RU"/>
        </w:rPr>
        <w:lastRenderedPageBreak/>
        <w:drawing>
          <wp:anchor distT="0" distB="0" distL="114300" distR="114300" simplePos="0" relativeHeight="251684864" behindDoc="0" locked="0" layoutInCell="1" allowOverlap="1" wp14:anchorId="0304C7F0" wp14:editId="6976F4D6">
            <wp:simplePos x="0" y="0"/>
            <wp:positionH relativeFrom="margin">
              <wp:align>left</wp:align>
            </wp:positionH>
            <wp:positionV relativeFrom="paragraph">
              <wp:posOffset>5080</wp:posOffset>
            </wp:positionV>
            <wp:extent cx="2943225" cy="1931035"/>
            <wp:effectExtent l="0" t="0" r="9525" b="0"/>
            <wp:wrapSquare wrapText="bothSides"/>
            <wp:docPr id="224" name="Рисунок 12" descr="Пример диаграммы Паре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Пример диаграммы Парето"/>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3225" cy="1931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5C47">
        <w:rPr>
          <w:shd w:val="clear" w:color="auto" w:fill="FFFFFF"/>
          <w:lang w:val="ru-RU"/>
        </w:rPr>
        <w:t>При использовании диаграммы Парето для выявления результатов деятельности и причин наиболее распространенным методом является АВС-анализ.</w:t>
      </w:r>
    </w:p>
    <w:p w:rsidR="00B459F6" w:rsidRDefault="00B459F6" w:rsidP="00B459F6">
      <w:pPr>
        <w:jc w:val="both"/>
        <w:rPr>
          <w:shd w:val="clear" w:color="auto" w:fill="FFFFFF"/>
          <w:lang w:val="ru-RU"/>
        </w:rPr>
      </w:pPr>
      <w:r w:rsidRPr="00415C47">
        <w:rPr>
          <w:shd w:val="clear" w:color="auto" w:fill="FFFFFF"/>
          <w:lang w:val="ru-RU"/>
        </w:rPr>
        <w:t>Сущность </w:t>
      </w:r>
      <w:r w:rsidRPr="00415C47">
        <w:rPr>
          <w:b/>
          <w:bCs/>
          <w:shd w:val="clear" w:color="auto" w:fill="FFFFFF"/>
          <w:lang w:val="ru-RU"/>
        </w:rPr>
        <w:t>АВС-анализа</w:t>
      </w:r>
      <w:r w:rsidRPr="00415C47">
        <w:rPr>
          <w:shd w:val="clear" w:color="auto" w:fill="FFFFFF"/>
          <w:lang w:val="ru-RU"/>
        </w:rPr>
        <w:t> в данном контексте заключается в определении трех групп, имеющих три уровня важности для управления качеством:</w:t>
      </w:r>
    </w:p>
    <w:p w:rsidR="00B459F6" w:rsidRDefault="00B459F6" w:rsidP="00B459F6">
      <w:pPr>
        <w:jc w:val="both"/>
        <w:rPr>
          <w:shd w:val="clear" w:color="auto" w:fill="FFFFFF"/>
          <w:lang w:val="ru-RU"/>
        </w:rPr>
      </w:pPr>
    </w:p>
    <w:p w:rsidR="00B459F6" w:rsidRPr="002E7EB2" w:rsidRDefault="00B459F6" w:rsidP="00B459F6">
      <w:pPr>
        <w:pStyle w:val="ListParagraph"/>
        <w:numPr>
          <w:ilvl w:val="0"/>
          <w:numId w:val="305"/>
        </w:numPr>
        <w:spacing w:after="160" w:line="259" w:lineRule="auto"/>
        <w:jc w:val="both"/>
        <w:rPr>
          <w:rFonts w:eastAsia="Calibri"/>
          <w:u w:color="000000"/>
        </w:rPr>
      </w:pPr>
      <w:r w:rsidRPr="002E7EB2">
        <w:rPr>
          <w:rFonts w:eastAsia="Calibri"/>
          <w:u w:color="000000"/>
        </w:rPr>
        <w:t>группа А — наиболее важные, существенные проблемы, причины, дефекты</w:t>
      </w:r>
      <w:r w:rsidRPr="002E7EB2">
        <w:rPr>
          <w:u w:color="000000"/>
        </w:rPr>
        <w:t xml:space="preserve"> </w:t>
      </w:r>
      <w:r w:rsidRPr="002E7EB2">
        <w:rPr>
          <w:rFonts w:eastAsia="Calibri"/>
          <w:u w:color="000000"/>
        </w:rPr>
        <w:t xml:space="preserve">(80%). </w:t>
      </w:r>
    </w:p>
    <w:p w:rsidR="00B459F6" w:rsidRPr="002E7EB2" w:rsidRDefault="00B459F6" w:rsidP="00B459F6">
      <w:pPr>
        <w:pStyle w:val="ListParagraph"/>
        <w:numPr>
          <w:ilvl w:val="0"/>
          <w:numId w:val="305"/>
        </w:numPr>
        <w:spacing w:after="160" w:line="259" w:lineRule="auto"/>
        <w:jc w:val="both"/>
        <w:rPr>
          <w:rFonts w:eastAsia="Calibri"/>
          <w:u w:color="000000"/>
        </w:rPr>
      </w:pPr>
      <w:r w:rsidRPr="002E7EB2">
        <w:rPr>
          <w:rFonts w:eastAsia="Calibri"/>
          <w:u w:color="000000"/>
        </w:rPr>
        <w:t>группа В — причины, которые в сумме имеют не более 20%;</w:t>
      </w:r>
    </w:p>
    <w:p w:rsidR="00B459F6" w:rsidRPr="002E7EB2" w:rsidRDefault="00B459F6" w:rsidP="00B459F6">
      <w:pPr>
        <w:pStyle w:val="ListParagraph"/>
        <w:numPr>
          <w:ilvl w:val="0"/>
          <w:numId w:val="305"/>
        </w:numPr>
        <w:spacing w:after="160" w:line="259" w:lineRule="auto"/>
        <w:jc w:val="both"/>
        <w:rPr>
          <w:rFonts w:eastAsia="Calibri"/>
          <w:u w:color="000000"/>
        </w:rPr>
      </w:pPr>
      <w:r w:rsidRPr="002E7EB2">
        <w:rPr>
          <w:rFonts w:eastAsia="Calibri"/>
          <w:u w:color="000000"/>
        </w:rPr>
        <w:t>группа С — самые многочисленные, но при этом наименее значимые причины и проблемы.</w:t>
      </w:r>
    </w:p>
    <w:p w:rsidR="00B459F6" w:rsidRPr="00415C47" w:rsidRDefault="00B459F6" w:rsidP="00B459F6">
      <w:pPr>
        <w:jc w:val="both"/>
        <w:rPr>
          <w:rFonts w:eastAsia="Georgia"/>
          <w:shd w:val="clear" w:color="auto" w:fill="FFFFFF"/>
          <w:lang w:val="ru-RU"/>
        </w:rPr>
      </w:pPr>
      <w:r w:rsidRPr="00415C47">
        <w:rPr>
          <w:shd w:val="clear" w:color="auto" w:fill="FFFFFF"/>
          <w:lang w:val="ru-RU"/>
        </w:rPr>
        <w:t>АВС-анализ позволяет обоснованно определять приоритеты работ по управлению качеством проекта.</w:t>
      </w:r>
    </w:p>
    <w:p w:rsidR="00B459F6" w:rsidRPr="00415C47" w:rsidRDefault="00B459F6" w:rsidP="00B459F6">
      <w:pPr>
        <w:jc w:val="both"/>
        <w:rPr>
          <w:lang w:val="ru-RU"/>
        </w:rPr>
      </w:pPr>
      <w:r w:rsidRPr="00415C47">
        <w:rPr>
          <w:lang w:val="ru-RU"/>
        </w:rPr>
        <w:t>Диаграммы Парето логически связаны с Законом Парето, который гласит, что относительно малое число причин обычно приводит к большинству проблем или дефектов. Этот закон также известен как принцип 80/20, согласно которому 80 процентов проблем создается 20-ю процентами причин.</w:t>
      </w:r>
    </w:p>
    <w:p w:rsidR="00B459F6" w:rsidRPr="00415C47" w:rsidRDefault="00B459F6" w:rsidP="00B459F6">
      <w:pPr>
        <w:jc w:val="both"/>
        <w:rPr>
          <w:lang w:val="ru-RU"/>
        </w:rPr>
      </w:pPr>
      <w:r w:rsidRPr="00415C47">
        <w:rPr>
          <w:b/>
          <w:bCs/>
          <w:lang w:val="ru-RU"/>
        </w:rPr>
        <w:t>Схема прогноза</w:t>
      </w:r>
      <w:r w:rsidRPr="00415C47">
        <w:rPr>
          <w:lang w:val="ru-RU"/>
        </w:rPr>
        <w:t xml:space="preserve"> отображает историю и модель изменений. Она представляет собой линейный график, отображающий точки ввода данных, расположенные на графике в порядке их возникновения. Схема прогноза дает представление о трендах процесса во времени, колебаниях во времени, а также о позитивных и негативных изменениях процесса во времени</w:t>
      </w:r>
    </w:p>
    <w:p w:rsidR="00B459F6" w:rsidRPr="00415C47" w:rsidRDefault="00B459F6" w:rsidP="00B459F6">
      <w:pPr>
        <w:jc w:val="both"/>
        <w:rPr>
          <w:lang w:val="ru-RU"/>
        </w:rPr>
      </w:pPr>
      <w:r w:rsidRPr="00415C47">
        <w:rPr>
          <w:b/>
          <w:bCs/>
          <w:lang w:val="ru-RU"/>
        </w:rPr>
        <w:t>Статистические выборки</w:t>
      </w:r>
      <w:r w:rsidRPr="00415C47">
        <w:rPr>
          <w:lang w:val="ru-RU"/>
        </w:rPr>
        <w:t xml:space="preserve"> - это часть контролируемой продукции, позволяющей сделать вывод обо всей продукции данного вида в проекте. </w:t>
      </w:r>
    </w:p>
    <w:p w:rsidR="00B459F6" w:rsidRPr="00415C47" w:rsidRDefault="00B459F6" w:rsidP="00B459F6">
      <w:pPr>
        <w:jc w:val="both"/>
        <w:rPr>
          <w:lang w:val="ru-RU"/>
        </w:rPr>
      </w:pPr>
      <w:r w:rsidRPr="00415C47">
        <w:rPr>
          <w:b/>
          <w:bCs/>
          <w:lang w:val="ru-RU"/>
        </w:rPr>
        <w:t>Инспекция</w:t>
      </w:r>
      <w:r w:rsidRPr="00415C47">
        <w:rPr>
          <w:lang w:val="ru-RU"/>
        </w:rPr>
        <w:t xml:space="preserve"> включает такие процессы, как тестирование, предпринятое с целью определения соответствия результатов проекта принятым требованиям и стандартам. Различают тестирование как отдельных процессов, так и их совокупности (интеграционное тестирование). </w:t>
      </w:r>
    </w:p>
    <w:p w:rsidR="00B459F6" w:rsidRPr="00415C47" w:rsidRDefault="00B459F6" w:rsidP="00B459F6">
      <w:pPr>
        <w:jc w:val="both"/>
        <w:rPr>
          <w:lang w:val="ru-RU"/>
        </w:rPr>
      </w:pPr>
      <w:r w:rsidRPr="00415C47">
        <w:rPr>
          <w:b/>
          <w:bCs/>
          <w:lang w:val="ru-RU"/>
        </w:rPr>
        <w:t>Проверка исправления дефектов</w:t>
      </w:r>
      <w:r w:rsidRPr="00415C47">
        <w:rPr>
          <w:lang w:val="ru-RU"/>
        </w:rPr>
        <w:t xml:space="preserve"> - это действие, предпринимаемое отделом контроля качества, чтобы удостовериться, что дефекты продукта исправлены и сам продукт полностью соответствует Техническому заданию и спецификации.</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Выходы процесса контроля качества</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t>Результаты контроля качества</w:t>
      </w:r>
      <w:r w:rsidRPr="002E7EB2">
        <w:rPr>
          <w:rFonts w:eastAsia="Calibri"/>
        </w:rPr>
        <w:t xml:space="preserve"> представляют собой результаты мероприятий по контролю качества.</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rPr>
        <w:t>Добавление в базовый план по качеству (обновления).</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t>Рекомендованные корректирующие действия</w:t>
      </w:r>
      <w:r w:rsidRPr="002E7EB2">
        <w:rPr>
          <w:rFonts w:eastAsia="Calibri"/>
        </w:rPr>
        <w:t xml:space="preserve"> - определенные мероприятия, проведение которых вызвано результатами операций по контролю качества.</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t>Рекомендованные предупреждающие действия</w:t>
      </w:r>
      <w:r w:rsidRPr="002E7EB2">
        <w:rPr>
          <w:rFonts w:eastAsia="Calibri"/>
        </w:rPr>
        <w:t xml:space="preserve"> - специальные мероприятия по предупреждению возникновения условий, при которых процессы проекта могут выйти за пределы установленных параметров.</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rPr>
        <w:t xml:space="preserve">Обновления в плане управления проектом. </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lastRenderedPageBreak/>
        <w:t>Обновления в активах организационного процесса</w:t>
      </w:r>
      <w:r w:rsidRPr="002E7EB2">
        <w:rPr>
          <w:rFonts w:eastAsia="Calibri"/>
        </w:rPr>
        <w:t>, содержащие заполненные контрольные списки и документацию о накопленных знаниях.</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rPr>
        <w:t>Утвержденные результаты поставки.</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shd w:val="clear" w:color="auto" w:fill="FFFFFF"/>
        </w:rPr>
        <w:t>Результатом процесса контроля качества является утвержденные результаты поставки.</w:t>
      </w:r>
    </w:p>
    <w:p w:rsidR="00B459F6" w:rsidRPr="00415C47" w:rsidRDefault="00B459F6" w:rsidP="00B459F6">
      <w:pPr>
        <w:pStyle w:val="Heading3"/>
        <w:jc w:val="both"/>
        <w:rPr>
          <w:rFonts w:eastAsia="Calibri Light"/>
          <w:u w:color="1F4E79"/>
          <w:lang w:val="ru-RU"/>
        </w:rPr>
      </w:pPr>
      <w:bookmarkStart w:id="127" w:name="_Toc86"/>
      <w:bookmarkStart w:id="128" w:name="_Toc438377403"/>
      <w:r w:rsidRPr="00415C47">
        <w:rPr>
          <w:rFonts w:eastAsia="Calibri Light"/>
          <w:u w:color="1F4E79"/>
          <w:lang w:val="ru-RU"/>
        </w:rPr>
        <w:t>Управление сроками проекта</w:t>
      </w:r>
      <w:bookmarkEnd w:id="127"/>
      <w:bookmarkEnd w:id="128"/>
    </w:p>
    <w:p w:rsidR="00B459F6" w:rsidRPr="00415C47" w:rsidRDefault="00B459F6" w:rsidP="00B459F6">
      <w:pPr>
        <w:jc w:val="both"/>
        <w:rPr>
          <w:lang w:val="ru-RU"/>
        </w:rPr>
      </w:pPr>
      <w:r w:rsidRPr="00415C47">
        <w:rPr>
          <w:lang w:val="ru-RU"/>
        </w:rPr>
        <w:t>Управление сроками проекта состоит из:</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Определение операций – </w:t>
      </w:r>
      <w:r w:rsidRPr="007C5AC1">
        <w:rPr>
          <w:rFonts w:eastAsia="Calibri"/>
          <w:color w:val="000000"/>
          <w:u w:color="000000"/>
        </w:rPr>
        <w:t>процесс определения конкретных операций, которые необходимо выполнить для получения результатов проекта.</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Определение последовательности операций – </w:t>
      </w:r>
      <w:r w:rsidRPr="007C5AC1">
        <w:rPr>
          <w:rFonts w:eastAsia="Calibri"/>
          <w:color w:val="000000"/>
          <w:u w:color="000000"/>
        </w:rPr>
        <w:t>процесс выявления и документирования зависимостей между операциями проекта.</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Оценка ресурсов операций – </w:t>
      </w:r>
      <w:r w:rsidRPr="007C5AC1">
        <w:rPr>
          <w:rFonts w:eastAsia="Calibri"/>
          <w:color w:val="000000"/>
          <w:u w:color="000000"/>
        </w:rPr>
        <w:t>процесс оценки типов и количества материалов, человеческих ресурсов, оборудования или поставок, необходимых для выполнения каждой операции.</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Оценка длительности операций – </w:t>
      </w:r>
      <w:r w:rsidRPr="007C5AC1">
        <w:rPr>
          <w:rFonts w:eastAsia="Calibri"/>
          <w:color w:val="000000"/>
          <w:u w:color="000000"/>
        </w:rPr>
        <w:t>процесс приблизительного определения количества рабочих периодов, требуемых для завершения отдельных операций при предполагаемых ресурсах.</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Разработка расписания – </w:t>
      </w:r>
      <w:r w:rsidRPr="007C5AC1">
        <w:rPr>
          <w:rFonts w:eastAsia="Calibri"/>
          <w:color w:val="000000"/>
          <w:u w:color="000000"/>
        </w:rPr>
        <w:t>процесс анализа последовательностей операций, их длительности, потребности в ресурсах и временных ограничений для создания расписания проекта.</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Управление расписанием – </w:t>
      </w:r>
      <w:r w:rsidRPr="007C5AC1">
        <w:rPr>
          <w:rFonts w:eastAsia="Calibri"/>
          <w:color w:val="000000"/>
          <w:u w:color="000000"/>
        </w:rPr>
        <w:t>процесс мониторинга статуса проекта для корректировки его исполнения и внесения изменений в базовое расписание.</w:t>
      </w:r>
    </w:p>
    <w:p w:rsidR="00B459F6" w:rsidRPr="00415C47" w:rsidRDefault="00B459F6" w:rsidP="00B459F6">
      <w:pPr>
        <w:pStyle w:val="Heading4"/>
        <w:jc w:val="both"/>
        <w:rPr>
          <w:rFonts w:eastAsia="Calibri Light"/>
          <w:u w:color="1F4E79"/>
          <w:lang w:val="ru-RU"/>
        </w:rPr>
      </w:pPr>
      <w:bookmarkStart w:id="129" w:name="_Toc88"/>
      <w:r w:rsidRPr="00415C47">
        <w:rPr>
          <w:rFonts w:eastAsia="Calibri Light"/>
          <w:u w:color="1F4E79"/>
          <w:lang w:val="ru-RU"/>
        </w:rPr>
        <w:lastRenderedPageBreak/>
        <w:t>Общая схема управления сроками проекта</w:t>
      </w:r>
      <w:bookmarkEnd w:id="129"/>
    </w:p>
    <w:p w:rsidR="00B459F6" w:rsidRPr="00415C47" w:rsidRDefault="00B459F6" w:rsidP="00B459F6">
      <w:pPr>
        <w:jc w:val="both"/>
        <w:rPr>
          <w:lang w:val="ru-RU"/>
        </w:rPr>
      </w:pPr>
      <w:r w:rsidRPr="00415C47">
        <w:rPr>
          <w:noProof/>
          <w:lang w:val="ru-RU"/>
        </w:rPr>
        <w:drawing>
          <wp:inline distT="0" distB="0" distL="0" distR="0" wp14:anchorId="139BADDC" wp14:editId="56697B8E">
            <wp:extent cx="5619750" cy="6877050"/>
            <wp:effectExtent l="0" t="0" r="0" b="0"/>
            <wp:docPr id="22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9750" cy="6877050"/>
                    </a:xfrm>
                    <a:prstGeom prst="rect">
                      <a:avLst/>
                    </a:prstGeom>
                    <a:noFill/>
                    <a:ln>
                      <a:noFill/>
                    </a:ln>
                  </pic:spPr>
                </pic:pic>
              </a:graphicData>
            </a:graphic>
          </wp:inline>
        </w:drawing>
      </w:r>
    </w:p>
    <w:p w:rsidR="00B459F6" w:rsidRPr="00415C47" w:rsidRDefault="00B459F6" w:rsidP="00B459F6">
      <w:pPr>
        <w:spacing w:after="0" w:line="276" w:lineRule="auto"/>
        <w:jc w:val="both"/>
        <w:rPr>
          <w:rFonts w:ascii="Calibri" w:eastAsia="Calibri" w:hAnsi="Calibri" w:cs="Tahoma"/>
          <w:lang w:val="ru-RU"/>
        </w:rPr>
      </w:pPr>
    </w:p>
    <w:p w:rsidR="00B459F6" w:rsidRPr="00415C47" w:rsidRDefault="00B459F6" w:rsidP="00B459F6">
      <w:pPr>
        <w:pStyle w:val="Heading4"/>
        <w:jc w:val="both"/>
        <w:rPr>
          <w:rFonts w:eastAsia="Calibri Light"/>
          <w:u w:color="1F4E79"/>
          <w:lang w:val="ru-RU"/>
        </w:rPr>
      </w:pPr>
      <w:bookmarkStart w:id="130" w:name="_Toc89"/>
      <w:r w:rsidRPr="00415C47">
        <w:rPr>
          <w:rFonts w:eastAsia="Calibri Light"/>
          <w:u w:color="1F4E79"/>
          <w:lang w:val="ru-RU"/>
        </w:rPr>
        <w:t>Определение операций</w:t>
      </w:r>
      <w:bookmarkEnd w:id="130"/>
    </w:p>
    <w:p w:rsidR="00B459F6" w:rsidRPr="00415C47" w:rsidRDefault="00B459F6" w:rsidP="00B459F6">
      <w:pPr>
        <w:jc w:val="both"/>
        <w:rPr>
          <w:lang w:val="ru-RU"/>
        </w:rPr>
      </w:pPr>
      <w:r w:rsidRPr="00415C47">
        <w:rPr>
          <w:b/>
          <w:bCs/>
          <w:lang w:val="ru-RU"/>
        </w:rPr>
        <w:tab/>
        <w:t xml:space="preserve">Определение операций </w:t>
      </w:r>
      <w:r w:rsidRPr="00415C47">
        <w:rPr>
          <w:lang w:val="ru-RU"/>
        </w:rPr>
        <w:t xml:space="preserve">– процесс определения конкретных операций, которые необходимо выполнить для получения результатов проекта. В процессе разработки Иерархической Структуры Работ (ИСР) определяются результаты самого нижнего уровня – операции, которые </w:t>
      </w:r>
      <w:r w:rsidRPr="00415C47">
        <w:rPr>
          <w:lang w:val="ru-RU"/>
        </w:rPr>
        <w:lastRenderedPageBreak/>
        <w:t>описывают работу, необходимую для выполнения пакета работ. Операции предоставляют основу для оценки, планирования, исполнения, мониторинга и контроля работ по проекту. Подразумевается, что определение и планирование операций расписания в данном процессе проводятся таким образом, который обеспечивает достижение целей проекта</w:t>
      </w:r>
    </w:p>
    <w:p w:rsidR="00B459F6" w:rsidRPr="00415C47" w:rsidRDefault="00B459F6" w:rsidP="00B459F6">
      <w:pPr>
        <w:jc w:val="both"/>
        <w:rPr>
          <w:lang w:val="ru-RU"/>
        </w:rPr>
      </w:pPr>
      <w:r w:rsidRPr="00415C47">
        <w:rPr>
          <w:noProof/>
          <w:lang w:val="ru-RU"/>
        </w:rPr>
        <w:drawing>
          <wp:inline distT="0" distB="0" distL="0" distR="0" wp14:anchorId="27B5DDFD" wp14:editId="0711FFDE">
            <wp:extent cx="4714875" cy="1076325"/>
            <wp:effectExtent l="0" t="0" r="9525" b="9525"/>
            <wp:docPr id="22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1076325"/>
                    </a:xfrm>
                    <a:prstGeom prst="rect">
                      <a:avLst/>
                    </a:prstGeom>
                    <a:noFill/>
                    <a:ln>
                      <a:noFill/>
                    </a:ln>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операций: входы</w:t>
      </w:r>
    </w:p>
    <w:p w:rsidR="00B459F6" w:rsidRPr="007C5AC1" w:rsidRDefault="00B459F6" w:rsidP="00B459F6">
      <w:pPr>
        <w:pStyle w:val="ListParagraph"/>
        <w:numPr>
          <w:ilvl w:val="0"/>
          <w:numId w:val="308"/>
        </w:numPr>
        <w:spacing w:after="160" w:line="259" w:lineRule="auto"/>
        <w:jc w:val="both"/>
        <w:rPr>
          <w:b/>
        </w:rPr>
      </w:pPr>
      <w:r w:rsidRPr="007C5AC1">
        <w:rPr>
          <w:rFonts w:eastAsia="Calibri"/>
          <w:b/>
        </w:rPr>
        <w:t>Базовый план по содержанию</w:t>
      </w:r>
    </w:p>
    <w:p w:rsidR="00B459F6" w:rsidRPr="007C5AC1" w:rsidRDefault="00B459F6" w:rsidP="00B459F6">
      <w:pPr>
        <w:pStyle w:val="ListParagraph"/>
        <w:jc w:val="both"/>
        <w:rPr>
          <w:rFonts w:eastAsia="Calibri"/>
        </w:rPr>
      </w:pPr>
      <w:r w:rsidRPr="007C5AC1">
        <w:rPr>
          <w:rFonts w:eastAsia="Calibri"/>
        </w:rPr>
        <w:t>Результаты, ограничения и допущения проекта документируются в базовом плане по содержанию и детально рассматриваются при определении операций.</w:t>
      </w:r>
    </w:p>
    <w:p w:rsidR="00B459F6" w:rsidRPr="007C5AC1" w:rsidRDefault="00B459F6" w:rsidP="00B459F6">
      <w:pPr>
        <w:pStyle w:val="ListParagraph"/>
        <w:numPr>
          <w:ilvl w:val="0"/>
          <w:numId w:val="308"/>
        </w:numPr>
        <w:spacing w:after="160" w:line="259" w:lineRule="auto"/>
        <w:jc w:val="both"/>
        <w:rPr>
          <w:rFonts w:eastAsia="Calibri"/>
          <w:b/>
        </w:rPr>
      </w:pPr>
      <w:r w:rsidRPr="007C5AC1">
        <w:rPr>
          <w:rFonts w:eastAsia="Calibri"/>
          <w:b/>
        </w:rPr>
        <w:t>Факторы среды предприятия</w:t>
      </w:r>
    </w:p>
    <w:p w:rsidR="00B459F6" w:rsidRPr="007C5AC1" w:rsidRDefault="00B459F6" w:rsidP="00B459F6">
      <w:pPr>
        <w:pStyle w:val="ListParagraph"/>
        <w:jc w:val="both"/>
        <w:rPr>
          <w:rFonts w:eastAsia="Calibri"/>
        </w:rPr>
      </w:pPr>
      <w:r w:rsidRPr="007C5AC1">
        <w:rPr>
          <w:rFonts w:eastAsia="Calibri"/>
        </w:rPr>
        <w:t>Факторы среды предприятия, которые могут оказывать влияние на процесс определения операций, включают в себя информационную систему управления проектами, не ограничиваясь только ей.</w:t>
      </w:r>
    </w:p>
    <w:p w:rsidR="00B459F6" w:rsidRPr="007C5AC1" w:rsidRDefault="00B459F6" w:rsidP="00B459F6">
      <w:pPr>
        <w:pStyle w:val="ListParagraph"/>
        <w:numPr>
          <w:ilvl w:val="0"/>
          <w:numId w:val="308"/>
        </w:numPr>
        <w:spacing w:after="160" w:line="259" w:lineRule="auto"/>
        <w:jc w:val="both"/>
        <w:rPr>
          <w:rFonts w:eastAsia="Calibri"/>
          <w:b/>
        </w:rPr>
      </w:pPr>
      <w:r w:rsidRPr="007C5AC1">
        <w:rPr>
          <w:rFonts w:eastAsia="Calibri"/>
          <w:b/>
        </w:rPr>
        <w:t>Активы процессов организации</w:t>
      </w:r>
    </w:p>
    <w:p w:rsidR="00B459F6" w:rsidRPr="007C5AC1" w:rsidRDefault="00B459F6" w:rsidP="00B459F6">
      <w:pPr>
        <w:pStyle w:val="ListParagraph"/>
        <w:jc w:val="both"/>
        <w:rPr>
          <w:rFonts w:eastAsia="Calibri"/>
        </w:rPr>
      </w:pPr>
      <w:r w:rsidRPr="007C5AC1">
        <w:rPr>
          <w:rFonts w:eastAsia="Calibri"/>
        </w:rPr>
        <w:t>Активы процессов организации, которые могут оказывать влияние на процесс определения операций, включают в себя, среди прочего:</w:t>
      </w:r>
    </w:p>
    <w:p w:rsidR="00B459F6" w:rsidRPr="007C5AC1" w:rsidRDefault="00B459F6" w:rsidP="00B459F6">
      <w:pPr>
        <w:pStyle w:val="ListParagraph"/>
        <w:numPr>
          <w:ilvl w:val="0"/>
          <w:numId w:val="309"/>
        </w:numPr>
        <w:spacing w:after="160" w:line="259" w:lineRule="auto"/>
        <w:jc w:val="both"/>
        <w:rPr>
          <w:rFonts w:eastAsia="Calibri"/>
          <w:u w:color="000000"/>
        </w:rPr>
      </w:pPr>
      <w:r w:rsidRPr="007C5AC1">
        <w:rPr>
          <w:rFonts w:eastAsia="Calibri"/>
          <w:u w:color="000000"/>
        </w:rPr>
        <w:t>существующие формальные и неформальные, связанные с планированием, правила, процедуры и руководящие указания, такие как методология составления расписания, которые учитываются при определении операций;</w:t>
      </w:r>
    </w:p>
    <w:p w:rsidR="00B459F6" w:rsidRPr="007C5AC1" w:rsidRDefault="00B459F6" w:rsidP="00B459F6">
      <w:pPr>
        <w:pStyle w:val="ListParagraph"/>
        <w:numPr>
          <w:ilvl w:val="0"/>
          <w:numId w:val="309"/>
        </w:numPr>
        <w:spacing w:after="160" w:line="259" w:lineRule="auto"/>
        <w:jc w:val="both"/>
        <w:rPr>
          <w:rFonts w:eastAsia="Calibri"/>
          <w:u w:color="000000"/>
        </w:rPr>
      </w:pPr>
      <w:r w:rsidRPr="007C5AC1">
        <w:rPr>
          <w:rFonts w:eastAsia="Calibri"/>
          <w:u w:color="000000"/>
        </w:rPr>
        <w:t>базу накопленных знаний, содержащую истори</w:t>
      </w:r>
      <w:r>
        <w:rPr>
          <w:u w:color="000000"/>
        </w:rPr>
        <w:t xml:space="preserve">ческую информацию относительно </w:t>
      </w:r>
      <w:r w:rsidRPr="007C5AC1">
        <w:rPr>
          <w:rFonts w:eastAsia="Calibri"/>
          <w:u w:color="000000"/>
        </w:rPr>
        <w:t>списков операций, использованных в предыдущих подобных проектах.</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операций: инструменты и методы</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Декомпозиция</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Планирование методом набегающей волны</w:t>
      </w:r>
    </w:p>
    <w:p w:rsidR="00B459F6" w:rsidRPr="007C5AC1" w:rsidRDefault="00B459F6" w:rsidP="00B459F6">
      <w:pPr>
        <w:pStyle w:val="ListParagraph"/>
        <w:jc w:val="both"/>
        <w:rPr>
          <w:rFonts w:eastAsia="Calibri"/>
        </w:rPr>
      </w:pPr>
      <w:r w:rsidRPr="007C5AC1">
        <w:rPr>
          <w:rFonts w:eastAsia="Calibri"/>
        </w:rPr>
        <w:t>Планирование методом набегающей волны представляет собой вид планирования способом последовательной разработки, при котором работа, которая должна быть выполнена в ближайшей перспективе, планируется в деталях на низшем уровне ИСР, а работа в отдаленном будущем планируется на более высоком уровне ИСР</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Шаблоны</w:t>
      </w:r>
    </w:p>
    <w:p w:rsidR="00B459F6" w:rsidRPr="007C5AC1" w:rsidRDefault="00B459F6" w:rsidP="00B459F6">
      <w:pPr>
        <w:pStyle w:val="ListParagraph"/>
        <w:jc w:val="both"/>
        <w:rPr>
          <w:rFonts w:eastAsia="Calibri"/>
        </w:rPr>
      </w:pPr>
      <w:r w:rsidRPr="007C5AC1">
        <w:rPr>
          <w:rFonts w:eastAsia="Calibri"/>
        </w:rPr>
        <w:t>В качестве шаблона для нового проекта зачастую можно использовать стандартный перечень операций из предыдущего проекта или его часть.</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Экспертная оценка</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операций: выходы</w:t>
      </w:r>
    </w:p>
    <w:p w:rsidR="00B459F6" w:rsidRPr="00606A21" w:rsidRDefault="00B459F6" w:rsidP="00B459F6">
      <w:pPr>
        <w:pStyle w:val="ListParagraph"/>
        <w:numPr>
          <w:ilvl w:val="0"/>
          <w:numId w:val="311"/>
        </w:numPr>
        <w:spacing w:after="160" w:line="259" w:lineRule="auto"/>
        <w:jc w:val="both"/>
        <w:rPr>
          <w:rFonts w:eastAsia="Calibri"/>
        </w:rPr>
      </w:pPr>
      <w:r w:rsidRPr="00606A21">
        <w:rPr>
          <w:rFonts w:eastAsia="Calibri"/>
          <w:b/>
          <w:bCs/>
        </w:rPr>
        <w:t>Список операций -</w:t>
      </w:r>
      <w:r w:rsidRPr="00606A21">
        <w:rPr>
          <w:rFonts w:eastAsia="Calibri"/>
        </w:rPr>
        <w:t xml:space="preserve"> исчерпывающий перечень, включающий все операции расписания, предусмотренные для данного проекта. В список операций входят идентификатор </w:t>
      </w:r>
      <w:r w:rsidRPr="00606A21">
        <w:rPr>
          <w:rFonts w:eastAsia="Calibri"/>
        </w:rPr>
        <w:lastRenderedPageBreak/>
        <w:t>операции и описание содержания работ по каждой операции, подробное настолько, чтобы члены команды проекта понимали, какие работы необходимо провести.</w:t>
      </w:r>
    </w:p>
    <w:p w:rsidR="00B459F6" w:rsidRPr="00606A21" w:rsidRDefault="00B459F6" w:rsidP="00B459F6">
      <w:pPr>
        <w:pStyle w:val="ListParagraph"/>
        <w:numPr>
          <w:ilvl w:val="0"/>
          <w:numId w:val="311"/>
        </w:numPr>
        <w:spacing w:after="160" w:line="259" w:lineRule="auto"/>
        <w:jc w:val="both"/>
        <w:rPr>
          <w:rFonts w:eastAsia="Calibri"/>
        </w:rPr>
      </w:pPr>
      <w:r w:rsidRPr="00606A21">
        <w:rPr>
          <w:rFonts w:eastAsia="Calibri"/>
          <w:b/>
          <w:bCs/>
        </w:rPr>
        <w:t xml:space="preserve">Параметры операции - </w:t>
      </w:r>
      <w:r w:rsidRPr="00606A21">
        <w:rPr>
          <w:rFonts w:eastAsia="Calibri"/>
        </w:rPr>
        <w:t xml:space="preserve">расширяют ее описание путем определения ряда элементов, связанных с каждой операцией. Элементы каждой операции формируются с течением времени. На первоначальных стадиях проекта они могут включать в себя идентификатор операции, идентификатор ИСР и название операции, а в конце формирования – коды и описание операции, перечни предшествующих и последующих операций, логические взаимосвязи, опережения и задержки, требования к ресурсам, статусные даты, ограничения и допущения. </w:t>
      </w:r>
    </w:p>
    <w:p w:rsidR="00B459F6" w:rsidRPr="00606A21" w:rsidRDefault="00B459F6" w:rsidP="00B459F6">
      <w:pPr>
        <w:pStyle w:val="ListParagraph"/>
        <w:numPr>
          <w:ilvl w:val="0"/>
          <w:numId w:val="311"/>
        </w:numPr>
        <w:spacing w:after="160" w:line="259" w:lineRule="auto"/>
        <w:jc w:val="both"/>
        <w:rPr>
          <w:rFonts w:eastAsia="Calibri"/>
        </w:rPr>
      </w:pPr>
      <w:r w:rsidRPr="00606A21">
        <w:rPr>
          <w:rFonts w:eastAsia="Calibri"/>
          <w:b/>
          <w:bCs/>
        </w:rPr>
        <w:t xml:space="preserve">Список контрольных событий – </w:t>
      </w:r>
      <w:r w:rsidRPr="00606A21">
        <w:rPr>
          <w:rFonts w:eastAsia="Calibri"/>
        </w:rPr>
        <w:t>список</w:t>
      </w:r>
      <w:r w:rsidRPr="00606A21">
        <w:rPr>
          <w:rFonts w:eastAsia="Calibri"/>
          <w:b/>
          <w:bCs/>
        </w:rPr>
        <w:t xml:space="preserve"> </w:t>
      </w:r>
      <w:r w:rsidRPr="00606A21">
        <w:rPr>
          <w:rFonts w:eastAsia="Calibri"/>
        </w:rPr>
        <w:t>важных моментов или событий проекта. Список контрольных событий определяет все контрольные события, указывая при этом, является ли контрольное событие обязательным (например, необходимым согласно контракту) или необязательным (например, основывающимся на исторической информации).</w:t>
      </w:r>
    </w:p>
    <w:p w:rsidR="00B459F6" w:rsidRPr="00415C47" w:rsidRDefault="00B459F6" w:rsidP="00B459F6">
      <w:pPr>
        <w:pStyle w:val="Heading4"/>
        <w:jc w:val="both"/>
        <w:rPr>
          <w:rFonts w:eastAsia="Calibri Light"/>
          <w:u w:color="1F4E79"/>
          <w:lang w:val="ru-RU"/>
        </w:rPr>
      </w:pPr>
      <w:bookmarkStart w:id="131" w:name="_Toc90"/>
      <w:r w:rsidRPr="00415C47">
        <w:rPr>
          <w:rFonts w:eastAsia="Calibri Light"/>
          <w:u w:color="1F4E79"/>
          <w:lang w:val="ru-RU"/>
        </w:rPr>
        <w:t>Определение последовательности операций</w:t>
      </w:r>
      <w:bookmarkEnd w:id="131"/>
    </w:p>
    <w:p w:rsidR="00B459F6" w:rsidRPr="00415C47" w:rsidRDefault="00B459F6" w:rsidP="00B459F6">
      <w:pPr>
        <w:jc w:val="both"/>
        <w:rPr>
          <w:lang w:val="ru-RU"/>
        </w:rPr>
      </w:pPr>
      <w:r w:rsidRPr="00415C47">
        <w:rPr>
          <w:b/>
          <w:bCs/>
          <w:lang w:val="ru-RU"/>
        </w:rPr>
        <w:t>Определение последовательности операций</w:t>
      </w:r>
      <w:r w:rsidRPr="00415C47">
        <w:rPr>
          <w:lang w:val="ru-RU"/>
        </w:rPr>
        <w:t xml:space="preserve"> – процесс определения и документирования взаимосвязей между операциями проекта. Определение последовательности операций осуществляется с помощью логических взаимосвязей.</w:t>
      </w:r>
    </w:p>
    <w:p w:rsidR="00B459F6" w:rsidRPr="00415C47" w:rsidRDefault="00B459F6" w:rsidP="00B459F6">
      <w:pPr>
        <w:jc w:val="both"/>
        <w:rPr>
          <w:lang w:val="ru-RU"/>
        </w:rPr>
      </w:pPr>
      <w:r w:rsidRPr="00415C47">
        <w:rPr>
          <w:lang w:val="ru-RU"/>
        </w:rPr>
        <w:t>Каждая операция и контрольное событие, кроме первых и последних, связаны по крайней мере с одной предшествующей и одной последующей операцией. Иногда бывает необходимо использовать время опережения или задержки между операциями для поддержания реалистичного и достижимого расписания проекта. Определение последовательности может быть выполнено с помощью программ управления проектами или с помощью автоматических или ручных методов</w:t>
      </w:r>
    </w:p>
    <w:p w:rsidR="00B459F6" w:rsidRPr="00415C47" w:rsidRDefault="00B459F6" w:rsidP="00B459F6">
      <w:pPr>
        <w:jc w:val="both"/>
        <w:rPr>
          <w:lang w:val="ru-RU"/>
        </w:rPr>
      </w:pPr>
      <w:r w:rsidRPr="00415C47">
        <w:rPr>
          <w:noProof/>
          <w:lang w:val="ru-RU"/>
        </w:rPr>
        <w:drawing>
          <wp:inline distT="0" distB="0" distL="0" distR="0" wp14:anchorId="589189AA" wp14:editId="625B2A6E">
            <wp:extent cx="4448175" cy="1143000"/>
            <wp:effectExtent l="0" t="0" r="9525" b="0"/>
            <wp:docPr id="22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4694" t="10417" b="6250"/>
                    <a:stretch/>
                  </pic:blipFill>
                  <pic:spPr bwMode="auto">
                    <a:xfrm>
                      <a:off x="0" y="0"/>
                      <a:ext cx="4448175"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последовательности операций: входы</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Список операций</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Параметры операций</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Список контрольных событий</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Описание содержания проекта</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последовательности операций: инструменты и методы</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Метод диаграмм предшествования</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Определение зависимостей</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Применение опережений и задержек</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Шаблоны сети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Определение последовательности операций: выходы</w:t>
      </w:r>
    </w:p>
    <w:p w:rsidR="00B459F6" w:rsidRPr="00606A21" w:rsidRDefault="00B459F6" w:rsidP="00B459F6">
      <w:pPr>
        <w:pStyle w:val="ListParagraph"/>
        <w:numPr>
          <w:ilvl w:val="0"/>
          <w:numId w:val="314"/>
        </w:numPr>
        <w:spacing w:after="160" w:line="259" w:lineRule="auto"/>
        <w:jc w:val="both"/>
        <w:rPr>
          <w:rFonts w:eastAsia="Calibri"/>
          <w:u w:color="000000"/>
        </w:rPr>
      </w:pPr>
      <w:r w:rsidRPr="00606A21">
        <w:rPr>
          <w:rFonts w:eastAsia="Calibri"/>
          <w:u w:color="000000"/>
        </w:rPr>
        <w:t>Сетевые диаграммы проекта</w:t>
      </w:r>
    </w:p>
    <w:p w:rsidR="00B459F6" w:rsidRPr="00606A21" w:rsidRDefault="00B459F6" w:rsidP="00B459F6">
      <w:pPr>
        <w:pStyle w:val="ListParagraph"/>
        <w:numPr>
          <w:ilvl w:val="0"/>
          <w:numId w:val="314"/>
        </w:numPr>
        <w:spacing w:after="160" w:line="259" w:lineRule="auto"/>
        <w:jc w:val="both"/>
        <w:rPr>
          <w:rFonts w:eastAsia="Calibri"/>
          <w:u w:color="000000"/>
        </w:rPr>
      </w:pPr>
      <w:r w:rsidRPr="00606A21">
        <w:rPr>
          <w:rFonts w:eastAsia="Calibri"/>
          <w:u w:color="000000"/>
        </w:rPr>
        <w:t>Обновленные версии документов проекта</w:t>
      </w:r>
    </w:p>
    <w:p w:rsidR="00B459F6" w:rsidRPr="00415C47" w:rsidRDefault="00B459F6" w:rsidP="00B459F6">
      <w:pPr>
        <w:pStyle w:val="Heading4"/>
        <w:jc w:val="both"/>
        <w:rPr>
          <w:rFonts w:eastAsia="Calibri Light"/>
          <w:u w:color="1F4E79"/>
          <w:lang w:val="ru-RU"/>
        </w:rPr>
      </w:pPr>
      <w:bookmarkStart w:id="132" w:name="_Toc91"/>
      <w:r w:rsidRPr="00415C47">
        <w:rPr>
          <w:rFonts w:eastAsia="Calibri Light"/>
          <w:u w:color="1F4E79"/>
          <w:lang w:val="ru-RU"/>
        </w:rPr>
        <w:t>Оценка ресурсов операций</w:t>
      </w:r>
      <w:bookmarkEnd w:id="132"/>
    </w:p>
    <w:p w:rsidR="00B459F6" w:rsidRPr="00415C47" w:rsidRDefault="00B459F6" w:rsidP="00B459F6">
      <w:pPr>
        <w:jc w:val="both"/>
        <w:rPr>
          <w:lang w:val="ru-RU"/>
        </w:rPr>
      </w:pPr>
      <w:r w:rsidRPr="00415C47">
        <w:rPr>
          <w:b/>
          <w:bCs/>
          <w:lang w:val="ru-RU"/>
        </w:rPr>
        <w:t>Оценка ресурсов операции</w:t>
      </w:r>
      <w:r w:rsidRPr="00415C47">
        <w:rPr>
          <w:lang w:val="ru-RU"/>
        </w:rPr>
        <w:t xml:space="preserve"> – это процесс </w:t>
      </w:r>
      <w:r w:rsidRPr="00415C47">
        <w:rPr>
          <w:b/>
          <w:bCs/>
          <w:lang w:val="ru-RU"/>
        </w:rPr>
        <w:t>оценки</w:t>
      </w:r>
      <w:r w:rsidRPr="00415C47">
        <w:rPr>
          <w:lang w:val="ru-RU"/>
        </w:rPr>
        <w:t xml:space="preserve"> типа и количества материалов, человеческих ресурсов, оборудования или поставок, необходимых для выполнения </w:t>
      </w:r>
      <w:r w:rsidRPr="00415C47">
        <w:rPr>
          <w:b/>
          <w:bCs/>
          <w:lang w:val="ru-RU"/>
        </w:rPr>
        <w:t>каждой</w:t>
      </w:r>
      <w:r w:rsidRPr="00415C47">
        <w:rPr>
          <w:lang w:val="ru-RU"/>
        </w:rPr>
        <w:t xml:space="preserve"> операции.</w:t>
      </w:r>
    </w:p>
    <w:p w:rsidR="00B459F6" w:rsidRPr="00415C47" w:rsidRDefault="00B459F6" w:rsidP="00B459F6">
      <w:pPr>
        <w:jc w:val="both"/>
        <w:rPr>
          <w:lang w:val="ru-RU"/>
        </w:rPr>
      </w:pPr>
      <w:r w:rsidRPr="00415C47">
        <w:rPr>
          <w:lang w:val="ru-RU"/>
        </w:rPr>
        <w:t>Команда проекта в сфере строительства должна быть знакома с местными строительными нормами и правилами. Это знание может быть получено у местных представителей. Однако в том случае, когда местная рабочая сила не имеет опыта применения нетрадиционных или специализированных строительных технологий, наилучшим способом получения знаний о местных строительных нормах и правилах будет приглашение консультанта.</w:t>
      </w:r>
    </w:p>
    <w:p w:rsidR="00B459F6" w:rsidRPr="00415C47" w:rsidRDefault="00B459F6" w:rsidP="00B459F6">
      <w:pPr>
        <w:jc w:val="both"/>
        <w:rPr>
          <w:lang w:val="ru-RU"/>
        </w:rPr>
      </w:pPr>
      <w:r w:rsidRPr="00415C47">
        <w:rPr>
          <w:lang w:val="ru-RU"/>
        </w:rPr>
        <w:t>Команда проекта в области автомобилестроения должна быть знакома с передовыми методами автоматизированной сборки. Для приобретения требуемых знаний можно воспользоваться услугами приглашенного консультанта, отправить проектировщика на семинар по вопросам робототехники или включить в команду проекта представителя производственного сектора.</w:t>
      </w:r>
    </w:p>
    <w:p w:rsidR="00B459F6" w:rsidRPr="00415C47" w:rsidRDefault="00B459F6" w:rsidP="00B459F6">
      <w:pPr>
        <w:jc w:val="both"/>
        <w:rPr>
          <w:lang w:val="ru-RU"/>
        </w:rPr>
      </w:pPr>
      <w:r w:rsidRPr="00415C47">
        <w:rPr>
          <w:noProof/>
          <w:lang w:val="ru-RU"/>
        </w:rPr>
        <w:drawing>
          <wp:inline distT="0" distB="0" distL="0" distR="0" wp14:anchorId="5E779879" wp14:editId="2D2143FB">
            <wp:extent cx="3848100" cy="885825"/>
            <wp:effectExtent l="0" t="0" r="0" b="9525"/>
            <wp:docPr id="2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3900" t="7477" r="3440" b="5607"/>
                    <a:stretch/>
                  </pic:blipFill>
                  <pic:spPr bwMode="auto">
                    <a:xfrm>
                      <a:off x="0" y="0"/>
                      <a:ext cx="3856928" cy="887857"/>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ресурсов операций: входы</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Список операций</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Параметры операций</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Ресурсные календари</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Факторы среды предприятия</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ресурсов операций: инструменты и методы</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Экспертная оценка</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Анализ альтернатив</w:t>
      </w:r>
    </w:p>
    <w:p w:rsidR="00B459F6" w:rsidRPr="00B30257" w:rsidRDefault="00B459F6" w:rsidP="00B459F6">
      <w:pPr>
        <w:pStyle w:val="ListParagraph"/>
        <w:jc w:val="both"/>
        <w:rPr>
          <w:rFonts w:eastAsia="Calibri"/>
          <w:b/>
          <w:bCs/>
        </w:rPr>
      </w:pPr>
      <w:r w:rsidRPr="00B30257">
        <w:rPr>
          <w:rFonts w:eastAsia="Calibri"/>
        </w:rPr>
        <w:t>У многих запланированных операций имеются альтернативные методы их реализации. К ним относится использование различных уровней способностей или навыков ресурсов, машин различных габаритов или типов, различных инструментов (ручных или автоматических), а также принятие решений «производить или покупать» в отношении ресурсов.</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Публикуемые оценочные данные</w:t>
      </w:r>
    </w:p>
    <w:p w:rsidR="00B459F6" w:rsidRPr="00B30257" w:rsidRDefault="00B459F6" w:rsidP="00B459F6">
      <w:pPr>
        <w:pStyle w:val="ListParagraph"/>
        <w:jc w:val="both"/>
        <w:rPr>
          <w:rFonts w:eastAsia="Calibri"/>
          <w:b/>
          <w:bCs/>
        </w:rPr>
      </w:pPr>
      <w:r w:rsidRPr="00B30257">
        <w:rPr>
          <w:rFonts w:eastAsia="Calibri"/>
        </w:rPr>
        <w:t>Некоторые компании регулярно публикуют данные о производительности и единичные расценки ресурсов по широкому спектру рабочих профессий, материальных средств и оборудования по различным странам и регионам отдельных стран.</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Оценка «</w:t>
      </w:r>
      <w:r w:rsidRPr="00B30257">
        <w:rPr>
          <w:u w:color="000000"/>
        </w:rPr>
        <w:t>снизу-вверх</w:t>
      </w:r>
      <w:r w:rsidRPr="00B30257">
        <w:rPr>
          <w:rFonts w:eastAsia="Calibri"/>
          <w:u w:color="000000"/>
        </w:rPr>
        <w:t>»</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Программы управления проектами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Оценка ресурсов операций: выходы</w:t>
      </w:r>
    </w:p>
    <w:p w:rsidR="00B459F6" w:rsidRPr="00AD087D" w:rsidRDefault="00B459F6" w:rsidP="00B459F6">
      <w:pPr>
        <w:pStyle w:val="ListParagraph"/>
        <w:numPr>
          <w:ilvl w:val="0"/>
          <w:numId w:val="317"/>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17"/>
        </w:numPr>
        <w:spacing w:after="160" w:line="259" w:lineRule="auto"/>
        <w:jc w:val="both"/>
        <w:rPr>
          <w:rFonts w:eastAsia="Calibri"/>
          <w:u w:color="000000"/>
        </w:rPr>
      </w:pPr>
      <w:r w:rsidRPr="00AD087D">
        <w:rPr>
          <w:rFonts w:eastAsia="Calibri"/>
          <w:u w:color="000000"/>
        </w:rPr>
        <w:t>Иерархическая структура ресурсов</w:t>
      </w:r>
    </w:p>
    <w:p w:rsidR="00B459F6" w:rsidRPr="00AD087D" w:rsidRDefault="00B459F6" w:rsidP="00B459F6">
      <w:pPr>
        <w:pStyle w:val="ListParagraph"/>
        <w:numPr>
          <w:ilvl w:val="0"/>
          <w:numId w:val="317"/>
        </w:numPr>
        <w:spacing w:after="160" w:line="259" w:lineRule="auto"/>
        <w:jc w:val="both"/>
        <w:rPr>
          <w:rFonts w:eastAsia="Calibri"/>
          <w:u w:color="000000"/>
        </w:rPr>
      </w:pPr>
      <w:r w:rsidRPr="00AD087D">
        <w:rPr>
          <w:rFonts w:eastAsia="Calibri"/>
          <w:u w:color="000000"/>
        </w:rPr>
        <w:t>Обновленные версии документов проекта</w:t>
      </w:r>
    </w:p>
    <w:p w:rsidR="00B459F6" w:rsidRPr="00415C47" w:rsidRDefault="00B459F6" w:rsidP="00B459F6">
      <w:pPr>
        <w:pStyle w:val="Heading4"/>
        <w:jc w:val="both"/>
        <w:rPr>
          <w:rFonts w:eastAsia="Calibri Light"/>
          <w:u w:color="1F4E79"/>
          <w:lang w:val="ru-RU"/>
        </w:rPr>
      </w:pPr>
      <w:bookmarkStart w:id="133" w:name="_Toc92"/>
      <w:r w:rsidRPr="00415C47">
        <w:rPr>
          <w:rFonts w:eastAsia="Calibri Light"/>
          <w:u w:color="1F4E79"/>
          <w:lang w:val="ru-RU"/>
        </w:rPr>
        <w:t>Оценка длительности операций</w:t>
      </w:r>
      <w:bookmarkEnd w:id="133"/>
    </w:p>
    <w:p w:rsidR="00B459F6" w:rsidRPr="00415C47" w:rsidRDefault="00B459F6" w:rsidP="00B459F6">
      <w:pPr>
        <w:jc w:val="both"/>
        <w:rPr>
          <w:lang w:val="ru-RU"/>
        </w:rPr>
      </w:pPr>
      <w:r w:rsidRPr="00415C47">
        <w:rPr>
          <w:b/>
          <w:bCs/>
          <w:lang w:val="ru-RU"/>
        </w:rPr>
        <w:t>Оценка длительности операции</w:t>
      </w:r>
      <w:r w:rsidRPr="00415C47">
        <w:rPr>
          <w:lang w:val="ru-RU"/>
        </w:rPr>
        <w:t xml:space="preserve"> – процесс </w:t>
      </w:r>
      <w:r w:rsidRPr="00415C47">
        <w:rPr>
          <w:iCs/>
          <w:lang w:val="ru-RU"/>
        </w:rPr>
        <w:t>приблизительного</w:t>
      </w:r>
      <w:r w:rsidRPr="00415C47">
        <w:rPr>
          <w:lang w:val="ru-RU"/>
        </w:rPr>
        <w:t xml:space="preserve"> определения </w:t>
      </w:r>
      <w:r w:rsidRPr="00415C47">
        <w:rPr>
          <w:iCs/>
          <w:u w:val="single"/>
          <w:lang w:val="ru-RU"/>
        </w:rPr>
        <w:t>количества</w:t>
      </w:r>
      <w:r w:rsidRPr="00415C47">
        <w:rPr>
          <w:lang w:val="ru-RU"/>
        </w:rPr>
        <w:t xml:space="preserve"> рабочих периодов, требуемых для выполнения отдельных операций при предполагаемых ресурсах. </w:t>
      </w:r>
    </w:p>
    <w:p w:rsidR="00B459F6" w:rsidRPr="00415C47" w:rsidRDefault="00B459F6" w:rsidP="00B459F6">
      <w:pPr>
        <w:jc w:val="both"/>
        <w:rPr>
          <w:lang w:val="ru-RU"/>
        </w:rPr>
      </w:pPr>
      <w:r w:rsidRPr="00415C47">
        <w:rPr>
          <w:lang w:val="ru-RU"/>
        </w:rPr>
        <w:t xml:space="preserve">При оценке длительности операции используется информация о содержании работ операции, требуемых типах ресурсов, оценках количества ресурсов, а также ресурсных календарях. Входы для оценки длительности операций исходят от одного или нескольких членов команды проекта, в наибольшей степени знакомых с характером работ определенной операции. </w:t>
      </w:r>
    </w:p>
    <w:p w:rsidR="00B459F6" w:rsidRPr="00415C47" w:rsidRDefault="00B459F6" w:rsidP="00B459F6">
      <w:pPr>
        <w:jc w:val="both"/>
        <w:rPr>
          <w:lang w:val="ru-RU"/>
        </w:rPr>
      </w:pPr>
      <w:r w:rsidRPr="00415C47">
        <w:rPr>
          <w:lang w:val="ru-RU"/>
        </w:rPr>
        <w:t xml:space="preserve">Оценка длительности </w:t>
      </w:r>
      <w:r w:rsidRPr="00415C47">
        <w:rPr>
          <w:iCs/>
          <w:u w:val="single"/>
          <w:lang w:val="ru-RU"/>
        </w:rPr>
        <w:t>постепенно уточняется</w:t>
      </w:r>
      <w:r w:rsidRPr="00415C47">
        <w:rPr>
          <w:lang w:val="ru-RU"/>
        </w:rPr>
        <w:t>, и процесс учитывает качество и доступность данных на входе. Например, по мере выполнения инженерно-конструкторских работ по проекту данные становятся более детальными и определенными, при этом повышается точность оценок длительности. Таким образом, можно считать, что с течением времени оценка длительности постепенно становится более точной, а ее надежность повышается</w:t>
      </w:r>
    </w:p>
    <w:p w:rsidR="00B459F6" w:rsidRPr="00415C47" w:rsidRDefault="00B459F6" w:rsidP="00B459F6">
      <w:pPr>
        <w:jc w:val="both"/>
        <w:rPr>
          <w:lang w:val="ru-RU"/>
        </w:rPr>
      </w:pPr>
      <w:r w:rsidRPr="00415C47">
        <w:rPr>
          <w:noProof/>
          <w:lang w:val="ru-RU"/>
        </w:rPr>
        <w:drawing>
          <wp:inline distT="0" distB="0" distL="0" distR="0" wp14:anchorId="7039CED8" wp14:editId="74C12C6D">
            <wp:extent cx="4391025" cy="1495425"/>
            <wp:effectExtent l="0" t="0" r="9525" b="9525"/>
            <wp:docPr id="22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7900" t="9140" r="3275" b="6452"/>
                    <a:stretch/>
                  </pic:blipFill>
                  <pic:spPr bwMode="auto">
                    <a:xfrm>
                      <a:off x="0" y="0"/>
                      <a:ext cx="4391025" cy="1495425"/>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длительности операции: входы</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Список операций</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Параметры операций</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Ресурсные календари</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Описание содержания проекта</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Факторы среды предприятия</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длительности операций: инструменты и методы</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Экспертная оценка</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Оценка по аналогам</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Параметрическая оценка</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Оценки по трем точкам</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Анализ резервов</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длительности операций: выходы</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Оценки длительности операций</w:t>
      </w:r>
    </w:p>
    <w:p w:rsidR="00B459F6" w:rsidRPr="00AD087D" w:rsidRDefault="00B459F6" w:rsidP="00B459F6">
      <w:pPr>
        <w:pStyle w:val="ListParagraph"/>
        <w:jc w:val="both"/>
        <w:rPr>
          <w:rFonts w:eastAsia="Calibri"/>
        </w:rPr>
      </w:pPr>
      <w:r w:rsidRPr="00AD087D">
        <w:rPr>
          <w:rFonts w:eastAsia="Calibri"/>
        </w:rPr>
        <w:lastRenderedPageBreak/>
        <w:t>Оценки длительности не включают в себя какие-либо задержки. Оценки длительности операций могут включать и диапазон возможных значений.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Обновленные версии документов проекта</w:t>
      </w:r>
    </w:p>
    <w:p w:rsidR="00B459F6" w:rsidRPr="00415C47" w:rsidRDefault="00B459F6" w:rsidP="00B459F6">
      <w:pPr>
        <w:pStyle w:val="Heading4"/>
        <w:jc w:val="both"/>
        <w:rPr>
          <w:rFonts w:eastAsia="Calibri Light"/>
          <w:u w:color="1F4E79"/>
          <w:lang w:val="ru-RU"/>
        </w:rPr>
      </w:pPr>
      <w:bookmarkStart w:id="134" w:name="_Toc93"/>
      <w:r w:rsidRPr="00415C47">
        <w:rPr>
          <w:rFonts w:eastAsia="Calibri Light"/>
          <w:u w:color="1F4E79"/>
          <w:lang w:val="ru-RU"/>
        </w:rPr>
        <w:t>Разработка расписания</w:t>
      </w:r>
      <w:bookmarkEnd w:id="134"/>
    </w:p>
    <w:p w:rsidR="00B459F6" w:rsidRPr="00415C47" w:rsidRDefault="00B459F6" w:rsidP="00B459F6">
      <w:pPr>
        <w:jc w:val="both"/>
        <w:rPr>
          <w:lang w:val="ru-RU"/>
        </w:rPr>
      </w:pPr>
      <w:r w:rsidRPr="00415C47">
        <w:rPr>
          <w:b/>
          <w:bCs/>
          <w:lang w:val="ru-RU"/>
        </w:rPr>
        <w:t>Разработка расписания</w:t>
      </w:r>
      <w:r w:rsidRPr="00415C47">
        <w:rPr>
          <w:lang w:val="ru-RU"/>
        </w:rPr>
        <w:t xml:space="preserve"> – процесс </w:t>
      </w:r>
      <w:r w:rsidRPr="00415C47">
        <w:rPr>
          <w:u w:val="single"/>
          <w:lang w:val="ru-RU"/>
        </w:rPr>
        <w:t>анализа</w:t>
      </w:r>
      <w:r w:rsidRPr="00415C47">
        <w:rPr>
          <w:lang w:val="ru-RU"/>
        </w:rPr>
        <w:t xml:space="preserve"> последовательностей операций, их длительности, требований к ресурсам и временных ограничений для создания расписания проекта. Ввод операций, длительностей и ресурсов в инструмент составления расписания генерирует расписание с запланированными датами завершения операций проекта. </w:t>
      </w:r>
    </w:p>
    <w:p w:rsidR="00B459F6" w:rsidRPr="00415C47" w:rsidRDefault="00B459F6" w:rsidP="00B459F6">
      <w:pPr>
        <w:jc w:val="both"/>
        <w:rPr>
          <w:lang w:val="ru-RU"/>
        </w:rPr>
      </w:pPr>
      <w:r w:rsidRPr="00415C47">
        <w:rPr>
          <w:lang w:val="ru-RU"/>
        </w:rPr>
        <w:t xml:space="preserve">Разработка </w:t>
      </w:r>
      <w:r w:rsidRPr="00415C47">
        <w:rPr>
          <w:u w:val="single"/>
          <w:lang w:val="ru-RU"/>
        </w:rPr>
        <w:t>приемлемого расписания</w:t>
      </w:r>
      <w:r w:rsidRPr="00415C47">
        <w:rPr>
          <w:lang w:val="ru-RU"/>
        </w:rPr>
        <w:t xml:space="preserve"> проекта зачастую является </w:t>
      </w:r>
      <w:r w:rsidRPr="00415C47">
        <w:rPr>
          <w:u w:val="single"/>
          <w:lang w:val="ru-RU"/>
        </w:rPr>
        <w:t>итеративным</w:t>
      </w:r>
      <w:r w:rsidRPr="00415C47">
        <w:rPr>
          <w:lang w:val="ru-RU"/>
        </w:rPr>
        <w:t xml:space="preserve"> процессом. Он определяет запланированные даты </w:t>
      </w:r>
      <w:r w:rsidRPr="00415C47">
        <w:rPr>
          <w:b/>
          <w:bCs/>
          <w:lang w:val="ru-RU"/>
        </w:rPr>
        <w:t>старта</w:t>
      </w:r>
      <w:r w:rsidRPr="00415C47">
        <w:rPr>
          <w:lang w:val="ru-RU"/>
        </w:rPr>
        <w:t xml:space="preserve"> и </w:t>
      </w:r>
      <w:r w:rsidRPr="00415C47">
        <w:rPr>
          <w:b/>
          <w:bCs/>
          <w:lang w:val="ru-RU"/>
        </w:rPr>
        <w:t>финиша</w:t>
      </w:r>
      <w:r w:rsidRPr="00415C47">
        <w:rPr>
          <w:lang w:val="ru-RU"/>
        </w:rPr>
        <w:t xml:space="preserve"> операций и контрольных событий проекта. </w:t>
      </w:r>
    </w:p>
    <w:p w:rsidR="00B459F6" w:rsidRPr="00415C47" w:rsidRDefault="00B459F6" w:rsidP="00B459F6">
      <w:pPr>
        <w:jc w:val="both"/>
        <w:rPr>
          <w:lang w:val="ru-RU"/>
        </w:rPr>
      </w:pPr>
      <w:r w:rsidRPr="00415C47">
        <w:rPr>
          <w:b/>
          <w:bCs/>
          <w:lang w:val="ru-RU"/>
        </w:rPr>
        <w:t>Разработка расписания</w:t>
      </w:r>
      <w:r w:rsidRPr="00415C47">
        <w:rPr>
          <w:lang w:val="ru-RU"/>
        </w:rPr>
        <w:t xml:space="preserve"> может потребовать проведения </w:t>
      </w:r>
      <w:r w:rsidRPr="00415C47">
        <w:rPr>
          <w:u w:val="single"/>
          <w:lang w:val="ru-RU"/>
        </w:rPr>
        <w:t>анализа и проверки</w:t>
      </w:r>
      <w:r w:rsidRPr="00415C47">
        <w:rPr>
          <w:lang w:val="ru-RU"/>
        </w:rPr>
        <w:t xml:space="preserve"> оценок длительности и ресурсов для создания утвержденного расписания проекта, способного служить в качестве базового плана, по которому будет проходить отслеживание исполнения. </w:t>
      </w:r>
      <w:r w:rsidRPr="00415C47">
        <w:rPr>
          <w:u w:val="single"/>
          <w:lang w:val="ru-RU"/>
        </w:rPr>
        <w:t>Пересмотр</w:t>
      </w:r>
      <w:r w:rsidRPr="00415C47">
        <w:rPr>
          <w:lang w:val="ru-RU"/>
        </w:rPr>
        <w:t xml:space="preserve"> расписания и поддержание его реалистичности продолжается </w:t>
      </w:r>
      <w:r w:rsidRPr="00415C47">
        <w:rPr>
          <w:iCs/>
          <w:u w:val="single"/>
          <w:lang w:val="ru-RU"/>
        </w:rPr>
        <w:t>на всем протяжении</w:t>
      </w:r>
      <w:r w:rsidRPr="00415C47">
        <w:rPr>
          <w:lang w:val="ru-RU"/>
        </w:rPr>
        <w:t xml:space="preserve"> проекта по мере выполнения работ, изменения плана управления проектом и выявления характера событий риска</w:t>
      </w:r>
    </w:p>
    <w:p w:rsidR="00B459F6" w:rsidRPr="00415C47" w:rsidRDefault="00B459F6" w:rsidP="00B459F6">
      <w:pPr>
        <w:jc w:val="both"/>
        <w:rPr>
          <w:lang w:val="ru-RU"/>
        </w:rPr>
      </w:pPr>
      <w:r w:rsidRPr="00415C47">
        <w:rPr>
          <w:noProof/>
          <w:lang w:val="ru-RU"/>
        </w:rPr>
        <w:drawing>
          <wp:inline distT="0" distB="0" distL="0" distR="0" wp14:anchorId="31D24A75" wp14:editId="6B7F43E4">
            <wp:extent cx="4391025" cy="1819275"/>
            <wp:effectExtent l="0" t="0" r="9525" b="9525"/>
            <wp:docPr id="2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4427" t="5688" r="2817" b="3790"/>
                    <a:stretch/>
                  </pic:blipFill>
                  <pic:spPr bwMode="auto">
                    <a:xfrm>
                      <a:off x="0" y="0"/>
                      <a:ext cx="4391025" cy="1819275"/>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jc w:val="both"/>
        <w:rPr>
          <w:rFonts w:eastAsia="Calibri Light"/>
          <w:b/>
          <w:bCs/>
          <w:iCs/>
          <w:color w:val="1F4E79"/>
          <w:u w:color="1F4E79"/>
          <w:lang w:val="ru-RU"/>
        </w:rPr>
        <w:sectPr w:rsidR="00B459F6" w:rsidRPr="00415C47" w:rsidSect="00F54112">
          <w:pgSz w:w="12240" w:h="15840"/>
          <w:pgMar w:top="1417" w:right="1417" w:bottom="1417" w:left="1417" w:header="708" w:footer="708" w:gutter="0"/>
          <w:cols w:space="708"/>
          <w:titlePg/>
          <w:docGrid w:linePitch="360"/>
        </w:sectPr>
      </w:pP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Разработка расписания: входы</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Список операций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Параметры операций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Сетевые диаграммы проекта</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Ресурсные календари</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Оценки длительности операции</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Описание содержания проекта</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Факторы среды предприятия</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Разработка расписания: инструменты и методы</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Анализ сети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Метод критического пути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Метод критической цепи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Выравнивание ресурсов</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lastRenderedPageBreak/>
        <w:t>Анализ сценариев «что если»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Применение опережений и задержек</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Сжатие расписания</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Инструмент составления расписания</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Разработка расписания: выходы</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Расписание проекта</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Базовое расписание</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Данные расписания</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Обновленные версии документов проекта</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Параметры операций</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Календарь</w:t>
      </w:r>
    </w:p>
    <w:p w:rsidR="00B459F6"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Реестр рисков</w:t>
      </w:r>
    </w:p>
    <w:p w:rsidR="00B459F6" w:rsidRPr="00415C47" w:rsidRDefault="00B459F6" w:rsidP="00B459F6">
      <w:pPr>
        <w:jc w:val="both"/>
        <w:rPr>
          <w:lang w:val="ru-RU"/>
        </w:rPr>
      </w:pPr>
      <w:r w:rsidRPr="00415C47">
        <w:rPr>
          <w:b/>
          <w:bCs/>
          <w:lang w:val="ru-RU"/>
        </w:rPr>
        <w:t>Диаграммы контрольных событий</w:t>
      </w:r>
      <w:r w:rsidRPr="00415C47">
        <w:rPr>
          <w:lang w:val="ru-RU"/>
        </w:rPr>
        <w:t xml:space="preserve"> - данные диаграммы показывают только запланированные даты начала или завершения получения основных результатов и ключевые внешние события</w:t>
      </w:r>
    </w:p>
    <w:p w:rsidR="00B459F6" w:rsidRPr="00415C47" w:rsidRDefault="00B459F6" w:rsidP="00B459F6">
      <w:pPr>
        <w:jc w:val="both"/>
        <w:rPr>
          <w:lang w:val="ru-RU"/>
        </w:rPr>
      </w:pPr>
      <w:r w:rsidRPr="00415C47">
        <w:rPr>
          <w:b/>
          <w:bCs/>
          <w:lang w:val="ru-RU"/>
        </w:rPr>
        <w:t xml:space="preserve">Ленточные диаграммы </w:t>
      </w:r>
      <w:r w:rsidRPr="00415C47">
        <w:rPr>
          <w:lang w:val="ru-RU"/>
        </w:rPr>
        <w:t>– те диаграммы, в которых полоски представляют операции, показывают даты начала и завершения операций и их ожидаемые длительности. Ленточные диаграммы сравнительно легко читаются и часто используются для представления информации высшему руководству организаций.</w:t>
      </w:r>
    </w:p>
    <w:p w:rsidR="00B459F6" w:rsidRPr="00415C47" w:rsidRDefault="00B459F6" w:rsidP="00B459F6">
      <w:pPr>
        <w:jc w:val="both"/>
        <w:rPr>
          <w:lang w:val="ru-RU"/>
        </w:rPr>
      </w:pPr>
      <w:r w:rsidRPr="00415C47">
        <w:rPr>
          <w:b/>
          <w:bCs/>
          <w:lang w:val="ru-RU"/>
        </w:rPr>
        <w:t>Сетевые диаграммы проекта</w:t>
      </w:r>
      <w:r w:rsidRPr="00415C47">
        <w:rPr>
          <w:lang w:val="ru-RU"/>
        </w:rPr>
        <w:t>– содержат информацию о датах операций, обычно показывают как логику сети проекта, так и операции критического пути проекта.</w:t>
      </w:r>
    </w:p>
    <w:p w:rsidR="00B459F6" w:rsidRPr="00415C47" w:rsidRDefault="00B459F6" w:rsidP="00B459F6">
      <w:pPr>
        <w:pStyle w:val="Heading4"/>
        <w:jc w:val="both"/>
        <w:rPr>
          <w:rFonts w:eastAsia="Calibri Light"/>
          <w:u w:color="1F4E79"/>
          <w:lang w:val="ru-RU"/>
        </w:rPr>
      </w:pPr>
      <w:bookmarkStart w:id="135" w:name="_Toc94"/>
      <w:r w:rsidRPr="00415C47">
        <w:rPr>
          <w:rFonts w:eastAsia="Calibri Light"/>
          <w:u w:color="1F4E79"/>
          <w:lang w:val="ru-RU"/>
        </w:rPr>
        <w:t>Управление расписанием</w:t>
      </w:r>
      <w:bookmarkEnd w:id="135"/>
    </w:p>
    <w:p w:rsidR="00B459F6" w:rsidRPr="00415C47" w:rsidRDefault="00B459F6" w:rsidP="00B459F6">
      <w:pPr>
        <w:jc w:val="both"/>
        <w:rPr>
          <w:lang w:val="ru-RU"/>
        </w:rPr>
      </w:pPr>
      <w:r w:rsidRPr="00415C47">
        <w:rPr>
          <w:lang w:val="ru-RU"/>
        </w:rPr>
        <w:tab/>
      </w:r>
      <w:r w:rsidRPr="00415C47">
        <w:rPr>
          <w:b/>
          <w:bCs/>
          <w:lang w:val="ru-RU"/>
        </w:rPr>
        <w:t>Управление расписанием</w:t>
      </w:r>
      <w:r w:rsidRPr="00415C47">
        <w:rPr>
          <w:lang w:val="ru-RU"/>
        </w:rPr>
        <w:t xml:space="preserve"> представляет собой процесс мониторинга статуса проекта для оценки его исполнения и управления изменениями базового расписания. </w:t>
      </w:r>
    </w:p>
    <w:p w:rsidR="00B459F6" w:rsidRPr="00415C47" w:rsidRDefault="00B459F6" w:rsidP="00B459F6">
      <w:pPr>
        <w:jc w:val="both"/>
        <w:rPr>
          <w:lang w:val="ru-RU"/>
        </w:rPr>
      </w:pPr>
      <w:r w:rsidRPr="00415C47">
        <w:rPr>
          <w:lang w:val="ru-RU"/>
        </w:rPr>
        <w:t>Управление расписанием связано с:</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определением текущего состояния расписания проекта;</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влиянием на факторы, вызывающие изменения расписания;</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определением фактов изменения расписания проекта;</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управлением фактическими изменениями по мере их возникновения.</w:t>
      </w:r>
    </w:p>
    <w:p w:rsidR="00B459F6" w:rsidRPr="00415C47" w:rsidRDefault="00B459F6" w:rsidP="00B459F6">
      <w:pPr>
        <w:jc w:val="both"/>
        <w:rPr>
          <w:lang w:val="ru-RU"/>
        </w:rPr>
      </w:pPr>
      <w:r w:rsidRPr="00415C47">
        <w:rPr>
          <w:lang w:val="ru-RU"/>
        </w:rPr>
        <w:t>Управление расписанием является элементом процесса осуществления общего управления изменениями</w:t>
      </w:r>
    </w:p>
    <w:p w:rsidR="00B459F6" w:rsidRPr="00415C47" w:rsidRDefault="00B459F6" w:rsidP="00B459F6">
      <w:pPr>
        <w:spacing w:after="0" w:line="276" w:lineRule="auto"/>
        <w:jc w:val="both"/>
        <w:rPr>
          <w:rFonts w:ascii="Calibri" w:eastAsia="Calibri" w:hAnsi="Calibri" w:cs="Tahoma"/>
          <w:lang w:val="ru-RU"/>
        </w:rPr>
      </w:pPr>
      <w:r w:rsidRPr="00415C47">
        <w:rPr>
          <w:rFonts w:ascii="Calibri" w:eastAsia="Calibri" w:hAnsi="Calibri" w:cs="Tahoma"/>
          <w:noProof/>
          <w:lang w:val="ru-RU"/>
        </w:rPr>
        <w:drawing>
          <wp:inline distT="0" distB="0" distL="0" distR="0" wp14:anchorId="0C5C766C" wp14:editId="5237B29F">
            <wp:extent cx="3893907" cy="1428115"/>
            <wp:effectExtent l="0" t="0" r="0" b="635"/>
            <wp:docPr id="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rotWithShape="1">
                    <a:blip r:embed="rId40">
                      <a:extLst>
                        <a:ext uri="{28A0092B-C50C-407E-A947-70E740481C1C}">
                          <a14:useLocalDpi xmlns:a14="http://schemas.microsoft.com/office/drawing/2010/main" val="0"/>
                        </a:ext>
                      </a:extLst>
                    </a:blip>
                    <a:srcRect l="4751" t="8671" r="2759" b="4622"/>
                    <a:stretch/>
                  </pic:blipFill>
                  <pic:spPr bwMode="auto">
                    <a:xfrm>
                      <a:off x="0" y="0"/>
                      <a:ext cx="3895717" cy="1428779"/>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Управление расписанием: входы</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План управления проектом</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Расписание проекта</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Информация об исполнении работ</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Управление расписанием: инструменты и методы</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Анализ исполнения</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Анализ отклонений</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Программы управления проектами</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Выравнивание ресурсов</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Анализ сценариев «что если»</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Адаптация опережений и задержек</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Сжатие расписания</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Инструмент составления расписания</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Управление расписанием: выходы</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Результаты измерения исполнения работ</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Обновленные активы процессов организации</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Запросы на изменение</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Обновленный план управления проектом</w:t>
      </w:r>
    </w:p>
    <w:p w:rsidR="00B459F6" w:rsidRPr="00B459F6" w:rsidRDefault="00B459F6" w:rsidP="00B459F6">
      <w:pPr>
        <w:pStyle w:val="ListParagraph"/>
        <w:numPr>
          <w:ilvl w:val="0"/>
          <w:numId w:val="326"/>
        </w:numPr>
        <w:spacing w:after="160" w:line="259" w:lineRule="auto"/>
        <w:jc w:val="both"/>
        <w:rPr>
          <w:u w:color="000000"/>
        </w:rPr>
      </w:pPr>
      <w:r w:rsidRPr="00D6113D">
        <w:rPr>
          <w:rFonts w:eastAsia="Calibri"/>
          <w:u w:color="000000"/>
        </w:rPr>
        <w:t>Обновленные версии документов проекта</w:t>
      </w:r>
    </w:p>
    <w:p w:rsidR="00B459F6" w:rsidRPr="00B459F6" w:rsidRDefault="00B459F6" w:rsidP="00B459F6">
      <w:pPr>
        <w:jc w:val="both"/>
        <w:rPr>
          <w:rFonts w:eastAsia="Calibri"/>
          <w:u w:color="000000"/>
        </w:rPr>
        <w:sectPr w:rsidR="00B459F6" w:rsidRPr="00B459F6" w:rsidSect="00B459F6">
          <w:type w:val="continuous"/>
          <w:pgSz w:w="12240" w:h="15840"/>
          <w:pgMar w:top="1417" w:right="1417" w:bottom="1417" w:left="1417" w:header="708" w:footer="708" w:gutter="0"/>
          <w:cols w:space="708"/>
          <w:docGrid w:linePitch="360"/>
        </w:sectPr>
      </w:pPr>
    </w:p>
    <w:p w:rsidR="008D254B" w:rsidRDefault="008D254B" w:rsidP="008D254B">
      <w:pPr>
        <w:pStyle w:val="Heading2"/>
        <w:rPr>
          <w:lang w:val="ru-RU"/>
        </w:rPr>
      </w:pPr>
      <w:bookmarkStart w:id="136" w:name="_Toc438377289"/>
      <w:bookmarkStart w:id="137" w:name="_Toc438377404"/>
      <w:r w:rsidRPr="008D254B">
        <w:rPr>
          <w:lang w:val="ru-RU"/>
        </w:rPr>
        <w:lastRenderedPageBreak/>
        <w:t>Совместная работа в проектировании</w:t>
      </w:r>
      <w:bookmarkEnd w:id="136"/>
      <w:bookmarkEnd w:id="137"/>
    </w:p>
    <w:p w:rsidR="00212A9D" w:rsidRPr="00212A9D" w:rsidRDefault="00212A9D" w:rsidP="00212A9D">
      <w:pPr>
        <w:pStyle w:val="Heading3"/>
        <w:jc w:val="both"/>
        <w:rPr>
          <w:lang w:val="ru-RU"/>
        </w:rPr>
      </w:pPr>
      <w:bookmarkStart w:id="138" w:name="_Toc438377405"/>
      <w:r w:rsidRPr="00212A9D">
        <w:rPr>
          <w:lang w:val="ru-RU"/>
        </w:rPr>
        <w:t>О чем мы говорим</w:t>
      </w:r>
      <w:bookmarkEnd w:id="138"/>
    </w:p>
    <w:p w:rsidR="00212A9D" w:rsidRPr="00212A9D" w:rsidRDefault="00212A9D" w:rsidP="00212A9D">
      <w:pPr>
        <w:jc w:val="both"/>
        <w:rPr>
          <w:lang w:val="ru-RU"/>
        </w:rPr>
      </w:pPr>
      <w:r w:rsidRPr="00212A9D">
        <w:rPr>
          <w:lang w:val="ru-RU"/>
        </w:rPr>
        <w:t>Сегодня мы немного отдалимся от технологий и уделим свое внимание собственно процессу разработки.  Речь пойдет о причинах перехода от индивидуальной работы к коллективной. Далеко не все так просто в организации этого процесса и получении от него конкретных результатов. Посмотрим, как это все организуется и к чему нужно стремиться при организации.</w:t>
      </w:r>
    </w:p>
    <w:p w:rsidR="00212A9D" w:rsidRPr="00212A9D" w:rsidRDefault="00212A9D" w:rsidP="00212A9D">
      <w:pPr>
        <w:pStyle w:val="Heading3"/>
        <w:jc w:val="both"/>
        <w:rPr>
          <w:u w:val="single"/>
          <w:lang w:val="ru-RU"/>
        </w:rPr>
      </w:pPr>
      <w:bookmarkStart w:id="139" w:name="_Toc438377406"/>
      <w:r w:rsidRPr="00212A9D">
        <w:rPr>
          <w:lang w:val="ru-RU"/>
        </w:rPr>
        <w:t>Причины перехода от отдельных специалистов к коллективам</w:t>
      </w:r>
      <w:bookmarkEnd w:id="139"/>
    </w:p>
    <w:p w:rsidR="00212A9D" w:rsidRPr="00212A9D" w:rsidRDefault="00212A9D" w:rsidP="00212A9D">
      <w:pPr>
        <w:jc w:val="both"/>
        <w:rPr>
          <w:rFonts w:cs="Times New Roman"/>
          <w:u w:val="single"/>
          <w:lang w:val="ru-RU"/>
        </w:rPr>
      </w:pPr>
      <w:r w:rsidRPr="00212A9D">
        <w:rPr>
          <w:rFonts w:cs="Times New Roman"/>
          <w:u w:val="single"/>
          <w:lang w:val="ru-RU"/>
        </w:rPr>
        <w:t>Усложнение технологий.</w:t>
      </w:r>
    </w:p>
    <w:p w:rsidR="00212A9D" w:rsidRPr="00212A9D" w:rsidRDefault="00212A9D" w:rsidP="00212A9D">
      <w:pPr>
        <w:jc w:val="both"/>
        <w:rPr>
          <w:lang w:val="ru-RU"/>
        </w:rPr>
      </w:pPr>
      <w:r w:rsidRPr="00212A9D">
        <w:rPr>
          <w:lang w:val="ru-RU"/>
        </w:rPr>
        <w:t>Одна из наиболее очевидных причин. Если вы беретесь за создание какого-нибудь продукта, то скорее всего ваших знаний в определенной области окажется недостаточно. Его совершенство только в одном критерии не избавит от краха в другом. И как следствие, ваш продукт будет сильно уступать вашим конкурентам.</w:t>
      </w:r>
    </w:p>
    <w:p w:rsidR="00212A9D" w:rsidRPr="00212A9D" w:rsidRDefault="00212A9D" w:rsidP="00212A9D">
      <w:pPr>
        <w:jc w:val="both"/>
        <w:rPr>
          <w:lang w:val="ru-RU"/>
        </w:rPr>
      </w:pPr>
      <w:r w:rsidRPr="00212A9D">
        <w:rPr>
          <w:lang w:val="ru-RU"/>
        </w:rPr>
        <w:t>Вообще говоря, в свое время я убедился в том, что в современной науке и технике почти не осталось примитивных технологий.</w:t>
      </w:r>
    </w:p>
    <w:p w:rsidR="00212A9D" w:rsidRPr="00212A9D" w:rsidRDefault="00212A9D" w:rsidP="00212A9D">
      <w:pPr>
        <w:jc w:val="both"/>
        <w:rPr>
          <w:u w:val="single"/>
          <w:lang w:val="ru-RU"/>
        </w:rPr>
      </w:pPr>
      <w:r w:rsidRPr="00212A9D">
        <w:rPr>
          <w:u w:val="single"/>
          <w:lang w:val="ru-RU"/>
        </w:rPr>
        <w:t xml:space="preserve">Стремление как можно быстрее выйти на рынок. </w:t>
      </w:r>
    </w:p>
    <w:p w:rsidR="00212A9D" w:rsidRPr="00D362B0" w:rsidRDefault="00212A9D" w:rsidP="00212A9D">
      <w:pPr>
        <w:jc w:val="both"/>
        <w:rPr>
          <w:lang w:val="ru-RU"/>
        </w:rPr>
      </w:pPr>
      <w:r w:rsidRPr="00D362B0">
        <w:rPr>
          <w:lang w:val="ru-RU"/>
        </w:rPr>
        <w:t>Еще одна важная побудительная сила, которая вынуждает проектировщиков сплачиваться в коллективы, состоит в стремлении как можно быстрее вывести новый проект (новый продукт) на рынок. Согласно одному эмпирическому правилу, компания, которая первой вывела на рынок продукт нового типа, вполне может рассчитывать на долговременное обладание долей рынка в 40%, тогда как остальная часть будет неизменно распределяться между многочисленными, не столь проворными конкурентами. Кроме того, опередившая всех компания может собирать всю прибыль в тот период времени, пока конкуренты не могут предоставить свои аналоги. Встречаются и такие случаи, когда компания, впервые представившая на рынке определенный продукт, так и продолжает доминировать на нем. Эти законы рынка известны всем, поэтому соблюдение планов разработки проектов всегда находится в центре внимания руководства компаний. Коллективное проектирование становится необходимым, если оно позволяет ускорить поставку нового продукта в конкурентной среде. Причины усиления конкурентной борьбы в части сроков выхода новых продуктов состоят в следующем. Системы связи и передачи данных охватили весь мир, а рынки стали глобальными, поэтому зародившиеся где бы то ни было привлекательные идеи в наше время распространяются очень быстро.</w:t>
      </w:r>
    </w:p>
    <w:p w:rsidR="00212A9D" w:rsidRPr="00212A9D" w:rsidRDefault="00212A9D" w:rsidP="00212A9D">
      <w:pPr>
        <w:pStyle w:val="Heading3"/>
        <w:jc w:val="both"/>
        <w:rPr>
          <w:lang w:val="ru-RU"/>
        </w:rPr>
      </w:pPr>
      <w:bookmarkStart w:id="140" w:name="_Toc438377407"/>
      <w:r w:rsidRPr="00212A9D">
        <w:rPr>
          <w:lang w:val="ru-RU"/>
        </w:rPr>
        <w:t>Затраты</w:t>
      </w:r>
      <w:bookmarkEnd w:id="140"/>
    </w:p>
    <w:p w:rsidR="00212A9D" w:rsidRPr="00212A9D" w:rsidRDefault="00212A9D" w:rsidP="00212A9D">
      <w:pPr>
        <w:jc w:val="both"/>
        <w:rPr>
          <w:lang w:val="ru-RU"/>
        </w:rPr>
      </w:pPr>
      <w:r w:rsidRPr="00212A9D">
        <w:rPr>
          <w:lang w:val="ru-RU"/>
        </w:rPr>
        <w:t>“Чем больше рук, тем легче становится работа”. Так бывает часто.</w:t>
      </w:r>
    </w:p>
    <w:p w:rsidR="00212A9D" w:rsidRPr="00212A9D" w:rsidRDefault="00212A9D" w:rsidP="00212A9D">
      <w:pPr>
        <w:jc w:val="both"/>
        <w:rPr>
          <w:lang w:val="ru-RU"/>
        </w:rPr>
      </w:pPr>
      <w:r w:rsidRPr="00212A9D">
        <w:rPr>
          <w:lang w:val="ru-RU"/>
        </w:rPr>
        <w:t>“Но чем больше рук, тем больше становится работы”. Так бывает всегда.</w:t>
      </w:r>
    </w:p>
    <w:p w:rsidR="00212A9D" w:rsidRPr="00212A9D" w:rsidRDefault="00212A9D" w:rsidP="00212A9D">
      <w:pPr>
        <w:jc w:val="both"/>
        <w:rPr>
          <w:lang w:val="ru-RU"/>
        </w:rPr>
      </w:pPr>
      <w:r w:rsidRPr="00212A9D">
        <w:rPr>
          <w:lang w:val="ru-RU"/>
        </w:rPr>
        <w:t>На каждого участника трудового процесса ложится меньшая нагрузка, поэтому продолжительность выполнения всей работы сокращается. Но возможности распределения задач проектирования по исполнителям ограничены, причем весьма невелико количество таких задач, которые могут быть сведены к более мелким в достаточной степени. Поэтому в связи с организацией совместной работы возникают дополнительные издержки.</w:t>
      </w:r>
    </w:p>
    <w:p w:rsidR="00212A9D" w:rsidRPr="00212A9D" w:rsidRDefault="00212A9D" w:rsidP="00212A9D">
      <w:pPr>
        <w:jc w:val="both"/>
        <w:rPr>
          <w:lang w:val="ru-RU"/>
        </w:rPr>
      </w:pPr>
      <w:r w:rsidRPr="00212A9D">
        <w:rPr>
          <w:u w:val="single"/>
          <w:lang w:val="ru-RU"/>
        </w:rPr>
        <w:lastRenderedPageBreak/>
        <w:t>Стоимость разделения на подзадачи.</w:t>
      </w:r>
      <w:r w:rsidRPr="00212A9D">
        <w:rPr>
          <w:lang w:val="ru-RU"/>
        </w:rPr>
        <w:t xml:space="preserve"> Само разделение задач проектирования на подзадачи представляет собой достаточно серьезную дополнительную проблему. Дело в том, что при этом должны быть четко и точно определены интерфейсы между подзадачами, а это связано с выполнением большого объема работы, требующей внимательного контроля. По мере выполнения проектных работ приходится непрерывно пересматривать интерфейсы, определяющие взаимодействие подзадач, независимо от того, насколько точно они были определены с самого начала. Не исключено и возникновение потенциальных нестыковок. В ходе проектирования неизбежно возникают несогласованности в определениях и конфликты в интерпретациях; все эти расхождения должны быть своевременно устранены. В целях упрощения подготовки изделия к выпуску обязательно следует провести стандартизацию общих элементов по всем компонентам. Кроме того, необходимо добиться определенной общности стиля проектирования во всем коллективе. А в конечном итоге отдельные части проекта должны быть собраны в единое целое, что становится окончательной проверкой правильности интерфейсов. В наши дни нельзя больше руководствоваться принципом, применявшимся при сборке судна на старинных верфях: “Отрезай по чертежу, подгоняй по месту” </w:t>
      </w:r>
    </w:p>
    <w:p w:rsidR="00212A9D" w:rsidRPr="00212A9D" w:rsidRDefault="00212A9D" w:rsidP="00212A9D">
      <w:pPr>
        <w:jc w:val="both"/>
        <w:rPr>
          <w:lang w:val="ru-RU"/>
        </w:rPr>
      </w:pPr>
      <w:r w:rsidRPr="00212A9D">
        <w:rPr>
          <w:u w:val="single"/>
          <w:lang w:val="ru-RU"/>
        </w:rPr>
        <w:t>Стоимость изучения и обучения.</w:t>
      </w:r>
      <w:r w:rsidRPr="00212A9D">
        <w:rPr>
          <w:lang w:val="ru-RU"/>
        </w:rPr>
        <w:t xml:space="preserve"> Если в проектировании совместно участвуют </w:t>
      </w:r>
      <w:r w:rsidRPr="00EA2815">
        <w:t>n</w:t>
      </w:r>
      <w:r w:rsidRPr="00212A9D">
        <w:rPr>
          <w:lang w:val="ru-RU"/>
        </w:rPr>
        <w:t xml:space="preserve"> человек, то все они должны стремиться быстрее всего достичь поставленных целей, выполнить предъявленные требования, соблюсти ограничения и добиться оптимизации функции полезности. Вся группа проектировщиков должна иметь общее представление обо всех этих аспектах проектирования, т.е. хорошо представлять себе, что должно быть получено в конечном итоге. В качестве первого приближения можно утверждать, что если работа по проектированию, выполняемая одним человеком, состоит из двух частей (изучение </w:t>
      </w:r>
      <w:r w:rsidRPr="00EA2815">
        <w:t>l</w:t>
      </w:r>
      <w:r w:rsidRPr="00212A9D">
        <w:rPr>
          <w:lang w:val="ru-RU"/>
        </w:rPr>
        <w:t xml:space="preserve"> и разработка </w:t>
      </w:r>
      <w:r w:rsidRPr="00EA2815">
        <w:t>d</w:t>
      </w:r>
      <w:r w:rsidRPr="00212A9D">
        <w:rPr>
          <w:lang w:val="ru-RU"/>
        </w:rPr>
        <w:t xml:space="preserve">), то общий объем работы </w:t>
      </w:r>
      <w:r w:rsidRPr="00EA2815">
        <w:t>work</w:t>
      </w:r>
      <w:r w:rsidRPr="00212A9D">
        <w:rPr>
          <w:lang w:val="ru-RU"/>
        </w:rPr>
        <w:t xml:space="preserve"> с привлечением </w:t>
      </w:r>
      <w:r w:rsidRPr="00EA2815">
        <w:t>n</w:t>
      </w:r>
      <w:r w:rsidRPr="00212A9D">
        <w:rPr>
          <w:lang w:val="ru-RU"/>
        </w:rPr>
        <w:t xml:space="preserve"> человек больше не измеряется формулой </w:t>
      </w:r>
      <m:oMath>
        <m:r>
          <w:rPr>
            <w:rFonts w:ascii="Cambria Math" w:hAnsi="Cambria Math"/>
          </w:rPr>
          <m:t>work</m:t>
        </m:r>
        <m:r>
          <w:rPr>
            <w:rFonts w:ascii="Cambria Math" w:hAnsi="Cambria Math"/>
            <w:lang w:val="ru-RU"/>
          </w:rPr>
          <m:t xml:space="preserve"> = </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xml:space="preserve">, а составляет по меньшей мере </w:t>
      </w:r>
      <m:oMath>
        <m:r>
          <w:rPr>
            <w:rFonts w:ascii="Cambria Math" w:hAnsi="Cambria Math"/>
          </w:rPr>
          <m:t>work</m:t>
        </m:r>
        <m:r>
          <w:rPr>
            <w:rFonts w:ascii="Cambria Math" w:hAnsi="Cambria Math"/>
            <w:lang w:val="ru-RU"/>
          </w:rPr>
          <m:t xml:space="preserve"> = </m:t>
        </m:r>
        <m:r>
          <w:rPr>
            <w:rFonts w:ascii="Cambria Math" w:hAnsi="Cambria Math"/>
          </w:rPr>
          <m:t>n</m:t>
        </m:r>
        <m:r>
          <w:rPr>
            <w:rFonts w:ascii="Cambria Math" w:hAnsi="Cambria Math"/>
            <w:lang w:val="ru-RU"/>
          </w:rPr>
          <m:t>*</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Более того, определенная часть сотрудников, обладающая лучшим представлением о будущем проекте и большим объемом знаний, должна заниматься обучением других и в связи с этим не принимать участия в самом проектировании. Таким образом, остается лишь надеяться на то, что благодаря преимуществам специализации хотя бы некоторые из этих затрат окупятся.</w:t>
      </w:r>
    </w:p>
    <w:p w:rsidR="00212A9D" w:rsidRPr="00212A9D" w:rsidRDefault="00212A9D" w:rsidP="00212A9D">
      <w:pPr>
        <w:jc w:val="both"/>
        <w:rPr>
          <w:lang w:val="ru-RU"/>
        </w:rPr>
      </w:pPr>
      <w:r w:rsidRPr="00212A9D">
        <w:rPr>
          <w:u w:val="single"/>
          <w:lang w:val="ru-RU"/>
        </w:rPr>
        <w:t>Расходы на обеспечение связи и передачи данных в процессе проектирования.</w:t>
      </w:r>
      <w:r w:rsidRPr="00212A9D">
        <w:rPr>
          <w:lang w:val="ru-RU"/>
        </w:rPr>
        <w:t xml:space="preserve"> На протяжении всего процесса проектирования совместно работающие проектировщики должны быть уверены в том, что создаваемые ими отдельные части в конечном итоге будут успешно состыкованы. Для этого необходимо организовать между проектировщиками обмен структурированными данными </w:t>
      </w:r>
    </w:p>
    <w:p w:rsidR="00212A9D" w:rsidRPr="00212A9D" w:rsidRDefault="00212A9D" w:rsidP="00212A9D">
      <w:pPr>
        <w:jc w:val="both"/>
        <w:rPr>
          <w:lang w:val="ru-RU"/>
        </w:rPr>
      </w:pPr>
      <w:r w:rsidRPr="00212A9D">
        <w:rPr>
          <w:u w:val="single"/>
          <w:lang w:val="ru-RU"/>
        </w:rPr>
        <w:t>Управление изменениями.</w:t>
      </w:r>
      <w:r w:rsidRPr="00212A9D">
        <w:rPr>
          <w:lang w:val="ru-RU"/>
        </w:rPr>
        <w:t xml:space="preserve"> Должен быть введен в действие такой механизм управления изменениями, с помощью которого каждый проектировщик мог бы вносить только те изменения, которые, во-первых, затрагивают лишь порученные ему части проекта или, во-вторых, согласованы с проектировщиками частей проекта, затрагиваемых предлагаемыми изменениями. В действительности значительную долю затрат на проектирование составляют изменения и переделки, поэтому стоимость управления изменениями становится достаточно заметной. Но если формальный процесс управления изменениями не организован, то приходится нести гораздо большие издержки.</w:t>
      </w:r>
    </w:p>
    <w:p w:rsidR="00212A9D" w:rsidRPr="00212A9D" w:rsidRDefault="00212A9D" w:rsidP="00212A9D">
      <w:pPr>
        <w:pStyle w:val="Heading3"/>
        <w:jc w:val="both"/>
        <w:rPr>
          <w:lang w:val="ru-RU"/>
        </w:rPr>
      </w:pPr>
      <w:bookmarkStart w:id="141" w:name="_Toc438377408"/>
      <w:r w:rsidRPr="00212A9D">
        <w:rPr>
          <w:lang w:val="ru-RU"/>
        </w:rPr>
        <w:lastRenderedPageBreak/>
        <w:t>Достижение концептуальной целостности – основная цель</w:t>
      </w:r>
      <w:bookmarkEnd w:id="141"/>
    </w:p>
    <w:p w:rsidR="00212A9D" w:rsidRPr="00212A9D" w:rsidRDefault="00212A9D" w:rsidP="00212A9D">
      <w:pPr>
        <w:jc w:val="both"/>
        <w:rPr>
          <w:lang w:val="ru-RU"/>
        </w:rPr>
      </w:pPr>
      <w:r w:rsidRPr="00212A9D">
        <w:rPr>
          <w:lang w:val="ru-RU"/>
        </w:rPr>
        <w:t>Одним из наиболее важных внешних признаков качественного проекта является целостность и единообразие его концепций. Согласованность во всем конкретного проекта может не только вызывать восторг, но и способствовать удобству в изучении и простоте в использовании.</w:t>
      </w:r>
    </w:p>
    <w:p w:rsidR="00212A9D" w:rsidRPr="00212A9D" w:rsidRDefault="00212A9D" w:rsidP="00212A9D">
      <w:pPr>
        <w:jc w:val="both"/>
        <w:rPr>
          <w:lang w:val="ru-RU"/>
        </w:rPr>
      </w:pPr>
      <w:r w:rsidRPr="00212A9D">
        <w:rPr>
          <w:lang w:val="ru-RU"/>
        </w:rPr>
        <w:t xml:space="preserve">Даже если намеченное к выпуску изделие является очень крупным, технически сложным или предназначенным для создания в кратчайшие сроки, не допускается ни малейшего отступления от требования, чтобы это произведение конструкторской мысли многих участников разработки выглядело как концептуально целостное с точки зрения каждого пользователя. Безусловно, такая целостность обычно становится естественным следствием проектирования, осуществляемого одним человеком, но для ее достижения при коллективном проектировании приходится решать нетривиальные управленческие задачи, требующие большого внимания. </w:t>
      </w:r>
    </w:p>
    <w:p w:rsidR="00212A9D" w:rsidRPr="00212A9D" w:rsidRDefault="00212A9D" w:rsidP="00212A9D">
      <w:pPr>
        <w:jc w:val="both"/>
        <w:rPr>
          <w:lang w:val="ru-RU"/>
        </w:rPr>
      </w:pPr>
      <w:r w:rsidRPr="00212A9D">
        <w:rPr>
          <w:lang w:val="ru-RU"/>
        </w:rPr>
        <w:t xml:space="preserve">Предпосылками создания поистине инновационных, а не клонированных продуктов являются физическая изолированность коллектива, небольшое количество сотрудников, полное сосредоточение на полученном задании и единоличное руководство со стороны выдающегося человека. В качестве примеров можно указать разработку самолета </w:t>
      </w:r>
      <w:r w:rsidRPr="00EA2815">
        <w:t>Spitfire</w:t>
      </w:r>
      <w:r w:rsidRPr="00212A9D">
        <w:rPr>
          <w:lang w:val="ru-RU"/>
        </w:rPr>
        <w:t xml:space="preserve"> автономным коллективом под руководством Джо Митчелла (</w:t>
      </w:r>
      <w:r w:rsidRPr="00EA2815">
        <w:t>Joe</w:t>
      </w:r>
      <w:r w:rsidRPr="00212A9D">
        <w:rPr>
          <w:lang w:val="ru-RU"/>
        </w:rPr>
        <w:t xml:space="preserve"> </w:t>
      </w:r>
      <w:r w:rsidRPr="00EA2815">
        <w:t>Mitchell</w:t>
      </w:r>
      <w:r w:rsidRPr="00212A9D">
        <w:rPr>
          <w:lang w:val="ru-RU"/>
        </w:rPr>
        <w:t xml:space="preserve">), которая проводилась в Херсли-Хаус, величественном здании в Хэмпшире, Великобритания; работы секретного подразделения </w:t>
      </w:r>
      <w:r w:rsidRPr="00EA2815">
        <w:t>Skunk</w:t>
      </w:r>
      <w:r w:rsidRPr="00212A9D">
        <w:rPr>
          <w:lang w:val="ru-RU"/>
        </w:rPr>
        <w:t xml:space="preserve"> </w:t>
      </w:r>
      <w:r w:rsidRPr="00EA2815">
        <w:t>Works</w:t>
      </w:r>
      <w:r w:rsidRPr="00212A9D">
        <w:rPr>
          <w:lang w:val="ru-RU"/>
        </w:rPr>
        <w:t xml:space="preserve"> компании </w:t>
      </w:r>
      <w:r w:rsidRPr="00EA2815">
        <w:t>Lockheed</w:t>
      </w:r>
      <w:r w:rsidRPr="00212A9D">
        <w:rPr>
          <w:lang w:val="ru-RU"/>
        </w:rPr>
        <w:t>, возглавляемые Келли Джонсоном (</w:t>
      </w:r>
      <w:r w:rsidRPr="00EA2815">
        <w:t>Kelly</w:t>
      </w:r>
      <w:r w:rsidRPr="00212A9D">
        <w:rPr>
          <w:lang w:val="ru-RU"/>
        </w:rPr>
        <w:t xml:space="preserve"> </w:t>
      </w:r>
      <w:r w:rsidRPr="00EA2815">
        <w:t>Johnson</w:t>
      </w:r>
      <w:r w:rsidRPr="00212A9D">
        <w:rPr>
          <w:lang w:val="ru-RU"/>
        </w:rPr>
        <w:t xml:space="preserve"> ), в результате которых были созданы самолет-шпион </w:t>
      </w:r>
      <w:r w:rsidRPr="00EA2815">
        <w:t>U</w:t>
      </w:r>
      <w:r w:rsidRPr="00212A9D">
        <w:rPr>
          <w:lang w:val="ru-RU"/>
        </w:rPr>
        <w:t xml:space="preserve">-2 и истребитель </w:t>
      </w:r>
      <w:r w:rsidRPr="00EA2815">
        <w:t>F</w:t>
      </w:r>
      <w:r w:rsidRPr="00212A9D">
        <w:rPr>
          <w:lang w:val="ru-RU"/>
        </w:rPr>
        <w:t xml:space="preserve">-117 , выполненный по технологии </w:t>
      </w:r>
      <w:r w:rsidRPr="00EA2815">
        <w:t>Stealth</w:t>
      </w:r>
      <w:r w:rsidRPr="00212A9D">
        <w:rPr>
          <w:lang w:val="ru-RU"/>
        </w:rPr>
        <w:t xml:space="preserve"> ; деятельность секретной лаборатории </w:t>
      </w:r>
      <w:r w:rsidRPr="00212A9D">
        <w:t>IBM</w:t>
      </w:r>
      <w:r w:rsidRPr="00212A9D">
        <w:rPr>
          <w:lang w:val="ru-RU"/>
        </w:rPr>
        <w:t xml:space="preserve"> в г. Бока-Ратон, шт. Флорида, позволившая </w:t>
      </w:r>
      <w:r w:rsidRPr="00212A9D">
        <w:t>IBM</w:t>
      </w:r>
      <w:r w:rsidRPr="00212A9D">
        <w:rPr>
          <w:lang w:val="ru-RU"/>
        </w:rPr>
        <w:t xml:space="preserve"> успешного догнать </w:t>
      </w:r>
      <w:r w:rsidRPr="00212A9D">
        <w:t>Apple</w:t>
      </w:r>
      <w:r w:rsidRPr="00212A9D">
        <w:rPr>
          <w:lang w:val="ru-RU"/>
        </w:rPr>
        <w:t xml:space="preserve"> в области разработки персонального компьютера.</w:t>
      </w:r>
    </w:p>
    <w:p w:rsidR="00212A9D" w:rsidRPr="00212A9D" w:rsidRDefault="00212A9D" w:rsidP="00212A9D">
      <w:pPr>
        <w:jc w:val="both"/>
        <w:rPr>
          <w:b/>
        </w:rPr>
      </w:pPr>
      <w:r w:rsidRPr="00212A9D">
        <w:rPr>
          <w:b/>
        </w:rPr>
        <w:t>Способы достижения целостности</w:t>
      </w:r>
    </w:p>
    <w:p w:rsidR="00212A9D" w:rsidRPr="00212A9D" w:rsidRDefault="00212A9D" w:rsidP="009F565D">
      <w:pPr>
        <w:pStyle w:val="ListParagraph"/>
        <w:numPr>
          <w:ilvl w:val="0"/>
          <w:numId w:val="146"/>
        </w:numPr>
        <w:spacing w:after="160" w:line="259" w:lineRule="auto"/>
        <w:jc w:val="both"/>
        <w:rPr>
          <w:szCs w:val="22"/>
        </w:rPr>
      </w:pPr>
      <w:r w:rsidRPr="00212A9D">
        <w:rPr>
          <w:szCs w:val="22"/>
        </w:rPr>
        <w:t>Единый архитектор, который владеет всеми технологиями, использующиеся в проекте</w:t>
      </w:r>
    </w:p>
    <w:p w:rsidR="00212A9D" w:rsidRPr="00212A9D" w:rsidRDefault="00212A9D" w:rsidP="009F565D">
      <w:pPr>
        <w:pStyle w:val="ListParagraph"/>
        <w:numPr>
          <w:ilvl w:val="0"/>
          <w:numId w:val="146"/>
        </w:numPr>
        <w:spacing w:after="160" w:line="259" w:lineRule="auto"/>
        <w:jc w:val="both"/>
        <w:rPr>
          <w:rFonts w:cstheme="minorBidi"/>
          <w:szCs w:val="22"/>
        </w:rPr>
      </w:pPr>
      <w:r w:rsidRPr="00212A9D">
        <w:rPr>
          <w:szCs w:val="22"/>
        </w:rPr>
        <w:t>Создание единообразного пользовательского интерфейса, каждый элемент которого дополняет остальные, а не работает произвольно.</w:t>
      </w:r>
    </w:p>
    <w:p w:rsidR="00212A9D" w:rsidRPr="00212A9D" w:rsidRDefault="00212A9D" w:rsidP="00212A9D">
      <w:pPr>
        <w:pStyle w:val="Heading3"/>
        <w:jc w:val="both"/>
        <w:rPr>
          <w:lang w:val="ru-RU"/>
        </w:rPr>
      </w:pPr>
      <w:bookmarkStart w:id="142" w:name="_Toc438377409"/>
      <w:r w:rsidRPr="00212A9D">
        <w:rPr>
          <w:lang w:val="ru-RU"/>
        </w:rPr>
        <w:t>Условия успешной совместной работы</w:t>
      </w:r>
      <w:bookmarkEnd w:id="142"/>
    </w:p>
    <w:p w:rsidR="00212A9D" w:rsidRPr="00212A9D" w:rsidRDefault="00212A9D" w:rsidP="00212A9D">
      <w:pPr>
        <w:jc w:val="both"/>
        <w:rPr>
          <w:rFonts w:cs="Times New Roman"/>
          <w:u w:val="single"/>
          <w:lang w:val="ru-RU"/>
        </w:rPr>
      </w:pPr>
      <w:r w:rsidRPr="00212A9D">
        <w:rPr>
          <w:rFonts w:cs="Times New Roman"/>
          <w:u w:val="single"/>
          <w:lang w:val="ru-RU"/>
        </w:rPr>
        <w:t xml:space="preserve">Определение потребностей и пожеланий со стороны заинтересованных лиц. </w:t>
      </w:r>
    </w:p>
    <w:p w:rsidR="00212A9D" w:rsidRPr="00212A9D" w:rsidRDefault="00212A9D" w:rsidP="00212A9D">
      <w:pPr>
        <w:jc w:val="both"/>
        <w:rPr>
          <w:rFonts w:cs="Times New Roman"/>
          <w:lang w:val="ru-RU"/>
        </w:rPr>
      </w:pPr>
      <w:r w:rsidRPr="00212A9D">
        <w:rPr>
          <w:rFonts w:cs="Times New Roman"/>
          <w:lang w:val="ru-RU"/>
        </w:rPr>
        <w:t>Если исходить из того, что определение требований к проекту является наиболее сложной из всех задач проектирования, то в этой области увеличение количества привлеченных людей действительно позволяет добиться лучших результатов. Это невозможно отрицать! Коллектив, пусть даже небольшой, намного лучше по сравнению с отдельным человеком справляется с задачей выявления скрытых потребностей и с изучением существующей системы, подлежащей замене. Как правило, с привлечением различных людей удается рассмотреть гораздо больше разных вопросов, а сами эти вопросы становятся разнообразнее. С увеличением количества затрагиваемых тем удается лучше понять особенности разрабатываемого проекта. В коллективе должна царить атмосфера сотрудничества, гарантирующая, что каждый член коллектива получит полную возможность найти ответы на все интересующие его вопросы, касающиеся будущего продукта.</w:t>
      </w:r>
    </w:p>
    <w:p w:rsidR="00212A9D" w:rsidRPr="00212A9D" w:rsidRDefault="00212A9D" w:rsidP="00212A9D">
      <w:pPr>
        <w:jc w:val="both"/>
        <w:rPr>
          <w:rFonts w:cs="Times New Roman"/>
          <w:lang w:val="ru-RU"/>
        </w:rPr>
      </w:pPr>
      <w:r w:rsidRPr="00212A9D">
        <w:rPr>
          <w:rFonts w:cs="Times New Roman"/>
          <w:u w:val="single"/>
          <w:lang w:val="ru-RU"/>
        </w:rPr>
        <w:t>Постановка целей.</w:t>
      </w:r>
      <w:r w:rsidRPr="00212A9D">
        <w:rPr>
          <w:rFonts w:cs="Times New Roman"/>
          <w:lang w:val="ru-RU"/>
        </w:rPr>
        <w:t xml:space="preserve"> При любой организации процесса проектирования разработчики начинают свою работу с общения с людьми, заинтересованными в успехе создаваемого проекта. При этом </w:t>
      </w:r>
      <w:r w:rsidRPr="00212A9D">
        <w:rPr>
          <w:rFonts w:cs="Times New Roman"/>
          <w:lang w:val="ru-RU"/>
        </w:rPr>
        <w:lastRenderedPageBreak/>
        <w:t>основные рассматриваемые темы касаются целей и ограничений, в рамках которых разрабатывается проект. В ходе этого взаимодействия одной из самых сложных задач является обнаружение таких подразумеваемых целей и ограничений, о существовании которых потенциальные пользователи часто просто забывают. Фактически по итогам проводимых собеседований и на основе анализа того, что и как было сказано и что осталось невысказанным, проектировщик впервые оценивает функцию полезности создаваемого проекта. Одна из наиболее важных задач в этой фазе состоит в наблюдении за тем, как пользователь выполняет свою работу сегодня, в каких обстоятельствах и с помощью каких инструментальных средств. Часто бывает полезным проведение видеосъемки в ходе этих наблюдений и многократный просмотр полученных материалов обследования.</w:t>
      </w:r>
    </w:p>
    <w:p w:rsidR="00212A9D" w:rsidRPr="00212A9D" w:rsidRDefault="00212A9D" w:rsidP="00212A9D">
      <w:pPr>
        <w:jc w:val="both"/>
        <w:rPr>
          <w:rFonts w:cs="Times New Roman"/>
        </w:rPr>
      </w:pPr>
      <w:r w:rsidRPr="00212A9D">
        <w:rPr>
          <w:rFonts w:cs="Times New Roman"/>
          <w:lang w:val="ru-RU"/>
        </w:rPr>
        <w:t xml:space="preserve">Успешному проведению этой фазы весьма способствует привлечение достаточно большого количества сотрудников. </w:t>
      </w:r>
      <w:r w:rsidRPr="00212A9D">
        <w:rPr>
          <w:rFonts w:cs="Times New Roman"/>
        </w:rPr>
        <w:t xml:space="preserve">Чем больше людей,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тем больше вопросов они задают,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замечают различные нюансы, пусть даже о них ничего не было сказано,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вырабатывают независимые и даже, возможно, противоречивые мнения по поводу того, что было ими услышано,</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наблюдают за разными аспектами организации труда в текущих условиях,</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продуктивно обсуждают видеоматериалы обследования.</w:t>
      </w:r>
    </w:p>
    <w:p w:rsidR="00212A9D" w:rsidRPr="00EA2815" w:rsidRDefault="00212A9D" w:rsidP="00212A9D">
      <w:pPr>
        <w:jc w:val="both"/>
        <w:rPr>
          <w:rFonts w:cs="Times New Roman"/>
          <w:b/>
        </w:rPr>
      </w:pPr>
      <w:r w:rsidRPr="00EA2815">
        <w:rPr>
          <w:rFonts w:cs="Times New Roman"/>
          <w:b/>
        </w:rPr>
        <w:t xml:space="preserve">Способы организации самого процесса проектирования </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Мозговой штурм</w:t>
      </w:r>
    </w:p>
    <w:p w:rsidR="00212A9D" w:rsidRPr="00212A9D" w:rsidRDefault="00212A9D" w:rsidP="00212A9D">
      <w:pPr>
        <w:pStyle w:val="ListParagraph"/>
        <w:jc w:val="both"/>
        <w:rPr>
          <w:szCs w:val="22"/>
        </w:rPr>
      </w:pPr>
      <w:r w:rsidRPr="00212A9D">
        <w:rPr>
          <w:szCs w:val="22"/>
        </w:rPr>
        <w:t>О организации мозгового штурма нас подробно рассказывал Антон</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Конкуренция</w:t>
      </w:r>
    </w:p>
    <w:p w:rsidR="00212A9D" w:rsidRPr="00212A9D" w:rsidRDefault="00212A9D" w:rsidP="00212A9D">
      <w:pPr>
        <w:pStyle w:val="ListParagraph"/>
        <w:jc w:val="both"/>
        <w:rPr>
          <w:szCs w:val="22"/>
        </w:rPr>
      </w:pPr>
      <w:r w:rsidRPr="00212A9D">
        <w:rPr>
          <w:szCs w:val="22"/>
        </w:rPr>
        <w:t>В качестве альтернативного подхода при проведении фазы концептуального исследования можно попытаться задать стимулы к проявлению творческих способностей отдельных проектировщиков путем проведения конкурсов на лучшие решения по проекту.</w:t>
      </w:r>
    </w:p>
    <w:p w:rsidR="00212A9D" w:rsidRPr="00212A9D" w:rsidRDefault="00212A9D" w:rsidP="00212A9D">
      <w:pPr>
        <w:pStyle w:val="ListParagraph"/>
        <w:jc w:val="both"/>
        <w:rPr>
          <w:szCs w:val="22"/>
          <w:u w:val="single"/>
        </w:rPr>
      </w:pPr>
      <w:r w:rsidRPr="00212A9D">
        <w:rPr>
          <w:szCs w:val="22"/>
        </w:rPr>
        <w:t>Такие конкурсы становятся особенно удачными, если цели и ограничения известны, однозначно сформулированы и доведены до всех участников, а ненужные ограничения тщательно исключены</w:t>
      </w:r>
      <w:r w:rsidRPr="00212A9D">
        <w:rPr>
          <w:szCs w:val="22"/>
          <w:u w:val="single"/>
        </w:rPr>
        <w:t>.</w:t>
      </w:r>
    </w:p>
    <w:p w:rsidR="00212A9D" w:rsidRPr="00212A9D" w:rsidRDefault="00212A9D" w:rsidP="009F565D">
      <w:pPr>
        <w:pStyle w:val="ListParagraph"/>
        <w:numPr>
          <w:ilvl w:val="0"/>
          <w:numId w:val="145"/>
        </w:numPr>
        <w:spacing w:after="160" w:line="259" w:lineRule="auto"/>
        <w:jc w:val="both"/>
        <w:rPr>
          <w:szCs w:val="22"/>
        </w:rPr>
      </w:pPr>
      <w:r w:rsidRPr="00212A9D">
        <w:rPr>
          <w:szCs w:val="22"/>
          <w:u w:val="single"/>
        </w:rPr>
        <w:t>Спонтанно возникающие конкурсы между проектами — борьба за то, какой из продуктов останется на рынке.</w:t>
      </w:r>
      <w:r w:rsidRPr="00212A9D">
        <w:rPr>
          <w:szCs w:val="22"/>
        </w:rPr>
        <w:t xml:space="preserve"> </w:t>
      </w:r>
    </w:p>
    <w:p w:rsidR="00212A9D" w:rsidRPr="00212A9D" w:rsidRDefault="00212A9D" w:rsidP="00212A9D">
      <w:pPr>
        <w:ind w:left="709"/>
        <w:jc w:val="both"/>
        <w:rPr>
          <w:rFonts w:cs="Times New Roman"/>
          <w:lang w:val="ru-RU"/>
        </w:rPr>
      </w:pPr>
      <w:r w:rsidRPr="00212A9D">
        <w:rPr>
          <w:rFonts w:cs="Times New Roman"/>
          <w:lang w:val="ru-RU"/>
        </w:rPr>
        <w:t>Нередко происходит так: коллектив проектировщиков, допустим, Б, настолько успешно разрабатывает свой проект, что перекрывает часть целей вывода на рынок своего продукта, которыми руководствуется коллектив проектировщиков А. В этом случае возникает соревнование между проектами особого рода — борьба за окончательный выход продукта на рынок. Порой это приносит очень большие плоды.</w:t>
      </w:r>
    </w:p>
    <w:p w:rsidR="00212A9D" w:rsidRPr="00212A9D" w:rsidRDefault="00212A9D" w:rsidP="00212A9D">
      <w:pPr>
        <w:jc w:val="both"/>
        <w:rPr>
          <w:rFonts w:cs="Times New Roman"/>
          <w:u w:val="single"/>
          <w:lang w:val="ru-RU"/>
        </w:rPr>
      </w:pPr>
      <w:r w:rsidRPr="00212A9D">
        <w:rPr>
          <w:rFonts w:cs="Times New Roman"/>
          <w:u w:val="single"/>
          <w:lang w:val="ru-RU"/>
        </w:rPr>
        <w:t>Контролирование процесса. Обзор проекта</w:t>
      </w:r>
    </w:p>
    <w:p w:rsidR="00212A9D" w:rsidRPr="00212A9D" w:rsidRDefault="00212A9D" w:rsidP="00212A9D">
      <w:pPr>
        <w:jc w:val="both"/>
        <w:rPr>
          <w:rFonts w:cs="Times New Roman"/>
          <w:lang w:val="ru-RU"/>
        </w:rPr>
      </w:pPr>
      <w:r w:rsidRPr="00212A9D">
        <w:rPr>
          <w:rFonts w:cs="Times New Roman"/>
          <w:lang w:val="ru-RU"/>
        </w:rPr>
        <w:t xml:space="preserve">Той фазой проектирования, в которой совместная работа становится наиболее важной и даже необходимой, является обзор проекта. В обзоре должны участвовать специалисты по многим направлениям: другие проектировщики, пользователи и (или) представляющие их лица, конструкторы, покупатели, изготовители, специалисты по сопровождению, эксперты в области </w:t>
      </w:r>
      <w:r w:rsidRPr="00212A9D">
        <w:rPr>
          <w:rFonts w:cs="Times New Roman"/>
          <w:lang w:val="ru-RU"/>
        </w:rPr>
        <w:lastRenderedPageBreak/>
        <w:t>надежности и безопасности, а также экологи. Специалист по каждому направлению должен выполнять обзор документации проекта отдельно от других, с учетом того, что тщательный обзор требует времени, размышлений, а также, возможно, изучения справочных материалов, архивов и других проектов. Благодаря этому каждый участник обзора вырабатывает собственное, уникальное мнение; в каждом случае выдвигаются разные вопросы и обнаруживаются различные недостатки. Но результаты обзора должны быть обязательно сведены воедино с участием всех представителей группы.</w:t>
      </w:r>
    </w:p>
    <w:p w:rsidR="00212A9D" w:rsidRPr="00212A9D" w:rsidRDefault="00212A9D" w:rsidP="00212A9D">
      <w:pPr>
        <w:jc w:val="both"/>
        <w:rPr>
          <w:rFonts w:cs="Times New Roman"/>
          <w:lang w:val="ru-RU"/>
        </w:rPr>
      </w:pPr>
      <w:r w:rsidRPr="00212A9D">
        <w:rPr>
          <w:rFonts w:cs="Times New Roman"/>
          <w:u w:val="single"/>
          <w:lang w:val="ru-RU"/>
        </w:rPr>
        <w:t xml:space="preserve">Использование графических представлений. </w:t>
      </w:r>
      <w:r w:rsidRPr="00212A9D">
        <w:rPr>
          <w:rFonts w:cs="Times New Roman"/>
          <w:lang w:val="ru-RU"/>
        </w:rPr>
        <w:t>Рисовать или как-то фиксировать то, что у вас происходит с проектированием. Наблюдать за процессом таким образом.</w:t>
      </w:r>
    </w:p>
    <w:p w:rsidR="00212A9D" w:rsidRPr="00212A9D" w:rsidRDefault="00212A9D" w:rsidP="00212A9D">
      <w:pPr>
        <w:pStyle w:val="Heading3"/>
        <w:jc w:val="both"/>
        <w:rPr>
          <w:lang w:val="ru-RU"/>
        </w:rPr>
      </w:pPr>
      <w:bookmarkStart w:id="143" w:name="_Toc438377410"/>
      <w:r w:rsidRPr="00212A9D">
        <w:rPr>
          <w:lang w:val="ru-RU"/>
        </w:rPr>
        <w:t>Что нужно помнить</w:t>
      </w:r>
      <w:bookmarkEnd w:id="143"/>
    </w:p>
    <w:p w:rsidR="00212A9D" w:rsidRPr="00212A9D" w:rsidRDefault="00212A9D" w:rsidP="00212A9D">
      <w:pPr>
        <w:jc w:val="both"/>
        <w:rPr>
          <w:rFonts w:cs="Times New Roman"/>
          <w:lang w:val="ru-RU"/>
        </w:rPr>
      </w:pPr>
      <w:r w:rsidRPr="00212A9D">
        <w:rPr>
          <w:rFonts w:cs="Times New Roman"/>
          <w:lang w:val="ru-RU"/>
        </w:rPr>
        <w:t>Специалисты в области программирования вложили значительные усилия в создание инструментальных средств организации совместной работы на основе компьютеризации для собственной дисциплины и других дисциплин. Но вызывает разочарование то, что лишь немногие из выдвинутых ими идей и созданных инструментальных средств вошли в категорию применяемых повседневно.</w:t>
      </w:r>
    </w:p>
    <w:p w:rsidR="00212A9D" w:rsidRPr="00212A9D" w:rsidRDefault="00212A9D" w:rsidP="00212A9D">
      <w:pPr>
        <w:jc w:val="both"/>
        <w:rPr>
          <w:rFonts w:cs="Times New Roman"/>
          <w:lang w:val="ru-RU"/>
        </w:rPr>
      </w:pPr>
      <w:r w:rsidRPr="00212A9D">
        <w:rPr>
          <w:rFonts w:cs="Times New Roman"/>
          <w:lang w:val="ru-RU"/>
        </w:rPr>
        <w:t>Причина такого положения дел, по-видимому, состоит в том, что многие специалисты в области программного обеспечения, взявшие на себя задачу создания инструментальных средств проектирования, не смогли учесть некоторые важные особенности коллективного проектирования, осуществляемого в действительности.</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Реальные проекты всегда намного сложнее, чем можно было бы себе представить. Это особенно справедливо, поскольку самое обучение в области проектирования начинается с освоения примеров из учебников, которые в силу своего назначения чрезмерно упрощены. Реальное проектирование осуществляется с учетом необходимости достижения более сложных целей, в ходе него приходится учитывать более сложные ограничения, а конечный продукт оценивается по более сложным критериям качества. Фактически по мере развития процесса проектирования приходится соприкасаться со все более и более мелкими деталями, количество которых порой кажется бесконечным.</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В реальном коллективном проектировании всегда должен применяться процесс управления изменениями в проекте, чтобы левая рука не разрушала то, что сделано правой.</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Насколько углубленным не было бы сотрудничество, оно не может быть настолько глубоким, чтобы полностью устранить потребность в общении для бегства от “безысходности работы и одиночества размышлений”.</w:t>
      </w:r>
    </w:p>
    <w:p w:rsidR="00212A9D" w:rsidRPr="00212A9D" w:rsidRDefault="00212A9D" w:rsidP="00212A9D">
      <w:pPr>
        <w:pStyle w:val="Heading3"/>
        <w:jc w:val="both"/>
        <w:rPr>
          <w:lang w:val="ru-RU"/>
        </w:rPr>
      </w:pPr>
      <w:bookmarkStart w:id="144" w:name="_Toc438377411"/>
      <w:r w:rsidRPr="00212A9D">
        <w:rPr>
          <w:lang w:val="ru-RU"/>
        </w:rPr>
        <w:t>Два – магическое число</w:t>
      </w:r>
      <w:bookmarkEnd w:id="144"/>
    </w:p>
    <w:p w:rsidR="00212A9D" w:rsidRPr="00212A9D" w:rsidRDefault="00212A9D" w:rsidP="00212A9D">
      <w:pPr>
        <w:jc w:val="both"/>
        <w:rPr>
          <w:lang w:val="ru-RU"/>
        </w:rPr>
      </w:pPr>
      <w:r w:rsidRPr="00212A9D">
        <w:rPr>
          <w:lang w:val="ru-RU"/>
        </w:rPr>
        <w:t>В создании выдающихся творений человеческого ума нередко участвовали также двое.</w:t>
      </w:r>
    </w:p>
    <w:p w:rsidR="00212A9D" w:rsidRPr="00212A9D" w:rsidRDefault="00212A9D" w:rsidP="00212A9D">
      <w:pPr>
        <w:jc w:val="both"/>
        <w:rPr>
          <w:lang w:val="ru-RU"/>
        </w:rPr>
      </w:pPr>
      <w:r w:rsidRPr="00212A9D">
        <w:rPr>
          <w:lang w:val="ru-RU"/>
        </w:rPr>
        <w:t>И действительно, два считается магическим числом, когда речь идет об организации совместной работы. На эту тему уже было сказано очень много; достаточно отметить такое блестящее изобретение человечества, как семья (создаваемая двумя людьми).</w:t>
      </w:r>
    </w:p>
    <w:p w:rsidR="00212A9D" w:rsidRPr="00212A9D" w:rsidRDefault="00212A9D" w:rsidP="00212A9D">
      <w:pPr>
        <w:jc w:val="both"/>
        <w:rPr>
          <w:lang w:val="ru-RU"/>
        </w:rPr>
      </w:pPr>
      <w:r w:rsidRPr="00212A9D">
        <w:rPr>
          <w:lang w:val="ru-RU"/>
        </w:rPr>
        <w:t xml:space="preserve">Исходные показатели производительности двух совместно работающих проектировщиков, как правило, ниже, чем у двух проектировщиков, работающих отдельно, но относительное количество ошибок значительно меньше. Считается, что примерно 40% трудозатрат во многих проектах связано </w:t>
      </w:r>
      <w:r w:rsidRPr="00212A9D">
        <w:rPr>
          <w:lang w:val="ru-RU"/>
        </w:rPr>
        <w:lastRenderedPageBreak/>
        <w:t>с исправлениями, поэтому суммарная производительность проектировщиков, работающих в паре, становится выше, а сами продукты характеризуются большей надежностью.</w:t>
      </w:r>
    </w:p>
    <w:p w:rsidR="00212A9D" w:rsidRPr="00212A9D" w:rsidRDefault="00212A9D" w:rsidP="00212A9D">
      <w:pPr>
        <w:jc w:val="both"/>
        <w:rPr>
          <w:lang w:val="ru-RU"/>
        </w:rPr>
      </w:pPr>
      <w:r w:rsidRPr="00212A9D">
        <w:rPr>
          <w:lang w:val="ru-RU"/>
        </w:rPr>
        <w:t>Два человека обменяются идеями быстро и неформально, для чего не требуется брать слово для выступления или выяснять, кто из партнеров главный. Любой из этих двух сотрудников может высказывать свои замечания в любой момент. В процессе проектирования фактически происходят мгновенно сменяющиеся сеансы выдвижения предложений, обзора и критического анализа, высказывания встречных предложений, синтеза и принятия решения. Разработка идеи, как правило, происходит в виде единого потока обсуждения, в ходе которого не приходится задумываться над тем, что у кого-то из участников дискуссии могут быть иные мысли по сравнению с другими, как обычно происходит в дискуссиях с участием нескольких человек. Следы от двух вместе взятых карандашей можно провести по одному и тому же листу бумаги, не пересекая их и не сталкивая сами карандаши.</w:t>
      </w:r>
    </w:p>
    <w:p w:rsidR="004726C0" w:rsidRDefault="004726C0" w:rsidP="004726C0">
      <w:pPr>
        <w:pStyle w:val="Heading2"/>
        <w:rPr>
          <w:lang w:val="ru-RU"/>
        </w:rPr>
      </w:pPr>
      <w:bookmarkStart w:id="145" w:name="_Toc438377290"/>
      <w:bookmarkStart w:id="146" w:name="_Toc438377412"/>
      <w:r w:rsidRPr="004726C0">
        <w:rPr>
          <w:lang w:val="ru-RU"/>
        </w:rPr>
        <w:t>Дистанционное сотрудничество</w:t>
      </w:r>
      <w:bookmarkEnd w:id="145"/>
      <w:bookmarkEnd w:id="146"/>
    </w:p>
    <w:p w:rsidR="00851660" w:rsidRPr="00662862" w:rsidRDefault="00851660" w:rsidP="00851660">
      <w:pPr>
        <w:jc w:val="both"/>
        <w:rPr>
          <w:lang w:val="ru-RU"/>
        </w:rPr>
      </w:pPr>
      <w:r w:rsidRPr="00662862">
        <w:rPr>
          <w:lang w:val="ru-RU"/>
        </w:rPr>
        <w:t>Масштабы современных проектов, осуществляемых крупными международными предприятиями с правительственной поддержкой, таковы, что требуют разделения труда между несколькими странами, что связано с созданием территориально разрозненных подразделений.</w:t>
      </w:r>
    </w:p>
    <w:p w:rsidR="000A1EFD" w:rsidRPr="00662862" w:rsidRDefault="00851660" w:rsidP="000A1EFD">
      <w:pPr>
        <w:jc w:val="both"/>
        <w:rPr>
          <w:lang w:val="ru-RU"/>
        </w:rPr>
      </w:pPr>
      <w:r w:rsidRPr="00662862">
        <w:rPr>
          <w:lang w:val="ru-RU"/>
        </w:rPr>
        <w:t xml:space="preserve">Рассмотрим в качестве примера проект создания самолета </w:t>
      </w:r>
      <w:r>
        <w:t>Airbus</w:t>
      </w:r>
      <w:r w:rsidRPr="00662862">
        <w:rPr>
          <w:lang w:val="ru-RU"/>
        </w:rPr>
        <w:t xml:space="preserve"> 380. Не только производство, но и разработка этого самолета были разделены между Францией, Германией, Великобританией и Испанией. Джеффри Джапп (</w:t>
      </w:r>
      <w:r>
        <w:t>Jeffrey</w:t>
      </w:r>
      <w:r w:rsidRPr="00662862">
        <w:rPr>
          <w:lang w:val="ru-RU"/>
        </w:rPr>
        <w:t xml:space="preserve"> </w:t>
      </w:r>
      <w:r>
        <w:t>Jupp</w:t>
      </w:r>
      <w:r w:rsidRPr="00662862">
        <w:rPr>
          <w:lang w:val="ru-RU"/>
        </w:rPr>
        <w:t xml:space="preserve">), который в свое время занимал должность технического директора подразделения </w:t>
      </w:r>
      <w:r>
        <w:t>Airbus</w:t>
      </w:r>
      <w:r w:rsidRPr="00662862">
        <w:rPr>
          <w:lang w:val="ru-RU"/>
        </w:rPr>
        <w:t xml:space="preserve"> </w:t>
      </w:r>
      <w:r>
        <w:t>UK</w:t>
      </w:r>
      <w:r w:rsidRPr="00662862">
        <w:rPr>
          <w:lang w:val="ru-RU"/>
        </w:rPr>
        <w:t xml:space="preserve"> в Англии, рассказывал, как проектировались крылья самолета </w:t>
      </w:r>
      <w:r>
        <w:t>Airbus</w:t>
      </w:r>
      <w:r w:rsidRPr="00662862">
        <w:rPr>
          <w:lang w:val="ru-RU"/>
        </w:rPr>
        <w:t xml:space="preserve"> в одном городе, с учетом того, что они должны состыковываться с фюзеляжем, разрабатываемым в другом городе, и успешно поднимать его в воздух.</w:t>
      </w:r>
    </w:p>
    <w:p w:rsidR="000A1EFD" w:rsidRPr="003901E1" w:rsidRDefault="000A1EFD" w:rsidP="000A1EFD">
      <w:pPr>
        <w:pStyle w:val="ListParagraph"/>
        <w:numPr>
          <w:ilvl w:val="0"/>
          <w:numId w:val="271"/>
        </w:numPr>
        <w:jc w:val="both"/>
        <w:rPr>
          <w:szCs w:val="22"/>
        </w:rPr>
      </w:pPr>
      <w:r w:rsidRPr="003901E1">
        <w:rPr>
          <w:szCs w:val="22"/>
        </w:rPr>
        <w:t>Использовались все существующие возможности передачи данных.</w:t>
      </w:r>
    </w:p>
    <w:p w:rsidR="000A1EFD" w:rsidRPr="003901E1" w:rsidRDefault="000A1EFD" w:rsidP="000A1EFD">
      <w:pPr>
        <w:pStyle w:val="ListParagraph"/>
        <w:numPr>
          <w:ilvl w:val="0"/>
          <w:numId w:val="271"/>
        </w:numPr>
        <w:jc w:val="both"/>
        <w:rPr>
          <w:szCs w:val="22"/>
        </w:rPr>
      </w:pPr>
      <w:r w:rsidRPr="003901E1">
        <w:rPr>
          <w:szCs w:val="22"/>
        </w:rPr>
        <w:t>Каждый день самолет компании совершал полет из одного города в другой и обратно для обеспечения оперативного обмена материалами между подразделениями.</w:t>
      </w:r>
    </w:p>
    <w:p w:rsidR="000A1EFD" w:rsidRPr="00662862" w:rsidRDefault="000A1EFD" w:rsidP="000A1EFD">
      <w:pPr>
        <w:jc w:val="both"/>
        <w:rPr>
          <w:lang w:val="ru-RU"/>
        </w:rPr>
      </w:pPr>
      <w:r w:rsidRPr="00662862">
        <w:rPr>
          <w:lang w:val="ru-RU"/>
        </w:rPr>
        <w:t xml:space="preserve">К сожалению, при разработке самолета </w:t>
      </w:r>
      <w:r>
        <w:t>Airbus</w:t>
      </w:r>
      <w:r w:rsidRPr="00662862">
        <w:rPr>
          <w:lang w:val="ru-RU"/>
        </w:rPr>
        <w:t xml:space="preserve"> 380 не удалось избежать связанных с дистанционным сотрудничеством потенциальных опасностей, которые еще больше усугублялись тем, что в проектировании участвовали представители разных стран. Во французском и британском коллективах проектировщиков использовалась пятая версия программного обеспечения </w:t>
      </w:r>
      <w:r>
        <w:t>CATIA</w:t>
      </w:r>
      <w:r w:rsidRPr="00662862">
        <w:rPr>
          <w:lang w:val="ru-RU"/>
        </w:rPr>
        <w:t xml:space="preserve"> </w:t>
      </w:r>
      <w:r>
        <w:t>CAD</w:t>
      </w:r>
      <w:r w:rsidRPr="00662862">
        <w:rPr>
          <w:lang w:val="ru-RU"/>
        </w:rPr>
        <w:t>, в германском и испанском — четвёртая версия того же ПО. И вот, отчасти из-за различий между этими версиями, жгуты кабелей, спроектированные одним коллективом, имели больший диаметр. По этой и другим причинам произошли задержки начальных поставок, составляющие приблизительно 22 месяца.</w:t>
      </w:r>
    </w:p>
    <w:p w:rsidR="000A1EFD" w:rsidRPr="00662862" w:rsidRDefault="000A1EFD" w:rsidP="000A1EFD">
      <w:pPr>
        <w:jc w:val="both"/>
        <w:rPr>
          <w:lang w:val="ru-RU"/>
        </w:rPr>
      </w:pPr>
      <w:r w:rsidRPr="00662862">
        <w:rPr>
          <w:lang w:val="ru-RU"/>
        </w:rPr>
        <w:t xml:space="preserve">Ещё один пример – разработка компьютеров семейства </w:t>
      </w:r>
      <w:r>
        <w:t>IBM</w:t>
      </w:r>
      <w:r w:rsidRPr="00662862">
        <w:rPr>
          <w:lang w:val="ru-RU"/>
        </w:rPr>
        <w:t xml:space="preserve"> </w:t>
      </w:r>
      <w:r>
        <w:t>System</w:t>
      </w:r>
      <w:r w:rsidRPr="00662862">
        <w:rPr>
          <w:lang w:val="ru-RU"/>
        </w:rPr>
        <w:t>/360 в которой изначально принимали участие специалисты из стран: США, Великобритании и Германии, к которым затем присоединились Франция, Швеция и Нидерланды.</w:t>
      </w:r>
    </w:p>
    <w:p w:rsidR="000A1EFD" w:rsidRPr="00662862" w:rsidRDefault="000A1EFD" w:rsidP="000A1EFD">
      <w:pPr>
        <w:jc w:val="both"/>
        <w:rPr>
          <w:lang w:val="ru-RU"/>
        </w:rPr>
      </w:pPr>
      <w:r w:rsidRPr="00662862">
        <w:rPr>
          <w:lang w:val="ru-RU"/>
        </w:rPr>
        <w:t xml:space="preserve">Связь между подразделениями из разных стран поддерживалась не только благодаря тому, что совершались тысячи телефонных звонков и передавались многочисленные документы, но и с помощью многих личных встреч. Неразрешенные конфликты и сложности улаживались на ежегодных двухнедельных встречах с участием всех групп, причем каждый раз удавалось устранить </w:t>
      </w:r>
      <w:r w:rsidRPr="00662862">
        <w:rPr>
          <w:lang w:val="ru-RU"/>
        </w:rPr>
        <w:lastRenderedPageBreak/>
        <w:t>до двухсот рассогласований. При этом ощутимы были пространственные барьеры между подразделениями и не менее важные временные и языковые барьеры.</w:t>
      </w:r>
    </w:p>
    <w:p w:rsidR="000A1EFD" w:rsidRPr="00662862" w:rsidRDefault="000A1EFD" w:rsidP="000A1EFD">
      <w:pPr>
        <w:pStyle w:val="Heading3"/>
        <w:jc w:val="both"/>
        <w:rPr>
          <w:lang w:val="ru-RU"/>
        </w:rPr>
      </w:pPr>
      <w:bookmarkStart w:id="147" w:name="_Toc438377413"/>
      <w:r w:rsidRPr="00662862">
        <w:rPr>
          <w:lang w:val="ru-RU"/>
        </w:rPr>
        <w:t>Качественные интерфейсы</w:t>
      </w:r>
      <w:bookmarkEnd w:id="147"/>
      <w:r w:rsidRPr="00662862">
        <w:rPr>
          <w:lang w:val="ru-RU"/>
        </w:rPr>
        <w:t xml:space="preserve"> </w:t>
      </w:r>
    </w:p>
    <w:p w:rsidR="000A1EFD" w:rsidRPr="00662862" w:rsidRDefault="000A1EFD" w:rsidP="000A1EFD">
      <w:pPr>
        <w:jc w:val="both"/>
        <w:rPr>
          <w:lang w:val="ru-RU"/>
        </w:rPr>
      </w:pPr>
      <w:r w:rsidRPr="00662862">
        <w:rPr>
          <w:lang w:val="ru-RU"/>
        </w:rPr>
        <w:t>Одной из самых сложных задач является определение качественных интерфейсов между компонентами, проектируемыми отдельно расположенными подразделениями. При этом на простом определении работа не заканчивается, приходится вносить изменения, управлять ими и доводить сведения об этом до всех заинтересованных лиц. Еще одной важной частью создания архитектуры системы становится не просто определение интерфейсов, но и организация применения руководителями заранее установленного механизма, предназначенного для устранения разногласий во мнениях или вкусах. Безусловно, какой бы ни была организация работы, решения всегда должен принимать уполномоченный на это руководитель. Труд руководителей оплачивается дорого, но если они по праву занимают свое место, то получаемая от них отдача чрезвычайно велика! От качества интерфейсов во многом зависит то, насколько велико будет количество ошибок, допущенных при проектировании. В литературе встречаются такие оценки, что стоимость исправления ошибок и переделки, пусть даже это касается лишь небольшой части проекта, может приближаться к половине затрат на проектирование. Но хуже всего то, что ошибки, обусловленные применением неточно определенных или произвольно трактуемых интерфейсов, обычно обнаруживаются слишком поздно, во время интеграции на уровне системы. Наиболее затруднительные в поиске, наиболее дорогостоящие в исправлении, эти ошибки способны сорвать график разработки всей системы.</w:t>
      </w:r>
    </w:p>
    <w:p w:rsidR="000A1EFD" w:rsidRPr="00662862" w:rsidRDefault="000A1EFD" w:rsidP="000A1EFD">
      <w:pPr>
        <w:jc w:val="both"/>
        <w:rPr>
          <w:lang w:val="ru-RU"/>
        </w:rPr>
      </w:pPr>
      <w:r w:rsidRPr="00662862">
        <w:rPr>
          <w:lang w:val="ru-RU"/>
        </w:rPr>
        <w:t>Кроме того, качественные интерфейсы позволяют добиться подлинного удовлетворения от работы. Проектирование является увлекательным занятием, а улаживание разногласий с коллегами — обычно нет. Те, кто занимаются проектированием, чувствуют, как продвигается работа, а те, кому приходится улаживать разногласия в части трактовки интерфейса, жалеют о том, что время проходит даром. Если интерфейсы имеют высокое качество, то каждый из проектировщиков, участвующий в работе, ощущает радость от успеха, порученного ему дела и получает привилегию утвердить своей подписью завершение определенного этапа работы. Кроме того, применение качественных интерфейсов способствует упрощению процедуры передачи ответственности за выполняемую работу по мере того, как малые компоненты объединяются друг с другом в ходе создания все более значимых и крупных подсистем.</w:t>
      </w:r>
    </w:p>
    <w:p w:rsidR="000A1EFD" w:rsidRPr="008C1EA7" w:rsidRDefault="000A1EFD" w:rsidP="000A1EFD">
      <w:pPr>
        <w:pStyle w:val="Heading3"/>
        <w:jc w:val="both"/>
        <w:rPr>
          <w:lang w:val="ru-RU"/>
        </w:rPr>
      </w:pPr>
      <w:bookmarkStart w:id="148" w:name="_Toc438377414"/>
      <w:r w:rsidRPr="00662862">
        <w:rPr>
          <w:lang w:val="ru-RU"/>
        </w:rPr>
        <w:t>Средства дистанционного сотрудничества</w:t>
      </w:r>
      <w:bookmarkEnd w:id="148"/>
    </w:p>
    <w:p w:rsidR="000A1EFD" w:rsidRPr="00662862" w:rsidRDefault="000A1EFD" w:rsidP="000A1EFD">
      <w:pPr>
        <w:jc w:val="both"/>
        <w:rPr>
          <w:lang w:val="ru-RU"/>
        </w:rPr>
      </w:pPr>
      <w:r w:rsidRPr="00662862">
        <w:rPr>
          <w:lang w:val="ru-RU"/>
        </w:rPr>
        <w:t>Проходит одно десятилетие за другим, но по-прежнему избавиться от необходимости в пространственных перемещениях проектировщиков не выходит. Возможно, когда-нибудь в результате создания все более удобных и приближенных к жизни технологий связи действительно удастся постепенно снизить необходимость в проведении личных встреч. Но человеческое общение характеризуется наличием бесконечного количества нюансов, поэтому необходимость пребывания время от времени в одном помещении сотрудников, занимающихся совместным проектированием, никогда не исчезнет.</w:t>
      </w:r>
    </w:p>
    <w:p w:rsidR="000A1EFD" w:rsidRPr="00662862" w:rsidRDefault="000A1EFD" w:rsidP="000A1EFD">
      <w:pPr>
        <w:pStyle w:val="Heading4"/>
        <w:jc w:val="both"/>
        <w:rPr>
          <w:lang w:val="ru-RU"/>
        </w:rPr>
      </w:pPr>
      <w:r>
        <w:rPr>
          <w:lang w:val="ru-RU"/>
        </w:rPr>
        <w:t>Документ</w:t>
      </w:r>
    </w:p>
    <w:p w:rsidR="000A1EFD" w:rsidRPr="008C1EA7" w:rsidRDefault="000A1EFD" w:rsidP="000A1EFD">
      <w:pPr>
        <w:jc w:val="both"/>
        <w:rPr>
          <w:lang w:val="ru-RU"/>
        </w:rPr>
      </w:pPr>
      <w:r w:rsidRPr="00662862">
        <w:rPr>
          <w:lang w:val="ru-RU"/>
        </w:rPr>
        <w:t xml:space="preserve">Наиболее продуктивным средством дистанционного сотрудничества является документ, совместно используемый на основе технологий передачи данных по сети или электронной почтой. Документ </w:t>
      </w:r>
      <w:r w:rsidRPr="00662862">
        <w:rPr>
          <w:lang w:val="ru-RU"/>
        </w:rPr>
        <w:lastRenderedPageBreak/>
        <w:t>содержит текст и изображения, передающие буквальный смысл, обеспечивает критический анализ и стимулирует взаимодействие.</w:t>
      </w:r>
    </w:p>
    <w:p w:rsidR="000A1EFD" w:rsidRDefault="000A1EFD" w:rsidP="000A1EFD">
      <w:pPr>
        <w:pStyle w:val="Heading4"/>
        <w:jc w:val="both"/>
        <w:rPr>
          <w:lang w:val="ru-RU"/>
        </w:rPr>
      </w:pPr>
      <w:r>
        <w:rPr>
          <w:lang w:val="ru-RU"/>
        </w:rPr>
        <w:t>Телефон</w:t>
      </w:r>
    </w:p>
    <w:p w:rsidR="000A1EFD" w:rsidRPr="00662862" w:rsidRDefault="000A1EFD" w:rsidP="000A1EFD">
      <w:pPr>
        <w:jc w:val="both"/>
        <w:rPr>
          <w:lang w:val="ru-RU"/>
        </w:rPr>
      </w:pPr>
      <w:r w:rsidRPr="00662862">
        <w:rPr>
          <w:lang w:val="ru-RU"/>
        </w:rPr>
        <w:t>Как средство дистанционного взаимодействия, на втором месте после документа стоит телефон, который иногда позволяет гораздо быстрее добиться согласования, чем электронная почта. В частности, многие пользователи электронной почты ощутили на себе последствия неправильного толкования их непродуманных писем, в условиях, когда нельзя дать устные пояснения и моментально устранить недоразумения. Мгновенная передача сообщений — не самая лучшая замена телефонной связи.</w:t>
      </w:r>
    </w:p>
    <w:p w:rsidR="000A1EFD" w:rsidRDefault="000A1EFD" w:rsidP="000A1EFD">
      <w:pPr>
        <w:pStyle w:val="Heading4"/>
        <w:jc w:val="both"/>
        <w:rPr>
          <w:lang w:val="ru-RU"/>
        </w:rPr>
      </w:pPr>
      <w:r w:rsidRPr="00662862">
        <w:rPr>
          <w:lang w:val="ru-RU"/>
        </w:rPr>
        <w:t>В</w:t>
      </w:r>
      <w:r>
        <w:rPr>
          <w:lang w:val="ru-RU"/>
        </w:rPr>
        <w:t>идеоконференции</w:t>
      </w:r>
    </w:p>
    <w:p w:rsidR="000A1EFD" w:rsidRPr="00662862" w:rsidRDefault="000A1EFD" w:rsidP="000A1EFD">
      <w:pPr>
        <w:jc w:val="both"/>
        <w:rPr>
          <w:lang w:val="ru-RU"/>
        </w:rPr>
      </w:pPr>
      <w:r w:rsidRPr="00662862">
        <w:rPr>
          <w:lang w:val="ru-RU"/>
        </w:rPr>
        <w:t>Непосредственно после широкого распространения средств проведения видеоконференций началась шумиха по поводу того, что эти средства “изменят всю картину” в области дистанционного сотрудничества, но фактически уровень их практического применения возрастал не так быстро, как предполагалось первоначально.</w:t>
      </w:r>
    </w:p>
    <w:p w:rsidR="000A1EFD" w:rsidRPr="00662862" w:rsidRDefault="000A1EFD" w:rsidP="000A1EFD">
      <w:pPr>
        <w:jc w:val="both"/>
        <w:rPr>
          <w:lang w:val="ru-RU"/>
        </w:rPr>
      </w:pPr>
      <w:r w:rsidRPr="00662862">
        <w:rPr>
          <w:lang w:val="ru-RU"/>
        </w:rPr>
        <w:t xml:space="preserve">В наши дни достигнуты приемлемые скорости передачи видеоданных. Но возросло ли благодаря техническим усовершенствованиям удобство в работе? </w:t>
      </w:r>
    </w:p>
    <w:p w:rsidR="000A1EFD" w:rsidRPr="003901E1" w:rsidRDefault="000A1EFD" w:rsidP="000A1EFD">
      <w:pPr>
        <w:pStyle w:val="ListParagraph"/>
        <w:numPr>
          <w:ilvl w:val="0"/>
          <w:numId w:val="272"/>
        </w:numPr>
        <w:jc w:val="both"/>
        <w:rPr>
          <w:szCs w:val="22"/>
        </w:rPr>
      </w:pPr>
      <w:r w:rsidRPr="003901E1">
        <w:rPr>
          <w:szCs w:val="22"/>
        </w:rPr>
        <w:t>Видеосвязь хорошо подходит для проведения сеансов взаимодействия двух собеседников, но если одна половина комитета проводит сеанс связи с другой, то невозможно уследить за всеми сразу.</w:t>
      </w:r>
    </w:p>
    <w:p w:rsidR="000A1EFD" w:rsidRPr="003901E1" w:rsidRDefault="000A1EFD" w:rsidP="000A1EFD">
      <w:pPr>
        <w:pStyle w:val="ListParagraph"/>
        <w:numPr>
          <w:ilvl w:val="0"/>
          <w:numId w:val="272"/>
        </w:numPr>
        <w:jc w:val="both"/>
        <w:rPr>
          <w:szCs w:val="22"/>
        </w:rPr>
      </w:pPr>
      <w:r w:rsidRPr="003901E1">
        <w:rPr>
          <w:szCs w:val="22"/>
        </w:rPr>
        <w:t>Желательно, чтобы можно было видеть одновременно и докладчика, и демонстрируемый им документ или слайд, а не пассивно воспринимать то, как видеокамера попеременно показывает то одно, то другое. В ходе участия в видеоконференции может возникнуть желание, например, чтобы содержимое какой-то таблицы было раскрыто более подробно. Любому из участников может потребоваться сделать личные заметки или внести замечание, которое могли бы увидеть все. В действительности при проведении видеоконференции нельзя обойтись без виртуальной доски, предоставляемой обеим сторонам в совместное использование.</w:t>
      </w:r>
    </w:p>
    <w:p w:rsidR="000A1EFD" w:rsidRPr="003901E1" w:rsidRDefault="000A1EFD" w:rsidP="000A1EFD">
      <w:pPr>
        <w:pStyle w:val="ListParagraph"/>
        <w:numPr>
          <w:ilvl w:val="0"/>
          <w:numId w:val="272"/>
        </w:numPr>
        <w:jc w:val="both"/>
        <w:rPr>
          <w:szCs w:val="22"/>
        </w:rPr>
      </w:pPr>
      <w:r w:rsidRPr="003901E1">
        <w:rPr>
          <w:szCs w:val="22"/>
        </w:rPr>
        <w:t>При проведении видеоконференций изображение обычно кажется плоским. Безусловно, из-за этого редко возникают недоразумения, касающиеся раскрытия темы самой видеоконференции, зато участники никак не могут забыть о том, что не беседуют со своими коллегами как при личной встрече.</w:t>
      </w:r>
    </w:p>
    <w:p w:rsidR="000A1EFD" w:rsidRPr="00662862" w:rsidRDefault="000A1EFD" w:rsidP="000A1EFD">
      <w:pPr>
        <w:jc w:val="both"/>
        <w:rPr>
          <w:lang w:val="ru-RU"/>
        </w:rPr>
      </w:pPr>
      <w:r w:rsidRPr="00662862">
        <w:rPr>
          <w:lang w:val="ru-RU"/>
        </w:rPr>
        <w:t>В определенных обстоятельствах проведение видеоконференции оказывается более продуктивным по сравнению с телефонной связью, несмотря на все еще существующие технические ограничения.</w:t>
      </w:r>
    </w:p>
    <w:p w:rsidR="000A1EFD" w:rsidRPr="008C1EA7" w:rsidRDefault="000A1EFD" w:rsidP="000A1EFD">
      <w:pPr>
        <w:jc w:val="both"/>
        <w:rPr>
          <w:lang w:val="ru-RU"/>
        </w:rPr>
      </w:pPr>
      <w:r w:rsidRPr="00662862">
        <w:rPr>
          <w:lang w:val="ru-RU"/>
        </w:rPr>
        <w:t>Наиболее продуктивно использование различных средств дистанционного сотрудничества.</w:t>
      </w:r>
    </w:p>
    <w:p w:rsidR="000A1EFD" w:rsidRPr="008C1EA7" w:rsidRDefault="000A1EFD" w:rsidP="000A1EFD">
      <w:pPr>
        <w:pStyle w:val="Heading3"/>
        <w:jc w:val="both"/>
        <w:rPr>
          <w:lang w:val="ru-RU"/>
        </w:rPr>
      </w:pPr>
      <w:bookmarkStart w:id="149" w:name="_Toc438377415"/>
      <w:r w:rsidRPr="008C1EA7">
        <w:rPr>
          <w:lang w:val="ru-RU"/>
        </w:rPr>
        <w:t>Крайняя важность личных встреч</w:t>
      </w:r>
      <w:bookmarkEnd w:id="149"/>
    </w:p>
    <w:p w:rsidR="000A1EFD" w:rsidRDefault="000A1EFD" w:rsidP="000A1EFD">
      <w:pPr>
        <w:jc w:val="both"/>
        <w:rPr>
          <w:lang w:val="ru-RU"/>
        </w:rPr>
      </w:pPr>
      <w:r w:rsidRPr="003901E1">
        <w:rPr>
          <w:lang w:val="ru-RU"/>
        </w:rPr>
        <w:t xml:space="preserve">Чтобы понять, насколько важны личные встречи, достаточно подумать о том, как мы сами разговариваем по телефону. </w:t>
      </w:r>
      <w:r w:rsidRPr="000A1EFD">
        <w:rPr>
          <w:lang w:val="ru-RU"/>
        </w:rPr>
        <w:t xml:space="preserve">Не правда ли, что ощущается меньший комфорт и даже обнаруживается недостаточная продуктивность общения, если разговор ведется с незнакомцем, а </w:t>
      </w:r>
      <w:r w:rsidRPr="000A1EFD">
        <w:rPr>
          <w:lang w:val="ru-RU"/>
        </w:rPr>
        <w:lastRenderedPageBreak/>
        <w:t xml:space="preserve">не с хорошо знакомым человеком. </w:t>
      </w:r>
      <w:r w:rsidRPr="003901E1">
        <w:rPr>
          <w:lang w:val="ru-RU"/>
        </w:rPr>
        <w:t>Обычно люди готовы даже совершить небольшое путешествие, чтобы избавиться от необходимости использовать такие средства связи, как оборудование для проведения видеоконференций, телефон, электронную и обычную почту, для решения следующих задач:</w:t>
      </w:r>
    </w:p>
    <w:p w:rsidR="000A1EFD" w:rsidRPr="003901E1" w:rsidRDefault="000A1EFD" w:rsidP="000A1EFD">
      <w:pPr>
        <w:pStyle w:val="ListParagraph"/>
        <w:numPr>
          <w:ilvl w:val="0"/>
          <w:numId w:val="273"/>
        </w:numPr>
        <w:jc w:val="both"/>
        <w:rPr>
          <w:szCs w:val="22"/>
        </w:rPr>
      </w:pPr>
      <w:r w:rsidRPr="003901E1">
        <w:rPr>
          <w:szCs w:val="22"/>
        </w:rPr>
        <w:t>Заключить сложную коммерческую сделку.</w:t>
      </w:r>
    </w:p>
    <w:p w:rsidR="000A1EFD" w:rsidRPr="003901E1" w:rsidRDefault="000A1EFD" w:rsidP="000A1EFD">
      <w:pPr>
        <w:pStyle w:val="ListParagraph"/>
        <w:numPr>
          <w:ilvl w:val="0"/>
          <w:numId w:val="273"/>
        </w:numPr>
        <w:jc w:val="both"/>
        <w:rPr>
          <w:szCs w:val="22"/>
        </w:rPr>
      </w:pPr>
      <w:r w:rsidRPr="003901E1">
        <w:rPr>
          <w:szCs w:val="22"/>
        </w:rPr>
        <w:t xml:space="preserve">Найти скидку на приобретаемую услугу. </w:t>
      </w:r>
    </w:p>
    <w:p w:rsidR="000A1EFD" w:rsidRPr="003901E1" w:rsidRDefault="000A1EFD" w:rsidP="000A1EFD">
      <w:pPr>
        <w:pStyle w:val="ListParagraph"/>
        <w:numPr>
          <w:ilvl w:val="0"/>
          <w:numId w:val="273"/>
        </w:numPr>
        <w:jc w:val="both"/>
        <w:rPr>
          <w:szCs w:val="22"/>
        </w:rPr>
      </w:pPr>
      <w:r w:rsidRPr="003901E1">
        <w:rPr>
          <w:szCs w:val="22"/>
        </w:rPr>
        <w:t>Уволить своего помощника с административной должности.</w:t>
      </w:r>
    </w:p>
    <w:p w:rsidR="000A1EFD" w:rsidRPr="003901E1" w:rsidRDefault="000A1EFD" w:rsidP="000A1EFD">
      <w:pPr>
        <w:jc w:val="both"/>
        <w:rPr>
          <w:lang w:val="ru-RU"/>
        </w:rPr>
      </w:pPr>
      <w:r w:rsidRPr="003901E1">
        <w:rPr>
          <w:lang w:val="ru-RU"/>
        </w:rPr>
        <w:t>Безусловно, при решении некоторых подобных задач предпочтительным является использование электронной почты или телефона, а не личная встреча (для чего требуется согласовывать наиболее подходящее время), тогда как для достижения других целей многие не откажутся преодолеть некоторое расстояние. Известные примеры дистанционного сотрудничества, связанные с достижением наибольшего успеха, базировались на долгой истории личного знакомства, но даже и в этих случаях требовалось проведение дополнительных личных встреч в ходе продолжающегося дистанционного сотрудничества. Если же участники совместной работы, осуществляемой в разрозненных подразделениях, мало знакомы друг с другом, то следует хоть иногда преодолевать разделяющие их пространственные барьеры, поскольку это оправдано с точки зрения затрат времени и денег.</w:t>
      </w:r>
    </w:p>
    <w:p w:rsidR="002A5662" w:rsidRPr="002A5662" w:rsidRDefault="000A1EFD" w:rsidP="000A1EFD">
      <w:pPr>
        <w:jc w:val="both"/>
        <w:rPr>
          <w:lang w:val="ru-RU"/>
        </w:rPr>
      </w:pPr>
      <w:r w:rsidRPr="00662862">
        <w:rPr>
          <w:lang w:val="ru-RU"/>
        </w:rPr>
        <w:t>Иногда не отдавая себе в этом отчета, высоко оценивают значение личных встреч и сами люди. Именно поэтому, несмотря на наличие столь мощной технологии проведения видеоконференций, самолеты по-прежнему заполнены людьми, отправляющимися в командировку для решения деловых вопросов.</w:t>
      </w:r>
    </w:p>
    <w:p w:rsidR="00CC1CCC" w:rsidRPr="00CC1CCC" w:rsidRDefault="00CC1CCC" w:rsidP="00CC1CCC">
      <w:pPr>
        <w:pStyle w:val="Heading2"/>
        <w:jc w:val="both"/>
        <w:rPr>
          <w:lang w:val="ru-RU"/>
        </w:rPr>
      </w:pPr>
      <w:bookmarkStart w:id="150" w:name="_Toc438377291"/>
      <w:bookmarkStart w:id="151" w:name="_Toc438377416"/>
      <w:r w:rsidRPr="00CC1CCC">
        <w:rPr>
          <w:lang w:val="ru-RU"/>
        </w:rPr>
        <w:t xml:space="preserve">Стратегии и история развития крупных </w:t>
      </w:r>
      <w:r w:rsidRPr="0048092F">
        <w:t>IT</w:t>
      </w:r>
      <w:r w:rsidRPr="00CC1CCC">
        <w:rPr>
          <w:lang w:val="ru-RU"/>
        </w:rPr>
        <w:t>-компаний</w:t>
      </w:r>
      <w:bookmarkEnd w:id="150"/>
      <w:bookmarkEnd w:id="151"/>
    </w:p>
    <w:p w:rsidR="00CC1CCC" w:rsidRPr="00CC1CCC" w:rsidRDefault="00CC1CCC" w:rsidP="00CC1CCC">
      <w:pPr>
        <w:pStyle w:val="Heading3"/>
        <w:jc w:val="both"/>
        <w:rPr>
          <w:lang w:val="ru-RU"/>
        </w:rPr>
      </w:pPr>
      <w:bookmarkStart w:id="152" w:name="_Toc438377417"/>
      <w:r w:rsidRPr="0048092F">
        <w:t>Apple</w:t>
      </w:r>
      <w:r w:rsidRPr="00CC1CCC">
        <w:rPr>
          <w:lang w:val="ru-RU"/>
        </w:rPr>
        <w:t xml:space="preserve"> </w:t>
      </w:r>
      <w:r w:rsidRPr="0048092F">
        <w:t>Inc</w:t>
      </w:r>
      <w:r w:rsidRPr="00CC1CCC">
        <w:rPr>
          <w:lang w:val="ru-RU"/>
        </w:rPr>
        <w:t>.</w:t>
      </w:r>
      <w:bookmarkEnd w:id="152"/>
    </w:p>
    <w:p w:rsidR="00CC1CCC" w:rsidRPr="00CC1CCC" w:rsidRDefault="00CC1CCC" w:rsidP="00CC1CCC">
      <w:pPr>
        <w:rPr>
          <w:rFonts w:eastAsia="Times New Roman" w:cs="Arial"/>
          <w:lang w:val="ru-RU" w:eastAsia="ru-RU"/>
        </w:rPr>
      </w:pPr>
      <w:r w:rsidRPr="00CC1CCC">
        <w:rPr>
          <w:lang w:val="ru-RU"/>
        </w:rPr>
        <w:t xml:space="preserve">Оборот на 2015 год: </w:t>
      </w:r>
      <w:r w:rsidRPr="00CC1CCC">
        <w:rPr>
          <w:rFonts w:eastAsia="Times New Roman" w:cs="Arial"/>
          <w:lang w:val="ru-RU" w:eastAsia="ru-RU"/>
        </w:rPr>
        <w:t>$233.715 миллиардов</w:t>
      </w:r>
    </w:p>
    <w:p w:rsidR="00CC1CCC" w:rsidRPr="00CC1CCC" w:rsidRDefault="00CC1CCC" w:rsidP="00CC1CCC">
      <w:pPr>
        <w:jc w:val="both"/>
        <w:rPr>
          <w:rFonts w:eastAsia="Times New Roman" w:cs="Arial"/>
          <w:lang w:val="ru-RU" w:eastAsia="ru-RU"/>
        </w:rPr>
      </w:pPr>
      <w:r w:rsidRPr="00CC1CCC">
        <w:rPr>
          <w:rFonts w:eastAsia="Times New Roman" w:cs="Arial"/>
          <w:lang w:val="ru-RU" w:eastAsia="ru-RU"/>
        </w:rPr>
        <w:t xml:space="preserve">Слоган: </w:t>
      </w:r>
      <w:r w:rsidRPr="0048092F">
        <w:rPr>
          <w:rFonts w:eastAsia="Times New Roman" w:cs="Arial"/>
          <w:lang w:eastAsia="ru-RU"/>
        </w:rPr>
        <w:t>Think</w:t>
      </w:r>
      <w:r w:rsidRPr="00CC1CCC">
        <w:rPr>
          <w:rFonts w:eastAsia="Times New Roman" w:cs="Arial"/>
          <w:lang w:val="ru-RU" w:eastAsia="ru-RU"/>
        </w:rPr>
        <w:t xml:space="preserve"> </w:t>
      </w:r>
      <w:r w:rsidRPr="0048092F">
        <w:rPr>
          <w:rFonts w:eastAsia="Times New Roman" w:cs="Arial"/>
          <w:lang w:eastAsia="ru-RU"/>
        </w:rPr>
        <w:t>Different</w:t>
      </w:r>
      <w:r w:rsidRPr="00CC1CCC">
        <w:rPr>
          <w:rFonts w:eastAsia="Times New Roman" w:cs="Arial"/>
          <w:lang w:val="ru-RU" w:eastAsia="ru-RU"/>
        </w:rPr>
        <w:t>.</w:t>
      </w:r>
    </w:p>
    <w:p w:rsidR="00CC1CCC" w:rsidRPr="00CC1CCC" w:rsidRDefault="00CC1CCC" w:rsidP="00CC1CCC">
      <w:pPr>
        <w:jc w:val="both"/>
        <w:rPr>
          <w:lang w:val="ru-RU" w:eastAsia="ru-RU"/>
        </w:rPr>
      </w:pPr>
      <w:r w:rsidRPr="00CC1CCC">
        <w:rPr>
          <w:lang w:val="ru-RU" w:eastAsia="ru-RU"/>
        </w:rPr>
        <w:t>На самом деле про эту компанию легко можно написать несколько увесистых книг. Без преувеличения можно сказать, что</w:t>
      </w:r>
      <w:r w:rsidRPr="0048092F">
        <w:rPr>
          <w:lang w:eastAsia="ru-RU"/>
        </w:rPr>
        <w:t> </w:t>
      </w:r>
      <w:r w:rsidRPr="0048092F">
        <w:rPr>
          <w:b/>
          <w:bCs/>
          <w:lang w:eastAsia="ru-RU"/>
        </w:rPr>
        <w:t>Apple</w:t>
      </w:r>
      <w:r w:rsidRPr="0048092F">
        <w:rPr>
          <w:lang w:eastAsia="ru-RU"/>
        </w:rPr>
        <w:t> </w:t>
      </w:r>
      <w:r w:rsidRPr="00CC1CCC">
        <w:rPr>
          <w:lang w:val="ru-RU" w:eastAsia="ru-RU"/>
        </w:rPr>
        <w:t>– одна из самых ярких технологических компаний, что пачками появлялись в 70-х годах прошлого века.</w:t>
      </w:r>
    </w:p>
    <w:p w:rsidR="00CC1CCC" w:rsidRPr="00CC1CCC" w:rsidRDefault="00CC1CCC" w:rsidP="00CC1CCC">
      <w:pPr>
        <w:jc w:val="both"/>
        <w:rPr>
          <w:lang w:val="ru-RU" w:eastAsia="ru-RU"/>
        </w:rPr>
      </w:pPr>
      <w:r w:rsidRPr="00CC1CCC">
        <w:rPr>
          <w:lang w:val="ru-RU" w:eastAsia="ru-RU"/>
        </w:rPr>
        <w:t>История «фруктовой компании» содержит в себе немало фольклорных мотивов. Многие, простые внешне события пересказываются на самые разные лады, обрастают мифами и домыслами, превращаясь в красивые легенды.</w:t>
      </w:r>
    </w:p>
    <w:p w:rsidR="00CC1CCC" w:rsidRPr="00CC1CCC" w:rsidRDefault="00CC1CCC" w:rsidP="00CC1CCC">
      <w:pPr>
        <w:jc w:val="both"/>
        <w:rPr>
          <w:lang w:val="ru-RU" w:eastAsia="ru-RU"/>
        </w:rPr>
      </w:pPr>
      <w:r w:rsidRPr="00CC1CCC">
        <w:rPr>
          <w:lang w:val="ru-RU" w:eastAsia="ru-RU"/>
        </w:rPr>
        <w:t>В качестве одной из легенд можно привести историю надкусанного яблока.</w:t>
      </w:r>
    </w:p>
    <w:p w:rsidR="00CC1CCC" w:rsidRPr="00CC1CCC" w:rsidRDefault="00CC1CCC" w:rsidP="00CC1CCC">
      <w:pPr>
        <w:jc w:val="both"/>
        <w:rPr>
          <w:lang w:val="ru-RU" w:eastAsia="ru-RU"/>
        </w:rPr>
      </w:pPr>
      <w:r w:rsidRPr="00CC1CCC">
        <w:rPr>
          <w:lang w:val="ru-RU" w:eastAsia="ru-RU"/>
        </w:rPr>
        <w:t>Логотип компании</w:t>
      </w:r>
      <w:r w:rsidRPr="0032316D">
        <w:rPr>
          <w:lang w:eastAsia="ru-RU"/>
        </w:rPr>
        <w:t> </w:t>
      </w:r>
      <w:hyperlink r:id="rId41" w:history="1">
        <w:r w:rsidRPr="0032316D">
          <w:rPr>
            <w:lang w:eastAsia="ru-RU"/>
          </w:rPr>
          <w:t>Apple</w:t>
        </w:r>
      </w:hyperlink>
      <w:r w:rsidRPr="0032316D">
        <w:rPr>
          <w:lang w:eastAsia="ru-RU"/>
        </w:rPr>
        <w:t> </w:t>
      </w:r>
      <w:r w:rsidRPr="00CC1CCC">
        <w:rPr>
          <w:lang w:val="ru-RU" w:eastAsia="ru-RU"/>
        </w:rPr>
        <w:t>не случайно относится к числу самых известных. Причин тому много — как громкая слава компании, так и узнаваемость самого логотипа. Есть такая старая (правда, не выдерживающая серьезной критики) теория, согласно которой логотип должен быть не просто запоминающимся, но и таковым, чтоб любой пользователь мог в любой момент изобразить его на бумаге. Замечательными примерами могут служить автомобильные логотипы:</w:t>
      </w:r>
      <w:r w:rsidRPr="0032316D">
        <w:rPr>
          <w:lang w:eastAsia="ru-RU"/>
        </w:rPr>
        <w:t> </w:t>
      </w:r>
      <w:hyperlink r:id="rId42" w:history="1">
        <w:r w:rsidRPr="0032316D">
          <w:rPr>
            <w:lang w:eastAsia="ru-RU"/>
          </w:rPr>
          <w:t>Mersedes</w:t>
        </w:r>
      </w:hyperlink>
      <w:r w:rsidRPr="00CC1CCC">
        <w:rPr>
          <w:lang w:val="ru-RU" w:eastAsia="ru-RU"/>
        </w:rPr>
        <w:t>,</w:t>
      </w:r>
      <w:r w:rsidRPr="0032316D">
        <w:rPr>
          <w:lang w:eastAsia="ru-RU"/>
        </w:rPr>
        <w:t> </w:t>
      </w:r>
      <w:hyperlink r:id="rId43" w:history="1">
        <w:r w:rsidRPr="0032316D">
          <w:rPr>
            <w:lang w:eastAsia="ru-RU"/>
          </w:rPr>
          <w:t>Volkswagen</w:t>
        </w:r>
      </w:hyperlink>
      <w:r w:rsidRPr="00CC1CCC">
        <w:rPr>
          <w:lang w:val="ru-RU" w:eastAsia="ru-RU"/>
        </w:rPr>
        <w:t>,</w:t>
      </w:r>
      <w:r w:rsidRPr="0032316D">
        <w:rPr>
          <w:lang w:eastAsia="ru-RU"/>
        </w:rPr>
        <w:t> Opel</w:t>
      </w:r>
      <w:r w:rsidRPr="00CC1CCC">
        <w:rPr>
          <w:lang w:val="ru-RU" w:eastAsia="ru-RU"/>
        </w:rPr>
        <w:t>… Не менее удачный пример и надкушенное яблоко от</w:t>
      </w:r>
      <w:r w:rsidRPr="0032316D">
        <w:rPr>
          <w:lang w:eastAsia="ru-RU"/>
        </w:rPr>
        <w:t> Apple</w:t>
      </w:r>
      <w:r w:rsidRPr="00CC1CCC">
        <w:rPr>
          <w:lang w:val="ru-RU" w:eastAsia="ru-RU"/>
        </w:rPr>
        <w:t>.</w:t>
      </w:r>
    </w:p>
    <w:p w:rsidR="00CC1CCC" w:rsidRPr="00CC1CCC" w:rsidRDefault="00CC1CCC" w:rsidP="00CC1CCC">
      <w:pPr>
        <w:jc w:val="both"/>
        <w:rPr>
          <w:lang w:val="ru-RU" w:eastAsia="ru-RU"/>
        </w:rPr>
      </w:pPr>
      <w:r w:rsidRPr="00CC1CCC">
        <w:rPr>
          <w:lang w:val="ru-RU" w:eastAsia="ru-RU"/>
        </w:rPr>
        <w:lastRenderedPageBreak/>
        <w:t>Логотип этот несколько моложе самой компании. Дело в том, что в начале создатели хотели обыграть известную любому школьнику легенду про яблоко, что свалилось на голову Ньютону и позволило ему открыть закон всемирного тяготения. Идея в целом оригинальная, вот только выбранный логотип был явно громоздким, не слишком запоминающимся.</w:t>
      </w:r>
    </w:p>
    <w:p w:rsidR="00CC1CCC" w:rsidRDefault="00CC1CCC" w:rsidP="00CC1CCC">
      <w:pPr>
        <w:jc w:val="both"/>
        <w:rPr>
          <w:lang w:eastAsia="ru-RU"/>
        </w:rPr>
      </w:pPr>
      <w:r w:rsidRPr="0032316D">
        <w:rPr>
          <w:noProof/>
        </w:rPr>
        <w:drawing>
          <wp:inline distT="0" distB="0" distL="0" distR="0" wp14:anchorId="3DCC701A" wp14:editId="66F57653">
            <wp:extent cx="2057400" cy="2910285"/>
            <wp:effectExtent l="0" t="0" r="0" b="4445"/>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7630" cy="2924756"/>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eastAsia="ru-RU"/>
        </w:rPr>
        <w:t>Логотип в виде надкушенного яблока разработал для компании представитель рекламного агентства</w:t>
      </w:r>
      <w:r w:rsidRPr="0032316D">
        <w:rPr>
          <w:lang w:eastAsia="ru-RU"/>
        </w:rPr>
        <w:t> Regis</w:t>
      </w:r>
      <w:r w:rsidRPr="00CC1CCC">
        <w:rPr>
          <w:lang w:val="ru-RU" w:eastAsia="ru-RU"/>
        </w:rPr>
        <w:t xml:space="preserve"> </w:t>
      </w:r>
      <w:r w:rsidRPr="0032316D">
        <w:rPr>
          <w:lang w:eastAsia="ru-RU"/>
        </w:rPr>
        <w:t>McKenna </w:t>
      </w:r>
      <w:r w:rsidRPr="00CC1CCC">
        <w:rPr>
          <w:lang w:val="ru-RU" w:eastAsia="ru-RU"/>
        </w:rPr>
        <w:t>(</w:t>
      </w:r>
      <w:r w:rsidRPr="0032316D">
        <w:rPr>
          <w:lang w:eastAsia="ru-RU"/>
        </w:rPr>
        <w:t>Regis</w:t>
      </w:r>
      <w:r w:rsidRPr="00CC1CCC">
        <w:rPr>
          <w:lang w:val="ru-RU" w:eastAsia="ru-RU"/>
        </w:rPr>
        <w:t xml:space="preserve"> </w:t>
      </w:r>
      <w:r w:rsidRPr="0032316D">
        <w:rPr>
          <w:lang w:eastAsia="ru-RU"/>
        </w:rPr>
        <w:t>McKenna</w:t>
      </w:r>
      <w:r w:rsidRPr="00CC1CCC">
        <w:rPr>
          <w:lang w:val="ru-RU" w:eastAsia="ru-RU"/>
        </w:rPr>
        <w:t xml:space="preserve"> </w:t>
      </w:r>
      <w:r w:rsidRPr="0032316D">
        <w:rPr>
          <w:lang w:eastAsia="ru-RU"/>
        </w:rPr>
        <w:t>Advertising</w:t>
      </w:r>
      <w:r w:rsidRPr="00CC1CCC">
        <w:rPr>
          <w:lang w:val="ru-RU" w:eastAsia="ru-RU"/>
        </w:rPr>
        <w:t xml:space="preserve"> </w:t>
      </w:r>
      <w:r w:rsidRPr="0032316D">
        <w:rPr>
          <w:lang w:eastAsia="ru-RU"/>
        </w:rPr>
        <w:t>Agency</w:t>
      </w:r>
      <w:r w:rsidRPr="00CC1CCC">
        <w:rPr>
          <w:lang w:val="ru-RU" w:eastAsia="ru-RU"/>
        </w:rPr>
        <w:t>). Согласно легенде (а именно с этого момента и начинаются легенды и домыслы), арт-директор агенства Роб Янов (</w:t>
      </w:r>
      <w:r w:rsidRPr="0032316D">
        <w:rPr>
          <w:lang w:eastAsia="ru-RU"/>
        </w:rPr>
        <w:t>Rob</w:t>
      </w:r>
      <w:r w:rsidRPr="00CC1CCC">
        <w:rPr>
          <w:lang w:val="ru-RU" w:eastAsia="ru-RU"/>
        </w:rPr>
        <w:t xml:space="preserve"> </w:t>
      </w:r>
      <w:r w:rsidRPr="0032316D">
        <w:rPr>
          <w:lang w:eastAsia="ru-RU"/>
        </w:rPr>
        <w:t>Janoff</w:t>
      </w:r>
      <w:r w:rsidRPr="00CC1CCC">
        <w:rPr>
          <w:lang w:val="ru-RU" w:eastAsia="ru-RU"/>
        </w:rPr>
        <w:t>) накупил в ближайшем супермаркете яблок и начал экспериментировать, надрезая их, расставляя стройными рядами и вообще, изощряясь по-всякому. Но в итоге, разработка оказалось очень простой. Почему яблоко надкушено?</w:t>
      </w:r>
    </w:p>
    <w:p w:rsidR="00CC1CCC" w:rsidRPr="00CC1CCC" w:rsidRDefault="00CC1CCC" w:rsidP="00CC1CCC">
      <w:pPr>
        <w:jc w:val="both"/>
        <w:rPr>
          <w:lang w:val="ru-RU" w:eastAsia="ru-RU"/>
        </w:rPr>
      </w:pPr>
      <w:r w:rsidRPr="00CC1CCC">
        <w:rPr>
          <w:lang w:val="ru-RU" w:eastAsia="ru-RU"/>
        </w:rPr>
        <w:t>Есть две основные теории: первая правдоподобнее, она гласит, что так яблоко становится более «настоящим» и не напоминает какой-либо другой фрукт; вторая же основывается на похожести английских слов</w:t>
      </w:r>
      <w:r w:rsidRPr="0032316D">
        <w:rPr>
          <w:lang w:eastAsia="ru-RU"/>
        </w:rPr>
        <w:t> </w:t>
      </w:r>
      <w:r w:rsidRPr="00CC1CCC">
        <w:rPr>
          <w:lang w:val="ru-RU" w:eastAsia="ru-RU"/>
        </w:rPr>
        <w:t>«</w:t>
      </w:r>
      <w:r w:rsidRPr="0032316D">
        <w:rPr>
          <w:lang w:eastAsia="ru-RU"/>
        </w:rPr>
        <w:t>byte</w:t>
      </w:r>
      <w:r w:rsidRPr="00CC1CCC">
        <w:rPr>
          <w:lang w:val="ru-RU" w:eastAsia="ru-RU"/>
        </w:rPr>
        <w:t>»</w:t>
      </w:r>
      <w:r w:rsidRPr="0032316D">
        <w:rPr>
          <w:lang w:eastAsia="ru-RU"/>
        </w:rPr>
        <w:t> </w:t>
      </w:r>
      <w:r w:rsidRPr="00CC1CCC">
        <w:rPr>
          <w:lang w:val="ru-RU" w:eastAsia="ru-RU"/>
        </w:rPr>
        <w:t>(«байт») и</w:t>
      </w:r>
      <w:r w:rsidRPr="0032316D">
        <w:rPr>
          <w:lang w:eastAsia="ru-RU"/>
        </w:rPr>
        <w:t> </w:t>
      </w:r>
      <w:r w:rsidRPr="00CC1CCC">
        <w:rPr>
          <w:lang w:val="ru-RU" w:eastAsia="ru-RU"/>
        </w:rPr>
        <w:t>«</w:t>
      </w:r>
      <w:r w:rsidRPr="0032316D">
        <w:rPr>
          <w:lang w:eastAsia="ru-RU"/>
        </w:rPr>
        <w:t>bite</w:t>
      </w:r>
      <w:r w:rsidRPr="00CC1CCC">
        <w:rPr>
          <w:lang w:val="ru-RU" w:eastAsia="ru-RU"/>
        </w:rPr>
        <w:t>»</w:t>
      </w:r>
      <w:r w:rsidRPr="0032316D">
        <w:rPr>
          <w:lang w:eastAsia="ru-RU"/>
        </w:rPr>
        <w:t> </w:t>
      </w:r>
      <w:r w:rsidRPr="00CC1CCC">
        <w:rPr>
          <w:lang w:val="ru-RU" w:eastAsia="ru-RU"/>
        </w:rPr>
        <w:t xml:space="preserve">(«укус»). Был также и случай, когда некий священник узрел в «надкушености» явный намек на искушение Адама и Евы. </w:t>
      </w:r>
    </w:p>
    <w:p w:rsidR="00CC1CCC" w:rsidRPr="00CC1CCC" w:rsidRDefault="00CC1CCC" w:rsidP="00CC1CCC">
      <w:pPr>
        <w:jc w:val="both"/>
        <w:rPr>
          <w:lang w:val="ru-RU" w:eastAsia="ru-RU"/>
        </w:rPr>
      </w:pPr>
      <w:r w:rsidRPr="00CC1CCC">
        <w:rPr>
          <w:lang w:val="ru-RU" w:eastAsia="ru-RU"/>
        </w:rPr>
        <w:t>Говорят, также, что Джобс, уставший ждать логотип от Роба, наблюдая за его работой просто надкусил одно из яблок и сказал, что если в ближайшее время тот ничего не придумает, то пусть берет за основу это. Но эту версию можно поставить под сомнение, поскольку сам Роб ни о чем подобном никогда не упоминал.</w:t>
      </w:r>
    </w:p>
    <w:p w:rsidR="00CC1CCC" w:rsidRPr="00CC1CCC" w:rsidRDefault="00CC1CCC" w:rsidP="00CC1CCC">
      <w:pPr>
        <w:jc w:val="both"/>
        <w:rPr>
          <w:lang w:val="ru-RU" w:eastAsia="ru-RU"/>
        </w:rPr>
      </w:pPr>
      <w:r w:rsidRPr="00CC1CCC">
        <w:rPr>
          <w:lang w:val="ru-RU" w:eastAsia="ru-RU"/>
        </w:rPr>
        <w:t>Первое яблоко было радужным. Это стало поводом для появления еще одной теории, согласно который, в надкушенном яблоке кроется глубинный смысл. Мол это прямой намек на самоубийство Алана Тьюринга — ученого, что так много сделал для информатики и вычислительной техники. Он был геем и, как рассказывает история, покончил с собой съев отравленное яблоко, не выдержав гонений общества.</w:t>
      </w:r>
    </w:p>
    <w:p w:rsidR="00CC1CCC" w:rsidRPr="00CC1CCC" w:rsidRDefault="00CC1CCC" w:rsidP="00CC1CCC">
      <w:pPr>
        <w:jc w:val="both"/>
        <w:rPr>
          <w:lang w:val="ru-RU" w:eastAsia="ru-RU"/>
        </w:rPr>
      </w:pPr>
      <w:r w:rsidRPr="00CC1CCC">
        <w:rPr>
          <w:lang w:val="ru-RU" w:eastAsia="ru-RU"/>
        </w:rPr>
        <w:t xml:space="preserve">Но теория «гомо-яблока» не выдерживает критики: дело в том, что радуга стала официальным логотипом сексуальных меньшинств несколько позже — впервые геи официально использовали </w:t>
      </w:r>
      <w:r w:rsidRPr="00CC1CCC">
        <w:rPr>
          <w:lang w:val="ru-RU" w:eastAsia="ru-RU"/>
        </w:rPr>
        <w:lastRenderedPageBreak/>
        <w:t>радугу в 1979 году, через три года после появления «яблочного» логотипа. Вероятнее всего, радуга была взята (а Джобс настаивал на ее использовании, согласно воспоминаниям Роба) как символ толерантности и взаимопонимания — именно этот смысл она и носила изначально. Ее часто использовали хиппи, к которым некогда относился и сам Джобс. Возможно также, что тем самым подчеркивался факт того, что компьютеры</w:t>
      </w:r>
      <w:r w:rsidRPr="0032316D">
        <w:rPr>
          <w:lang w:eastAsia="ru-RU"/>
        </w:rPr>
        <w:t> Apple </w:t>
      </w:r>
      <w:r w:rsidRPr="00CC1CCC">
        <w:rPr>
          <w:lang w:val="ru-RU" w:eastAsia="ru-RU"/>
        </w:rPr>
        <w:t xml:space="preserve">способны работать с цветом, что в те годы было в новинку. Более того, гораздо правдоподобней кажется теория, согласно которой </w:t>
      </w:r>
      <w:r w:rsidRPr="0032316D">
        <w:rPr>
          <w:lang w:eastAsia="ru-RU"/>
        </w:rPr>
        <w:t>Apple</w:t>
      </w:r>
      <w:r w:rsidRPr="00CC1CCC">
        <w:rPr>
          <w:lang w:val="ru-RU" w:eastAsia="ru-RU"/>
        </w:rPr>
        <w:t xml:space="preserve"> в 1998 году отказалась от радужной окраски яблока именно в силу того, что радуга стала восприниматься как неизменная атрибутика секс-меньшинств, что могло навести на не самые приятные сравнения для компании, которая к тому времени активно формировала новый имидж.</w:t>
      </w:r>
    </w:p>
    <w:p w:rsidR="00CC1CCC" w:rsidRPr="00CC1CCC" w:rsidRDefault="00CC1CCC" w:rsidP="00CC1CCC">
      <w:pPr>
        <w:jc w:val="both"/>
        <w:rPr>
          <w:lang w:val="ru-RU" w:eastAsia="ru-RU"/>
        </w:rPr>
      </w:pPr>
      <w:r w:rsidRPr="00CC1CCC">
        <w:rPr>
          <w:lang w:val="ru-RU" w:eastAsia="ru-RU"/>
        </w:rPr>
        <w:t>Интересен тот факт, что Джобса отговаривали от использования радуги. Исключительно по причине того, что стоимость распечатки документов (а также наклеек на дискеты, руководств пользователя и т.п.) с таким количеством цветов в те годы была слишком высокой. Зато выглядела такая продукция не в пример лучше, чем у конкурентов с их монохромными распечатками. С первых же дней своего существования</w:t>
      </w:r>
      <w:r w:rsidRPr="0032316D">
        <w:rPr>
          <w:lang w:eastAsia="ru-RU"/>
        </w:rPr>
        <w:t> Apple</w:t>
      </w:r>
      <w:r w:rsidRPr="00CC1CCC">
        <w:rPr>
          <w:lang w:val="ru-RU" w:eastAsia="ru-RU"/>
        </w:rPr>
        <w:t xml:space="preserve"> привлекала потребителей вниманием к деталям.</w:t>
      </w:r>
    </w:p>
    <w:p w:rsidR="00CC1CCC" w:rsidRPr="00CC1CCC" w:rsidRDefault="00CC1CCC" w:rsidP="00CC1CCC">
      <w:pPr>
        <w:jc w:val="both"/>
        <w:rPr>
          <w:lang w:val="ru-RU" w:eastAsia="ru-RU"/>
        </w:rPr>
      </w:pPr>
      <w:r w:rsidRPr="00CC1CCC">
        <w:rPr>
          <w:lang w:val="ru-RU"/>
        </w:rPr>
        <w:t>Но история наша была бы неполной, если не рассказать того, что дизайнер Роб Янов ничего не получил за свою работу, даже благодарности. Джобсу удалось настолько втереться в доверие к Реджису МакКенне, что тот практически безвозмездно помогал молодой компании, предоставив возможность пользоваться услугами своих работников.</w:t>
      </w:r>
    </w:p>
    <w:p w:rsidR="00CC1CCC" w:rsidRPr="00CC1CCC" w:rsidRDefault="00CC1CCC" w:rsidP="00CC1CCC">
      <w:pPr>
        <w:jc w:val="both"/>
        <w:rPr>
          <w:lang w:val="ru-RU" w:eastAsia="ru-RU"/>
        </w:rPr>
      </w:pPr>
      <w:r w:rsidRPr="00CC1CCC">
        <w:rPr>
          <w:lang w:val="ru-RU" w:eastAsia="ru-RU"/>
        </w:rPr>
        <w:t xml:space="preserve"> Причем замечание о фольклорных мотивах относится не только к самой </w:t>
      </w:r>
      <w:r w:rsidRPr="0048092F">
        <w:rPr>
          <w:b/>
          <w:bCs/>
          <w:lang w:eastAsia="ru-RU"/>
        </w:rPr>
        <w:t>Apple</w:t>
      </w:r>
      <w:r w:rsidRPr="00CC1CCC">
        <w:rPr>
          <w:lang w:val="ru-RU" w:eastAsia="ru-RU"/>
        </w:rPr>
        <w:t xml:space="preserve">, но и к продукции ею производимой. Что и говорить, самый первый созданный ею компьютер — </w:t>
      </w:r>
      <w:r w:rsidRPr="0048092F">
        <w:rPr>
          <w:lang w:eastAsia="ru-RU"/>
        </w:rPr>
        <w:t>Apple</w:t>
      </w:r>
      <w:r w:rsidRPr="00CC1CCC">
        <w:rPr>
          <w:lang w:val="ru-RU" w:eastAsia="ru-RU"/>
        </w:rPr>
        <w:t xml:space="preserve"> 1, с которого все и начиналось в 1976 году, сейчас является настоящей коллекционной ценностью, оцениваемой в сотни тысяч фунтов стерлингов. Многих сейчас удивляет такое отношение к этому уродцу в деревянном ящике. Однако, именно этот компьютер заложил основу индустрии как таковой, именно с оглядкой на него делались впоследствии многочисленные решения от других производителей.</w:t>
      </w:r>
    </w:p>
    <w:p w:rsidR="00CC1CCC" w:rsidRPr="00CC1CCC" w:rsidRDefault="00CC1CCC" w:rsidP="00CC1CCC">
      <w:pPr>
        <w:jc w:val="both"/>
        <w:rPr>
          <w:lang w:val="ru-RU" w:eastAsia="ru-RU"/>
        </w:rPr>
      </w:pPr>
      <w:r w:rsidRPr="00CC1CCC">
        <w:rPr>
          <w:lang w:val="ru-RU" w:eastAsia="ru-RU"/>
        </w:rPr>
        <w:t>Рождение компании произошло от союза технического гения Стефана (Стива) Возняка (</w:t>
      </w:r>
      <w:r w:rsidRPr="0048092F">
        <w:rPr>
          <w:lang w:eastAsia="ru-RU"/>
        </w:rPr>
        <w:t>Stephen</w:t>
      </w:r>
      <w:r w:rsidRPr="00CC1CCC">
        <w:rPr>
          <w:lang w:val="ru-RU" w:eastAsia="ru-RU"/>
        </w:rPr>
        <w:t xml:space="preserve"> </w:t>
      </w:r>
      <w:r w:rsidRPr="0048092F">
        <w:rPr>
          <w:lang w:eastAsia="ru-RU"/>
        </w:rPr>
        <w:t>Wo</w:t>
      </w:r>
      <w:r w:rsidRPr="00CC1CCC">
        <w:rPr>
          <w:lang w:val="ru-RU" w:eastAsia="ru-RU"/>
        </w:rPr>
        <w:t>ź</w:t>
      </w:r>
      <w:r w:rsidRPr="0048092F">
        <w:rPr>
          <w:lang w:eastAsia="ru-RU"/>
        </w:rPr>
        <w:t>niak</w:t>
      </w:r>
      <w:r w:rsidRPr="00CC1CCC">
        <w:rPr>
          <w:lang w:val="ru-RU" w:eastAsia="ru-RU"/>
        </w:rPr>
        <w:t>) и маркетологического гения Стива Джобса (</w:t>
      </w:r>
      <w:r w:rsidRPr="0048092F">
        <w:rPr>
          <w:lang w:eastAsia="ru-RU"/>
        </w:rPr>
        <w:t>Steve</w:t>
      </w:r>
      <w:r w:rsidRPr="00CC1CCC">
        <w:rPr>
          <w:lang w:val="ru-RU" w:eastAsia="ru-RU"/>
        </w:rPr>
        <w:t xml:space="preserve"> </w:t>
      </w:r>
      <w:r w:rsidRPr="0048092F">
        <w:rPr>
          <w:lang w:eastAsia="ru-RU"/>
        </w:rPr>
        <w:t>Jobs</w:t>
      </w:r>
      <w:r w:rsidRPr="00CC1CCC">
        <w:rPr>
          <w:lang w:val="ru-RU" w:eastAsia="ru-RU"/>
        </w:rPr>
        <w:t>). Познакомились они благодаря Биллу Фернандесу (</w:t>
      </w:r>
      <w:r w:rsidRPr="0048092F">
        <w:rPr>
          <w:lang w:eastAsia="ru-RU"/>
        </w:rPr>
        <w:t>Bill</w:t>
      </w:r>
      <w:r w:rsidRPr="00CC1CCC">
        <w:rPr>
          <w:lang w:val="ru-RU" w:eastAsia="ru-RU"/>
        </w:rPr>
        <w:t xml:space="preserve"> </w:t>
      </w:r>
      <w:r w:rsidRPr="0048092F">
        <w:rPr>
          <w:lang w:eastAsia="ru-RU"/>
        </w:rPr>
        <w:t>Fernandez</w:t>
      </w:r>
      <w:r w:rsidRPr="00CC1CCC">
        <w:rPr>
          <w:lang w:val="ru-RU" w:eastAsia="ru-RU"/>
        </w:rPr>
        <w:t>), их общему знакомому, который решил свести будущих партнеров друг с другом, не сомневаясь в том, что они найдут общий язык. 26-летний Возняк тогда учился в университете Беркли, а более молодой Джобс уже закончил школу и пака еще не знал куда приткнуться. Они быстро нашли общий язык — Фернандес оказался прав.</w:t>
      </w:r>
    </w:p>
    <w:p w:rsidR="00CC1CCC" w:rsidRPr="00CC1CCC" w:rsidRDefault="00CC1CCC" w:rsidP="00CC1CCC">
      <w:pPr>
        <w:jc w:val="both"/>
        <w:rPr>
          <w:lang w:val="ru-RU" w:eastAsia="ru-RU"/>
        </w:rPr>
      </w:pPr>
      <w:r w:rsidRPr="00CC1CCC">
        <w:rPr>
          <w:lang w:val="ru-RU" w:eastAsia="ru-RU"/>
        </w:rPr>
        <w:t xml:space="preserve">Создавая компьютер, который впоследствии получит имя </w:t>
      </w:r>
      <w:r w:rsidRPr="0048092F">
        <w:rPr>
          <w:lang w:eastAsia="ru-RU"/>
        </w:rPr>
        <w:t>Apple</w:t>
      </w:r>
      <w:r w:rsidRPr="00CC1CCC">
        <w:rPr>
          <w:lang w:val="ru-RU" w:eastAsia="ru-RU"/>
        </w:rPr>
        <w:t xml:space="preserve"> 1, Возняк даже и не задумывался о какой-либо коммерции. Он просто любил технику и мечтал создать компьютер, с которым сможет работать «любая кухарка». Это был не первый персональный компьютер, но это был первый персональный компьютер, что имел монитор и клавиатуру, а не кучу лампочек и переключателей, как в случае с появившимся ранее </w:t>
      </w:r>
      <w:r w:rsidRPr="0048092F">
        <w:rPr>
          <w:lang w:eastAsia="ru-RU"/>
        </w:rPr>
        <w:t>Altair</w:t>
      </w:r>
      <w:r w:rsidRPr="00CC1CCC">
        <w:rPr>
          <w:lang w:val="ru-RU" w:eastAsia="ru-RU"/>
        </w:rPr>
        <w:t xml:space="preserve"> 8080. К тому же, </w:t>
      </w:r>
      <w:r w:rsidRPr="0048092F">
        <w:rPr>
          <w:lang w:eastAsia="ru-RU"/>
        </w:rPr>
        <w:t>Apple</w:t>
      </w:r>
      <w:r w:rsidRPr="00CC1CCC">
        <w:rPr>
          <w:lang w:val="ru-RU" w:eastAsia="ru-RU"/>
        </w:rPr>
        <w:t xml:space="preserve"> 1 продавался в виде готового устройства, а не набора «собери сам», как в случае с другими моделями.</w:t>
      </w:r>
    </w:p>
    <w:p w:rsidR="00CC1CCC" w:rsidRPr="0048092F" w:rsidRDefault="00CC1CCC" w:rsidP="00CC1CCC">
      <w:pPr>
        <w:jc w:val="both"/>
        <w:rPr>
          <w:lang w:eastAsia="ru-RU"/>
        </w:rPr>
      </w:pPr>
      <w:r w:rsidRPr="0048092F">
        <w:rPr>
          <w:noProof/>
        </w:rPr>
        <w:lastRenderedPageBreak/>
        <w:drawing>
          <wp:inline distT="0" distB="0" distL="0" distR="0" wp14:anchorId="71C94908" wp14:editId="5203B3E9">
            <wp:extent cx="3781425" cy="2178821"/>
            <wp:effectExtent l="0" t="0" r="0" b="0"/>
            <wp:docPr id="136" name="Рисунок 6" descr="Apple 1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1 19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109" cy="2212634"/>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В те годы Возняк все еще работал в</w:t>
      </w:r>
      <w:r w:rsidRPr="0048092F">
        <w:rPr>
          <w:shd w:val="clear" w:color="auto" w:fill="FFFFFF"/>
          <w:lang w:eastAsia="ru-RU"/>
        </w:rPr>
        <w:t> </w:t>
      </w:r>
      <w:hyperlink r:id="rId46" w:history="1">
        <w:r w:rsidRPr="0048092F">
          <w:rPr>
            <w:b/>
            <w:bCs/>
            <w:bdr w:val="none" w:sz="0" w:space="0" w:color="auto" w:frame="1"/>
            <w:shd w:val="clear" w:color="auto" w:fill="FFFFFF"/>
            <w:lang w:eastAsia="ru-RU"/>
          </w:rPr>
          <w:t>Hewlett</w:t>
        </w:r>
        <w:r w:rsidRPr="00CC1CCC">
          <w:rPr>
            <w:b/>
            <w:bCs/>
            <w:bdr w:val="none" w:sz="0" w:space="0" w:color="auto" w:frame="1"/>
            <w:shd w:val="clear" w:color="auto" w:fill="FFFFFF"/>
            <w:lang w:val="ru-RU" w:eastAsia="ru-RU"/>
          </w:rPr>
          <w:t>-</w:t>
        </w:r>
        <w:r w:rsidRPr="0048092F">
          <w:rPr>
            <w:b/>
            <w:bCs/>
            <w:bdr w:val="none" w:sz="0" w:space="0" w:color="auto" w:frame="1"/>
            <w:shd w:val="clear" w:color="auto" w:fill="FFFFFF"/>
            <w:lang w:eastAsia="ru-RU"/>
          </w:rPr>
          <w:t>Packard</w:t>
        </w:r>
      </w:hyperlink>
      <w:r w:rsidRPr="0048092F">
        <w:rPr>
          <w:shd w:val="clear" w:color="auto" w:fill="FFFFFF"/>
          <w:lang w:eastAsia="ru-RU"/>
        </w:rPr>
        <w:t> </w:t>
      </w:r>
      <w:r w:rsidRPr="00CC1CCC">
        <w:rPr>
          <w:shd w:val="clear" w:color="auto" w:fill="FFFFFF"/>
          <w:lang w:val="ru-RU" w:eastAsia="ru-RU"/>
        </w:rPr>
        <w:t>и по условиям контракта все его разработки принадлежали работодателям, которые имели право делать с ним все, что заблагорассудится. Но, к счастью, персональный компьютер совершенно не заинтересовал руководство компании.</w:t>
      </w:r>
    </w:p>
    <w:p w:rsidR="00CC1CCC" w:rsidRPr="0048092F" w:rsidRDefault="00CC1CCC" w:rsidP="00CC1CCC">
      <w:pPr>
        <w:jc w:val="both"/>
        <w:rPr>
          <w:lang w:eastAsia="ru-RU"/>
        </w:rPr>
      </w:pPr>
      <w:r w:rsidRPr="00CC1CCC">
        <w:rPr>
          <w:lang w:val="ru-RU" w:eastAsia="ru-RU"/>
        </w:rPr>
        <w:t>Первый заказ на 50 000 долларов пришел от магазина</w:t>
      </w:r>
      <w:r w:rsidRPr="0048092F">
        <w:rPr>
          <w:lang w:eastAsia="ru-RU"/>
        </w:rPr>
        <w:t> </w:t>
      </w:r>
      <w:r w:rsidRPr="0048092F">
        <w:rPr>
          <w:b/>
          <w:bCs/>
          <w:lang w:eastAsia="ru-RU"/>
        </w:rPr>
        <w:t>Byte</w:t>
      </w:r>
      <w:r w:rsidRPr="00CC1CCC">
        <w:rPr>
          <w:b/>
          <w:bCs/>
          <w:lang w:val="ru-RU" w:eastAsia="ru-RU"/>
        </w:rPr>
        <w:t xml:space="preserve"> </w:t>
      </w:r>
      <w:r w:rsidRPr="0048092F">
        <w:rPr>
          <w:b/>
          <w:bCs/>
          <w:lang w:eastAsia="ru-RU"/>
        </w:rPr>
        <w:t>Shop</w:t>
      </w:r>
      <w:r w:rsidRPr="00CC1CCC">
        <w:rPr>
          <w:lang w:val="ru-RU" w:eastAsia="ru-RU"/>
        </w:rPr>
        <w:t>, который почитается ныне как самый первый компьютерный магазин в истории. Его уже давно не существует, однако, название его вошло в историю, которая, правда, обходит тот факт, насколько выгодным была данная сделка для владельца магазина, которого звали Пол Террелл (</w:t>
      </w:r>
      <w:r w:rsidRPr="0048092F">
        <w:rPr>
          <w:lang w:eastAsia="ru-RU"/>
        </w:rPr>
        <w:t>Paul</w:t>
      </w:r>
      <w:r w:rsidRPr="00CC1CCC">
        <w:rPr>
          <w:lang w:val="ru-RU" w:eastAsia="ru-RU"/>
        </w:rPr>
        <w:t xml:space="preserve"> </w:t>
      </w:r>
      <w:r w:rsidRPr="0048092F">
        <w:rPr>
          <w:lang w:eastAsia="ru-RU"/>
        </w:rPr>
        <w:t>Terrell</w:t>
      </w:r>
      <w:r w:rsidRPr="00CC1CCC">
        <w:rPr>
          <w:lang w:val="ru-RU" w:eastAsia="ru-RU"/>
        </w:rPr>
        <w:t xml:space="preserve">). Продажная стоимость </w:t>
      </w:r>
      <w:r w:rsidRPr="0048092F">
        <w:rPr>
          <w:lang w:eastAsia="ru-RU"/>
        </w:rPr>
        <w:t>Apple</w:t>
      </w:r>
      <w:r w:rsidRPr="00CC1CCC">
        <w:rPr>
          <w:lang w:val="ru-RU" w:eastAsia="ru-RU"/>
        </w:rPr>
        <w:t xml:space="preserve"> 1 была 666 долларов 66 центов (создателям устройство обходилось в 500 долларов). Столь странная цена возникла из любви Возняка к повторяющимся цифрам. </w:t>
      </w:r>
      <w:r w:rsidRPr="0048092F">
        <w:rPr>
          <w:lang w:eastAsia="ru-RU"/>
        </w:rPr>
        <w:t>К 500 просто приплюсовали еще треть, как наценку за работу.</w:t>
      </w:r>
    </w:p>
    <w:p w:rsidR="00CC1CCC" w:rsidRPr="0048092F" w:rsidRDefault="00CC1CCC" w:rsidP="00CC1CCC">
      <w:pPr>
        <w:jc w:val="both"/>
        <w:rPr>
          <w:lang w:eastAsia="ru-RU"/>
        </w:rPr>
      </w:pPr>
      <w:r w:rsidRPr="0048092F">
        <w:rPr>
          <w:noProof/>
        </w:rPr>
        <w:drawing>
          <wp:inline distT="0" distB="0" distL="0" distR="0" wp14:anchorId="7319E328" wp14:editId="432C7CDA">
            <wp:extent cx="4695825" cy="2742173"/>
            <wp:effectExtent l="0" t="0" r="0" b="1270"/>
            <wp:docPr id="137" name="Рисунок 5" descr="Byte Shop 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yte Shop App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7868" cy="2755045"/>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Официально</w:t>
      </w:r>
      <w:r w:rsidRPr="0048092F">
        <w:rPr>
          <w:shd w:val="clear" w:color="auto" w:fill="FFFFFF"/>
          <w:lang w:eastAsia="ru-RU"/>
        </w:rPr>
        <w:t> </w:t>
      </w:r>
      <w:r w:rsidRPr="0048092F">
        <w:rPr>
          <w:b/>
          <w:bCs/>
          <w:shd w:val="clear" w:color="auto" w:fill="FFFFFF"/>
          <w:lang w:eastAsia="ru-RU"/>
        </w:rPr>
        <w:t>Apple</w:t>
      </w:r>
      <w:r w:rsidRPr="00CC1CCC">
        <w:rPr>
          <w:b/>
          <w:bCs/>
          <w:shd w:val="clear" w:color="auto" w:fill="FFFFFF"/>
          <w:lang w:val="ru-RU" w:eastAsia="ru-RU"/>
        </w:rPr>
        <w:t xml:space="preserve"> </w:t>
      </w:r>
      <w:r w:rsidRPr="0048092F">
        <w:rPr>
          <w:b/>
          <w:bCs/>
          <w:shd w:val="clear" w:color="auto" w:fill="FFFFFF"/>
          <w:lang w:eastAsia="ru-RU"/>
        </w:rPr>
        <w:t>Computers</w:t>
      </w:r>
      <w:r w:rsidRPr="0048092F">
        <w:rPr>
          <w:shd w:val="clear" w:color="auto" w:fill="FFFFFF"/>
          <w:lang w:eastAsia="ru-RU"/>
        </w:rPr>
        <w:t> </w:t>
      </w:r>
      <w:r w:rsidRPr="00CC1CCC">
        <w:rPr>
          <w:shd w:val="clear" w:color="auto" w:fill="FFFFFF"/>
          <w:lang w:val="ru-RU" w:eastAsia="ru-RU"/>
        </w:rPr>
        <w:t>была основана 1 апреля 1976 года. На самом деле основателей было трое. К знаменитой парочке присоединился их знакомый Рон Вейн (</w:t>
      </w:r>
      <w:r w:rsidRPr="0048092F">
        <w:rPr>
          <w:shd w:val="clear" w:color="auto" w:fill="FFFFFF"/>
          <w:lang w:eastAsia="ru-RU"/>
        </w:rPr>
        <w:t>Ronald</w:t>
      </w:r>
      <w:r w:rsidRPr="00CC1CCC">
        <w:rPr>
          <w:shd w:val="clear" w:color="auto" w:fill="FFFFFF"/>
          <w:lang w:val="ru-RU" w:eastAsia="ru-RU"/>
        </w:rPr>
        <w:t xml:space="preserve"> </w:t>
      </w:r>
      <w:r w:rsidRPr="0048092F">
        <w:rPr>
          <w:shd w:val="clear" w:color="auto" w:fill="FFFFFF"/>
          <w:lang w:eastAsia="ru-RU"/>
        </w:rPr>
        <w:t>Wayne</w:t>
      </w:r>
      <w:r w:rsidRPr="00CC1CCC">
        <w:rPr>
          <w:shd w:val="clear" w:color="auto" w:fill="FFFFFF"/>
          <w:lang w:val="ru-RU" w:eastAsia="ru-RU"/>
        </w:rPr>
        <w:t xml:space="preserve">), работавший вместе с Джобсом в </w:t>
      </w:r>
      <w:r w:rsidRPr="0048092F">
        <w:rPr>
          <w:shd w:val="clear" w:color="auto" w:fill="FFFFFF"/>
          <w:lang w:eastAsia="ru-RU"/>
        </w:rPr>
        <w:t>Atari</w:t>
      </w:r>
      <w:r w:rsidRPr="00CC1CCC">
        <w:rPr>
          <w:shd w:val="clear" w:color="auto" w:fill="FFFFFF"/>
          <w:lang w:val="ru-RU" w:eastAsia="ru-RU"/>
        </w:rPr>
        <w:t>. Ему принадлежало тогда 10% акций</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 xml:space="preserve">и занимался он юридическими и бумажными вопросами. Впрочем, проработал он в компании совсем недолго — как только </w:t>
      </w:r>
      <w:r w:rsidRPr="00CC1CCC">
        <w:rPr>
          <w:shd w:val="clear" w:color="auto" w:fill="FFFFFF"/>
          <w:lang w:val="ru-RU" w:eastAsia="ru-RU"/>
        </w:rPr>
        <w:lastRenderedPageBreak/>
        <w:t>основные юридические вопросы были решены, Вейн покинул</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и отказался от своей доли (которая уже через десять лет измерялась сотнями миллионов долларов).</w:t>
      </w:r>
    </w:p>
    <w:p w:rsidR="00CC1CCC" w:rsidRPr="00CC1CCC" w:rsidRDefault="00CC1CCC" w:rsidP="00CC1CCC">
      <w:pPr>
        <w:jc w:val="both"/>
        <w:rPr>
          <w:lang w:val="ru-RU" w:eastAsia="ru-RU"/>
        </w:rPr>
      </w:pPr>
      <w:r w:rsidRPr="00CC1CCC">
        <w:rPr>
          <w:lang w:val="ru-RU" w:eastAsia="ru-RU"/>
        </w:rPr>
        <w:t xml:space="preserve">Модель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(1977 год) оказалась настоящим шедевром. Это был первый компьютер, что выпускался компанией серийно. На её основе создавались впоследствии многие другие модели персональных компьютеров. К примеру, многие разработки ПК в СССР базировались именно на </w:t>
      </w:r>
      <w:r w:rsidRPr="0048092F">
        <w:rPr>
          <w:lang w:eastAsia="ru-RU"/>
        </w:rPr>
        <w:t>Apple</w:t>
      </w:r>
      <w:r w:rsidRPr="00CC1CCC">
        <w:rPr>
          <w:lang w:val="ru-RU" w:eastAsia="ru-RU"/>
        </w:rPr>
        <w:t xml:space="preserve"> </w:t>
      </w:r>
      <w:r w:rsidRPr="0048092F">
        <w:rPr>
          <w:lang w:eastAsia="ru-RU"/>
        </w:rPr>
        <w:t>II</w:t>
      </w:r>
      <w:r w:rsidRPr="00CC1CCC">
        <w:rPr>
          <w:lang w:val="ru-RU" w:eastAsia="ru-RU"/>
        </w:rPr>
        <w:t>. Компьютер в корпусе, формы которого были позаимствованы у популярного в те годы кассетного магнитофона, пришелся по душе многим пользователям тех лет. Он прекрасно смотрелся и в офисе, и в университете. Модель продавалась до начала 90-х годов, лишь с незначительными изменениями в конструкции.</w:t>
      </w:r>
    </w:p>
    <w:tbl>
      <w:tblPr>
        <w:tblW w:w="5707"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5707"/>
      </w:tblGrid>
      <w:tr w:rsidR="00CC1CCC" w:rsidRPr="0048092F" w:rsidTr="00BF5761">
        <w:trPr>
          <w:trHeight w:val="3875"/>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both"/>
              <w:rPr>
                <w:lang w:eastAsia="ru-RU"/>
              </w:rPr>
            </w:pPr>
            <w:r w:rsidRPr="0048092F">
              <w:rPr>
                <w:noProof/>
              </w:rPr>
              <w:drawing>
                <wp:inline distT="0" distB="0" distL="0" distR="0" wp14:anchorId="1CBE92D6" wp14:editId="5613D4D6">
                  <wp:extent cx="3019425" cy="2317409"/>
                  <wp:effectExtent l="0" t="0" r="0" b="6985"/>
                  <wp:docPr id="138" name="Рисунок 4" descr="Apple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I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4583" cy="2321368"/>
                          </a:xfrm>
                          <a:prstGeom prst="rect">
                            <a:avLst/>
                          </a:prstGeom>
                          <a:noFill/>
                          <a:ln>
                            <a:noFill/>
                          </a:ln>
                        </pic:spPr>
                      </pic:pic>
                    </a:graphicData>
                  </a:graphic>
                </wp:inline>
              </w:drawing>
            </w:r>
          </w:p>
        </w:tc>
      </w:tr>
      <w:tr w:rsidR="00CC1CCC" w:rsidRPr="0021215F" w:rsidTr="00BF5761">
        <w:trPr>
          <w:trHeight w:val="374"/>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jc w:val="both"/>
              <w:rPr>
                <w:lang w:val="ru-RU" w:eastAsia="ru-RU"/>
              </w:rPr>
            </w:pPr>
            <w:r w:rsidRPr="00CC1CCC">
              <w:rPr>
                <w:bdr w:val="none" w:sz="0" w:space="0" w:color="auto" w:frame="1"/>
                <w:lang w:val="ru-RU" w:eastAsia="ru-RU"/>
              </w:rPr>
              <w:t xml:space="preserve">Одна из модификаций </w:t>
            </w:r>
            <w:r w:rsidRPr="0048092F">
              <w:rPr>
                <w:bdr w:val="none" w:sz="0" w:space="0" w:color="auto" w:frame="1"/>
                <w:lang w:eastAsia="ru-RU"/>
              </w:rPr>
              <w:t>Apple</w:t>
            </w:r>
            <w:r w:rsidRPr="00CC1CCC">
              <w:rPr>
                <w:bdr w:val="none" w:sz="0" w:space="0" w:color="auto" w:frame="1"/>
                <w:lang w:val="ru-RU" w:eastAsia="ru-RU"/>
              </w:rPr>
              <w:t xml:space="preserve"> </w:t>
            </w:r>
            <w:r w:rsidRPr="0048092F">
              <w:rPr>
                <w:bdr w:val="none" w:sz="0" w:space="0" w:color="auto" w:frame="1"/>
                <w:lang w:eastAsia="ru-RU"/>
              </w:rPr>
              <w:t>II</w:t>
            </w:r>
          </w:p>
        </w:tc>
      </w:tr>
    </w:tbl>
    <w:p w:rsidR="00CC1CCC" w:rsidRPr="00CC1CCC" w:rsidRDefault="00CC1CCC" w:rsidP="00CC1CCC">
      <w:pPr>
        <w:jc w:val="both"/>
        <w:rPr>
          <w:lang w:val="ru-RU" w:eastAsia="ru-RU"/>
        </w:rPr>
      </w:pPr>
      <w:r w:rsidRPr="00CC1CCC">
        <w:rPr>
          <w:shd w:val="clear" w:color="auto" w:fill="FFFFFF"/>
          <w:lang w:val="ru-RU" w:eastAsia="ru-RU"/>
        </w:rPr>
        <w:t xml:space="preserve">А вот проект </w:t>
      </w:r>
      <w:r w:rsidRPr="0048092F">
        <w:rPr>
          <w:shd w:val="clear" w:color="auto" w:fill="FFFFFF"/>
          <w:lang w:eastAsia="ru-RU"/>
        </w:rPr>
        <w:t>Apple</w:t>
      </w:r>
      <w:r w:rsidRPr="00CC1CCC">
        <w:rPr>
          <w:shd w:val="clear" w:color="auto" w:fill="FFFFFF"/>
          <w:lang w:val="ru-RU" w:eastAsia="ru-RU"/>
        </w:rPr>
        <w:t xml:space="preserve"> </w:t>
      </w:r>
      <w:r w:rsidRPr="0048092F">
        <w:rPr>
          <w:shd w:val="clear" w:color="auto" w:fill="FFFFFF"/>
          <w:lang w:eastAsia="ru-RU"/>
        </w:rPr>
        <w:t>III</w:t>
      </w:r>
      <w:r w:rsidRPr="00CC1CCC">
        <w:rPr>
          <w:shd w:val="clear" w:color="auto" w:fill="FFFFFF"/>
          <w:lang w:val="ru-RU" w:eastAsia="ru-RU"/>
        </w:rPr>
        <w:t xml:space="preserve"> (1980 год) оказался провальным. Джобс настоял на избавлении от вентиляторов, справедливо полагая, что они будут мешать своим шумом. Вот только в результате получилось крайне ненадежное, склонное к перегреву устройство. К тому же, спешка, в которой оно собиралось, привела к резкому падению качества. Все это и привело к провалу на рынке.</w:t>
      </w:r>
    </w:p>
    <w:p w:rsidR="00CC1CCC" w:rsidRPr="00CC1CCC" w:rsidRDefault="00CC1CCC" w:rsidP="00CC1CCC">
      <w:pPr>
        <w:jc w:val="both"/>
        <w:rPr>
          <w:lang w:val="ru-RU" w:eastAsia="ru-RU"/>
        </w:rPr>
      </w:pPr>
      <w:r w:rsidRPr="00CC1CCC">
        <w:rPr>
          <w:lang w:val="ru-RU" w:eastAsia="ru-RU"/>
        </w:rPr>
        <w:t xml:space="preserve">Пока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приносила деньги, компания занималась новыми проектами —</w:t>
      </w:r>
      <w:r w:rsidRPr="0048092F">
        <w:rPr>
          <w:lang w:eastAsia="ru-RU"/>
        </w:rPr>
        <w:t> </w:t>
      </w:r>
      <w:r w:rsidRPr="0048092F">
        <w:rPr>
          <w:b/>
          <w:bCs/>
          <w:lang w:eastAsia="ru-RU"/>
        </w:rPr>
        <w:t>Lisa</w:t>
      </w:r>
      <w:r w:rsidRPr="0048092F">
        <w:rPr>
          <w:lang w:eastAsia="ru-RU"/>
        </w:rPr>
        <w:t> </w:t>
      </w:r>
      <w:r w:rsidRPr="00CC1CCC">
        <w:rPr>
          <w:lang w:val="ru-RU" w:eastAsia="ru-RU"/>
        </w:rPr>
        <w:t xml:space="preserve">и </w:t>
      </w:r>
      <w:r w:rsidRPr="0048092F">
        <w:rPr>
          <w:b/>
          <w:bCs/>
          <w:lang w:eastAsia="ru-RU"/>
        </w:rPr>
        <w:t>Macintosh</w:t>
      </w:r>
      <w:r w:rsidRPr="00CC1CCC">
        <w:rPr>
          <w:lang w:val="ru-RU" w:eastAsia="ru-RU"/>
        </w:rPr>
        <w:t>, главной особенностью которых было наличие графического интерфейса, благополучно позаимствованного у</w:t>
      </w:r>
      <w:r w:rsidRPr="0048092F">
        <w:rPr>
          <w:lang w:eastAsia="ru-RU"/>
        </w:rPr>
        <w:t> </w:t>
      </w:r>
      <w:hyperlink r:id="rId49" w:history="1">
        <w:r w:rsidRPr="0048092F">
          <w:rPr>
            <w:b/>
            <w:bCs/>
            <w:bdr w:val="none" w:sz="0" w:space="0" w:color="auto" w:frame="1"/>
            <w:lang w:eastAsia="ru-RU"/>
          </w:rPr>
          <w:t>Xerox</w:t>
        </w:r>
      </w:hyperlink>
      <w:r w:rsidRPr="0048092F">
        <w:rPr>
          <w:lang w:eastAsia="ru-RU"/>
        </w:rPr>
        <w:t> </w:t>
      </w:r>
      <w:r w:rsidRPr="00CC1CCC">
        <w:rPr>
          <w:lang w:val="ru-RU" w:eastAsia="ru-RU"/>
        </w:rPr>
        <w:t>(позже, таким же путем появится и</w:t>
      </w:r>
      <w:r w:rsidRPr="0048092F">
        <w:rPr>
          <w:lang w:eastAsia="ru-RU"/>
        </w:rPr>
        <w:t> </w:t>
      </w:r>
      <w:r w:rsidRPr="0048092F">
        <w:rPr>
          <w:b/>
          <w:bCs/>
          <w:lang w:eastAsia="ru-RU"/>
        </w:rPr>
        <w:t>MS</w:t>
      </w:r>
      <w:r w:rsidRPr="00CC1CCC">
        <w:rPr>
          <w:b/>
          <w:bCs/>
          <w:lang w:val="ru-RU" w:eastAsia="ru-RU"/>
        </w:rPr>
        <w:t xml:space="preserve"> </w:t>
      </w:r>
      <w:r w:rsidRPr="0048092F">
        <w:rPr>
          <w:b/>
          <w:bCs/>
          <w:lang w:eastAsia="ru-RU"/>
        </w:rPr>
        <w:t>Windows</w:t>
      </w:r>
      <w:r w:rsidRPr="00CC1CCC">
        <w:rPr>
          <w:lang w:val="ru-RU" w:eastAsia="ru-RU"/>
        </w:rPr>
        <w:t>). Первый проект, названный в честь дочери Джобса, канул в Лету, второму, что был назван в честь сорта недорогих, но популярных яблок, суждено было стать новой легендой. В продаже</w:t>
      </w:r>
      <w:r w:rsidRPr="0048092F">
        <w:rPr>
          <w:lang w:eastAsia="ru-RU"/>
        </w:rPr>
        <w:t> </w:t>
      </w:r>
      <w:r w:rsidRPr="00CC1CCC">
        <w:rPr>
          <w:b/>
          <w:bCs/>
          <w:lang w:val="ru-RU" w:eastAsia="ru-RU"/>
        </w:rPr>
        <w:t>Мас</w:t>
      </w:r>
      <w:r w:rsidRPr="0048092F">
        <w:rPr>
          <w:lang w:eastAsia="ru-RU"/>
        </w:rPr>
        <w:t> </w:t>
      </w:r>
      <w:r w:rsidRPr="00CC1CCC">
        <w:rPr>
          <w:lang w:val="ru-RU" w:eastAsia="ru-RU"/>
        </w:rPr>
        <w:t>появился в 1984 году, чему предшествовал знаменитый рекламный ролик «1984», который до сих пор считается примером того, какой должна быть реклама. Первый</w:t>
      </w:r>
      <w:r w:rsidRPr="0048092F">
        <w:rPr>
          <w:lang w:eastAsia="ru-RU"/>
        </w:rPr>
        <w:t> </w:t>
      </w:r>
      <w:r w:rsidRPr="0048092F">
        <w:rPr>
          <w:b/>
          <w:bCs/>
          <w:lang w:eastAsia="ru-RU"/>
        </w:rPr>
        <w:t>Macintosh</w:t>
      </w:r>
      <w:r w:rsidRPr="0048092F">
        <w:rPr>
          <w:lang w:eastAsia="ru-RU"/>
        </w:rPr>
        <w:t> </w:t>
      </w:r>
      <w:r w:rsidRPr="00CC1CCC">
        <w:rPr>
          <w:lang w:val="ru-RU" w:eastAsia="ru-RU"/>
        </w:rPr>
        <w:t>не был самым удачным с технической точки зрения компьютером. Скорее наоборот, красивый внешне, он являл собой настоящее скопище проблем, на устранение которых ушло немало времени. Однако, высокое уважение, которым пользовалась</w:t>
      </w:r>
      <w:r w:rsidRPr="0048092F">
        <w:rPr>
          <w:lang w:eastAsia="ru-RU"/>
        </w:rPr>
        <w:t> </w:t>
      </w:r>
      <w:r w:rsidRPr="0048092F">
        <w:rPr>
          <w:b/>
          <w:bCs/>
          <w:lang w:eastAsia="ru-RU"/>
        </w:rPr>
        <w:t>Apple</w:t>
      </w:r>
      <w:r w:rsidRPr="00CC1CCC">
        <w:rPr>
          <w:lang w:val="ru-RU" w:eastAsia="ru-RU"/>
        </w:rPr>
        <w:t>, позволило ей превзойти все невзгоды. А постепенное превращение «Мака» в настоящий рабочий инструмент, сделало этот компьютер одним из самых популярных. Для него создали программные пакеты такие компании, как</w:t>
      </w:r>
      <w:r w:rsidRPr="0048092F">
        <w:rPr>
          <w:lang w:eastAsia="ru-RU"/>
        </w:rPr>
        <w:t> </w:t>
      </w:r>
      <w:hyperlink r:id="rId50" w:history="1">
        <w:r w:rsidRPr="0048092F">
          <w:rPr>
            <w:b/>
            <w:bCs/>
            <w:bdr w:val="none" w:sz="0" w:space="0" w:color="auto" w:frame="1"/>
            <w:lang w:eastAsia="ru-RU"/>
          </w:rPr>
          <w:t>Aldus</w:t>
        </w:r>
      </w:hyperlink>
      <w:r w:rsidRPr="0048092F">
        <w:rPr>
          <w:lang w:eastAsia="ru-RU"/>
        </w:rPr>
        <w:t> </w:t>
      </w:r>
      <w:r w:rsidRPr="00CC1CCC">
        <w:rPr>
          <w:lang w:val="ru-RU" w:eastAsia="ru-RU"/>
        </w:rPr>
        <w:t xml:space="preserve">(программа </w:t>
      </w:r>
      <w:r w:rsidRPr="00CC1CCC">
        <w:rPr>
          <w:lang w:val="ru-RU" w:eastAsia="ru-RU"/>
        </w:rPr>
        <w:lastRenderedPageBreak/>
        <w:t>настольной верстки</w:t>
      </w:r>
      <w:r w:rsidRPr="0048092F">
        <w:rPr>
          <w:lang w:eastAsia="ru-RU"/>
        </w:rPr>
        <w:t> </w:t>
      </w:r>
      <w:r w:rsidRPr="0048092F">
        <w:rPr>
          <w:b/>
          <w:bCs/>
          <w:lang w:eastAsia="ru-RU"/>
        </w:rPr>
        <w:t>Page</w:t>
      </w:r>
      <w:r w:rsidRPr="00CC1CCC">
        <w:rPr>
          <w:b/>
          <w:bCs/>
          <w:lang w:val="ru-RU" w:eastAsia="ru-RU"/>
        </w:rPr>
        <w:t xml:space="preserve"> </w:t>
      </w:r>
      <w:r w:rsidRPr="0048092F">
        <w:rPr>
          <w:b/>
          <w:bCs/>
          <w:lang w:eastAsia="ru-RU"/>
        </w:rPr>
        <w:t>Maker</w:t>
      </w:r>
      <w:r w:rsidRPr="00CC1CCC">
        <w:rPr>
          <w:lang w:val="ru-RU" w:eastAsia="ru-RU"/>
        </w:rPr>
        <w:t>) и</w:t>
      </w:r>
      <w:r w:rsidRPr="0048092F">
        <w:rPr>
          <w:lang w:eastAsia="ru-RU"/>
        </w:rPr>
        <w:t> </w:t>
      </w:r>
      <w:hyperlink r:id="rId51" w:history="1">
        <w:r w:rsidRPr="0048092F">
          <w:rPr>
            <w:b/>
            <w:bCs/>
            <w:bdr w:val="none" w:sz="0" w:space="0" w:color="auto" w:frame="1"/>
            <w:lang w:eastAsia="ru-RU"/>
          </w:rPr>
          <w:t>Microsoft</w:t>
        </w:r>
      </w:hyperlink>
      <w:r w:rsidRPr="00CC1CCC">
        <w:rPr>
          <w:lang w:val="ru-RU" w:eastAsia="ru-RU"/>
        </w:rPr>
        <w:t xml:space="preserve"> (электронные таблицы</w:t>
      </w:r>
      <w:r w:rsidRPr="0048092F">
        <w:rPr>
          <w:lang w:eastAsia="ru-RU"/>
        </w:rPr>
        <w:t> </w:t>
      </w:r>
      <w:r w:rsidRPr="0048092F">
        <w:rPr>
          <w:b/>
          <w:bCs/>
          <w:lang w:eastAsia="ru-RU"/>
        </w:rPr>
        <w:t>Exel</w:t>
      </w:r>
      <w:r w:rsidRPr="00CC1CCC">
        <w:rPr>
          <w:lang w:val="ru-RU" w:eastAsia="ru-RU"/>
        </w:rPr>
        <w:t>). Аналоги данного ПО на РС появились лишь по прошествии некоторого времени.</w:t>
      </w:r>
    </w:p>
    <w:p w:rsidR="00CC1CCC" w:rsidRPr="00CC1CCC" w:rsidRDefault="00CC1CCC" w:rsidP="00CC1CCC">
      <w:pPr>
        <w:jc w:val="both"/>
        <w:rPr>
          <w:lang w:val="ru-RU" w:eastAsia="ru-RU"/>
        </w:rPr>
      </w:pPr>
      <w:r w:rsidRPr="00CC1CCC">
        <w:rPr>
          <w:shd w:val="clear" w:color="auto" w:fill="FFFFFF"/>
          <w:lang w:val="ru-RU" w:eastAsia="ru-RU"/>
        </w:rPr>
        <w:t>В 1985 году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покидает Стив Джобс. Покидает, чтобы вновь вернуться по прошествии десятилетия и возродить свое, впавшее к тому времени в уныние, детище. Впрочем, слово уныние тут не совсем уместно. Сам Джобс отметил впоследствии, как он был удивлен и обрадован тому, что вернувшись в</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увидел, что в ней по прежнему работает множество действительно интересных людей и талантливейших инженеров, которые в свое время принимали участие в создании множества интересных проектов. Сейчас принято считать, что Джобс вернулся в компанию, которая умирала. Но это неверно. Да, дела 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шли не самым лучшим образом, однако, тогдашнему СЕО Джилу Амелио (</w:t>
      </w:r>
      <w:r w:rsidRPr="0048092F">
        <w:rPr>
          <w:shd w:val="clear" w:color="auto" w:fill="FFFFFF"/>
          <w:lang w:eastAsia="ru-RU"/>
        </w:rPr>
        <w:t>Gil</w:t>
      </w:r>
      <w:r w:rsidRPr="00CC1CCC">
        <w:rPr>
          <w:shd w:val="clear" w:color="auto" w:fill="FFFFFF"/>
          <w:lang w:val="ru-RU" w:eastAsia="ru-RU"/>
        </w:rPr>
        <w:t xml:space="preserve"> </w:t>
      </w:r>
      <w:r w:rsidRPr="0048092F">
        <w:rPr>
          <w:shd w:val="clear" w:color="auto" w:fill="FFFFFF"/>
          <w:lang w:eastAsia="ru-RU"/>
        </w:rPr>
        <w:t>Amelio</w:t>
      </w:r>
      <w:r w:rsidRPr="00CC1CCC">
        <w:rPr>
          <w:shd w:val="clear" w:color="auto" w:fill="FFFFFF"/>
          <w:lang w:val="ru-RU" w:eastAsia="ru-RU"/>
        </w:rPr>
        <w:t>)</w:t>
      </w:r>
      <w:r w:rsidRPr="0048092F">
        <w:rPr>
          <w:shd w:val="clear" w:color="auto" w:fill="FFFFFF"/>
          <w:lang w:eastAsia="ru-RU"/>
        </w:rPr>
        <w:t> </w:t>
      </w:r>
      <w:hyperlink r:id="rId52" w:history="1">
        <w:r w:rsidRPr="00CC1CCC">
          <w:rPr>
            <w:bdr w:val="none" w:sz="0" w:space="0" w:color="auto" w:frame="1"/>
            <w:shd w:val="clear" w:color="auto" w:fill="FFFFFF"/>
            <w:lang w:val="ru-RU" w:eastAsia="ru-RU"/>
          </w:rPr>
          <w:t>удалось добиться</w:t>
        </w:r>
      </w:hyperlink>
      <w:r w:rsidRPr="0048092F">
        <w:rPr>
          <w:shd w:val="clear" w:color="auto" w:fill="FFFFFF"/>
          <w:lang w:eastAsia="ru-RU"/>
        </w:rPr>
        <w:t> </w:t>
      </w:r>
      <w:r w:rsidRPr="00CC1CCC">
        <w:rPr>
          <w:shd w:val="clear" w:color="auto" w:fill="FFFFFF"/>
          <w:lang w:val="ru-RU" w:eastAsia="ru-RU"/>
        </w:rPr>
        <w:t>очень многого, у компании не было долгов, она приносила хоть и небольшую, но прибыль.</w:t>
      </w:r>
    </w:p>
    <w:p w:rsidR="00CC1CCC" w:rsidRPr="00CC1CCC" w:rsidRDefault="00CC1CCC" w:rsidP="00CC1CCC">
      <w:pPr>
        <w:jc w:val="both"/>
        <w:rPr>
          <w:lang w:val="ru-RU" w:eastAsia="ru-RU"/>
        </w:rPr>
      </w:pPr>
      <w:r w:rsidRPr="00CC1CCC">
        <w:rPr>
          <w:lang w:val="ru-RU" w:eastAsia="ru-RU"/>
        </w:rPr>
        <w:t xml:space="preserve">За время отсутствия Джобса, компания создала такие решения, как ноутбуки </w:t>
      </w:r>
      <w:hyperlink r:id="rId53" w:history="1">
        <w:r w:rsidRPr="00874265">
          <w:rPr>
            <w:b/>
            <w:bCs/>
            <w:bdr w:val="none" w:sz="0" w:space="0" w:color="auto" w:frame="1"/>
            <w:lang w:eastAsia="ru-RU"/>
          </w:rPr>
          <w:t>PowerBook</w:t>
        </w:r>
      </w:hyperlink>
      <w:r w:rsidRPr="00874265">
        <w:rPr>
          <w:lang w:eastAsia="ru-RU"/>
        </w:rPr>
        <w:t> </w:t>
      </w:r>
      <w:r w:rsidRPr="00CC1CCC">
        <w:rPr>
          <w:lang w:val="ru-RU" w:eastAsia="ru-RU"/>
        </w:rPr>
        <w:t>и карманные компьютеры</w:t>
      </w:r>
      <w:r w:rsidRPr="00874265">
        <w:rPr>
          <w:lang w:eastAsia="ru-RU"/>
        </w:rPr>
        <w:t> </w:t>
      </w:r>
      <w:hyperlink r:id="rId54" w:history="1">
        <w:r w:rsidRPr="00874265">
          <w:rPr>
            <w:b/>
            <w:bCs/>
            <w:bdr w:val="none" w:sz="0" w:space="0" w:color="auto" w:frame="1"/>
            <w:lang w:eastAsia="ru-RU"/>
          </w:rPr>
          <w:t>Newton</w:t>
        </w:r>
      </w:hyperlink>
      <w:r w:rsidRPr="00CC1CCC">
        <w:rPr>
          <w:lang w:val="ru-RU" w:eastAsia="ru-RU"/>
        </w:rPr>
        <w:t>. Первые исключительно популярны и в наши дни под именем</w:t>
      </w:r>
      <w:r w:rsidRPr="00874265">
        <w:rPr>
          <w:lang w:eastAsia="ru-RU"/>
        </w:rPr>
        <w:t> </w:t>
      </w:r>
      <w:hyperlink r:id="rId55" w:history="1">
        <w:r w:rsidRPr="00874265">
          <w:rPr>
            <w:b/>
            <w:bCs/>
            <w:bdr w:val="none" w:sz="0" w:space="0" w:color="auto" w:frame="1"/>
            <w:lang w:eastAsia="ru-RU"/>
          </w:rPr>
          <w:t>MacBook</w:t>
        </w:r>
        <w:r w:rsidRPr="00CC1CCC">
          <w:rPr>
            <w:b/>
            <w:bCs/>
            <w:bdr w:val="none" w:sz="0" w:space="0" w:color="auto" w:frame="1"/>
            <w:lang w:val="ru-RU" w:eastAsia="ru-RU"/>
          </w:rPr>
          <w:t xml:space="preserve"> </w:t>
        </w:r>
        <w:r w:rsidRPr="00874265">
          <w:rPr>
            <w:b/>
            <w:bCs/>
            <w:bdr w:val="none" w:sz="0" w:space="0" w:color="auto" w:frame="1"/>
            <w:lang w:eastAsia="ru-RU"/>
          </w:rPr>
          <w:t>Pro</w:t>
        </w:r>
      </w:hyperlink>
      <w:r w:rsidRPr="00CC1CCC">
        <w:rPr>
          <w:lang w:val="ru-RU" w:eastAsia="ru-RU"/>
        </w:rPr>
        <w:t>, второй реинкарнировался в 2010 году как</w:t>
      </w:r>
      <w:r w:rsidRPr="00874265">
        <w:rPr>
          <w:lang w:eastAsia="ru-RU"/>
        </w:rPr>
        <w:t> </w:t>
      </w:r>
      <w:hyperlink r:id="rId56" w:history="1">
        <w:r w:rsidRPr="00874265">
          <w:rPr>
            <w:b/>
            <w:bCs/>
            <w:bdr w:val="none" w:sz="0" w:space="0" w:color="auto" w:frame="1"/>
            <w:lang w:eastAsia="ru-RU"/>
          </w:rPr>
          <w:t>iPad</w:t>
        </w:r>
      </w:hyperlink>
      <w:r w:rsidRPr="00CC1CCC">
        <w:rPr>
          <w:lang w:val="ru-RU" w:eastAsia="ru-RU"/>
        </w:rPr>
        <w:t xml:space="preserve">. </w:t>
      </w:r>
    </w:p>
    <w:p w:rsidR="00CC1CCC" w:rsidRPr="00CC1CCC" w:rsidRDefault="00CC1CCC" w:rsidP="00CC1CCC">
      <w:pPr>
        <w:jc w:val="both"/>
        <w:rPr>
          <w:lang w:val="ru-RU" w:eastAsia="ru-RU"/>
        </w:rPr>
      </w:pPr>
      <w:r w:rsidRPr="00CC1CCC">
        <w:rPr>
          <w:shd w:val="clear" w:color="auto" w:fill="FFFFFF"/>
          <w:lang w:val="ru-RU" w:eastAsia="ru-RU"/>
        </w:rPr>
        <w:t>Возвращение Джобса привело к созданию таких продуктов, как</w:t>
      </w:r>
      <w:r w:rsidRPr="0048092F">
        <w:rPr>
          <w:shd w:val="clear" w:color="auto" w:fill="FFFFFF"/>
          <w:lang w:eastAsia="ru-RU"/>
        </w:rPr>
        <w:t> </w:t>
      </w:r>
      <w:hyperlink r:id="rId57" w:history="1">
        <w:r w:rsidRPr="0048092F">
          <w:rPr>
            <w:b/>
            <w:bCs/>
            <w:bdr w:val="none" w:sz="0" w:space="0" w:color="auto" w:frame="1"/>
            <w:shd w:val="clear" w:color="auto" w:fill="FFFFFF"/>
            <w:lang w:eastAsia="ru-RU"/>
          </w:rPr>
          <w:t>iBook</w:t>
        </w:r>
      </w:hyperlink>
      <w:r w:rsidRPr="0048092F">
        <w:rPr>
          <w:shd w:val="clear" w:color="auto" w:fill="FFFFFF"/>
          <w:lang w:eastAsia="ru-RU"/>
        </w:rPr>
        <w:t> </w:t>
      </w:r>
      <w:r w:rsidRPr="00CC1CCC">
        <w:rPr>
          <w:shd w:val="clear" w:color="auto" w:fill="FFFFFF"/>
          <w:lang w:val="ru-RU" w:eastAsia="ru-RU"/>
        </w:rPr>
        <w:t>(ныне</w:t>
      </w:r>
      <w:r w:rsidRPr="0048092F">
        <w:rPr>
          <w:shd w:val="clear" w:color="auto" w:fill="FFFFFF"/>
          <w:lang w:eastAsia="ru-RU"/>
        </w:rPr>
        <w:t> </w:t>
      </w:r>
      <w:hyperlink r:id="rId58" w:history="1">
        <w:r w:rsidRPr="0048092F">
          <w:rPr>
            <w:b/>
            <w:bCs/>
            <w:bdr w:val="none" w:sz="0" w:space="0" w:color="auto" w:frame="1"/>
            <w:shd w:val="clear" w:color="auto" w:fill="FFFFFF"/>
            <w:lang w:eastAsia="ru-RU"/>
          </w:rPr>
          <w:t>MacBook</w:t>
        </w:r>
      </w:hyperlink>
      <w:r w:rsidRPr="00CC1CCC">
        <w:rPr>
          <w:shd w:val="clear" w:color="auto" w:fill="FFFFFF"/>
          <w:lang w:val="ru-RU" w:eastAsia="ru-RU"/>
        </w:rPr>
        <w:t xml:space="preserve">), </w:t>
      </w:r>
      <w:hyperlink r:id="rId59" w:history="1">
        <w:r w:rsidRPr="0048092F">
          <w:rPr>
            <w:b/>
            <w:bCs/>
            <w:bdr w:val="none" w:sz="0" w:space="0" w:color="auto" w:frame="1"/>
            <w:shd w:val="clear" w:color="auto" w:fill="FFFFFF"/>
            <w:lang w:eastAsia="ru-RU"/>
          </w:rPr>
          <w:t>iMac</w:t>
        </w:r>
      </w:hyperlink>
      <w:r w:rsidRPr="0048092F">
        <w:rPr>
          <w:shd w:val="clear" w:color="auto" w:fill="FFFFFF"/>
          <w:lang w:eastAsia="ru-RU"/>
        </w:rPr>
        <w:t> </w:t>
      </w:r>
      <w:r w:rsidRPr="00CC1CCC">
        <w:rPr>
          <w:shd w:val="clear" w:color="auto" w:fill="FFFFFF"/>
          <w:lang w:val="ru-RU" w:eastAsia="ru-RU"/>
        </w:rPr>
        <w:t>возродив идею простого компьютера для всех, а также</w:t>
      </w:r>
      <w:r w:rsidRPr="0048092F">
        <w:rPr>
          <w:shd w:val="clear" w:color="auto" w:fill="FFFFFF"/>
          <w:lang w:eastAsia="ru-RU"/>
        </w:rPr>
        <w:t> </w:t>
      </w:r>
      <w:hyperlink r:id="rId60" w:history="1">
        <w:r w:rsidRPr="0048092F">
          <w:rPr>
            <w:b/>
            <w:bCs/>
            <w:bdr w:val="none" w:sz="0" w:space="0" w:color="auto" w:frame="1"/>
            <w:shd w:val="clear" w:color="auto" w:fill="FFFFFF"/>
            <w:lang w:eastAsia="ru-RU"/>
          </w:rPr>
          <w:t>iPod</w:t>
        </w:r>
      </w:hyperlink>
      <w:r w:rsidRPr="00CC1CCC">
        <w:rPr>
          <w:shd w:val="clear" w:color="auto" w:fill="FFFFFF"/>
          <w:lang w:val="ru-RU" w:eastAsia="ru-RU"/>
        </w:rPr>
        <w:t>, которому суждено было перевернуть все устои музыкальной индустрии. Но самым ярким событием стало появление в 2006 году</w:t>
      </w:r>
      <w:r w:rsidRPr="0048092F">
        <w:rPr>
          <w:shd w:val="clear" w:color="auto" w:fill="FFFFFF"/>
          <w:lang w:eastAsia="ru-RU"/>
        </w:rPr>
        <w:t> </w:t>
      </w:r>
      <w:r w:rsidRPr="0048092F">
        <w:rPr>
          <w:b/>
          <w:bCs/>
          <w:shd w:val="clear" w:color="auto" w:fill="FFFFFF"/>
          <w:lang w:eastAsia="ru-RU"/>
        </w:rPr>
        <w:t>iPhone</w:t>
      </w:r>
      <w:r w:rsidRPr="00CC1CCC">
        <w:rPr>
          <w:shd w:val="clear" w:color="auto" w:fill="FFFFFF"/>
          <w:lang w:val="ru-RU" w:eastAsia="ru-RU"/>
        </w:rPr>
        <w:t>, что сыграл такую огромную роль в индустрии мобильных телефонов. Этот смартфон послужил основой для появления многих других сенсорных устройств и привел новых производителей на рынок, где уже не осталось места таким ветеранам, как</w:t>
      </w:r>
      <w:r w:rsidRPr="0048092F">
        <w:rPr>
          <w:shd w:val="clear" w:color="auto" w:fill="FFFFFF"/>
          <w:lang w:eastAsia="ru-RU"/>
        </w:rPr>
        <w:t> </w:t>
      </w:r>
      <w:r w:rsidRPr="0048092F">
        <w:rPr>
          <w:b/>
          <w:bCs/>
          <w:shd w:val="clear" w:color="auto" w:fill="FFFFFF"/>
          <w:lang w:eastAsia="ru-RU"/>
        </w:rPr>
        <w:t>Nokia</w:t>
      </w:r>
      <w:r w:rsidRPr="00CC1CCC">
        <w:rPr>
          <w:shd w:val="clear" w:color="auto" w:fill="FFFFFF"/>
          <w:lang w:val="ru-RU" w:eastAsia="ru-RU"/>
        </w:rPr>
        <w:t>,</w:t>
      </w:r>
      <w:r w:rsidRPr="0048092F">
        <w:rPr>
          <w:shd w:val="clear" w:color="auto" w:fill="FFFFFF"/>
          <w:lang w:eastAsia="ru-RU"/>
        </w:rPr>
        <w:t> </w:t>
      </w:r>
      <w:hyperlink r:id="rId61" w:history="1">
        <w:r w:rsidRPr="0048092F">
          <w:rPr>
            <w:b/>
            <w:bCs/>
            <w:bdr w:val="none" w:sz="0" w:space="0" w:color="auto" w:frame="1"/>
            <w:shd w:val="clear" w:color="auto" w:fill="FFFFFF"/>
            <w:lang w:eastAsia="ru-RU"/>
          </w:rPr>
          <w:t>Motorola</w:t>
        </w:r>
      </w:hyperlink>
      <w:r w:rsidRPr="0048092F">
        <w:rPr>
          <w:shd w:val="clear" w:color="auto" w:fill="FFFFFF"/>
          <w:lang w:eastAsia="ru-RU"/>
        </w:rPr>
        <w:t> </w:t>
      </w:r>
      <w:r w:rsidRPr="00CC1CCC">
        <w:rPr>
          <w:shd w:val="clear" w:color="auto" w:fill="FFFFFF"/>
          <w:lang w:val="ru-RU" w:eastAsia="ru-RU"/>
        </w:rPr>
        <w:t>и</w:t>
      </w:r>
      <w:r w:rsidRPr="0048092F">
        <w:rPr>
          <w:shd w:val="clear" w:color="auto" w:fill="FFFFFF"/>
          <w:lang w:eastAsia="ru-RU"/>
        </w:rPr>
        <w:t> </w:t>
      </w:r>
      <w:hyperlink r:id="rId62" w:history="1">
        <w:r w:rsidRPr="0048092F">
          <w:rPr>
            <w:b/>
            <w:bCs/>
            <w:bdr w:val="none" w:sz="0" w:space="0" w:color="auto" w:frame="1"/>
            <w:shd w:val="clear" w:color="auto" w:fill="FFFFFF"/>
            <w:lang w:eastAsia="ru-RU"/>
          </w:rPr>
          <w:t>Sony</w:t>
        </w:r>
        <w:r w:rsidRPr="00CC1CCC">
          <w:rPr>
            <w:b/>
            <w:bCs/>
            <w:bdr w:val="none" w:sz="0" w:space="0" w:color="auto" w:frame="1"/>
            <w:shd w:val="clear" w:color="auto" w:fill="FFFFFF"/>
            <w:lang w:val="ru-RU" w:eastAsia="ru-RU"/>
          </w:rPr>
          <w:t xml:space="preserve"> </w:t>
        </w:r>
        <w:r w:rsidRPr="0048092F">
          <w:rPr>
            <w:b/>
            <w:bCs/>
            <w:bdr w:val="none" w:sz="0" w:space="0" w:color="auto" w:frame="1"/>
            <w:shd w:val="clear" w:color="auto" w:fill="FFFFFF"/>
            <w:lang w:eastAsia="ru-RU"/>
          </w:rPr>
          <w:t>Ericsson</w:t>
        </w:r>
      </w:hyperlink>
      <w:r w:rsidRPr="00CC1CCC">
        <w:rPr>
          <w:shd w:val="clear" w:color="auto" w:fill="FFFFFF"/>
          <w:lang w:val="ru-RU" w:eastAsia="ru-RU"/>
        </w:rPr>
        <w:t>. Окончательно ясно кто теперь начал задавать тон на рынке смартфонов, стало после того, как финская компания, осознав, что она уже не в состоянии создавать конкурентоспособные устройства, начала множественные судебные разбирательства.</w:t>
      </w:r>
    </w:p>
    <w:p w:rsidR="00CC1CCC" w:rsidRPr="00CC1CCC" w:rsidRDefault="00CC1CCC" w:rsidP="00CC1CCC">
      <w:pPr>
        <w:jc w:val="both"/>
        <w:rPr>
          <w:lang w:val="ru-RU" w:eastAsia="ru-RU"/>
        </w:rPr>
      </w:pPr>
      <w:r w:rsidRPr="00CC1CCC">
        <w:rPr>
          <w:lang w:val="ru-RU" w:eastAsia="ru-RU"/>
        </w:rPr>
        <w:t>Кстати, поскольку компания уже не занималась исключительно компьютерами, в 2007 году её название было изменено с</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Computers</w:t>
      </w:r>
      <w:r w:rsidRPr="0048092F">
        <w:rPr>
          <w:lang w:eastAsia="ru-RU"/>
        </w:rPr>
        <w:t> </w:t>
      </w:r>
      <w:r w:rsidRPr="00CC1CCC">
        <w:rPr>
          <w:lang w:val="ru-RU" w:eastAsia="ru-RU"/>
        </w:rPr>
        <w:t>на</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Inc</w:t>
      </w:r>
      <w:r w:rsidRPr="00CC1CCC">
        <w:rPr>
          <w:lang w:val="ru-RU" w:eastAsia="ru-RU"/>
        </w:rPr>
        <w:t>.</w:t>
      </w:r>
    </w:p>
    <w:p w:rsidR="00CC1CCC" w:rsidRPr="00CC1CCC" w:rsidRDefault="00CC1CCC" w:rsidP="00CC1CCC">
      <w:pPr>
        <w:jc w:val="both"/>
        <w:rPr>
          <w:lang w:val="ru-RU" w:eastAsia="ru-RU"/>
        </w:rPr>
      </w:pPr>
      <w:r w:rsidRPr="00CC1CCC">
        <w:rPr>
          <w:lang w:val="ru-RU" w:eastAsia="ru-RU"/>
        </w:rPr>
        <w:t>Одним из важных достижений компании после возвращения Джобса стал её переход на новейшую</w:t>
      </w:r>
      <w:r w:rsidRPr="0048092F">
        <w:rPr>
          <w:lang w:eastAsia="ru-RU"/>
        </w:rPr>
        <w:t> </w:t>
      </w:r>
      <w:r w:rsidRPr="0048092F">
        <w:rPr>
          <w:b/>
          <w:bCs/>
          <w:lang w:eastAsia="ru-RU"/>
        </w:rPr>
        <w:t>MacOS</w:t>
      </w:r>
      <w:r w:rsidRPr="00CC1CCC">
        <w:rPr>
          <w:b/>
          <w:bCs/>
          <w:lang w:val="ru-RU" w:eastAsia="ru-RU"/>
        </w:rPr>
        <w:t xml:space="preserve"> </w:t>
      </w:r>
      <w:r w:rsidRPr="0048092F">
        <w:rPr>
          <w:b/>
          <w:bCs/>
          <w:lang w:eastAsia="ru-RU"/>
        </w:rPr>
        <w:t>X</w:t>
      </w:r>
      <w:r w:rsidRPr="00CC1CCC">
        <w:rPr>
          <w:lang w:val="ru-RU" w:eastAsia="ru-RU"/>
        </w:rPr>
        <w:t xml:space="preserve">, что пришла на смену неплохой, но окончательно устаревшей </w:t>
      </w:r>
      <w:r w:rsidRPr="0048092F">
        <w:rPr>
          <w:b/>
          <w:bCs/>
          <w:lang w:eastAsia="ru-RU"/>
        </w:rPr>
        <w:t>MacOS</w:t>
      </w:r>
      <w:r w:rsidRPr="00CC1CCC">
        <w:rPr>
          <w:b/>
          <w:bCs/>
          <w:lang w:val="ru-RU" w:eastAsia="ru-RU"/>
        </w:rPr>
        <w:t xml:space="preserve"> </w:t>
      </w:r>
      <w:r w:rsidRPr="0048092F">
        <w:rPr>
          <w:b/>
          <w:bCs/>
          <w:lang w:eastAsia="ru-RU"/>
        </w:rPr>
        <w:t>Classic</w:t>
      </w:r>
      <w:r w:rsidRPr="00CC1CCC">
        <w:rPr>
          <w:lang w:val="ru-RU" w:eastAsia="ru-RU"/>
        </w:rPr>
        <w:t>. Тут Стиву удалось обойти Жана-Луи Гассе (</w:t>
      </w:r>
      <w:r w:rsidRPr="0048092F">
        <w:rPr>
          <w:lang w:eastAsia="ru-RU"/>
        </w:rPr>
        <w:t>Jean</w:t>
      </w:r>
      <w:r w:rsidRPr="00CC1CCC">
        <w:rPr>
          <w:lang w:val="ru-RU" w:eastAsia="ru-RU"/>
        </w:rPr>
        <w:t>-</w:t>
      </w:r>
      <w:r w:rsidRPr="0048092F">
        <w:rPr>
          <w:lang w:eastAsia="ru-RU"/>
        </w:rPr>
        <w:t>Louis</w:t>
      </w:r>
      <w:r w:rsidRPr="00CC1CCC">
        <w:rPr>
          <w:lang w:val="ru-RU" w:eastAsia="ru-RU"/>
        </w:rPr>
        <w:t xml:space="preserve"> </w:t>
      </w:r>
      <w:r w:rsidRPr="0048092F">
        <w:rPr>
          <w:lang w:eastAsia="ru-RU"/>
        </w:rPr>
        <w:t>Gass</w:t>
      </w:r>
      <w:r w:rsidRPr="00CC1CCC">
        <w:rPr>
          <w:lang w:val="ru-RU" w:eastAsia="ru-RU"/>
        </w:rPr>
        <w:t>é</w:t>
      </w:r>
      <w:r w:rsidRPr="0048092F">
        <w:rPr>
          <w:lang w:eastAsia="ru-RU"/>
        </w:rPr>
        <w:t>e</w:t>
      </w:r>
      <w:r w:rsidRPr="00CC1CCC">
        <w:rPr>
          <w:lang w:val="ru-RU" w:eastAsia="ru-RU"/>
        </w:rPr>
        <w:t>), бывшего сотрудника</w:t>
      </w:r>
      <w:r w:rsidRPr="0048092F">
        <w:rPr>
          <w:lang w:eastAsia="ru-RU"/>
        </w:rPr>
        <w:t> </w:t>
      </w:r>
      <w:r w:rsidRPr="0048092F">
        <w:rPr>
          <w:b/>
          <w:bCs/>
          <w:lang w:eastAsia="ru-RU"/>
        </w:rPr>
        <w:t>Apple</w:t>
      </w:r>
      <w:r w:rsidRPr="00CC1CCC">
        <w:rPr>
          <w:lang w:val="ru-RU" w:eastAsia="ru-RU"/>
        </w:rPr>
        <w:t>, который в свое время ушел и основал компанию</w:t>
      </w:r>
      <w:r w:rsidRPr="0048092F">
        <w:rPr>
          <w:lang w:eastAsia="ru-RU"/>
        </w:rPr>
        <w:t> </w:t>
      </w:r>
      <w:hyperlink r:id="rId63" w:history="1">
        <w:r w:rsidRPr="0048092F">
          <w:rPr>
            <w:b/>
            <w:bCs/>
            <w:bdr w:val="none" w:sz="0" w:space="0" w:color="auto" w:frame="1"/>
            <w:lang w:eastAsia="ru-RU"/>
          </w:rPr>
          <w:t>Be</w:t>
        </w:r>
        <w:r w:rsidRPr="00CC1CCC">
          <w:rPr>
            <w:b/>
            <w:bCs/>
            <w:bdr w:val="none" w:sz="0" w:space="0" w:color="auto" w:frame="1"/>
            <w:lang w:val="ru-RU" w:eastAsia="ru-RU"/>
          </w:rPr>
          <w:t xml:space="preserve"> </w:t>
        </w:r>
        <w:r w:rsidRPr="0048092F">
          <w:rPr>
            <w:b/>
            <w:bCs/>
            <w:bdr w:val="none" w:sz="0" w:space="0" w:color="auto" w:frame="1"/>
            <w:lang w:eastAsia="ru-RU"/>
          </w:rPr>
          <w:t>Inc</w:t>
        </w:r>
        <w:r w:rsidRPr="00CC1CCC">
          <w:rPr>
            <w:b/>
            <w:bCs/>
            <w:bdr w:val="none" w:sz="0" w:space="0" w:color="auto" w:frame="1"/>
            <w:lang w:val="ru-RU" w:eastAsia="ru-RU"/>
          </w:rPr>
          <w:t>.</w:t>
        </w:r>
      </w:hyperlink>
      <w:r w:rsidRPr="00CC1CCC">
        <w:rPr>
          <w:lang w:val="ru-RU" w:eastAsia="ru-RU"/>
        </w:rPr>
        <w:t>, что занималась операционной системой</w:t>
      </w:r>
      <w:r w:rsidRPr="0048092F">
        <w:rPr>
          <w:lang w:eastAsia="ru-RU"/>
        </w:rPr>
        <w:t> </w:t>
      </w:r>
      <w:hyperlink r:id="rId64" w:history="1">
        <w:r w:rsidRPr="0048092F">
          <w:rPr>
            <w:b/>
            <w:bCs/>
            <w:bdr w:val="none" w:sz="0" w:space="0" w:color="auto" w:frame="1"/>
            <w:lang w:eastAsia="ru-RU"/>
          </w:rPr>
          <w:t>BeOS</w:t>
        </w:r>
      </w:hyperlink>
      <w:r w:rsidRPr="00CC1CCC">
        <w:rPr>
          <w:lang w:val="ru-RU" w:eastAsia="ru-RU"/>
        </w:rPr>
        <w:t>.</w:t>
      </w:r>
    </w:p>
    <w:p w:rsidR="00CC1CCC" w:rsidRPr="00CC1CCC" w:rsidRDefault="00CC1CCC" w:rsidP="00CC1CCC">
      <w:pPr>
        <w:jc w:val="both"/>
        <w:rPr>
          <w:lang w:val="ru-RU" w:eastAsia="ru-RU"/>
        </w:rPr>
      </w:pPr>
      <w:r w:rsidRPr="00CC1CCC">
        <w:rPr>
          <w:lang w:val="ru-RU" w:eastAsia="ru-RU"/>
        </w:rPr>
        <w:t>Феномен именуемый</w:t>
      </w:r>
      <w:r w:rsidRPr="0048092F">
        <w:rPr>
          <w:lang w:eastAsia="ru-RU"/>
        </w:rPr>
        <w:t> </w:t>
      </w:r>
      <w:r w:rsidRPr="00CC1CCC">
        <w:rPr>
          <w:i/>
          <w:iCs/>
          <w:lang w:val="ru-RU" w:eastAsia="ru-RU"/>
        </w:rPr>
        <w:t>«</w:t>
      </w:r>
      <w:r w:rsidRPr="0048092F">
        <w:rPr>
          <w:i/>
          <w:iCs/>
          <w:lang w:eastAsia="ru-RU"/>
        </w:rPr>
        <w:t>Cult</w:t>
      </w:r>
      <w:r w:rsidRPr="00CC1CCC">
        <w:rPr>
          <w:i/>
          <w:iCs/>
          <w:lang w:val="ru-RU" w:eastAsia="ru-RU"/>
        </w:rPr>
        <w:t xml:space="preserve"> </w:t>
      </w:r>
      <w:r w:rsidRPr="0048092F">
        <w:rPr>
          <w:i/>
          <w:iCs/>
          <w:lang w:eastAsia="ru-RU"/>
        </w:rPr>
        <w:t>of</w:t>
      </w:r>
      <w:r w:rsidRPr="00CC1CCC">
        <w:rPr>
          <w:i/>
          <w:iCs/>
          <w:lang w:val="ru-RU" w:eastAsia="ru-RU"/>
        </w:rPr>
        <w:t xml:space="preserve"> </w:t>
      </w:r>
      <w:r w:rsidRPr="0048092F">
        <w:rPr>
          <w:i/>
          <w:iCs/>
          <w:lang w:eastAsia="ru-RU"/>
        </w:rPr>
        <w:t>Mac</w:t>
      </w:r>
      <w:r w:rsidRPr="00CC1CCC">
        <w:rPr>
          <w:i/>
          <w:iCs/>
          <w:lang w:val="ru-RU" w:eastAsia="ru-RU"/>
        </w:rPr>
        <w:t>»</w:t>
      </w:r>
      <w:r w:rsidRPr="0048092F">
        <w:rPr>
          <w:lang w:eastAsia="ru-RU"/>
        </w:rPr>
        <w:t> </w:t>
      </w:r>
      <w:r w:rsidRPr="00CC1CCC">
        <w:rPr>
          <w:lang w:val="ru-RU" w:eastAsia="ru-RU"/>
        </w:rPr>
        <w:t>— это настоящая загадка для многих людей, которые считают поклонников</w:t>
      </w:r>
      <w:r w:rsidRPr="0048092F">
        <w:rPr>
          <w:lang w:eastAsia="ru-RU"/>
        </w:rPr>
        <w:t> </w:t>
      </w:r>
      <w:r w:rsidRPr="0048092F">
        <w:rPr>
          <w:b/>
          <w:bCs/>
          <w:lang w:eastAsia="ru-RU"/>
        </w:rPr>
        <w:t>Apple</w:t>
      </w:r>
      <w:r w:rsidRPr="0048092F">
        <w:rPr>
          <w:lang w:eastAsia="ru-RU"/>
        </w:rPr>
        <w:t> </w:t>
      </w:r>
      <w:r w:rsidRPr="00CC1CCC">
        <w:rPr>
          <w:lang w:val="ru-RU" w:eastAsia="ru-RU"/>
        </w:rPr>
        <w:t>просто сектой.</w:t>
      </w:r>
      <w:r w:rsidRPr="0048092F">
        <w:rPr>
          <w:lang w:eastAsia="ru-RU"/>
        </w:rPr>
        <w:t> </w:t>
      </w:r>
      <w:r w:rsidRPr="0048092F">
        <w:rPr>
          <w:b/>
          <w:bCs/>
          <w:lang w:eastAsia="ru-RU"/>
        </w:rPr>
        <w:t>Apple</w:t>
      </w:r>
      <w:r w:rsidRPr="0048092F">
        <w:rPr>
          <w:lang w:eastAsia="ru-RU"/>
        </w:rPr>
        <w:t> </w:t>
      </w:r>
      <w:r w:rsidRPr="00CC1CCC">
        <w:rPr>
          <w:lang w:val="ru-RU" w:eastAsia="ru-RU"/>
        </w:rPr>
        <w:t>любят и ненавидят. Причем, зачастую бывает так, что ненависть эта выглядит куда более неприятной, нежели фанатизм любого из поклонников «яблок». Многих удивляет то, что устройства</w:t>
      </w:r>
      <w:r w:rsidRPr="0048092F">
        <w:rPr>
          <w:lang w:eastAsia="ru-RU"/>
        </w:rPr>
        <w:t> </w:t>
      </w:r>
      <w:r w:rsidRPr="0048092F">
        <w:rPr>
          <w:b/>
          <w:bCs/>
          <w:lang w:eastAsia="ru-RU"/>
        </w:rPr>
        <w:t>Apple</w:t>
      </w:r>
      <w:r w:rsidRPr="00CC1CCC">
        <w:rPr>
          <w:b/>
          <w:bCs/>
          <w:lang w:val="ru-RU" w:eastAsia="ru-RU"/>
        </w:rPr>
        <w:t xml:space="preserve"> </w:t>
      </w:r>
      <w:r w:rsidRPr="00CC1CCC">
        <w:rPr>
          <w:lang w:val="ru-RU" w:eastAsia="ru-RU"/>
        </w:rPr>
        <w:t>стоят дороже при более слабых характеристиках, забывая при этом, что дело не только в гигагерцах. Не всем хочется сидеть за безликим устройством лишь потому, что его характеристики пестрят красивыми цифрами.</w:t>
      </w:r>
    </w:p>
    <w:p w:rsidR="00CC1CCC" w:rsidRPr="00CC1CCC" w:rsidRDefault="00CC1CCC" w:rsidP="00CC1CCC">
      <w:pPr>
        <w:jc w:val="both"/>
        <w:rPr>
          <w:lang w:val="ru-RU" w:eastAsia="ru-RU"/>
        </w:rPr>
      </w:pPr>
      <w:r w:rsidRPr="00CC1CCC">
        <w:rPr>
          <w:lang w:val="ru-RU" w:eastAsia="ru-RU"/>
        </w:rPr>
        <w:t xml:space="preserve">Однако можно смело сказать, что </w:t>
      </w:r>
      <w:r>
        <w:rPr>
          <w:lang w:eastAsia="ru-RU"/>
        </w:rPr>
        <w:t>Apple</w:t>
      </w:r>
      <w:r w:rsidRPr="00CC1CCC">
        <w:rPr>
          <w:lang w:val="ru-RU" w:eastAsia="ru-RU"/>
        </w:rPr>
        <w:t xml:space="preserve"> была и остается одной из самых популярных компаний в мире.</w:t>
      </w:r>
    </w:p>
    <w:p w:rsidR="00CC1CCC" w:rsidRPr="00CC1CCC" w:rsidRDefault="00CC1CCC" w:rsidP="00CC1CCC">
      <w:pPr>
        <w:jc w:val="both"/>
        <w:rPr>
          <w:lang w:val="ru-RU" w:eastAsia="ru-RU"/>
        </w:rPr>
      </w:pPr>
      <w:r w:rsidRPr="00CC1CCC">
        <w:rPr>
          <w:lang w:val="ru-RU"/>
        </w:rPr>
        <w:t xml:space="preserve">Вероятно, мы просто подчиняемся магии стиля, фирменным знаком которого является минимализм. Если речь идет о материале, то он добротный и дорогой; а если о цвете, то это белый, </w:t>
      </w:r>
      <w:r w:rsidRPr="00CC1CCC">
        <w:rPr>
          <w:lang w:val="ru-RU"/>
        </w:rPr>
        <w:lastRenderedPageBreak/>
        <w:t>черный, красный или стальной. В минималистских вещах просто не бывает случайностей — это аксиома.</w:t>
      </w:r>
    </w:p>
    <w:p w:rsidR="00CC1CCC" w:rsidRPr="00CC1CCC" w:rsidRDefault="00CC1CCC" w:rsidP="00CC1CCC">
      <w:pPr>
        <w:jc w:val="both"/>
        <w:rPr>
          <w:lang w:val="ru-RU" w:eastAsia="ru-RU"/>
        </w:rPr>
      </w:pPr>
      <w:r w:rsidRPr="00CC1CCC">
        <w:rPr>
          <w:lang w:val="ru-RU"/>
        </w:rPr>
        <w:t xml:space="preserve">Глаз потребителя попадает в ловушку, приятно скользя по контуру такой простой, но совершенной формы. Мы бессознательно проглатываем логотип, ведь глаз всегда быстрее нашей мысли. Да, </w:t>
      </w:r>
      <w:r>
        <w:t>Apple</w:t>
      </w:r>
      <w:r w:rsidRPr="00CC1CCC">
        <w:rPr>
          <w:lang w:val="ru-RU"/>
        </w:rPr>
        <w:t xml:space="preserve"> — не для бедных, и для тех, кто ценит форму и содержание. «Возьми, если сможешь быть настолько безупречным, как и я». Без сомнения, это вызов человеку с деньгами и развитым эстетическим чутьем. Достаточно 1 раз попасть под обаяние «яблочного» стиля, — и Вы пропали надолго и навсегда.</w:t>
      </w:r>
    </w:p>
    <w:p w:rsidR="00CC1CCC" w:rsidRPr="00BF5761" w:rsidRDefault="00CC1CCC" w:rsidP="00CC1CCC">
      <w:pPr>
        <w:jc w:val="both"/>
        <w:rPr>
          <w:color w:val="000000" w:themeColor="text1"/>
          <w:lang w:eastAsia="ru-RU"/>
        </w:rPr>
      </w:pPr>
      <w:r>
        <w:t>Филосо</w:t>
      </w:r>
      <w:r w:rsidRPr="00BF5761">
        <w:t>фия превосходства:</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Продукцию мегабренда отличают не только оригинальный дизайн и высочайшее качество сборки, но и беспрецендентная слаженность каждого устройства. Начиная от самой маленькой микросхемки и заканчивая самым глобальным программным обеспечением, все элементы мобильной и компьютерной техники целиком и полностью являются разработкой корпорации Apple.</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В компании очень много внимания уделяется объему рекламы и позиционированию на рынке среди конкурентов, несмотря на мировую известность.</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Простота в запоминании рекламных слоганов, наряду с до боли знакомым логотипом в форме надкушеного яблока сумели подействовать на всех нас лучше, чем длительное расхваливание продукции других конкурентов.</w:t>
      </w:r>
    </w:p>
    <w:p w:rsidR="00CC1CCC" w:rsidRPr="00BF5761" w:rsidRDefault="00CC1CCC" w:rsidP="00CC1CCC">
      <w:pPr>
        <w:jc w:val="both"/>
        <w:rPr>
          <w:color w:val="000000" w:themeColor="text1"/>
          <w:lang w:eastAsia="ru-RU"/>
        </w:rPr>
      </w:pPr>
      <w:r w:rsidRPr="00BF5761">
        <w:t>Эксклюзивная рыночная стратегия:</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Поскольку Mac есть профессиональным выбором ИТ-специалистов, то большинство программистов, менеджеров проектов и системных администраторов советуют переходить на Apple и его массовый продукт. В результате, темп роста продаж компьютеров Mac стал в 3 раза большим, чем PC.</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Оба продукта, iPod и </w:t>
      </w:r>
      <w:hyperlink r:id="rId65" w:tgtFrame="_blank" w:history="1">
        <w:r w:rsidRPr="00BF5761">
          <w:rPr>
            <w:szCs w:val="22"/>
          </w:rPr>
          <w:t>iPhone</w:t>
        </w:r>
      </w:hyperlink>
      <w:r w:rsidRPr="00BF5761">
        <w:rPr>
          <w:szCs w:val="22"/>
        </w:rPr>
        <w:t>, являются дополнением к компьютерам Mac. Следовательно, довольные своими iPod и iPhone люди в итоге покупают Macintosh. Как просто: «продавать небольшое замечательное решение – означает познакомиться с чем-то большим»!</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В какой-то мере, продукция Apple считается данью моде и частью современной массовой культуры.</w:t>
      </w:r>
    </w:p>
    <w:p w:rsidR="00CC1CCC" w:rsidRPr="00BF5761" w:rsidRDefault="00CC1CCC" w:rsidP="00CC1CCC">
      <w:pPr>
        <w:jc w:val="both"/>
        <w:rPr>
          <w:color w:val="000000" w:themeColor="text1"/>
          <w:lang w:val="ru-RU" w:eastAsia="ru-RU"/>
        </w:rPr>
      </w:pPr>
      <w:r w:rsidRPr="00BF5761">
        <w:rPr>
          <w:lang w:val="ru-RU"/>
        </w:rPr>
        <w:t>Наконец, элементарному качеству продукта, маркетинговой стратегии и развитому сообществу вокруг этой компании просто-напросто нет равных, разве не так?</w:t>
      </w:r>
    </w:p>
    <w:p w:rsidR="00CC1CCC" w:rsidRPr="00CC1CCC" w:rsidRDefault="00CC1CCC" w:rsidP="00CC1CCC">
      <w:pPr>
        <w:jc w:val="both"/>
        <w:rPr>
          <w:color w:val="000000" w:themeColor="text1"/>
          <w:lang w:val="ru-RU" w:eastAsia="ru-RU"/>
        </w:rPr>
      </w:pPr>
      <w:r w:rsidRPr="00BF5761">
        <w:rPr>
          <w:color w:val="000000" w:themeColor="text1"/>
          <w:shd w:val="clear" w:color="auto" w:fill="FFFFFF"/>
          <w:lang w:val="ru-RU" w:eastAsia="ru-RU"/>
        </w:rPr>
        <w:t>На сам</w:t>
      </w:r>
      <w:r w:rsidRPr="00CC1CCC">
        <w:rPr>
          <w:color w:val="000000" w:themeColor="text1"/>
          <w:shd w:val="clear" w:color="auto" w:fill="FFFFFF"/>
          <w:lang w:val="ru-RU" w:eastAsia="ru-RU"/>
        </w:rPr>
        <w:t>ом деле, это лишь крошечный обзор интереснейших событий, что происходили во второй половине 20-го века, когда зарождалась индустрия, которой суждено было в корне изменить жизнь человека. Компьютер — одно из самых гениальных творений Цивилизации. А история вычислительной техники все еще только начинается. Сейчас трудно предположить, каким будет будущее</w:t>
      </w:r>
      <w:r w:rsidRPr="0048092F">
        <w:rPr>
          <w:color w:val="000000" w:themeColor="text1"/>
          <w:shd w:val="clear" w:color="auto" w:fill="FFFFFF"/>
          <w:lang w:eastAsia="ru-RU"/>
        </w:rPr>
        <w:t> </w:t>
      </w:r>
      <w:r w:rsidRPr="0048092F">
        <w:rPr>
          <w:b/>
          <w:bCs/>
          <w:color w:val="000000" w:themeColor="text1"/>
          <w:shd w:val="clear" w:color="auto" w:fill="FFFFFF"/>
          <w:lang w:eastAsia="ru-RU"/>
        </w:rPr>
        <w:t>Apple</w:t>
      </w:r>
      <w:r w:rsidRPr="00CC1CCC">
        <w:rPr>
          <w:color w:val="000000" w:themeColor="text1"/>
          <w:shd w:val="clear" w:color="auto" w:fill="FFFFFF"/>
          <w:lang w:val="ru-RU" w:eastAsia="ru-RU"/>
        </w:rPr>
        <w:t>, но никто не станет сомневаться в том, что название этой компании и имена её основателей навсегда вписаны в историю компьютерной техники.</w:t>
      </w:r>
    </w:p>
    <w:p w:rsidR="00CC1CCC" w:rsidRPr="00CC1CCC" w:rsidRDefault="00CC1CCC" w:rsidP="00CC1CCC">
      <w:pPr>
        <w:jc w:val="both"/>
        <w:rPr>
          <w:color w:val="000000" w:themeColor="text1"/>
          <w:lang w:val="ru-RU" w:eastAsia="ru-RU"/>
        </w:rPr>
      </w:pPr>
      <w:r w:rsidRPr="00CC1CCC">
        <w:rPr>
          <w:color w:val="000000" w:themeColor="text1"/>
          <w:lang w:val="ru-RU" w:eastAsia="ru-RU"/>
        </w:rPr>
        <w:t>Стивен Пол Джобс (</w:t>
      </w:r>
      <w:r w:rsidRPr="0048092F">
        <w:rPr>
          <w:color w:val="000000" w:themeColor="text1"/>
          <w:lang w:eastAsia="ru-RU"/>
        </w:rPr>
        <w:t>Steven</w:t>
      </w:r>
      <w:r w:rsidRPr="00CC1CCC">
        <w:rPr>
          <w:color w:val="000000" w:themeColor="text1"/>
          <w:lang w:val="ru-RU" w:eastAsia="ru-RU"/>
        </w:rPr>
        <w:t xml:space="preserve"> </w:t>
      </w:r>
      <w:r w:rsidRPr="0048092F">
        <w:rPr>
          <w:color w:val="000000" w:themeColor="text1"/>
          <w:lang w:eastAsia="ru-RU"/>
        </w:rPr>
        <w:t>Paul</w:t>
      </w:r>
      <w:r w:rsidRPr="00CC1CCC">
        <w:rPr>
          <w:color w:val="000000" w:themeColor="text1"/>
          <w:lang w:val="ru-RU" w:eastAsia="ru-RU"/>
        </w:rPr>
        <w:t xml:space="preserve"> </w:t>
      </w:r>
      <w:r w:rsidRPr="0048092F">
        <w:rPr>
          <w:color w:val="000000" w:themeColor="text1"/>
          <w:lang w:eastAsia="ru-RU"/>
        </w:rPr>
        <w:t>Jobs</w:t>
      </w:r>
      <w:r w:rsidRPr="00CC1CCC">
        <w:rPr>
          <w:color w:val="000000" w:themeColor="text1"/>
          <w:lang w:val="ru-RU" w:eastAsia="ru-RU"/>
        </w:rPr>
        <w:t>) скончался 5 октября 2011 года. Причиной его смерти стала раковая опухоль.</w:t>
      </w:r>
    </w:p>
    <w:p w:rsidR="00CC1CCC" w:rsidRPr="00CC1CCC" w:rsidRDefault="00CC1CCC" w:rsidP="00CC1CCC">
      <w:pPr>
        <w:jc w:val="both"/>
        <w:rPr>
          <w:color w:val="000000" w:themeColor="text1"/>
          <w:lang w:val="ru-RU" w:eastAsia="ru-RU"/>
        </w:rPr>
      </w:pPr>
      <w:r w:rsidRPr="00CC1CCC">
        <w:rPr>
          <w:color w:val="000000" w:themeColor="text1"/>
          <w:lang w:val="ru-RU" w:eastAsia="ru-RU"/>
        </w:rPr>
        <w:lastRenderedPageBreak/>
        <w:t xml:space="preserve">Многие говорят, что компания не достигла бы успеха без Стива Джобса. Но если посмотреть на компанию сейчас, то без Джобса они пришли к созданию </w:t>
      </w:r>
      <w:r w:rsidRPr="00874265">
        <w:rPr>
          <w:color w:val="000000" w:themeColor="text1"/>
          <w:lang w:eastAsia="ru-RU"/>
        </w:rPr>
        <w:t>Ipad</w:t>
      </w:r>
      <w:r w:rsidRPr="00CC1CCC">
        <w:rPr>
          <w:color w:val="000000" w:themeColor="text1"/>
          <w:lang w:val="ru-RU" w:eastAsia="ru-RU"/>
        </w:rPr>
        <w:t xml:space="preserve"> </w:t>
      </w:r>
      <w:r w:rsidRPr="00874265">
        <w:rPr>
          <w:color w:val="000000" w:themeColor="text1"/>
          <w:lang w:eastAsia="ru-RU"/>
        </w:rPr>
        <w:t>mini</w:t>
      </w:r>
      <w:r w:rsidRPr="00CC1CCC">
        <w:rPr>
          <w:color w:val="000000" w:themeColor="text1"/>
          <w:lang w:val="ru-RU" w:eastAsia="ru-RU"/>
        </w:rPr>
        <w:t xml:space="preserve">, </w:t>
      </w:r>
      <w:r w:rsidRPr="00874265">
        <w:rPr>
          <w:color w:val="000000" w:themeColor="text1"/>
          <w:lang w:eastAsia="ru-RU"/>
        </w:rPr>
        <w:t>IOS</w:t>
      </w:r>
      <w:r w:rsidRPr="00CC1CCC">
        <w:rPr>
          <w:color w:val="000000" w:themeColor="text1"/>
          <w:lang w:val="ru-RU" w:eastAsia="ru-RU"/>
        </w:rPr>
        <w:t xml:space="preserve"> 7 и </w:t>
      </w:r>
      <w:r w:rsidRPr="00874265">
        <w:rPr>
          <w:color w:val="000000" w:themeColor="text1"/>
          <w:lang w:eastAsia="ru-RU"/>
        </w:rPr>
        <w:t>IOS</w:t>
      </w:r>
      <w:r w:rsidRPr="00CC1CCC">
        <w:rPr>
          <w:color w:val="000000" w:themeColor="text1"/>
          <w:lang w:val="ru-RU" w:eastAsia="ru-RU"/>
        </w:rPr>
        <w:t xml:space="preserve"> 8, </w:t>
      </w:r>
      <w:r w:rsidRPr="00874265">
        <w:rPr>
          <w:color w:val="000000" w:themeColor="text1"/>
          <w:lang w:eastAsia="ru-RU"/>
        </w:rPr>
        <w:t>Iphone</w:t>
      </w:r>
      <w:r w:rsidRPr="00CC1CCC">
        <w:rPr>
          <w:color w:val="000000" w:themeColor="text1"/>
          <w:lang w:val="ru-RU" w:eastAsia="ru-RU"/>
        </w:rPr>
        <w:t xml:space="preserve">, начиная с пятого и другим новым девайсам и технологиям. Возможно Джобс дал необходимый толчок компании по возвращению, но сейчас она не собирается терять лидирующие позиции. </w:t>
      </w:r>
    </w:p>
    <w:p w:rsidR="00CC1CCC" w:rsidRPr="0048092F" w:rsidRDefault="00CC1CCC" w:rsidP="00CC1CCC">
      <w:pPr>
        <w:rPr>
          <w:lang w:eastAsia="ru-RU"/>
        </w:rPr>
      </w:pPr>
      <w:r w:rsidRPr="0048092F">
        <w:rPr>
          <w:noProof/>
        </w:rPr>
        <w:drawing>
          <wp:inline distT="0" distB="0" distL="0" distR="0" wp14:anchorId="51D8FF51" wp14:editId="0CC79DA5">
            <wp:extent cx="4648200" cy="1323975"/>
            <wp:effectExtent l="0" t="0" r="0" b="9525"/>
            <wp:docPr id="1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8200" cy="132397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60F786E6" wp14:editId="12FF1C18">
            <wp:extent cx="4356071" cy="3657600"/>
            <wp:effectExtent l="0" t="0" r="6985" b="0"/>
            <wp:docPr id="1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6721" cy="37085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 xml:space="preserve">Соответственно на 2015 год: 1-ое место среди самых дорогих брендов мира, 1-ое место среди лучших мировых брендов, 5-ое место среди больших компаний США. </w:t>
      </w:r>
    </w:p>
    <w:p w:rsidR="00CC1CCC" w:rsidRPr="00CC1CCC" w:rsidRDefault="00CC1CCC" w:rsidP="00CC1CCC">
      <w:pPr>
        <w:pStyle w:val="Heading3"/>
        <w:jc w:val="both"/>
        <w:rPr>
          <w:lang w:val="ru-RU"/>
        </w:rPr>
      </w:pPr>
      <w:bookmarkStart w:id="153" w:name="_Toc438377418"/>
      <w:r w:rsidRPr="009E648F">
        <w:t>Samsung</w:t>
      </w:r>
      <w:r w:rsidRPr="00CC1CCC">
        <w:rPr>
          <w:lang w:val="ru-RU"/>
        </w:rPr>
        <w:t xml:space="preserve"> </w:t>
      </w:r>
      <w:r w:rsidRPr="009E648F">
        <w:t>Electronics</w:t>
      </w:r>
      <w:bookmarkEnd w:id="153"/>
    </w:p>
    <w:p w:rsidR="00CC1CCC" w:rsidRPr="00CC1CCC" w:rsidRDefault="00CC1CCC" w:rsidP="00CC1CCC">
      <w:pPr>
        <w:jc w:val="both"/>
        <w:rPr>
          <w:lang w:val="ru-RU"/>
        </w:rPr>
      </w:pPr>
      <w:r w:rsidRPr="00CC1CCC">
        <w:rPr>
          <w:lang w:val="ru-RU"/>
        </w:rPr>
        <w:t>Оборот на 2015 год: $189.5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Digitally</w:t>
      </w:r>
      <w:r w:rsidRPr="00CC1CCC">
        <w:rPr>
          <w:lang w:val="ru-RU"/>
        </w:rPr>
        <w:t xml:space="preserve"> </w:t>
      </w:r>
      <w:r w:rsidRPr="0048092F">
        <w:t>yours</w:t>
      </w:r>
      <w:r w:rsidRPr="00CC1CCC">
        <w:rPr>
          <w:lang w:val="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 один из крупнейших конгломератов в мире бизнеса, на его родине, в Южной Корее для таких фирм используют слово «чобол» («</w:t>
      </w:r>
      <w:r w:rsidRPr="0048092F">
        <w:rPr>
          <w:lang w:eastAsia="ru-RU"/>
        </w:rPr>
        <w:t>chaebol</w:t>
      </w:r>
      <w:r w:rsidRPr="00CC1CCC">
        <w:rPr>
          <w:lang w:val="ru-RU" w:eastAsia="ru-RU"/>
        </w:rPr>
        <w:t>»). Чобол – это крупная финансово-промышленная группа, преимущественно принадлежащая одной семье и связанная с правительственными кругами.</w:t>
      </w:r>
    </w:p>
    <w:p w:rsidR="00CC1CCC" w:rsidRPr="00CC1CCC" w:rsidRDefault="00CC1CCC" w:rsidP="00CC1CCC">
      <w:pPr>
        <w:jc w:val="both"/>
        <w:rPr>
          <w:lang w:val="ru-RU" w:eastAsia="ru-RU"/>
        </w:rPr>
      </w:pPr>
      <w:r w:rsidRPr="00CC1CCC">
        <w:rPr>
          <w:lang w:val="ru-RU" w:eastAsia="ru-RU"/>
        </w:rPr>
        <w:lastRenderedPageBreak/>
        <w:t>Ведущим подразделением корпорация</w:t>
      </w:r>
      <w:r w:rsidRPr="0048092F">
        <w:rPr>
          <w:lang w:eastAsia="ru-RU"/>
        </w:rPr>
        <w:t> Samsung </w:t>
      </w:r>
      <w:r w:rsidRPr="00CC1CCC">
        <w:rPr>
          <w:lang w:val="ru-RU" w:eastAsia="ru-RU"/>
        </w:rPr>
        <w:t>по праву является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всемирно известный производитель </w:t>
      </w:r>
      <w:r w:rsidRPr="0048092F">
        <w:rPr>
          <w:lang w:eastAsia="ru-RU"/>
        </w:rPr>
        <w:t>LCD</w:t>
      </w:r>
      <w:r w:rsidRPr="00CC1CCC">
        <w:rPr>
          <w:lang w:val="ru-RU" w:eastAsia="ru-RU"/>
        </w:rPr>
        <w:t xml:space="preserve"> панелей, </w:t>
      </w:r>
      <w:r w:rsidRPr="0048092F">
        <w:rPr>
          <w:lang w:eastAsia="ru-RU"/>
        </w:rPr>
        <w:t>DVD</w:t>
      </w:r>
      <w:r w:rsidRPr="00CC1CCC">
        <w:rPr>
          <w:lang w:val="ru-RU" w:eastAsia="ru-RU"/>
        </w:rPr>
        <w:t xml:space="preserve"> плееров, мобильных телефонов, модулей памяти, используемых в компьютерах, телефонах, плеерах. </w:t>
      </w:r>
      <w:r w:rsidRPr="0048092F">
        <w:rPr>
          <w:lang w:eastAsia="ru-RU"/>
        </w:rPr>
        <w:t>Корпорации</w:t>
      </w:r>
      <w:r w:rsidRPr="00874265">
        <w:rPr>
          <w:lang w:eastAsia="ru-RU"/>
        </w:rPr>
        <w:t> Samsung </w:t>
      </w:r>
      <w:r w:rsidRPr="0048092F">
        <w:rPr>
          <w:lang w:eastAsia="ru-RU"/>
        </w:rPr>
        <w:t>также</w:t>
      </w:r>
      <w:r w:rsidRPr="00874265">
        <w:rPr>
          <w:lang w:eastAsia="ru-RU"/>
        </w:rPr>
        <w:t xml:space="preserve"> </w:t>
      </w:r>
      <w:r w:rsidRPr="0048092F">
        <w:rPr>
          <w:lang w:eastAsia="ru-RU"/>
        </w:rPr>
        <w:t>принадлежат</w:t>
      </w:r>
      <w:r w:rsidRPr="00874265">
        <w:rPr>
          <w:lang w:eastAsia="ru-RU"/>
        </w:rPr>
        <w:t xml:space="preserve"> Samsung Life Insurance, Samsung SDS, Samsung Securities, Samsung C&amp;T Corporation. </w:t>
      </w:r>
      <w:r w:rsidRPr="00CC1CCC">
        <w:rPr>
          <w:lang w:val="ru-RU" w:eastAsia="ru-RU"/>
        </w:rPr>
        <w:t>До 2000-го года в состав</w:t>
      </w:r>
      <w:r w:rsidRPr="0048092F">
        <w:rPr>
          <w:lang w:eastAsia="ru-RU"/>
        </w:rPr>
        <w:t> Samsung </w:t>
      </w:r>
      <w:r w:rsidRPr="00CC1CCC">
        <w:rPr>
          <w:lang w:val="ru-RU" w:eastAsia="ru-RU"/>
        </w:rPr>
        <w:t>также входило подразделение</w:t>
      </w:r>
      <w:r w:rsidRPr="0048092F">
        <w:rPr>
          <w:lang w:eastAsia="ru-RU"/>
        </w:rPr>
        <w:t> Samsung</w:t>
      </w:r>
      <w:r w:rsidRPr="00CC1CCC">
        <w:rPr>
          <w:lang w:val="ru-RU" w:eastAsia="ru-RU"/>
        </w:rPr>
        <w:t xml:space="preserve"> </w:t>
      </w:r>
      <w:r w:rsidRPr="0048092F">
        <w:rPr>
          <w:lang w:eastAsia="ru-RU"/>
        </w:rPr>
        <w:t>Motors</w:t>
      </w:r>
      <w:r w:rsidRPr="00CC1CCC">
        <w:rPr>
          <w:lang w:val="ru-RU" w:eastAsia="ru-RU"/>
        </w:rPr>
        <w:t>, сейчас принадлежащее</w:t>
      </w:r>
      <w:r w:rsidRPr="0048092F">
        <w:rPr>
          <w:lang w:eastAsia="ru-RU"/>
        </w:rPr>
        <w:t> Renault</w:t>
      </w:r>
      <w:r w:rsidRPr="00CC1CCC">
        <w:rPr>
          <w:lang w:val="ru-RU" w:eastAsia="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была основана в городе Тэгу, в Корее, 1 марта 1938 года. Ее основатель предприниматель Бьонг Чхуль Ли (</w:t>
      </w:r>
      <w:r w:rsidRPr="0048092F">
        <w:rPr>
          <w:lang w:eastAsia="ru-RU"/>
        </w:rPr>
        <w:t>Byung</w:t>
      </w:r>
      <w:r w:rsidRPr="00CC1CCC">
        <w:rPr>
          <w:lang w:val="ru-RU" w:eastAsia="ru-RU"/>
        </w:rPr>
        <w:t>-</w:t>
      </w:r>
      <w:r w:rsidRPr="0048092F">
        <w:rPr>
          <w:lang w:eastAsia="ru-RU"/>
        </w:rPr>
        <w:t>Chull</w:t>
      </w:r>
      <w:r w:rsidRPr="00CC1CCC">
        <w:rPr>
          <w:lang w:val="ru-RU" w:eastAsia="ru-RU"/>
        </w:rPr>
        <w:t xml:space="preserve"> </w:t>
      </w:r>
      <w:r w:rsidRPr="0048092F">
        <w:rPr>
          <w:lang w:eastAsia="ru-RU"/>
        </w:rPr>
        <w:t>Lee</w:t>
      </w:r>
      <w:r w:rsidRPr="00CC1CCC">
        <w:rPr>
          <w:lang w:val="ru-RU" w:eastAsia="ru-RU"/>
        </w:rPr>
        <w:t>) (1910-1987), чей стартовый капитал составлял всего 30 000 вон (2000 долларов), назвал фирму «</w:t>
      </w:r>
      <w:r w:rsidRPr="0048092F">
        <w:rPr>
          <w:lang w:eastAsia="ru-RU"/>
        </w:rPr>
        <w:t>Samsung</w:t>
      </w:r>
      <w:r w:rsidRPr="00CC1CCC">
        <w:rPr>
          <w:lang w:val="ru-RU" w:eastAsia="ru-RU"/>
        </w:rPr>
        <w:t>» (</w:t>
      </w:r>
      <w:r w:rsidRPr="0048092F">
        <w:rPr>
          <w:lang w:eastAsia="ru-RU"/>
        </w:rPr>
        <w:t>Samsung</w:t>
      </w:r>
      <w:r w:rsidRPr="00CC1CCC">
        <w:rPr>
          <w:lang w:val="ru-RU" w:eastAsia="ru-RU"/>
        </w:rPr>
        <w:t xml:space="preserve"> </w:t>
      </w:r>
      <w:r w:rsidRPr="0048092F">
        <w:rPr>
          <w:lang w:eastAsia="ru-RU"/>
        </w:rPr>
        <w:t>Trading</w:t>
      </w:r>
      <w:r w:rsidRPr="00CC1CCC">
        <w:rPr>
          <w:lang w:val="ru-RU" w:eastAsia="ru-RU"/>
        </w:rPr>
        <w:t xml:space="preserve"> </w:t>
      </w:r>
      <w:r w:rsidRPr="0048092F">
        <w:rPr>
          <w:lang w:eastAsia="ru-RU"/>
        </w:rPr>
        <w:t>Co</w:t>
      </w:r>
      <w:r w:rsidRPr="00CC1CCC">
        <w:rPr>
          <w:lang w:val="ru-RU" w:eastAsia="ru-RU"/>
        </w:rPr>
        <w:t xml:space="preserve">), в переводе с корейского — «три звезды», на первых логотипах компании эти три звезды присутствуют в разных вариациях. Одна из наиболее правдоподобных версий о происхождении названия рассказывает, что у предпринимателя было три сына. (Судя по дальнейшему развитию никто из троих сыновей не оказался дураком, что, собственно, и отличает корейскую сказку от русской народной.) В пользу этой версии говорит также и то, что компания, в духе многих азиатских фирм, осталась семейным делом, передавая и умножая капитал среди круга родственников (и делая родственником того, кто сумел войти в бизнес, выделиться: внутриклановые браки — одна из традиций бизнеса в Азии). Предприниматель, по некоторым данным так и не получивший ученую степень, стал одним из известнейших и наиболее уважаемых людей в Корее, его именем назван корейский аналог Нобелевской премии — </w:t>
      </w:r>
      <w:r w:rsidRPr="0048092F">
        <w:rPr>
          <w:lang w:eastAsia="ru-RU"/>
        </w:rPr>
        <w:t>Ho</w:t>
      </w:r>
      <w:r w:rsidRPr="00CC1CCC">
        <w:rPr>
          <w:lang w:val="ru-RU" w:eastAsia="ru-RU"/>
        </w:rPr>
        <w:t>-</w:t>
      </w:r>
      <w:r w:rsidRPr="0048092F">
        <w:rPr>
          <w:lang w:eastAsia="ru-RU"/>
        </w:rPr>
        <w:t>Am</w:t>
      </w:r>
      <w:r w:rsidRPr="00CC1CCC">
        <w:rPr>
          <w:lang w:val="ru-RU" w:eastAsia="ru-RU"/>
        </w:rPr>
        <w:t xml:space="preserve"> </w:t>
      </w:r>
      <w:r w:rsidRPr="0048092F">
        <w:rPr>
          <w:lang w:eastAsia="ru-RU"/>
        </w:rPr>
        <w:t>Prize</w:t>
      </w:r>
      <w:r w:rsidRPr="00CC1CCC">
        <w:rPr>
          <w:lang w:val="ru-RU" w:eastAsia="ru-RU"/>
        </w:rPr>
        <w:t xml:space="preserve">, учрежденный компанией </w:t>
      </w:r>
      <w:r w:rsidRPr="0048092F">
        <w:rPr>
          <w:lang w:eastAsia="ru-RU"/>
        </w:rPr>
        <w:t>Samsung</w:t>
      </w:r>
      <w:r w:rsidRPr="00CC1CCC">
        <w:rPr>
          <w:lang w:val="ru-RU" w:eastAsia="ru-RU"/>
        </w:rPr>
        <w:t xml:space="preserve"> и присуждаемый за выдающиеся достижения в области науки и техники.</w:t>
      </w:r>
    </w:p>
    <w:p w:rsidR="00CC1CCC" w:rsidRPr="00CC1CCC" w:rsidRDefault="00CC1CCC" w:rsidP="00CC1CCC">
      <w:pPr>
        <w:jc w:val="both"/>
        <w:rPr>
          <w:lang w:val="ru-RU" w:eastAsia="ru-RU"/>
        </w:rPr>
      </w:pPr>
      <w:r w:rsidRPr="00CC1CCC">
        <w:rPr>
          <w:lang w:val="ru-RU" w:eastAsia="ru-RU"/>
        </w:rPr>
        <w:t xml:space="preserve">Компания пережила свое второе рождение в 1951-м году. После войны и грабительских действий со стороны враждующих сторон бизнес был полностью уничтожен, но уничтожить предпринимательский дух невозможно и, начав с нуля, Бьонг Чхуль Ли возродил фирму, достигнув еще большего благосостояния всего за год. Чем только не занимался предприниматель, в сферу его интересов входили: производство сахара, шерсти, других товаров широкого потребления, розничная торговля, страхование, радиовещание, издательский бизнес, торговля ценными бумагами. В 1960-е годы </w:t>
      </w:r>
      <w:r w:rsidRPr="0048092F">
        <w:rPr>
          <w:lang w:eastAsia="ru-RU"/>
        </w:rPr>
        <w:t>Samsung </w:t>
      </w:r>
      <w:r w:rsidRPr="00CC1CCC">
        <w:rPr>
          <w:lang w:val="ru-RU" w:eastAsia="ru-RU"/>
        </w:rPr>
        <w:t>ждал невиданный успех. С целью возрождения экономики Кореи проводилась политика развития крупных национальных компаний, государство субсидировало, поддерживало и всячески помогало избранным корпорациям, фактически создав им тепличные условия, устранив конкуренцию и наделив широкими полномочиями. Создателю</w:t>
      </w:r>
      <w:r w:rsidRPr="0048092F">
        <w:rPr>
          <w:lang w:eastAsia="ru-RU"/>
        </w:rPr>
        <w:t> Samsung </w:t>
      </w:r>
      <w:r w:rsidRPr="00CC1CCC">
        <w:rPr>
          <w:lang w:val="ru-RU" w:eastAsia="ru-RU"/>
        </w:rPr>
        <w:t>удалось сблизиться с правительственными кругами, что обеспечило корпорации неограниченные возможности для роста и расширения.</w:t>
      </w:r>
    </w:p>
    <w:p w:rsidR="00CC1CCC" w:rsidRPr="00CC1CCC" w:rsidRDefault="00CC1CCC" w:rsidP="00CC1CCC">
      <w:pPr>
        <w:jc w:val="both"/>
        <w:rPr>
          <w:lang w:val="ru-RU" w:eastAsia="ru-RU"/>
        </w:rPr>
      </w:pPr>
      <w:r w:rsidRPr="00CC1CCC">
        <w:rPr>
          <w:lang w:val="ru-RU" w:eastAsia="ru-RU"/>
        </w:rPr>
        <w:t xml:space="preserve">В 1970-х </w:t>
      </w:r>
      <w:r w:rsidRPr="0048092F">
        <w:rPr>
          <w:lang w:eastAsia="ru-RU"/>
        </w:rPr>
        <w:t>Samsung</w:t>
      </w:r>
      <w:r w:rsidRPr="00CC1CCC">
        <w:rPr>
          <w:lang w:val="ru-RU" w:eastAsia="ru-RU"/>
        </w:rPr>
        <w:t xml:space="preserve"> выходит на рынок полупроводников, увидев перспективы этого направления и быстрое развитие отрасли. Создается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w:t>
      </w:r>
      <w:r w:rsidRPr="0048092F">
        <w:rPr>
          <w:lang w:eastAsia="ru-RU"/>
        </w:rPr>
        <w:t>Co</w:t>
      </w:r>
      <w:r w:rsidRPr="00CC1CCC">
        <w:rPr>
          <w:lang w:val="ru-RU" w:eastAsia="ru-RU"/>
        </w:rPr>
        <w:t xml:space="preserve">. </w:t>
      </w:r>
      <w:r w:rsidRPr="0048092F">
        <w:rPr>
          <w:lang w:eastAsia="ru-RU"/>
        </w:rPr>
        <w:t>Ltd</w:t>
      </w:r>
      <w:r w:rsidRPr="00CC1CCC">
        <w:rPr>
          <w:lang w:val="ru-RU" w:eastAsia="ru-RU"/>
        </w:rPr>
        <w:t xml:space="preserve">, </w:t>
      </w:r>
      <w:r w:rsidR="00BF5761" w:rsidRPr="00CC1CCC">
        <w:rPr>
          <w:lang w:val="ru-RU" w:eastAsia="ru-RU"/>
        </w:rPr>
        <w:t>компания,</w:t>
      </w:r>
      <w:r w:rsidRPr="00CC1CCC">
        <w:rPr>
          <w:lang w:val="ru-RU" w:eastAsia="ru-RU"/>
        </w:rPr>
        <w:t xml:space="preserve"> включившая в себя несколько более мелких отделений</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занимавшихся электроникой (</w:t>
      </w:r>
      <w:r w:rsidRPr="0048092F">
        <w:rPr>
          <w:lang w:eastAsia="ru-RU"/>
        </w:rPr>
        <w:t>Samsung</w:t>
      </w:r>
      <w:r w:rsidRPr="00CC1CCC">
        <w:rPr>
          <w:lang w:val="ru-RU" w:eastAsia="ru-RU"/>
        </w:rPr>
        <w:t xml:space="preserve"> </w:t>
      </w:r>
      <w:r w:rsidRPr="0048092F">
        <w:rPr>
          <w:lang w:eastAsia="ru-RU"/>
        </w:rPr>
        <w:t>Electron</w:t>
      </w:r>
      <w:r w:rsidRPr="00CC1CCC">
        <w:rPr>
          <w:lang w:val="ru-RU" w:eastAsia="ru-RU"/>
        </w:rPr>
        <w:t xml:space="preserve"> </w:t>
      </w:r>
      <w:r w:rsidRPr="0048092F">
        <w:rPr>
          <w:lang w:eastAsia="ru-RU"/>
        </w:rPr>
        <w:t>Devices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Electro</w:t>
      </w:r>
      <w:r w:rsidRPr="00CC1CCC">
        <w:rPr>
          <w:lang w:val="ru-RU" w:eastAsia="ru-RU"/>
        </w:rPr>
        <w:t>-</w:t>
      </w:r>
      <w:r w:rsidRPr="0048092F">
        <w:rPr>
          <w:lang w:eastAsia="ru-RU"/>
        </w:rPr>
        <w:t>Mechanics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Corning</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Semiconductor</w:t>
      </w:r>
      <w:r w:rsidRPr="00CC1CCC">
        <w:rPr>
          <w:lang w:val="ru-RU" w:eastAsia="ru-RU"/>
        </w:rPr>
        <w:t xml:space="preserve"> </w:t>
      </w:r>
      <w:r w:rsidRPr="0048092F">
        <w:rPr>
          <w:lang w:eastAsia="ru-RU"/>
        </w:rPr>
        <w:t>and</w:t>
      </w:r>
      <w:r w:rsidRPr="00CC1CCC">
        <w:rPr>
          <w:lang w:val="ru-RU" w:eastAsia="ru-RU"/>
        </w:rPr>
        <w:t xml:space="preserve"> </w:t>
      </w:r>
      <w:r w:rsidRPr="0048092F">
        <w:rPr>
          <w:lang w:eastAsia="ru-RU"/>
        </w:rPr>
        <w:t>Telecommunications</w:t>
      </w:r>
      <w:r w:rsidRPr="00CC1CCC">
        <w:rPr>
          <w:lang w:val="ru-RU" w:eastAsia="ru-RU"/>
        </w:rPr>
        <w:t>).</w:t>
      </w:r>
    </w:p>
    <w:p w:rsidR="00CC1CCC" w:rsidRPr="00CC1CCC" w:rsidRDefault="00CC1CCC" w:rsidP="00CC1CCC">
      <w:pPr>
        <w:jc w:val="both"/>
        <w:rPr>
          <w:lang w:val="ru-RU" w:eastAsia="ru-RU"/>
        </w:rPr>
      </w:pPr>
      <w:r w:rsidRPr="00CC1CCC">
        <w:rPr>
          <w:lang w:val="ru-RU" w:eastAsia="ru-RU"/>
        </w:rPr>
        <w:t>В 1969-м году подразделение</w:t>
      </w:r>
      <w:r w:rsidRPr="0048092F">
        <w:rPr>
          <w:lang w:eastAsia="ru-RU"/>
        </w:rPr>
        <w:t> Samsung </w:t>
      </w:r>
      <w:r w:rsidRPr="00CC1CCC">
        <w:rPr>
          <w:lang w:val="ru-RU" w:eastAsia="ru-RU"/>
        </w:rPr>
        <w:t>—</w:t>
      </w:r>
      <w:r w:rsidRPr="0048092F">
        <w:rPr>
          <w:lang w:eastAsia="ru-RU"/>
        </w:rPr>
        <w:t> Samsung</w:t>
      </w:r>
      <w:r w:rsidRPr="00CC1CCC">
        <w:rPr>
          <w:lang w:val="ru-RU" w:eastAsia="ru-RU"/>
        </w:rPr>
        <w:t>-</w:t>
      </w:r>
      <w:r w:rsidRPr="0048092F">
        <w:rPr>
          <w:lang w:eastAsia="ru-RU"/>
        </w:rPr>
        <w:t>Sanyo </w:t>
      </w:r>
      <w:r w:rsidRPr="00CC1CCC">
        <w:rPr>
          <w:lang w:val="ru-RU" w:eastAsia="ru-RU"/>
        </w:rPr>
        <w:t>выпускает первую партию черно-белых телевизоров. 5 лет спустя компания начинает заниматься выпуском холодильников и стиральных машин. Еще через 5 лет — выпуском микроволновых печей и кондиционеров. В 1978-м открывается представительство компании в США. Сумев стать первыми в Корее (</w:t>
      </w:r>
      <w:r w:rsidRPr="0048092F">
        <w:rPr>
          <w:lang w:eastAsia="ru-RU"/>
        </w:rPr>
        <w:t>Samsung </w:t>
      </w:r>
      <w:r w:rsidRPr="00CC1CCC">
        <w:rPr>
          <w:lang w:val="ru-RU" w:eastAsia="ru-RU"/>
        </w:rPr>
        <w:t xml:space="preserve">занимает пятую часть всего экспорта Кореи), </w:t>
      </w:r>
      <w:r w:rsidRPr="0048092F">
        <w:rPr>
          <w:lang w:eastAsia="ru-RU"/>
        </w:rPr>
        <w:t>Samsung </w:t>
      </w:r>
      <w:r w:rsidRPr="00CC1CCC">
        <w:rPr>
          <w:lang w:val="ru-RU" w:eastAsia="ru-RU"/>
        </w:rPr>
        <w:t>начинает путь по завоеванию мирового лидерства. В 1980-</w:t>
      </w:r>
      <w:r w:rsidRPr="00CC1CCC">
        <w:rPr>
          <w:lang w:val="ru-RU" w:eastAsia="ru-RU"/>
        </w:rPr>
        <w:lastRenderedPageBreak/>
        <w:t>х</w:t>
      </w:r>
      <w:r w:rsidRPr="0048092F">
        <w:rPr>
          <w:lang w:eastAsia="ru-RU"/>
        </w:rPr>
        <w:t> Samsung</w:t>
      </w:r>
      <w:r w:rsidRPr="00CC1CCC">
        <w:rPr>
          <w:lang w:val="ru-RU" w:eastAsia="ru-RU"/>
        </w:rPr>
        <w:t xml:space="preserve"> выходит на рынок персональных компьютеров. В 1991-м году разрабатывается первый мобильный телефон</w:t>
      </w:r>
      <w:r w:rsidRPr="0048092F">
        <w:rPr>
          <w:lang w:eastAsia="ru-RU"/>
        </w:rPr>
        <w:t> Samsung</w:t>
      </w:r>
      <w:r w:rsidRPr="00CC1CCC">
        <w:rPr>
          <w:lang w:val="ru-RU" w:eastAsia="ru-RU"/>
        </w:rPr>
        <w:t xml:space="preserve">, а в 1999-м — первый смартфон. В 1992-м году компания начинает разработку своей первой микросхемы памяти </w:t>
      </w:r>
      <w:r w:rsidRPr="0048092F">
        <w:rPr>
          <w:lang w:eastAsia="ru-RU"/>
        </w:rPr>
        <w:t>DRAM</w:t>
      </w:r>
      <w:r w:rsidRPr="00CC1CCC">
        <w:rPr>
          <w:lang w:val="ru-RU" w:eastAsia="ru-RU"/>
        </w:rPr>
        <w:t>, тогда речь шла о емкости — 64 Мб, сейчас выпускаются чипы емкостью 64 Гб. В 1998-м начинается массовый выпуск цифровых телевизоров, разработанных в исследовательском центре компании. Год за годом</w:t>
      </w:r>
      <w:r w:rsidRPr="0048092F">
        <w:rPr>
          <w:lang w:eastAsia="ru-RU"/>
        </w:rPr>
        <w:t> Samsung </w:t>
      </w:r>
      <w:r w:rsidRPr="00CC1CCC">
        <w:rPr>
          <w:lang w:val="ru-RU" w:eastAsia="ru-RU"/>
        </w:rPr>
        <w:t>расширяет свое присутствие на мировом рынке, удерживая первенство по продажам сотовых телефонов и телевизоров.</w:t>
      </w:r>
    </w:p>
    <w:p w:rsidR="00CC1CCC" w:rsidRPr="00CC1CCC" w:rsidRDefault="00CC1CCC" w:rsidP="00CC1CCC">
      <w:pPr>
        <w:jc w:val="both"/>
        <w:rPr>
          <w:lang w:val="ru-RU" w:eastAsia="ru-RU"/>
        </w:rPr>
      </w:pPr>
      <w:r w:rsidRPr="00CC1CCC">
        <w:rPr>
          <w:lang w:val="ru-RU" w:eastAsia="ru-RU"/>
        </w:rPr>
        <w:t>В 1993-м году, в год 55-летия компании, появился обновленный логотип</w:t>
      </w:r>
      <w:r w:rsidRPr="0048092F">
        <w:rPr>
          <w:lang w:eastAsia="ru-RU"/>
        </w:rPr>
        <w:t> Samsung </w:t>
      </w:r>
      <w:r w:rsidRPr="00CC1CCC">
        <w:rPr>
          <w:lang w:val="ru-RU" w:eastAsia="ru-RU"/>
        </w:rPr>
        <w:t>— наклоненный эллипс синего цвета, с надписью внутри. Новый логотип удачно отображал выход фирмы на международную арену, своеобразную заявку на мировое лидерство. Визуально кажется, что слово</w:t>
      </w:r>
      <w:r w:rsidRPr="0048092F">
        <w:rPr>
          <w:lang w:eastAsia="ru-RU"/>
        </w:rPr>
        <w:t> Samsung </w:t>
      </w:r>
      <w:r w:rsidRPr="00CC1CCC">
        <w:rPr>
          <w:lang w:val="ru-RU" w:eastAsia="ru-RU"/>
        </w:rPr>
        <w:t>находится внутри орбиты небесного тела, бесспорно корпорация является своего рода вселенной, но в то же время эта вселенная открыта миру, достаточно посмотреть на буквы</w:t>
      </w:r>
      <w:r w:rsidRPr="0048092F">
        <w:rPr>
          <w:lang w:eastAsia="ru-RU"/>
        </w:rPr>
        <w:t> </w:t>
      </w:r>
      <w:r w:rsidRPr="00CC1CCC">
        <w:rPr>
          <w:lang w:val="ru-RU" w:eastAsia="ru-RU"/>
        </w:rPr>
        <w:t>«</w:t>
      </w:r>
      <w:r w:rsidRPr="0048092F">
        <w:rPr>
          <w:lang w:eastAsia="ru-RU"/>
        </w:rPr>
        <w:t>S</w:t>
      </w:r>
      <w:r w:rsidRPr="00CC1CCC">
        <w:rPr>
          <w:lang w:val="ru-RU" w:eastAsia="ru-RU"/>
        </w:rPr>
        <w:t>»</w:t>
      </w:r>
      <w:r w:rsidRPr="0048092F">
        <w:rPr>
          <w:lang w:eastAsia="ru-RU"/>
        </w:rPr>
        <w:t> </w:t>
      </w:r>
      <w:r w:rsidRPr="00CC1CCC">
        <w:rPr>
          <w:lang w:val="ru-RU" w:eastAsia="ru-RU"/>
        </w:rPr>
        <w:t>и</w:t>
      </w:r>
      <w:r w:rsidRPr="0048092F">
        <w:rPr>
          <w:lang w:eastAsia="ru-RU"/>
        </w:rPr>
        <w:t> </w:t>
      </w:r>
      <w:r w:rsidRPr="00CC1CCC">
        <w:rPr>
          <w:lang w:val="ru-RU" w:eastAsia="ru-RU"/>
        </w:rPr>
        <w:t>«</w:t>
      </w:r>
      <w:r w:rsidRPr="0048092F">
        <w:rPr>
          <w:lang w:eastAsia="ru-RU"/>
        </w:rPr>
        <w:t>G</w:t>
      </w:r>
      <w:r w:rsidRPr="00CC1CCC">
        <w:rPr>
          <w:lang w:val="ru-RU" w:eastAsia="ru-RU"/>
        </w:rPr>
        <w:t>»</w:t>
      </w:r>
      <w:r w:rsidRPr="0048092F">
        <w:rPr>
          <w:lang w:eastAsia="ru-RU"/>
        </w:rPr>
        <w:t> </w:t>
      </w:r>
      <w:r w:rsidRPr="00CC1CCC">
        <w:rPr>
          <w:lang w:val="ru-RU" w:eastAsia="ru-RU"/>
        </w:rPr>
        <w:t>— они соприкасаются с внешним пространством. Одной из изюминок логотипа является написание букв</w:t>
      </w:r>
      <w:r w:rsidRPr="0048092F">
        <w:rPr>
          <w:lang w:eastAsia="ru-RU"/>
        </w:rPr>
        <w:t> </w:t>
      </w:r>
      <w:r w:rsidRPr="00CC1CCC">
        <w:rPr>
          <w:lang w:val="ru-RU" w:eastAsia="ru-RU"/>
        </w:rPr>
        <w:t>«А»</w:t>
      </w:r>
      <w:r w:rsidRPr="0048092F">
        <w:rPr>
          <w:lang w:eastAsia="ru-RU"/>
        </w:rPr>
        <w:t> </w:t>
      </w:r>
      <w:r w:rsidRPr="00CC1CCC">
        <w:rPr>
          <w:lang w:val="ru-RU" w:eastAsia="ru-RU"/>
        </w:rPr>
        <w:t>без черточки, много раз повторенный впоследствии, этот прием все же остался знаком</w:t>
      </w:r>
      <w:r w:rsidRPr="0048092F">
        <w:rPr>
          <w:lang w:eastAsia="ru-RU"/>
        </w:rPr>
        <w:t> Samsung</w:t>
      </w:r>
      <w:r w:rsidRPr="00CC1CCC">
        <w:rPr>
          <w:lang w:val="ru-RU" w:eastAsia="ru-RU"/>
        </w:rPr>
        <w:t>.</w:t>
      </w:r>
    </w:p>
    <w:p w:rsidR="00BF5761" w:rsidRDefault="00CC1CCC" w:rsidP="00BF5761">
      <w:pPr>
        <w:jc w:val="both"/>
        <w:rPr>
          <w:lang w:val="ru-RU" w:eastAsia="ru-RU"/>
        </w:rPr>
      </w:pPr>
      <w:r w:rsidRPr="00CC1CCC">
        <w:rPr>
          <w:lang w:val="ru-RU" w:eastAsia="ru-RU"/>
        </w:rPr>
        <w:t>Сегодня передовое подразделение</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xml:space="preserve"> — </w:t>
      </w:r>
      <w:r w:rsidRPr="0048092F">
        <w:rPr>
          <w:lang w:eastAsia="ru-RU"/>
        </w:rPr>
        <w:t>Samsung</w:t>
      </w:r>
      <w:r w:rsidRPr="00CC1CCC">
        <w:rPr>
          <w:lang w:val="ru-RU" w:eastAsia="ru-RU"/>
        </w:rPr>
        <w:t xml:space="preserve"> </w:t>
      </w:r>
      <w:r w:rsidRPr="0048092F">
        <w:rPr>
          <w:lang w:eastAsia="ru-RU"/>
        </w:rPr>
        <w:t>Electronics </w:t>
      </w:r>
      <w:r w:rsidRPr="00CC1CCC">
        <w:rPr>
          <w:lang w:val="ru-RU" w:eastAsia="ru-RU"/>
        </w:rPr>
        <w:t>стал мировым лидером в области производства электроники и бытовой техники.</w:t>
      </w:r>
      <w:r w:rsidRPr="0048092F">
        <w:rPr>
          <w:lang w:eastAsia="ru-RU"/>
        </w:rPr>
        <w:t> Samsung</w:t>
      </w:r>
      <w:r w:rsidRPr="00CC1CCC">
        <w:rPr>
          <w:lang w:val="ru-RU" w:eastAsia="ru-RU"/>
        </w:rPr>
        <w:t xml:space="preserve"> </w:t>
      </w:r>
      <w:r w:rsidRPr="0048092F">
        <w:rPr>
          <w:lang w:eastAsia="ru-RU"/>
        </w:rPr>
        <w:t>Heavy</w:t>
      </w:r>
      <w:r w:rsidRPr="00CC1CCC">
        <w:rPr>
          <w:lang w:val="ru-RU" w:eastAsia="ru-RU"/>
        </w:rPr>
        <w:t xml:space="preserve"> </w:t>
      </w:r>
      <w:r w:rsidRPr="0048092F">
        <w:rPr>
          <w:lang w:eastAsia="ru-RU"/>
        </w:rPr>
        <w:t>Industries </w:t>
      </w:r>
      <w:r w:rsidRPr="00CC1CCC">
        <w:rPr>
          <w:lang w:val="ru-RU" w:eastAsia="ru-RU"/>
        </w:rPr>
        <w:t>— подразделение занимающееся кораблестроением — второе в мире. Возглавляет корпорацию Ли Кун Хи (</w:t>
      </w:r>
      <w:r w:rsidRPr="0048092F">
        <w:rPr>
          <w:lang w:eastAsia="ru-RU"/>
        </w:rPr>
        <w:t>Lee</w:t>
      </w:r>
      <w:r w:rsidRPr="00CC1CCC">
        <w:rPr>
          <w:lang w:val="ru-RU" w:eastAsia="ru-RU"/>
        </w:rPr>
        <w:t xml:space="preserve"> </w:t>
      </w:r>
      <w:r w:rsidRPr="0048092F">
        <w:rPr>
          <w:lang w:eastAsia="ru-RU"/>
        </w:rPr>
        <w:t>Kun</w:t>
      </w:r>
      <w:r w:rsidRPr="00CC1CCC">
        <w:rPr>
          <w:lang w:val="ru-RU" w:eastAsia="ru-RU"/>
        </w:rPr>
        <w:t xml:space="preserve"> </w:t>
      </w:r>
      <w:r w:rsidRPr="0048092F">
        <w:rPr>
          <w:lang w:eastAsia="ru-RU"/>
        </w:rPr>
        <w:t>Hee</w:t>
      </w:r>
      <w:r w:rsidRPr="00CC1CCC">
        <w:rPr>
          <w:lang w:val="ru-RU" w:eastAsia="ru-RU"/>
        </w:rPr>
        <w:t xml:space="preserve">), сын основателя. Именно ему </w:t>
      </w:r>
      <w:r w:rsidRPr="0048092F">
        <w:rPr>
          <w:lang w:eastAsia="ru-RU"/>
        </w:rPr>
        <w:t>Samsung</w:t>
      </w:r>
      <w:r w:rsidRPr="00CC1CCC">
        <w:rPr>
          <w:lang w:val="ru-RU" w:eastAsia="ru-RU"/>
        </w:rPr>
        <w:t xml:space="preserve"> обязан своими успехами в современном мире, приняв обязанности руководителя конгломерата после смерти отца в 1987-м Ли Кун Хи отказался от идеи массового производства товаров невысокого, так называемого бюджетного качества и сосредоточил усилия компании на производстве высококачественных продуктов, инновационных и опережающих рыночные тенденции. Бренд</w:t>
      </w:r>
      <w:r w:rsidRPr="0048092F">
        <w:rPr>
          <w:lang w:eastAsia="ru-RU"/>
        </w:rPr>
        <w:t> Samsung </w:t>
      </w:r>
      <w:r w:rsidRPr="00CC1CCC">
        <w:rPr>
          <w:lang w:val="ru-RU" w:eastAsia="ru-RU"/>
        </w:rPr>
        <w:t>немало выиграл от такого решения, ведь те, кто считал продукцию фирмы недостаточно качественной, в последние годы открывают для себя мир бытовой техники и электроники исключительной по сочетанию «цена-качество», а если прибавить сюда и высокий уровень сервисного обслуживания компании, то альтернативы продуктам фирмы практически не остается.</w:t>
      </w:r>
    </w:p>
    <w:p w:rsidR="00CC1CCC" w:rsidRPr="00BF5761" w:rsidRDefault="00CC1CCC" w:rsidP="00BF5761">
      <w:pPr>
        <w:jc w:val="both"/>
        <w:rPr>
          <w:lang w:val="ru-RU" w:eastAsia="ru-RU"/>
        </w:rPr>
      </w:pPr>
      <w:r w:rsidRPr="0048092F">
        <w:rPr>
          <w:noProof/>
        </w:rPr>
        <w:drawing>
          <wp:inline distT="0" distB="0" distL="0" distR="0" wp14:anchorId="5FE585D4" wp14:editId="034C104D">
            <wp:extent cx="4200525" cy="2122216"/>
            <wp:effectExtent l="0" t="0" r="0" b="0"/>
            <wp:docPr id="1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9277" cy="213169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lastRenderedPageBreak/>
        <w:drawing>
          <wp:inline distT="0" distB="0" distL="0" distR="0" wp14:anchorId="181A1E3C" wp14:editId="3D06A97C">
            <wp:extent cx="5943600" cy="4295775"/>
            <wp:effectExtent l="0" t="0" r="0" b="9525"/>
            <wp:docPr id="1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43A0C1AE" wp14:editId="0932FC91">
            <wp:extent cx="5026654" cy="1381125"/>
            <wp:effectExtent l="0" t="0" r="3175" b="0"/>
            <wp:docPr id="1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7066" cy="1386733"/>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2014 и 2012 года: 45-ое место среди самых дорогих брендов мира, 7-ое место среди лучших мировых брендов, 13-ое место среди больших компаний мира, 1-ое место среди любимых брендов россиян.</w:t>
      </w:r>
    </w:p>
    <w:p w:rsidR="00CC1CCC" w:rsidRPr="00CC1CCC" w:rsidRDefault="00CC1CCC" w:rsidP="00CC1CCC">
      <w:pPr>
        <w:pStyle w:val="Heading3"/>
        <w:jc w:val="both"/>
        <w:rPr>
          <w:lang w:val="ru-RU"/>
        </w:rPr>
      </w:pPr>
      <w:bookmarkStart w:id="154" w:name="_Toc438377419"/>
      <w:r w:rsidRPr="0048092F">
        <w:t>HP</w:t>
      </w:r>
      <w:bookmarkEnd w:id="154"/>
    </w:p>
    <w:p w:rsidR="00CC1CCC" w:rsidRPr="00CC1CCC" w:rsidRDefault="00CC1CCC" w:rsidP="00CC1CCC">
      <w:pPr>
        <w:jc w:val="both"/>
        <w:rPr>
          <w:lang w:val="ru-RU"/>
        </w:rPr>
      </w:pPr>
      <w:r w:rsidRPr="00CC1CCC">
        <w:rPr>
          <w:lang w:val="ru-RU"/>
        </w:rPr>
        <w:t>Оборот на 2015 год: $233.715 миллиардов</w:t>
      </w:r>
    </w:p>
    <w:p w:rsidR="00CC1CCC" w:rsidRPr="00CC1CCC" w:rsidRDefault="00CC1CCC" w:rsidP="00CC1CCC">
      <w:pPr>
        <w:jc w:val="both"/>
        <w:rPr>
          <w:lang w:val="ru-RU"/>
        </w:rPr>
      </w:pPr>
      <w:r w:rsidRPr="00CC1CCC">
        <w:rPr>
          <w:lang w:val="ru-RU"/>
        </w:rPr>
        <w:t xml:space="preserve">Слоган: </w:t>
      </w:r>
      <w:r w:rsidRPr="0048092F">
        <w:t>Invent</w:t>
      </w:r>
    </w:p>
    <w:p w:rsidR="00CC1CCC" w:rsidRPr="00CC1CCC" w:rsidRDefault="00CC1CCC" w:rsidP="00CC1CCC">
      <w:pPr>
        <w:jc w:val="both"/>
        <w:rPr>
          <w:lang w:val="ru-RU"/>
        </w:rPr>
      </w:pPr>
      <w:r w:rsidRPr="00CC1CCC">
        <w:rPr>
          <w:lang w:val="ru-RU"/>
        </w:rPr>
        <w:t>История этой компании берет свое начало в 1934 году. Именно тогда познакомились два выпускника Стэндфордского Университета — Билл Хьюлетт (</w:t>
      </w:r>
      <w:r w:rsidRPr="0048092F">
        <w:t>Bill</w:t>
      </w:r>
      <w:r w:rsidRPr="00CC1CCC">
        <w:rPr>
          <w:lang w:val="ru-RU"/>
        </w:rPr>
        <w:t xml:space="preserve"> </w:t>
      </w:r>
      <w:r w:rsidRPr="0048092F">
        <w:t>Hewlett</w:t>
      </w:r>
      <w:r w:rsidRPr="00CC1CCC">
        <w:rPr>
          <w:lang w:val="ru-RU"/>
        </w:rPr>
        <w:t>) и Дэйв Паккард (</w:t>
      </w:r>
      <w:r w:rsidRPr="0048092F">
        <w:t>David</w:t>
      </w:r>
      <w:r w:rsidRPr="00CC1CCC">
        <w:rPr>
          <w:lang w:val="ru-RU"/>
        </w:rPr>
        <w:t xml:space="preserve"> </w:t>
      </w:r>
      <w:r w:rsidRPr="0048092F">
        <w:t>Packard</w:t>
      </w:r>
      <w:r w:rsidRPr="00CC1CCC">
        <w:rPr>
          <w:lang w:val="ru-RU"/>
        </w:rPr>
        <w:t xml:space="preserve">). Оба с дипломами инженеров-электронщиков. Идея основать компанию возникла </w:t>
      </w:r>
      <w:r w:rsidRPr="00CC1CCC">
        <w:rPr>
          <w:lang w:val="ru-RU"/>
        </w:rPr>
        <w:lastRenderedPageBreak/>
        <w:t>спонтанно. И была довольно быстро реализована. Уже 1 января 1939 года в мире стало на одну компанию больше — появилась</w:t>
      </w:r>
      <w:r w:rsidRPr="0048092F">
        <w:t> Hewlett</w:t>
      </w:r>
      <w:r w:rsidRPr="00CC1CCC">
        <w:rPr>
          <w:lang w:val="ru-RU"/>
        </w:rPr>
        <w:t>-</w:t>
      </w:r>
      <w:r w:rsidRPr="0048092F">
        <w:t>Packard </w:t>
      </w:r>
      <w:r w:rsidRPr="00CC1CCC">
        <w:rPr>
          <w:lang w:val="ru-RU"/>
        </w:rPr>
        <w:t>или, в простонародье,</w:t>
      </w:r>
      <w:r w:rsidRPr="0048092F">
        <w:t> HP</w:t>
      </w:r>
      <w:r w:rsidRPr="00CC1CCC">
        <w:rPr>
          <w:lang w:val="ru-RU"/>
        </w:rPr>
        <w:t>.</w:t>
      </w:r>
    </w:p>
    <w:p w:rsidR="00CC1CCC" w:rsidRPr="00CC1CCC" w:rsidRDefault="00CC1CCC" w:rsidP="00CC1CCC">
      <w:pPr>
        <w:jc w:val="both"/>
        <w:rPr>
          <w:lang w:val="ru-RU"/>
        </w:rPr>
      </w:pPr>
      <w:r w:rsidRPr="00CC1CCC">
        <w:rPr>
          <w:lang w:val="ru-RU"/>
        </w:rPr>
        <w:t>Компания, которая ассоциируется у большинства современных потребителей лишь с компьютерной техникой и периферией, занималась за годы своего существования всевозможной электроникой, подчас к компьютерам никакого отношения не имеющей. Впрочем тут нет ничего удивительного — в те годы о компьютерах никто еще даже и не мечтал.</w:t>
      </w:r>
    </w:p>
    <w:p w:rsidR="00CC1CCC" w:rsidRPr="00CC1CCC" w:rsidRDefault="00CC1CCC" w:rsidP="00CC1CCC">
      <w:pPr>
        <w:jc w:val="both"/>
        <w:rPr>
          <w:lang w:val="ru-RU"/>
        </w:rPr>
      </w:pPr>
      <w:r w:rsidRPr="00CC1CCC">
        <w:rPr>
          <w:lang w:val="ru-RU"/>
        </w:rPr>
        <w:t>Название, возникло из простого объединения фамилий друзей. Никто никого не обидел: выбор, чей фамилии быть первой, был произведен посредством незатейливого голосования — друзья просто подбросили монетку. Так что, упади монетка другой стороной, знать бы нам компанию</w:t>
      </w:r>
      <w:r w:rsidRPr="0048092F">
        <w:t> Packard</w:t>
      </w:r>
      <w:r w:rsidRPr="00CC1CCC">
        <w:rPr>
          <w:lang w:val="ru-RU"/>
        </w:rPr>
        <w:t>-</w:t>
      </w:r>
      <w:r w:rsidRPr="0048092F">
        <w:t>Hewlett </w:t>
      </w:r>
      <w:r w:rsidRPr="00CC1CCC">
        <w:rPr>
          <w:lang w:val="ru-RU"/>
        </w:rPr>
        <w:t>(или</w:t>
      </w:r>
      <w:r w:rsidRPr="0048092F">
        <w:t> </w:t>
      </w:r>
      <w:r w:rsidRPr="00CC1CCC">
        <w:rPr>
          <w:lang w:val="ru-RU"/>
        </w:rPr>
        <w:t>РН</w:t>
      </w:r>
      <w:r w:rsidRPr="0048092F">
        <w:t> </w:t>
      </w:r>
      <w:r w:rsidRPr="00CC1CCC">
        <w:rPr>
          <w:lang w:val="ru-RU"/>
        </w:rPr>
        <w:t>— согласитесь, звучит не очень).</w:t>
      </w:r>
    </w:p>
    <w:p w:rsidR="00CC1CCC" w:rsidRPr="00CC1CCC" w:rsidRDefault="00CC1CCC" w:rsidP="00CC1CCC">
      <w:pPr>
        <w:jc w:val="both"/>
        <w:rPr>
          <w:lang w:val="ru-RU"/>
        </w:rPr>
      </w:pPr>
      <w:r w:rsidRPr="00CC1CCC">
        <w:rPr>
          <w:lang w:val="ru-RU"/>
        </w:rPr>
        <w:t xml:space="preserve">Уже первая продукция компании (прибор для тестирования звуковой аппаратуры — аудиоосциллятора </w:t>
      </w:r>
      <w:r w:rsidRPr="0048092F">
        <w:t>HP</w:t>
      </w:r>
      <w:r w:rsidRPr="00CC1CCC">
        <w:rPr>
          <w:lang w:val="ru-RU"/>
        </w:rPr>
        <w:t xml:space="preserve"> </w:t>
      </w:r>
      <w:r w:rsidRPr="0048092F">
        <w:t>Model</w:t>
      </w:r>
      <w:r w:rsidRPr="00CC1CCC">
        <w:rPr>
          <w:lang w:val="ru-RU"/>
        </w:rPr>
        <w:t xml:space="preserve"> 200</w:t>
      </w:r>
      <w:r w:rsidRPr="0048092F">
        <w:t>A</w:t>
      </w:r>
      <w:r w:rsidRPr="00CC1CCC">
        <w:rPr>
          <w:lang w:val="ru-RU"/>
        </w:rPr>
        <w:t xml:space="preserve">) оказалась весьма удачной. На тот момент в компании </w:t>
      </w:r>
      <w:r w:rsidR="00BF5761" w:rsidRPr="00CC1CCC">
        <w:rPr>
          <w:lang w:val="ru-RU"/>
        </w:rPr>
        <w:t>по-прежнему</w:t>
      </w:r>
      <w:r w:rsidRPr="00CC1CCC">
        <w:rPr>
          <w:lang w:val="ru-RU"/>
        </w:rPr>
        <w:t xml:space="preserve"> работало лишь два человека — ее основатели. Первым заказчиком была студия</w:t>
      </w:r>
      <w:r w:rsidRPr="0048092F">
        <w:t> Disney</w:t>
      </w:r>
      <w:r w:rsidRPr="00CC1CCC">
        <w:rPr>
          <w:lang w:val="ru-RU"/>
        </w:rPr>
        <w:t xml:space="preserve">, которая приобрела сразу 8 моделей. В пользу </w:t>
      </w:r>
      <w:r w:rsidRPr="0048092F">
        <w:t>Model</w:t>
      </w:r>
      <w:r w:rsidRPr="00CC1CCC">
        <w:rPr>
          <w:lang w:val="ru-RU"/>
        </w:rPr>
        <w:t xml:space="preserve"> 200</w:t>
      </w:r>
      <w:r w:rsidRPr="0048092F">
        <w:t>A</w:t>
      </w:r>
      <w:r w:rsidRPr="00CC1CCC">
        <w:rPr>
          <w:lang w:val="ru-RU"/>
        </w:rPr>
        <w:t xml:space="preserve"> говорили значительно более низкая цена, нежели у конкурентов, что никоим образом не сказывалось на качестве.</w:t>
      </w:r>
    </w:p>
    <w:p w:rsidR="00CC1CCC" w:rsidRPr="00CC1CCC" w:rsidRDefault="00CC1CCC" w:rsidP="00CC1CCC">
      <w:pPr>
        <w:jc w:val="both"/>
        <w:rPr>
          <w:lang w:val="ru-RU"/>
        </w:rPr>
      </w:pPr>
      <w:r w:rsidRPr="00CC1CCC">
        <w:rPr>
          <w:lang w:val="ru-RU"/>
        </w:rPr>
        <w:t>Как и многие известные ныне производители, друзья-инженеры начинали буквально «на коленке». Первые производственные мощности компании находились в гараже. Кстати, в 2004 году гараж этот был восстановлен, превратившись в своеобразный музей.</w:t>
      </w:r>
    </w:p>
    <w:p w:rsidR="00CC1CCC" w:rsidRPr="00CC1CCC" w:rsidRDefault="00CC1CCC" w:rsidP="00CC1CCC">
      <w:pPr>
        <w:jc w:val="both"/>
        <w:rPr>
          <w:lang w:val="ru-RU"/>
        </w:rPr>
      </w:pPr>
      <w:r w:rsidRPr="00CC1CCC">
        <w:rPr>
          <w:lang w:val="ru-RU"/>
        </w:rPr>
        <w:t>Со временем у компании появился простой, но запоминающийся логотип, незначительно менявшийся время от времени. Слоган, появившийся позднее, так же прост — лишь одно слово «</w:t>
      </w:r>
      <w:r w:rsidRPr="0048092F">
        <w:t>Invent</w:t>
      </w:r>
      <w:r w:rsidRPr="00CC1CCC">
        <w:rPr>
          <w:lang w:val="ru-RU"/>
        </w:rPr>
        <w:t>» (анг. — изобретать, придумывать, сочинять).</w:t>
      </w:r>
    </w:p>
    <w:p w:rsidR="00CC1CCC" w:rsidRPr="00CC1CCC" w:rsidRDefault="00CC1CCC" w:rsidP="00CC1CCC">
      <w:pPr>
        <w:jc w:val="both"/>
        <w:rPr>
          <w:lang w:val="ru-RU"/>
        </w:rPr>
      </w:pPr>
      <w:r w:rsidRPr="00CC1CCC">
        <w:rPr>
          <w:lang w:val="ru-RU"/>
        </w:rPr>
        <w:t xml:space="preserve">Начало 40-х годов пришлось на войну. Флоту, сильно страдавшему </w:t>
      </w:r>
      <w:r w:rsidR="00BF5761" w:rsidRPr="00CC1CCC">
        <w:rPr>
          <w:lang w:val="ru-RU"/>
        </w:rPr>
        <w:t>от немецких подводных лодок,</w:t>
      </w:r>
      <w:r w:rsidRPr="00CC1CCC">
        <w:rPr>
          <w:lang w:val="ru-RU"/>
        </w:rPr>
        <w:t xml:space="preserve"> требовалась специальная аппаратура так или иначе связанная с радарами. И тут</w:t>
      </w:r>
      <w:r w:rsidRPr="0048092F">
        <w:t> </w:t>
      </w:r>
      <w:r w:rsidRPr="00CC1CCC">
        <w:rPr>
          <w:lang w:val="ru-RU"/>
        </w:rPr>
        <w:t>НР</w:t>
      </w:r>
      <w:r w:rsidRPr="0048092F">
        <w:t> </w:t>
      </w:r>
      <w:r w:rsidRPr="00CC1CCC">
        <w:rPr>
          <w:lang w:val="ru-RU"/>
        </w:rPr>
        <w:t>оказалась на высоте. Компании не только удалось создать генераторы сигналов и подавители радарного излучения, но и закрепиться в этой отрасли, доказав свое превосходство. На тот момент количество сотрудников исчислялась уже десятками (если быть точным, то 45 человек), а доходы вплотную приблизились к миллиону.</w:t>
      </w:r>
    </w:p>
    <w:p w:rsidR="00CC1CCC" w:rsidRPr="00CC1CCC" w:rsidRDefault="00CC1CCC" w:rsidP="00CC1CCC">
      <w:pPr>
        <w:jc w:val="both"/>
        <w:rPr>
          <w:lang w:val="ru-RU"/>
        </w:rPr>
      </w:pPr>
      <w:r w:rsidRPr="00CC1CCC">
        <w:rPr>
          <w:lang w:val="ru-RU"/>
        </w:rPr>
        <w:t>К 60-м годам компания стремительно разрастается. Людей в ней работают уже тысячи, а доходы исчисляются уже сотнями миллионов.</w:t>
      </w:r>
      <w:r w:rsidRPr="0048092F">
        <w:t> </w:t>
      </w:r>
      <w:r w:rsidRPr="00CC1CCC">
        <w:rPr>
          <w:lang w:val="ru-RU"/>
        </w:rPr>
        <w:t>НР</w:t>
      </w:r>
      <w:r w:rsidRPr="0048092F">
        <w:t> </w:t>
      </w:r>
      <w:r w:rsidRPr="00CC1CCC">
        <w:rPr>
          <w:lang w:val="ru-RU"/>
        </w:rPr>
        <w:t>— это уже не только один из игроков на рынке электроники. Это уже солидная и уважаемая компания, разработки которой уважают и знают практически во всем мире.</w:t>
      </w:r>
    </w:p>
    <w:p w:rsidR="00CC1CCC" w:rsidRPr="00CC1CCC" w:rsidRDefault="00CC1CCC" w:rsidP="00CC1CCC">
      <w:pPr>
        <w:jc w:val="both"/>
        <w:rPr>
          <w:lang w:val="ru-RU"/>
        </w:rPr>
      </w:pPr>
      <w:r w:rsidRPr="00CC1CCC">
        <w:rPr>
          <w:lang w:val="ru-RU"/>
        </w:rPr>
        <w:t>1966 год ознаменовался приходом компании на рынок ЭВМ. Был создан НР 2116</w:t>
      </w:r>
      <w:r w:rsidRPr="0048092F">
        <w:t>A</w:t>
      </w:r>
      <w:r w:rsidRPr="00CC1CCC">
        <w:rPr>
          <w:lang w:val="ru-RU"/>
        </w:rPr>
        <w:t>. Этот компьютер до сих пор остается самым крупным механическим устройством, созданным компанией. Стоимость этого чуда составляло от 25.000 до 50.000 долларов США, в зависимости от комплектации. Изначально НР 2116</w:t>
      </w:r>
      <w:r w:rsidRPr="0048092F">
        <w:t>A</w:t>
      </w:r>
      <w:r w:rsidRPr="00CC1CCC">
        <w:rPr>
          <w:lang w:val="ru-RU"/>
        </w:rPr>
        <w:t xml:space="preserve"> создавался для внутренних нужд компании, но позже был расширен для массового производства.</w:t>
      </w:r>
    </w:p>
    <w:p w:rsidR="00CC1CCC" w:rsidRPr="00CC1CCC" w:rsidRDefault="00CC1CCC" w:rsidP="00CC1CCC">
      <w:pPr>
        <w:jc w:val="both"/>
        <w:rPr>
          <w:lang w:val="ru-RU"/>
        </w:rPr>
      </w:pPr>
      <w:r w:rsidRPr="00CC1CCC">
        <w:rPr>
          <w:lang w:val="ru-RU"/>
        </w:rPr>
        <w:t xml:space="preserve">К концу же 60-х компания представляет новое вычислительное устройство — настольный калькулятор </w:t>
      </w:r>
      <w:r w:rsidRPr="0048092F">
        <w:t>HP</w:t>
      </w:r>
      <w:r w:rsidRPr="00CC1CCC">
        <w:rPr>
          <w:lang w:val="ru-RU"/>
        </w:rPr>
        <w:t xml:space="preserve"> 9100</w:t>
      </w:r>
      <w:r w:rsidRPr="0048092F">
        <w:t>A</w:t>
      </w:r>
      <w:r w:rsidRPr="00CC1CCC">
        <w:rPr>
          <w:lang w:val="ru-RU"/>
        </w:rPr>
        <w:t xml:space="preserve">. Устройство обладало расширенным набором функций, позволяло использовать принтер и накопитель на магнитных карточках. По тем временам просто шедевр. </w:t>
      </w:r>
      <w:r w:rsidRPr="00CC1CCC">
        <w:rPr>
          <w:lang w:val="ru-RU"/>
        </w:rPr>
        <w:lastRenderedPageBreak/>
        <w:t>Стоил он кстати дороже, чем современный «навороченный» домашний компьютер — 4900 долларов США. Но прославилось устройство не только этим. В его рекламе впервые был применен термин «персональный компьютер».</w:t>
      </w:r>
    </w:p>
    <w:p w:rsidR="00CC1CCC" w:rsidRPr="00CC1CCC" w:rsidRDefault="00CC1CCC" w:rsidP="00CC1CCC">
      <w:pPr>
        <w:jc w:val="both"/>
        <w:rPr>
          <w:lang w:val="ru-RU"/>
        </w:rPr>
      </w:pPr>
      <w:r w:rsidRPr="00CC1CCC">
        <w:rPr>
          <w:lang w:val="ru-RU"/>
        </w:rPr>
        <w:t xml:space="preserve">В 1972 году, компания представляет свой первый научный калькулятор, способный умещаться в карман — модель </w:t>
      </w:r>
      <w:r w:rsidRPr="0048092F">
        <w:t>HP</w:t>
      </w:r>
      <w:r w:rsidRPr="00CC1CCC">
        <w:rPr>
          <w:lang w:val="ru-RU"/>
        </w:rPr>
        <w:t xml:space="preserve">-35. Новинка стала легендарной. Более того, она входит в двадцатку продуктов, которые смогли изменить мир. По прошествии 35 лет, компания, отдавая дань прошлому, представила новую модель с таким же названием, но уже с использованием современных технологий. Так что, в какой-то мере, </w:t>
      </w:r>
      <w:r w:rsidRPr="0048092F">
        <w:t>HP</w:t>
      </w:r>
      <w:r w:rsidRPr="00CC1CCC">
        <w:rPr>
          <w:lang w:val="ru-RU"/>
        </w:rPr>
        <w:t>-35 жив до сих пор.</w:t>
      </w:r>
    </w:p>
    <w:p w:rsidR="00CC1CCC" w:rsidRPr="00CC1CCC" w:rsidRDefault="00CC1CCC" w:rsidP="00CC1CCC">
      <w:pPr>
        <w:jc w:val="both"/>
        <w:rPr>
          <w:lang w:val="ru-RU"/>
        </w:rPr>
      </w:pPr>
      <w:r w:rsidRPr="00CC1CCC">
        <w:rPr>
          <w:lang w:val="ru-RU"/>
        </w:rPr>
        <w:t>70-е годы вообще вошли в историю компании, как годы становления</w:t>
      </w:r>
      <w:r w:rsidRPr="0048092F">
        <w:t> </w:t>
      </w:r>
      <w:r w:rsidRPr="00CC1CCC">
        <w:rPr>
          <w:lang w:val="ru-RU"/>
        </w:rPr>
        <w:t>НР</w:t>
      </w:r>
      <w:r w:rsidRPr="0048092F">
        <w:t> </w:t>
      </w:r>
      <w:r w:rsidRPr="00CC1CCC">
        <w:rPr>
          <w:lang w:val="ru-RU"/>
        </w:rPr>
        <w:t>на компьютерном рынке. Компания не только представляет миниатюрные устройства, но и осуществляет попытки выхода на рынки настольных компьютеров, предназначенных, как для дома, так и для офиса.</w:t>
      </w:r>
    </w:p>
    <w:p w:rsidR="00CC1CCC" w:rsidRPr="00CC1CCC" w:rsidRDefault="00CC1CCC" w:rsidP="00CC1CCC">
      <w:pPr>
        <w:jc w:val="both"/>
        <w:rPr>
          <w:lang w:val="ru-RU"/>
        </w:rPr>
      </w:pPr>
      <w:r w:rsidRPr="00CC1CCC">
        <w:rPr>
          <w:lang w:val="ru-RU"/>
        </w:rPr>
        <w:t>В результате, в начале 80-х компания уже признанных игрок на рынке вычислительных систем. Кем и остается по сей день.</w:t>
      </w:r>
    </w:p>
    <w:p w:rsidR="00CC1CCC" w:rsidRPr="00CC1CCC" w:rsidRDefault="00CC1CCC" w:rsidP="00CC1CCC">
      <w:pPr>
        <w:jc w:val="both"/>
        <w:rPr>
          <w:lang w:val="ru-RU"/>
        </w:rPr>
      </w:pPr>
      <w:r w:rsidRPr="00CC1CCC">
        <w:rPr>
          <w:lang w:val="ru-RU"/>
        </w:rPr>
        <w:t>В 2001 году произошло одно важное событие в истории компании — слияние с другим крупным производителем компьютеров, компанией</w:t>
      </w:r>
      <w:r w:rsidRPr="0048092F">
        <w:t> Compaq</w:t>
      </w:r>
      <w:r w:rsidRPr="00CC1CCC">
        <w:rPr>
          <w:lang w:val="ru-RU"/>
        </w:rPr>
        <w:t>. НР</w:t>
      </w:r>
      <w:r w:rsidRPr="0048092F">
        <w:t> </w:t>
      </w:r>
      <w:r w:rsidRPr="00CC1CCC">
        <w:rPr>
          <w:lang w:val="ru-RU"/>
        </w:rPr>
        <w:t>заполучила некоторые технологии, которые позволили ей активнее развиваться в серверном направлении. Покупка</w:t>
      </w:r>
      <w:r w:rsidRPr="0048092F">
        <w:t> Compaq </w:t>
      </w:r>
      <w:r w:rsidRPr="00CC1CCC">
        <w:rPr>
          <w:lang w:val="ru-RU"/>
        </w:rPr>
        <w:t>обошлась компании в 25 миллионов долларов.</w:t>
      </w:r>
    </w:p>
    <w:p w:rsidR="00CC1CCC" w:rsidRPr="00CC1CCC" w:rsidRDefault="00CC1CCC" w:rsidP="00CC1CCC">
      <w:pPr>
        <w:jc w:val="both"/>
        <w:rPr>
          <w:color w:val="000000" w:themeColor="text1"/>
          <w:lang w:val="ru-RU"/>
        </w:rPr>
      </w:pPr>
      <w:r w:rsidRPr="00CC1CCC">
        <w:rPr>
          <w:lang w:val="ru-RU"/>
        </w:rPr>
        <w:t>На сегодняшний день,</w:t>
      </w:r>
      <w:r w:rsidRPr="0048092F">
        <w:t> </w:t>
      </w:r>
      <w:r w:rsidRPr="00CC1CCC">
        <w:rPr>
          <w:lang w:val="ru-RU"/>
        </w:rPr>
        <w:t>НР</w:t>
      </w:r>
      <w:r w:rsidRPr="0048092F">
        <w:t> </w:t>
      </w:r>
      <w:r w:rsidRPr="00CC1CCC">
        <w:rPr>
          <w:lang w:val="ru-RU"/>
        </w:rPr>
        <w:t>это один из крупнейших производителей серверной техники, принтеров, сканеров, настольных компьютеров и ноутбуков. Хорошо зарекомендовала себя компания на рынке цифровых камер, КПК и коммуникаторов. Ну и конечно же калькуляторов.</w:t>
      </w:r>
      <w:r w:rsidRPr="00CC1CCC">
        <w:rPr>
          <w:lang w:val="ru-RU"/>
        </w:rPr>
        <w:br/>
      </w:r>
      <w:r w:rsidRPr="0048092F">
        <w:rPr>
          <w:noProof/>
          <w:color w:val="000000" w:themeColor="text1"/>
        </w:rPr>
        <w:drawing>
          <wp:inline distT="0" distB="0" distL="0" distR="0" wp14:anchorId="040FFDAD" wp14:editId="748395C2">
            <wp:extent cx="3695700" cy="985968"/>
            <wp:effectExtent l="0" t="0" r="0" b="5080"/>
            <wp:docPr id="14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558" cy="998736"/>
                    </a:xfrm>
                    <a:prstGeom prst="rect">
                      <a:avLst/>
                    </a:prstGeom>
                    <a:noFill/>
                    <a:ln>
                      <a:noFill/>
                    </a:ln>
                  </pic:spPr>
                </pic:pic>
              </a:graphicData>
            </a:graphic>
          </wp:inline>
        </w:drawing>
      </w:r>
      <w:r w:rsidRPr="0048092F">
        <w:rPr>
          <w:noProof/>
          <w:color w:val="000000" w:themeColor="text1"/>
        </w:rPr>
        <w:drawing>
          <wp:inline distT="0" distB="0" distL="0" distR="0" wp14:anchorId="7715315A" wp14:editId="03134FE5">
            <wp:extent cx="4143397" cy="3019425"/>
            <wp:effectExtent l="0" t="0" r="9525" b="0"/>
            <wp:docPr id="14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56484" cy="3028962"/>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lastRenderedPageBreak/>
        <w:t>Соответственно на 2015 и 2014 года: 39-ое место среди самых дорогих брендов мира, 18-ое место среди лучших мировых брендов, 19-ое место среди больших компаний США, 50-ое место среди больших компаний мира.</w:t>
      </w:r>
    </w:p>
    <w:p w:rsidR="00CC1CCC" w:rsidRPr="00CC1CCC" w:rsidRDefault="00CC1CCC" w:rsidP="00CC1CCC">
      <w:pPr>
        <w:pStyle w:val="Heading3"/>
        <w:jc w:val="both"/>
        <w:rPr>
          <w:lang w:val="ru-RU"/>
        </w:rPr>
      </w:pPr>
      <w:bookmarkStart w:id="155" w:name="_Toc438377420"/>
      <w:r w:rsidRPr="0048092F">
        <w:t>IBM</w:t>
      </w:r>
      <w:bookmarkEnd w:id="155"/>
    </w:p>
    <w:p w:rsidR="00CC1CCC" w:rsidRPr="00CC1CCC" w:rsidRDefault="00CC1CCC" w:rsidP="00CC1CCC">
      <w:pPr>
        <w:jc w:val="both"/>
        <w:rPr>
          <w:lang w:val="ru-RU"/>
        </w:rPr>
      </w:pPr>
      <w:r w:rsidRPr="00CC1CCC">
        <w:rPr>
          <w:lang w:val="ru-RU"/>
        </w:rPr>
        <w:t>Оборот на 2015 год: $92.79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Think</w:t>
      </w:r>
      <w:r w:rsidRPr="00CC1CCC">
        <w:rPr>
          <w:lang w:val="ru-RU"/>
        </w:rPr>
        <w:t>!</w:t>
      </w:r>
    </w:p>
    <w:p w:rsidR="00CC1CCC" w:rsidRPr="00CC1CCC" w:rsidRDefault="00CC1CCC" w:rsidP="00CC1CCC">
      <w:pPr>
        <w:jc w:val="both"/>
        <w:rPr>
          <w:lang w:val="ru-RU"/>
        </w:rPr>
      </w:pPr>
      <w:r w:rsidRPr="00CC1CCC">
        <w:rPr>
          <w:lang w:val="ru-RU"/>
        </w:rPr>
        <w:t>Это не просто известная компания, это нечто большее. Начав задолго до компьютерной эры, она не только оказала влияние на современные компьютеры —</w:t>
      </w:r>
      <w:r w:rsidRPr="0048092F">
        <w:t> IBM </w:t>
      </w:r>
      <w:r w:rsidRPr="00CC1CCC">
        <w:rPr>
          <w:lang w:val="ru-RU"/>
        </w:rPr>
        <w:t xml:space="preserve">по сути создала их современный облик. Есть компании, история которых умещается в несколько абзацев. По истории </w:t>
      </w:r>
      <w:r w:rsidRPr="0048092F">
        <w:t>IBM</w:t>
      </w:r>
      <w:r w:rsidRPr="00CC1CCC">
        <w:rPr>
          <w:lang w:val="ru-RU"/>
        </w:rPr>
        <w:t xml:space="preserve"> можно писать книги.</w:t>
      </w:r>
    </w:p>
    <w:p w:rsidR="00CC1CCC" w:rsidRPr="00CC1CCC" w:rsidRDefault="00CC1CCC" w:rsidP="00CC1CCC">
      <w:pPr>
        <w:jc w:val="both"/>
        <w:rPr>
          <w:lang w:val="ru-RU"/>
        </w:rPr>
      </w:pPr>
      <w:r w:rsidRPr="00CC1CCC">
        <w:rPr>
          <w:lang w:val="ru-RU"/>
        </w:rPr>
        <w:t>История началась в далеком 1911 году, 15 июня. Именно тогда стало известно об объединении сразу трех американских компаний:</w:t>
      </w:r>
      <w:r w:rsidRPr="0048092F">
        <w:t> Computing</w:t>
      </w:r>
      <w:r w:rsidRPr="00CC1CCC">
        <w:rPr>
          <w:lang w:val="ru-RU"/>
        </w:rPr>
        <w:t xml:space="preserve"> </w:t>
      </w:r>
      <w:r w:rsidRPr="0048092F">
        <w:t>Scale</w:t>
      </w:r>
      <w:r w:rsidRPr="00CC1CCC">
        <w:rPr>
          <w:lang w:val="ru-RU"/>
        </w:rPr>
        <w:t xml:space="preserve"> </w:t>
      </w:r>
      <w:r w:rsidRPr="0048092F">
        <w:t>Company</w:t>
      </w:r>
      <w:r w:rsidRPr="00CC1CCC">
        <w:rPr>
          <w:lang w:val="ru-RU"/>
        </w:rPr>
        <w:t xml:space="preserve"> </w:t>
      </w:r>
      <w:r w:rsidRPr="0048092F">
        <w:t>of</w:t>
      </w:r>
      <w:r w:rsidRPr="00CC1CCC">
        <w:rPr>
          <w:lang w:val="ru-RU"/>
        </w:rPr>
        <w:t xml:space="preserve"> </w:t>
      </w:r>
      <w:r w:rsidRPr="0048092F">
        <w:t>America</w:t>
      </w:r>
      <w:r w:rsidRPr="00CC1CCC">
        <w:rPr>
          <w:lang w:val="ru-RU"/>
        </w:rPr>
        <w:t xml:space="preserve">, </w:t>
      </w:r>
      <w:r w:rsidRPr="0048092F">
        <w:t>International</w:t>
      </w:r>
      <w:r w:rsidRPr="00CC1CCC">
        <w:rPr>
          <w:lang w:val="ru-RU"/>
        </w:rPr>
        <w:t xml:space="preserve"> </w:t>
      </w:r>
      <w:r w:rsidRPr="0048092F">
        <w:t>Time</w:t>
      </w:r>
      <w:r w:rsidRPr="00CC1CCC">
        <w:rPr>
          <w:lang w:val="ru-RU"/>
        </w:rPr>
        <w:t xml:space="preserve"> </w:t>
      </w:r>
      <w:r w:rsidRPr="0048092F">
        <w:t>Recording</w:t>
      </w:r>
      <w:r w:rsidRPr="00CC1CCC">
        <w:rPr>
          <w:lang w:val="ru-RU"/>
        </w:rPr>
        <w:t xml:space="preserve"> </w:t>
      </w:r>
      <w:r w:rsidRPr="0048092F">
        <w:t>Company </w:t>
      </w:r>
      <w:r w:rsidRPr="00CC1CCC">
        <w:rPr>
          <w:lang w:val="ru-RU"/>
        </w:rPr>
        <w:t>и</w:t>
      </w:r>
      <w:r w:rsidRPr="0048092F">
        <w:t> TMC</w:t>
      </w:r>
      <w:r w:rsidRPr="00CC1CCC">
        <w:rPr>
          <w:lang w:val="ru-RU"/>
        </w:rPr>
        <w:t xml:space="preserve"> (</w:t>
      </w:r>
      <w:r w:rsidRPr="0048092F">
        <w:t>Tabulating</w:t>
      </w:r>
      <w:r w:rsidRPr="00CC1CCC">
        <w:rPr>
          <w:lang w:val="ru-RU"/>
        </w:rPr>
        <w:t xml:space="preserve"> </w:t>
      </w:r>
      <w:r w:rsidRPr="0048092F">
        <w:t>Machine</w:t>
      </w:r>
      <w:r w:rsidRPr="00CC1CCC">
        <w:rPr>
          <w:lang w:val="ru-RU"/>
        </w:rPr>
        <w:t xml:space="preserve"> </w:t>
      </w:r>
      <w:r w:rsidRPr="0048092F">
        <w:t>Company</w:t>
      </w:r>
      <w:r w:rsidRPr="00CC1CCC">
        <w:rPr>
          <w:lang w:val="ru-RU"/>
        </w:rPr>
        <w:t>). Объединенное предприятие получило название</w:t>
      </w:r>
      <w:r w:rsidRPr="0048092F">
        <w:t> CTR</w:t>
      </w:r>
      <w:r w:rsidRPr="00CC1CCC">
        <w:rPr>
          <w:lang w:val="ru-RU"/>
        </w:rPr>
        <w:t xml:space="preserve"> (</w:t>
      </w:r>
      <w:r w:rsidRPr="0048092F">
        <w:t>Computing</w:t>
      </w:r>
      <w:r w:rsidRPr="00CC1CCC">
        <w:rPr>
          <w:lang w:val="ru-RU"/>
        </w:rPr>
        <w:t xml:space="preserve"> </w:t>
      </w:r>
      <w:r w:rsidRPr="0048092F">
        <w:t>Tabulating</w:t>
      </w:r>
      <w:r w:rsidRPr="00CC1CCC">
        <w:rPr>
          <w:lang w:val="ru-RU"/>
        </w:rPr>
        <w:t xml:space="preserve"> </w:t>
      </w:r>
      <w:r w:rsidRPr="0048092F">
        <w:t>Recording</w:t>
      </w:r>
      <w:r w:rsidRPr="00CC1CCC">
        <w:rPr>
          <w:lang w:val="ru-RU"/>
        </w:rPr>
        <w:t>).</w:t>
      </w:r>
    </w:p>
    <w:p w:rsidR="00CC1CCC" w:rsidRPr="00CC1CCC" w:rsidRDefault="00CC1CCC" w:rsidP="00CC1CCC">
      <w:pPr>
        <w:jc w:val="both"/>
        <w:rPr>
          <w:lang w:val="ru-RU"/>
        </w:rPr>
      </w:pPr>
      <w:r w:rsidRPr="00CC1CCC">
        <w:rPr>
          <w:lang w:val="ru-RU"/>
        </w:rPr>
        <w:t>Чем они только не занимались первое время: под брендом</w:t>
      </w:r>
      <w:r w:rsidRPr="0048092F">
        <w:t> CTR </w:t>
      </w:r>
      <w:r w:rsidRPr="00CC1CCC">
        <w:rPr>
          <w:lang w:val="ru-RU"/>
        </w:rPr>
        <w:t>выпускалась самая разнообразная электротехника. Выпускались мясорезки и часы. Вообще, ассортимент компании был очень широк. Но особую статью занимали так называемые табуляционные машины (табуляторы), разработанные в 1889 году Германом Холлеритом (</w:t>
      </w:r>
      <w:r w:rsidRPr="0048092F">
        <w:t>Herman</w:t>
      </w:r>
      <w:r w:rsidRPr="00CC1CCC">
        <w:rPr>
          <w:lang w:val="ru-RU"/>
        </w:rPr>
        <w:t xml:space="preserve"> </w:t>
      </w:r>
      <w:r w:rsidRPr="0048092F">
        <w:t>Hollerith</w:t>
      </w:r>
      <w:r w:rsidRPr="00CC1CCC">
        <w:rPr>
          <w:lang w:val="ru-RU"/>
        </w:rPr>
        <w:t>). Эти устройства использовались для переписи населения уже с 1890 года. Холерит даже основал компанию по их выпуску — уже названную выше</w:t>
      </w:r>
      <w:r w:rsidRPr="0048092F">
        <w:t> TMC</w:t>
      </w:r>
      <w:r w:rsidRPr="00CC1CCC">
        <w:rPr>
          <w:lang w:val="ru-RU"/>
        </w:rPr>
        <w:t>. При желании, эти устройства можно назвать одними из первых компьютеров.</w:t>
      </w:r>
    </w:p>
    <w:p w:rsidR="00CC1CCC" w:rsidRPr="00CC1CCC" w:rsidRDefault="00CC1CCC" w:rsidP="00CC1CCC">
      <w:pPr>
        <w:jc w:val="both"/>
        <w:rPr>
          <w:lang w:val="ru-RU"/>
        </w:rPr>
      </w:pPr>
      <w:r w:rsidRPr="00CC1CCC">
        <w:rPr>
          <w:lang w:val="ru-RU"/>
        </w:rPr>
        <w:t xml:space="preserve">Постепенно, табуляторы становятся одним из главных направлений деятельности </w:t>
      </w:r>
      <w:r w:rsidRPr="0048092F">
        <w:t>CTR</w:t>
      </w:r>
      <w:r w:rsidRPr="00CC1CCC">
        <w:rPr>
          <w:lang w:val="ru-RU"/>
        </w:rPr>
        <w:t>. В 1924 году компания была переименована в привычную нам</w:t>
      </w:r>
      <w:r w:rsidRPr="0048092F">
        <w:t> IBM </w:t>
      </w:r>
      <w:r w:rsidRPr="00CC1CCC">
        <w:rPr>
          <w:lang w:val="ru-RU"/>
        </w:rPr>
        <w:t>—</w:t>
      </w:r>
      <w:r w:rsidRPr="0048092F">
        <w:t> International</w:t>
      </w:r>
      <w:r w:rsidRPr="00CC1CCC">
        <w:rPr>
          <w:lang w:val="ru-RU"/>
        </w:rPr>
        <w:t xml:space="preserve"> </w:t>
      </w:r>
      <w:r w:rsidRPr="0048092F">
        <w:t>Business</w:t>
      </w:r>
      <w:r w:rsidRPr="00CC1CCC">
        <w:rPr>
          <w:lang w:val="ru-RU"/>
        </w:rPr>
        <w:t xml:space="preserve"> </w:t>
      </w:r>
      <w:r w:rsidRPr="0048092F">
        <w:t>Machines</w:t>
      </w:r>
      <w:r w:rsidRPr="00CC1CCC">
        <w:rPr>
          <w:lang w:val="ru-RU"/>
        </w:rPr>
        <w:t>. Слово «</w:t>
      </w:r>
      <w:r w:rsidRPr="0048092F">
        <w:t>International</w:t>
      </w:r>
      <w:r w:rsidRPr="00CC1CCC">
        <w:rPr>
          <w:lang w:val="ru-RU"/>
        </w:rPr>
        <w:t>» в названии появилось благодаря выходу и на канадский рынок.</w:t>
      </w:r>
    </w:p>
    <w:p w:rsidR="00CC1CCC" w:rsidRPr="00CC1CCC" w:rsidRDefault="00CC1CCC" w:rsidP="00CC1CCC">
      <w:pPr>
        <w:jc w:val="both"/>
        <w:rPr>
          <w:lang w:val="ru-RU"/>
        </w:rPr>
      </w:pPr>
      <w:r w:rsidRPr="00CC1CCC">
        <w:rPr>
          <w:lang w:val="ru-RU"/>
        </w:rPr>
        <w:t>Без особого вреда для себя компания пережила Великую депрессию. А вступление США во Вторую мировую войну, принесло</w:t>
      </w:r>
      <w:r w:rsidRPr="0048092F">
        <w:t> IBM </w:t>
      </w:r>
      <w:r w:rsidRPr="00CC1CCC">
        <w:rPr>
          <w:lang w:val="ru-RU"/>
        </w:rPr>
        <w:t>многомиллионные заказы. Первое время компания производила оружие, а затем, в 1943 году, появляется и первый компьютер компании — знаменитый</w:t>
      </w:r>
      <w:r w:rsidRPr="0048092F">
        <w:t> Marc</w:t>
      </w:r>
      <w:r w:rsidRPr="00CC1CCC">
        <w:rPr>
          <w:lang w:val="ru-RU"/>
        </w:rPr>
        <w:t xml:space="preserve"> </w:t>
      </w:r>
      <w:r w:rsidRPr="0048092F">
        <w:t>I</w:t>
      </w:r>
      <w:r w:rsidRPr="00CC1CCC">
        <w:rPr>
          <w:lang w:val="ru-RU"/>
        </w:rPr>
        <w:t>. Это был первый программируемый компьютер, произведенный в США. Этот электромеханический монстр, весил 20 тонн, занимал площадь в несколько десятков квадратных метров и производил адский шум во время работы. Но он полностью оправдал все возложенные на него надежды.</w:t>
      </w:r>
    </w:p>
    <w:p w:rsidR="00CC1CCC" w:rsidRPr="00CC1CCC" w:rsidRDefault="00CC1CCC" w:rsidP="00CC1CCC">
      <w:pPr>
        <w:jc w:val="both"/>
        <w:rPr>
          <w:lang w:val="ru-RU"/>
        </w:rPr>
      </w:pPr>
      <w:r w:rsidRPr="00CC1CCC">
        <w:rPr>
          <w:lang w:val="ru-RU"/>
        </w:rPr>
        <w:t>Так</w:t>
      </w:r>
      <w:r w:rsidRPr="0048092F">
        <w:t> IBM </w:t>
      </w:r>
      <w:r w:rsidRPr="00CC1CCC">
        <w:rPr>
          <w:lang w:val="ru-RU"/>
        </w:rPr>
        <w:t>начала заниматься компьютерами.</w:t>
      </w:r>
    </w:p>
    <w:p w:rsidR="00CC1CCC" w:rsidRPr="00CC1CCC" w:rsidRDefault="00CC1CCC" w:rsidP="00CC1CCC">
      <w:pPr>
        <w:jc w:val="both"/>
        <w:rPr>
          <w:lang w:val="ru-RU"/>
        </w:rPr>
      </w:pPr>
      <w:r w:rsidRPr="00CC1CCC">
        <w:rPr>
          <w:lang w:val="ru-RU"/>
        </w:rPr>
        <w:t>В 1952 году</w:t>
      </w:r>
      <w:r w:rsidRPr="0048092F">
        <w:t> IBM </w:t>
      </w:r>
      <w:r w:rsidRPr="00CC1CCC">
        <w:rPr>
          <w:lang w:val="ru-RU"/>
        </w:rPr>
        <w:t xml:space="preserve">выпускает свой первый компьютер на радиолампах — </w:t>
      </w:r>
      <w:r w:rsidRPr="0048092F">
        <w:t>IBM</w:t>
      </w:r>
      <w:r w:rsidRPr="00CC1CCC">
        <w:rPr>
          <w:lang w:val="ru-RU"/>
        </w:rPr>
        <w:t xml:space="preserve"> 701. О мясорезках уже никто и не вспоминал. На компьютерах</w:t>
      </w:r>
      <w:r w:rsidRPr="0048092F">
        <w:t> IBM </w:t>
      </w:r>
      <w:r w:rsidRPr="00CC1CCC">
        <w:rPr>
          <w:lang w:val="ru-RU"/>
        </w:rPr>
        <w:t xml:space="preserve">впервые был применен язык программирования высокого уровня — </w:t>
      </w:r>
      <w:r w:rsidRPr="0048092F">
        <w:t>FORTRAN</w:t>
      </w:r>
      <w:r w:rsidRPr="00CC1CCC">
        <w:rPr>
          <w:lang w:val="ru-RU"/>
        </w:rPr>
        <w:t xml:space="preserve">, применяемый и поныне в научных исследованиях. В 1959 году, представлены первые компьютеры </w:t>
      </w:r>
      <w:r w:rsidR="00BF5761" w:rsidRPr="00CC1CCC">
        <w:rPr>
          <w:lang w:val="ru-RU"/>
        </w:rPr>
        <w:t>компании,</w:t>
      </w:r>
      <w:r w:rsidRPr="00CC1CCC">
        <w:rPr>
          <w:lang w:val="ru-RU"/>
        </w:rPr>
        <w:t xml:space="preserve"> построенные на полупроводниках.</w:t>
      </w:r>
      <w:r w:rsidRPr="0048092F">
        <w:t> IBM </w:t>
      </w:r>
      <w:r w:rsidRPr="00CC1CCC">
        <w:rPr>
          <w:lang w:val="ru-RU"/>
        </w:rPr>
        <w:t xml:space="preserve">первая начинает массовый выпуск универсальных компьютеров. Это были машины семейства </w:t>
      </w:r>
      <w:r w:rsidRPr="0048092F">
        <w:t>System</w:t>
      </w:r>
      <w:r w:rsidRPr="00CC1CCC">
        <w:rPr>
          <w:lang w:val="ru-RU"/>
        </w:rPr>
        <w:t>/360. В мир компьютеров приходит стандартизация. Отныне не требовалось переписывать программное обеспечение под каждую отдельно взятую модель.</w:t>
      </w:r>
    </w:p>
    <w:p w:rsidR="00CC1CCC" w:rsidRPr="00CC1CCC" w:rsidRDefault="00CC1CCC" w:rsidP="00CC1CCC">
      <w:pPr>
        <w:jc w:val="both"/>
        <w:rPr>
          <w:lang w:val="ru-RU"/>
        </w:rPr>
      </w:pPr>
      <w:r w:rsidRPr="00CC1CCC">
        <w:rPr>
          <w:lang w:val="ru-RU"/>
        </w:rPr>
        <w:t>Вклад</w:t>
      </w:r>
      <w:r w:rsidRPr="0048092F">
        <w:t> IBM </w:t>
      </w:r>
      <w:r w:rsidRPr="00CC1CCC">
        <w:rPr>
          <w:lang w:val="ru-RU"/>
        </w:rPr>
        <w:t xml:space="preserve">в развитие мира компьютеров огромен. Это и накопители на жестких магнитных дисках (проще говоря жесткие диски), впервые представленные 13 сентября 1956 года. И накопители на </w:t>
      </w:r>
      <w:r w:rsidRPr="00CC1CCC">
        <w:rPr>
          <w:lang w:val="ru-RU"/>
        </w:rPr>
        <w:lastRenderedPageBreak/>
        <w:t xml:space="preserve">гибких магнитных дисках (дискеты), разработанные в 1971 году. И язык структурированных запросов </w:t>
      </w:r>
      <w:r w:rsidRPr="0048092F">
        <w:t>SQL</w:t>
      </w:r>
      <w:r w:rsidRPr="00CC1CCC">
        <w:rPr>
          <w:lang w:val="ru-RU"/>
        </w:rPr>
        <w:t xml:space="preserve">, применяемый во всех реляционных базах данных. А самое главное — персональный компьютер </w:t>
      </w:r>
      <w:r w:rsidRPr="0048092F">
        <w:t>IBM</w:t>
      </w:r>
      <w:r w:rsidRPr="00CC1CCC">
        <w:rPr>
          <w:lang w:val="ru-RU"/>
        </w:rPr>
        <w:t xml:space="preserve"> </w:t>
      </w:r>
      <w:r w:rsidRPr="0048092F">
        <w:t>PC</w:t>
      </w:r>
      <w:r w:rsidRPr="00CC1CCC">
        <w:rPr>
          <w:lang w:val="ru-RU"/>
        </w:rPr>
        <w:t>, представленный в 1981 году. Этот компьютер положил начало новой эпохи — эпохи архитектуры РС. Устройство, над которым в свое время посмеялись инженеры из</w:t>
      </w:r>
      <w:r w:rsidRPr="0048092F">
        <w:t> Apple</w:t>
      </w:r>
      <w:r w:rsidRPr="00CC1CCC">
        <w:rPr>
          <w:lang w:val="ru-RU"/>
        </w:rPr>
        <w:t>, полностью изменило представление о том, каким должен быть компьютер. Впрочем, саму</w:t>
      </w:r>
      <w:r w:rsidRPr="0048092F">
        <w:t> IBM</w:t>
      </w:r>
      <w:r w:rsidRPr="00CC1CCC">
        <w:rPr>
          <w:lang w:val="ru-RU"/>
        </w:rPr>
        <w:t xml:space="preserve"> производство дешевых компьютеров мало интересовало. Она активно продавала лицензии и уже в 1986 году перестала лидировать на рынке персональных компьютеров. В дальнейшем (2004 год)</w:t>
      </w:r>
      <w:r w:rsidRPr="0048092F">
        <w:t> IBM </w:t>
      </w:r>
      <w:r w:rsidRPr="00CC1CCC">
        <w:rPr>
          <w:lang w:val="ru-RU"/>
        </w:rPr>
        <w:t>вообще ушла с этого рынка, как десктопов, так и ноутбуков, продав свой бизнес китайской компании</w:t>
      </w:r>
      <w:r w:rsidRPr="0048092F">
        <w:t> </w:t>
      </w:r>
      <w:hyperlink r:id="rId73" w:history="1">
        <w:r w:rsidRPr="0048092F">
          <w:t>Lenovo</w:t>
        </w:r>
      </w:hyperlink>
      <w:r w:rsidRPr="00CC1CCC">
        <w:rPr>
          <w:lang w:val="ru-RU"/>
        </w:rPr>
        <w:t xml:space="preserve">. Вообще, </w:t>
      </w:r>
      <w:r w:rsidRPr="0048092F">
        <w:t>IBM </w:t>
      </w:r>
      <w:r w:rsidRPr="00CC1CCC">
        <w:rPr>
          <w:lang w:val="ru-RU"/>
        </w:rPr>
        <w:t>с легкостью расставалась с производствами, приносившими мало прибыли. Так, жесткие диски компании стали достоянием истории, а активы приобрела</w:t>
      </w:r>
      <w:r w:rsidRPr="0048092F">
        <w:t> Hitachi</w:t>
      </w:r>
      <w:r w:rsidRPr="00CC1CCC">
        <w:rPr>
          <w:lang w:val="ru-RU"/>
        </w:rPr>
        <w:t>. Отказалась</w:t>
      </w:r>
      <w:r w:rsidRPr="0048092F">
        <w:t> IBM </w:t>
      </w:r>
      <w:r w:rsidRPr="00CC1CCC">
        <w:rPr>
          <w:lang w:val="ru-RU"/>
        </w:rPr>
        <w:t xml:space="preserve">и от бизнеса по производству принтеров — ныне этим занимается </w:t>
      </w:r>
      <w:hyperlink r:id="rId74" w:history="1">
        <w:r w:rsidRPr="0048092F">
          <w:t>Lexmark</w:t>
        </w:r>
      </w:hyperlink>
      <w:r w:rsidRPr="00CC1CCC">
        <w:rPr>
          <w:lang w:val="ru-RU"/>
        </w:rPr>
        <w:t>.</w:t>
      </w:r>
    </w:p>
    <w:p w:rsidR="00CC1CCC" w:rsidRPr="00CC1CCC" w:rsidRDefault="00CC1CCC" w:rsidP="00CC1CCC">
      <w:pPr>
        <w:jc w:val="both"/>
        <w:rPr>
          <w:lang w:val="ru-RU"/>
        </w:rPr>
      </w:pPr>
      <w:r w:rsidRPr="00CC1CCC">
        <w:rPr>
          <w:lang w:val="ru-RU"/>
        </w:rPr>
        <w:t xml:space="preserve">На сегодняшний день, компания занимается производством суперкомпьютеров (ее модели занимают первые места в рейтинге </w:t>
      </w:r>
      <w:r w:rsidRPr="0048092F">
        <w:t>Top</w:t>
      </w:r>
      <w:r w:rsidRPr="00CC1CCC">
        <w:rPr>
          <w:lang w:val="ru-RU"/>
        </w:rPr>
        <w:t xml:space="preserve"> 500 </w:t>
      </w:r>
      <w:r w:rsidRPr="0048092F">
        <w:t>Supercomputers</w:t>
      </w:r>
      <w:r w:rsidRPr="00CC1CCC">
        <w:rPr>
          <w:lang w:val="ru-RU"/>
        </w:rPr>
        <w:t xml:space="preserve">), высокопроизводительными серверами, процессорами и программным обеспечением. </w:t>
      </w:r>
      <w:r w:rsidRPr="0048092F">
        <w:t>IBM </w:t>
      </w:r>
      <w:r w:rsidRPr="00CC1CCC">
        <w:rPr>
          <w:lang w:val="ru-RU"/>
        </w:rPr>
        <w:t>входит в десятку крупнейших производителей различного электротехнического и электронного оборудования по всему миру. Очень важную часть работы компании составляют научные разработки и консалтинг.</w:t>
      </w:r>
    </w:p>
    <w:p w:rsidR="00CC1CCC" w:rsidRPr="00CC1CCC" w:rsidRDefault="00CC1CCC" w:rsidP="00CC1CCC">
      <w:pPr>
        <w:jc w:val="both"/>
        <w:rPr>
          <w:lang w:val="ru-RU"/>
        </w:rPr>
      </w:pPr>
      <w:r w:rsidRPr="00CC1CCC">
        <w:rPr>
          <w:lang w:val="ru-RU"/>
        </w:rPr>
        <w:t>Первое время</w:t>
      </w:r>
      <w:r w:rsidRPr="0048092F">
        <w:t> IBM </w:t>
      </w:r>
      <w:r w:rsidRPr="00CC1CCC">
        <w:rPr>
          <w:lang w:val="ru-RU"/>
        </w:rPr>
        <w:t>использовала громоздкий и невнятный круглый логотип. Затем, в 1947 году от него отказались. На смену пришел новый, практически не изменившийся и в наши дни. Иногда корпорацию</w:t>
      </w:r>
      <w:r w:rsidRPr="0048092F">
        <w:t> IBM </w:t>
      </w:r>
      <w:r w:rsidRPr="00CC1CCC">
        <w:rPr>
          <w:lang w:val="ru-RU"/>
        </w:rPr>
        <w:t>называют</w:t>
      </w:r>
      <w:r w:rsidRPr="0048092F">
        <w:t> Big</w:t>
      </w:r>
      <w:r w:rsidRPr="00CC1CCC">
        <w:rPr>
          <w:lang w:val="ru-RU"/>
        </w:rPr>
        <w:t xml:space="preserve"> </w:t>
      </w:r>
      <w:r w:rsidRPr="0048092F">
        <w:t>Blue</w:t>
      </w:r>
      <w:r w:rsidRPr="00CC1CCC">
        <w:rPr>
          <w:lang w:val="ru-RU"/>
        </w:rPr>
        <w:t>. Происхождение этого прозвища уходит корнями в 20-е столетие и не совсем понятно. Версий три. Первая, будучи самой правдоподобной, предполагает, что причина этого кроется в том, что первые компьютеры компании имели голубую окраску. Вторая версия утверждает, что причина кроется в древней рекламе компьютеров, которые с легкостью побеждали гиганта, одетого во все голубое. Ну и последняя, самая простая, версия гласит, что причина в голубых буквах на логотипе.</w:t>
      </w:r>
    </w:p>
    <w:p w:rsidR="00CC1CCC" w:rsidRPr="0048092F" w:rsidRDefault="00CC1CCC" w:rsidP="00CC1CCC">
      <w:pPr>
        <w:jc w:val="both"/>
      </w:pPr>
      <w:r w:rsidRPr="00CC1CCC">
        <w:rPr>
          <w:lang w:val="ru-RU"/>
        </w:rPr>
        <w:t>Одним из самых известных слоганов компании является простое</w:t>
      </w:r>
      <w:r w:rsidRPr="0048092F">
        <w:t> </w:t>
      </w:r>
      <w:r w:rsidRPr="00CC1CCC">
        <w:rPr>
          <w:lang w:val="ru-RU"/>
        </w:rPr>
        <w:t>«</w:t>
      </w:r>
      <w:r w:rsidRPr="0048092F">
        <w:t>Think</w:t>
      </w:r>
      <w:r w:rsidRPr="00CC1CCC">
        <w:rPr>
          <w:lang w:val="ru-RU"/>
        </w:rPr>
        <w:t>!»</w:t>
      </w:r>
      <w:r w:rsidRPr="0048092F">
        <w:t> </w:t>
      </w:r>
      <w:r w:rsidRPr="00CC1CCC">
        <w:rPr>
          <w:lang w:val="ru-RU"/>
        </w:rPr>
        <w:t>(Более полный вариант:</w:t>
      </w:r>
      <w:r w:rsidRPr="0048092F">
        <w:t> </w:t>
      </w:r>
      <w:r w:rsidRPr="00CC1CCC">
        <w:rPr>
          <w:lang w:val="ru-RU"/>
        </w:rPr>
        <w:t>«</w:t>
      </w:r>
      <w:r w:rsidRPr="0048092F">
        <w:t>I</w:t>
      </w:r>
      <w:r w:rsidRPr="00CC1CCC">
        <w:rPr>
          <w:lang w:val="ru-RU"/>
        </w:rPr>
        <w:t xml:space="preserve"> </w:t>
      </w:r>
      <w:r w:rsidRPr="0048092F">
        <w:t>think</w:t>
      </w:r>
      <w:r w:rsidRPr="00CC1CCC">
        <w:rPr>
          <w:lang w:val="ru-RU"/>
        </w:rPr>
        <w:t xml:space="preserve">, </w:t>
      </w:r>
      <w:r w:rsidRPr="0048092F">
        <w:t>therefore</w:t>
      </w:r>
      <w:r w:rsidRPr="00CC1CCC">
        <w:rPr>
          <w:lang w:val="ru-RU"/>
        </w:rPr>
        <w:t xml:space="preserve"> </w:t>
      </w:r>
      <w:r w:rsidRPr="0048092F">
        <w:t>IBM</w:t>
      </w:r>
      <w:r w:rsidRPr="00CC1CCC">
        <w:rPr>
          <w:lang w:val="ru-RU"/>
        </w:rPr>
        <w:t xml:space="preserve">. </w:t>
      </w:r>
      <w:r w:rsidRPr="0048092F">
        <w:t>Think</w:t>
      </w:r>
      <w:r w:rsidRPr="00CC1CCC">
        <w:rPr>
          <w:lang w:val="ru-RU"/>
        </w:rPr>
        <w:t>»). Он был разработан еще 1930 году генеральным директором Томасом Уотсон (</w:t>
      </w:r>
      <w:r w:rsidRPr="0048092F">
        <w:t>Thomas</w:t>
      </w:r>
      <w:r w:rsidRPr="00CC1CCC">
        <w:rPr>
          <w:lang w:val="ru-RU"/>
        </w:rPr>
        <w:t xml:space="preserve"> </w:t>
      </w:r>
      <w:r w:rsidRPr="0048092F">
        <w:t>Watson</w:t>
      </w:r>
      <w:r w:rsidRPr="00CC1CCC">
        <w:rPr>
          <w:lang w:val="ru-RU"/>
        </w:rPr>
        <w:t xml:space="preserve">). </w:t>
      </w:r>
      <w:r w:rsidRPr="0048092F">
        <w:t>Подразделение</w:t>
      </w:r>
      <w:r w:rsidRPr="00874265">
        <w:t> IBM Business consulting </w:t>
      </w:r>
      <w:r w:rsidRPr="0048092F">
        <w:t>использует</w:t>
      </w:r>
      <w:r w:rsidRPr="00874265">
        <w:t xml:space="preserve"> </w:t>
      </w:r>
      <w:r w:rsidRPr="0048092F">
        <w:t>в</w:t>
      </w:r>
      <w:r w:rsidRPr="00874265">
        <w:t xml:space="preserve"> </w:t>
      </w:r>
      <w:r w:rsidRPr="0048092F">
        <w:t>рекламе</w:t>
      </w:r>
      <w:r w:rsidRPr="00874265">
        <w:t xml:space="preserve"> «Need some new thinking?». </w:t>
      </w:r>
      <w:r w:rsidRPr="0048092F">
        <w:t>Известен также и слоган «Business on Demand».</w:t>
      </w:r>
    </w:p>
    <w:p w:rsidR="00CC1CCC" w:rsidRPr="0048092F" w:rsidRDefault="00CC1CCC" w:rsidP="00CC1CCC">
      <w:r w:rsidRPr="0048092F">
        <w:rPr>
          <w:noProof/>
        </w:rPr>
        <w:lastRenderedPageBreak/>
        <w:drawing>
          <wp:inline distT="0" distB="0" distL="0" distR="0" wp14:anchorId="16ECC3F5" wp14:editId="14265797">
            <wp:extent cx="5143500" cy="3830793"/>
            <wp:effectExtent l="0" t="0" r="0" b="0"/>
            <wp:docPr id="14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54018" cy="3838627"/>
                    </a:xfrm>
                    <a:prstGeom prst="rect">
                      <a:avLst/>
                    </a:prstGeom>
                    <a:noFill/>
                    <a:ln>
                      <a:noFill/>
                    </a:ln>
                  </pic:spPr>
                </pic:pic>
              </a:graphicData>
            </a:graphic>
          </wp:inline>
        </w:drawing>
      </w:r>
    </w:p>
    <w:p w:rsidR="00CC1CCC" w:rsidRPr="0048092F" w:rsidRDefault="00CC1CCC" w:rsidP="00CC1CCC">
      <w:pPr>
        <w:ind w:left="426" w:firstLine="283"/>
        <w:jc w:val="both"/>
        <w:rPr>
          <w:color w:val="000000" w:themeColor="text1"/>
        </w:rPr>
      </w:pPr>
    </w:p>
    <w:p w:rsidR="00CC1CCC" w:rsidRPr="0048092F" w:rsidRDefault="00CC1CCC" w:rsidP="00CC1CCC">
      <w:r w:rsidRPr="0048092F">
        <w:rPr>
          <w:noProof/>
        </w:rPr>
        <w:drawing>
          <wp:inline distT="0" distB="0" distL="0" distR="0" wp14:anchorId="1DFAEE36" wp14:editId="3E91437E">
            <wp:extent cx="5495925" cy="1752600"/>
            <wp:effectExtent l="0" t="0" r="9525" b="0"/>
            <wp:docPr id="1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5925" cy="17526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65D70340" wp14:editId="04A49D39">
            <wp:extent cx="5934075" cy="4162425"/>
            <wp:effectExtent l="0" t="0" r="9525" b="9525"/>
            <wp:docPr id="1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и 2014 года: 4-ое место среди самых дорогих брендов мира, 5-ое место среди лучших мировых брендов, 24-ое место среди больших компаний США, 71-ое место среди больших компаний мира.</w:t>
      </w:r>
    </w:p>
    <w:p w:rsidR="00CC1CCC" w:rsidRPr="00CC1CCC" w:rsidRDefault="00CC1CCC" w:rsidP="00CC1CCC">
      <w:pPr>
        <w:pStyle w:val="Heading3"/>
        <w:jc w:val="both"/>
        <w:rPr>
          <w:lang w:val="ru-RU"/>
        </w:rPr>
      </w:pPr>
      <w:bookmarkStart w:id="156" w:name="_Toc438377421"/>
      <w:r w:rsidRPr="0048092F">
        <w:t>Amazon</w:t>
      </w:r>
      <w:bookmarkEnd w:id="156"/>
    </w:p>
    <w:p w:rsidR="00CC1CCC" w:rsidRPr="00CC1CCC" w:rsidRDefault="00CC1CCC" w:rsidP="00CC1CCC">
      <w:pPr>
        <w:rPr>
          <w:lang w:val="ru-RU"/>
        </w:rPr>
      </w:pPr>
      <w:r w:rsidRPr="00CC1CCC">
        <w:rPr>
          <w:lang w:val="ru-RU"/>
        </w:rPr>
        <w:t>Оборот на 2015 год: $88.99 миллиардов.</w:t>
      </w:r>
    </w:p>
    <w:p w:rsidR="00CC1CCC" w:rsidRPr="00CC1CCC" w:rsidRDefault="00CC1CCC" w:rsidP="00CC1CCC">
      <w:pPr>
        <w:jc w:val="both"/>
        <w:rPr>
          <w:lang w:val="ru-RU" w:eastAsia="ru-RU"/>
        </w:rPr>
      </w:pPr>
      <w:r w:rsidRPr="00CC1CCC">
        <w:rPr>
          <w:lang w:val="ru-RU" w:eastAsia="ru-RU"/>
        </w:rPr>
        <w:t>История этого крупнейшего интернет-магазина началась 16 июля 1995 года. Создал его бизнесмен Джефф Безос (</w:t>
      </w:r>
      <w:r w:rsidRPr="0048092F">
        <w:rPr>
          <w:lang w:eastAsia="ru-RU"/>
        </w:rPr>
        <w:t>Jeffrey</w:t>
      </w:r>
      <w:r w:rsidRPr="00CC1CCC">
        <w:rPr>
          <w:lang w:val="ru-RU" w:eastAsia="ru-RU"/>
        </w:rPr>
        <w:t xml:space="preserve"> </w:t>
      </w:r>
      <w:r w:rsidRPr="0048092F">
        <w:rPr>
          <w:lang w:eastAsia="ru-RU"/>
        </w:rPr>
        <w:t>Preston</w:t>
      </w:r>
      <w:r w:rsidRPr="00CC1CCC">
        <w:rPr>
          <w:lang w:val="ru-RU" w:eastAsia="ru-RU"/>
        </w:rPr>
        <w:t xml:space="preserve"> «</w:t>
      </w:r>
      <w:r w:rsidRPr="0048092F">
        <w:rPr>
          <w:lang w:eastAsia="ru-RU"/>
        </w:rPr>
        <w:t>Jeff</w:t>
      </w:r>
      <w:r w:rsidRPr="00CC1CCC">
        <w:rPr>
          <w:lang w:val="ru-RU" w:eastAsia="ru-RU"/>
        </w:rPr>
        <w:t xml:space="preserve">» </w:t>
      </w:r>
      <w:r w:rsidRPr="0048092F">
        <w:rPr>
          <w:lang w:eastAsia="ru-RU"/>
        </w:rPr>
        <w:t>Bezos</w:t>
      </w:r>
      <w:r w:rsidRPr="00CC1CCC">
        <w:rPr>
          <w:lang w:val="ru-RU" w:eastAsia="ru-RU"/>
        </w:rPr>
        <w:t>). Изначально продавались исключительно книги, позже, к 1998 году ассортимент был расширен — сначала в него добавили аудио-, а после и видеопродукцию. На сегодняшний день</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предлагает своим посетителям уже несколько десятков различных категорий товаров, включая также электронику, одежду, спортивные товары и даже продукты питания. Книги, одежда и диски доставляются по всему миру, в то время, как все остальное — только по территории США (или той страны, где находится представительство компании — Германия, Франция, Япония и других). Часто компания заключает договора на получение на некоторое время эксклюзивного права продаж того или иного товара.</w:t>
      </w:r>
    </w:p>
    <w:p w:rsidR="00CC1CCC" w:rsidRPr="00CC1CCC" w:rsidRDefault="00CC1CCC" w:rsidP="00CC1CCC">
      <w:pPr>
        <w:jc w:val="both"/>
        <w:rPr>
          <w:lang w:val="ru-RU" w:eastAsia="ru-RU"/>
        </w:rPr>
      </w:pPr>
      <w:r w:rsidRPr="00CC1CCC">
        <w:rPr>
          <w:lang w:val="ru-RU" w:eastAsia="ru-RU"/>
        </w:rPr>
        <w:t>Название</w:t>
      </w:r>
      <w:r w:rsidRPr="0048092F">
        <w:rPr>
          <w:lang w:eastAsia="ru-RU"/>
        </w:rPr>
        <w:t> </w:t>
      </w:r>
      <w:r w:rsidRPr="0048092F">
        <w:rPr>
          <w:b/>
          <w:bCs/>
          <w:lang w:eastAsia="ru-RU"/>
        </w:rPr>
        <w:t>Amazon</w:t>
      </w:r>
      <w:r w:rsidRPr="0048092F">
        <w:rPr>
          <w:lang w:eastAsia="ru-RU"/>
        </w:rPr>
        <w:t> </w:t>
      </w:r>
      <w:r w:rsidRPr="00CC1CCC">
        <w:rPr>
          <w:lang w:val="ru-RU" w:eastAsia="ru-RU"/>
        </w:rPr>
        <w:t xml:space="preserve">было выбрано по двум причинам. </w:t>
      </w:r>
      <w:r w:rsidR="00BF5761" w:rsidRPr="00CC1CCC">
        <w:rPr>
          <w:lang w:val="ru-RU" w:eastAsia="ru-RU"/>
        </w:rPr>
        <w:t>Во-первых</w:t>
      </w:r>
      <w:r w:rsidRPr="00CC1CCC">
        <w:rPr>
          <w:lang w:val="ru-RU" w:eastAsia="ru-RU"/>
        </w:rPr>
        <w:t xml:space="preserve">, основатель желал, чтобы его компания находилась как можно ближе к началу телефонного справочника или любого другого списка по алфавиту. А </w:t>
      </w:r>
      <w:r w:rsidR="00BF5761" w:rsidRPr="00CC1CCC">
        <w:rPr>
          <w:lang w:val="ru-RU" w:eastAsia="ru-RU"/>
        </w:rPr>
        <w:t>во-вторых</w:t>
      </w:r>
      <w:r w:rsidRPr="00CC1CCC">
        <w:rPr>
          <w:lang w:val="ru-RU" w:eastAsia="ru-RU"/>
        </w:rPr>
        <w:t>, упоминая Амазонку — самую крупную по полноводности и длине реку — Джефф как бы намекал на то, что его компания также должна стать самой крупной в своей отрасли. И ведь получилось же.</w:t>
      </w:r>
    </w:p>
    <w:p w:rsidR="00CC1CCC" w:rsidRPr="00CC1CCC" w:rsidRDefault="00CC1CCC" w:rsidP="00CC1CCC">
      <w:pPr>
        <w:jc w:val="both"/>
        <w:rPr>
          <w:lang w:val="ru-RU" w:eastAsia="ru-RU"/>
        </w:rPr>
      </w:pPr>
      <w:r w:rsidRPr="00CC1CCC">
        <w:rPr>
          <w:lang w:val="ru-RU" w:eastAsia="ru-RU"/>
        </w:rPr>
        <w:lastRenderedPageBreak/>
        <w:t>На самом деле изначально компания называлась</w:t>
      </w:r>
      <w:r w:rsidRPr="0048092F">
        <w:rPr>
          <w:lang w:eastAsia="ru-RU"/>
        </w:rPr>
        <w:t> </w:t>
      </w:r>
      <w:r w:rsidRPr="0048092F">
        <w:rPr>
          <w:b/>
          <w:bCs/>
          <w:lang w:eastAsia="ru-RU"/>
        </w:rPr>
        <w:t>Cadabra</w:t>
      </w:r>
      <w:r w:rsidRPr="00CC1CCC">
        <w:rPr>
          <w:b/>
          <w:bCs/>
          <w:lang w:val="ru-RU" w:eastAsia="ru-RU"/>
        </w:rPr>
        <w:t xml:space="preserve">, </w:t>
      </w:r>
      <w:r w:rsidRPr="0048092F">
        <w:rPr>
          <w:b/>
          <w:bCs/>
          <w:lang w:eastAsia="ru-RU"/>
        </w:rPr>
        <w:t>Inc</w:t>
      </w:r>
      <w:r w:rsidRPr="00CC1CCC">
        <w:rPr>
          <w:b/>
          <w:bCs/>
          <w:lang w:val="ru-RU" w:eastAsia="ru-RU"/>
        </w:rPr>
        <w:t>.</w:t>
      </w:r>
      <w:r w:rsidRPr="0048092F">
        <w:rPr>
          <w:lang w:eastAsia="ru-RU"/>
        </w:rPr>
        <w:t> </w:t>
      </w:r>
      <w:r w:rsidRPr="00CC1CCC">
        <w:rPr>
          <w:lang w:val="ru-RU" w:eastAsia="ru-RU"/>
        </w:rPr>
        <w:t>Вот только название это было крайне неудачным, поскольку при телефонном разговоре клиентам часто слышалось нечто иное, а именно</w:t>
      </w:r>
      <w:r w:rsidRPr="0048092F">
        <w:rPr>
          <w:lang w:eastAsia="ru-RU"/>
        </w:rPr>
        <w:t> </w:t>
      </w:r>
      <w:r w:rsidRPr="00CC1CCC">
        <w:rPr>
          <w:i/>
          <w:iCs/>
          <w:lang w:val="ru-RU" w:eastAsia="ru-RU"/>
        </w:rPr>
        <w:t>«</w:t>
      </w:r>
      <w:r w:rsidRPr="0048092F">
        <w:rPr>
          <w:i/>
          <w:iCs/>
          <w:lang w:eastAsia="ru-RU"/>
        </w:rPr>
        <w:t>cadaver</w:t>
      </w:r>
      <w:r w:rsidRPr="00CC1CCC">
        <w:rPr>
          <w:i/>
          <w:iCs/>
          <w:lang w:val="ru-RU" w:eastAsia="ru-RU"/>
        </w:rPr>
        <w:t>»</w:t>
      </w:r>
      <w:r w:rsidRPr="0048092F">
        <w:rPr>
          <w:lang w:eastAsia="ru-RU"/>
        </w:rPr>
        <w:t> </w:t>
      </w:r>
      <w:r w:rsidRPr="00CC1CCC">
        <w:rPr>
          <w:lang w:val="ru-RU" w:eastAsia="ru-RU"/>
        </w:rPr>
        <w:t>(</w:t>
      </w:r>
      <w:r w:rsidRPr="00CC1CCC">
        <w:rPr>
          <w:i/>
          <w:iCs/>
          <w:lang w:val="ru-RU" w:eastAsia="ru-RU"/>
        </w:rPr>
        <w:t>«кадавр, труп»</w:t>
      </w:r>
      <w:r w:rsidRPr="00CC1CCC">
        <w:rPr>
          <w:lang w:val="ru-RU" w:eastAsia="ru-RU"/>
        </w:rPr>
        <w:t>). А ведь именно телефонные звонки приносили основную часть заказов первое время.</w:t>
      </w:r>
    </w:p>
    <w:p w:rsidR="00CC1CCC" w:rsidRPr="00CC1CCC" w:rsidRDefault="00CC1CCC" w:rsidP="00CC1CCC">
      <w:pPr>
        <w:jc w:val="both"/>
        <w:rPr>
          <w:lang w:val="ru-RU" w:eastAsia="ru-RU"/>
        </w:rPr>
      </w:pPr>
      <w:r w:rsidRPr="00CC1CCC">
        <w:rPr>
          <w:lang w:val="ru-RU" w:eastAsia="ru-RU"/>
        </w:rPr>
        <w:t>Уже в течении первых пары месяцев было принято большое количество заказов из практически всех штатов США. Через полгода каждый день продавалось уже по нескольку десятков тысяч книг по всему миру, так что молодая компания едва успевала обрабатывать все поступавшие заказы. При этом, затраты на рекламу были минимальны. А в 1998 году открылось и первое зарубежное представительство в Германии.</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сравнительно легко пережил «крах доткомов», когда в начале 2000 года обанкротились сотни компаний, бизнес которых строился исключительно на интернете.</w:t>
      </w:r>
    </w:p>
    <w:p w:rsidR="00CC1CCC" w:rsidRPr="00CC1CCC" w:rsidRDefault="00CC1CCC" w:rsidP="00CC1CCC">
      <w:pPr>
        <w:jc w:val="both"/>
        <w:rPr>
          <w:lang w:val="ru-RU" w:eastAsia="ru-RU"/>
        </w:rPr>
      </w:pPr>
      <w:r w:rsidRPr="00CC1CCC">
        <w:rPr>
          <w:shd w:val="clear" w:color="auto" w:fill="FFFFFF"/>
          <w:lang w:val="ru-RU" w:eastAsia="ru-RU"/>
        </w:rPr>
        <w:t>Рассказ про</w:t>
      </w:r>
      <w:r w:rsidRPr="0048092F">
        <w:rPr>
          <w:shd w:val="clear" w:color="auto" w:fill="FFFFFF"/>
          <w:lang w:eastAsia="ru-RU"/>
        </w:rPr>
        <w:t> </w:t>
      </w:r>
      <w:r w:rsidRPr="0048092F">
        <w:rPr>
          <w:b/>
          <w:bCs/>
          <w:shd w:val="clear" w:color="auto" w:fill="FFFFFF"/>
          <w:lang w:eastAsia="ru-RU"/>
        </w:rPr>
        <w:t>Amazon</w:t>
      </w:r>
      <w:r w:rsidRPr="0048092F">
        <w:rPr>
          <w:shd w:val="clear" w:color="auto" w:fill="FFFFFF"/>
          <w:lang w:eastAsia="ru-RU"/>
        </w:rPr>
        <w:t> </w:t>
      </w:r>
      <w:r w:rsidRPr="00CC1CCC">
        <w:rPr>
          <w:shd w:val="clear" w:color="auto" w:fill="FFFFFF"/>
          <w:lang w:val="ru-RU" w:eastAsia="ru-RU"/>
        </w:rPr>
        <w:t>будет не полным, если не упомянуть</w:t>
      </w:r>
      <w:r w:rsidRPr="0048092F">
        <w:rPr>
          <w:shd w:val="clear" w:color="auto" w:fill="FFFFFF"/>
          <w:lang w:eastAsia="ru-RU"/>
        </w:rPr>
        <w:t> </w:t>
      </w:r>
      <w:hyperlink r:id="rId78" w:history="1">
        <w:r w:rsidRPr="0048092F">
          <w:rPr>
            <w:b/>
            <w:bCs/>
            <w:bdr w:val="none" w:sz="0" w:space="0" w:color="auto" w:frame="1"/>
            <w:shd w:val="clear" w:color="auto" w:fill="FFFFFF"/>
            <w:lang w:eastAsia="ru-RU"/>
          </w:rPr>
          <w:t>Kindle</w:t>
        </w:r>
      </w:hyperlink>
      <w:r w:rsidRPr="00CC1CCC">
        <w:rPr>
          <w:shd w:val="clear" w:color="auto" w:fill="FFFFFF"/>
          <w:lang w:val="ru-RU" w:eastAsia="ru-RU"/>
        </w:rPr>
        <w:t>. Это сервис по распространению электронных книг, поддерживающийся также одноименным устройством для чтения. «Букридер»</w:t>
      </w:r>
      <w:r w:rsidRPr="0048092F">
        <w:rPr>
          <w:shd w:val="clear" w:color="auto" w:fill="FFFFFF"/>
          <w:lang w:eastAsia="ru-RU"/>
        </w:rPr>
        <w:t> </w:t>
      </w:r>
      <w:r w:rsidRPr="0048092F">
        <w:rPr>
          <w:b/>
          <w:bCs/>
          <w:shd w:val="clear" w:color="auto" w:fill="FFFFFF"/>
          <w:lang w:eastAsia="ru-RU"/>
        </w:rPr>
        <w:t>Kindle</w:t>
      </w:r>
      <w:r w:rsidRPr="0048092F">
        <w:rPr>
          <w:shd w:val="clear" w:color="auto" w:fill="FFFFFF"/>
          <w:lang w:eastAsia="ru-RU"/>
        </w:rPr>
        <w:t> </w:t>
      </w:r>
      <w:r w:rsidRPr="00CC1CCC">
        <w:rPr>
          <w:shd w:val="clear" w:color="auto" w:fill="FFFFFF"/>
          <w:lang w:val="ru-RU" w:eastAsia="ru-RU"/>
        </w:rPr>
        <w:t>интересен тем, что при достаточно низкой стоимости отличается массой возможностей. Компания не получает доход от его продаж — для этого существую книги, а также периодика, что распространяется через сервис. И нужно отметить, что вот как раз стоимость контента весьма высока. Май 2011 года ознаменовался тем, что число продаваемых электронных книг</w:t>
      </w:r>
      <w:r w:rsidRPr="0048092F">
        <w:rPr>
          <w:shd w:val="clear" w:color="auto" w:fill="FFFFFF"/>
          <w:lang w:eastAsia="ru-RU"/>
        </w:rPr>
        <w:t> </w:t>
      </w:r>
      <w:hyperlink r:id="rId79" w:history="1">
        <w:r w:rsidRPr="00CC1CCC">
          <w:rPr>
            <w:bdr w:val="none" w:sz="0" w:space="0" w:color="auto" w:frame="1"/>
            <w:shd w:val="clear" w:color="auto" w:fill="FFFFFF"/>
            <w:lang w:val="ru-RU" w:eastAsia="ru-RU"/>
          </w:rPr>
          <w:t>превысило продажи</w:t>
        </w:r>
      </w:hyperlink>
      <w:r w:rsidRPr="0048092F">
        <w:rPr>
          <w:shd w:val="clear" w:color="auto" w:fill="FFFFFF"/>
          <w:lang w:eastAsia="ru-RU"/>
        </w:rPr>
        <w:t> </w:t>
      </w:r>
      <w:r w:rsidRPr="00CC1CCC">
        <w:rPr>
          <w:shd w:val="clear" w:color="auto" w:fill="FFFFFF"/>
          <w:lang w:val="ru-RU" w:eastAsia="ru-RU"/>
        </w:rPr>
        <w:t>книг бумажных, причем и в мягких, и в твердых переплетах.</w:t>
      </w:r>
    </w:p>
    <w:p w:rsidR="00CC1CCC" w:rsidRPr="00CC1CCC" w:rsidRDefault="00CC1CCC" w:rsidP="00CC1CCC">
      <w:pPr>
        <w:jc w:val="both"/>
        <w:rPr>
          <w:lang w:val="ru-RU" w:eastAsia="ru-RU"/>
        </w:rPr>
      </w:pPr>
      <w:r w:rsidRPr="00CC1CCC">
        <w:rPr>
          <w:lang w:val="ru-RU" w:eastAsia="ru-RU"/>
        </w:rPr>
        <w:t>Естественно, что такой гигант, как</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 xml:space="preserve">не мог не привлечь к себе и негативное внимание. На компанию несколько раз подавали в суд. Однажды её обвинили в том, что она вводит своих клиентов в заблуждение, называя себя «крупнейшим в мире интернет-магазином», другой раз последовало обвинение от </w:t>
      </w:r>
      <w:hyperlink r:id="rId80" w:history="1">
        <w:r w:rsidRPr="0048092F">
          <w:rPr>
            <w:b/>
            <w:bCs/>
            <w:bdr w:val="none" w:sz="0" w:space="0" w:color="auto" w:frame="1"/>
            <w:lang w:eastAsia="ru-RU"/>
          </w:rPr>
          <w:t>Walmart</w:t>
        </w:r>
      </w:hyperlink>
      <w:r w:rsidRPr="00CC1CCC">
        <w:rPr>
          <w:lang w:val="ru-RU" w:eastAsia="ru-RU"/>
        </w:rPr>
        <w:t>, считавшего, что</w:t>
      </w:r>
      <w:r w:rsidRPr="0048092F">
        <w:rPr>
          <w:lang w:eastAsia="ru-RU"/>
        </w:rPr>
        <w:t> </w:t>
      </w:r>
      <w:r w:rsidRPr="0048092F">
        <w:rPr>
          <w:b/>
          <w:bCs/>
          <w:lang w:eastAsia="ru-RU"/>
        </w:rPr>
        <w:t>Amazon</w:t>
      </w:r>
      <w:r w:rsidRPr="0048092F">
        <w:rPr>
          <w:lang w:eastAsia="ru-RU"/>
        </w:rPr>
        <w:t> </w:t>
      </w:r>
      <w:r w:rsidRPr="00CC1CCC">
        <w:rPr>
          <w:lang w:val="ru-RU" w:eastAsia="ru-RU"/>
        </w:rPr>
        <w:t>переманивает у него сотрудников. В обоих случаях для героя нашего повествования все закончилось благополучно.</w:t>
      </w:r>
    </w:p>
    <w:p w:rsidR="00CC1CCC" w:rsidRPr="00CC1CCC" w:rsidRDefault="00CC1CCC" w:rsidP="00CC1CCC">
      <w:pPr>
        <w:jc w:val="both"/>
        <w:rPr>
          <w:lang w:val="ru-RU" w:eastAsia="ru-RU"/>
        </w:rPr>
      </w:pPr>
      <w:r w:rsidRPr="00CC1CCC">
        <w:rPr>
          <w:lang w:val="ru-RU" w:eastAsia="ru-RU"/>
        </w:rPr>
        <w:t>За годы своего существования</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поглотила немало других компаний и интернет ресурсов. К примеру, приобретенный в 1998 году ресурс</w:t>
      </w:r>
      <w:r w:rsidRPr="0048092F">
        <w:rPr>
          <w:lang w:eastAsia="ru-RU"/>
        </w:rPr>
        <w:t> </w:t>
      </w:r>
      <w:r w:rsidRPr="0048092F">
        <w:rPr>
          <w:b/>
          <w:bCs/>
          <w:lang w:eastAsia="ru-RU"/>
        </w:rPr>
        <w:t>Bookpages</w:t>
      </w:r>
      <w:r w:rsidRPr="00CC1CCC">
        <w:rPr>
          <w:b/>
          <w:bCs/>
          <w:lang w:val="ru-RU" w:eastAsia="ru-RU"/>
        </w:rPr>
        <w:t>.</w:t>
      </w:r>
      <w:r w:rsidRPr="0048092F">
        <w:rPr>
          <w:b/>
          <w:bCs/>
          <w:lang w:eastAsia="ru-RU"/>
        </w:rPr>
        <w:t>co</w:t>
      </w:r>
      <w:r w:rsidRPr="00CC1CCC">
        <w:rPr>
          <w:b/>
          <w:bCs/>
          <w:lang w:val="ru-RU" w:eastAsia="ru-RU"/>
        </w:rPr>
        <w:t>.</w:t>
      </w:r>
      <w:r w:rsidRPr="0048092F">
        <w:rPr>
          <w:b/>
          <w:bCs/>
          <w:lang w:eastAsia="ru-RU"/>
        </w:rPr>
        <w:t>uk</w:t>
      </w:r>
      <w:r w:rsidRPr="00CC1CCC">
        <w:rPr>
          <w:b/>
          <w:bCs/>
          <w:lang w:val="ru-RU" w:eastAsia="ru-RU"/>
        </w:rPr>
        <w:t xml:space="preserve"> </w:t>
      </w:r>
      <w:r w:rsidRPr="00CC1CCC">
        <w:rPr>
          <w:lang w:val="ru-RU" w:eastAsia="ru-RU"/>
        </w:rPr>
        <w:t>занимавшийся онлайн-торговлей книг лег в основу</w:t>
      </w:r>
      <w:r w:rsidRPr="0048092F">
        <w:rPr>
          <w:lang w:eastAsia="ru-RU"/>
        </w:rPr>
        <w:t> </w:t>
      </w:r>
      <w:r w:rsidRPr="0048092F">
        <w:rPr>
          <w:b/>
          <w:bCs/>
          <w:lang w:eastAsia="ru-RU"/>
        </w:rPr>
        <w:t>Amazon</w:t>
      </w:r>
      <w:r w:rsidRPr="00CC1CCC">
        <w:rPr>
          <w:b/>
          <w:bCs/>
          <w:lang w:val="ru-RU" w:eastAsia="ru-RU"/>
        </w:rPr>
        <w:t xml:space="preserve"> </w:t>
      </w:r>
      <w:r w:rsidRPr="0048092F">
        <w:rPr>
          <w:b/>
          <w:bCs/>
          <w:lang w:eastAsia="ru-RU"/>
        </w:rPr>
        <w:t>UK</w:t>
      </w:r>
      <w:r w:rsidRPr="0048092F">
        <w:rPr>
          <w:lang w:eastAsia="ru-RU"/>
        </w:rPr>
        <w:t> </w:t>
      </w:r>
      <w:r w:rsidRPr="00CC1CCC">
        <w:rPr>
          <w:lang w:val="ru-RU" w:eastAsia="ru-RU"/>
        </w:rPr>
        <w:t>— представительства в Великобритании.</w:t>
      </w:r>
    </w:p>
    <w:p w:rsidR="00CC1CCC" w:rsidRPr="00CC1CCC" w:rsidRDefault="00CC1CCC" w:rsidP="00CC1CCC">
      <w:pPr>
        <w:jc w:val="both"/>
        <w:rPr>
          <w:lang w:val="ru-RU" w:eastAsia="ru-RU"/>
        </w:rPr>
      </w:pPr>
      <w:r w:rsidRPr="00CC1CCC">
        <w:rPr>
          <w:lang w:val="ru-RU" w:eastAsia="ru-RU"/>
        </w:rPr>
        <w:t xml:space="preserve">Однако </w:t>
      </w:r>
      <w:r w:rsidRPr="008564AE">
        <w:rPr>
          <w:lang w:eastAsia="ru-RU"/>
        </w:rPr>
        <w:t>Amazon</w:t>
      </w:r>
      <w:r w:rsidRPr="00CC1CCC">
        <w:rPr>
          <w:lang w:val="ru-RU" w:eastAsia="ru-RU"/>
        </w:rPr>
        <w:t xml:space="preserve"> – это не только интернет-магазин. </w:t>
      </w:r>
      <w:r w:rsidRPr="008564AE">
        <w:rPr>
          <w:lang w:eastAsia="ru-RU"/>
        </w:rPr>
        <w:t>Amazon</w:t>
      </w:r>
      <w:r w:rsidRPr="00CC1CCC">
        <w:rPr>
          <w:lang w:val="ru-RU" w:eastAsia="ru-RU"/>
        </w:rPr>
        <w:t xml:space="preserve"> </w:t>
      </w:r>
      <w:r w:rsidRPr="008564AE">
        <w:rPr>
          <w:lang w:eastAsia="ru-RU"/>
        </w:rPr>
        <w:t>Web</w:t>
      </w:r>
      <w:r w:rsidRPr="00CC1CCC">
        <w:rPr>
          <w:lang w:val="ru-RU" w:eastAsia="ru-RU"/>
        </w:rPr>
        <w:t xml:space="preserve"> </w:t>
      </w:r>
      <w:r w:rsidRPr="008564AE">
        <w:rPr>
          <w:lang w:eastAsia="ru-RU"/>
        </w:rPr>
        <w:t>Services </w:t>
      </w:r>
      <w:r w:rsidRPr="00CC1CCC">
        <w:rPr>
          <w:lang w:val="ru-RU" w:eastAsia="ru-RU"/>
        </w:rPr>
        <w:t>(</w:t>
      </w:r>
      <w:r w:rsidRPr="008564AE">
        <w:rPr>
          <w:lang w:eastAsia="ru-RU"/>
        </w:rPr>
        <w:t>AWS</w:t>
      </w:r>
      <w:r w:rsidRPr="00CC1CCC">
        <w:rPr>
          <w:lang w:val="ru-RU" w:eastAsia="ru-RU"/>
        </w:rPr>
        <w:t>)</w:t>
      </w:r>
      <w:r w:rsidRPr="008564AE">
        <w:rPr>
          <w:lang w:eastAsia="ru-RU"/>
        </w:rPr>
        <w:t> </w:t>
      </w:r>
      <w:r w:rsidRPr="00CC1CCC">
        <w:rPr>
          <w:lang w:val="ru-RU" w:eastAsia="ru-RU"/>
        </w:rPr>
        <w:t>— инфраструктура платформ</w:t>
      </w:r>
      <w:r w:rsidRPr="008564AE">
        <w:rPr>
          <w:lang w:eastAsia="ru-RU"/>
        </w:rPr>
        <w:t> </w:t>
      </w:r>
      <w:hyperlink r:id="rId81" w:tooltip="Облачные вычисления" w:history="1">
        <w:r w:rsidRPr="00CC1CCC">
          <w:rPr>
            <w:lang w:val="ru-RU" w:eastAsia="ru-RU"/>
          </w:rPr>
          <w:t>облачных</w:t>
        </w:r>
      </w:hyperlink>
      <w:r w:rsidRPr="008564AE">
        <w:rPr>
          <w:lang w:eastAsia="ru-RU"/>
        </w:rPr>
        <w:t> </w:t>
      </w:r>
      <w:hyperlink r:id="rId82" w:tooltip="Веб-сервис" w:history="1">
        <w:r w:rsidRPr="00CC1CCC">
          <w:rPr>
            <w:lang w:val="ru-RU" w:eastAsia="ru-RU"/>
          </w:rPr>
          <w:t>веб-сервисов</w:t>
        </w:r>
      </w:hyperlink>
      <w:r w:rsidRPr="00CC1CCC">
        <w:rPr>
          <w:lang w:val="ru-RU" w:eastAsia="ru-RU"/>
        </w:rPr>
        <w:t>, представленная компанией</w:t>
      </w:r>
      <w:r w:rsidRPr="008564AE">
        <w:rPr>
          <w:lang w:eastAsia="ru-RU"/>
        </w:rPr>
        <w:t> </w:t>
      </w:r>
      <w:hyperlink r:id="rId83" w:tooltip="Amazon" w:history="1">
        <w:r w:rsidRPr="008564AE">
          <w:rPr>
            <w:lang w:eastAsia="ru-RU"/>
          </w:rPr>
          <w:t>Amazon</w:t>
        </w:r>
      </w:hyperlink>
      <w:r w:rsidRPr="008564AE">
        <w:rPr>
          <w:lang w:eastAsia="ru-RU"/>
        </w:rPr>
        <w:t> </w:t>
      </w:r>
      <w:r w:rsidRPr="00CC1CCC">
        <w:rPr>
          <w:lang w:val="ru-RU" w:eastAsia="ru-RU"/>
        </w:rPr>
        <w:t>в начале 2006 года. В данной инфраструктуре представлено много сервисов для предоставления различных услуг.</w:t>
      </w:r>
    </w:p>
    <w:p w:rsidR="00CC1CCC" w:rsidRPr="00CC1CCC" w:rsidRDefault="00CC1CCC" w:rsidP="00CC1CCC">
      <w:pPr>
        <w:jc w:val="both"/>
        <w:rPr>
          <w:lang w:val="ru-RU" w:eastAsia="ru-RU"/>
        </w:rPr>
      </w:pPr>
      <w:r w:rsidRPr="00CC1CCC">
        <w:rPr>
          <w:lang w:val="ru-RU" w:eastAsia="ru-RU"/>
        </w:rPr>
        <w:t>На сайте предоставлен широкий спектр фундаментальных сервисов облачной инфраструктуры: вычисления (виртуальные серверы, контейнеры, развертывание веб-приложений методом 1-</w:t>
      </w:r>
      <w:r w:rsidRPr="008564AE">
        <w:rPr>
          <w:lang w:eastAsia="ru-RU"/>
        </w:rPr>
        <w:t>click</w:t>
      </w:r>
      <w:r w:rsidRPr="00CC1CCC">
        <w:rPr>
          <w:lang w:val="ru-RU" w:eastAsia="ru-RU"/>
        </w:rPr>
        <w:t xml:space="preserve">, управляемые событиями вычислительные функции и проч.), хранение данных и доставка контента (объектное хранилище, хранилище файловых систем, архивное хранилище, блочное хранилище и проч.), база данных (реляционные БД, миграция баз данных, </w:t>
      </w:r>
      <w:r w:rsidRPr="008564AE">
        <w:rPr>
          <w:lang w:eastAsia="ru-RU"/>
        </w:rPr>
        <w:t>NoSQL</w:t>
      </w:r>
      <w:r w:rsidRPr="00CC1CCC">
        <w:rPr>
          <w:lang w:val="ru-RU" w:eastAsia="ru-RU"/>
        </w:rPr>
        <w:t xml:space="preserve">, кэширование, хранилище данных), сетевые решения (изолированные облачные ресурсы, прямые подключения, балансировка нагрузки, </w:t>
      </w:r>
      <w:r w:rsidRPr="008564AE">
        <w:rPr>
          <w:lang w:eastAsia="ru-RU"/>
        </w:rPr>
        <w:t>DNS</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Штаб-квартира </w:t>
      </w:r>
      <w:r w:rsidRPr="0048092F">
        <w:rPr>
          <w:lang w:eastAsia="ru-RU"/>
        </w:rPr>
        <w:t>Amazon</w:t>
      </w:r>
      <w:r w:rsidRPr="00CC1CCC">
        <w:rPr>
          <w:lang w:val="ru-RU" w:eastAsia="ru-RU"/>
        </w:rPr>
        <w:t xml:space="preserve"> находится в Сиэтле, штат Вашингтон (</w:t>
      </w:r>
      <w:r w:rsidRPr="0048092F">
        <w:rPr>
          <w:lang w:eastAsia="ru-RU"/>
        </w:rPr>
        <w:t>Seattle</w:t>
      </w:r>
      <w:r w:rsidRPr="00CC1CCC">
        <w:rPr>
          <w:lang w:val="ru-RU" w:eastAsia="ru-RU"/>
        </w:rPr>
        <w:t xml:space="preserve">, </w:t>
      </w:r>
      <w:r w:rsidRPr="0048092F">
        <w:rPr>
          <w:lang w:eastAsia="ru-RU"/>
        </w:rPr>
        <w:t>Washington</w:t>
      </w:r>
      <w:r w:rsidRPr="00CC1CCC">
        <w:rPr>
          <w:lang w:val="ru-RU" w:eastAsia="ru-RU"/>
        </w:rPr>
        <w:t xml:space="preserve">, </w:t>
      </w:r>
      <w:r w:rsidRPr="0048092F">
        <w:rPr>
          <w:lang w:eastAsia="ru-RU"/>
        </w:rPr>
        <w:t>U</w:t>
      </w:r>
      <w:r w:rsidRPr="00CC1CCC">
        <w:rPr>
          <w:lang w:val="ru-RU" w:eastAsia="ru-RU"/>
        </w:rPr>
        <w:t>.</w:t>
      </w:r>
      <w:r w:rsidRPr="0048092F">
        <w:rPr>
          <w:lang w:eastAsia="ru-RU"/>
        </w:rPr>
        <w:t>S</w:t>
      </w:r>
      <w:r w:rsidRPr="00CC1CCC">
        <w:rPr>
          <w:lang w:val="ru-RU" w:eastAsia="ru-RU"/>
        </w:rPr>
        <w:t>.</w:t>
      </w:r>
      <w:r w:rsidRPr="0048092F">
        <w:rPr>
          <w:lang w:eastAsia="ru-RU"/>
        </w:rPr>
        <w:t>A</w:t>
      </w:r>
      <w:r w:rsidRPr="00CC1CCC">
        <w:rPr>
          <w:lang w:val="ru-RU" w:eastAsia="ru-RU"/>
        </w:rPr>
        <w:t>). Число работников по всему миру уже перевалило за 20 тысяч человек.</w:t>
      </w:r>
    </w:p>
    <w:p w:rsidR="00CC1CCC" w:rsidRPr="0048092F" w:rsidRDefault="00CC1CCC" w:rsidP="00CC1CCC">
      <w:pPr>
        <w:rPr>
          <w:lang w:eastAsia="ru-RU"/>
        </w:rPr>
      </w:pPr>
      <w:r w:rsidRPr="0048092F">
        <w:rPr>
          <w:noProof/>
        </w:rPr>
        <w:lastRenderedPageBreak/>
        <w:drawing>
          <wp:inline distT="0" distB="0" distL="0" distR="0" wp14:anchorId="3A30478F" wp14:editId="69360719">
            <wp:extent cx="2305050" cy="1272672"/>
            <wp:effectExtent l="0" t="0" r="0" b="3810"/>
            <wp:docPr id="1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7564" cy="127406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58BB353A" wp14:editId="20F5E889">
            <wp:extent cx="5943600" cy="4663440"/>
            <wp:effectExtent l="0" t="0" r="0" b="3810"/>
            <wp:docPr id="15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rPr>
        <w:t>Соответственно на 2015 год: 10-ое место среди лучших мировых брендов, 29-ое место среди больших компаний США, 14-ое место среди дорогих брендов мира.</w:t>
      </w:r>
    </w:p>
    <w:p w:rsidR="00CC1CCC" w:rsidRPr="00CC1CCC" w:rsidRDefault="00CC1CCC" w:rsidP="00CC1CCC">
      <w:pPr>
        <w:pStyle w:val="Heading3"/>
        <w:jc w:val="both"/>
        <w:rPr>
          <w:lang w:val="ru-RU" w:eastAsia="ru-RU"/>
        </w:rPr>
      </w:pPr>
      <w:bookmarkStart w:id="157" w:name="_Toc438377422"/>
      <w:r w:rsidRPr="0048092F">
        <w:rPr>
          <w:lang w:eastAsia="ru-RU"/>
        </w:rPr>
        <w:t>Microsoft</w:t>
      </w:r>
      <w:bookmarkEnd w:id="157"/>
    </w:p>
    <w:p w:rsidR="00CC1CCC" w:rsidRPr="00924E9C" w:rsidRDefault="00CC1CCC" w:rsidP="00CC1CCC">
      <w:pPr>
        <w:jc w:val="both"/>
        <w:rPr>
          <w:rFonts w:ascii="Arial" w:eastAsia="Times New Roman" w:hAnsi="Arial" w:cs="Arial"/>
          <w:sz w:val="21"/>
          <w:szCs w:val="21"/>
          <w:lang w:val="ru-RU" w:eastAsia="ru-RU"/>
        </w:rPr>
      </w:pPr>
      <w:r w:rsidRPr="00CC1CCC">
        <w:rPr>
          <w:lang w:val="ru-RU"/>
        </w:rPr>
        <w:t>Оборот</w:t>
      </w:r>
      <w:r w:rsidRPr="00924E9C">
        <w:rPr>
          <w:lang w:val="ru-RU"/>
        </w:rPr>
        <w:t xml:space="preserve"> </w:t>
      </w:r>
      <w:r w:rsidRPr="00CC1CCC">
        <w:rPr>
          <w:lang w:val="ru-RU"/>
        </w:rPr>
        <w:t>на</w:t>
      </w:r>
      <w:r w:rsidRPr="00924E9C">
        <w:rPr>
          <w:lang w:val="ru-RU"/>
        </w:rPr>
        <w:t xml:space="preserve"> 2015 </w:t>
      </w:r>
      <w:r w:rsidRPr="00CC1CCC">
        <w:rPr>
          <w:lang w:val="ru-RU"/>
        </w:rPr>
        <w:t>год</w:t>
      </w:r>
      <w:r w:rsidRPr="00924E9C">
        <w:rPr>
          <w:lang w:val="ru-RU"/>
        </w:rPr>
        <w:t xml:space="preserve">: </w:t>
      </w:r>
      <w:r w:rsidRPr="00CC1CCC">
        <w:rPr>
          <w:lang w:val="ru-RU"/>
        </w:rPr>
        <w:t>$88.99 миллиардов.</w:t>
      </w:r>
    </w:p>
    <w:p w:rsidR="00CC1CCC" w:rsidRPr="00924E9C" w:rsidRDefault="00CC1CCC" w:rsidP="00CC1CCC">
      <w:pPr>
        <w:jc w:val="both"/>
        <w:rPr>
          <w:lang w:val="ru-RU"/>
        </w:rPr>
      </w:pPr>
      <w:r w:rsidRPr="0048092F">
        <w:t>Слоган</w:t>
      </w:r>
      <w:r w:rsidRPr="00CC1CCC">
        <w:t xml:space="preserve">: </w:t>
      </w:r>
      <w:r w:rsidRPr="0048092F">
        <w:t>Where</w:t>
      </w:r>
      <w:r w:rsidRPr="00CC1CCC">
        <w:t xml:space="preserve"> </w:t>
      </w:r>
      <w:r w:rsidRPr="0048092F">
        <w:t>do</w:t>
      </w:r>
      <w:r w:rsidRPr="00CC1CCC">
        <w:t xml:space="preserve"> </w:t>
      </w:r>
      <w:r w:rsidRPr="0048092F">
        <w:t>you</w:t>
      </w:r>
      <w:r w:rsidRPr="00CC1CCC">
        <w:t xml:space="preserve"> </w:t>
      </w:r>
      <w:r w:rsidRPr="0048092F">
        <w:t>want</w:t>
      </w:r>
      <w:r w:rsidRPr="00CC1CCC">
        <w:t xml:space="preserve"> </w:t>
      </w:r>
      <w:r w:rsidRPr="0048092F">
        <w:t>to</w:t>
      </w:r>
      <w:r w:rsidRPr="00CC1CCC">
        <w:t xml:space="preserve"> </w:t>
      </w:r>
      <w:r w:rsidRPr="0048092F">
        <w:t>go</w:t>
      </w:r>
      <w:r w:rsidRPr="00CC1CCC">
        <w:t xml:space="preserve"> </w:t>
      </w:r>
      <w:r w:rsidRPr="0048092F">
        <w:t>today</w:t>
      </w:r>
      <w:r w:rsidRPr="00CC1CCC">
        <w:t xml:space="preserve">? (1994 — 2002 </w:t>
      </w:r>
      <w:r w:rsidRPr="0048092F">
        <w:t>годы</w:t>
      </w:r>
      <w:r w:rsidRPr="00CC1CCC">
        <w:t xml:space="preserve">). </w:t>
      </w:r>
      <w:r w:rsidRPr="0048092F">
        <w:t>Your</w:t>
      </w:r>
      <w:r w:rsidRPr="00CC1CCC">
        <w:t xml:space="preserve"> </w:t>
      </w:r>
      <w:r w:rsidRPr="0048092F">
        <w:t>potential</w:t>
      </w:r>
      <w:r w:rsidRPr="00CC1CCC">
        <w:t xml:space="preserve">. </w:t>
      </w:r>
      <w:r w:rsidRPr="0048092F">
        <w:t>Our</w:t>
      </w:r>
      <w:r w:rsidRPr="00CC1CCC">
        <w:t xml:space="preserve"> </w:t>
      </w:r>
      <w:r w:rsidRPr="0048092F">
        <w:t>passion</w:t>
      </w:r>
      <w:r w:rsidRPr="00CC1CCC">
        <w:t xml:space="preserve">. </w:t>
      </w:r>
      <w:r w:rsidRPr="00924E9C">
        <w:rPr>
          <w:lang w:val="ru-RU"/>
        </w:rPr>
        <w:t>(</w:t>
      </w:r>
      <w:r w:rsidRPr="00CC1CCC">
        <w:rPr>
          <w:lang w:val="ru-RU"/>
        </w:rPr>
        <w:t>нынешний</w:t>
      </w:r>
      <w:r w:rsidRPr="00924E9C">
        <w:rPr>
          <w:lang w:val="ru-RU"/>
        </w:rPr>
        <w:t xml:space="preserve"> </w:t>
      </w:r>
      <w:r w:rsidRPr="00CC1CCC">
        <w:rPr>
          <w:lang w:val="ru-RU"/>
        </w:rPr>
        <w:t>слоган</w:t>
      </w:r>
      <w:r w:rsidRPr="00924E9C">
        <w:rPr>
          <w:lang w:val="ru-RU"/>
        </w:rPr>
        <w:t>)</w:t>
      </w:r>
    </w:p>
    <w:p w:rsidR="00CC1CCC" w:rsidRPr="00CC1CCC" w:rsidRDefault="00CC1CCC" w:rsidP="00CC1CCC">
      <w:pPr>
        <w:jc w:val="both"/>
        <w:rPr>
          <w:lang w:val="ru-RU"/>
        </w:rPr>
      </w:pPr>
      <w:r w:rsidRPr="00CC1CCC">
        <w:rPr>
          <w:lang w:val="ru-RU"/>
        </w:rPr>
        <w:t xml:space="preserve">Всемирно известный производитель программного обеспечения (ПО) для настольных компьютеров, мобильных устройств, кластеров, серверов и игровых консолей. Помимо </w:t>
      </w:r>
      <w:r w:rsidRPr="00CC1CCC">
        <w:rPr>
          <w:lang w:val="ru-RU"/>
        </w:rPr>
        <w:lastRenderedPageBreak/>
        <w:t>программного обеспечения, компания занимается также производством самих игровых консолей, компьютерных манипуляторов и аудиоплееров.</w:t>
      </w:r>
    </w:p>
    <w:p w:rsidR="00CC1CCC" w:rsidRPr="00CC1CCC" w:rsidRDefault="00CC1CCC" w:rsidP="00CC1CCC">
      <w:pPr>
        <w:jc w:val="both"/>
        <w:rPr>
          <w:lang w:val="ru-RU"/>
        </w:rPr>
      </w:pPr>
      <w:r w:rsidRPr="00CC1CCC">
        <w:rPr>
          <w:lang w:val="ru-RU"/>
        </w:rPr>
        <w:t>История могучей ныне корпорации началась 14 апреля 1975 года. Ее основателями были такие известные теперь личности (тогда они были никому неизвестными студентами), как Билл Гейтс (</w:t>
      </w:r>
      <w:r w:rsidRPr="0048092F">
        <w:t>Bill</w:t>
      </w:r>
      <w:r w:rsidRPr="00CC1CCC">
        <w:rPr>
          <w:lang w:val="ru-RU"/>
        </w:rPr>
        <w:t xml:space="preserve"> </w:t>
      </w:r>
      <w:r w:rsidRPr="0048092F">
        <w:t>Gates</w:t>
      </w:r>
      <w:r w:rsidRPr="00CC1CCC">
        <w:rPr>
          <w:lang w:val="ru-RU"/>
        </w:rPr>
        <w:t>) и Пол Аллен (</w:t>
      </w:r>
      <w:r w:rsidRPr="0048092F">
        <w:t>Paul</w:t>
      </w:r>
      <w:r w:rsidRPr="00CC1CCC">
        <w:rPr>
          <w:lang w:val="ru-RU"/>
        </w:rPr>
        <w:t xml:space="preserve"> </w:t>
      </w:r>
      <w:r w:rsidRPr="0048092F">
        <w:t>Allen</w:t>
      </w:r>
      <w:r w:rsidRPr="00CC1CCC">
        <w:rPr>
          <w:lang w:val="ru-RU"/>
        </w:rPr>
        <w:t xml:space="preserve">). Согласно официальной легенде, они решили разработали интерпретатор языка программирования </w:t>
      </w:r>
      <w:r w:rsidRPr="0048092F">
        <w:t>BASIC</w:t>
      </w:r>
      <w:r w:rsidRPr="00CC1CCC">
        <w:rPr>
          <w:lang w:val="ru-RU"/>
        </w:rPr>
        <w:t xml:space="preserve"> для персонального компьютера </w:t>
      </w:r>
      <w:r w:rsidRPr="0048092F">
        <w:t>Altair</w:t>
      </w:r>
      <w:r w:rsidRPr="00CC1CCC">
        <w:rPr>
          <w:lang w:val="ru-RU"/>
        </w:rPr>
        <w:t xml:space="preserve"> 8800, производства компании</w:t>
      </w:r>
      <w:r w:rsidRPr="0048092F">
        <w:rPr>
          <w:rStyle w:val="apple-converted-space"/>
          <w:rFonts w:ascii="Verdana" w:hAnsi="Verdana"/>
          <w:color w:val="000000" w:themeColor="text1"/>
          <w:sz w:val="21"/>
          <w:szCs w:val="21"/>
        </w:rPr>
        <w:t> </w:t>
      </w:r>
      <w:r w:rsidRPr="0048092F">
        <w:rPr>
          <w:b/>
          <w:bCs/>
        </w:rPr>
        <w:t>Micro</w:t>
      </w:r>
      <w:r w:rsidRPr="00CC1CCC">
        <w:rPr>
          <w:b/>
          <w:bCs/>
          <w:lang w:val="ru-RU"/>
        </w:rPr>
        <w:t xml:space="preserve"> </w:t>
      </w:r>
      <w:r w:rsidRPr="0048092F">
        <w:rPr>
          <w:b/>
          <w:bCs/>
        </w:rPr>
        <w:t>Instrumentation</w:t>
      </w:r>
      <w:r w:rsidRPr="00CC1CCC">
        <w:rPr>
          <w:b/>
          <w:bCs/>
          <w:lang w:val="ru-RU"/>
        </w:rPr>
        <w:t xml:space="preserve"> </w:t>
      </w:r>
      <w:r w:rsidRPr="0048092F">
        <w:rPr>
          <w:b/>
          <w:bCs/>
        </w:rPr>
        <w:t>and</w:t>
      </w:r>
      <w:r w:rsidRPr="00CC1CCC">
        <w:rPr>
          <w:b/>
          <w:bCs/>
          <w:lang w:val="ru-RU"/>
        </w:rPr>
        <w:t xml:space="preserve"> </w:t>
      </w:r>
      <w:r w:rsidRPr="0048092F">
        <w:rPr>
          <w:b/>
          <w:bCs/>
        </w:rPr>
        <w:t>Telemetry</w:t>
      </w:r>
      <w:r w:rsidRPr="00CC1CCC">
        <w:rPr>
          <w:b/>
          <w:bCs/>
          <w:lang w:val="ru-RU"/>
        </w:rPr>
        <w:t xml:space="preserve"> </w:t>
      </w:r>
      <w:r w:rsidRPr="0048092F">
        <w:rPr>
          <w:b/>
          <w:bCs/>
        </w:rPr>
        <w:t>Systems</w:t>
      </w:r>
      <w:r w:rsidRPr="00CC1CCC">
        <w:rPr>
          <w:b/>
          <w:bCs/>
          <w:lang w:val="ru-RU"/>
        </w:rPr>
        <w:t xml:space="preserve"> (</w:t>
      </w:r>
      <w:r w:rsidRPr="0048092F">
        <w:rPr>
          <w:b/>
          <w:bCs/>
        </w:rPr>
        <w:t>MITS</w:t>
      </w:r>
      <w:r w:rsidRPr="00CC1CCC">
        <w:rPr>
          <w:b/>
          <w:bCs/>
          <w:lang w:val="ru-RU"/>
        </w:rPr>
        <w:t>)</w:t>
      </w:r>
      <w:r w:rsidRPr="00CC1CCC">
        <w:rPr>
          <w:lang w:val="ru-RU"/>
        </w:rPr>
        <w:t xml:space="preserve">. Студентам даже удалось заключить соглашение с производителем </w:t>
      </w:r>
      <w:r w:rsidRPr="0048092F">
        <w:t>Altair</w:t>
      </w:r>
      <w:r w:rsidRPr="00CC1CCC">
        <w:rPr>
          <w:lang w:val="ru-RU"/>
        </w:rPr>
        <w:t xml:space="preserve">, о поставках интерпретатора вместе с устройством. Идея продавать программное обеспечение вызвало резкую критику и непонимание в определенных кругах — программ </w:t>
      </w:r>
      <w:r w:rsidR="00BF5761" w:rsidRPr="00CC1CCC">
        <w:rPr>
          <w:lang w:val="ru-RU"/>
        </w:rPr>
        <w:t>тогда писалось мало,</w:t>
      </w:r>
      <w:r w:rsidRPr="00CC1CCC">
        <w:rPr>
          <w:lang w:val="ru-RU"/>
        </w:rPr>
        <w:t xml:space="preserve"> и они свободно распространялись между программистами. Тогда же и был отмечен первый случай пиратства. Однако время подтвердило правоту Била Гейтса — уже к концу 1975 года, доходы компании исчислялись тысячами, что очень даже неплохо для новичков.</w:t>
      </w:r>
    </w:p>
    <w:p w:rsidR="00CC1CCC" w:rsidRPr="00CC1CCC" w:rsidRDefault="00CC1CCC" w:rsidP="00CC1CCC">
      <w:pPr>
        <w:jc w:val="both"/>
        <w:rPr>
          <w:lang w:val="ru-RU"/>
        </w:rPr>
      </w:pPr>
      <w:r w:rsidRPr="00CC1CCC">
        <w:rPr>
          <w:lang w:val="ru-RU"/>
        </w:rPr>
        <w:t xml:space="preserve">Но настоящий успех пришел к Гейтсу и его компании вместе с представителями фирмы </w:t>
      </w:r>
      <w:hyperlink r:id="rId86" w:history="1">
        <w:r w:rsidRPr="0048092F">
          <w:rPr>
            <w:rStyle w:val="Hyperlink"/>
            <w:rFonts w:ascii="Verdana" w:hAnsi="Verdana"/>
            <w:b/>
            <w:bCs/>
            <w:color w:val="000000" w:themeColor="text1"/>
            <w:sz w:val="21"/>
            <w:szCs w:val="21"/>
            <w:bdr w:val="none" w:sz="0" w:space="0" w:color="auto" w:frame="1"/>
          </w:rPr>
          <w:t>IBM</w:t>
        </w:r>
      </w:hyperlink>
      <w:r w:rsidRPr="00CC1CCC">
        <w:rPr>
          <w:lang w:val="ru-RU"/>
        </w:rPr>
        <w:t xml:space="preserve">, которые искали того, кто создаст операционную систему для компьютера </w:t>
      </w:r>
      <w:r w:rsidRPr="0048092F">
        <w:t>IBM</w:t>
      </w:r>
      <w:r w:rsidRPr="00CC1CCC">
        <w:rPr>
          <w:lang w:val="ru-RU"/>
        </w:rPr>
        <w:t xml:space="preserve"> </w:t>
      </w:r>
      <w:r w:rsidRPr="0048092F">
        <w:t>PC</w:t>
      </w:r>
      <w:r w:rsidRPr="00CC1CCC">
        <w:rPr>
          <w:lang w:val="ru-RU"/>
        </w:rPr>
        <w:t xml:space="preserve">. Произошло это 12 августа 1981 года. Появление </w:t>
      </w:r>
      <w:r w:rsidRPr="0048092F">
        <w:t>MS</w:t>
      </w:r>
      <w:r w:rsidRPr="00CC1CCC">
        <w:rPr>
          <w:lang w:val="ru-RU"/>
        </w:rPr>
        <w:t xml:space="preserve"> </w:t>
      </w:r>
      <w:r w:rsidRPr="0048092F">
        <w:t>DOS</w:t>
      </w:r>
      <w:r w:rsidRPr="00CC1CCC">
        <w:rPr>
          <w:lang w:val="ru-RU"/>
        </w:rPr>
        <w:t xml:space="preserve"> (</w:t>
      </w:r>
      <w:r w:rsidRPr="0048092F">
        <w:t>Disk</w:t>
      </w:r>
      <w:r w:rsidRPr="00CC1CCC">
        <w:rPr>
          <w:lang w:val="ru-RU"/>
        </w:rPr>
        <w:t xml:space="preserve"> </w:t>
      </w:r>
      <w:r w:rsidRPr="0048092F">
        <w:t>Operation</w:t>
      </w:r>
      <w:r w:rsidRPr="00CC1CCC">
        <w:rPr>
          <w:lang w:val="ru-RU"/>
        </w:rPr>
        <w:t xml:space="preserve"> </w:t>
      </w:r>
      <w:r w:rsidRPr="0048092F">
        <w:t>System</w:t>
      </w:r>
      <w:r w:rsidRPr="00CC1CCC">
        <w:rPr>
          <w:lang w:val="ru-RU"/>
        </w:rPr>
        <w:t>) и определило окончательную судьбу</w:t>
      </w:r>
      <w:r w:rsidRPr="0048092F">
        <w:rPr>
          <w:rStyle w:val="apple-converted-space"/>
          <w:rFonts w:ascii="Verdana" w:hAnsi="Verdana"/>
          <w:color w:val="000000" w:themeColor="text1"/>
          <w:sz w:val="21"/>
          <w:szCs w:val="21"/>
        </w:rPr>
        <w:t> </w:t>
      </w:r>
      <w:r w:rsidRPr="0048092F">
        <w:rPr>
          <w:b/>
          <w:bCs/>
        </w:rPr>
        <w:t>Microsoft</w:t>
      </w:r>
      <w:r w:rsidRPr="00CC1CCC">
        <w:rPr>
          <w:lang w:val="ru-RU"/>
        </w:rPr>
        <w:t xml:space="preserve">. Позже, 20 ноября 1985 года, появляется первая графическая оболочка к </w:t>
      </w:r>
      <w:r w:rsidRPr="0048092F">
        <w:t>DOS</w:t>
      </w:r>
      <w:r w:rsidRPr="00CC1CCC">
        <w:rPr>
          <w:lang w:val="ru-RU"/>
        </w:rPr>
        <w:t xml:space="preserve">, получившая название </w:t>
      </w:r>
      <w:r w:rsidRPr="0048092F">
        <w:t>Windows</w:t>
      </w:r>
      <w:r w:rsidRPr="00CC1CCC">
        <w:rPr>
          <w:lang w:val="ru-RU"/>
        </w:rPr>
        <w:t>. Начиналась новая эра.</w:t>
      </w:r>
    </w:p>
    <w:p w:rsidR="00CC1CCC" w:rsidRPr="00CC1CCC" w:rsidRDefault="00CC1CCC" w:rsidP="00CC1CCC">
      <w:pPr>
        <w:jc w:val="both"/>
        <w:rPr>
          <w:lang w:val="ru-RU"/>
        </w:rPr>
      </w:pPr>
      <w:r w:rsidRPr="00CC1CCC">
        <w:rPr>
          <w:lang w:val="ru-RU"/>
        </w:rPr>
        <w:t>Название компании образовалось из двух слов:</w:t>
      </w:r>
      <w:r w:rsidRPr="0048092F">
        <w:rPr>
          <w:rStyle w:val="apple-converted-space"/>
          <w:rFonts w:ascii="Verdana" w:hAnsi="Verdana"/>
          <w:color w:val="000000" w:themeColor="text1"/>
          <w:sz w:val="21"/>
          <w:szCs w:val="21"/>
        </w:rPr>
        <w:t> </w:t>
      </w:r>
      <w:r w:rsidRPr="00CC1CCC">
        <w:rPr>
          <w:b/>
          <w:bCs/>
          <w:lang w:val="ru-RU"/>
        </w:rPr>
        <w:t>«</w:t>
      </w:r>
      <w:r w:rsidRPr="0048092F">
        <w:rPr>
          <w:b/>
          <w:bCs/>
        </w:rPr>
        <w:t>MICRO</w:t>
      </w:r>
      <w:r w:rsidRPr="0048092F">
        <w:t>computer</w:t>
      </w:r>
      <w:r w:rsidRPr="0048092F">
        <w:rPr>
          <w:rStyle w:val="apple-converted-space"/>
          <w:rFonts w:ascii="Verdana" w:hAnsi="Verdana"/>
          <w:color w:val="000000" w:themeColor="text1"/>
          <w:sz w:val="21"/>
          <w:szCs w:val="21"/>
        </w:rPr>
        <w:t> </w:t>
      </w:r>
      <w:r w:rsidRPr="0048092F">
        <w:rPr>
          <w:b/>
          <w:bCs/>
        </w:rPr>
        <w:t>SOFT</w:t>
      </w:r>
      <w:r w:rsidRPr="0048092F">
        <w:t>ware</w:t>
      </w:r>
      <w:r w:rsidRPr="00CC1CCC">
        <w:rPr>
          <w:lang w:val="ru-RU"/>
        </w:rPr>
        <w:t>». Первое время оно писалось чрез дефис:</w:t>
      </w:r>
      <w:r w:rsidRPr="0048092F">
        <w:rPr>
          <w:rStyle w:val="apple-converted-space"/>
          <w:rFonts w:ascii="Verdana" w:hAnsi="Verdana"/>
          <w:color w:val="000000" w:themeColor="text1"/>
          <w:sz w:val="21"/>
          <w:szCs w:val="21"/>
        </w:rPr>
        <w:t> </w:t>
      </w:r>
      <w:r w:rsidRPr="0048092F">
        <w:rPr>
          <w:b/>
          <w:bCs/>
        </w:rPr>
        <w:t>Micro</w:t>
      </w:r>
      <w:r w:rsidRPr="00CC1CCC">
        <w:rPr>
          <w:b/>
          <w:bCs/>
          <w:lang w:val="ru-RU"/>
        </w:rPr>
        <w:t>-</w:t>
      </w:r>
      <w:r w:rsidRPr="0048092F">
        <w:rPr>
          <w:b/>
          <w:bCs/>
        </w:rPr>
        <w:t>soft</w:t>
      </w:r>
      <w:r w:rsidRPr="00CC1CCC">
        <w:rPr>
          <w:lang w:val="ru-RU"/>
        </w:rPr>
        <w:t>. Компания несколько раз видоизменяла логотип, не меняя при этом его сути; менялся лишь шрифт, которым было написано слово</w:t>
      </w:r>
      <w:r w:rsidRPr="0048092F">
        <w:rPr>
          <w:rStyle w:val="apple-converted-space"/>
          <w:rFonts w:ascii="Verdana" w:hAnsi="Verdana"/>
          <w:color w:val="000000" w:themeColor="text1"/>
          <w:sz w:val="21"/>
          <w:szCs w:val="21"/>
        </w:rPr>
        <w:t> </w:t>
      </w:r>
      <w:r w:rsidRPr="00CC1CCC">
        <w:rPr>
          <w:lang w:val="ru-RU"/>
        </w:rPr>
        <w:t>«</w:t>
      </w:r>
      <w:r w:rsidRPr="0048092F">
        <w:t>Microsoft</w:t>
      </w:r>
      <w:r w:rsidRPr="00CC1CCC">
        <w:rPr>
          <w:lang w:val="ru-RU"/>
        </w:rPr>
        <w:t>». На сегодняшний день такое название уже не соответствует истине — ПО создается не только для микрокомпьютеров, но и высокопроизводительных серверов и тому подобного.</w:t>
      </w:r>
    </w:p>
    <w:p w:rsidR="00CC1CCC" w:rsidRPr="00CC1CCC" w:rsidRDefault="00CC1CCC" w:rsidP="00CC1CCC">
      <w:pPr>
        <w:jc w:val="both"/>
        <w:rPr>
          <w:lang w:val="ru-RU"/>
        </w:rPr>
      </w:pPr>
      <w:r w:rsidRPr="00CC1CCC">
        <w:rPr>
          <w:lang w:val="ru-RU"/>
        </w:rPr>
        <w:t>История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 это история головокружительного успеха и постоянного развития. Корпорация неоднократно допускала ошибки и просчеты, но всегда быстро исправляла их, завоевывая, в итоге, все новые и новые для себя области и устанавливая новые рекорды. И если первый год 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работало лишь трое человек (включая основателей), то к 2008 году их число составило более 80 тысяч, в офисах разбросанных по всему миру.</w:t>
      </w:r>
    </w:p>
    <w:p w:rsidR="00CC1CCC" w:rsidRPr="00CC1CCC" w:rsidRDefault="00CC1CCC" w:rsidP="00CC1CCC">
      <w:pPr>
        <w:jc w:val="both"/>
        <w:rPr>
          <w:lang w:val="ru-RU"/>
        </w:rPr>
      </w:pPr>
      <w:r w:rsidRPr="00CC1CCC">
        <w:rPr>
          <w:lang w:val="ru-RU"/>
        </w:rPr>
        <w:t>Список программного обеспечения, выпускаемого</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огромен. Это операционные системы (</w:t>
      </w:r>
      <w:r w:rsidRPr="0048092F">
        <w:t>MS</w:t>
      </w:r>
      <w:r w:rsidRPr="00CC1CCC">
        <w:rPr>
          <w:lang w:val="ru-RU"/>
        </w:rPr>
        <w:t>-</w:t>
      </w:r>
      <w:r w:rsidRPr="0048092F">
        <w:t>DOS</w:t>
      </w:r>
      <w:r w:rsidRPr="00CC1CCC">
        <w:rPr>
          <w:lang w:val="ru-RU"/>
        </w:rPr>
        <w:t xml:space="preserve">, </w:t>
      </w:r>
      <w:r w:rsidRPr="0048092F">
        <w:t>Windows</w:t>
      </w:r>
      <w:r w:rsidRPr="00CC1CCC">
        <w:rPr>
          <w:lang w:val="ru-RU"/>
        </w:rPr>
        <w:t>), офисные пакеты (</w:t>
      </w:r>
      <w:r w:rsidRPr="0048092F">
        <w:t>MS</w:t>
      </w:r>
      <w:r w:rsidRPr="00CC1CCC">
        <w:rPr>
          <w:lang w:val="ru-RU"/>
        </w:rPr>
        <w:t xml:space="preserve"> </w:t>
      </w:r>
      <w:r w:rsidRPr="0048092F">
        <w:t>Office</w:t>
      </w:r>
      <w:r w:rsidRPr="00CC1CCC">
        <w:rPr>
          <w:lang w:val="ru-RU"/>
        </w:rPr>
        <w:t>), Серверные приложения (</w:t>
      </w:r>
      <w:r w:rsidRPr="0048092F">
        <w:t>SQL</w:t>
      </w:r>
      <w:r w:rsidRPr="00CC1CCC">
        <w:rPr>
          <w:lang w:val="ru-RU"/>
        </w:rPr>
        <w:t xml:space="preserve"> </w:t>
      </w:r>
      <w:r w:rsidRPr="0048092F">
        <w:t>Server</w:t>
      </w:r>
      <w:r w:rsidRPr="00CC1CCC">
        <w:rPr>
          <w:lang w:val="ru-RU"/>
        </w:rPr>
        <w:t>…), средства разработки (</w:t>
      </w:r>
      <w:r w:rsidRPr="0048092F">
        <w:t>Visual</w:t>
      </w:r>
      <w:r w:rsidRPr="00CC1CCC">
        <w:rPr>
          <w:lang w:val="ru-RU"/>
        </w:rPr>
        <w:t xml:space="preserve"> </w:t>
      </w:r>
      <w:r w:rsidRPr="0048092F">
        <w:t>Studio</w:t>
      </w:r>
      <w:r w:rsidRPr="00CC1CCC">
        <w:rPr>
          <w:lang w:val="ru-RU"/>
        </w:rPr>
        <w:t xml:space="preserve">, </w:t>
      </w:r>
      <w:r w:rsidRPr="0048092F">
        <w:t>Visual</w:t>
      </w:r>
      <w:r w:rsidRPr="00CC1CCC">
        <w:rPr>
          <w:lang w:val="ru-RU"/>
        </w:rPr>
        <w:t xml:space="preserve"> </w:t>
      </w:r>
      <w:r w:rsidRPr="0048092F">
        <w:t>FoxPro</w:t>
      </w:r>
      <w:r w:rsidRPr="00CC1CCC">
        <w:rPr>
          <w:lang w:val="ru-RU"/>
        </w:rPr>
        <w:t>…), игры (</w:t>
      </w:r>
      <w:r w:rsidRPr="0048092F">
        <w:t>Age</w:t>
      </w:r>
      <w:r w:rsidRPr="00CC1CCC">
        <w:rPr>
          <w:lang w:val="ru-RU"/>
        </w:rPr>
        <w:t xml:space="preserve"> </w:t>
      </w:r>
      <w:r w:rsidRPr="0048092F">
        <w:t>of</w:t>
      </w:r>
      <w:r w:rsidRPr="00CC1CCC">
        <w:rPr>
          <w:lang w:val="ru-RU"/>
        </w:rPr>
        <w:t xml:space="preserve"> </w:t>
      </w:r>
      <w:r w:rsidRPr="0048092F">
        <w:t>Empires</w:t>
      </w:r>
      <w:r w:rsidRPr="00CC1CCC">
        <w:rPr>
          <w:lang w:val="ru-RU"/>
        </w:rPr>
        <w:t xml:space="preserve">, </w:t>
      </w:r>
      <w:r w:rsidRPr="0048092F">
        <w:t>Microsoft</w:t>
      </w:r>
      <w:r w:rsidRPr="00CC1CCC">
        <w:rPr>
          <w:lang w:val="ru-RU"/>
        </w:rPr>
        <w:t xml:space="preserve"> </w:t>
      </w:r>
      <w:r w:rsidRPr="0048092F">
        <w:t>Flight</w:t>
      </w:r>
      <w:r w:rsidRPr="00CC1CCC">
        <w:rPr>
          <w:lang w:val="ru-RU"/>
        </w:rPr>
        <w:t xml:space="preserve"> </w:t>
      </w:r>
      <w:r w:rsidRPr="0048092F">
        <w:t>Simulator</w:t>
      </w:r>
      <w:r w:rsidRPr="00CC1CCC">
        <w:rPr>
          <w:lang w:val="ru-RU"/>
        </w:rPr>
        <w:t xml:space="preserve">…) и многое другое. Заслуженным уважением пользуются клавиатуры и мыши, выпускаемые под брендом </w:t>
      </w:r>
      <w:r w:rsidRPr="0048092F">
        <w:t>Microsoft</w:t>
      </w:r>
      <w:r w:rsidRPr="00CC1CCC">
        <w:rPr>
          <w:lang w:val="ru-RU"/>
        </w:rPr>
        <w:t>. Исключительно популярна игровая консоль</w:t>
      </w:r>
      <w:r w:rsidRPr="0048092F">
        <w:rPr>
          <w:rStyle w:val="apple-converted-space"/>
          <w:rFonts w:ascii="Verdana" w:hAnsi="Verdana"/>
          <w:color w:val="000000" w:themeColor="text1"/>
          <w:sz w:val="21"/>
          <w:szCs w:val="21"/>
        </w:rPr>
        <w:t> </w:t>
      </w:r>
      <w:hyperlink r:id="rId87" w:history="1">
        <w:r w:rsidRPr="0048092F">
          <w:rPr>
            <w:rStyle w:val="Hyperlink"/>
            <w:rFonts w:ascii="Verdana" w:hAnsi="Verdana"/>
            <w:b/>
            <w:bCs/>
            <w:color w:val="000000" w:themeColor="text1"/>
            <w:sz w:val="21"/>
            <w:szCs w:val="21"/>
            <w:bdr w:val="none" w:sz="0" w:space="0" w:color="auto" w:frame="1"/>
          </w:rPr>
          <w:t>Xbox</w:t>
        </w:r>
      </w:hyperlink>
      <w:r w:rsidRPr="00CC1CCC">
        <w:rPr>
          <w:lang w:val="ru-RU"/>
        </w:rPr>
        <w:t>. Похвального слова заслуживает и превосходный сервис поддержки, предоставляемый компанией. Нельзя не упомянуть и поисковую систему</w:t>
      </w:r>
      <w:r w:rsidRPr="0048092F">
        <w:rPr>
          <w:rStyle w:val="apple-converted-space"/>
          <w:rFonts w:ascii="Verdana" w:hAnsi="Verdana"/>
          <w:color w:val="000000" w:themeColor="text1"/>
          <w:sz w:val="21"/>
          <w:szCs w:val="21"/>
        </w:rPr>
        <w:t> </w:t>
      </w:r>
      <w:hyperlink r:id="rId88" w:history="1">
        <w:r w:rsidRPr="0048092F">
          <w:rPr>
            <w:rStyle w:val="Hyperlink"/>
            <w:rFonts w:ascii="Verdana" w:hAnsi="Verdana"/>
            <w:b/>
            <w:bCs/>
            <w:color w:val="000000" w:themeColor="text1"/>
            <w:sz w:val="21"/>
            <w:szCs w:val="21"/>
            <w:bdr w:val="none" w:sz="0" w:space="0" w:color="auto" w:frame="1"/>
          </w:rPr>
          <w:t>Bing</w:t>
        </w:r>
      </w:hyperlink>
      <w:r w:rsidRPr="00CC1CCC">
        <w:rPr>
          <w:lang w:val="ru-RU"/>
        </w:rPr>
        <w:t>, созданную для конкуренции с</w:t>
      </w:r>
      <w:r w:rsidRPr="0048092F">
        <w:rPr>
          <w:rStyle w:val="apple-converted-space"/>
          <w:rFonts w:ascii="Verdana" w:hAnsi="Verdana"/>
          <w:color w:val="000000" w:themeColor="text1"/>
          <w:sz w:val="21"/>
          <w:szCs w:val="21"/>
        </w:rPr>
        <w:t> </w:t>
      </w:r>
      <w:hyperlink r:id="rId89" w:history="1">
        <w:r w:rsidRPr="0048092F">
          <w:rPr>
            <w:rStyle w:val="Hyperlink"/>
            <w:rFonts w:ascii="Verdana" w:hAnsi="Verdana"/>
            <w:b/>
            <w:bCs/>
            <w:color w:val="000000" w:themeColor="text1"/>
            <w:sz w:val="21"/>
            <w:szCs w:val="21"/>
            <w:bdr w:val="none" w:sz="0" w:space="0" w:color="auto" w:frame="1"/>
          </w:rPr>
          <w:t>Google</w:t>
        </w:r>
      </w:hyperlink>
      <w:r w:rsidRPr="00CC1CCC">
        <w:rPr>
          <w:lang w:val="ru-RU"/>
        </w:rPr>
        <w:t>.</w:t>
      </w:r>
    </w:p>
    <w:p w:rsidR="00CC1CCC" w:rsidRPr="00CC1CCC" w:rsidRDefault="00CC1CCC" w:rsidP="00CC1CCC">
      <w:pPr>
        <w:jc w:val="both"/>
        <w:rPr>
          <w:lang w:val="ru-RU"/>
        </w:rPr>
      </w:pPr>
      <w:r w:rsidRPr="00CC1CCC">
        <w:rPr>
          <w:lang w:val="ru-RU"/>
        </w:rPr>
        <w:t>Но не следует думать, что все так гладко. Прославилась</w:t>
      </w:r>
      <w:r w:rsidRPr="0048092F">
        <w:rPr>
          <w:rStyle w:val="apple-converted-space"/>
          <w:rFonts w:ascii="Verdana" w:hAnsi="Verdana"/>
          <w:color w:val="000000" w:themeColor="text1"/>
          <w:sz w:val="21"/>
          <w:szCs w:val="21"/>
        </w:rPr>
        <w:t> </w:t>
      </w:r>
      <w:r w:rsidRPr="0048092F">
        <w:rPr>
          <w:b/>
          <w:bCs/>
        </w:rPr>
        <w:t>Microsoft</w:t>
      </w:r>
      <w:r w:rsidRPr="00CC1CCC">
        <w:rPr>
          <w:lang w:val="ru-RU"/>
        </w:rPr>
        <w:t>, прежде всего, как монополист, навязывающий свои решения. Политика корпорации исключительно агрессивна. Многие из продуктов компании стали столь популярными вовсе не потому что они самые лучшие, а благодаря их агрессивному продвижению на рынок, чего не могли себе позволить конкуренты. Критикуют компанию и за «закрытость» выпускаемого ей программного обеспечения.</w:t>
      </w:r>
    </w:p>
    <w:p w:rsidR="00CC1CCC" w:rsidRPr="00CC1CCC" w:rsidRDefault="00CC1CCC" w:rsidP="00CC1CCC">
      <w:pPr>
        <w:jc w:val="both"/>
        <w:rPr>
          <w:lang w:val="ru-RU"/>
        </w:rPr>
      </w:pPr>
      <w:r w:rsidRPr="00CC1CCC">
        <w:rPr>
          <w:lang w:val="ru-RU"/>
        </w:rPr>
        <w:lastRenderedPageBreak/>
        <w:t>Монополия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 рынке программного обеспечения не дает покоя многим. Корпорацию неоднократно привлекали к ответственности. Некоторые из судебных разбирательств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проигрывала, но особого вреда ей это не принесло. Главная причина такого положения дел — отсутствие серьезных конкурентов. Операционные системы и офисные пакеты, способные бросить вызов продуктам компании, появились лишь недавно, и пока не сумели нанести ей хоть сколь-нибудь серьезный урон.</w:t>
      </w:r>
    </w:p>
    <w:p w:rsidR="00CC1CCC" w:rsidRPr="00CC1CCC" w:rsidRDefault="00CC1CCC" w:rsidP="00BF5761">
      <w:pPr>
        <w:jc w:val="both"/>
        <w:rPr>
          <w:lang w:val="ru-RU"/>
        </w:rPr>
      </w:pPr>
      <w:r w:rsidRPr="00CC1CCC">
        <w:rPr>
          <w:lang w:val="ru-RU"/>
        </w:rPr>
        <w:t>Штаб-квартира</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находится в Редмонде, штат Вашингтон, США (</w:t>
      </w:r>
      <w:r w:rsidRPr="0048092F">
        <w:t>Redmond</w:t>
      </w:r>
      <w:r w:rsidRPr="00CC1CCC">
        <w:rPr>
          <w:lang w:val="ru-RU"/>
        </w:rPr>
        <w:t xml:space="preserve">, </w:t>
      </w:r>
      <w:r w:rsidRPr="0048092F">
        <w:t>Washington</w:t>
      </w:r>
      <w:r w:rsidRPr="00CC1CCC">
        <w:rPr>
          <w:lang w:val="ru-RU"/>
        </w:rPr>
        <w:t xml:space="preserve">, </w:t>
      </w:r>
      <w:r w:rsidRPr="0048092F">
        <w:t>USA</w:t>
      </w:r>
      <w:r w:rsidR="00BF5761">
        <w:rPr>
          <w:lang w:val="ru-RU"/>
        </w:rPr>
        <w:t>).</w:t>
      </w:r>
    </w:p>
    <w:p w:rsidR="00CC1CCC" w:rsidRPr="0048092F" w:rsidRDefault="00CC1CCC" w:rsidP="00CC1CCC">
      <w:r w:rsidRPr="0048092F">
        <w:rPr>
          <w:noProof/>
        </w:rPr>
        <w:drawing>
          <wp:inline distT="0" distB="0" distL="0" distR="0" wp14:anchorId="14E689EB" wp14:editId="6B45AE0C">
            <wp:extent cx="4003922" cy="1238250"/>
            <wp:effectExtent l="0" t="0" r="0" b="0"/>
            <wp:docPr id="1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6943" cy="1245370"/>
                    </a:xfrm>
                    <a:prstGeom prst="rect">
                      <a:avLst/>
                    </a:prstGeom>
                    <a:noFill/>
                    <a:ln>
                      <a:noFill/>
                    </a:ln>
                  </pic:spPr>
                </pic:pic>
              </a:graphicData>
            </a:graphic>
          </wp:inline>
        </w:drawing>
      </w:r>
      <w:r w:rsidRPr="0048092F">
        <w:rPr>
          <w:noProof/>
        </w:rPr>
        <w:drawing>
          <wp:inline distT="0" distB="0" distL="0" distR="0" wp14:anchorId="6B32EC9B" wp14:editId="1BABE607">
            <wp:extent cx="1933575" cy="1524000"/>
            <wp:effectExtent l="0" t="0" r="9525" b="0"/>
            <wp:docPr id="1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33575" cy="15240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2CA46DCA" wp14:editId="3B14B0A8">
            <wp:extent cx="5448300" cy="4657725"/>
            <wp:effectExtent l="0" t="0" r="0" b="9525"/>
            <wp:docPr id="1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48300" cy="46577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4-ое место среди лучших мировых брендов, 31-ое место среди больших компаний США, 3-е место среди дорогих брендов мира.</w:t>
      </w:r>
    </w:p>
    <w:p w:rsidR="00CC1CCC" w:rsidRPr="00CC1CCC" w:rsidRDefault="00CC1CCC" w:rsidP="00CC1CCC">
      <w:pPr>
        <w:pStyle w:val="Heading3"/>
        <w:jc w:val="both"/>
        <w:rPr>
          <w:lang w:val="ru-RU" w:eastAsia="ru-RU"/>
        </w:rPr>
      </w:pPr>
      <w:bookmarkStart w:id="158" w:name="_Toc438377423"/>
      <w:r w:rsidRPr="0048092F">
        <w:rPr>
          <w:lang w:eastAsia="ru-RU"/>
        </w:rPr>
        <w:t>Sony</w:t>
      </w:r>
      <w:bookmarkEnd w:id="158"/>
    </w:p>
    <w:p w:rsidR="00CC1CCC" w:rsidRPr="00924E9C" w:rsidRDefault="00CC1CCC" w:rsidP="00CC1CCC">
      <w:pPr>
        <w:jc w:val="both"/>
        <w:rPr>
          <w:lang w:val="ru-RU" w:eastAsia="ru-RU"/>
        </w:rPr>
      </w:pPr>
      <w:r w:rsidRPr="00CC1CCC">
        <w:rPr>
          <w:lang w:val="ru-RU"/>
        </w:rPr>
        <w:t>Оборот на 2015 год: $72.34 миллиардов.</w:t>
      </w:r>
    </w:p>
    <w:p w:rsidR="00CC1CCC" w:rsidRPr="00CC1CCC" w:rsidRDefault="00CC1CCC" w:rsidP="00CC1CCC">
      <w:pPr>
        <w:jc w:val="both"/>
        <w:rPr>
          <w:lang w:val="ru-RU" w:eastAsia="ru-RU"/>
        </w:rPr>
      </w:pPr>
      <w:r w:rsidRPr="00CC1CCC">
        <w:rPr>
          <w:lang w:val="ru-RU" w:eastAsia="ru-RU"/>
        </w:rPr>
        <w:t xml:space="preserve">Слоган: </w:t>
      </w:r>
      <w:r w:rsidRPr="0048092F">
        <w:rPr>
          <w:lang w:eastAsia="ru-RU"/>
        </w:rPr>
        <w:t>make</w:t>
      </w:r>
      <w:r w:rsidRPr="00CC1CCC">
        <w:rPr>
          <w:lang w:val="ru-RU" w:eastAsia="ru-RU"/>
        </w:rPr>
        <w:t>.</w:t>
      </w:r>
      <w:r w:rsidRPr="0048092F">
        <w:rPr>
          <w:lang w:eastAsia="ru-RU"/>
        </w:rPr>
        <w:t>belive</w:t>
      </w:r>
      <w:r w:rsidRPr="00CC1CCC">
        <w:rPr>
          <w:lang w:val="ru-RU" w:eastAsia="ru-RU"/>
        </w:rPr>
        <w:t>.</w:t>
      </w:r>
    </w:p>
    <w:p w:rsidR="00CC1CCC" w:rsidRPr="00CC1CCC" w:rsidRDefault="00CC1CCC" w:rsidP="00CC1CCC">
      <w:pPr>
        <w:jc w:val="both"/>
        <w:rPr>
          <w:lang w:val="ru-RU" w:eastAsia="ru-RU"/>
        </w:rPr>
      </w:pPr>
      <w:r w:rsidRPr="00CC1CCC">
        <w:rPr>
          <w:lang w:val="ru-RU" w:eastAsia="ru-RU"/>
        </w:rPr>
        <w:t>У истоков многих всемирно известных компаний стояли два человека, один из которых был талантливым инженером, другой хорошо ориентировался в мире бизнеса. Не стала исключением и</w:t>
      </w:r>
      <w:r w:rsidRPr="0048092F">
        <w:rPr>
          <w:lang w:eastAsia="ru-RU"/>
        </w:rPr>
        <w:t> </w:t>
      </w:r>
      <w:r w:rsidRPr="0048092F">
        <w:rPr>
          <w:b/>
          <w:bCs/>
          <w:lang w:eastAsia="ru-RU"/>
        </w:rPr>
        <w:t>Sony</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Случилось это в 1946 году, в Японии, которая только-только начала возрождаться после поражения и потрясений Второй мировой войны. В частично разрушенном торговом центре </w:t>
      </w:r>
      <w:r w:rsidRPr="0048092F">
        <w:rPr>
          <w:lang w:eastAsia="ru-RU"/>
        </w:rPr>
        <w:t>Nihonbashi</w:t>
      </w:r>
      <w:r w:rsidRPr="00CC1CCC">
        <w:rPr>
          <w:lang w:val="ru-RU" w:eastAsia="ru-RU"/>
        </w:rPr>
        <w:t>, чудом устоявшем после бомбежек Токио, молодой инженер Масару Ибука (</w:t>
      </w:r>
      <w:r w:rsidRPr="0048092F">
        <w:rPr>
          <w:lang w:eastAsia="ru-RU"/>
        </w:rPr>
        <w:t>Masaru</w:t>
      </w:r>
      <w:r w:rsidRPr="00CC1CCC">
        <w:rPr>
          <w:lang w:val="ru-RU" w:eastAsia="ru-RU"/>
        </w:rPr>
        <w:t xml:space="preserve"> </w:t>
      </w:r>
      <w:r w:rsidRPr="0048092F">
        <w:rPr>
          <w:lang w:eastAsia="ru-RU"/>
        </w:rPr>
        <w:t>Ibuka</w:t>
      </w:r>
      <w:r w:rsidRPr="00CC1CCC">
        <w:rPr>
          <w:lang w:val="ru-RU" w:eastAsia="ru-RU"/>
        </w:rPr>
        <w:t>) открыл мастерскую по ремонту различного электрооборудования и электроники. Через некоторое время он со своим старым другом Акио Морита (</w:t>
      </w:r>
      <w:r w:rsidRPr="0048092F">
        <w:rPr>
          <w:lang w:eastAsia="ru-RU"/>
        </w:rPr>
        <w:t>Akio</w:t>
      </w:r>
      <w:r w:rsidRPr="00CC1CCC">
        <w:rPr>
          <w:lang w:val="ru-RU" w:eastAsia="ru-RU"/>
        </w:rPr>
        <w:t xml:space="preserve"> </w:t>
      </w:r>
      <w:r w:rsidRPr="0048092F">
        <w:rPr>
          <w:lang w:eastAsia="ru-RU"/>
        </w:rPr>
        <w:t>Morita</w:t>
      </w:r>
      <w:r w:rsidRPr="00CC1CCC">
        <w:rPr>
          <w:lang w:val="ru-RU" w:eastAsia="ru-RU"/>
        </w:rPr>
        <w:t>) основал в том же помещении офис для новой компании, которая получила громкое название</w:t>
      </w:r>
      <w:r w:rsidRPr="0048092F">
        <w:rPr>
          <w:lang w:eastAsia="ru-RU"/>
        </w:rPr>
        <w:t> </w:t>
      </w:r>
      <w:r w:rsidRPr="0048092F">
        <w:rPr>
          <w:b/>
          <w:bCs/>
          <w:lang w:eastAsia="ru-RU"/>
        </w:rPr>
        <w:t>Tokyo</w:t>
      </w:r>
      <w:r w:rsidRPr="00CC1CCC">
        <w:rPr>
          <w:b/>
          <w:bCs/>
          <w:lang w:val="ru-RU" w:eastAsia="ru-RU"/>
        </w:rPr>
        <w:t xml:space="preserve"> </w:t>
      </w:r>
      <w:r w:rsidRPr="0048092F">
        <w:rPr>
          <w:b/>
          <w:bCs/>
          <w:lang w:eastAsia="ru-RU"/>
        </w:rPr>
        <w:t>Telecommunications</w:t>
      </w:r>
      <w:r w:rsidRPr="00CC1CCC">
        <w:rPr>
          <w:b/>
          <w:bCs/>
          <w:lang w:val="ru-RU" w:eastAsia="ru-RU"/>
        </w:rPr>
        <w:t xml:space="preserve"> </w:t>
      </w:r>
      <w:r w:rsidRPr="0048092F">
        <w:rPr>
          <w:b/>
          <w:bCs/>
          <w:lang w:eastAsia="ru-RU"/>
        </w:rPr>
        <w:t>Research</w:t>
      </w:r>
      <w:r w:rsidRPr="00CC1CCC">
        <w:rPr>
          <w:b/>
          <w:bCs/>
          <w:lang w:val="ru-RU" w:eastAsia="ru-RU"/>
        </w:rPr>
        <w:t xml:space="preserve"> </w:t>
      </w:r>
      <w:r w:rsidRPr="0048092F">
        <w:rPr>
          <w:b/>
          <w:bCs/>
          <w:lang w:eastAsia="ru-RU"/>
        </w:rPr>
        <w:t>Institute</w:t>
      </w:r>
      <w:r w:rsidRPr="00CC1CCC">
        <w:rPr>
          <w:lang w:val="ru-RU" w:eastAsia="ru-RU"/>
        </w:rPr>
        <w:t>, которое порой сокращали до</w:t>
      </w:r>
      <w:r w:rsidRPr="0048092F">
        <w:rPr>
          <w:lang w:eastAsia="ru-RU"/>
        </w:rPr>
        <w:t> </w:t>
      </w:r>
      <w:r w:rsidRPr="0048092F">
        <w:rPr>
          <w:b/>
          <w:bCs/>
          <w:lang w:eastAsia="ru-RU"/>
        </w:rPr>
        <w:t>Totsuko</w:t>
      </w:r>
      <w:r w:rsidRPr="00CC1CCC">
        <w:rPr>
          <w:lang w:val="ru-RU" w:eastAsia="ru-RU"/>
        </w:rPr>
        <w:t xml:space="preserve">. Годом позже они переедут уже в некое подобие того, что уже можно назвать головным офисом. Первой их разработкой стала приставка для радиоприемников, </w:t>
      </w:r>
      <w:r w:rsidRPr="00CC1CCC">
        <w:rPr>
          <w:lang w:val="ru-RU" w:eastAsia="ru-RU"/>
        </w:rPr>
        <w:lastRenderedPageBreak/>
        <w:t>которая расширяла возможности устройства, позволяя ему принимать зарубежные программы. Эта продукция пользовалась не слишком большим спросом, но позволила удержаться на плаву, сколотив некое подобие начального капитала. Причем подчас приходилось брать плату не деньгами, а различными продуктами, что было обычным явлением для обнищавшей страны. В дальнейшем появляется и более прибыльная продукция.</w:t>
      </w:r>
    </w:p>
    <w:p w:rsidR="00CC1CCC" w:rsidRPr="00CC1CCC" w:rsidRDefault="00CC1CCC" w:rsidP="00CC1CCC">
      <w:pPr>
        <w:jc w:val="both"/>
        <w:rPr>
          <w:lang w:val="ru-RU" w:eastAsia="ru-RU"/>
        </w:rPr>
      </w:pPr>
      <w:r w:rsidRPr="00CC1CCC">
        <w:rPr>
          <w:lang w:val="ru-RU" w:eastAsia="ru-RU"/>
        </w:rPr>
        <w:t xml:space="preserve">Но настоящий успех пришел в сентябре 1949 года, когда был создан первый в Японии магнитофон. Довольно уродливая массивная коробка, использовавшая бабины диаметром 25 см, получила название </w:t>
      </w:r>
      <w:r w:rsidRPr="0048092F">
        <w:rPr>
          <w:lang w:eastAsia="ru-RU"/>
        </w:rPr>
        <w:t>Type</w:t>
      </w:r>
      <w:r w:rsidRPr="00CC1CCC">
        <w:rPr>
          <w:lang w:val="ru-RU" w:eastAsia="ru-RU"/>
        </w:rPr>
        <w:t xml:space="preserve"> </w:t>
      </w:r>
      <w:r w:rsidRPr="0048092F">
        <w:rPr>
          <w:lang w:eastAsia="ru-RU"/>
        </w:rPr>
        <w:t>G</w:t>
      </w:r>
      <w:r w:rsidRPr="00CC1CCC">
        <w:rPr>
          <w:lang w:val="ru-RU" w:eastAsia="ru-RU"/>
        </w:rPr>
        <w:t>.</w:t>
      </w:r>
    </w:p>
    <w:tbl>
      <w:tblPr>
        <w:tblW w:w="0" w:type="auto"/>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7176"/>
      </w:tblGrid>
      <w:tr w:rsidR="00CC1CCC" w:rsidRPr="0048092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center"/>
              <w:rPr>
                <w:lang w:eastAsia="ru-RU"/>
              </w:rPr>
            </w:pPr>
            <w:r w:rsidRPr="0048092F">
              <w:rPr>
                <w:noProof/>
              </w:rPr>
              <w:drawing>
                <wp:inline distT="0" distB="0" distL="0" distR="0" wp14:anchorId="23C9E171" wp14:editId="12DA7FAD">
                  <wp:extent cx="3486150" cy="1962150"/>
                  <wp:effectExtent l="0" t="0" r="0" b="0"/>
                  <wp:docPr id="159" name="Рисунок 28" descr="http://www.brandreport.ru/gallery/12742978120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brandreport.ru/gallery/1274297812060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6150" cy="1962150"/>
                          </a:xfrm>
                          <a:prstGeom prst="rect">
                            <a:avLst/>
                          </a:prstGeom>
                          <a:noFill/>
                          <a:ln>
                            <a:noFill/>
                          </a:ln>
                        </pic:spPr>
                      </pic:pic>
                    </a:graphicData>
                  </a:graphic>
                </wp:inline>
              </w:drawing>
            </w:r>
          </w:p>
        </w:tc>
      </w:tr>
      <w:tr w:rsidR="00CC1CCC" w:rsidRPr="0021215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ind w:left="284" w:firstLine="567"/>
              <w:jc w:val="both"/>
              <w:rPr>
                <w:rFonts w:ascii="Times New Roman" w:hAnsi="Times New Roman"/>
                <w:color w:val="000000" w:themeColor="text1"/>
                <w:sz w:val="24"/>
                <w:szCs w:val="24"/>
                <w:lang w:val="ru-RU" w:eastAsia="ru-RU"/>
              </w:rPr>
            </w:pPr>
            <w:r w:rsidRPr="00CC1CCC">
              <w:rPr>
                <w:rFonts w:ascii="Times New Roman" w:hAnsi="Times New Roman"/>
                <w:color w:val="000000" w:themeColor="text1"/>
                <w:sz w:val="24"/>
                <w:szCs w:val="24"/>
                <w:bdr w:val="none" w:sz="0" w:space="0" w:color="auto" w:frame="1"/>
                <w:lang w:val="ru-RU" w:eastAsia="ru-RU"/>
              </w:rPr>
              <w:t xml:space="preserve">Магнитофон </w:t>
            </w:r>
            <w:r w:rsidRPr="0048092F">
              <w:rPr>
                <w:rFonts w:ascii="Times New Roman" w:hAnsi="Times New Roman"/>
                <w:color w:val="000000" w:themeColor="text1"/>
                <w:sz w:val="24"/>
                <w:szCs w:val="24"/>
                <w:bdr w:val="none" w:sz="0" w:space="0" w:color="auto" w:frame="1"/>
                <w:lang w:eastAsia="ru-RU"/>
              </w:rPr>
              <w:t>Type</w:t>
            </w:r>
            <w:r w:rsidRPr="00CC1CCC">
              <w:rPr>
                <w:rFonts w:ascii="Times New Roman" w:hAnsi="Times New Roman"/>
                <w:color w:val="000000" w:themeColor="text1"/>
                <w:sz w:val="24"/>
                <w:szCs w:val="24"/>
                <w:bdr w:val="none" w:sz="0" w:space="0" w:color="auto" w:frame="1"/>
                <w:lang w:val="ru-RU" w:eastAsia="ru-RU"/>
              </w:rPr>
              <w:t xml:space="preserve"> </w:t>
            </w:r>
            <w:r w:rsidRPr="0048092F">
              <w:rPr>
                <w:rFonts w:ascii="Times New Roman" w:hAnsi="Times New Roman"/>
                <w:color w:val="000000" w:themeColor="text1"/>
                <w:sz w:val="24"/>
                <w:szCs w:val="24"/>
                <w:bdr w:val="none" w:sz="0" w:space="0" w:color="auto" w:frame="1"/>
                <w:lang w:eastAsia="ru-RU"/>
              </w:rPr>
              <w:t>G</w:t>
            </w:r>
            <w:r w:rsidRPr="00CC1CCC">
              <w:rPr>
                <w:rFonts w:ascii="Times New Roman" w:hAnsi="Times New Roman"/>
                <w:color w:val="000000" w:themeColor="text1"/>
                <w:sz w:val="24"/>
                <w:szCs w:val="24"/>
                <w:bdr w:val="none" w:sz="0" w:space="0" w:color="auto" w:frame="1"/>
                <w:lang w:val="ru-RU" w:eastAsia="ru-RU"/>
              </w:rPr>
              <w:t xml:space="preserve"> (изображение с официального сайта)</w:t>
            </w:r>
          </w:p>
        </w:tc>
      </w:tr>
    </w:tbl>
    <w:p w:rsidR="00CC1CCC" w:rsidRPr="00CC1CCC" w:rsidRDefault="00CC1CCC" w:rsidP="00CC1CCC">
      <w:pPr>
        <w:jc w:val="both"/>
        <w:rPr>
          <w:color w:val="000000" w:themeColor="text1"/>
          <w:lang w:val="ru-RU" w:eastAsia="ru-RU"/>
        </w:rPr>
      </w:pP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Друзья всегда осознавали всю важность создания не только качественной продукции, но и красивого бренда, что было просто необходимо для выхода на мировой рынок. Так в 1950 году родился бренд</w:t>
      </w:r>
      <w:r w:rsidRPr="0048092F">
        <w:rPr>
          <w:shd w:val="clear" w:color="auto" w:fill="FFFFFF"/>
          <w:lang w:eastAsia="ru-RU"/>
        </w:rPr>
        <w:t> </w:t>
      </w:r>
      <w:r w:rsidRPr="0048092F">
        <w:rPr>
          <w:b/>
          <w:bCs/>
          <w:shd w:val="clear" w:color="auto" w:fill="FFFFFF"/>
          <w:lang w:eastAsia="ru-RU"/>
        </w:rPr>
        <w:t>Sony</w:t>
      </w:r>
      <w:r w:rsidRPr="0048092F">
        <w:rPr>
          <w:shd w:val="clear" w:color="auto" w:fill="FFFFFF"/>
          <w:lang w:eastAsia="ru-RU"/>
        </w:rPr>
        <w:t> </w:t>
      </w:r>
      <w:r w:rsidRPr="00CC1CCC">
        <w:rPr>
          <w:shd w:val="clear" w:color="auto" w:fill="FFFFFF"/>
          <w:lang w:val="ru-RU" w:eastAsia="ru-RU"/>
        </w:rPr>
        <w:t>– производное от латинского</w:t>
      </w:r>
      <w:r w:rsidRPr="0048092F">
        <w:rPr>
          <w:shd w:val="clear" w:color="auto" w:fill="FFFFFF"/>
          <w:lang w:eastAsia="ru-RU"/>
        </w:rPr>
        <w:t> </w:t>
      </w:r>
      <w:r w:rsidRPr="00CC1CCC">
        <w:rPr>
          <w:shd w:val="clear" w:color="auto" w:fill="FFFFFF"/>
          <w:lang w:val="ru-RU" w:eastAsia="ru-RU"/>
        </w:rPr>
        <w:t>«</w:t>
      </w:r>
      <w:r w:rsidRPr="0048092F">
        <w:rPr>
          <w:shd w:val="clear" w:color="auto" w:fill="FFFFFF"/>
          <w:lang w:eastAsia="ru-RU"/>
        </w:rPr>
        <w:t>sonus</w:t>
      </w:r>
      <w:r w:rsidRPr="00CC1CCC">
        <w:rPr>
          <w:shd w:val="clear" w:color="auto" w:fill="FFFFFF"/>
          <w:lang w:val="ru-RU" w:eastAsia="ru-RU"/>
        </w:rPr>
        <w:t>»</w:t>
      </w:r>
      <w:r w:rsidRPr="0048092F">
        <w:rPr>
          <w:shd w:val="clear" w:color="auto" w:fill="FFFFFF"/>
          <w:lang w:eastAsia="ru-RU"/>
        </w:rPr>
        <w:t> </w:t>
      </w:r>
      <w:r w:rsidRPr="00CC1CCC">
        <w:rPr>
          <w:shd w:val="clear" w:color="auto" w:fill="FFFFFF"/>
          <w:lang w:val="ru-RU" w:eastAsia="ru-RU"/>
        </w:rPr>
        <w:t xml:space="preserve">(«звук»). Слово получилось простым, легко запоминающимся и уникальным. В 1955 был официально утвержден новый логотип и представлена первая продукция под новым брендом — транзисторный радиоприемник </w:t>
      </w:r>
      <w:r w:rsidRPr="0048092F">
        <w:rPr>
          <w:shd w:val="clear" w:color="auto" w:fill="FFFFFF"/>
          <w:lang w:eastAsia="ru-RU"/>
        </w:rPr>
        <w:t>TR</w:t>
      </w:r>
      <w:r w:rsidRPr="00CC1CCC">
        <w:rPr>
          <w:shd w:val="clear" w:color="auto" w:fill="FFFFFF"/>
          <w:lang w:val="ru-RU" w:eastAsia="ru-RU"/>
        </w:rPr>
        <w:t xml:space="preserve">-55. Успех этого приемника и определил успех бренда. Следующей моделью стал первый миниатюрный приемник </w:t>
      </w:r>
      <w:r w:rsidRPr="0048092F">
        <w:rPr>
          <w:shd w:val="clear" w:color="auto" w:fill="FFFFFF"/>
          <w:lang w:eastAsia="ru-RU"/>
        </w:rPr>
        <w:t>TR</w:t>
      </w:r>
      <w:r w:rsidRPr="00CC1CCC">
        <w:rPr>
          <w:shd w:val="clear" w:color="auto" w:fill="FFFFFF"/>
          <w:lang w:val="ru-RU" w:eastAsia="ru-RU"/>
        </w:rPr>
        <w:t>-63, цена которого была обратно пропорциональна размерам. Коммерческого успеха он не имел. К тому времени комплектующие производимые</w:t>
      </w:r>
      <w:r w:rsidRPr="0048092F">
        <w:rPr>
          <w:shd w:val="clear" w:color="auto" w:fill="FFFFFF"/>
          <w:lang w:eastAsia="ru-RU"/>
        </w:rPr>
        <w:t> </w:t>
      </w:r>
      <w:r w:rsidRPr="0048092F">
        <w:rPr>
          <w:b/>
          <w:bCs/>
          <w:shd w:val="clear" w:color="auto" w:fill="FFFFFF"/>
          <w:lang w:eastAsia="ru-RU"/>
        </w:rPr>
        <w:t>Totsuko</w:t>
      </w:r>
      <w:r w:rsidRPr="0048092F">
        <w:rPr>
          <w:shd w:val="clear" w:color="auto" w:fill="FFFFFF"/>
          <w:lang w:eastAsia="ru-RU"/>
        </w:rPr>
        <w:t> </w:t>
      </w:r>
      <w:r w:rsidRPr="00CC1CCC">
        <w:rPr>
          <w:shd w:val="clear" w:color="auto" w:fill="FFFFFF"/>
          <w:lang w:val="ru-RU" w:eastAsia="ru-RU"/>
        </w:rPr>
        <w:t>начинают закупать другие японские производители.</w:t>
      </w:r>
    </w:p>
    <w:p w:rsidR="00CC1CCC" w:rsidRPr="00CC1CCC" w:rsidRDefault="00CC1CCC" w:rsidP="00CC1CCC">
      <w:pPr>
        <w:jc w:val="both"/>
        <w:rPr>
          <w:lang w:val="ru-RU" w:eastAsia="ru-RU"/>
        </w:rPr>
      </w:pPr>
      <w:r w:rsidRPr="00CC1CCC">
        <w:rPr>
          <w:lang w:val="ru-RU" w:eastAsia="ru-RU"/>
        </w:rPr>
        <w:t>В 1958 году компания официально меняет имя на</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используемое и поныне.</w:t>
      </w:r>
    </w:p>
    <w:p w:rsidR="00CC1CCC" w:rsidRPr="00CC1CCC" w:rsidRDefault="00CC1CCC" w:rsidP="00CC1CCC">
      <w:pPr>
        <w:jc w:val="both"/>
        <w:rPr>
          <w:lang w:val="ru-RU" w:eastAsia="ru-RU"/>
        </w:rPr>
      </w:pPr>
      <w:r w:rsidRPr="00CC1CCC">
        <w:rPr>
          <w:lang w:val="ru-RU" w:eastAsia="ru-RU"/>
        </w:rPr>
        <w:t>В дальнейшем основное внимание уделялось двум вещам — инновационным разработкам и красивым брендам. Компании принадлежит великое множество торговых марок. Среди них есть и всемирно известные (</w:t>
      </w:r>
      <w:r w:rsidRPr="0048092F">
        <w:rPr>
          <w:b/>
          <w:bCs/>
          <w:lang w:eastAsia="ru-RU"/>
        </w:rPr>
        <w:t>Trinitron</w:t>
      </w:r>
      <w:r w:rsidRPr="00CC1CCC">
        <w:rPr>
          <w:b/>
          <w:bCs/>
          <w:lang w:val="ru-RU" w:eastAsia="ru-RU"/>
        </w:rPr>
        <w:t>,</w:t>
      </w:r>
      <w:r w:rsidRPr="0048092F">
        <w:rPr>
          <w:b/>
          <w:bCs/>
          <w:lang w:eastAsia="ru-RU"/>
        </w:rPr>
        <w:t> </w:t>
      </w:r>
      <w:hyperlink r:id="rId94" w:history="1">
        <w:r w:rsidRPr="0048092F">
          <w:rPr>
            <w:b/>
            <w:bCs/>
            <w:bdr w:val="none" w:sz="0" w:space="0" w:color="auto" w:frame="1"/>
            <w:lang w:eastAsia="ru-RU"/>
          </w:rPr>
          <w:t>Vaio</w:t>
        </w:r>
      </w:hyperlink>
      <w:r w:rsidRPr="00CC1CCC">
        <w:rPr>
          <w:b/>
          <w:bCs/>
          <w:lang w:val="ru-RU" w:eastAsia="ru-RU"/>
        </w:rPr>
        <w:t xml:space="preserve">, </w:t>
      </w:r>
      <w:r w:rsidRPr="0048092F">
        <w:rPr>
          <w:b/>
          <w:bCs/>
          <w:lang w:eastAsia="ru-RU"/>
        </w:rPr>
        <w:t>PlayStation</w:t>
      </w:r>
      <w:r w:rsidRPr="00CC1CCC">
        <w:rPr>
          <w:b/>
          <w:bCs/>
          <w:lang w:val="ru-RU" w:eastAsia="ru-RU"/>
        </w:rPr>
        <w:t>,</w:t>
      </w:r>
      <w:r w:rsidRPr="0048092F">
        <w:rPr>
          <w:b/>
          <w:bCs/>
          <w:lang w:eastAsia="ru-RU"/>
        </w:rPr>
        <w:t> </w:t>
      </w:r>
      <w:hyperlink r:id="rId95" w:history="1">
        <w:r w:rsidRPr="0048092F">
          <w:rPr>
            <w:b/>
            <w:bCs/>
            <w:bdr w:val="none" w:sz="0" w:space="0" w:color="auto" w:frame="1"/>
            <w:lang w:eastAsia="ru-RU"/>
          </w:rPr>
          <w:t>Walkman</w:t>
        </w:r>
      </w:hyperlink>
      <w:r w:rsidRPr="00CC1CCC">
        <w:rPr>
          <w:b/>
          <w:bCs/>
          <w:lang w:val="ru-RU" w:eastAsia="ru-RU"/>
        </w:rPr>
        <w:t xml:space="preserve">, </w:t>
      </w:r>
      <w:hyperlink r:id="rId96" w:history="1">
        <w:r w:rsidRPr="0048092F">
          <w:rPr>
            <w:b/>
            <w:bCs/>
            <w:bdr w:val="none" w:sz="0" w:space="0" w:color="auto" w:frame="1"/>
            <w:lang w:eastAsia="ru-RU"/>
          </w:rPr>
          <w:t>Bravia</w:t>
        </w:r>
      </w:hyperlink>
      <w:r w:rsidRPr="00CC1CCC">
        <w:rPr>
          <w:b/>
          <w:bCs/>
          <w:lang w:val="ru-RU" w:eastAsia="ru-RU"/>
        </w:rPr>
        <w:t>,</w:t>
      </w:r>
      <w:r w:rsidRPr="0048092F">
        <w:rPr>
          <w:b/>
          <w:bCs/>
          <w:lang w:eastAsia="ru-RU"/>
        </w:rPr>
        <w:t> </w:t>
      </w:r>
      <w:hyperlink r:id="rId97" w:history="1">
        <w:r w:rsidRPr="0048092F">
          <w:rPr>
            <w:b/>
            <w:bCs/>
            <w:bdr w:val="none" w:sz="0" w:space="0" w:color="auto" w:frame="1"/>
            <w:lang w:eastAsia="ru-RU"/>
          </w:rPr>
          <w:t>Cyber</w:t>
        </w:r>
        <w:r w:rsidRPr="00CC1CCC">
          <w:rPr>
            <w:b/>
            <w:bCs/>
            <w:bdr w:val="none" w:sz="0" w:space="0" w:color="auto" w:frame="1"/>
            <w:lang w:val="ru-RU" w:eastAsia="ru-RU"/>
          </w:rPr>
          <w:t>-</w:t>
        </w:r>
        <w:r w:rsidRPr="0048092F">
          <w:rPr>
            <w:b/>
            <w:bCs/>
            <w:bdr w:val="none" w:sz="0" w:space="0" w:color="auto" w:frame="1"/>
            <w:lang w:eastAsia="ru-RU"/>
          </w:rPr>
          <w:t>shot</w:t>
        </w:r>
      </w:hyperlink>
      <w:r w:rsidRPr="00CC1CCC">
        <w:rPr>
          <w:b/>
          <w:bCs/>
          <w:lang w:val="ru-RU" w:eastAsia="ru-RU"/>
        </w:rPr>
        <w:t>,</w:t>
      </w:r>
      <w:r w:rsidRPr="0048092F">
        <w:rPr>
          <w:b/>
          <w:bCs/>
          <w:lang w:eastAsia="ru-RU"/>
        </w:rPr>
        <w:t> </w:t>
      </w:r>
      <w:hyperlink r:id="rId98" w:history="1">
        <w:r w:rsidRPr="0048092F">
          <w:rPr>
            <w:b/>
            <w:bCs/>
            <w:bdr w:val="none" w:sz="0" w:space="0" w:color="auto" w:frame="1"/>
            <w:lang w:eastAsia="ru-RU"/>
          </w:rPr>
          <w:t>Clie</w:t>
        </w:r>
      </w:hyperlink>
      <w:r w:rsidRPr="00CC1CCC">
        <w:rPr>
          <w:lang w:val="ru-RU" w:eastAsia="ru-RU"/>
        </w:rPr>
        <w:t>), так и таких, которые известны только специалистам.</w:t>
      </w:r>
    </w:p>
    <w:p w:rsidR="00CC1CCC" w:rsidRPr="00CC1CCC" w:rsidRDefault="00CC1CCC" w:rsidP="00CC1CCC">
      <w:pPr>
        <w:jc w:val="both"/>
        <w:rPr>
          <w:lang w:val="ru-RU" w:eastAsia="ru-RU"/>
        </w:rPr>
      </w:pPr>
      <w:r w:rsidRPr="00CC1CCC">
        <w:rPr>
          <w:lang w:val="ru-RU" w:eastAsia="ru-RU"/>
        </w:rPr>
        <w:t>Вторая половина ХХ-века ознаменовалась рассветом</w:t>
      </w:r>
      <w:r w:rsidRPr="0048092F">
        <w:rPr>
          <w:lang w:eastAsia="ru-RU"/>
        </w:rPr>
        <w:t> </w:t>
      </w:r>
      <w:r w:rsidRPr="0048092F">
        <w:rPr>
          <w:b/>
          <w:bCs/>
          <w:lang w:eastAsia="ru-RU"/>
        </w:rPr>
        <w:t>Sony</w:t>
      </w:r>
      <w:r w:rsidRPr="00CC1CCC">
        <w:rPr>
          <w:lang w:val="ru-RU" w:eastAsia="ru-RU"/>
        </w:rPr>
        <w:t>. Этакий «золотой период». Компания успешно осваивает новые сегменты рынка. А иные сама и создает. Появляются многие уникальные устройства и разработки, аналоги которых конкуренты смогут создать еще не скоро.</w:t>
      </w:r>
    </w:p>
    <w:p w:rsidR="00CC1CCC" w:rsidRPr="00CC1CCC" w:rsidRDefault="00CC1CCC" w:rsidP="00CC1CCC">
      <w:pPr>
        <w:jc w:val="both"/>
        <w:rPr>
          <w:lang w:val="ru-RU" w:eastAsia="ru-RU"/>
        </w:rPr>
      </w:pPr>
      <w:r w:rsidRPr="00CC1CCC">
        <w:rPr>
          <w:lang w:val="ru-RU" w:eastAsia="ru-RU"/>
        </w:rPr>
        <w:lastRenderedPageBreak/>
        <w:t>В своей книге «</w:t>
      </w:r>
      <w:r w:rsidRPr="0048092F">
        <w:rPr>
          <w:lang w:eastAsia="ru-RU"/>
        </w:rPr>
        <w:t>Just</w:t>
      </w:r>
      <w:r w:rsidRPr="00CC1CCC">
        <w:rPr>
          <w:lang w:val="ru-RU" w:eastAsia="ru-RU"/>
        </w:rPr>
        <w:t xml:space="preserve"> </w:t>
      </w:r>
      <w:r w:rsidRPr="0048092F">
        <w:rPr>
          <w:lang w:eastAsia="ru-RU"/>
        </w:rPr>
        <w:t>for</w:t>
      </w:r>
      <w:r w:rsidRPr="00CC1CCC">
        <w:rPr>
          <w:lang w:val="ru-RU" w:eastAsia="ru-RU"/>
        </w:rPr>
        <w:t xml:space="preserve"> </w:t>
      </w:r>
      <w:r w:rsidRPr="0048092F">
        <w:rPr>
          <w:lang w:eastAsia="ru-RU"/>
        </w:rPr>
        <w:t>fun</w:t>
      </w:r>
      <w:r w:rsidRPr="00CC1CCC">
        <w:rPr>
          <w:lang w:val="ru-RU" w:eastAsia="ru-RU"/>
        </w:rPr>
        <w:t>», создатель операционной системы</w:t>
      </w:r>
      <w:r w:rsidRPr="0048092F">
        <w:rPr>
          <w:lang w:eastAsia="ru-RU"/>
        </w:rPr>
        <w:t> </w:t>
      </w:r>
      <w:r w:rsidRPr="0048092F">
        <w:rPr>
          <w:b/>
          <w:bCs/>
          <w:lang w:eastAsia="ru-RU"/>
        </w:rPr>
        <w:t>Linux</w:t>
      </w:r>
      <w:r w:rsidRPr="00CC1CCC">
        <w:rPr>
          <w:lang w:val="ru-RU" w:eastAsia="ru-RU"/>
        </w:rPr>
        <w:t>, Линус Торвальдс (</w:t>
      </w:r>
      <w:r w:rsidRPr="0048092F">
        <w:rPr>
          <w:lang w:eastAsia="ru-RU"/>
        </w:rPr>
        <w:t>Linus</w:t>
      </w:r>
      <w:r w:rsidRPr="00CC1CCC">
        <w:rPr>
          <w:lang w:val="ru-RU" w:eastAsia="ru-RU"/>
        </w:rPr>
        <w:t xml:space="preserve"> </w:t>
      </w:r>
      <w:r w:rsidRPr="0048092F">
        <w:rPr>
          <w:lang w:eastAsia="ru-RU"/>
        </w:rPr>
        <w:t>Torvalds</w:t>
      </w:r>
      <w:r w:rsidRPr="00CC1CCC">
        <w:rPr>
          <w:lang w:val="ru-RU" w:eastAsia="ru-RU"/>
        </w:rPr>
        <w:t>) прочил</w:t>
      </w:r>
      <w:r w:rsidRPr="0048092F">
        <w:rPr>
          <w:lang w:eastAsia="ru-RU"/>
        </w:rPr>
        <w:t> </w:t>
      </w:r>
      <w:r w:rsidRPr="0048092F">
        <w:rPr>
          <w:b/>
          <w:bCs/>
          <w:lang w:eastAsia="ru-RU"/>
        </w:rPr>
        <w:t>Sony</w:t>
      </w:r>
      <w:r w:rsidRPr="0048092F">
        <w:rPr>
          <w:lang w:eastAsia="ru-RU"/>
        </w:rPr>
        <w:t> </w:t>
      </w:r>
      <w:r w:rsidRPr="00CC1CCC">
        <w:rPr>
          <w:lang w:val="ru-RU" w:eastAsia="ru-RU"/>
        </w:rPr>
        <w:t>великое будущее. По его мнению, корпорация должна была стать для мира электроники приблизительно тем же, чем является</w:t>
      </w:r>
      <w:r w:rsidRPr="0048092F">
        <w:rPr>
          <w:lang w:eastAsia="ru-RU"/>
        </w:rPr>
        <w:t> </w:t>
      </w:r>
      <w:hyperlink r:id="rId99" w:history="1">
        <w:r w:rsidRPr="0048092F">
          <w:rPr>
            <w:b/>
            <w:bCs/>
            <w:bdr w:val="none" w:sz="0" w:space="0" w:color="auto" w:frame="1"/>
            <w:lang w:eastAsia="ru-RU"/>
          </w:rPr>
          <w:t>Microsoft</w:t>
        </w:r>
      </w:hyperlink>
      <w:r w:rsidRPr="0048092F">
        <w:rPr>
          <w:lang w:eastAsia="ru-RU"/>
        </w:rPr>
        <w:t> </w:t>
      </w:r>
      <w:r w:rsidRPr="00CC1CCC">
        <w:rPr>
          <w:lang w:val="ru-RU" w:eastAsia="ru-RU"/>
        </w:rPr>
        <w:t>для мира программного обеспечения. Оно и не удивительно — в те годы, когда писалась книга (90-е прошлого века),</w:t>
      </w:r>
      <w:r w:rsidRPr="0048092F">
        <w:rPr>
          <w:lang w:eastAsia="ru-RU"/>
        </w:rPr>
        <w:t> </w:t>
      </w:r>
      <w:r w:rsidRPr="0048092F">
        <w:rPr>
          <w:b/>
          <w:bCs/>
          <w:lang w:eastAsia="ru-RU"/>
        </w:rPr>
        <w:t>Sony</w:t>
      </w:r>
      <w:r w:rsidRPr="0048092F">
        <w:rPr>
          <w:lang w:eastAsia="ru-RU"/>
        </w:rPr>
        <w:t> </w:t>
      </w:r>
      <w:r w:rsidRPr="00CC1CCC">
        <w:rPr>
          <w:lang w:val="ru-RU" w:eastAsia="ru-RU"/>
        </w:rPr>
        <w:t>действительно развивалась стремительными темпами. Только за один 1990 год было представлено более 500 инновационных разработок! Бренд</w:t>
      </w:r>
      <w:r w:rsidRPr="0048092F">
        <w:rPr>
          <w:lang w:eastAsia="ru-RU"/>
        </w:rPr>
        <w:t> </w:t>
      </w:r>
      <w:r w:rsidRPr="0048092F">
        <w:rPr>
          <w:b/>
          <w:bCs/>
          <w:lang w:eastAsia="ru-RU"/>
        </w:rPr>
        <w:t>Sony</w:t>
      </w:r>
      <w:r w:rsidRPr="0048092F">
        <w:rPr>
          <w:lang w:eastAsia="ru-RU"/>
        </w:rPr>
        <w:t> </w:t>
      </w:r>
      <w:r w:rsidRPr="00CC1CCC">
        <w:rPr>
          <w:lang w:val="ru-RU" w:eastAsia="ru-RU"/>
        </w:rPr>
        <w:t>стал мегабрендом — многие потребители часто приобретали электронику ориентируясь только на него, даже не обращая внимания на продукцию конкурентов. Но…</w:t>
      </w:r>
    </w:p>
    <w:p w:rsidR="00CC1CCC" w:rsidRPr="00CC1CCC" w:rsidRDefault="00CC1CCC" w:rsidP="00CC1CCC">
      <w:pPr>
        <w:jc w:val="both"/>
        <w:rPr>
          <w:lang w:val="ru-RU" w:eastAsia="ru-RU"/>
        </w:rPr>
      </w:pPr>
      <w:r w:rsidRPr="00CC1CCC">
        <w:rPr>
          <w:lang w:val="ru-RU" w:eastAsia="ru-RU"/>
        </w:rPr>
        <w:t>На сегодняшний же день дела у</w:t>
      </w:r>
      <w:r w:rsidRPr="0048092F">
        <w:rPr>
          <w:lang w:eastAsia="ru-RU"/>
        </w:rPr>
        <w:t> </w:t>
      </w:r>
      <w:r w:rsidRPr="0048092F">
        <w:rPr>
          <w:b/>
          <w:bCs/>
          <w:lang w:eastAsia="ru-RU"/>
        </w:rPr>
        <w:t>Sony</w:t>
      </w:r>
      <w:r w:rsidRPr="0048092F">
        <w:rPr>
          <w:lang w:eastAsia="ru-RU"/>
        </w:rPr>
        <w:t> </w:t>
      </w:r>
      <w:r w:rsidRPr="00CC1CCC">
        <w:rPr>
          <w:lang w:val="ru-RU" w:eastAsia="ru-RU"/>
        </w:rPr>
        <w:t>обстоят уже не так замечательно как раньше. Сказалась слишком сложная структура, не позволяющая адекватно и быстро реагировать на новые веяния рынка, да и уверенность в собственной непоколебимости. Негативную роль сыграла и политика навязывания собственных стандартов. Компания, всегда считавшаяся одной из самых инновационных, внезапно перестала успевать реагировать на технические веяния рынка. В результате, ведущие позиции по многим направлениям были утеряны — портативные плееры (ныне правит бал</w:t>
      </w:r>
      <w:r w:rsidRPr="0048092F">
        <w:rPr>
          <w:lang w:eastAsia="ru-RU"/>
        </w:rPr>
        <w:t> </w:t>
      </w:r>
      <w:r w:rsidRPr="0048092F">
        <w:rPr>
          <w:b/>
          <w:bCs/>
          <w:lang w:eastAsia="ru-RU"/>
        </w:rPr>
        <w:t>Apple</w:t>
      </w:r>
      <w:r w:rsidRPr="00CC1CCC">
        <w:rPr>
          <w:lang w:val="ru-RU" w:eastAsia="ru-RU"/>
        </w:rPr>
        <w:t>), телевизоры (</w:t>
      </w:r>
      <w:hyperlink r:id="rId100" w:history="1">
        <w:r w:rsidRPr="0048092F">
          <w:rPr>
            <w:b/>
            <w:bCs/>
            <w:bdr w:val="none" w:sz="0" w:space="0" w:color="auto" w:frame="1"/>
            <w:lang w:eastAsia="ru-RU"/>
          </w:rPr>
          <w:t>Samsung</w:t>
        </w:r>
      </w:hyperlink>
      <w:r w:rsidRPr="00CC1CCC">
        <w:rPr>
          <w:lang w:val="ru-RU" w:eastAsia="ru-RU"/>
        </w:rPr>
        <w:t>), игровые приставки (</w:t>
      </w:r>
      <w:r w:rsidRPr="0048092F">
        <w:rPr>
          <w:b/>
          <w:bCs/>
          <w:lang w:eastAsia="ru-RU"/>
        </w:rPr>
        <w:t>Nintendo</w:t>
      </w:r>
      <w:r w:rsidRPr="00CC1CCC">
        <w:rPr>
          <w:lang w:val="ru-RU" w:eastAsia="ru-RU"/>
        </w:rPr>
        <w:t>). Неудачным оказался альянс со шведским</w:t>
      </w:r>
      <w:r w:rsidRPr="0048092F">
        <w:rPr>
          <w:lang w:eastAsia="ru-RU"/>
        </w:rPr>
        <w:t> </w:t>
      </w:r>
      <w:r w:rsidRPr="0048092F">
        <w:rPr>
          <w:b/>
          <w:bCs/>
          <w:lang w:eastAsia="ru-RU"/>
        </w:rPr>
        <w:t>Ericsson</w:t>
      </w:r>
      <w:r w:rsidRPr="00CC1CCC">
        <w:rPr>
          <w:lang w:val="ru-RU" w:eastAsia="ru-RU"/>
        </w:rPr>
        <w:t>, — бренд</w:t>
      </w:r>
      <w:r w:rsidRPr="0048092F">
        <w:rPr>
          <w:lang w:eastAsia="ru-RU"/>
        </w:rPr>
        <w:t> </w:t>
      </w:r>
      <w:hyperlink r:id="rId101" w:history="1">
        <w:r w:rsidRPr="0048092F">
          <w:rPr>
            <w:b/>
            <w:bCs/>
            <w:bdr w:val="none" w:sz="0" w:space="0" w:color="auto" w:frame="1"/>
            <w:lang w:eastAsia="ru-RU"/>
          </w:rPr>
          <w:t>Sony</w:t>
        </w:r>
        <w:r w:rsidRPr="00CC1CCC">
          <w:rPr>
            <w:b/>
            <w:bCs/>
            <w:bdr w:val="none" w:sz="0" w:space="0" w:color="auto" w:frame="1"/>
            <w:lang w:val="ru-RU" w:eastAsia="ru-RU"/>
          </w:rPr>
          <w:t>-</w:t>
        </w:r>
        <w:r w:rsidRPr="0048092F">
          <w:rPr>
            <w:b/>
            <w:bCs/>
            <w:bdr w:val="none" w:sz="0" w:space="0" w:color="auto" w:frame="1"/>
            <w:lang w:eastAsia="ru-RU"/>
          </w:rPr>
          <w:t>Ericsson</w:t>
        </w:r>
      </w:hyperlink>
      <w:r w:rsidRPr="0048092F">
        <w:rPr>
          <w:lang w:eastAsia="ru-RU"/>
        </w:rPr>
        <w:t> </w:t>
      </w:r>
      <w:r w:rsidRPr="00CC1CCC">
        <w:rPr>
          <w:lang w:val="ru-RU" w:eastAsia="ru-RU"/>
        </w:rPr>
        <w:t>не смог оказать должного виляния на рынок (</w:t>
      </w:r>
      <w:r w:rsidRPr="0048092F">
        <w:rPr>
          <w:b/>
          <w:bCs/>
          <w:lang w:eastAsia="ru-RU"/>
        </w:rPr>
        <w:t>Nokia</w:t>
      </w:r>
      <w:r w:rsidRPr="00CC1CCC">
        <w:rPr>
          <w:b/>
          <w:bCs/>
          <w:lang w:val="ru-RU" w:eastAsia="ru-RU"/>
        </w:rPr>
        <w:t xml:space="preserve">, </w:t>
      </w:r>
      <w:r w:rsidRPr="0048092F">
        <w:rPr>
          <w:b/>
          <w:bCs/>
          <w:lang w:eastAsia="ru-RU"/>
        </w:rPr>
        <w:t>Samsung</w:t>
      </w:r>
      <w:r w:rsidRPr="00CC1CCC">
        <w:rPr>
          <w:b/>
          <w:bCs/>
          <w:lang w:val="ru-RU" w:eastAsia="ru-RU"/>
        </w:rPr>
        <w:t xml:space="preserve">, </w:t>
      </w:r>
      <w:r w:rsidRPr="0048092F">
        <w:rPr>
          <w:b/>
          <w:bCs/>
          <w:lang w:eastAsia="ru-RU"/>
        </w:rPr>
        <w:t>LG</w:t>
      </w:r>
      <w:r w:rsidRPr="00CC1CCC">
        <w:rPr>
          <w:b/>
          <w:bCs/>
          <w:lang w:val="ru-RU" w:eastAsia="ru-RU"/>
        </w:rPr>
        <w:t>,</w:t>
      </w:r>
      <w:r w:rsidRPr="0048092F">
        <w:rPr>
          <w:b/>
          <w:bCs/>
          <w:lang w:eastAsia="ru-RU"/>
        </w:rPr>
        <w:t> </w:t>
      </w:r>
      <w:hyperlink r:id="rId102" w:history="1">
        <w:r w:rsidRPr="0048092F">
          <w:rPr>
            <w:b/>
            <w:bCs/>
            <w:bdr w:val="none" w:sz="0" w:space="0" w:color="auto" w:frame="1"/>
            <w:lang w:eastAsia="ru-RU"/>
          </w:rPr>
          <w:t>HTC</w:t>
        </w:r>
      </w:hyperlink>
      <w:r w:rsidRPr="00CC1CCC">
        <w:rPr>
          <w:b/>
          <w:bCs/>
          <w:lang w:val="ru-RU" w:eastAsia="ru-RU"/>
        </w:rPr>
        <w:t xml:space="preserve">, </w:t>
      </w:r>
      <w:r w:rsidRPr="0048092F">
        <w:rPr>
          <w:b/>
          <w:bCs/>
          <w:lang w:eastAsia="ru-RU"/>
        </w:rPr>
        <w:t>Apple</w:t>
      </w:r>
      <w:r w:rsidRPr="00CC1CCC">
        <w:rPr>
          <w:lang w:val="ru-RU" w:eastAsia="ru-RU"/>
        </w:rPr>
        <w:t>). Главным же конкурентом неожиданно оказался южнокорейский конгломерат</w:t>
      </w:r>
      <w:r w:rsidRPr="0048092F">
        <w:rPr>
          <w:lang w:eastAsia="ru-RU"/>
        </w:rPr>
        <w:t> </w:t>
      </w:r>
      <w:r w:rsidRPr="0048092F">
        <w:rPr>
          <w:b/>
          <w:bCs/>
          <w:lang w:eastAsia="ru-RU"/>
        </w:rPr>
        <w:t>Samsung</w:t>
      </w:r>
      <w:r w:rsidRPr="00CC1CCC">
        <w:rPr>
          <w:lang w:val="ru-RU" w:eastAsia="ru-RU"/>
        </w:rPr>
        <w:t>, обошедший японцев по многим направлениям.</w:t>
      </w:r>
    </w:p>
    <w:p w:rsidR="00CC1CCC" w:rsidRPr="00CC1CCC" w:rsidRDefault="00CC1CCC" w:rsidP="00CC1CCC">
      <w:pPr>
        <w:jc w:val="both"/>
        <w:rPr>
          <w:lang w:val="ru-RU" w:eastAsia="ru-RU"/>
        </w:rPr>
      </w:pPr>
      <w:r w:rsidRPr="00CC1CCC">
        <w:rPr>
          <w:lang w:val="ru-RU" w:eastAsia="ru-RU"/>
        </w:rPr>
        <w:t>Самое главное, что не учли в</w:t>
      </w:r>
      <w:r w:rsidRPr="0048092F">
        <w:rPr>
          <w:lang w:eastAsia="ru-RU"/>
        </w:rPr>
        <w:t> </w:t>
      </w:r>
      <w:r w:rsidRPr="0048092F">
        <w:rPr>
          <w:b/>
          <w:bCs/>
          <w:lang w:eastAsia="ru-RU"/>
        </w:rPr>
        <w:t>Sony</w:t>
      </w:r>
      <w:r w:rsidRPr="0048092F">
        <w:rPr>
          <w:lang w:eastAsia="ru-RU"/>
        </w:rPr>
        <w:t> </w:t>
      </w:r>
      <w:r w:rsidRPr="00CC1CCC">
        <w:rPr>
          <w:lang w:val="ru-RU" w:eastAsia="ru-RU"/>
        </w:rPr>
        <w:t>— это факт того, что современных пользователей интересует уже не «громкий» бренд, но высокая функциональность, пусть даже в некоторый ущерб качеству. Людей, согласных выплачивать большие суммы только за красивый лейбл стало меньше.</w:t>
      </w:r>
      <w:r w:rsidRPr="0048092F">
        <w:rPr>
          <w:lang w:eastAsia="ru-RU"/>
        </w:rPr>
        <w:t> </w:t>
      </w:r>
      <w:r w:rsidRPr="0048092F">
        <w:rPr>
          <w:b/>
          <w:bCs/>
          <w:lang w:eastAsia="ru-RU"/>
        </w:rPr>
        <w:t>SonyStyle</w:t>
      </w:r>
      <w:r w:rsidRPr="0048092F">
        <w:rPr>
          <w:lang w:eastAsia="ru-RU"/>
        </w:rPr>
        <w:t> </w:t>
      </w:r>
      <w:r w:rsidRPr="00CC1CCC">
        <w:rPr>
          <w:lang w:val="ru-RU" w:eastAsia="ru-RU"/>
        </w:rPr>
        <w:t>потерял свою былую привлекательность, хотя и не потускнел окончательно. Да и в профессиональной технике</w:t>
      </w:r>
      <w:r w:rsidRPr="0048092F">
        <w:rPr>
          <w:lang w:eastAsia="ru-RU"/>
        </w:rPr>
        <w:t> </w:t>
      </w:r>
      <w:r w:rsidRPr="0048092F">
        <w:rPr>
          <w:b/>
          <w:bCs/>
          <w:lang w:eastAsia="ru-RU"/>
        </w:rPr>
        <w:t>Sony</w:t>
      </w:r>
      <w:r w:rsidRPr="0048092F">
        <w:rPr>
          <w:lang w:eastAsia="ru-RU"/>
        </w:rPr>
        <w:t> </w:t>
      </w:r>
      <w:r w:rsidRPr="00CC1CCC">
        <w:rPr>
          <w:lang w:val="ru-RU" w:eastAsia="ru-RU"/>
        </w:rPr>
        <w:t>играет заметную роль. Но предсказанию Торвальдса сбыться было не суждено.</w:t>
      </w:r>
    </w:p>
    <w:p w:rsidR="00CC1CCC" w:rsidRPr="00CC1CCC" w:rsidRDefault="00CC1CCC" w:rsidP="00CC1CCC">
      <w:pPr>
        <w:jc w:val="both"/>
        <w:rPr>
          <w:lang w:val="ru-RU" w:eastAsia="ru-RU"/>
        </w:rPr>
      </w:pPr>
      <w:r w:rsidRPr="00CC1CCC">
        <w:rPr>
          <w:lang w:val="ru-RU" w:eastAsia="ru-RU"/>
        </w:rPr>
        <w:t>Штаб-квартира компании находится в Токио, Япония (</w:t>
      </w:r>
      <w:r w:rsidRPr="0048092F">
        <w:rPr>
          <w:lang w:eastAsia="ru-RU"/>
        </w:rPr>
        <w:t>Tokio</w:t>
      </w:r>
      <w:r w:rsidRPr="00CC1CCC">
        <w:rPr>
          <w:lang w:val="ru-RU" w:eastAsia="ru-RU"/>
        </w:rPr>
        <w:t xml:space="preserve">, </w:t>
      </w:r>
      <w:r w:rsidRPr="0048092F">
        <w:rPr>
          <w:lang w:eastAsia="ru-RU"/>
        </w:rPr>
        <w:t>Japan</w:t>
      </w:r>
      <w:r w:rsidRPr="00CC1CCC">
        <w:rPr>
          <w:lang w:val="ru-RU" w:eastAsia="ru-RU"/>
        </w:rPr>
        <w:t>).</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Group</w:t>
      </w:r>
      <w:r w:rsidRPr="0048092F">
        <w:rPr>
          <w:lang w:eastAsia="ru-RU"/>
        </w:rPr>
        <w:t> </w:t>
      </w:r>
      <w:r w:rsidRPr="00CC1CCC">
        <w:rPr>
          <w:lang w:val="ru-RU" w:eastAsia="ru-RU"/>
        </w:rPr>
        <w:t>— сложнейшая структура со множеством подразделений и дочерних компаний. Контролирующей компанией является</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Основная сфера производства — электроника, но заметную роль играет компания и в масс-медиа, занимаясь телерадиовещанием и производством кинофильмов.</w:t>
      </w:r>
    </w:p>
    <w:p w:rsidR="00CC1CCC" w:rsidRPr="00CC1CCC" w:rsidRDefault="00CC1CCC" w:rsidP="00CC1CCC">
      <w:pPr>
        <w:jc w:val="both"/>
        <w:rPr>
          <w:lang w:val="ru-RU" w:eastAsia="ru-RU"/>
        </w:rPr>
      </w:pPr>
      <w:r w:rsidRPr="00CC1CCC">
        <w:rPr>
          <w:b/>
          <w:bCs/>
          <w:lang w:val="ru-RU" w:eastAsia="ru-RU"/>
        </w:rPr>
        <w:t>Интересные факты:</w:t>
      </w:r>
    </w:p>
    <w:p w:rsidR="00CC1CCC" w:rsidRPr="00CC1CCC" w:rsidRDefault="00CC1CCC" w:rsidP="00CC1CCC">
      <w:pPr>
        <w:jc w:val="both"/>
        <w:rPr>
          <w:lang w:val="ru-RU" w:eastAsia="ru-RU"/>
        </w:rPr>
      </w:pPr>
      <w:r w:rsidRPr="00CC1CCC">
        <w:rPr>
          <w:lang w:val="ru-RU" w:eastAsia="ru-RU"/>
        </w:rPr>
        <w:t>В 1946 году основной доход молодой компании приносила подушка с электроподогревом, которая продавалась под брендом</w:t>
      </w:r>
      <w:r w:rsidRPr="0048092F">
        <w:rPr>
          <w:lang w:eastAsia="ru-RU"/>
        </w:rPr>
        <w:t> </w:t>
      </w:r>
      <w:r w:rsidRPr="0048092F">
        <w:rPr>
          <w:b/>
          <w:bCs/>
          <w:lang w:eastAsia="ru-RU"/>
        </w:rPr>
        <w:t>Ginza</w:t>
      </w:r>
      <w:r w:rsidRPr="00CC1CCC">
        <w:rPr>
          <w:b/>
          <w:bCs/>
          <w:lang w:val="ru-RU" w:eastAsia="ru-RU"/>
        </w:rPr>
        <w:t xml:space="preserve"> </w:t>
      </w:r>
      <w:r w:rsidRPr="0048092F">
        <w:rPr>
          <w:b/>
          <w:bCs/>
          <w:lang w:eastAsia="ru-RU"/>
        </w:rPr>
        <w:t>Heating</w:t>
      </w:r>
      <w:r w:rsidRPr="00CC1CCC">
        <w:rPr>
          <w:b/>
          <w:bCs/>
          <w:lang w:val="ru-RU" w:eastAsia="ru-RU"/>
        </w:rPr>
        <w:t xml:space="preserve"> </w:t>
      </w:r>
      <w:r w:rsidRPr="0048092F">
        <w:rPr>
          <w:b/>
          <w:bCs/>
          <w:lang w:eastAsia="ru-RU"/>
        </w:rPr>
        <w:t>Company</w:t>
      </w:r>
      <w:r w:rsidRPr="00CC1CCC">
        <w:rPr>
          <w:lang w:val="ru-RU" w:eastAsia="ru-RU"/>
        </w:rPr>
        <w:t>. Причина появления этого бренда анекдотична — будучи совершенно неуверенными в качестве этой продукции, друзья решили использовать другое название, дабы в случае провала не навлечь проблемы на основное, разрушив репутацию компании, которая только-только начала вставать на ноги. К чести их следует отметить, что подушки эти оказались очень даже ничего.</w:t>
      </w:r>
    </w:p>
    <w:p w:rsidR="00CC1CCC" w:rsidRPr="00CC1CCC" w:rsidRDefault="00CC1CCC" w:rsidP="00CC1CCC">
      <w:pPr>
        <w:jc w:val="both"/>
        <w:rPr>
          <w:lang w:val="ru-RU" w:eastAsia="ru-RU"/>
        </w:rPr>
      </w:pPr>
      <w:r w:rsidRPr="00CC1CCC">
        <w:rPr>
          <w:lang w:val="ru-RU" w:eastAsia="ru-RU"/>
        </w:rPr>
        <w:t>В настоящее время, к</w:t>
      </w:r>
      <w:r w:rsidRPr="00CC1CCC">
        <w:rPr>
          <w:lang w:val="ru-RU"/>
        </w:rPr>
        <w:t xml:space="preserve">ак сообщается на официальном сайте </w:t>
      </w:r>
      <w:r w:rsidRPr="00BC01F9">
        <w:t>Sony</w:t>
      </w:r>
      <w:r w:rsidRPr="00CC1CCC">
        <w:rPr>
          <w:lang w:val="ru-RU"/>
        </w:rPr>
        <w:t xml:space="preserve">, убыточное ПК-подразделение </w:t>
      </w:r>
      <w:r w:rsidRPr="00BC01F9">
        <w:t>Vaio</w:t>
      </w:r>
      <w:r w:rsidRPr="00CC1CCC">
        <w:rPr>
          <w:lang w:val="ru-RU"/>
        </w:rPr>
        <w:t xml:space="preserve"> выделено в новую компанию, принадлежащую фонду </w:t>
      </w:r>
      <w:r w:rsidRPr="00BC01F9">
        <w:t>Japan</w:t>
      </w:r>
      <w:r w:rsidRPr="00CC1CCC">
        <w:rPr>
          <w:lang w:val="ru-RU"/>
        </w:rPr>
        <w:t xml:space="preserve"> </w:t>
      </w:r>
      <w:r w:rsidRPr="00BC01F9">
        <w:t>Industrial</w:t>
      </w:r>
      <w:r w:rsidRPr="00CC1CCC">
        <w:rPr>
          <w:lang w:val="ru-RU"/>
        </w:rPr>
        <w:t xml:space="preserve"> </w:t>
      </w:r>
      <w:r w:rsidRPr="00BC01F9">
        <w:t>Partners</w:t>
      </w:r>
      <w:r w:rsidRPr="00CC1CCC">
        <w:rPr>
          <w:lang w:val="ru-RU"/>
        </w:rPr>
        <w:t xml:space="preserve"> (совместное предприятие </w:t>
      </w:r>
      <w:r w:rsidRPr="00BC01F9">
        <w:t>Bain</w:t>
      </w:r>
      <w:r w:rsidRPr="00CC1CCC">
        <w:rPr>
          <w:lang w:val="ru-RU"/>
        </w:rPr>
        <w:t xml:space="preserve"> &amp; </w:t>
      </w:r>
      <w:r w:rsidRPr="00BC01F9">
        <w:t>Co</w:t>
      </w:r>
      <w:r w:rsidRPr="00CC1CCC">
        <w:rPr>
          <w:lang w:val="ru-RU"/>
        </w:rPr>
        <w:t xml:space="preserve">. </w:t>
      </w:r>
      <w:r w:rsidRPr="00BC01F9">
        <w:t>and</w:t>
      </w:r>
      <w:r w:rsidRPr="00CC1CCC">
        <w:rPr>
          <w:lang w:val="ru-RU"/>
        </w:rPr>
        <w:t xml:space="preserve"> </w:t>
      </w:r>
      <w:r w:rsidRPr="00BC01F9">
        <w:t>Mizuho</w:t>
      </w:r>
      <w:r w:rsidRPr="00CC1CCC">
        <w:rPr>
          <w:lang w:val="ru-RU"/>
        </w:rPr>
        <w:t xml:space="preserve"> </w:t>
      </w:r>
      <w:r w:rsidRPr="00BC01F9">
        <w:t>Securities</w:t>
      </w:r>
      <w:r w:rsidRPr="00CC1CCC">
        <w:rPr>
          <w:lang w:val="ru-RU"/>
        </w:rPr>
        <w:t xml:space="preserve"> </w:t>
      </w:r>
      <w:r w:rsidRPr="00BC01F9">
        <w:t>Co</w:t>
      </w:r>
      <w:r w:rsidRPr="00CC1CCC">
        <w:rPr>
          <w:lang w:val="ru-RU"/>
        </w:rPr>
        <w:t xml:space="preserve">). </w:t>
      </w:r>
      <w:r>
        <w:t>Sony</w:t>
      </w:r>
      <w:r w:rsidRPr="00CC1CCC">
        <w:rPr>
          <w:lang w:val="ru-RU"/>
        </w:rPr>
        <w:t xml:space="preserve"> получает в этой фирме 5-процентную долю, а также перевела в нее своих сотрудников.</w:t>
      </w:r>
    </w:p>
    <w:p w:rsidR="00CC1CCC" w:rsidRPr="0048092F" w:rsidRDefault="00CC1CCC" w:rsidP="00CC1CCC">
      <w:r w:rsidRPr="0048092F">
        <w:rPr>
          <w:noProof/>
        </w:rPr>
        <w:lastRenderedPageBreak/>
        <w:drawing>
          <wp:inline distT="0" distB="0" distL="0" distR="0" wp14:anchorId="6360B83B" wp14:editId="1088ABF8">
            <wp:extent cx="2907268" cy="1704975"/>
            <wp:effectExtent l="0" t="0" r="7620" b="0"/>
            <wp:docPr id="19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33343" cy="1720267"/>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6639F839" wp14:editId="58F48636">
            <wp:extent cx="5419725" cy="3714643"/>
            <wp:effectExtent l="0" t="0" r="0" b="635"/>
            <wp:docPr id="19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3391" cy="3717155"/>
                    </a:xfrm>
                    <a:prstGeom prst="rect">
                      <a:avLst/>
                    </a:prstGeom>
                    <a:noFill/>
                    <a:ln>
                      <a:noFill/>
                    </a:ln>
                  </pic:spPr>
                </pic:pic>
              </a:graphicData>
            </a:graphic>
          </wp:inline>
        </w:drawing>
      </w:r>
    </w:p>
    <w:p w:rsidR="00CC1CCC" w:rsidRPr="0048092F" w:rsidRDefault="00CC1CCC" w:rsidP="00CC1CCC">
      <w:pPr>
        <w:jc w:val="both"/>
        <w:rPr>
          <w:color w:val="000000" w:themeColor="text1"/>
          <w:lang w:eastAsia="ru-RU"/>
        </w:rPr>
      </w:pPr>
      <w:r w:rsidRPr="0048092F">
        <w:rPr>
          <w:noProof/>
          <w:color w:val="000000" w:themeColor="text1"/>
        </w:rPr>
        <w:drawing>
          <wp:inline distT="0" distB="0" distL="0" distR="0" wp14:anchorId="37CDA7D9" wp14:editId="67AD0EB0">
            <wp:extent cx="4829175" cy="1310776"/>
            <wp:effectExtent l="0" t="0" r="0" b="3810"/>
            <wp:docPr id="19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45921" cy="1315321"/>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и 2012 года: 58-ое место среди лучших мировых брендов, 94-ое место среди больших компаний мира, 3-е место среди любимых брендов россиян, 86-ое среди дорогих брендов мира.</w:t>
      </w:r>
    </w:p>
    <w:p w:rsidR="00CC1CCC" w:rsidRPr="00C70AA4" w:rsidRDefault="00CC1CCC" w:rsidP="00CC1CCC">
      <w:pPr>
        <w:pStyle w:val="Heading3"/>
        <w:jc w:val="both"/>
        <w:rPr>
          <w:lang w:val="ru-RU"/>
        </w:rPr>
      </w:pPr>
      <w:bookmarkStart w:id="159" w:name="_Toc438377424"/>
      <w:r w:rsidRPr="0048092F">
        <w:t>Google</w:t>
      </w:r>
      <w:bookmarkEnd w:id="159"/>
    </w:p>
    <w:p w:rsidR="00CC1CCC" w:rsidRPr="00C70AA4" w:rsidRDefault="00CC1CCC" w:rsidP="00CC1CCC">
      <w:pPr>
        <w:jc w:val="both"/>
        <w:rPr>
          <w:lang w:val="ru-RU"/>
        </w:rPr>
      </w:pPr>
      <w:r w:rsidRPr="00CC1CCC">
        <w:rPr>
          <w:lang w:val="ru-RU"/>
        </w:rPr>
        <w:t>Оборот на 2015 год: $66.00 миллиардов</w:t>
      </w:r>
      <w:r w:rsidRPr="00C70AA4">
        <w:rPr>
          <w:lang w:val="ru-RU"/>
        </w:rPr>
        <w:t>.</w:t>
      </w:r>
    </w:p>
    <w:p w:rsidR="00CC1CCC" w:rsidRPr="00CC1CCC" w:rsidRDefault="00CC1CCC" w:rsidP="00CC1CCC">
      <w:pPr>
        <w:jc w:val="both"/>
        <w:rPr>
          <w:lang w:val="ru-RU" w:eastAsia="ru-RU"/>
        </w:rPr>
      </w:pPr>
      <w:r w:rsidRPr="00CC1CCC">
        <w:rPr>
          <w:lang w:val="ru-RU" w:eastAsia="ru-RU"/>
        </w:rPr>
        <w:lastRenderedPageBreak/>
        <w:t>Компания, входящая</w:t>
      </w:r>
      <w:r w:rsidRPr="0048092F">
        <w:rPr>
          <w:lang w:eastAsia="ru-RU"/>
        </w:rPr>
        <w:t> </w:t>
      </w:r>
      <w:hyperlink r:id="rId106" w:history="1">
        <w:r w:rsidRPr="00CC1CCC">
          <w:rPr>
            <w:bdr w:val="none" w:sz="0" w:space="0" w:color="auto" w:frame="1"/>
            <w:lang w:val="ru-RU" w:eastAsia="ru-RU"/>
          </w:rPr>
          <w:t xml:space="preserve">в состав холдинга </w:t>
        </w:r>
        <w:r w:rsidRPr="0048092F">
          <w:rPr>
            <w:bdr w:val="none" w:sz="0" w:space="0" w:color="auto" w:frame="1"/>
            <w:lang w:eastAsia="ru-RU"/>
          </w:rPr>
          <w:t>Alphabet</w:t>
        </w:r>
        <w:r w:rsidRPr="00CC1CCC">
          <w:rPr>
            <w:bdr w:val="none" w:sz="0" w:space="0" w:color="auto" w:frame="1"/>
            <w:lang w:val="ru-RU" w:eastAsia="ru-RU"/>
          </w:rPr>
          <w:t xml:space="preserve"> </w:t>
        </w:r>
        <w:r w:rsidRPr="0048092F">
          <w:rPr>
            <w:bdr w:val="none" w:sz="0" w:space="0" w:color="auto" w:frame="1"/>
            <w:lang w:eastAsia="ru-RU"/>
          </w:rPr>
          <w:t>Inc</w:t>
        </w:r>
        <w:r w:rsidRPr="00CC1CCC">
          <w:rPr>
            <w:bdr w:val="none" w:sz="0" w:space="0" w:color="auto" w:frame="1"/>
            <w:lang w:val="ru-RU" w:eastAsia="ru-RU"/>
          </w:rPr>
          <w:t>.</w:t>
        </w:r>
      </w:hyperlink>
      <w:r w:rsidRPr="00CC1CCC">
        <w:rPr>
          <w:lang w:val="ru-RU" w:eastAsia="ru-RU"/>
        </w:rPr>
        <w:t>,</w:t>
      </w:r>
      <w:r w:rsidRPr="0048092F">
        <w:rPr>
          <w:lang w:eastAsia="ru-RU"/>
        </w:rPr>
        <w:t> </w:t>
      </w:r>
      <w:r w:rsidRPr="00CC1CCC">
        <w:rPr>
          <w:lang w:val="ru-RU" w:eastAsia="ru-RU"/>
        </w:rPr>
        <w:t>владеющая популярнейшим поисковиком.</w:t>
      </w:r>
      <w:r w:rsidRPr="0048092F">
        <w:rPr>
          <w:lang w:eastAsia="ru-RU"/>
        </w:rPr>
        <w:t> </w:t>
      </w:r>
      <w:r w:rsidRPr="0048092F">
        <w:rPr>
          <w:b/>
          <w:bCs/>
          <w:lang w:eastAsia="ru-RU"/>
        </w:rPr>
        <w:t>Google</w:t>
      </w:r>
      <w:r w:rsidRPr="0048092F">
        <w:rPr>
          <w:lang w:eastAsia="ru-RU"/>
        </w:rPr>
        <w:t> </w:t>
      </w:r>
      <w:r w:rsidRPr="00CC1CCC">
        <w:rPr>
          <w:lang w:val="ru-RU" w:eastAsia="ru-RU"/>
        </w:rPr>
        <w:t>обрабатывает десятки миллиардов запросов в месяц, владея абсолютным большинством поискового рынка. Ближайшие конкуренты (</w:t>
      </w:r>
      <w:hyperlink r:id="rId107" w:history="1">
        <w:r w:rsidRPr="0048092F">
          <w:rPr>
            <w:b/>
            <w:bCs/>
            <w:bdr w:val="none" w:sz="0" w:space="0" w:color="auto" w:frame="1"/>
            <w:lang w:eastAsia="ru-RU"/>
          </w:rPr>
          <w:t>Yahoo</w:t>
        </w:r>
        <w:r w:rsidRPr="00CC1CCC">
          <w:rPr>
            <w:b/>
            <w:bCs/>
            <w:bdr w:val="none" w:sz="0" w:space="0" w:color="auto" w:frame="1"/>
            <w:lang w:val="ru-RU" w:eastAsia="ru-RU"/>
          </w:rPr>
          <w:t>!</w:t>
        </w:r>
      </w:hyperlink>
      <w:r w:rsidRPr="0048092F">
        <w:rPr>
          <w:lang w:eastAsia="ru-RU"/>
        </w:rPr>
        <w:t> </w:t>
      </w:r>
      <w:r w:rsidRPr="00CC1CCC">
        <w:rPr>
          <w:lang w:val="ru-RU" w:eastAsia="ru-RU"/>
        </w:rPr>
        <w:t>и</w:t>
      </w:r>
      <w:r w:rsidRPr="0048092F">
        <w:rPr>
          <w:lang w:eastAsia="ru-RU"/>
        </w:rPr>
        <w:t> </w:t>
      </w:r>
      <w:hyperlink r:id="rId108" w:history="1">
        <w:r w:rsidRPr="0048092F">
          <w:rPr>
            <w:b/>
            <w:bCs/>
            <w:bdr w:val="none" w:sz="0" w:space="0" w:color="auto" w:frame="1"/>
            <w:lang w:eastAsia="ru-RU"/>
          </w:rPr>
          <w:t>Bing</w:t>
        </w:r>
      </w:hyperlink>
      <w:r w:rsidRPr="00CC1CCC">
        <w:rPr>
          <w:lang w:val="ru-RU" w:eastAsia="ru-RU"/>
        </w:rPr>
        <w:t>) отстают от него на порядок.</w:t>
      </w:r>
    </w:p>
    <w:p w:rsidR="00CC1CCC" w:rsidRPr="00CC1CCC" w:rsidRDefault="00CC1CCC" w:rsidP="00CC1CCC">
      <w:pPr>
        <w:jc w:val="both"/>
        <w:rPr>
          <w:lang w:val="ru-RU" w:eastAsia="ru-RU"/>
        </w:rPr>
      </w:pPr>
      <w:r w:rsidRPr="00CC1CCC">
        <w:rPr>
          <w:lang w:val="ru-RU" w:eastAsia="ru-RU"/>
        </w:rPr>
        <w:t>Именно</w:t>
      </w:r>
      <w:r w:rsidRPr="0048092F">
        <w:rPr>
          <w:lang w:eastAsia="ru-RU"/>
        </w:rPr>
        <w:t> </w:t>
      </w:r>
      <w:r w:rsidRPr="0048092F">
        <w:rPr>
          <w:b/>
          <w:bCs/>
          <w:lang w:eastAsia="ru-RU"/>
        </w:rPr>
        <w:t>Google</w:t>
      </w:r>
      <w:r w:rsidRPr="0048092F">
        <w:rPr>
          <w:lang w:eastAsia="ru-RU"/>
        </w:rPr>
        <w:t> </w:t>
      </w:r>
      <w:r w:rsidRPr="00CC1CCC">
        <w:rPr>
          <w:lang w:val="ru-RU" w:eastAsia="ru-RU"/>
        </w:rPr>
        <w:t>первым приходит на ум, когда разговор заходит про знаменитые бренды. Совсем молодая компания, сумевшая за очень короткий период взлететь столь высоко. А ведь все базировалось на одной простой, но весьма интересной идее.</w:t>
      </w:r>
    </w:p>
    <w:p w:rsidR="00CC1CCC" w:rsidRPr="00CC1CCC" w:rsidRDefault="00CC1CCC" w:rsidP="00CC1CCC">
      <w:pPr>
        <w:jc w:val="both"/>
        <w:rPr>
          <w:lang w:val="ru-RU" w:eastAsia="ru-RU"/>
        </w:rPr>
      </w:pPr>
      <w:r w:rsidRPr="00CC1CCC">
        <w:rPr>
          <w:lang w:val="ru-RU" w:eastAsia="ru-RU"/>
        </w:rPr>
        <w:t>Аспиранты Стэндфордского университета Лари Пейдж (</w:t>
      </w:r>
      <w:r w:rsidRPr="0048092F">
        <w:rPr>
          <w:lang w:eastAsia="ru-RU"/>
        </w:rPr>
        <w:t>Larry</w:t>
      </w:r>
      <w:r w:rsidRPr="00CC1CCC">
        <w:rPr>
          <w:lang w:val="ru-RU" w:eastAsia="ru-RU"/>
        </w:rPr>
        <w:t xml:space="preserve"> </w:t>
      </w:r>
      <w:r w:rsidRPr="0048092F">
        <w:rPr>
          <w:lang w:eastAsia="ru-RU"/>
        </w:rPr>
        <w:t>Page</w:t>
      </w:r>
      <w:r w:rsidRPr="00CC1CCC">
        <w:rPr>
          <w:lang w:val="ru-RU" w:eastAsia="ru-RU"/>
        </w:rPr>
        <w:t>) и Сергей Брин (</w:t>
      </w:r>
      <w:r w:rsidRPr="0048092F">
        <w:rPr>
          <w:lang w:eastAsia="ru-RU"/>
        </w:rPr>
        <w:t>Sergey</w:t>
      </w:r>
      <w:r w:rsidRPr="00CC1CCC">
        <w:rPr>
          <w:lang w:val="ru-RU" w:eastAsia="ru-RU"/>
        </w:rPr>
        <w:t xml:space="preserve"> </w:t>
      </w:r>
      <w:r w:rsidRPr="0048092F">
        <w:rPr>
          <w:lang w:eastAsia="ru-RU"/>
        </w:rPr>
        <w:t>Brin</w:t>
      </w:r>
      <w:r w:rsidRPr="00CC1CCC">
        <w:rPr>
          <w:lang w:val="ru-RU" w:eastAsia="ru-RU"/>
        </w:rPr>
        <w:t>) справедливо рассудили, что чем интереснее интернет-ресурс, тем больше сторонних ссылок будет на него вести. Именно таким сайтам и было решено уделять больше внимания при поиске. Создание</w:t>
      </w:r>
      <w:r w:rsidRPr="0048092F">
        <w:rPr>
          <w:lang w:eastAsia="ru-RU"/>
        </w:rPr>
        <w:t> </w:t>
      </w:r>
      <w:r w:rsidRPr="0048092F">
        <w:rPr>
          <w:b/>
          <w:bCs/>
          <w:lang w:eastAsia="ru-RU"/>
        </w:rPr>
        <w:t>Google</w:t>
      </w:r>
      <w:r w:rsidRPr="0048092F">
        <w:rPr>
          <w:lang w:eastAsia="ru-RU"/>
        </w:rPr>
        <w:t> </w:t>
      </w:r>
      <w:r w:rsidRPr="00CC1CCC">
        <w:rPr>
          <w:lang w:val="ru-RU" w:eastAsia="ru-RU"/>
        </w:rPr>
        <w:t>началось не вдруг — такой проект требовал немалых вложений. Однако найти инвесторов оказалось непростым делом, поскольку многие ожидали увидеть нечто особенное, а им показывали «еще один поисковик». Но Лари и Сергею хватило упорства и харизмы, они верили в будущее придуманной ими технологии контекстной рекламы. Деньги были найдены.</w:t>
      </w:r>
    </w:p>
    <w:p w:rsidR="00CC1CCC" w:rsidRPr="00CC1CCC" w:rsidRDefault="00CC1CCC" w:rsidP="00CC1CCC">
      <w:pPr>
        <w:jc w:val="both"/>
        <w:rPr>
          <w:lang w:val="ru-RU" w:eastAsia="ru-RU"/>
        </w:rPr>
      </w:pPr>
      <w:r w:rsidRPr="00CC1CCC">
        <w:rPr>
          <w:lang w:val="ru-RU" w:eastAsia="ru-RU"/>
        </w:rPr>
        <w:t>В 1998 году, наскребя около миллиона долларов США, друзья зарегистрировали новую компанию, назвав ее в честь числа, которое выглядит как единица и сто нулей — гугол. Кстати, в обозримой Вселенной нет ничего, что могло бы ей измеряться. Так что в какой-то степени</w:t>
      </w:r>
      <w:r w:rsidRPr="0048092F">
        <w:rPr>
          <w:lang w:eastAsia="ru-RU"/>
        </w:rPr>
        <w:t> </w:t>
      </w:r>
      <w:r w:rsidRPr="0048092F">
        <w:rPr>
          <w:b/>
          <w:bCs/>
          <w:lang w:eastAsia="ru-RU"/>
        </w:rPr>
        <w:t>Google</w:t>
      </w:r>
      <w:r w:rsidRPr="0048092F">
        <w:rPr>
          <w:lang w:eastAsia="ru-RU"/>
        </w:rPr>
        <w:t> </w:t>
      </w:r>
      <w:r w:rsidRPr="00CC1CCC">
        <w:rPr>
          <w:lang w:val="ru-RU" w:eastAsia="ru-RU"/>
        </w:rPr>
        <w:t>замахивается на бесконечность. Изначально поисковая машина тестировалась, будучи расположена на домене</w:t>
      </w:r>
      <w:r w:rsidRPr="0048092F">
        <w:rPr>
          <w:lang w:eastAsia="ru-RU"/>
        </w:rPr>
        <w:t> </w:t>
      </w:r>
      <w:r w:rsidRPr="0048092F">
        <w:rPr>
          <w:b/>
          <w:bCs/>
          <w:lang w:eastAsia="ru-RU"/>
        </w:rPr>
        <w:t>google</w:t>
      </w:r>
      <w:r w:rsidRPr="00CC1CCC">
        <w:rPr>
          <w:b/>
          <w:bCs/>
          <w:lang w:val="ru-RU" w:eastAsia="ru-RU"/>
        </w:rPr>
        <w:t>.</w:t>
      </w:r>
      <w:r w:rsidRPr="0048092F">
        <w:rPr>
          <w:b/>
          <w:bCs/>
          <w:lang w:eastAsia="ru-RU"/>
        </w:rPr>
        <w:t>Stanford</w:t>
      </w:r>
      <w:r w:rsidRPr="00CC1CCC">
        <w:rPr>
          <w:b/>
          <w:bCs/>
          <w:lang w:val="ru-RU" w:eastAsia="ru-RU"/>
        </w:rPr>
        <w:t>.</w:t>
      </w:r>
      <w:r w:rsidRPr="0048092F">
        <w:rPr>
          <w:b/>
          <w:bCs/>
          <w:lang w:eastAsia="ru-RU"/>
        </w:rPr>
        <w:t>edu</w:t>
      </w:r>
      <w:r w:rsidRPr="00CC1CCC">
        <w:rPr>
          <w:lang w:val="ru-RU" w:eastAsia="ru-RU"/>
        </w:rPr>
        <w:t>. Позже, будучи в стадии бета-тестирования, она обрабатывала порядка 10 тысяч запросов в день. В общих чертах повторялась история</w:t>
      </w:r>
      <w:r w:rsidRPr="0048092F">
        <w:rPr>
          <w:lang w:eastAsia="ru-RU"/>
        </w:rPr>
        <w:t> </w:t>
      </w:r>
      <w:r w:rsidRPr="0048092F">
        <w:rPr>
          <w:b/>
          <w:bCs/>
          <w:lang w:eastAsia="ru-RU"/>
        </w:rPr>
        <w:t>Yahoo</w:t>
      </w:r>
      <w:r w:rsidRPr="00CC1CCC">
        <w:rPr>
          <w:b/>
          <w:bCs/>
          <w:lang w:val="ru-RU" w:eastAsia="ru-RU"/>
        </w:rPr>
        <w:t>!</w:t>
      </w:r>
      <w:r w:rsidRPr="00CC1CCC">
        <w:rPr>
          <w:lang w:val="ru-RU" w:eastAsia="ru-RU"/>
        </w:rPr>
        <w:t>.</w:t>
      </w:r>
    </w:p>
    <w:p w:rsidR="00CC1CCC" w:rsidRPr="00CC1CCC" w:rsidRDefault="00CC1CCC" w:rsidP="00CC1CCC">
      <w:pPr>
        <w:jc w:val="both"/>
        <w:rPr>
          <w:lang w:val="ru-RU" w:eastAsia="ru-RU"/>
        </w:rPr>
      </w:pPr>
      <w:r w:rsidRPr="00CC1CCC">
        <w:rPr>
          <w:lang w:val="ru-RU" w:eastAsia="ru-RU"/>
        </w:rPr>
        <w:t>Взлет начался в 1999 году. Количество запросов исчисляется уже сотнями тысяч в день. Начинают заключаться контракты с гигантами интернет-бизнеса. Первым был канувший ныне в Лету</w:t>
      </w:r>
      <w:r w:rsidRPr="0048092F">
        <w:rPr>
          <w:lang w:eastAsia="ru-RU"/>
        </w:rPr>
        <w:t> </w:t>
      </w:r>
      <w:r w:rsidRPr="0048092F">
        <w:rPr>
          <w:b/>
          <w:bCs/>
          <w:lang w:eastAsia="ru-RU"/>
        </w:rPr>
        <w:t>Netscape</w:t>
      </w:r>
      <w:r w:rsidRPr="00CC1CCC">
        <w:rPr>
          <w:lang w:val="ru-RU" w:eastAsia="ru-RU"/>
        </w:rPr>
        <w:t>, а затем</w:t>
      </w:r>
      <w:r w:rsidRPr="0048092F">
        <w:rPr>
          <w:lang w:eastAsia="ru-RU"/>
        </w:rPr>
        <w:t> </w:t>
      </w:r>
      <w:r w:rsidRPr="0048092F">
        <w:rPr>
          <w:b/>
          <w:bCs/>
          <w:lang w:eastAsia="ru-RU"/>
        </w:rPr>
        <w:t>Yahoo</w:t>
      </w:r>
      <w:r w:rsidRPr="00CC1CCC">
        <w:rPr>
          <w:b/>
          <w:bCs/>
          <w:lang w:val="ru-RU" w:eastAsia="ru-RU"/>
        </w:rPr>
        <w:t>!</w:t>
      </w:r>
      <w:r w:rsidRPr="00CC1CCC">
        <w:rPr>
          <w:lang w:val="ru-RU" w:eastAsia="ru-RU"/>
        </w:rPr>
        <w:t>. Все это значительными темпами увеличивало популярность нового поисковика. Уже к 2001 году</w:t>
      </w:r>
      <w:r w:rsidRPr="0048092F">
        <w:rPr>
          <w:lang w:eastAsia="ru-RU"/>
        </w:rPr>
        <w:t> </w:t>
      </w:r>
      <w:r w:rsidRPr="0048092F">
        <w:rPr>
          <w:b/>
          <w:bCs/>
          <w:lang w:eastAsia="ru-RU"/>
        </w:rPr>
        <w:t>Google</w:t>
      </w:r>
      <w:r w:rsidRPr="0048092F">
        <w:rPr>
          <w:lang w:eastAsia="ru-RU"/>
        </w:rPr>
        <w:t> </w:t>
      </w:r>
      <w:r w:rsidRPr="00CC1CCC">
        <w:rPr>
          <w:lang w:val="ru-RU" w:eastAsia="ru-RU"/>
        </w:rPr>
        <w:t>стал приносить прибыль.</w:t>
      </w:r>
    </w:p>
    <w:p w:rsidR="00CC1CCC" w:rsidRPr="00CC1CCC" w:rsidRDefault="00CC1CCC" w:rsidP="00CC1CCC">
      <w:pPr>
        <w:jc w:val="both"/>
        <w:rPr>
          <w:lang w:val="ru-RU" w:eastAsia="ru-RU"/>
        </w:rPr>
      </w:pPr>
      <w:r w:rsidRPr="00CC1CCC">
        <w:rPr>
          <w:lang w:val="ru-RU" w:eastAsia="ru-RU"/>
        </w:rPr>
        <w:t>История</w:t>
      </w:r>
      <w:r w:rsidRPr="0048092F">
        <w:rPr>
          <w:lang w:eastAsia="ru-RU"/>
        </w:rPr>
        <w:t> </w:t>
      </w:r>
      <w:r w:rsidRPr="0048092F">
        <w:rPr>
          <w:b/>
          <w:bCs/>
          <w:lang w:eastAsia="ru-RU"/>
        </w:rPr>
        <w:t>Google</w:t>
      </w:r>
      <w:r w:rsidRPr="0048092F">
        <w:rPr>
          <w:lang w:eastAsia="ru-RU"/>
        </w:rPr>
        <w:t> </w:t>
      </w:r>
      <w:r w:rsidRPr="00CC1CCC">
        <w:rPr>
          <w:lang w:val="ru-RU" w:eastAsia="ru-RU"/>
        </w:rPr>
        <w:t>интересна не сама по себе, а своим существованием. Она — новое воплощение «американской мечты», прорыва «в духе времени». Пример того, что еще не все возможности использованы, всегда есть место для шага вперед, открывающего новые горизонты.</w:t>
      </w:r>
    </w:p>
    <w:p w:rsidR="00CC1CCC" w:rsidRPr="0048092F" w:rsidRDefault="00CC1CCC" w:rsidP="00CC1CCC">
      <w:pPr>
        <w:rPr>
          <w:lang w:eastAsia="ru-RU"/>
        </w:rPr>
      </w:pPr>
      <w:r w:rsidRPr="0048092F">
        <w:rPr>
          <w:noProof/>
        </w:rPr>
        <w:drawing>
          <wp:inline distT="0" distB="0" distL="0" distR="0" wp14:anchorId="7519747D" wp14:editId="6C96D798">
            <wp:extent cx="4262438" cy="1704975"/>
            <wp:effectExtent l="0" t="0" r="5080" b="0"/>
            <wp:docPr id="32" name="Рисунок 32" descr="Google Bran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ogle BrandRepo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574" cy="1707030"/>
                    </a:xfrm>
                    <a:prstGeom prst="rect">
                      <a:avLst/>
                    </a:prstGeom>
                    <a:noFill/>
                    <a:ln>
                      <a:noFill/>
                    </a:ln>
                  </pic:spPr>
                </pic:pic>
              </a:graphicData>
            </a:graphic>
          </wp:inline>
        </w:drawing>
      </w: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Представить себе современный интернет без</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просто не получается. Недаром столь популярным стал жаргонный термин «гуглить». Более того, подчас невольно задаешься вопросом «а чем мы искали и как вообще находили что либо раньше?». И не можешь вспомнить ответ. Хотя</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 xml:space="preserve">и не идеален, подчас приходится прибегать и к услугам других поисковиков. Впрочем, </w:t>
      </w:r>
      <w:r w:rsidRPr="00CC1CCC">
        <w:rPr>
          <w:shd w:val="clear" w:color="auto" w:fill="FFFFFF"/>
          <w:lang w:val="ru-RU" w:eastAsia="ru-RU"/>
        </w:rPr>
        <w:lastRenderedPageBreak/>
        <w:t>это справедливо для совсем уж экзотических запросов. К примеру, в азиатском регионе позиции</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слабы и лучше прибегать к услугам</w:t>
      </w:r>
      <w:r w:rsidRPr="0048092F">
        <w:rPr>
          <w:shd w:val="clear" w:color="auto" w:fill="FFFFFF"/>
          <w:lang w:eastAsia="ru-RU"/>
        </w:rPr>
        <w:t> </w:t>
      </w:r>
      <w:r w:rsidRPr="0048092F">
        <w:rPr>
          <w:b/>
          <w:bCs/>
          <w:shd w:val="clear" w:color="auto" w:fill="FFFFFF"/>
          <w:lang w:eastAsia="ru-RU"/>
        </w:rPr>
        <w:t>Baidu</w:t>
      </w:r>
      <w:r w:rsidRPr="0048092F">
        <w:rPr>
          <w:shd w:val="clear" w:color="auto" w:fill="FFFFFF"/>
          <w:lang w:eastAsia="ru-RU"/>
        </w:rPr>
        <w:t> </w:t>
      </w:r>
      <w:r w:rsidRPr="00CC1CCC">
        <w:rPr>
          <w:shd w:val="clear" w:color="auto" w:fill="FFFFFF"/>
          <w:lang w:val="ru-RU" w:eastAsia="ru-RU"/>
        </w:rPr>
        <w:t>(если не знаете китайского, то тут на помощь придет</w:t>
      </w:r>
      <w:r w:rsidRPr="0048092F">
        <w:rPr>
          <w:shd w:val="clear" w:color="auto" w:fill="FFFFFF"/>
          <w:lang w:eastAsia="ru-RU"/>
        </w:rPr>
        <w:t> </w:t>
      </w:r>
      <w:r w:rsidRPr="0048092F">
        <w:rPr>
          <w:b/>
          <w:bCs/>
          <w:shd w:val="clear" w:color="auto" w:fill="FFFFFF"/>
          <w:lang w:eastAsia="ru-RU"/>
        </w:rPr>
        <w:t>Google</w:t>
      </w:r>
      <w:r w:rsidRPr="00CC1CCC">
        <w:rPr>
          <w:b/>
          <w:bCs/>
          <w:shd w:val="clear" w:color="auto" w:fill="FFFFFF"/>
          <w:lang w:val="ru-RU" w:eastAsia="ru-RU"/>
        </w:rPr>
        <w:t xml:space="preserve"> </w:t>
      </w:r>
      <w:r w:rsidRPr="0048092F">
        <w:rPr>
          <w:b/>
          <w:bCs/>
          <w:shd w:val="clear" w:color="auto" w:fill="FFFFFF"/>
          <w:lang w:eastAsia="ru-RU"/>
        </w:rPr>
        <w:t>Translator</w:t>
      </w:r>
      <w:r w:rsidRPr="00CC1CCC">
        <w:rPr>
          <w:shd w:val="clear" w:color="auto" w:fill="FFFFFF"/>
          <w:lang w:val="ru-RU" w:eastAsia="ru-RU"/>
        </w:rPr>
        <w:t>).</w:t>
      </w:r>
    </w:p>
    <w:p w:rsidR="00CC1CCC" w:rsidRPr="00CC1CCC" w:rsidRDefault="00CC1CCC" w:rsidP="00CC1CCC">
      <w:pPr>
        <w:jc w:val="both"/>
        <w:rPr>
          <w:lang w:val="ru-RU" w:eastAsia="ru-RU"/>
        </w:rPr>
      </w:pPr>
      <w:r w:rsidRPr="0048092F">
        <w:rPr>
          <w:b/>
          <w:bCs/>
          <w:lang w:eastAsia="ru-RU"/>
        </w:rPr>
        <w:t>Google</w:t>
      </w:r>
      <w:r w:rsidRPr="0048092F">
        <w:rPr>
          <w:lang w:eastAsia="ru-RU"/>
        </w:rPr>
        <w:t> </w:t>
      </w:r>
      <w:r w:rsidRPr="00CC1CCC">
        <w:rPr>
          <w:lang w:val="ru-RU" w:eastAsia="ru-RU"/>
        </w:rPr>
        <w:t>никогда не торопится. Компания внедряет множество сервисов, но развивает их при этом очень медленно. Но есть в них нечто, что вызывает привыкание. Попользовавшись некоторое время, начинаешь понимать, что уже не можешь обходится без</w:t>
      </w:r>
      <w:r w:rsidRPr="0048092F">
        <w:rPr>
          <w:lang w:eastAsia="ru-RU"/>
        </w:rPr>
        <w:t> </w:t>
      </w:r>
      <w:hyperlink r:id="rId110" w:history="1">
        <w:r w:rsidRPr="0048092F">
          <w:rPr>
            <w:b/>
            <w:bCs/>
            <w:bdr w:val="none" w:sz="0" w:space="0" w:color="auto" w:frame="1"/>
            <w:lang w:eastAsia="ru-RU"/>
          </w:rPr>
          <w:t>Gmail</w:t>
        </w:r>
      </w:hyperlink>
      <w:r w:rsidRPr="00CC1CCC">
        <w:rPr>
          <w:lang w:val="ru-RU" w:eastAsia="ru-RU"/>
        </w:rPr>
        <w:t>, 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Docs</w:t>
      </w:r>
      <w:r w:rsidRPr="0048092F">
        <w:rPr>
          <w:lang w:eastAsia="ru-RU"/>
        </w:rPr>
        <w:t> </w:t>
      </w:r>
      <w:r w:rsidRPr="00CC1CCC">
        <w:rPr>
          <w:lang w:val="ru-RU" w:eastAsia="ru-RU"/>
        </w:rPr>
        <w:t>так удобны, что постепенно начинаешь отказываться от установленных на компьютере текстовых редакторов. А чего стоит только одна лишь синхронизация закладок в</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Chrome</w:t>
      </w:r>
      <w:r w:rsidRPr="00CC1CCC">
        <w:rPr>
          <w:lang w:val="ru-RU" w:eastAsia="ru-RU"/>
        </w:rPr>
        <w:t>! И так во всем — понемногу компания захватывает все большие и большие территории, становясь для них чуть ли не стандартом.</w:t>
      </w:r>
    </w:p>
    <w:p w:rsidR="00CC1CCC" w:rsidRPr="00CC1CCC" w:rsidRDefault="00CC1CCC" w:rsidP="00CC1CCC">
      <w:pPr>
        <w:jc w:val="both"/>
        <w:rPr>
          <w:lang w:val="ru-RU" w:eastAsia="ru-RU"/>
        </w:rPr>
      </w:pPr>
      <w:r w:rsidRPr="00CC1CCC">
        <w:rPr>
          <w:lang w:val="ru-RU" w:eastAsia="ru-RU"/>
        </w:rPr>
        <w:t>Появившийся в конце 2008 года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Android</w:t>
      </w:r>
      <w:r w:rsidRPr="00CC1CCC">
        <w:rPr>
          <w:lang w:val="ru-RU" w:eastAsia="ru-RU"/>
        </w:rPr>
        <w:t>, хотя и вызывал изначально лишь скептические ухмылки, ныне метит в конкуренты таким монстрам, как</w:t>
      </w:r>
      <w:r w:rsidRPr="0048092F">
        <w:rPr>
          <w:lang w:eastAsia="ru-RU"/>
        </w:rPr>
        <w:t> </w:t>
      </w:r>
      <w:r w:rsidRPr="0048092F">
        <w:rPr>
          <w:b/>
          <w:bCs/>
          <w:lang w:eastAsia="ru-RU"/>
        </w:rPr>
        <w:t>iPhone</w:t>
      </w:r>
      <w:r w:rsidRPr="00CC1CCC">
        <w:rPr>
          <w:b/>
          <w:bCs/>
          <w:lang w:val="ru-RU" w:eastAsia="ru-RU"/>
        </w:rPr>
        <w:t xml:space="preserve"> </w:t>
      </w:r>
      <w:r w:rsidRPr="0048092F">
        <w:rPr>
          <w:b/>
          <w:bCs/>
          <w:lang w:eastAsia="ru-RU"/>
        </w:rPr>
        <w:t>OS</w:t>
      </w:r>
      <w:r w:rsidRPr="00CC1CCC">
        <w:rPr>
          <w:lang w:val="ru-RU" w:eastAsia="ru-RU"/>
        </w:rPr>
        <w:t xml:space="preserve">, </w:t>
      </w:r>
      <w:r w:rsidRPr="0048092F">
        <w:rPr>
          <w:b/>
          <w:bCs/>
          <w:lang w:eastAsia="ru-RU"/>
        </w:rPr>
        <w:t>BlackBerry</w:t>
      </w:r>
      <w:r w:rsidRPr="00CC1CCC">
        <w:rPr>
          <w:b/>
          <w:bCs/>
          <w:lang w:val="ru-RU" w:eastAsia="ru-RU"/>
        </w:rPr>
        <w:t xml:space="preserve"> </w:t>
      </w:r>
      <w:r w:rsidRPr="0048092F">
        <w:rPr>
          <w:b/>
          <w:bCs/>
          <w:lang w:eastAsia="ru-RU"/>
        </w:rPr>
        <w:t>OS</w:t>
      </w:r>
      <w:r w:rsidRPr="0048092F">
        <w:rPr>
          <w:lang w:eastAsia="ru-RU"/>
        </w:rPr>
        <w:t> </w:t>
      </w:r>
      <w:r w:rsidRPr="00CC1CCC">
        <w:rPr>
          <w:lang w:val="ru-RU" w:eastAsia="ru-RU"/>
        </w:rPr>
        <w:t>и</w:t>
      </w:r>
      <w:r w:rsidRPr="0048092F">
        <w:rPr>
          <w:lang w:eastAsia="ru-RU"/>
        </w:rPr>
        <w:t> </w:t>
      </w:r>
      <w:r w:rsidRPr="0048092F">
        <w:rPr>
          <w:b/>
          <w:bCs/>
          <w:lang w:eastAsia="ru-RU"/>
        </w:rPr>
        <w:t>Symbian</w:t>
      </w:r>
      <w:r w:rsidRPr="00CC1CCC">
        <w:rPr>
          <w:lang w:val="ru-RU" w:eastAsia="ru-RU"/>
        </w:rPr>
        <w:t>. Более того, по количеству производителей, выпускающих устройства на ее базе, ОС</w:t>
      </w:r>
      <w:r w:rsidRPr="0048092F">
        <w:rPr>
          <w:lang w:eastAsia="ru-RU"/>
        </w:rPr>
        <w:t> </w:t>
      </w:r>
      <w:hyperlink r:id="rId111" w:history="1">
        <w:r w:rsidRPr="0048092F">
          <w:rPr>
            <w:b/>
            <w:bCs/>
            <w:bdr w:val="none" w:sz="0" w:space="0" w:color="auto" w:frame="1"/>
            <w:lang w:eastAsia="ru-RU"/>
          </w:rPr>
          <w:t>Android</w:t>
        </w:r>
      </w:hyperlink>
      <w:r w:rsidRPr="0048092F">
        <w:rPr>
          <w:lang w:eastAsia="ru-RU"/>
        </w:rPr>
        <w:t> </w:t>
      </w:r>
      <w:r w:rsidRPr="00CC1CCC">
        <w:rPr>
          <w:lang w:val="ru-RU" w:eastAsia="ru-RU"/>
        </w:rPr>
        <w:t>уже лидирует.</w:t>
      </w:r>
    </w:p>
    <w:p w:rsidR="00CC1CCC" w:rsidRPr="00CC1CCC" w:rsidRDefault="00CC1CCC" w:rsidP="00CC1CCC">
      <w:pPr>
        <w:jc w:val="both"/>
        <w:rPr>
          <w:lang w:val="ru-RU" w:eastAsia="ru-RU"/>
        </w:rPr>
      </w:pPr>
      <w:r w:rsidRPr="00CC1CCC">
        <w:rPr>
          <w:lang w:val="ru-RU" w:eastAsia="ru-RU"/>
        </w:rPr>
        <w:t>Прекрасно понимая, что на одной только рекламе им не существовать вечно, руководство</w:t>
      </w:r>
      <w:r w:rsidRPr="0048092F">
        <w:rPr>
          <w:lang w:eastAsia="ru-RU"/>
        </w:rPr>
        <w:t> </w:t>
      </w:r>
      <w:r w:rsidRPr="0048092F">
        <w:rPr>
          <w:b/>
          <w:bCs/>
          <w:lang w:eastAsia="ru-RU"/>
        </w:rPr>
        <w:t>Google</w:t>
      </w:r>
      <w:r w:rsidRPr="0048092F">
        <w:rPr>
          <w:lang w:eastAsia="ru-RU"/>
        </w:rPr>
        <w:t> </w:t>
      </w:r>
      <w:r w:rsidRPr="00CC1CCC">
        <w:rPr>
          <w:lang w:val="ru-RU" w:eastAsia="ru-RU"/>
        </w:rPr>
        <w:t>постоянно ищет новые интересные идеи. Памятуя о собственных начинаниях, Сергей и Лари охотно меценатствуют, вкладывая деньги во многие любопытные проекты. Так, благодаря их участию появилась компания по производству спортивных электромобилей</w:t>
      </w:r>
      <w:r w:rsidRPr="0048092F">
        <w:rPr>
          <w:lang w:eastAsia="ru-RU"/>
        </w:rPr>
        <w:t> </w:t>
      </w:r>
      <w:hyperlink r:id="rId112" w:history="1">
        <w:r w:rsidRPr="0048092F">
          <w:rPr>
            <w:b/>
            <w:bCs/>
            <w:bdr w:val="none" w:sz="0" w:space="0" w:color="auto" w:frame="1"/>
            <w:lang w:eastAsia="ru-RU"/>
          </w:rPr>
          <w:t>Tesla</w:t>
        </w:r>
        <w:r w:rsidRPr="00CC1CCC">
          <w:rPr>
            <w:b/>
            <w:bCs/>
            <w:bdr w:val="none" w:sz="0" w:space="0" w:color="auto" w:frame="1"/>
            <w:lang w:val="ru-RU" w:eastAsia="ru-RU"/>
          </w:rPr>
          <w:t xml:space="preserve"> </w:t>
        </w:r>
        <w:r w:rsidRPr="0048092F">
          <w:rPr>
            <w:b/>
            <w:bCs/>
            <w:bdr w:val="none" w:sz="0" w:space="0" w:color="auto" w:frame="1"/>
            <w:lang w:eastAsia="ru-RU"/>
          </w:rPr>
          <w:t>Motors</w:t>
        </w:r>
      </w:hyperlink>
      <w:r w:rsidRPr="00CC1CCC">
        <w:rPr>
          <w:lang w:val="ru-RU" w:eastAsia="ru-RU"/>
        </w:rPr>
        <w:t>. Сотрудничество с</w:t>
      </w:r>
      <w:r w:rsidRPr="0048092F">
        <w:rPr>
          <w:lang w:eastAsia="ru-RU"/>
        </w:rPr>
        <w:t> </w:t>
      </w:r>
      <w:hyperlink r:id="rId113" w:history="1">
        <w:r w:rsidRPr="0048092F">
          <w:rPr>
            <w:b/>
            <w:bCs/>
            <w:bdr w:val="none" w:sz="0" w:space="0" w:color="auto" w:frame="1"/>
            <w:lang w:eastAsia="ru-RU"/>
          </w:rPr>
          <w:t>HTC</w:t>
        </w:r>
      </w:hyperlink>
      <w:r w:rsidRPr="0048092F">
        <w:rPr>
          <w:lang w:eastAsia="ru-RU"/>
        </w:rPr>
        <w:t> </w:t>
      </w:r>
      <w:r w:rsidRPr="00CC1CCC">
        <w:rPr>
          <w:lang w:val="ru-RU" w:eastAsia="ru-RU"/>
        </w:rPr>
        <w:t>принесло плоды в виде</w:t>
      </w:r>
      <w:r w:rsidRPr="0048092F">
        <w:rPr>
          <w:lang w:eastAsia="ru-RU"/>
        </w:rPr>
        <w:t> </w:t>
      </w:r>
      <w:r w:rsidRPr="0048092F">
        <w:rPr>
          <w:b/>
          <w:bCs/>
          <w:lang w:eastAsia="ru-RU"/>
        </w:rPr>
        <w:t>Nexus</w:t>
      </w:r>
      <w:r w:rsidRPr="00CC1CCC">
        <w:rPr>
          <w:b/>
          <w:bCs/>
          <w:lang w:val="ru-RU" w:eastAsia="ru-RU"/>
        </w:rPr>
        <w:t xml:space="preserve"> </w:t>
      </w:r>
      <w:r w:rsidRPr="0048092F">
        <w:rPr>
          <w:b/>
          <w:bCs/>
          <w:lang w:eastAsia="ru-RU"/>
        </w:rPr>
        <w:t>One</w:t>
      </w:r>
      <w:r w:rsidRPr="0048092F">
        <w:rPr>
          <w:lang w:eastAsia="ru-RU"/>
        </w:rPr>
        <w:t> </w:t>
      </w:r>
      <w:r w:rsidRPr="00CC1CCC">
        <w:rPr>
          <w:lang w:val="ru-RU" w:eastAsia="ru-RU"/>
        </w:rPr>
        <w:t>– первого смартфона под брендом</w:t>
      </w:r>
      <w:r w:rsidRPr="0048092F">
        <w:rPr>
          <w:lang w:eastAsia="ru-RU"/>
        </w:rPr>
        <w:t> </w:t>
      </w:r>
      <w:r w:rsidRPr="0048092F">
        <w:rPr>
          <w:b/>
          <w:bCs/>
          <w:lang w:eastAsia="ru-RU"/>
        </w:rPr>
        <w:t>Google</w:t>
      </w:r>
      <w:r w:rsidRPr="00CC1CCC">
        <w:rPr>
          <w:lang w:val="ru-RU" w:eastAsia="ru-RU"/>
        </w:rPr>
        <w:t>, работающего, естественно, под</w:t>
      </w:r>
      <w:r w:rsidRPr="0048092F">
        <w:rPr>
          <w:lang w:eastAsia="ru-RU"/>
        </w:rPr>
        <w:t> </w:t>
      </w:r>
      <w:r w:rsidRPr="0048092F">
        <w:rPr>
          <w:b/>
          <w:bCs/>
          <w:lang w:eastAsia="ru-RU"/>
        </w:rPr>
        <w:t>Android</w:t>
      </w:r>
      <w:r w:rsidRPr="00CC1CCC">
        <w:rPr>
          <w:lang w:val="ru-RU" w:eastAsia="ru-RU"/>
        </w:rPr>
        <w:t>. Нельзя не упомянуть про постоянные научные и медицинские исследования, а также космические программы, субсидируемые щедрой рукой</w:t>
      </w:r>
      <w:r w:rsidRPr="0048092F">
        <w:rPr>
          <w:lang w:eastAsia="ru-RU"/>
        </w:rPr>
        <w:t> </w:t>
      </w:r>
      <w:r w:rsidRPr="0048092F">
        <w:rPr>
          <w:b/>
          <w:bCs/>
          <w:lang w:eastAsia="ru-RU"/>
        </w:rPr>
        <w:t>Google</w:t>
      </w:r>
      <w:r w:rsidRPr="00CC1CCC">
        <w:rPr>
          <w:lang w:val="ru-RU" w:eastAsia="ru-RU"/>
        </w:rPr>
        <w:t>. И так далее и тому подобное.</w:t>
      </w:r>
    </w:p>
    <w:p w:rsidR="00CC1CCC" w:rsidRPr="00CC1CCC" w:rsidRDefault="00CC1CCC" w:rsidP="00CC1CCC">
      <w:pPr>
        <w:jc w:val="both"/>
        <w:rPr>
          <w:lang w:val="ru-RU" w:eastAsia="ru-RU"/>
        </w:rPr>
      </w:pPr>
      <w:r w:rsidRPr="00CC1CCC">
        <w:rPr>
          <w:lang w:val="ru-RU" w:eastAsia="ru-RU"/>
        </w:rPr>
        <w:t>Говоря про</w:t>
      </w:r>
      <w:r w:rsidRPr="0048092F">
        <w:rPr>
          <w:lang w:eastAsia="ru-RU"/>
        </w:rPr>
        <w:t> </w:t>
      </w:r>
      <w:r w:rsidRPr="0048092F">
        <w:rPr>
          <w:b/>
          <w:bCs/>
          <w:lang w:eastAsia="ru-RU"/>
        </w:rPr>
        <w:t>Google</w:t>
      </w:r>
      <w:r w:rsidRPr="0048092F">
        <w:rPr>
          <w:lang w:eastAsia="ru-RU"/>
        </w:rPr>
        <w:t> </w:t>
      </w:r>
      <w:r w:rsidRPr="00CC1CCC">
        <w:rPr>
          <w:lang w:val="ru-RU" w:eastAsia="ru-RU"/>
        </w:rPr>
        <w:t>нельзя не упомянуть и еще одну очень важную деталь. Этот бренд вызывает у большинства людей позитивные ассоциации. К примеру, от</w:t>
      </w:r>
      <w:r w:rsidRPr="0048092F">
        <w:rPr>
          <w:lang w:eastAsia="ru-RU"/>
        </w:rPr>
        <w:t> </w:t>
      </w:r>
      <w:hyperlink r:id="rId114" w:history="1">
        <w:r w:rsidRPr="0048092F">
          <w:rPr>
            <w:b/>
            <w:bCs/>
            <w:bdr w:val="none" w:sz="0" w:space="0" w:color="auto" w:frame="1"/>
            <w:lang w:eastAsia="ru-RU"/>
          </w:rPr>
          <w:t>IBM</w:t>
        </w:r>
      </w:hyperlink>
      <w:r w:rsidRPr="0048092F">
        <w:rPr>
          <w:lang w:eastAsia="ru-RU"/>
        </w:rPr>
        <w:t> </w:t>
      </w:r>
      <w:r w:rsidRPr="00CC1CCC">
        <w:rPr>
          <w:lang w:val="ru-RU" w:eastAsia="ru-RU"/>
        </w:rPr>
        <w:t>веет чем то анахроническим, присыпанным пылью (хотя на самом деле это одна из самых инновационных компаний);</w:t>
      </w:r>
      <w:r w:rsidRPr="0048092F">
        <w:rPr>
          <w:lang w:eastAsia="ru-RU"/>
        </w:rPr>
        <w:t> </w:t>
      </w:r>
      <w:hyperlink r:id="rId115" w:history="1">
        <w:r w:rsidRPr="0048092F">
          <w:rPr>
            <w:b/>
            <w:bCs/>
            <w:bdr w:val="none" w:sz="0" w:space="0" w:color="auto" w:frame="1"/>
            <w:lang w:eastAsia="ru-RU"/>
          </w:rPr>
          <w:t>Microsoft</w:t>
        </w:r>
      </w:hyperlink>
      <w:r w:rsidRPr="0048092F">
        <w:rPr>
          <w:lang w:eastAsia="ru-RU"/>
        </w:rPr>
        <w:t> </w:t>
      </w:r>
      <w:r w:rsidRPr="00CC1CCC">
        <w:rPr>
          <w:lang w:val="ru-RU" w:eastAsia="ru-RU"/>
        </w:rPr>
        <w:t>многие основательно не любят, хотя и сами не могут толком объяснить почему. А вот</w:t>
      </w:r>
      <w:r w:rsidRPr="0048092F">
        <w:rPr>
          <w:lang w:eastAsia="ru-RU"/>
        </w:rPr>
        <w:t> </w:t>
      </w:r>
      <w:r w:rsidRPr="0048092F">
        <w:rPr>
          <w:b/>
          <w:bCs/>
          <w:lang w:eastAsia="ru-RU"/>
        </w:rPr>
        <w:t>Google</w:t>
      </w:r>
      <w:r w:rsidRPr="0048092F">
        <w:rPr>
          <w:lang w:eastAsia="ru-RU"/>
        </w:rPr>
        <w:t> </w:t>
      </w:r>
      <w:r w:rsidRPr="00CC1CCC">
        <w:rPr>
          <w:lang w:val="ru-RU" w:eastAsia="ru-RU"/>
        </w:rPr>
        <w:t>воспринимают благосклонно. Повсеместно люди с восторгом, будто очевидцы, рассказывают не раз слышанные истории о том, какие замечательные условия в офисе компании, про великолепные обеды для сотрудников (обхаянные известным дизайнером Артемием Лебедевым), про ненормированные рабочие дни… Судебные же нападки со стороны различных личностей, слишком ревностно относящихся к авторским правам, единогласно осуждаются большинством. Все это помогает в деле укрепления светлого образа среди общественных масс. А это очень и очень важно. Компания может смотреть в будущее с оптимизмом.</w:t>
      </w:r>
    </w:p>
    <w:p w:rsidR="00CC1CCC" w:rsidRPr="00D008EE" w:rsidRDefault="00CC1CCC" w:rsidP="00CC1CCC">
      <w:pPr>
        <w:jc w:val="both"/>
        <w:rPr>
          <w:lang w:val="ru-RU" w:eastAsia="ru-RU"/>
        </w:rPr>
      </w:pPr>
      <w:r w:rsidRPr="00CC1CCC">
        <w:rPr>
          <w:lang w:val="ru-RU" w:eastAsia="ru-RU"/>
        </w:rPr>
        <w:t>Август 2011 ознаменовался довольно неожиданным приобретением —</w:t>
      </w:r>
      <w:r w:rsidRPr="0048092F">
        <w:rPr>
          <w:lang w:eastAsia="ru-RU"/>
        </w:rPr>
        <w:t> </w:t>
      </w:r>
      <w:hyperlink r:id="rId116" w:history="1">
        <w:r w:rsidRPr="00CC1CCC">
          <w:rPr>
            <w:bdr w:val="none" w:sz="0" w:space="0" w:color="auto" w:frame="1"/>
            <w:lang w:val="ru-RU" w:eastAsia="ru-RU"/>
          </w:rPr>
          <w:t>была поглощена</w:t>
        </w:r>
      </w:hyperlink>
      <w:r w:rsidRPr="00C70AA4">
        <w:rPr>
          <w:bdr w:val="none" w:sz="0" w:space="0" w:color="auto" w:frame="1"/>
          <w:lang w:val="ru-RU" w:eastAsia="ru-RU"/>
        </w:rPr>
        <w:t xml:space="preserve"> </w:t>
      </w:r>
      <w:r w:rsidRPr="00CC1CCC">
        <w:rPr>
          <w:lang w:val="ru-RU" w:eastAsia="ru-RU"/>
        </w:rPr>
        <w:t>компания</w:t>
      </w:r>
      <w:r w:rsidRPr="0048092F">
        <w:rPr>
          <w:lang w:eastAsia="ru-RU"/>
        </w:rPr>
        <w:t> </w:t>
      </w:r>
      <w:r w:rsidRPr="0048092F">
        <w:rPr>
          <w:b/>
          <w:bCs/>
          <w:lang w:eastAsia="ru-RU"/>
        </w:rPr>
        <w:t>Motorola</w:t>
      </w:r>
      <w:r w:rsidRPr="00CC1CCC">
        <w:rPr>
          <w:b/>
          <w:bCs/>
          <w:lang w:val="ru-RU" w:eastAsia="ru-RU"/>
        </w:rPr>
        <w:t xml:space="preserve"> </w:t>
      </w:r>
      <w:r w:rsidRPr="0048092F">
        <w:rPr>
          <w:b/>
          <w:bCs/>
          <w:lang w:eastAsia="ru-RU"/>
        </w:rPr>
        <w:t>Mobility</w:t>
      </w:r>
      <w:r w:rsidRPr="0048092F">
        <w:rPr>
          <w:lang w:eastAsia="ru-RU"/>
        </w:rPr>
        <w:t> </w:t>
      </w:r>
      <w:r w:rsidRPr="00CC1CCC">
        <w:rPr>
          <w:lang w:val="ru-RU" w:eastAsia="ru-RU"/>
        </w:rPr>
        <w:t>(бывшее подразделение</w:t>
      </w:r>
      <w:r w:rsidRPr="0048092F">
        <w:rPr>
          <w:lang w:eastAsia="ru-RU"/>
        </w:rPr>
        <w:t> </w:t>
      </w:r>
      <w:hyperlink r:id="rId117" w:history="1">
        <w:r w:rsidRPr="0048092F">
          <w:rPr>
            <w:b/>
            <w:bCs/>
            <w:bdr w:val="none" w:sz="0" w:space="0" w:color="auto" w:frame="1"/>
            <w:lang w:eastAsia="ru-RU"/>
          </w:rPr>
          <w:t>Motorola</w:t>
        </w:r>
      </w:hyperlink>
      <w:r w:rsidRPr="00CC1CCC">
        <w:rPr>
          <w:lang w:val="ru-RU" w:eastAsia="ru-RU"/>
        </w:rPr>
        <w:t xml:space="preserve">). Благодаря этому </w:t>
      </w:r>
      <w:r w:rsidRPr="0048092F">
        <w:rPr>
          <w:b/>
          <w:bCs/>
          <w:lang w:eastAsia="ru-RU"/>
        </w:rPr>
        <w:t>Google</w:t>
      </w:r>
      <w:r w:rsidRPr="0048092F">
        <w:rPr>
          <w:lang w:eastAsia="ru-RU"/>
        </w:rPr>
        <w:t> </w:t>
      </w:r>
      <w:r w:rsidRPr="00CC1CCC">
        <w:rPr>
          <w:lang w:val="ru-RU" w:eastAsia="ru-RU"/>
        </w:rPr>
        <w:t xml:space="preserve">получил производственные мощности для экспериментов со смартфонами. </w:t>
      </w:r>
      <w:r w:rsidRPr="00D008EE">
        <w:rPr>
          <w:lang w:val="ru-RU" w:eastAsia="ru-RU"/>
        </w:rPr>
        <w:t xml:space="preserve">Впрочем, в итоге бренд </w:t>
      </w:r>
      <w:r w:rsidRPr="0048092F">
        <w:rPr>
          <w:lang w:eastAsia="ru-RU"/>
        </w:rPr>
        <w:t>Motorola</w:t>
      </w:r>
      <w:r w:rsidRPr="00D008EE">
        <w:rPr>
          <w:lang w:val="ru-RU" w:eastAsia="ru-RU"/>
        </w:rPr>
        <w:t xml:space="preserve"> достался китайскому производителю электроники </w:t>
      </w:r>
      <w:hyperlink r:id="rId118" w:history="1">
        <w:r w:rsidRPr="0048092F">
          <w:rPr>
            <w:b/>
            <w:bCs/>
            <w:bdr w:val="none" w:sz="0" w:space="0" w:color="auto" w:frame="1"/>
            <w:lang w:eastAsia="ru-RU"/>
          </w:rPr>
          <w:t>Lenovo</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Частью холдинга</w:t>
      </w:r>
      <w:r w:rsidRPr="0048092F">
        <w:rPr>
          <w:lang w:eastAsia="ru-RU"/>
        </w:rPr>
        <w:t> Alphabet</w:t>
      </w:r>
      <w:r w:rsidRPr="00D008EE">
        <w:rPr>
          <w:lang w:val="ru-RU" w:eastAsia="ru-RU"/>
        </w:rPr>
        <w:t xml:space="preserve"> </w:t>
      </w:r>
      <w:r w:rsidRPr="0048092F">
        <w:rPr>
          <w:lang w:eastAsia="ru-RU"/>
        </w:rPr>
        <w:t>Inc</w:t>
      </w:r>
      <w:r w:rsidRPr="00D008EE">
        <w:rPr>
          <w:lang w:val="ru-RU" w:eastAsia="ru-RU"/>
        </w:rPr>
        <w:t xml:space="preserve">. компания </w:t>
      </w:r>
      <w:r w:rsidRPr="0048092F">
        <w:rPr>
          <w:lang w:eastAsia="ru-RU"/>
        </w:rPr>
        <w:t>Google</w:t>
      </w:r>
      <w:r w:rsidRPr="00D008EE">
        <w:rPr>
          <w:lang w:val="ru-RU" w:eastAsia="ru-RU"/>
        </w:rPr>
        <w:t xml:space="preserve"> стала в августе 2015 года. Сделано это было для упрощения управления структурой, которая к тому времени очень сильно разрослась.</w:t>
      </w:r>
    </w:p>
    <w:p w:rsidR="00CC1CCC" w:rsidRPr="0048092F" w:rsidRDefault="00CC1CCC" w:rsidP="00CC1CCC">
      <w:pPr>
        <w:jc w:val="both"/>
        <w:rPr>
          <w:lang w:eastAsia="ru-RU"/>
        </w:rPr>
      </w:pPr>
      <w:r w:rsidRPr="00D008EE">
        <w:rPr>
          <w:lang w:val="ru-RU" w:eastAsia="ru-RU"/>
        </w:rPr>
        <w:lastRenderedPageBreak/>
        <w:t>Штаб-квартира</w:t>
      </w:r>
      <w:r w:rsidRPr="0048092F">
        <w:rPr>
          <w:lang w:eastAsia="ru-RU"/>
        </w:rPr>
        <w:t> </w:t>
      </w:r>
      <w:r w:rsidRPr="0048092F">
        <w:rPr>
          <w:b/>
          <w:bCs/>
          <w:lang w:eastAsia="ru-RU"/>
        </w:rPr>
        <w:t>Google</w:t>
      </w:r>
      <w:r w:rsidRPr="00D008EE">
        <w:rPr>
          <w:b/>
          <w:bCs/>
          <w:lang w:val="ru-RU" w:eastAsia="ru-RU"/>
        </w:rPr>
        <w:t xml:space="preserve"> </w:t>
      </w:r>
      <w:r w:rsidRPr="0048092F">
        <w:rPr>
          <w:b/>
          <w:bCs/>
          <w:lang w:eastAsia="ru-RU"/>
        </w:rPr>
        <w:t>Inc</w:t>
      </w:r>
      <w:r w:rsidRPr="00D008EE">
        <w:rPr>
          <w:b/>
          <w:bCs/>
          <w:lang w:val="ru-RU" w:eastAsia="ru-RU"/>
        </w:rPr>
        <w:t>.</w:t>
      </w:r>
      <w:r w:rsidRPr="0048092F">
        <w:rPr>
          <w:lang w:eastAsia="ru-RU"/>
        </w:rPr>
        <w:t> </w:t>
      </w:r>
      <w:r w:rsidRPr="00D008EE">
        <w:rPr>
          <w:lang w:val="ru-RU" w:eastAsia="ru-RU"/>
        </w:rPr>
        <w:t>находится в Маунтин-Вью, Калифорния, США (</w:t>
      </w:r>
      <w:r w:rsidRPr="0048092F">
        <w:rPr>
          <w:lang w:eastAsia="ru-RU"/>
        </w:rPr>
        <w:t>Mountain</w:t>
      </w:r>
      <w:r w:rsidRPr="00D008EE">
        <w:rPr>
          <w:lang w:val="ru-RU" w:eastAsia="ru-RU"/>
        </w:rPr>
        <w:t xml:space="preserve"> </w:t>
      </w:r>
      <w:r w:rsidRPr="0048092F">
        <w:rPr>
          <w:lang w:eastAsia="ru-RU"/>
        </w:rPr>
        <w:t>View</w:t>
      </w:r>
      <w:r w:rsidRPr="00D008EE">
        <w:rPr>
          <w:lang w:val="ru-RU" w:eastAsia="ru-RU"/>
        </w:rPr>
        <w:t xml:space="preserve">, </w:t>
      </w:r>
      <w:r w:rsidRPr="0048092F">
        <w:rPr>
          <w:lang w:eastAsia="ru-RU"/>
        </w:rPr>
        <w:t>CA</w:t>
      </w:r>
      <w:r w:rsidRPr="00D008EE">
        <w:rPr>
          <w:lang w:val="ru-RU" w:eastAsia="ru-RU"/>
        </w:rPr>
        <w:t xml:space="preserve">, </w:t>
      </w:r>
      <w:r w:rsidRPr="0048092F">
        <w:rPr>
          <w:lang w:eastAsia="ru-RU"/>
        </w:rPr>
        <w:t>USA</w:t>
      </w:r>
      <w:r w:rsidRPr="00D008EE">
        <w:rPr>
          <w:lang w:val="ru-RU" w:eastAsia="ru-RU"/>
        </w:rPr>
        <w:t xml:space="preserve">). </w:t>
      </w:r>
      <w:r w:rsidRPr="0048092F">
        <w:rPr>
          <w:lang w:eastAsia="ru-RU"/>
        </w:rPr>
        <w:t>Представительства находятся в различных странах по всему миру.</w:t>
      </w:r>
    </w:p>
    <w:p w:rsidR="00CC1CCC" w:rsidRPr="0048092F" w:rsidRDefault="00CC1CCC" w:rsidP="00CC1CCC">
      <w:r w:rsidRPr="0048092F">
        <w:rPr>
          <w:noProof/>
        </w:rPr>
        <w:drawing>
          <wp:inline distT="0" distB="0" distL="0" distR="0" wp14:anchorId="71D9C98B" wp14:editId="4B15C5EB">
            <wp:extent cx="5267325" cy="14668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1D569BEB" wp14:editId="1EA84E28">
            <wp:extent cx="1912403" cy="647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7141" cy="64930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39CB0875" wp14:editId="3D10459F">
            <wp:extent cx="5610225" cy="46386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rsidR="00CC1CCC" w:rsidRPr="00D008EE" w:rsidRDefault="00CC1CCC" w:rsidP="00CC1CCC">
      <w:pPr>
        <w:pStyle w:val="NoSpacing"/>
        <w:jc w:val="both"/>
        <w:rPr>
          <w:lang w:val="ru-RU"/>
        </w:rPr>
      </w:pPr>
      <w:r w:rsidRPr="00D008EE">
        <w:rPr>
          <w:lang w:val="ru-RU"/>
        </w:rPr>
        <w:t>Соответственно на 2015 год: 2-ое место среди лучших мировых брендов, 40-ое место среди больших компаний США, 2-ое среди дорогих брендов мира.</w:t>
      </w:r>
    </w:p>
    <w:p w:rsidR="00CC1CCC" w:rsidRPr="00D008EE" w:rsidRDefault="00CC1CCC" w:rsidP="00CC1CCC">
      <w:pPr>
        <w:pStyle w:val="Heading3"/>
        <w:jc w:val="both"/>
        <w:rPr>
          <w:lang w:val="ru-RU"/>
        </w:rPr>
      </w:pPr>
      <w:bookmarkStart w:id="160" w:name="_Toc438377425"/>
      <w:r w:rsidRPr="0048092F">
        <w:lastRenderedPageBreak/>
        <w:t>Panasonic</w:t>
      </w:r>
      <w:bookmarkEnd w:id="160"/>
    </w:p>
    <w:p w:rsidR="00CC1CCC" w:rsidRPr="00C70AA4" w:rsidRDefault="00CC1CCC" w:rsidP="00CC1CCC">
      <w:pPr>
        <w:jc w:val="both"/>
        <w:rPr>
          <w:rFonts w:ascii="Arial" w:eastAsia="Times New Roman" w:hAnsi="Arial" w:cs="Arial"/>
          <w:sz w:val="21"/>
          <w:szCs w:val="21"/>
          <w:lang w:val="ru-RU" w:eastAsia="ru-RU"/>
        </w:rPr>
      </w:pPr>
      <w:r w:rsidRPr="00D008EE">
        <w:rPr>
          <w:lang w:val="ru-RU"/>
        </w:rPr>
        <w:t>Оборот на 2015 год: $64 миллиардов</w:t>
      </w:r>
      <w:r w:rsidRPr="00C70AA4">
        <w:rPr>
          <w:lang w:val="ru-RU"/>
        </w:rPr>
        <w:t>.</w:t>
      </w:r>
    </w:p>
    <w:p w:rsidR="00CC1CCC" w:rsidRPr="00D008EE" w:rsidRDefault="00CC1CCC" w:rsidP="00CC1CCC">
      <w:pPr>
        <w:jc w:val="both"/>
        <w:rPr>
          <w:lang w:val="ru-RU" w:eastAsia="ru-RU"/>
        </w:rPr>
      </w:pPr>
      <w:r w:rsidRPr="00D008EE">
        <w:rPr>
          <w:lang w:val="ru-RU" w:eastAsia="ru-RU"/>
        </w:rPr>
        <w:t xml:space="preserve">Сегодня под брендом </w:t>
      </w:r>
      <w:r w:rsidRPr="0048092F">
        <w:rPr>
          <w:lang w:eastAsia="ru-RU"/>
        </w:rPr>
        <w:t>Panasonic</w:t>
      </w:r>
      <w:r w:rsidRPr="00D008EE">
        <w:rPr>
          <w:lang w:val="ru-RU" w:eastAsia="ru-RU"/>
        </w:rPr>
        <w:t xml:space="preserve"> выпускаются самые разные товары электроники и бытовой техники – от тостеров до фотоаппаратов (под брендом</w:t>
      </w:r>
      <w:r w:rsidRPr="0048092F">
        <w:rPr>
          <w:lang w:eastAsia="ru-RU"/>
        </w:rPr>
        <w:t> </w:t>
      </w:r>
      <w:hyperlink r:id="rId122" w:history="1">
        <w:r w:rsidRPr="0048092F">
          <w:rPr>
            <w:bdr w:val="none" w:sz="0" w:space="0" w:color="auto" w:frame="1"/>
            <w:lang w:eastAsia="ru-RU"/>
          </w:rPr>
          <w:t>Lumix</w:t>
        </w:r>
      </w:hyperlink>
      <w:r w:rsidRPr="00D008EE">
        <w:rPr>
          <w:lang w:val="ru-RU" w:eastAsia="ru-RU"/>
        </w:rPr>
        <w:t>). Компания уже давно вошла в десятку лидеров мирового производства электротехники и сдавать свои позиции ни в коем случае не намерена. Однако такой успех был далеко не всегда.</w:t>
      </w:r>
    </w:p>
    <w:p w:rsidR="00CC1CCC" w:rsidRPr="00D008EE" w:rsidRDefault="00CC1CCC" w:rsidP="00CC1CCC">
      <w:pPr>
        <w:jc w:val="both"/>
        <w:rPr>
          <w:lang w:val="ru-RU" w:eastAsia="ru-RU"/>
        </w:rPr>
      </w:pPr>
      <w:r w:rsidRPr="00D008EE">
        <w:rPr>
          <w:lang w:val="ru-RU" w:eastAsia="ru-RU"/>
        </w:rPr>
        <w:t xml:space="preserve">Если спустимся к истокам, то обнаружим, что основателем и идейным вдохновителем компании стал японский бизнесмен Коносукэ Мацущита, В 1917 году 24-летний Коносукэ, проработав более 7 лет на компанию </w:t>
      </w:r>
      <w:r w:rsidRPr="0048092F">
        <w:rPr>
          <w:lang w:eastAsia="ru-RU"/>
        </w:rPr>
        <w:t>Osaka</w:t>
      </w:r>
      <w:r w:rsidRPr="00D008EE">
        <w:rPr>
          <w:lang w:val="ru-RU" w:eastAsia="ru-RU"/>
        </w:rPr>
        <w:t xml:space="preserve"> </w:t>
      </w:r>
      <w:r w:rsidRPr="0048092F">
        <w:rPr>
          <w:lang w:eastAsia="ru-RU"/>
        </w:rPr>
        <w:t>Light</w:t>
      </w:r>
      <w:r w:rsidRPr="00D008EE">
        <w:rPr>
          <w:lang w:val="ru-RU" w:eastAsia="ru-RU"/>
        </w:rPr>
        <w:t>, принимает решение начать свое собственное предпринимательство. Для него, выходца из разорившейся семьи, это был единственный выход покончить, в конце концов, с бедностью.</w:t>
      </w:r>
    </w:p>
    <w:p w:rsidR="00CC1CCC" w:rsidRPr="00D008EE" w:rsidRDefault="00CC1CCC" w:rsidP="00CC1CCC">
      <w:pPr>
        <w:jc w:val="both"/>
        <w:rPr>
          <w:lang w:val="ru-RU" w:eastAsia="ru-RU"/>
        </w:rPr>
      </w:pPr>
      <w:r w:rsidRPr="00D008EE">
        <w:rPr>
          <w:lang w:val="ru-RU" w:eastAsia="ru-RU"/>
        </w:rPr>
        <w:t xml:space="preserve">В небольшой арендуемой квартире Коносукэ вместе с женой начинают производство штепсельных вилок. Они трудятся по 18 часов в день, самостоятельно реализуя создаваемый ими товар – Коносукэ лично ходил от двери к двери, предлагая свою продукцию. А потому не удивительно, что молодые люди с готовностью берутся за совершенно любые заказы. Один из таких заказов и спас однажды их положение – перед Коносукэ была поставлена задача изготовить 1000 деталей для электровентиляторов. Качественная и своевременно выполненная работа принесла предпринимателю первую серьезную прибыль, которую он тут же направил на нужное дело. Так и была основана компания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которая впоследствии и превратится в хорошо известный нам </w:t>
      </w:r>
      <w:r w:rsidRPr="0048092F">
        <w:rPr>
          <w:lang w:eastAsia="ru-RU"/>
        </w:rPr>
        <w:t>Panasonic</w:t>
      </w:r>
      <w:r w:rsidRPr="00D008EE">
        <w:rPr>
          <w:lang w:val="ru-RU" w:eastAsia="ru-RU"/>
        </w:rPr>
        <w:t xml:space="preserve">. 1 октября 2008 года компания была официально переименована в </w:t>
      </w:r>
      <w:r w:rsidRPr="0048092F">
        <w:rPr>
          <w:lang w:eastAsia="ru-RU"/>
        </w:rPr>
        <w:t>Ltd</w:t>
      </w:r>
      <w:r w:rsidRPr="00D008EE">
        <w:rPr>
          <w:lang w:val="ru-RU" w:eastAsia="ru-RU"/>
        </w:rPr>
        <w:t xml:space="preserve">. </w:t>
      </w:r>
      <w:r w:rsidRPr="0048092F">
        <w:rPr>
          <w:lang w:eastAsia="ru-RU"/>
        </w:rPr>
        <w:t>Panasonic</w:t>
      </w:r>
      <w:r w:rsidRPr="00D008EE">
        <w:rPr>
          <w:lang w:val="ru-RU" w:eastAsia="ru-RU"/>
        </w:rPr>
        <w:t>, взяв название одной из своих самых известных торговых марок.</w:t>
      </w:r>
    </w:p>
    <w:p w:rsidR="00CC1CCC" w:rsidRPr="0048092F" w:rsidRDefault="00CC1CCC" w:rsidP="00CC1CCC">
      <w:pPr>
        <w:rPr>
          <w:lang w:eastAsia="ru-RU"/>
        </w:rPr>
      </w:pPr>
      <w:r w:rsidRPr="0048092F">
        <w:rPr>
          <w:noProof/>
        </w:rPr>
        <w:drawing>
          <wp:inline distT="0" distB="0" distL="0" distR="0" wp14:anchorId="344BCBCA" wp14:editId="5AD5D4DB">
            <wp:extent cx="3305175" cy="2381250"/>
            <wp:effectExtent l="0" t="0" r="9525" b="0"/>
            <wp:docPr id="39" name="Рисунок 39" descr="Электрический утюг, 1927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Электрический утюг, 1927 год"/>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Электрический утюг, 1927 год</w:t>
      </w:r>
    </w:p>
    <w:p w:rsidR="00CC1CCC" w:rsidRPr="00D008EE" w:rsidRDefault="00CC1CCC" w:rsidP="00CC1CCC">
      <w:pPr>
        <w:jc w:val="both"/>
        <w:rPr>
          <w:lang w:val="ru-RU" w:eastAsia="ru-RU"/>
        </w:rPr>
      </w:pPr>
      <w:r w:rsidRPr="00D008EE">
        <w:rPr>
          <w:lang w:val="ru-RU" w:eastAsia="ru-RU"/>
        </w:rPr>
        <w:t xml:space="preserve">Особенностью Коносукэ Мацущиты являлось то, что трудолюбивый японец никогда не останавливался на достигнутом, всегда продолжая искать дополнительные возможности и инновационные пути решения тех или других проблем. Так, прочитав однажды в популярном журнале про электрические фары для велосипедов, предприниматель загорелся идеей их выпускать. И хоть рынок поначалу и отнесся скептически к этой идее, Коносукэ все-равно запустил в продажу первую партию товара. Реакция не заставила себя долго ждать – велосипедный фонарь </w:t>
      </w:r>
      <w:r w:rsidRPr="00D008EE">
        <w:rPr>
          <w:lang w:val="ru-RU" w:eastAsia="ru-RU"/>
        </w:rPr>
        <w:lastRenderedPageBreak/>
        <w:t xml:space="preserve">приобрел настолько большую популярность, что люди приобретали его даже для освещения помещений. Коносукэ Мацущита тут же среагировал на это — и вскоре была выпущена первая в Японии домашняя электрическая настольная лампа, которая мгновенно вытеснила лампы керосиновые, которые использовались до этого. Вместе с электрической лампой в мир пришел и новый бренд – </w:t>
      </w:r>
      <w:r w:rsidRPr="0048092F">
        <w:rPr>
          <w:lang w:eastAsia="ru-RU"/>
        </w:rPr>
        <w:t>National</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Популярность продукции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была настолько велика, что уже к концу 20-х годов в распоряжении Коносукэ находилось восемь заводов, на которых тысячи рабочих трудились над производством самой разной продукции – электролампочек, фонарей, велосипедных фар, электронагревателей, утюгов и не только.</w:t>
      </w:r>
    </w:p>
    <w:p w:rsidR="00CC1CCC" w:rsidRPr="0048092F" w:rsidRDefault="00CC1CCC" w:rsidP="00CC1CCC">
      <w:pPr>
        <w:rPr>
          <w:lang w:eastAsia="ru-RU"/>
        </w:rPr>
      </w:pPr>
      <w:r w:rsidRPr="0048092F">
        <w:rPr>
          <w:noProof/>
        </w:rPr>
        <w:drawing>
          <wp:inline distT="0" distB="0" distL="0" distR="0" wp14:anchorId="5853B28B" wp14:editId="1DF5684C">
            <wp:extent cx="3305175" cy="2381250"/>
            <wp:effectExtent l="0" t="0" r="9525" b="0"/>
            <wp:docPr id="38" name="Рисунок 38" descr="Первый цветной телевизор K21-10, 1960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Первый цветной телевизор K21-10, 1960 год"/>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цветной телевизор </w:t>
      </w:r>
      <w:r w:rsidRPr="0048092F">
        <w:rPr>
          <w:lang w:eastAsia="ru-RU"/>
        </w:rPr>
        <w:t>K</w:t>
      </w:r>
      <w:r w:rsidRPr="00D008EE">
        <w:rPr>
          <w:lang w:val="ru-RU" w:eastAsia="ru-RU"/>
        </w:rPr>
        <w:t>21-10, 1960 год</w:t>
      </w:r>
    </w:p>
    <w:p w:rsidR="00CC1CCC" w:rsidRPr="00D008EE" w:rsidRDefault="00CC1CCC" w:rsidP="00CC1CCC">
      <w:pPr>
        <w:jc w:val="both"/>
        <w:rPr>
          <w:lang w:val="ru-RU" w:eastAsia="ru-RU"/>
        </w:rPr>
      </w:pPr>
      <w:r w:rsidRPr="00D008EE">
        <w:rPr>
          <w:lang w:val="ru-RU" w:eastAsia="ru-RU"/>
        </w:rPr>
        <w:t>В 1932 году Коносукэ Мацущита официально сформулировал цель компании — «Наше дело было поручено нам обществом. Вот почему мы должны направлять и развивать нашу компанию так, чтобы помогать тем самым развиваться и обществу, способствуя улучшению жизни людей». Видимо, именно этот подход и позволили фабрикам Мацущиты столь удачно пережить и Великую Депрессию, и годы Второй Мировой Войны. Одной их причин, почему компания выжила там, где другие корпорации прекращали свое существование, стала забота Коносукэ о работниках. «Бизнес – это люди», говорил он. И именно этот слоган не раз помогал ему оставаться на плаву даже в самые нелегкие времена.</w:t>
      </w:r>
    </w:p>
    <w:p w:rsidR="00CC1CCC" w:rsidRPr="00D008EE" w:rsidRDefault="00CC1CCC" w:rsidP="00CC1CCC">
      <w:pPr>
        <w:jc w:val="both"/>
        <w:rPr>
          <w:lang w:val="ru-RU" w:eastAsia="ru-RU"/>
        </w:rPr>
      </w:pPr>
      <w:r w:rsidRPr="00D008EE">
        <w:rPr>
          <w:lang w:val="ru-RU" w:eastAsia="ru-RU"/>
        </w:rPr>
        <w:t>Так, когда в 30-х годах Японию захлестнул экономический кризис, и другие компании были вынуждены сокращать количество своих сотрудников, Коносукэ Мацущита не уволил ни одного из рабочих. Он нашел совершенно другой выход из ситуации. Сократив вдвое рабочий день каждого из них, он предложил работникам самостоятельно заняться реализацией накопившейся на складах компании продукции. За восемь месяцев благодарные работяги распродали все залежи товара, и компания только выиграла.</w:t>
      </w:r>
    </w:p>
    <w:p w:rsidR="00CC1CCC" w:rsidRDefault="00CC1CCC" w:rsidP="00CC1CCC">
      <w:pPr>
        <w:rPr>
          <w:lang w:eastAsia="ru-RU"/>
        </w:rPr>
      </w:pPr>
      <w:r w:rsidRPr="0048092F">
        <w:rPr>
          <w:noProof/>
        </w:rPr>
        <w:lastRenderedPageBreak/>
        <w:drawing>
          <wp:inline distT="0" distB="0" distL="0" distR="0" wp14:anchorId="6AAEF15E" wp14:editId="546E811C">
            <wp:extent cx="1876425" cy="2081912"/>
            <wp:effectExtent l="0" t="0" r="0" b="0"/>
            <wp:docPr id="37" name="Рисунок 37" descr="Первый CD-плеер SL-P10, 1982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Первый CD-плеер SL-P10, 1982 год"/>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99255" cy="2107242"/>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w:t>
      </w:r>
      <w:r w:rsidRPr="0048092F">
        <w:rPr>
          <w:lang w:eastAsia="ru-RU"/>
        </w:rPr>
        <w:t>CD</w:t>
      </w:r>
      <w:r w:rsidRPr="00D008EE">
        <w:rPr>
          <w:lang w:val="ru-RU" w:eastAsia="ru-RU"/>
        </w:rPr>
        <w:t xml:space="preserve">-плеер </w:t>
      </w:r>
      <w:r w:rsidRPr="0048092F">
        <w:rPr>
          <w:lang w:eastAsia="ru-RU"/>
        </w:rPr>
        <w:t>SL</w:t>
      </w:r>
      <w:r w:rsidRPr="00D008EE">
        <w:rPr>
          <w:lang w:val="ru-RU" w:eastAsia="ru-RU"/>
        </w:rPr>
        <w:t>-</w:t>
      </w:r>
      <w:r w:rsidRPr="0048092F">
        <w:rPr>
          <w:lang w:eastAsia="ru-RU"/>
        </w:rPr>
        <w:t>P</w:t>
      </w:r>
      <w:r w:rsidRPr="00D008EE">
        <w:rPr>
          <w:lang w:val="ru-RU" w:eastAsia="ru-RU"/>
        </w:rPr>
        <w:t>10, 1982 год</w:t>
      </w:r>
    </w:p>
    <w:p w:rsidR="00CC1CCC" w:rsidRPr="00D008EE" w:rsidRDefault="00CC1CCC" w:rsidP="00CC1CCC">
      <w:pPr>
        <w:jc w:val="both"/>
        <w:rPr>
          <w:lang w:val="ru-RU" w:eastAsia="ru-RU"/>
        </w:rPr>
      </w:pPr>
      <w:r w:rsidRPr="00D008EE">
        <w:rPr>
          <w:lang w:val="ru-RU" w:eastAsia="ru-RU"/>
        </w:rPr>
        <w:t xml:space="preserve">Востребованность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росла с каждым днем. Более того – в начале 50-х годов ее основатель, наконец, принял решение о выводе компании на мировую арену. Первоначально предполагалось и за пределами Японских островов продавать ее продукцию все под той же маркой – </w:t>
      </w:r>
      <w:r w:rsidRPr="0048092F">
        <w:rPr>
          <w:lang w:eastAsia="ru-RU"/>
        </w:rPr>
        <w:t>National</w:t>
      </w:r>
      <w:r w:rsidRPr="00D008EE">
        <w:rPr>
          <w:lang w:val="ru-RU" w:eastAsia="ru-RU"/>
        </w:rPr>
        <w:t xml:space="preserve">. Но, как оказалось, такой бренд в США уже был зарегистрирован ранее. Необходимо было придумать нечто совершенно новое. А поскольку компания на тот момент предполагала делать ставку на аудиопродукцию, то и название родилось само по себе – </w:t>
      </w:r>
      <w:r w:rsidRPr="0048092F">
        <w:rPr>
          <w:lang w:eastAsia="ru-RU"/>
        </w:rPr>
        <w:t>Panasonic</w:t>
      </w:r>
      <w:r w:rsidRPr="00D008EE">
        <w:rPr>
          <w:lang w:val="ru-RU" w:eastAsia="ru-RU"/>
        </w:rPr>
        <w:t xml:space="preserve"> (это слово с древнегреческого переводится как «весь звук»). Позднее под этой маркой стала выпускаться практически вся продукция компании – от велосипедов до микроволновок. В 50-х годах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завоевала США, Мексику и Канаду, а в 1962 году дошла и до Европы. Бренд </w:t>
      </w:r>
      <w:r w:rsidRPr="0048092F">
        <w:rPr>
          <w:lang w:eastAsia="ru-RU"/>
        </w:rPr>
        <w:t>Panasonic</w:t>
      </w:r>
      <w:r w:rsidRPr="00D008EE">
        <w:rPr>
          <w:lang w:val="ru-RU" w:eastAsia="ru-RU"/>
        </w:rPr>
        <w:t xml:space="preserve"> стал настолько узнаваем, что даже электроника </w:t>
      </w:r>
      <w:r w:rsidRPr="0048092F">
        <w:rPr>
          <w:lang w:eastAsia="ru-RU"/>
        </w:rPr>
        <w:t>National</w:t>
      </w:r>
      <w:r w:rsidRPr="00D008EE">
        <w:rPr>
          <w:lang w:val="ru-RU" w:eastAsia="ru-RU"/>
        </w:rPr>
        <w:t>, предназначенная для внутреннего японского рынка, также была переименована.</w:t>
      </w:r>
    </w:p>
    <w:p w:rsidR="00CC1CCC" w:rsidRPr="00D008EE" w:rsidRDefault="00CC1CCC" w:rsidP="00CC1CCC">
      <w:pPr>
        <w:jc w:val="both"/>
        <w:rPr>
          <w:lang w:val="ru-RU" w:eastAsia="ru-RU"/>
        </w:rPr>
      </w:pPr>
      <w:r w:rsidRPr="00D008EE">
        <w:rPr>
          <w:lang w:val="ru-RU" w:eastAsia="ru-RU"/>
        </w:rPr>
        <w:t xml:space="preserve">Что касается логотипа </w:t>
      </w:r>
      <w:r w:rsidRPr="0048092F">
        <w:rPr>
          <w:lang w:eastAsia="ru-RU"/>
        </w:rPr>
        <w:t>Panasonic</w:t>
      </w:r>
      <w:r w:rsidRPr="00D008EE">
        <w:rPr>
          <w:lang w:val="ru-RU" w:eastAsia="ru-RU"/>
        </w:rPr>
        <w:t>, то он появился в 1955 году и за все время своего существования менялся три раза. Поначалу слова “</w:t>
      </w:r>
      <w:r w:rsidRPr="0048092F">
        <w:rPr>
          <w:lang w:eastAsia="ru-RU"/>
        </w:rPr>
        <w:t>Pana</w:t>
      </w:r>
      <w:r w:rsidRPr="00D008EE">
        <w:rPr>
          <w:lang w:val="ru-RU" w:eastAsia="ru-RU"/>
        </w:rPr>
        <w:t>” и “</w:t>
      </w:r>
      <w:r w:rsidRPr="0048092F">
        <w:rPr>
          <w:lang w:eastAsia="ru-RU"/>
        </w:rPr>
        <w:t>Sonic</w:t>
      </w:r>
      <w:r w:rsidRPr="00D008EE">
        <w:rPr>
          <w:lang w:val="ru-RU" w:eastAsia="ru-RU"/>
        </w:rPr>
        <w:t xml:space="preserve">” писались с заглавных букв – </w:t>
      </w:r>
      <w:r w:rsidRPr="0048092F">
        <w:rPr>
          <w:lang w:eastAsia="ru-RU"/>
        </w:rPr>
        <w:t>PanaSonic</w:t>
      </w:r>
      <w:r w:rsidRPr="00D008EE">
        <w:rPr>
          <w:lang w:val="ru-RU" w:eastAsia="ru-RU"/>
        </w:rPr>
        <w:t>. В 1966-м они были вписаны в круг, который, в свою очередь, находился внутри большой буквы “</w:t>
      </w:r>
      <w:r w:rsidRPr="0048092F">
        <w:rPr>
          <w:lang w:eastAsia="ru-RU"/>
        </w:rPr>
        <w:t>N</w:t>
      </w:r>
      <w:r w:rsidRPr="00D008EE">
        <w:rPr>
          <w:lang w:val="ru-RU" w:eastAsia="ru-RU"/>
        </w:rPr>
        <w:t>”. И только в 1971-м была создана уже знакомая нам эмблема – простая надпись “</w:t>
      </w:r>
      <w:r w:rsidRPr="0048092F">
        <w:rPr>
          <w:lang w:eastAsia="ru-RU"/>
        </w:rPr>
        <w:t>Panasonic</w:t>
      </w:r>
      <w:r w:rsidRPr="00D008EE">
        <w:rPr>
          <w:lang w:val="ru-RU" w:eastAsia="ru-RU"/>
        </w:rPr>
        <w:t>” без дополнительных элементов.</w:t>
      </w:r>
    </w:p>
    <w:p w:rsidR="00CC1CCC" w:rsidRPr="0048092F" w:rsidRDefault="00CC1CCC" w:rsidP="00CC1CCC">
      <w:pPr>
        <w:rPr>
          <w:lang w:eastAsia="ru-RU"/>
        </w:rPr>
      </w:pPr>
      <w:r w:rsidRPr="0048092F">
        <w:rPr>
          <w:noProof/>
        </w:rPr>
        <w:drawing>
          <wp:inline distT="0" distB="0" distL="0" distR="0" wp14:anchorId="2E5BE078" wp14:editId="15BF3882">
            <wp:extent cx="3305175" cy="2381250"/>
            <wp:effectExtent l="0" t="0" r="9525" b="0"/>
            <wp:docPr id="36" name="Рисунок 36" descr="Первый DVD-плеер DVD-A300, 1996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Первый DVD-плеер DVD-A300, 1996 год"/>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lastRenderedPageBreak/>
        <w:t xml:space="preserve">Первый </w:t>
      </w:r>
      <w:r w:rsidRPr="0048092F">
        <w:rPr>
          <w:lang w:eastAsia="ru-RU"/>
        </w:rPr>
        <w:t>DVD</w:t>
      </w:r>
      <w:r w:rsidRPr="00D008EE">
        <w:rPr>
          <w:lang w:val="ru-RU" w:eastAsia="ru-RU"/>
        </w:rPr>
        <w:t xml:space="preserve">-плеер </w:t>
      </w:r>
      <w:r w:rsidRPr="0048092F">
        <w:rPr>
          <w:lang w:eastAsia="ru-RU"/>
        </w:rPr>
        <w:t>DVD</w:t>
      </w:r>
      <w:r w:rsidRPr="00D008EE">
        <w:rPr>
          <w:lang w:val="ru-RU" w:eastAsia="ru-RU"/>
        </w:rPr>
        <w:t>-</w:t>
      </w:r>
      <w:r w:rsidRPr="0048092F">
        <w:rPr>
          <w:lang w:eastAsia="ru-RU"/>
        </w:rPr>
        <w:t>A</w:t>
      </w:r>
      <w:r w:rsidRPr="00D008EE">
        <w:rPr>
          <w:lang w:val="ru-RU" w:eastAsia="ru-RU"/>
        </w:rPr>
        <w:t>300, 1996 год</w:t>
      </w:r>
    </w:p>
    <w:p w:rsidR="00CC1CCC" w:rsidRPr="00D008EE" w:rsidRDefault="00CC1CCC" w:rsidP="00CC1CCC">
      <w:pPr>
        <w:jc w:val="both"/>
        <w:rPr>
          <w:lang w:val="ru-RU" w:eastAsia="ru-RU"/>
        </w:rPr>
      </w:pPr>
      <w:r w:rsidRPr="00D008EE">
        <w:rPr>
          <w:lang w:val="ru-RU" w:eastAsia="ru-RU"/>
        </w:rPr>
        <w:t xml:space="preserve">В 1959 году Коносукэ Мацусита принял решение покинуть пост главы корпорации и отправиться на покой. В результате его отставки влияние </w:t>
      </w:r>
      <w:r w:rsidRPr="0048092F">
        <w:rPr>
          <w:lang w:eastAsia="ru-RU"/>
        </w:rPr>
        <w:t>Panasonic</w:t>
      </w:r>
      <w:r w:rsidRPr="00D008EE">
        <w:rPr>
          <w:lang w:val="ru-RU" w:eastAsia="ru-RU"/>
        </w:rPr>
        <w:t xml:space="preserve"> на рынке электротоваров заметно ослабло. Спрос на теле- и аудиоаппаратуру в 60-х годах заметно вырос, и конкуренцию японской марке составили также американские и европейские производители. </w:t>
      </w:r>
      <w:r w:rsidRPr="0048092F">
        <w:rPr>
          <w:lang w:eastAsia="ru-RU"/>
        </w:rPr>
        <w:t>Panasonic</w:t>
      </w:r>
      <w:r w:rsidRPr="00D008EE">
        <w:rPr>
          <w:lang w:val="ru-RU" w:eastAsia="ru-RU"/>
        </w:rPr>
        <w:t xml:space="preserve"> проигрывал по сравнению с ними — несмотря на высокое качественно техники, компания все еще пользовалась застаревшей системой сбыта продукции. После долгих уговоров Коносукэ Мацусита вновь возглавляет корпорацию. Его новаторский подход и талант управленца быстро вывели </w:t>
      </w:r>
      <w:r w:rsidRPr="0048092F">
        <w:rPr>
          <w:lang w:eastAsia="ru-RU"/>
        </w:rPr>
        <w:t>Panasonic</w:t>
      </w:r>
      <w:r w:rsidRPr="00D008EE">
        <w:rPr>
          <w:lang w:val="ru-RU" w:eastAsia="ru-RU"/>
        </w:rPr>
        <w:t xml:space="preserve"> из кризиса и вновь превратили в лидера по продажам электроники.</w:t>
      </w:r>
    </w:p>
    <w:p w:rsidR="00CC1CCC" w:rsidRPr="0048092F" w:rsidRDefault="00CC1CCC" w:rsidP="00CC1CCC">
      <w:pPr>
        <w:jc w:val="both"/>
        <w:rPr>
          <w:lang w:eastAsia="ru-RU"/>
        </w:rPr>
      </w:pPr>
      <w:r w:rsidRPr="00D008EE">
        <w:rPr>
          <w:lang w:val="ru-RU" w:eastAsia="ru-RU"/>
        </w:rPr>
        <w:t xml:space="preserve">Активное развитие </w:t>
      </w:r>
      <w:r w:rsidRPr="0048092F">
        <w:rPr>
          <w:lang w:eastAsia="ru-RU"/>
        </w:rPr>
        <w:t>Panasonic</w:t>
      </w:r>
      <w:r w:rsidRPr="00D008EE">
        <w:rPr>
          <w:lang w:val="ru-RU" w:eastAsia="ru-RU"/>
        </w:rPr>
        <w:t xml:space="preserve"> продлилось до середины 70-х годов, пока 80-летний Коносукэ не оставил своё детище уже окончательно. Сегодня компания все еще занимает уверенные позиции на рынке электротоваров, продолжая двигаться в направлении, заложенном еще ее создателем. В последние годы благодаря </w:t>
      </w:r>
      <w:r w:rsidRPr="0048092F">
        <w:rPr>
          <w:lang w:eastAsia="ru-RU"/>
        </w:rPr>
        <w:t>Panasonic</w:t>
      </w:r>
      <w:r w:rsidRPr="00D008EE">
        <w:rPr>
          <w:lang w:val="ru-RU" w:eastAsia="ru-RU"/>
        </w:rPr>
        <w:t xml:space="preserve"> мир увидели первые пишущие </w:t>
      </w:r>
      <w:r w:rsidRPr="0048092F">
        <w:rPr>
          <w:lang w:eastAsia="ru-RU"/>
        </w:rPr>
        <w:t>DVD</w:t>
      </w:r>
      <w:r w:rsidRPr="00D008EE">
        <w:rPr>
          <w:lang w:val="ru-RU" w:eastAsia="ru-RU"/>
        </w:rPr>
        <w:t xml:space="preserve">-плееры, </w:t>
      </w:r>
      <w:r w:rsidRPr="0048092F">
        <w:rPr>
          <w:lang w:eastAsia="ru-RU"/>
        </w:rPr>
        <w:t>SD</w:t>
      </w:r>
      <w:r w:rsidRPr="00D008EE">
        <w:rPr>
          <w:lang w:val="ru-RU" w:eastAsia="ru-RU"/>
        </w:rPr>
        <w:t xml:space="preserve">-карты флэш-памяти и не только. </w:t>
      </w:r>
      <w:r w:rsidRPr="0048092F">
        <w:rPr>
          <w:lang w:eastAsia="ru-RU"/>
        </w:rPr>
        <w:t xml:space="preserve">Активной является работа компания в сфере создания новых технологий. </w:t>
      </w:r>
    </w:p>
    <w:p w:rsidR="00CC1CCC" w:rsidRPr="0048092F" w:rsidRDefault="00CC1CCC" w:rsidP="00CC1CCC">
      <w:pPr>
        <w:rPr>
          <w:lang w:eastAsia="ru-RU"/>
        </w:rPr>
      </w:pPr>
      <w:r w:rsidRPr="0048092F">
        <w:rPr>
          <w:noProof/>
        </w:rPr>
        <w:drawing>
          <wp:inline distT="0" distB="0" distL="0" distR="0" wp14:anchorId="63E78FB1" wp14:editId="4580698B">
            <wp:extent cx="1325254" cy="1123950"/>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26416" cy="1124936"/>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6A5DD714" wp14:editId="2D111573">
            <wp:extent cx="4729076" cy="39052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29076" cy="3905250"/>
                    </a:xfrm>
                    <a:prstGeom prst="rect">
                      <a:avLst/>
                    </a:prstGeom>
                    <a:noFill/>
                    <a:ln>
                      <a:noFill/>
                    </a:ln>
                  </pic:spPr>
                </pic:pic>
              </a:graphicData>
            </a:graphic>
          </wp:inline>
        </w:drawing>
      </w:r>
    </w:p>
    <w:p w:rsidR="00CC1CCC" w:rsidRPr="00D008EE" w:rsidRDefault="00CC1CCC" w:rsidP="00CC1CCC">
      <w:pPr>
        <w:jc w:val="both"/>
        <w:rPr>
          <w:lang w:val="ru-RU"/>
        </w:rPr>
      </w:pPr>
      <w:r w:rsidRPr="00D008EE">
        <w:rPr>
          <w:lang w:val="ru-RU"/>
        </w:rPr>
        <w:lastRenderedPageBreak/>
        <w:t>Соответственно на 2015, 2013 и 2012 года: 65-ое место среди лучших мировых брендов, 83-е место среди больших компаний мира, 11-ое среди любимых брендов россиян.</w:t>
      </w:r>
    </w:p>
    <w:p w:rsidR="00CC1CCC" w:rsidRPr="00D008EE" w:rsidRDefault="00CC1CCC" w:rsidP="00CC1CCC">
      <w:pPr>
        <w:pStyle w:val="Heading3"/>
        <w:jc w:val="both"/>
        <w:rPr>
          <w:lang w:val="ru-RU"/>
        </w:rPr>
      </w:pPr>
      <w:bookmarkStart w:id="161" w:name="_Toc438377426"/>
      <w:r w:rsidRPr="0048092F">
        <w:t>Epam</w:t>
      </w:r>
      <w:bookmarkEnd w:id="161"/>
    </w:p>
    <w:p w:rsidR="00CC1CCC" w:rsidRPr="00E7617A" w:rsidRDefault="00CC1CCC" w:rsidP="00CC1CCC">
      <w:pPr>
        <w:jc w:val="both"/>
        <w:rPr>
          <w:b/>
          <w:lang w:val="ru-RU" w:eastAsia="ru-RU"/>
        </w:rPr>
      </w:pPr>
      <w:bookmarkStart w:id="162" w:name="2014"/>
      <w:r w:rsidRPr="00D008EE">
        <w:rPr>
          <w:b/>
          <w:bdr w:val="none" w:sz="0" w:space="0" w:color="auto" w:frame="1"/>
          <w:lang w:val="ru-RU" w:eastAsia="ru-RU"/>
        </w:rPr>
        <w:t>2014</w:t>
      </w:r>
      <w:bookmarkEnd w:id="162"/>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Международная компания в сфере инвестиционного менеджмента </w:t>
      </w:r>
      <w:hyperlink r:id="rId129" w:tgtFrame="_blank" w:history="1">
        <w:r w:rsidRPr="0048092F">
          <w:rPr>
            <w:bdr w:val="none" w:sz="0" w:space="0" w:color="auto" w:frame="1"/>
            <w:lang w:eastAsia="ru-RU"/>
          </w:rPr>
          <w:t>Emerald</w:t>
        </w:r>
        <w:r w:rsidRPr="00D008EE">
          <w:rPr>
            <w:bdr w:val="none" w:sz="0" w:space="0" w:color="auto" w:frame="1"/>
            <w:lang w:val="ru-RU" w:eastAsia="ru-RU"/>
          </w:rPr>
          <w:t xml:space="preserve"> </w:t>
        </w:r>
        <w:r w:rsidRPr="0048092F">
          <w:rPr>
            <w:bdr w:val="none" w:sz="0" w:space="0" w:color="auto" w:frame="1"/>
            <w:lang w:eastAsia="ru-RU"/>
          </w:rPr>
          <w:t>Asset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вручила награду </w:t>
        </w:r>
        <w:r w:rsidRPr="0048092F">
          <w:rPr>
            <w:bdr w:val="none" w:sz="0" w:space="0" w:color="auto" w:frame="1"/>
            <w:lang w:eastAsia="ru-RU"/>
          </w:rPr>
          <w:t>E</w:t>
        </w:r>
        <w:r w:rsidRPr="00D008EE">
          <w:rPr>
            <w:bdr w:val="none" w:sz="0" w:space="0" w:color="auto" w:frame="1"/>
            <w:lang w:val="ru-RU" w:eastAsia="ru-RU"/>
          </w:rPr>
          <w:t xml:space="preserve">-3 </w:t>
        </w:r>
        <w:r w:rsidRPr="0048092F">
          <w:rPr>
            <w:bdr w:val="none" w:sz="0" w:space="0" w:color="auto" w:frame="1"/>
            <w:lang w:eastAsia="ru-RU"/>
          </w:rPr>
          <w:t>Awards</w:t>
        </w:r>
      </w:hyperlink>
      <w:r w:rsidRPr="0048092F">
        <w:rPr>
          <w:lang w:eastAsia="ru-RU"/>
        </w:rPr>
        <w:t> </w:t>
      </w:r>
      <w:r w:rsidRPr="00D008EE">
        <w:rPr>
          <w:lang w:val="ru-RU" w:eastAsia="ru-RU"/>
        </w:rPr>
        <w:t xml:space="preserve">Аркадию Добкину, президенту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и Энтони Дж. Конте, финансовому директору компании, за «предпринимательский дух и преданность непревзойденному качеству».</w:t>
      </w:r>
    </w:p>
    <w:p w:rsidR="00CC1CCC" w:rsidRPr="00D008EE" w:rsidRDefault="00CC1CCC" w:rsidP="00CC1CCC">
      <w:pPr>
        <w:jc w:val="both"/>
        <w:rPr>
          <w:b/>
          <w:lang w:val="ru-RU" w:eastAsia="ru-RU"/>
        </w:rPr>
      </w:pPr>
      <w:bookmarkStart w:id="163" w:name="2013"/>
      <w:r w:rsidRPr="00D008EE">
        <w:rPr>
          <w:b/>
          <w:bdr w:val="none" w:sz="0" w:space="0" w:color="auto" w:frame="1"/>
          <w:lang w:val="ru-RU" w:eastAsia="ru-RU"/>
        </w:rPr>
        <w:t>2013</w:t>
      </w:r>
      <w:bookmarkEnd w:id="163"/>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второе место в списке </w:t>
      </w:r>
      <w:r w:rsidRPr="0048092F">
        <w:rPr>
          <w:lang w:eastAsia="ru-RU"/>
        </w:rPr>
        <w:t>Forbes</w:t>
      </w:r>
      <w:r w:rsidRPr="00D008EE">
        <w:rPr>
          <w:lang w:val="ru-RU" w:eastAsia="ru-RU"/>
        </w:rPr>
        <w:t xml:space="preserve"> «</w:t>
      </w:r>
      <w:hyperlink r:id="rId130" w:tgtFrame="_blank" w:history="1">
        <w:r w:rsidRPr="00D008EE">
          <w:rPr>
            <w:bdr w:val="none" w:sz="0" w:space="0" w:color="auto" w:frame="1"/>
            <w:lang w:val="ru-RU" w:eastAsia="ru-RU"/>
          </w:rPr>
          <w:t>20 самых быстрорастущих технологических звезд Америки</w:t>
        </w:r>
      </w:hyperlink>
      <w:r w:rsidRPr="00D008EE">
        <w:rPr>
          <w:lang w:val="ru-RU" w:eastAsia="ru-RU"/>
        </w:rPr>
        <w:t>».</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назвала </w:t>
      </w:r>
      <w:r w:rsidRPr="0048092F">
        <w:rPr>
          <w:lang w:eastAsia="ru-RU"/>
        </w:rPr>
        <w:t>EPAM</w:t>
      </w:r>
      <w:r w:rsidRPr="00D008EE">
        <w:rPr>
          <w:lang w:val="ru-RU" w:eastAsia="ru-RU"/>
        </w:rPr>
        <w:t xml:space="preserve"> звездой сферы ИТ-услуг для инвестиционного бизнеса в исследовании</w:t>
      </w:r>
      <w:r w:rsidRPr="0048092F">
        <w:rPr>
          <w:lang w:eastAsia="ru-RU"/>
        </w:rPr>
        <w:t> </w:t>
      </w:r>
      <w:hyperlink r:id="rId131" w:tgtFrame="_blank" w:history="1">
        <w:r w:rsidRPr="00D008EE">
          <w:rPr>
            <w:bdr w:val="none" w:sz="0" w:space="0" w:color="auto" w:frame="1"/>
            <w:lang w:val="ru-RU" w:eastAsia="ru-RU"/>
          </w:rPr>
          <w:t xml:space="preserve">2013 </w:t>
        </w:r>
        <w:r w:rsidRPr="0048092F">
          <w:rPr>
            <w:bdr w:val="none" w:sz="0" w:space="0" w:color="auto" w:frame="1"/>
            <w:lang w:eastAsia="ru-RU"/>
          </w:rPr>
          <w:t>ITO</w:t>
        </w:r>
        <w:r w:rsidRPr="00D008EE">
          <w:rPr>
            <w:bdr w:val="none" w:sz="0" w:space="0" w:color="auto" w:frame="1"/>
            <w:lang w:val="ru-RU" w:eastAsia="ru-RU"/>
          </w:rPr>
          <w:t xml:space="preserve"> </w:t>
        </w:r>
        <w:r w:rsidRPr="0048092F">
          <w:rPr>
            <w:bdr w:val="none" w:sz="0" w:space="0" w:color="auto" w:frame="1"/>
            <w:lang w:eastAsia="ru-RU"/>
          </w:rPr>
          <w:t>in</w:t>
        </w:r>
        <w:r w:rsidRPr="00D008EE">
          <w:rPr>
            <w:bdr w:val="none" w:sz="0" w:space="0" w:color="auto" w:frame="1"/>
            <w:lang w:val="ru-RU" w:eastAsia="ru-RU"/>
          </w:rPr>
          <w:t xml:space="preserve"> </w:t>
        </w:r>
        <w:r w:rsidRPr="0048092F">
          <w:rPr>
            <w:bdr w:val="none" w:sz="0" w:space="0" w:color="auto" w:frame="1"/>
            <w:lang w:eastAsia="ru-RU"/>
          </w:rPr>
          <w:t>Capital</w:t>
        </w:r>
        <w:r w:rsidRPr="00D008EE">
          <w:rPr>
            <w:bdr w:val="none" w:sz="0" w:space="0" w:color="auto" w:frame="1"/>
            <w:lang w:val="ru-RU" w:eastAsia="ru-RU"/>
          </w:rPr>
          <w:t xml:space="preserve"> </w:t>
        </w:r>
        <w:r w:rsidRPr="0048092F">
          <w:rPr>
            <w:bdr w:val="none" w:sz="0" w:space="0" w:color="auto" w:frame="1"/>
            <w:lang w:eastAsia="ru-RU"/>
          </w:rPr>
          <w:t>Markets</w:t>
        </w:r>
        <w:r w:rsidRPr="00D008EE">
          <w:rPr>
            <w:bdr w:val="none" w:sz="0" w:space="0" w:color="auto" w:frame="1"/>
            <w:lang w:val="ru-RU" w:eastAsia="ru-RU"/>
          </w:rPr>
          <w:t xml:space="preserve"> </w:t>
        </w:r>
        <w:r w:rsidRPr="0048092F">
          <w:rPr>
            <w:bdr w:val="none" w:sz="0" w:space="0" w:color="auto" w:frame="1"/>
            <w:lang w:eastAsia="ru-RU"/>
          </w:rPr>
          <w:t>Service</w:t>
        </w:r>
        <w:r w:rsidRPr="00D008EE">
          <w:rPr>
            <w:bdr w:val="none" w:sz="0" w:space="0" w:color="auto" w:frame="1"/>
            <w:lang w:val="ru-RU" w:eastAsia="ru-RU"/>
          </w:rPr>
          <w:t xml:space="preserve"> </w:t>
        </w:r>
        <w:r w:rsidRPr="0048092F">
          <w:rPr>
            <w:bdr w:val="none" w:sz="0" w:space="0" w:color="auto" w:frame="1"/>
            <w:lang w:eastAsia="ru-RU"/>
          </w:rPr>
          <w:t>Provider</w:t>
        </w:r>
        <w:r w:rsidRPr="00D008EE">
          <w:rPr>
            <w:bdr w:val="none" w:sz="0" w:space="0" w:color="auto" w:frame="1"/>
            <w:lang w:val="ru-RU" w:eastAsia="ru-RU"/>
          </w:rPr>
          <w:t xml:space="preserve"> </w:t>
        </w:r>
        <w:r w:rsidRPr="0048092F">
          <w:rPr>
            <w:bdr w:val="none" w:sz="0" w:space="0" w:color="auto" w:frame="1"/>
            <w:lang w:eastAsia="ru-RU"/>
          </w:rPr>
          <w:t>Landscape</w:t>
        </w:r>
        <w:r w:rsidRPr="00D008EE">
          <w:rPr>
            <w:bdr w:val="none" w:sz="0" w:space="0" w:color="auto" w:frame="1"/>
            <w:lang w:val="ru-RU" w:eastAsia="ru-RU"/>
          </w:rPr>
          <w:t xml:space="preserve"> </w:t>
        </w:r>
        <w:r w:rsidRPr="0048092F">
          <w:rPr>
            <w:bdr w:val="none" w:sz="0" w:space="0" w:color="auto" w:frame="1"/>
            <w:lang w:eastAsia="ru-RU"/>
          </w:rPr>
          <w:t>and</w:t>
        </w:r>
        <w:r w:rsidRPr="00D008EE">
          <w:rPr>
            <w:bdr w:val="none" w:sz="0" w:space="0" w:color="auto" w:frame="1"/>
            <w:lang w:val="ru-RU" w:eastAsia="ru-RU"/>
          </w:rPr>
          <w:t xml:space="preserve"> </w:t>
        </w:r>
        <w:r w:rsidRPr="0048092F">
          <w:rPr>
            <w:bdr w:val="none" w:sz="0" w:space="0" w:color="auto" w:frame="1"/>
            <w:lang w:eastAsia="ru-RU"/>
          </w:rPr>
          <w:t>PEAK</w:t>
        </w:r>
        <w:r w:rsidRPr="00D008EE">
          <w:rPr>
            <w:bdr w:val="none" w:sz="0" w:space="0" w:color="auto" w:frame="1"/>
            <w:lang w:val="ru-RU" w:eastAsia="ru-RU"/>
          </w:rPr>
          <w:t xml:space="preserve"> </w:t>
        </w:r>
        <w:r w:rsidRPr="0048092F">
          <w:rPr>
            <w:bdr w:val="none" w:sz="0" w:space="0" w:color="auto" w:frame="1"/>
            <w:lang w:eastAsia="ru-RU"/>
          </w:rPr>
          <w:t>Report</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достиг 9000 человек.</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6 место в списке </w:t>
      </w:r>
      <w:r w:rsidRPr="0048092F">
        <w:rPr>
          <w:lang w:eastAsia="ru-RU"/>
        </w:rPr>
        <w:t>Forbes </w:t>
      </w:r>
      <w:hyperlink r:id="rId132" w:history="1">
        <w:r w:rsidRPr="00D008EE">
          <w:rPr>
            <w:bdr w:val="none" w:sz="0" w:space="0" w:color="auto" w:frame="1"/>
            <w:lang w:val="ru-RU" w:eastAsia="ru-RU"/>
          </w:rPr>
          <w:t>«25 самых быстрорастущих технологических компаний Америки»</w:t>
        </w:r>
      </w:hyperlink>
      <w:r w:rsidRPr="00D008EE">
        <w:rPr>
          <w:lang w:val="ru-RU" w:eastAsia="ru-RU"/>
        </w:rPr>
        <w:t xml:space="preserve">. Всего в оценке </w:t>
      </w:r>
      <w:r w:rsidRPr="0048092F">
        <w:rPr>
          <w:lang w:eastAsia="ru-RU"/>
        </w:rPr>
        <w:t>Forbes</w:t>
      </w:r>
      <w:r w:rsidRPr="00D008EE">
        <w:rPr>
          <w:lang w:val="ru-RU" w:eastAsia="ru-RU"/>
        </w:rPr>
        <w:t xml:space="preserve"> участвовало 2100 публичных компаний.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стала</w:t>
      </w:r>
      <w:r w:rsidRPr="0048092F">
        <w:rPr>
          <w:lang w:eastAsia="ru-RU"/>
        </w:rPr>
        <w:t> </w:t>
      </w:r>
      <w:hyperlink r:id="rId133" w:history="1">
        <w:r w:rsidRPr="00D008EE">
          <w:rPr>
            <w:bdr w:val="none" w:sz="0" w:space="0" w:color="auto" w:frame="1"/>
            <w:lang w:val="ru-RU" w:eastAsia="ru-RU"/>
          </w:rPr>
          <w:t xml:space="preserve">обладателем премии </w:t>
        </w:r>
        <w:r w:rsidRPr="0048092F">
          <w:rPr>
            <w:bdr w:val="none" w:sz="0" w:space="0" w:color="auto" w:frame="1"/>
            <w:lang w:eastAsia="ru-RU"/>
          </w:rPr>
          <w:t>Duke</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 xml:space="preserve"> </w:t>
        </w:r>
        <w:r w:rsidRPr="0048092F">
          <w:rPr>
            <w:bdr w:val="none" w:sz="0" w:space="0" w:color="auto" w:frame="1"/>
            <w:lang w:eastAsia="ru-RU"/>
          </w:rPr>
          <w:t>Choice</w:t>
        </w:r>
        <w:r w:rsidRPr="00D008EE">
          <w:rPr>
            <w:bdr w:val="none" w:sz="0" w:space="0" w:color="auto" w:frame="1"/>
            <w:lang w:val="ru-RU" w:eastAsia="ru-RU"/>
          </w:rPr>
          <w:t xml:space="preserve"> </w:t>
        </w:r>
        <w:r w:rsidRPr="0048092F">
          <w:rPr>
            <w:bdr w:val="none" w:sz="0" w:space="0" w:color="auto" w:frame="1"/>
            <w:lang w:eastAsia="ru-RU"/>
          </w:rPr>
          <w:t>Awards</w:t>
        </w:r>
      </w:hyperlink>
      <w:r w:rsidRPr="0048092F">
        <w:rPr>
          <w:lang w:eastAsia="ru-RU"/>
        </w:rPr>
        <w:t> </w:t>
      </w:r>
      <w:r w:rsidRPr="00D008EE">
        <w:rPr>
          <w:lang w:val="ru-RU" w:eastAsia="ru-RU"/>
        </w:rPr>
        <w:t xml:space="preserve">на конференции </w:t>
      </w:r>
      <w:r w:rsidRPr="0048092F">
        <w:rPr>
          <w:lang w:eastAsia="ru-RU"/>
        </w:rPr>
        <w:t>JavaOne</w:t>
      </w:r>
      <w:r w:rsidRPr="00D008EE">
        <w:rPr>
          <w:lang w:val="ru-RU" w:eastAsia="ru-RU"/>
        </w:rPr>
        <w:t xml:space="preserve"> </w:t>
      </w:r>
      <w:r w:rsidRPr="0048092F">
        <w:rPr>
          <w:lang w:eastAsia="ru-RU"/>
        </w:rPr>
        <w:t>Russia</w:t>
      </w:r>
      <w:r w:rsidRPr="00D008EE">
        <w:rPr>
          <w:lang w:val="ru-RU" w:eastAsia="ru-RU"/>
        </w:rPr>
        <w:t xml:space="preserve"> 2013. Данная награда вручается за инновационные проекты и вклад в развитие технологий </w:t>
      </w:r>
      <w:r w:rsidRPr="0048092F">
        <w:rPr>
          <w:lang w:eastAsia="ru-RU"/>
        </w:rPr>
        <w:t>Java</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активно сотрудничать с вузами страны. В первой половине 2013 года </w:t>
      </w:r>
      <w:r w:rsidRPr="0048092F">
        <w:rPr>
          <w:lang w:eastAsia="ru-RU"/>
        </w:rPr>
        <w:t>EPAM</w:t>
      </w:r>
      <w:r w:rsidRPr="00D008EE">
        <w:rPr>
          <w:lang w:val="ru-RU" w:eastAsia="ru-RU"/>
        </w:rPr>
        <w:t xml:space="preserve"> открыла новые лаборатории в ряде университетов –</w:t>
      </w:r>
      <w:r w:rsidRPr="0048092F">
        <w:rPr>
          <w:lang w:eastAsia="ru-RU"/>
        </w:rPr>
        <w:t> </w:t>
      </w:r>
      <w:hyperlink r:id="rId134" w:history="1">
        <w:r w:rsidRPr="00D008EE">
          <w:rPr>
            <w:bdr w:val="none" w:sz="0" w:space="0" w:color="auto" w:frame="1"/>
            <w:lang w:val="ru-RU" w:eastAsia="ru-RU"/>
          </w:rPr>
          <w:t>БГУ и БГУИР</w:t>
        </w:r>
      </w:hyperlink>
      <w:r w:rsidRPr="00D008EE">
        <w:rPr>
          <w:lang w:val="ru-RU" w:eastAsia="ru-RU"/>
        </w:rPr>
        <w:t>,</w:t>
      </w:r>
      <w:r w:rsidRPr="0048092F">
        <w:rPr>
          <w:lang w:eastAsia="ru-RU"/>
        </w:rPr>
        <w:t> </w:t>
      </w:r>
      <w:hyperlink r:id="rId135" w:history="1">
        <w:r w:rsidRPr="00D008EE">
          <w:rPr>
            <w:bdr w:val="none" w:sz="0" w:space="0" w:color="auto" w:frame="1"/>
            <w:lang w:val="ru-RU" w:eastAsia="ru-RU"/>
          </w:rPr>
          <w:t>БГЭУ</w:t>
        </w:r>
      </w:hyperlink>
      <w:r w:rsidRPr="00D008EE">
        <w:rPr>
          <w:lang w:val="ru-RU" w:eastAsia="ru-RU"/>
        </w:rPr>
        <w:t>,</w:t>
      </w:r>
      <w:r w:rsidRPr="0048092F">
        <w:rPr>
          <w:lang w:eastAsia="ru-RU"/>
        </w:rPr>
        <w:t> </w:t>
      </w:r>
      <w:hyperlink r:id="rId136" w:history="1">
        <w:r w:rsidRPr="00D008EE">
          <w:rPr>
            <w:bdr w:val="none" w:sz="0" w:space="0" w:color="auto" w:frame="1"/>
            <w:lang w:val="ru-RU" w:eastAsia="ru-RU"/>
          </w:rPr>
          <w:t>ГрГУ им. Янки Купалы</w:t>
        </w:r>
      </w:hyperlink>
      <w:r w:rsidRPr="00D008EE">
        <w:rPr>
          <w:lang w:val="ru-RU" w:eastAsia="ru-RU"/>
        </w:rPr>
        <w:t>,</w:t>
      </w:r>
      <w:r w:rsidRPr="0048092F">
        <w:rPr>
          <w:lang w:eastAsia="ru-RU"/>
        </w:rPr>
        <w:t> </w:t>
      </w:r>
      <w:hyperlink r:id="rId137" w:history="1">
        <w:r w:rsidRPr="00D008EE">
          <w:rPr>
            <w:bdr w:val="none" w:sz="0" w:space="0" w:color="auto" w:frame="1"/>
            <w:lang w:val="ru-RU" w:eastAsia="ru-RU"/>
          </w:rPr>
          <w:t>МГЛУ</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На пятой ежегодной конференции </w:t>
      </w:r>
      <w:r w:rsidRPr="0048092F">
        <w:rPr>
          <w:lang w:eastAsia="ru-RU"/>
        </w:rPr>
        <w:t>Oracle</w:t>
      </w:r>
      <w:r w:rsidRPr="00D008EE">
        <w:rPr>
          <w:lang w:val="ru-RU" w:eastAsia="ru-RU"/>
        </w:rPr>
        <w:t xml:space="preserve"> </w:t>
      </w:r>
      <w:r w:rsidRPr="0048092F">
        <w:rPr>
          <w:lang w:eastAsia="ru-RU"/>
        </w:rPr>
        <w:t>Commerce</w:t>
      </w:r>
      <w:r w:rsidRPr="00D008EE">
        <w:rPr>
          <w:lang w:val="ru-RU" w:eastAsia="ru-RU"/>
        </w:rPr>
        <w:t xml:space="preserve"> для партнеров в регионе </w:t>
      </w:r>
      <w:r w:rsidRPr="0048092F">
        <w:rPr>
          <w:lang w:eastAsia="ru-RU"/>
        </w:rPr>
        <w:t>EMEA</w:t>
      </w:r>
      <w:r w:rsidRPr="00D008EE">
        <w:rPr>
          <w:lang w:val="ru-RU" w:eastAsia="ru-RU"/>
        </w:rPr>
        <w:t xml:space="preserve"> </w:t>
      </w:r>
      <w:r w:rsidRPr="0048092F">
        <w:rPr>
          <w:lang w:eastAsia="ru-RU"/>
        </w:rPr>
        <w:t>EPAM</w:t>
      </w:r>
      <w:r w:rsidRPr="00D008EE">
        <w:rPr>
          <w:lang w:val="ru-RU" w:eastAsia="ru-RU"/>
        </w:rPr>
        <w:t xml:space="preserve"> получила награду </w:t>
      </w:r>
      <w:r w:rsidRPr="0048092F">
        <w:rPr>
          <w:lang w:eastAsia="ru-RU"/>
        </w:rPr>
        <w:t>Oracle </w:t>
      </w:r>
      <w:hyperlink r:id="rId138" w:history="1">
        <w:r w:rsidRPr="00D008EE">
          <w:rPr>
            <w:bdr w:val="none" w:sz="0" w:space="0" w:color="auto" w:frame="1"/>
            <w:lang w:val="ru-RU" w:eastAsia="ru-RU"/>
          </w:rPr>
          <w:t>«</w:t>
        </w:r>
        <w:r w:rsidRPr="0048092F">
          <w:rPr>
            <w:bdr w:val="none" w:sz="0" w:space="0" w:color="auto" w:frame="1"/>
            <w:lang w:eastAsia="ru-RU"/>
          </w:rPr>
          <w:t>Top</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Impact</w:t>
        </w:r>
        <w:r w:rsidRPr="00D008EE">
          <w:rPr>
            <w:bdr w:val="none" w:sz="0" w:space="0" w:color="auto" w:frame="1"/>
            <w:lang w:val="ru-RU" w:eastAsia="ru-RU"/>
          </w:rPr>
          <w:t xml:space="preserve"> </w:t>
        </w:r>
        <w:r w:rsidRPr="0048092F">
          <w:rPr>
            <w:bdr w:val="none" w:sz="0" w:space="0" w:color="auto" w:frame="1"/>
            <w:lang w:eastAsia="ru-RU"/>
          </w:rPr>
          <w:t>Partner</w:t>
        </w:r>
        <w:r w:rsidRPr="00D008EE">
          <w:rPr>
            <w:bdr w:val="none" w:sz="0" w:space="0" w:color="auto" w:frame="1"/>
            <w:lang w:val="ru-RU" w:eastAsia="ru-RU"/>
          </w:rPr>
          <w:t xml:space="preserve">, </w:t>
        </w:r>
        <w:r w:rsidRPr="0048092F">
          <w:rPr>
            <w:bdr w:val="none" w:sz="0" w:space="0" w:color="auto" w:frame="1"/>
            <w:lang w:eastAsia="ru-RU"/>
          </w:rPr>
          <w:t>EMEA</w:t>
        </w:r>
        <w:r w:rsidRPr="00D008EE">
          <w:rPr>
            <w:bdr w:val="none" w:sz="0" w:space="0" w:color="auto" w:frame="1"/>
            <w:lang w:val="ru-RU" w:eastAsia="ru-RU"/>
          </w:rPr>
          <w:t xml:space="preserve"> – 2012»</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присоединилась к программе</w:t>
      </w:r>
      <w:r w:rsidRPr="0048092F">
        <w:rPr>
          <w:lang w:eastAsia="ru-RU"/>
        </w:rPr>
        <w:t> </w:t>
      </w:r>
      <w:hyperlink r:id="rId139" w:history="1">
        <w:r w:rsidRPr="0048092F">
          <w:rPr>
            <w:bdr w:val="none" w:sz="0" w:space="0" w:color="auto" w:frame="1"/>
            <w:lang w:eastAsia="ru-RU"/>
          </w:rPr>
          <w:t>Windows</w:t>
        </w:r>
        <w:r w:rsidRPr="00D008EE">
          <w:rPr>
            <w:bdr w:val="none" w:sz="0" w:space="0" w:color="auto" w:frame="1"/>
            <w:lang w:val="ru-RU" w:eastAsia="ru-RU"/>
          </w:rPr>
          <w:t xml:space="preserve"> </w:t>
        </w:r>
        <w:r w:rsidRPr="0048092F">
          <w:rPr>
            <w:bdr w:val="none" w:sz="0" w:space="0" w:color="auto" w:frame="1"/>
            <w:lang w:eastAsia="ru-RU"/>
          </w:rPr>
          <w:t>Azure</w:t>
        </w:r>
        <w:r w:rsidRPr="00D008EE">
          <w:rPr>
            <w:bdr w:val="none" w:sz="0" w:space="0" w:color="auto" w:frame="1"/>
            <w:lang w:val="ru-RU" w:eastAsia="ru-RU"/>
          </w:rPr>
          <w:t xml:space="preserve"> </w:t>
        </w:r>
        <w:r w:rsidRPr="0048092F">
          <w:rPr>
            <w:bdr w:val="none" w:sz="0" w:space="0" w:color="auto" w:frame="1"/>
            <w:lang w:eastAsia="ru-RU"/>
          </w:rPr>
          <w:t>Circle</w:t>
        </w:r>
      </w:hyperlink>
      <w:r w:rsidRPr="00D008EE">
        <w:rPr>
          <w:lang w:val="ru-RU" w:eastAsia="ru-RU"/>
        </w:rPr>
        <w:t xml:space="preserve">. В данную программу входят партнеры </w:t>
      </w:r>
      <w:r w:rsidRPr="0048092F">
        <w:rPr>
          <w:lang w:eastAsia="ru-RU"/>
        </w:rPr>
        <w:t>Microsoft</w:t>
      </w:r>
      <w:r w:rsidRPr="00D008EE">
        <w:rPr>
          <w:lang w:val="ru-RU" w:eastAsia="ru-RU"/>
        </w:rPr>
        <w:t xml:space="preserve">, которые оказывают услуги по планированию развертывания приложений компаниям, заинтересованным в переходе на использование облачных технологий на базе </w:t>
      </w:r>
      <w:r w:rsidRPr="0048092F">
        <w:rPr>
          <w:lang w:eastAsia="ru-RU"/>
        </w:rPr>
        <w:t>Windows</w:t>
      </w:r>
      <w:r w:rsidRPr="00D008EE">
        <w:rPr>
          <w:lang w:val="ru-RU" w:eastAsia="ru-RU"/>
        </w:rPr>
        <w:t xml:space="preserve"> </w:t>
      </w:r>
      <w:r w:rsidRPr="0048092F">
        <w:rPr>
          <w:lang w:eastAsia="ru-RU"/>
        </w:rPr>
        <w:t>Azure</w:t>
      </w:r>
      <w:r w:rsidRPr="00D008EE">
        <w:rPr>
          <w:lang w:val="ru-RU" w:eastAsia="ru-RU"/>
        </w:rPr>
        <w:t>.</w:t>
      </w:r>
    </w:p>
    <w:p w:rsidR="00CC1CCC" w:rsidRPr="00D008EE" w:rsidRDefault="00CC1CCC" w:rsidP="00CC1CCC">
      <w:pPr>
        <w:jc w:val="both"/>
        <w:rPr>
          <w:lang w:val="ru-RU" w:eastAsia="ru-RU"/>
        </w:rPr>
      </w:pPr>
      <w:r w:rsidRPr="00D008EE">
        <w:rPr>
          <w:lang w:val="ru-RU" w:eastAsia="ru-RU"/>
        </w:rPr>
        <w:t>В рамках национального профессионального конкурса «Бренд года» в номинации</w:t>
      </w:r>
      <w:r w:rsidRPr="0048092F">
        <w:rPr>
          <w:lang w:eastAsia="ru-RU"/>
        </w:rPr>
        <w:t> </w:t>
      </w:r>
      <w:hyperlink r:id="rId140" w:history="1">
        <w:r w:rsidRPr="00D008EE">
          <w:rPr>
            <w:bdr w:val="none" w:sz="0" w:space="0" w:color="auto" w:frame="1"/>
            <w:lang w:val="ru-RU" w:eastAsia="ru-RU"/>
          </w:rPr>
          <w:t>«Бренд-персона»</w:t>
        </w:r>
      </w:hyperlink>
      <w:r w:rsidRPr="0048092F">
        <w:rPr>
          <w:lang w:eastAsia="ru-RU"/>
        </w:rPr>
        <w:t> </w:t>
      </w:r>
      <w:r w:rsidRPr="00D008EE">
        <w:rPr>
          <w:lang w:val="ru-RU" w:eastAsia="ru-RU"/>
        </w:rPr>
        <w:t xml:space="preserve">Аркадий Добкин, президент и председатель совета директоров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был объявлен победителем в категории «Бизнес».</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41" w:history="1">
        <w:r w:rsidRPr="00D008EE">
          <w:rPr>
            <w:bdr w:val="none" w:sz="0" w:space="0" w:color="auto" w:frame="1"/>
            <w:lang w:val="ru-RU" w:eastAsia="ru-RU"/>
          </w:rPr>
          <w:t xml:space="preserve">стратегическим партнером компании </w:t>
        </w:r>
        <w:r w:rsidRPr="0048092F">
          <w:rPr>
            <w:bdr w:val="none" w:sz="0" w:space="0" w:color="auto" w:frame="1"/>
            <w:lang w:eastAsia="ru-RU"/>
          </w:rPr>
          <w:t>TriZetto</w:t>
        </w:r>
      </w:hyperlink>
      <w:r w:rsidRPr="0048092F">
        <w:rPr>
          <w:lang w:eastAsia="ru-RU"/>
        </w:rPr>
        <w:t> </w:t>
      </w:r>
      <w:r w:rsidRPr="00D008EE">
        <w:rPr>
          <w:lang w:val="ru-RU" w:eastAsia="ru-RU"/>
        </w:rPr>
        <w:t xml:space="preserve">по разработке ПО. </w:t>
      </w:r>
      <w:r w:rsidRPr="0048092F">
        <w:rPr>
          <w:lang w:eastAsia="ru-RU"/>
        </w:rPr>
        <w:t>TriZetto</w:t>
      </w:r>
      <w:r w:rsidRPr="00D008EE">
        <w:rPr>
          <w:lang w:val="ru-RU" w:eastAsia="ru-RU"/>
        </w:rPr>
        <w:t xml:space="preserve"> является ведущим поставщиком ИТ-решений для здравоохранения.</w:t>
      </w:r>
    </w:p>
    <w:p w:rsidR="00CC1CCC" w:rsidRPr="00D008EE" w:rsidRDefault="00CC1CCC" w:rsidP="00CC1CCC">
      <w:pPr>
        <w:jc w:val="both"/>
        <w:rPr>
          <w:b/>
          <w:lang w:val="ru-RU" w:eastAsia="ru-RU"/>
        </w:rPr>
      </w:pPr>
      <w:bookmarkStart w:id="164" w:name="2012"/>
      <w:r w:rsidRPr="00D008EE">
        <w:rPr>
          <w:b/>
          <w:bdr w:val="none" w:sz="0" w:space="0" w:color="auto" w:frame="1"/>
          <w:lang w:val="ru-RU" w:eastAsia="ru-RU"/>
        </w:rPr>
        <w:t>2012</w:t>
      </w:r>
      <w:bookmarkEnd w:id="164"/>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 </w:t>
      </w:r>
      <w:hyperlink r:id="rId142" w:history="1">
        <w:r w:rsidRPr="00D008EE">
          <w:rPr>
            <w:bdr w:val="none" w:sz="0" w:space="0" w:color="auto" w:frame="1"/>
            <w:lang w:val="ru-RU" w:eastAsia="ru-RU"/>
          </w:rPr>
          <w:t>провела первичное размещение акций</w:t>
        </w:r>
      </w:hyperlink>
      <w:r w:rsidRPr="0048092F">
        <w:rPr>
          <w:lang w:eastAsia="ru-RU"/>
        </w:rPr>
        <w:t> </w:t>
      </w:r>
      <w:r w:rsidRPr="00D008EE">
        <w:rPr>
          <w:lang w:val="ru-RU" w:eastAsia="ru-RU"/>
        </w:rPr>
        <w:t>(</w:t>
      </w:r>
      <w:r w:rsidRPr="0048092F">
        <w:rPr>
          <w:lang w:eastAsia="ru-RU"/>
        </w:rPr>
        <w:t>IPO</w:t>
      </w:r>
      <w:r w:rsidRPr="00D008EE">
        <w:rPr>
          <w:lang w:val="ru-RU" w:eastAsia="ru-RU"/>
        </w:rPr>
        <w:t>) на Нью-Йоркской фондовой бирже.</w:t>
      </w:r>
    </w:p>
    <w:p w:rsidR="00CC1CCC" w:rsidRPr="00D008EE" w:rsidRDefault="00CC1CCC" w:rsidP="00CC1CCC">
      <w:pPr>
        <w:jc w:val="both"/>
        <w:rPr>
          <w:lang w:val="ru-RU" w:eastAsia="ru-RU"/>
        </w:rPr>
      </w:pPr>
      <w:r w:rsidRPr="00D008EE">
        <w:rPr>
          <w:lang w:val="ru-RU" w:eastAsia="ru-RU"/>
        </w:rPr>
        <w:lastRenderedPageBreak/>
        <w:t xml:space="preserve">В рамках Профессионального конкурса «Бренд года-2011», </w:t>
      </w:r>
      <w:r w:rsidRPr="0048092F">
        <w:rPr>
          <w:lang w:eastAsia="ru-RU"/>
        </w:rPr>
        <w:t>EPAM </w:t>
      </w:r>
      <w:hyperlink r:id="rId143" w:history="1">
        <w:r w:rsidRPr="00D008EE">
          <w:rPr>
            <w:bdr w:val="none" w:sz="0" w:space="0" w:color="auto" w:frame="1"/>
            <w:lang w:val="ru-RU" w:eastAsia="ru-RU"/>
          </w:rPr>
          <w:t>была признана «Лучшим работодателем»</w:t>
        </w:r>
      </w:hyperlink>
      <w:r w:rsidRPr="00D008EE">
        <w:rPr>
          <w:lang w:val="ru-RU" w:eastAsia="ru-RU"/>
        </w:rPr>
        <w:t>.</w:t>
      </w:r>
    </w:p>
    <w:p w:rsidR="00CC1CCC" w:rsidRPr="00D008EE" w:rsidRDefault="00CC1CCC" w:rsidP="00CC1CCC">
      <w:pPr>
        <w:jc w:val="both"/>
        <w:rPr>
          <w:lang w:val="ru-RU" w:eastAsia="ru-RU"/>
        </w:rPr>
      </w:pPr>
      <w:r w:rsidRPr="0048092F">
        <w:rPr>
          <w:lang w:eastAsia="ru-RU"/>
        </w:rPr>
        <w:t>EPAM </w:t>
      </w:r>
      <w:hyperlink r:id="rId144" w:history="1">
        <w:r w:rsidRPr="00D008EE">
          <w:rPr>
            <w:bdr w:val="none" w:sz="0" w:space="0" w:color="auto" w:frame="1"/>
            <w:lang w:val="ru-RU" w:eastAsia="ru-RU"/>
          </w:rPr>
          <w:t>открыла совместную учебно-научную лабораторию</w:t>
        </w:r>
      </w:hyperlink>
      <w:r w:rsidRPr="0048092F">
        <w:rPr>
          <w:lang w:eastAsia="ru-RU"/>
        </w:rPr>
        <w:t> </w:t>
      </w:r>
      <w:r w:rsidRPr="00D008EE">
        <w:rPr>
          <w:lang w:val="ru-RU" w:eastAsia="ru-RU"/>
        </w:rPr>
        <w:t xml:space="preserve">по подготовке </w:t>
      </w:r>
      <w:r w:rsidRPr="0048092F">
        <w:rPr>
          <w:lang w:eastAsia="ru-RU"/>
        </w:rPr>
        <w:t>SAP</w:t>
      </w:r>
      <w:r w:rsidRPr="00D008EE">
        <w:rPr>
          <w:lang w:val="ru-RU" w:eastAsia="ru-RU"/>
        </w:rPr>
        <w:t xml:space="preserve">-специалистов на базе БГЭУ. Благодаря такому сотрудничеству, БГЭУ получил возможность стать участником программы </w:t>
      </w:r>
      <w:r w:rsidRPr="0048092F">
        <w:rPr>
          <w:lang w:eastAsia="ru-RU"/>
        </w:rPr>
        <w:t>SAP</w:t>
      </w:r>
      <w:r w:rsidRPr="00D008EE">
        <w:rPr>
          <w:lang w:val="ru-RU" w:eastAsia="ru-RU"/>
        </w:rPr>
        <w:t xml:space="preserve"> </w:t>
      </w:r>
      <w:r w:rsidRPr="0048092F">
        <w:rPr>
          <w:lang w:eastAsia="ru-RU"/>
        </w:rPr>
        <w:t>University</w:t>
      </w:r>
      <w:r w:rsidRPr="00D008EE">
        <w:rPr>
          <w:lang w:val="ru-RU" w:eastAsia="ru-RU"/>
        </w:rPr>
        <w:t xml:space="preserve"> </w:t>
      </w:r>
      <w:r w:rsidRPr="0048092F">
        <w:rPr>
          <w:lang w:eastAsia="ru-RU"/>
        </w:rPr>
        <w:t>Alliances</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рамках Партнерской программы </w:t>
      </w:r>
      <w:r w:rsidRPr="0048092F">
        <w:rPr>
          <w:lang w:eastAsia="ru-RU"/>
        </w:rPr>
        <w:t>Microsoft</w:t>
      </w:r>
      <w:r w:rsidRPr="00D008EE">
        <w:rPr>
          <w:lang w:val="ru-RU" w:eastAsia="ru-RU"/>
        </w:rPr>
        <w:t xml:space="preserve">, </w:t>
      </w:r>
      <w:r w:rsidRPr="0048092F">
        <w:rPr>
          <w:lang w:eastAsia="ru-RU"/>
        </w:rPr>
        <w:t>EPAM</w:t>
      </w:r>
      <w:r w:rsidRPr="00D008EE">
        <w:rPr>
          <w:lang w:val="ru-RU" w:eastAsia="ru-RU"/>
        </w:rPr>
        <w:t xml:space="preserve"> получила компетенции уровня </w:t>
      </w:r>
      <w:r w:rsidRPr="0048092F">
        <w:rPr>
          <w:lang w:eastAsia="ru-RU"/>
        </w:rPr>
        <w:t>Gold</w:t>
      </w:r>
      <w:r w:rsidRPr="00D008EE">
        <w:rPr>
          <w:lang w:val="ru-RU" w:eastAsia="ru-RU"/>
        </w:rPr>
        <w:t xml:space="preserve"> в областях</w:t>
      </w:r>
      <w:r w:rsidRPr="0048092F">
        <w:rPr>
          <w:lang w:eastAsia="ru-RU"/>
        </w:rPr>
        <w:t> </w:t>
      </w:r>
      <w:hyperlink r:id="rId145"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Mobility</w:t>
        </w:r>
      </w:hyperlink>
      <w:r w:rsidRPr="00D008EE">
        <w:rPr>
          <w:lang w:val="ru-RU" w:eastAsia="ru-RU"/>
        </w:rPr>
        <w:t>,</w:t>
      </w:r>
      <w:r w:rsidRPr="0048092F">
        <w:rPr>
          <w:lang w:eastAsia="ru-RU"/>
        </w:rPr>
        <w:t> </w:t>
      </w:r>
      <w:hyperlink r:id="rId146" w:history="1">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hyperlink>
      <w:r w:rsidRPr="0048092F">
        <w:rPr>
          <w:lang w:eastAsia="ru-RU"/>
        </w:rPr>
        <w:t> </w:t>
      </w:r>
      <w:r w:rsidRPr="00D008EE">
        <w:rPr>
          <w:lang w:val="ru-RU" w:eastAsia="ru-RU"/>
        </w:rPr>
        <w:t>и</w:t>
      </w:r>
      <w:r w:rsidRPr="0048092F">
        <w:rPr>
          <w:lang w:eastAsia="ru-RU"/>
        </w:rPr>
        <w:t> </w:t>
      </w:r>
      <w:hyperlink r:id="rId147"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SharePoint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провела</w:t>
      </w:r>
      <w:r w:rsidRPr="0048092F">
        <w:rPr>
          <w:lang w:eastAsia="ru-RU"/>
        </w:rPr>
        <w:t> </w:t>
      </w:r>
      <w:hyperlink r:id="rId148" w:history="1">
        <w:r w:rsidRPr="0048092F">
          <w:rPr>
            <w:bdr w:val="none" w:sz="0" w:space="0" w:color="auto" w:frame="1"/>
            <w:lang w:eastAsia="ru-RU"/>
          </w:rPr>
          <w:t>I</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r w:rsidRPr="00D008EE">
          <w:rPr>
            <w:bdr w:val="none" w:sz="0" w:space="0" w:color="auto" w:frame="1"/>
            <w:lang w:val="ru-RU" w:eastAsia="ru-RU"/>
          </w:rPr>
          <w:t xml:space="preserve"> </w:t>
        </w:r>
        <w:r w:rsidRPr="0048092F">
          <w:rPr>
            <w:bdr w:val="none" w:sz="0" w:space="0" w:color="auto" w:frame="1"/>
            <w:lang w:eastAsia="ru-RU"/>
          </w:rPr>
          <w:t>Open</w:t>
        </w:r>
        <w:r w:rsidRPr="00D008EE">
          <w:rPr>
            <w:bdr w:val="none" w:sz="0" w:space="0" w:color="auto" w:frame="1"/>
            <w:lang w:val="ru-RU" w:eastAsia="ru-RU"/>
          </w:rPr>
          <w:t xml:space="preserve"> </w:t>
        </w:r>
        <w:r w:rsidRPr="0048092F">
          <w:rPr>
            <w:bdr w:val="none" w:sz="0" w:space="0" w:color="auto" w:frame="1"/>
            <w:lang w:eastAsia="ru-RU"/>
          </w:rPr>
          <w:t>House</w:t>
        </w:r>
      </w:hyperlink>
      <w:r w:rsidRPr="00D008EE">
        <w:rPr>
          <w:lang w:val="ru-RU" w:eastAsia="ru-RU"/>
        </w:rPr>
        <w:t xml:space="preserve">, первую в Беларуси международную конференцию, посвященную </w:t>
      </w:r>
      <w:r w:rsidRPr="0048092F">
        <w:rPr>
          <w:lang w:eastAsia="ru-RU"/>
        </w:rPr>
        <w:t>Business</w:t>
      </w:r>
      <w:r w:rsidRPr="00D008EE">
        <w:rPr>
          <w:lang w:val="ru-RU" w:eastAsia="ru-RU"/>
        </w:rPr>
        <w:t xml:space="preserve"> </w:t>
      </w:r>
      <w:r w:rsidRPr="0048092F">
        <w:rPr>
          <w:lang w:eastAsia="ru-RU"/>
        </w:rPr>
        <w:t>Intelligence</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получила статус</w:t>
      </w:r>
      <w:r w:rsidRPr="0048092F">
        <w:rPr>
          <w:lang w:eastAsia="ru-RU"/>
        </w:rPr>
        <w:t> </w:t>
      </w:r>
      <w:hyperlink r:id="rId149" w:history="1">
        <w:r w:rsidRPr="00D008EE">
          <w:rPr>
            <w:bdr w:val="none" w:sz="0" w:space="0" w:color="auto" w:frame="1"/>
            <w:lang w:val="ru-RU" w:eastAsia="ru-RU"/>
          </w:rPr>
          <w:t>Золотого Партнера</w:t>
        </w:r>
      </w:hyperlink>
      <w:r w:rsidRPr="0048092F">
        <w:rPr>
          <w:lang w:eastAsia="ru-RU"/>
        </w:rPr>
        <w:t> </w:t>
      </w:r>
      <w:r w:rsidRPr="00D008EE">
        <w:rPr>
          <w:lang w:val="ru-RU" w:eastAsia="ru-RU"/>
        </w:rPr>
        <w:t xml:space="preserve">в рамках программы </w:t>
      </w:r>
      <w:r w:rsidRPr="0048092F">
        <w:rPr>
          <w:lang w:eastAsia="ru-RU"/>
        </w:rPr>
        <w:t>Oracle</w:t>
      </w:r>
      <w:r w:rsidRPr="00D008EE">
        <w:rPr>
          <w:lang w:val="ru-RU" w:eastAsia="ru-RU"/>
        </w:rPr>
        <w:t xml:space="preserve"> </w:t>
      </w:r>
      <w:r w:rsidRPr="0048092F">
        <w:rPr>
          <w:lang w:eastAsia="ru-RU"/>
        </w:rPr>
        <w:t>PartnerNetwork</w:t>
      </w:r>
      <w:r w:rsidRPr="00D008EE">
        <w:rPr>
          <w:lang w:val="ru-RU" w:eastAsia="ru-RU"/>
        </w:rPr>
        <w:t xml:space="preserve"> (</w:t>
      </w:r>
      <w:r w:rsidRPr="0048092F">
        <w:rPr>
          <w:lang w:eastAsia="ru-RU"/>
        </w:rPr>
        <w:t>OPN</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заключила соглашение о приобретении ведущей компании в области программных решений и </w:t>
      </w:r>
      <w:r w:rsidRPr="0048092F">
        <w:rPr>
          <w:lang w:eastAsia="ru-RU"/>
        </w:rPr>
        <w:t>IT</w:t>
      </w:r>
      <w:r w:rsidRPr="00D008EE">
        <w:rPr>
          <w:lang w:val="ru-RU" w:eastAsia="ru-RU"/>
        </w:rPr>
        <w:t>-консалтинга</w:t>
      </w:r>
      <w:r w:rsidRPr="0048092F">
        <w:rPr>
          <w:lang w:eastAsia="ru-RU"/>
        </w:rPr>
        <w:t> </w:t>
      </w:r>
      <w:hyperlink r:id="rId150" w:history="1">
        <w:r w:rsidRPr="0048092F">
          <w:rPr>
            <w:bdr w:val="none" w:sz="0" w:space="0" w:color="auto" w:frame="1"/>
            <w:lang w:eastAsia="ru-RU"/>
          </w:rPr>
          <w:t>Thoughtcorp</w:t>
        </w:r>
      </w:hyperlink>
      <w:r w:rsidRPr="0048092F">
        <w:rPr>
          <w:lang w:eastAsia="ru-RU"/>
        </w:rPr>
        <w:t> </w:t>
      </w:r>
      <w:r w:rsidRPr="00D008EE">
        <w:rPr>
          <w:lang w:val="ru-RU" w:eastAsia="ru-RU"/>
        </w:rPr>
        <w:t>(Торонто, Канада), расширив свое присутствие в Северной Америке.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снова признана «</w:t>
      </w:r>
      <w:hyperlink r:id="rId151" w:history="1">
        <w:r w:rsidRPr="00D008EE">
          <w:rPr>
            <w:bdr w:val="none" w:sz="0" w:space="0" w:color="auto" w:frame="1"/>
            <w:lang w:val="ru-RU" w:eastAsia="ru-RU"/>
          </w:rPr>
          <w:t xml:space="preserve">Лучшей </w:t>
        </w:r>
        <w:r w:rsidRPr="0048092F">
          <w:rPr>
            <w:bdr w:val="none" w:sz="0" w:space="0" w:color="auto" w:frame="1"/>
            <w:lang w:eastAsia="ru-RU"/>
          </w:rPr>
          <w:t>IT</w:t>
        </w:r>
        <w:r w:rsidRPr="00D008EE">
          <w:rPr>
            <w:bdr w:val="none" w:sz="0" w:space="0" w:color="auto" w:frame="1"/>
            <w:lang w:val="ru-RU" w:eastAsia="ru-RU"/>
          </w:rPr>
          <w:t>-компанией глазами сотрудников</w:t>
        </w:r>
      </w:hyperlink>
      <w:r w:rsidRPr="00D008EE">
        <w:rPr>
          <w:lang w:val="ru-RU" w:eastAsia="ru-RU"/>
        </w:rPr>
        <w:t xml:space="preserve">» по итогам конкурса, организованного проектом </w:t>
      </w:r>
      <w:r w:rsidRPr="0048092F">
        <w:rPr>
          <w:lang w:eastAsia="ru-RU"/>
        </w:rPr>
        <w:t>Dev</w:t>
      </w:r>
      <w:r w:rsidRPr="00D008EE">
        <w:rPr>
          <w:lang w:val="ru-RU" w:eastAsia="ru-RU"/>
        </w:rPr>
        <w:t>.</w:t>
      </w:r>
      <w:r w:rsidRPr="0048092F">
        <w:rPr>
          <w:lang w:eastAsia="ru-RU"/>
        </w:rPr>
        <w:t>by</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вошла в список</w:t>
      </w:r>
      <w:r w:rsidRPr="0048092F">
        <w:rPr>
          <w:lang w:eastAsia="ru-RU"/>
        </w:rPr>
        <w:t> </w:t>
      </w:r>
      <w:hyperlink r:id="rId152" w:history="1">
        <w:r w:rsidRPr="00D008EE">
          <w:rPr>
            <w:bdr w:val="none" w:sz="0" w:space="0" w:color="auto" w:frame="1"/>
            <w:lang w:val="ru-RU" w:eastAsia="ru-RU"/>
          </w:rPr>
          <w:t>250 самых инновационных компаний Америки</w:t>
        </w:r>
      </w:hyperlink>
      <w:r w:rsidRPr="0048092F">
        <w:rPr>
          <w:lang w:eastAsia="ru-RU"/>
        </w:rPr>
        <w:t> </w:t>
      </w:r>
      <w:r w:rsidRPr="00D008EE">
        <w:rPr>
          <w:lang w:val="ru-RU" w:eastAsia="ru-RU"/>
        </w:rPr>
        <w:t xml:space="preserve">по данным рейтинга </w:t>
      </w:r>
      <w:r w:rsidRPr="0048092F">
        <w:rPr>
          <w:lang w:eastAsia="ru-RU"/>
        </w:rPr>
        <w:t>InformationWeek</w:t>
      </w:r>
      <w:r w:rsidRPr="00D008EE">
        <w:rPr>
          <w:lang w:val="ru-RU" w:eastAsia="ru-RU"/>
        </w:rPr>
        <w:t xml:space="preserve"> 500.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объявила о</w:t>
      </w:r>
      <w:r w:rsidRPr="0048092F">
        <w:rPr>
          <w:lang w:eastAsia="ru-RU"/>
        </w:rPr>
        <w:t> </w:t>
      </w:r>
      <w:hyperlink r:id="rId153" w:history="1">
        <w:r w:rsidRPr="00D008EE">
          <w:rPr>
            <w:bdr w:val="none" w:sz="0" w:space="0" w:color="auto" w:frame="1"/>
            <w:lang w:val="ru-RU" w:eastAsia="ru-RU"/>
          </w:rPr>
          <w:t xml:space="preserve">приобретении ведущей компании в области решений для электронной коммерции и цифровых медиа </w:t>
        </w:r>
        <w:r w:rsidRPr="0048092F">
          <w:rPr>
            <w:bdr w:val="none" w:sz="0" w:space="0" w:color="auto" w:frame="1"/>
            <w:lang w:eastAsia="ru-RU"/>
          </w:rPr>
          <w:t>Empathy</w:t>
        </w:r>
        <w:r w:rsidRPr="00D008EE">
          <w:rPr>
            <w:bdr w:val="none" w:sz="0" w:space="0" w:color="auto" w:frame="1"/>
            <w:lang w:val="ru-RU" w:eastAsia="ru-RU"/>
          </w:rPr>
          <w:t xml:space="preserve"> </w:t>
        </w:r>
        <w:r w:rsidRPr="0048092F">
          <w:rPr>
            <w:bdr w:val="none" w:sz="0" w:space="0" w:color="auto" w:frame="1"/>
            <w:lang w:eastAsia="ru-RU"/>
          </w:rPr>
          <w:t>Lab</w:t>
        </w:r>
      </w:hyperlink>
      <w:r w:rsidRPr="00D008EE">
        <w:rPr>
          <w:lang w:val="ru-RU" w:eastAsia="ru-RU"/>
        </w:rPr>
        <w:t>, расширив свою компетенцию в разработке цифровых маркетинговых стратегий.</w:t>
      </w:r>
    </w:p>
    <w:p w:rsidR="00CC1CCC" w:rsidRPr="00D008EE" w:rsidRDefault="00CC1CCC" w:rsidP="00CC1CCC">
      <w:pPr>
        <w:jc w:val="both"/>
        <w:rPr>
          <w:lang w:val="ru-RU" w:eastAsia="ru-RU"/>
        </w:rPr>
      </w:pPr>
      <w:r w:rsidRPr="00D008EE">
        <w:rPr>
          <w:lang w:val="ru-RU" w:eastAsia="ru-RU"/>
        </w:rPr>
        <w:t xml:space="preserve">Численность </w:t>
      </w:r>
      <w:r w:rsidRPr="0048092F">
        <w:rPr>
          <w:lang w:eastAsia="ru-RU"/>
        </w:rPr>
        <w:t>IT</w:t>
      </w:r>
      <w:r w:rsidRPr="00D008EE">
        <w:rPr>
          <w:lang w:val="ru-RU" w:eastAsia="ru-RU"/>
        </w:rPr>
        <w:t xml:space="preserve">-специалистов в штате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превысила отметку в 8000 человек.</w:t>
      </w:r>
    </w:p>
    <w:p w:rsidR="00CC1CCC" w:rsidRPr="00D008EE" w:rsidRDefault="00CC1CCC" w:rsidP="00CC1CCC">
      <w:pPr>
        <w:jc w:val="both"/>
        <w:rPr>
          <w:b/>
          <w:lang w:val="ru-RU" w:eastAsia="ru-RU"/>
        </w:rPr>
      </w:pPr>
      <w:bookmarkStart w:id="165" w:name="2011"/>
      <w:r w:rsidRPr="00D008EE">
        <w:rPr>
          <w:b/>
          <w:bdr w:val="none" w:sz="0" w:space="0" w:color="auto" w:frame="1"/>
          <w:lang w:val="ru-RU" w:eastAsia="ru-RU"/>
        </w:rPr>
        <w:t>2011</w:t>
      </w:r>
      <w:bookmarkEnd w:id="165"/>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 шестой раз подряд занимает лидирующие позиции среди всех ИТ-компаний в Центральной и Восточной Европе в</w:t>
      </w:r>
      <w:r w:rsidRPr="0048092F">
        <w:rPr>
          <w:lang w:eastAsia="ru-RU"/>
        </w:rPr>
        <w:t> </w:t>
      </w:r>
      <w:r w:rsidRPr="00D008EE">
        <w:rPr>
          <w:lang w:val="ru-RU" w:eastAsia="ru-RU"/>
        </w:rPr>
        <w:t xml:space="preserve">рейтинге «100 лучших аутсорсинговых компаний мира» («2010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ежегодно составляемом Международной ассоциацией профессионалов аутсорсинга (</w:t>
      </w:r>
      <w:r w:rsidRPr="0048092F">
        <w:rPr>
          <w:lang w:eastAsia="ru-RU"/>
        </w:rPr>
        <w:t>International</w:t>
      </w:r>
      <w:r w:rsidRPr="00D008EE">
        <w:rPr>
          <w:lang w:val="ru-RU" w:eastAsia="ru-RU"/>
        </w:rPr>
        <w:t xml:space="preserve"> </w:t>
      </w:r>
      <w:r w:rsidRPr="0048092F">
        <w:rPr>
          <w:lang w:eastAsia="ru-RU"/>
        </w:rPr>
        <w:t>Association</w:t>
      </w:r>
      <w:r w:rsidRPr="00D008EE">
        <w:rPr>
          <w:lang w:val="ru-RU" w:eastAsia="ru-RU"/>
        </w:rPr>
        <w:t xml:space="preserve"> </w:t>
      </w:r>
      <w:r w:rsidRPr="0048092F">
        <w:rPr>
          <w:lang w:eastAsia="ru-RU"/>
        </w:rPr>
        <w:t>of Outsourcing</w:t>
      </w:r>
      <w:r w:rsidRPr="00D008EE">
        <w:rPr>
          <w:lang w:val="ru-RU" w:eastAsia="ru-RU"/>
        </w:rPr>
        <w:t xml:space="preserve"> </w:t>
      </w:r>
      <w:r w:rsidRPr="0048092F">
        <w:rPr>
          <w:lang w:eastAsia="ru-RU"/>
        </w:rPr>
        <w:t>Professionals </w:t>
      </w:r>
      <w:r w:rsidRPr="00D008EE">
        <w:rPr>
          <w:lang w:val="ru-RU" w:eastAsia="ru-RU"/>
        </w:rPr>
        <w:t xml:space="preserve">— </w:t>
      </w:r>
      <w:r w:rsidRPr="0048092F">
        <w:rPr>
          <w:lang w:eastAsia="ru-RU"/>
        </w:rPr>
        <w:t>IAOP</w:t>
      </w:r>
      <w:r w:rsidRPr="00D008EE">
        <w:rPr>
          <w:lang w:val="ru-RU" w:eastAsia="ru-RU"/>
        </w:rPr>
        <w:t>).</w:t>
      </w:r>
    </w:p>
    <w:p w:rsidR="00CC1CCC" w:rsidRPr="00D008EE" w:rsidRDefault="00CC1CCC" w:rsidP="00CC1CCC">
      <w:pPr>
        <w:jc w:val="both"/>
        <w:rPr>
          <w:lang w:val="ru-RU" w:eastAsia="ru-RU"/>
        </w:rPr>
      </w:pPr>
      <w:r w:rsidRPr="00D008EE">
        <w:rPr>
          <w:lang w:val="ru-RU" w:eastAsia="ru-RU"/>
        </w:rPr>
        <w:t>По итогам первого в Беларуси профессионального конкурса «</w:t>
      </w:r>
      <w:hyperlink r:id="rId154" w:history="1">
        <w:r w:rsidRPr="00D008EE">
          <w:rPr>
            <w:bdr w:val="none" w:sz="0" w:space="0" w:color="auto" w:frame="1"/>
            <w:lang w:val="ru-RU" w:eastAsia="ru-RU"/>
          </w:rPr>
          <w:t>Золотой Байт 2010</w:t>
        </w:r>
      </w:hyperlink>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лучшим экспортером Парка высоких технологий.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w:t>
      </w:r>
      <w:hyperlink r:id="rId155" w:history="1">
        <w:r w:rsidRPr="00D008EE">
          <w:rPr>
            <w:bdr w:val="none" w:sz="0" w:space="0" w:color="auto" w:frame="1"/>
            <w:lang w:val="ru-RU" w:eastAsia="ru-RU"/>
          </w:rPr>
          <w:t>Лучшей ИТ-компанией Беларуси глазами сотрудников</w:t>
        </w:r>
      </w:hyperlink>
      <w:r w:rsidRPr="00D008EE">
        <w:rPr>
          <w:lang w:val="ru-RU" w:eastAsia="ru-RU"/>
        </w:rPr>
        <w:t xml:space="preserve">». Компания получила максимальную оценку своих сотрудников по всем параметрам в конкурсе, организованном проектом </w:t>
      </w:r>
      <w:r w:rsidRPr="0048092F">
        <w:rPr>
          <w:lang w:eastAsia="ru-RU"/>
        </w:rPr>
        <w:t>Dev</w:t>
      </w:r>
      <w:r w:rsidRPr="00D008EE">
        <w:rPr>
          <w:lang w:val="ru-RU" w:eastAsia="ru-RU"/>
        </w:rPr>
        <w:t>.</w:t>
      </w:r>
      <w:r w:rsidRPr="0048092F">
        <w:rPr>
          <w:lang w:eastAsia="ru-RU"/>
        </w:rPr>
        <w:t>by</w:t>
      </w:r>
      <w:r w:rsidRPr="00D008EE">
        <w:rPr>
          <w:lang w:val="ru-RU" w:eastAsia="ru-RU"/>
        </w:rPr>
        <w:t xml:space="preserve"> при поддержке Ассоциации «Инфопарк».</w:t>
      </w:r>
    </w:p>
    <w:p w:rsidR="00CC1CCC" w:rsidRPr="00D008EE" w:rsidRDefault="00CC1CCC" w:rsidP="00CC1CCC">
      <w:pPr>
        <w:jc w:val="both"/>
        <w:rPr>
          <w:lang w:val="ru-RU" w:eastAsia="ru-RU"/>
        </w:rPr>
      </w:pPr>
      <w:r w:rsidRPr="00D008EE">
        <w:rPr>
          <w:lang w:val="ru-RU" w:eastAsia="ru-RU"/>
        </w:rPr>
        <w:t xml:space="preserve">Новый центр разработки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w:t>
      </w:r>
      <w:r w:rsidRPr="0048092F">
        <w:rPr>
          <w:lang w:eastAsia="ru-RU"/>
        </w:rPr>
        <w:t> </w:t>
      </w:r>
      <w:hyperlink r:id="rId156" w:history="1">
        <w:r w:rsidRPr="00D008EE">
          <w:rPr>
            <w:bdr w:val="none" w:sz="0" w:space="0" w:color="auto" w:frame="1"/>
            <w:lang w:val="ru-RU" w:eastAsia="ru-RU"/>
          </w:rPr>
          <w:t>Кракове</w:t>
        </w:r>
      </w:hyperlink>
      <w:r w:rsidRPr="0048092F">
        <w:rPr>
          <w:lang w:eastAsia="ru-RU"/>
        </w:rPr>
        <w:t> </w:t>
      </w:r>
      <w:r w:rsidRPr="00D008EE">
        <w:rPr>
          <w:lang w:val="ru-RU" w:eastAsia="ru-RU"/>
        </w:rPr>
        <w:t>(Польша) органично дополнил развитую сеть существующих европейских центров разработки и центров поддержки клиентов в России, Венгрии, Беларуси, Украине, Германии, Великобритании, Швеции и Швейцарии.</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превысил 7000 человек.</w:t>
      </w:r>
    </w:p>
    <w:p w:rsidR="00CC1CCC" w:rsidRPr="00D008EE" w:rsidRDefault="00CC1CCC" w:rsidP="00CC1CCC">
      <w:pPr>
        <w:jc w:val="both"/>
        <w:rPr>
          <w:b/>
          <w:lang w:val="ru-RU" w:eastAsia="ru-RU"/>
        </w:rPr>
      </w:pPr>
      <w:bookmarkStart w:id="166" w:name="2010"/>
      <w:r w:rsidRPr="00D008EE">
        <w:rPr>
          <w:b/>
          <w:bdr w:val="none" w:sz="0" w:space="0" w:color="auto" w:frame="1"/>
          <w:lang w:val="ru-RU" w:eastAsia="ru-RU"/>
        </w:rPr>
        <w:t>2010</w:t>
      </w:r>
      <w:bookmarkEnd w:id="166"/>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lastRenderedPageBreak/>
        <w:t>Годовой оборот компании превысил $200 миллионов.</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называет </w:t>
      </w:r>
      <w:r w:rsidRPr="0048092F">
        <w:rPr>
          <w:lang w:eastAsia="ru-RU"/>
        </w:rPr>
        <w:t>EPAM </w:t>
      </w:r>
      <w:hyperlink r:id="rId157" w:history="1">
        <w:r w:rsidRPr="00D008EE">
          <w:rPr>
            <w:bdr w:val="none" w:sz="0" w:space="0" w:color="auto" w:frame="1"/>
            <w:lang w:val="ru-RU" w:eastAsia="ru-RU"/>
          </w:rPr>
          <w:t>признанным лидером в Центральной и Восточной Европе</w:t>
        </w:r>
      </w:hyperlink>
      <w:r w:rsidRPr="00D008EE">
        <w:rPr>
          <w:lang w:val="ru-RU" w:eastAsia="ru-RU"/>
        </w:rPr>
        <w:t xml:space="preserve">, которого «должны знать» все компании </w:t>
      </w:r>
      <w:r w:rsidRPr="0048092F">
        <w:rPr>
          <w:lang w:eastAsia="ru-RU"/>
        </w:rPr>
        <w:t>Fortune</w:t>
      </w:r>
      <w:r w:rsidRPr="00D008EE">
        <w:rPr>
          <w:lang w:val="ru-RU" w:eastAsia="ru-RU"/>
        </w:rPr>
        <w:t xml:space="preserve"> 1000, в своем отчете «Поставщики из</w:t>
      </w:r>
      <w:r w:rsidRPr="0048092F">
        <w:rPr>
          <w:lang w:eastAsia="ru-RU"/>
        </w:rPr>
        <w:t> </w:t>
      </w:r>
      <w:r w:rsidRPr="00D008EE">
        <w:rPr>
          <w:lang w:val="ru-RU" w:eastAsia="ru-RU"/>
        </w:rPr>
        <w:t>стран с</w:t>
      </w:r>
      <w:r w:rsidRPr="0048092F">
        <w:rPr>
          <w:lang w:eastAsia="ru-RU"/>
        </w:rPr>
        <w:t> </w:t>
      </w:r>
      <w:r w:rsidRPr="00D008EE">
        <w:rPr>
          <w:lang w:val="ru-RU" w:eastAsia="ru-RU"/>
        </w:rPr>
        <w:t>развивающейся экономикой: отличные возможности для диверсификации рисков» («</w:t>
      </w:r>
      <w:r w:rsidRPr="0048092F">
        <w:rPr>
          <w:lang w:eastAsia="ru-RU"/>
        </w:rPr>
        <w:t>Emerging</w:t>
      </w:r>
      <w:r w:rsidRPr="00D008EE">
        <w:rPr>
          <w:lang w:val="ru-RU" w:eastAsia="ru-RU"/>
        </w:rPr>
        <w:t xml:space="preserve"> </w:t>
      </w:r>
      <w:r w:rsidRPr="0048092F">
        <w:rPr>
          <w:lang w:eastAsia="ru-RU"/>
        </w:rPr>
        <w:t>Markets</w:t>
      </w:r>
      <w:r w:rsidRPr="00D008EE">
        <w:rPr>
          <w:lang w:val="ru-RU" w:eastAsia="ru-RU"/>
        </w:rPr>
        <w:t xml:space="preserve"> </w:t>
      </w:r>
      <w:r w:rsidRPr="0048092F">
        <w:rPr>
          <w:lang w:eastAsia="ru-RU"/>
        </w:rPr>
        <w:t>Suppliers</w:t>
      </w:r>
      <w:r w:rsidRPr="00D008EE">
        <w:rPr>
          <w:lang w:val="ru-RU" w:eastAsia="ru-RU"/>
        </w:rPr>
        <w:t xml:space="preserve">: </w:t>
      </w:r>
      <w:r w:rsidRPr="0048092F">
        <w:rPr>
          <w:lang w:eastAsia="ru-RU"/>
        </w:rPr>
        <w:t>A valuable</w:t>
      </w:r>
      <w:r w:rsidRPr="00D008EE">
        <w:rPr>
          <w:lang w:val="ru-RU" w:eastAsia="ru-RU"/>
        </w:rPr>
        <w:t xml:space="preserve"> </w:t>
      </w:r>
      <w:r w:rsidRPr="0048092F">
        <w:rPr>
          <w:lang w:eastAsia="ru-RU"/>
        </w:rPr>
        <w:t>Lever</w:t>
      </w:r>
      <w:r w:rsidRPr="00D008EE">
        <w:rPr>
          <w:lang w:val="ru-RU" w:eastAsia="ru-RU"/>
        </w:rPr>
        <w:t xml:space="preserve"> </w:t>
      </w:r>
      <w:r w:rsidRPr="0048092F">
        <w:rPr>
          <w:lang w:eastAsia="ru-RU"/>
        </w:rPr>
        <w:t>for</w:t>
      </w:r>
      <w:r w:rsidRPr="00D008EE">
        <w:rPr>
          <w:lang w:val="ru-RU" w:eastAsia="ru-RU"/>
        </w:rPr>
        <w:t xml:space="preserve"> </w:t>
      </w:r>
      <w:r w:rsidRPr="0048092F">
        <w:rPr>
          <w:lang w:eastAsia="ru-RU"/>
        </w:rPr>
        <w:t>Risks</w:t>
      </w:r>
      <w:r w:rsidRPr="00D008EE">
        <w:rPr>
          <w:lang w:val="ru-RU" w:eastAsia="ru-RU"/>
        </w:rPr>
        <w:t xml:space="preserve"> </w:t>
      </w:r>
      <w:r w:rsidRPr="0048092F">
        <w:rPr>
          <w:lang w:eastAsia="ru-RU"/>
        </w:rPr>
        <w:t>Diversification</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Список клиентов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из финансового сектора пополнился одним из крупнейших мировых инвестиционных банков</w:t>
      </w:r>
      <w:r w:rsidRPr="0048092F">
        <w:rPr>
          <w:lang w:eastAsia="ru-RU"/>
        </w:rPr>
        <w:t> </w:t>
      </w:r>
      <w:hyperlink r:id="rId158" w:history="1">
        <w:r w:rsidRPr="0048092F">
          <w:rPr>
            <w:bdr w:val="none" w:sz="0" w:space="0" w:color="auto" w:frame="1"/>
            <w:lang w:eastAsia="ru-RU"/>
          </w:rPr>
          <w:t>Barclays</w:t>
        </w:r>
        <w:r w:rsidRPr="00D008EE">
          <w:rPr>
            <w:bdr w:val="none" w:sz="0" w:space="0" w:color="auto" w:frame="1"/>
            <w:lang w:val="ru-RU" w:eastAsia="ru-RU"/>
          </w:rPr>
          <w:t xml:space="preserve"> </w:t>
        </w:r>
        <w:r w:rsidRPr="0048092F">
          <w:rPr>
            <w:bdr w:val="none" w:sz="0" w:space="0" w:color="auto" w:frame="1"/>
            <w:lang w:eastAsia="ru-RU"/>
          </w:rPr>
          <w:t>Capital</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привилегированным поставщиком ИТ-услуг для </w:t>
      </w:r>
      <w:hyperlink r:id="rId159" w:history="1">
        <w:r w:rsidRPr="00D008EE">
          <w:rPr>
            <w:bdr w:val="none" w:sz="0" w:space="0" w:color="auto" w:frame="1"/>
            <w:lang w:val="ru-RU" w:eastAsia="ru-RU"/>
          </w:rPr>
          <w:t xml:space="preserve">Группы компаний </w:t>
        </w:r>
        <w:r w:rsidRPr="0048092F">
          <w:rPr>
            <w:bdr w:val="none" w:sz="0" w:space="0" w:color="auto" w:frame="1"/>
            <w:lang w:eastAsia="ru-RU"/>
          </w:rPr>
          <w:t>Bosch</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углубила отраслевую специализацию в сфере бизнес информации,</w:t>
      </w:r>
      <w:r w:rsidRPr="0048092F">
        <w:rPr>
          <w:lang w:eastAsia="ru-RU"/>
        </w:rPr>
        <w:t> </w:t>
      </w:r>
      <w:hyperlink r:id="rId160" w:history="1">
        <w:r w:rsidRPr="00D008EE">
          <w:rPr>
            <w:bdr w:val="none" w:sz="0" w:space="0" w:color="auto" w:frame="1"/>
            <w:lang w:val="ru-RU" w:eastAsia="ru-RU"/>
          </w:rPr>
          <w:t xml:space="preserve">объявив о приобретении компании </w:t>
        </w:r>
        <w:r w:rsidRPr="0048092F">
          <w:rPr>
            <w:bdr w:val="none" w:sz="0" w:space="0" w:color="auto" w:frame="1"/>
            <w:lang w:eastAsia="ru-RU"/>
          </w:rPr>
          <w:t>Instant</w:t>
        </w:r>
        <w:r w:rsidRPr="00D008EE">
          <w:rPr>
            <w:bdr w:val="none" w:sz="0" w:space="0" w:color="auto" w:frame="1"/>
            <w:lang w:val="ru-RU" w:eastAsia="ru-RU"/>
          </w:rPr>
          <w:t xml:space="preserve"> </w:t>
        </w:r>
        <w:r w:rsidRPr="0048092F">
          <w:rPr>
            <w:bdr w:val="none" w:sz="0" w:space="0" w:color="auto" w:frame="1"/>
            <w:lang w:eastAsia="ru-RU"/>
          </w:rPr>
          <w:t>Information</w:t>
        </w:r>
        <w:r w:rsidRPr="00D008EE">
          <w:rPr>
            <w:bdr w:val="none" w:sz="0" w:space="0" w:color="auto" w:frame="1"/>
            <w:lang w:val="ru-RU" w:eastAsia="ru-RU"/>
          </w:rPr>
          <w:t xml:space="preserve">, </w:t>
        </w:r>
        <w:r w:rsidRPr="0048092F">
          <w:rPr>
            <w:bdr w:val="none" w:sz="0" w:space="0" w:color="auto" w:frame="1"/>
            <w:lang w:eastAsia="ru-RU"/>
          </w:rPr>
          <w:t>Inc</w:t>
        </w:r>
        <w:r w:rsidRPr="00D008EE">
          <w:rPr>
            <w:bdr w:val="none" w:sz="0" w:space="0" w:color="auto" w:frame="1"/>
            <w:lang w:val="ru-RU" w:eastAsia="ru-RU"/>
          </w:rPr>
          <w:t>.</w:t>
        </w:r>
      </w:hyperlink>
      <w:r w:rsidRPr="00D008EE">
        <w:rPr>
          <w:lang w:val="ru-RU" w:eastAsia="ru-RU"/>
        </w:rPr>
        <w:t>, лидера в</w:t>
      </w:r>
      <w:r w:rsidRPr="0048092F">
        <w:rPr>
          <w:lang w:eastAsia="ru-RU"/>
        </w:rPr>
        <w:t> </w:t>
      </w:r>
      <w:r w:rsidRPr="00D008EE">
        <w:rPr>
          <w:lang w:val="ru-RU" w:eastAsia="ru-RU"/>
        </w:rPr>
        <w:t>области разработки программных решений и</w:t>
      </w:r>
      <w:r w:rsidRPr="0048092F">
        <w:rPr>
          <w:lang w:eastAsia="ru-RU"/>
        </w:rPr>
        <w:t> </w:t>
      </w:r>
      <w:r w:rsidRPr="00D008EE">
        <w:rPr>
          <w:lang w:val="ru-RU" w:eastAsia="ru-RU"/>
        </w:rPr>
        <w:t>предоставления «облачных сервисов» для анализа информации и</w:t>
      </w:r>
      <w:r w:rsidRPr="0048092F">
        <w:rPr>
          <w:lang w:eastAsia="ru-RU"/>
        </w:rPr>
        <w:t> </w:t>
      </w:r>
      <w:r w:rsidRPr="00D008EE">
        <w:rPr>
          <w:lang w:val="ru-RU" w:eastAsia="ru-RU"/>
        </w:rPr>
        <w:t>управления данными.</w:t>
      </w:r>
    </w:p>
    <w:p w:rsidR="00CC1CCC" w:rsidRPr="00D008EE" w:rsidRDefault="00CC1CCC" w:rsidP="00CC1CCC">
      <w:pPr>
        <w:jc w:val="both"/>
        <w:rPr>
          <w:lang w:val="ru-RU" w:eastAsia="ru-RU"/>
        </w:rPr>
      </w:pPr>
      <w:r w:rsidRPr="00D008EE">
        <w:rPr>
          <w:lang w:val="ru-RU" w:eastAsia="ru-RU"/>
        </w:rPr>
        <w:t xml:space="preserve">Компания получила наивысший партнерский статус в рамках программы </w:t>
      </w:r>
      <w:r w:rsidRPr="0048092F">
        <w:rPr>
          <w:lang w:eastAsia="ru-RU"/>
        </w:rPr>
        <w:t>SAP</w:t>
      </w:r>
      <w:r w:rsidRPr="00D008EE">
        <w:rPr>
          <w:lang w:val="ru-RU" w:eastAsia="ru-RU"/>
        </w:rPr>
        <w:t xml:space="preserve"> </w:t>
      </w:r>
      <w:r w:rsidRPr="0048092F">
        <w:rPr>
          <w:lang w:eastAsia="ru-RU"/>
        </w:rPr>
        <w:t>PartnerEdge</w:t>
      </w:r>
      <w:r w:rsidRPr="00D008EE">
        <w:rPr>
          <w:lang w:val="ru-RU" w:eastAsia="ru-RU"/>
        </w:rPr>
        <w:t xml:space="preserve"> —</w:t>
      </w:r>
      <w:r w:rsidRPr="0048092F">
        <w:rPr>
          <w:lang w:eastAsia="ru-RU"/>
        </w:rPr>
        <w:t> </w:t>
      </w:r>
      <w:hyperlink r:id="rId161" w:history="1">
        <w:r w:rsidRPr="0048092F">
          <w:rPr>
            <w:bdr w:val="none" w:sz="0" w:space="0" w:color="auto" w:frame="1"/>
            <w:lang w:eastAsia="ru-RU"/>
          </w:rPr>
          <w:t>SAP</w:t>
        </w:r>
        <w:r w:rsidRPr="00D008EE">
          <w:rPr>
            <w:bdr w:val="none" w:sz="0" w:space="0" w:color="auto" w:frame="1"/>
            <w:lang w:val="ru-RU" w:eastAsia="ru-RU"/>
          </w:rPr>
          <w:t xml:space="preserve"> </w:t>
        </w:r>
        <w:r w:rsidRPr="0048092F">
          <w:rPr>
            <w:bdr w:val="none" w:sz="0" w:space="0" w:color="auto" w:frame="1"/>
            <w:lang w:eastAsia="ru-RU"/>
          </w:rPr>
          <w:t>Gold</w:t>
        </w:r>
        <w:r w:rsidRPr="00D008EE">
          <w:rPr>
            <w:bdr w:val="none" w:sz="0" w:space="0" w:color="auto" w:frame="1"/>
            <w:lang w:val="ru-RU" w:eastAsia="ru-RU"/>
          </w:rPr>
          <w:t xml:space="preserve"> </w:t>
        </w:r>
        <w:r w:rsidRPr="0048092F">
          <w:rPr>
            <w:bdr w:val="none" w:sz="0" w:space="0" w:color="auto" w:frame="1"/>
            <w:lang w:eastAsia="ru-RU"/>
          </w:rPr>
          <w:t>Channel</w:t>
        </w:r>
        <w:r w:rsidRPr="00D008EE">
          <w:rPr>
            <w:bdr w:val="none" w:sz="0" w:space="0" w:color="auto" w:frame="1"/>
            <w:lang w:val="ru-RU" w:eastAsia="ru-RU"/>
          </w:rPr>
          <w:t xml:space="preserve"> </w:t>
        </w:r>
        <w:r w:rsidRPr="0048092F">
          <w:rPr>
            <w:bdr w:val="none" w:sz="0" w:space="0" w:color="auto" w:frame="1"/>
            <w:lang w:eastAsia="ru-RU"/>
          </w:rPr>
          <w:t>Partner</w:t>
        </w:r>
      </w:hyperlink>
      <w:r w:rsidRPr="00D008EE">
        <w:rPr>
          <w:lang w:val="ru-RU" w:eastAsia="ru-RU"/>
        </w:rPr>
        <w:t xml:space="preserve">, который предоставляется компаниям за наличие компетенций в сфере развития решений на основе технологий </w:t>
      </w:r>
      <w:r w:rsidRPr="0048092F">
        <w:rPr>
          <w:lang w:eastAsia="ru-RU"/>
        </w:rPr>
        <w:t>SAP</w:t>
      </w:r>
      <w:r w:rsidRPr="00D008EE">
        <w:rPr>
          <w:lang w:val="ru-RU" w:eastAsia="ru-RU"/>
        </w:rPr>
        <w:t xml:space="preserve">, высокий уровень квалификации специалистов, а также за успехи в области продвижения программных продуктов </w:t>
      </w:r>
      <w:r w:rsidRPr="0048092F">
        <w:rPr>
          <w:lang w:eastAsia="ru-RU"/>
        </w:rPr>
        <w:t>SAP</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получила статус</w:t>
      </w:r>
      <w:r w:rsidRPr="0048092F">
        <w:rPr>
          <w:lang w:eastAsia="ru-RU"/>
        </w:rPr>
        <w:t> </w:t>
      </w:r>
      <w:hyperlink r:id="rId162" w:history="1">
        <w:r w:rsidRPr="00D008EE">
          <w:rPr>
            <w:bdr w:val="none" w:sz="0" w:space="0" w:color="auto" w:frame="1"/>
            <w:lang w:val="ru-RU" w:eastAsia="ru-RU"/>
          </w:rPr>
          <w:t xml:space="preserve">официального поставщика решений </w:t>
        </w:r>
        <w:r w:rsidRPr="0048092F">
          <w:rPr>
            <w:bdr w:val="none" w:sz="0" w:space="0" w:color="auto" w:frame="1"/>
            <w:lang w:eastAsia="ru-RU"/>
          </w:rPr>
          <w:t>ATG</w:t>
        </w:r>
      </w:hyperlink>
      <w:r w:rsidRPr="00D008EE">
        <w:rPr>
          <w:lang w:val="ru-RU" w:eastAsia="ru-RU"/>
        </w:rPr>
        <w:t xml:space="preserve"> (</w:t>
      </w:r>
      <w:r w:rsidRPr="0048092F">
        <w:rPr>
          <w:lang w:eastAsia="ru-RU"/>
        </w:rPr>
        <w:t>ATG</w:t>
      </w:r>
      <w:r w:rsidRPr="00D008EE">
        <w:rPr>
          <w:lang w:val="ru-RU" w:eastAsia="ru-RU"/>
        </w:rPr>
        <w:t xml:space="preserve"> </w:t>
      </w:r>
      <w:r w:rsidRPr="0048092F">
        <w:rPr>
          <w:lang w:eastAsia="ru-RU"/>
        </w:rPr>
        <w:t>Solutions</w:t>
      </w:r>
      <w:r w:rsidRPr="00D008EE">
        <w:rPr>
          <w:lang w:val="ru-RU" w:eastAsia="ru-RU"/>
        </w:rPr>
        <w:t xml:space="preserve"> </w:t>
      </w:r>
      <w:r w:rsidRPr="0048092F">
        <w:rPr>
          <w:lang w:eastAsia="ru-RU"/>
        </w:rPr>
        <w:t>Provider</w:t>
      </w:r>
      <w:r w:rsidRPr="00D008EE">
        <w:rPr>
          <w:lang w:val="ru-RU" w:eastAsia="ru-RU"/>
        </w:rPr>
        <w:t>) в Европейском регионе и на Ближнем Востоке.</w:t>
      </w:r>
    </w:p>
    <w:p w:rsidR="00CC1CCC" w:rsidRPr="00D008EE" w:rsidRDefault="00CC1CCC" w:rsidP="00CC1CCC">
      <w:pPr>
        <w:jc w:val="both"/>
        <w:rPr>
          <w:lang w:val="ru-RU" w:eastAsia="ru-RU"/>
        </w:rPr>
      </w:pPr>
      <w:r w:rsidRPr="00D008EE">
        <w:rPr>
          <w:lang w:val="ru-RU" w:eastAsia="ru-RU"/>
        </w:rPr>
        <w:t>Система для управления проектами</w:t>
      </w:r>
      <w:r w:rsidRPr="0048092F">
        <w:rPr>
          <w:lang w:eastAsia="ru-RU"/>
        </w:rPr>
        <w:t> </w:t>
      </w:r>
      <w:hyperlink r:id="rId163" w:tgtFrame="_blank"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Project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w:t>
        </w:r>
        <w:r w:rsidRPr="0048092F">
          <w:rPr>
            <w:bdr w:val="none" w:sz="0" w:space="0" w:color="auto" w:frame="1"/>
            <w:lang w:eastAsia="ru-RU"/>
          </w:rPr>
          <w:t>Center</w:t>
        </w:r>
      </w:hyperlink>
      <w:r w:rsidRPr="00D008EE">
        <w:rPr>
          <w:lang w:val="ru-RU" w:eastAsia="ru-RU"/>
        </w:rPr>
        <w:t>(</w:t>
      </w:r>
      <w:r w:rsidRPr="0048092F">
        <w:rPr>
          <w:lang w:eastAsia="ru-RU"/>
        </w:rPr>
        <w:t>EPAM</w:t>
      </w:r>
      <w:r w:rsidRPr="00D008EE">
        <w:rPr>
          <w:lang w:val="ru-RU" w:eastAsia="ru-RU"/>
        </w:rPr>
        <w:t xml:space="preserve"> </w:t>
      </w:r>
      <w:r w:rsidRPr="0048092F">
        <w:rPr>
          <w:lang w:eastAsia="ru-RU"/>
        </w:rPr>
        <w:t>PMC</w:t>
      </w:r>
      <w:r w:rsidRPr="00D008EE">
        <w:rPr>
          <w:lang w:val="ru-RU" w:eastAsia="ru-RU"/>
        </w:rPr>
        <w:t xml:space="preserve">)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отмечена</w:t>
      </w:r>
      <w:r w:rsidRPr="0048092F">
        <w:rPr>
          <w:lang w:eastAsia="ru-RU"/>
        </w:rPr>
        <w:t> </w:t>
      </w:r>
      <w:hyperlink r:id="rId164" w:history="1">
        <w:r w:rsidRPr="00D008EE">
          <w:rPr>
            <w:bdr w:val="none" w:sz="0" w:space="0" w:color="auto" w:frame="1"/>
            <w:lang w:val="ru-RU" w:eastAsia="ru-RU"/>
          </w:rPr>
          <w:t>среди лучших продуктов</w:t>
        </w:r>
      </w:hyperlink>
      <w:r w:rsidRPr="00D008EE">
        <w:rPr>
          <w:lang w:val="ru-RU" w:eastAsia="ru-RU"/>
        </w:rPr>
        <w:t xml:space="preserve"> для поддержки реализации проектов по методологии </w:t>
      </w:r>
      <w:r w:rsidRPr="0048092F">
        <w:rPr>
          <w:lang w:eastAsia="ru-RU"/>
        </w:rPr>
        <w:t>Scrum</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Центр тестирования и контроля качества, специализированное подразделение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награжден в номинации «</w:t>
      </w:r>
      <w:hyperlink r:id="rId165" w:history="1">
        <w:r w:rsidRPr="00D008EE">
          <w:rPr>
            <w:bdr w:val="none" w:sz="0" w:space="0" w:color="auto" w:frame="1"/>
            <w:lang w:val="ru-RU" w:eastAsia="ru-RU"/>
          </w:rPr>
          <w:t>ИТ-подразделение года</w:t>
        </w:r>
      </w:hyperlink>
      <w:r w:rsidRPr="00D008EE">
        <w:rPr>
          <w:lang w:val="ru-RU" w:eastAsia="ru-RU"/>
        </w:rPr>
        <w:t xml:space="preserve">» в рамках ежегодного международного конкурса в области бизнеса </w:t>
      </w:r>
      <w:r w:rsidRPr="0048092F">
        <w:rPr>
          <w:lang w:eastAsia="ru-RU"/>
        </w:rPr>
        <w:t>The</w:t>
      </w:r>
      <w:r w:rsidRPr="00D008EE">
        <w:rPr>
          <w:lang w:val="ru-RU" w:eastAsia="ru-RU"/>
        </w:rPr>
        <w:t xml:space="preserve"> </w:t>
      </w:r>
      <w:r w:rsidRPr="0048092F">
        <w:rPr>
          <w:lang w:eastAsia="ru-RU"/>
        </w:rPr>
        <w:t>International</w:t>
      </w:r>
      <w:r w:rsidRPr="00D008EE">
        <w:rPr>
          <w:lang w:val="ru-RU" w:eastAsia="ru-RU"/>
        </w:rPr>
        <w:t xml:space="preserve"> </w:t>
      </w:r>
      <w:r w:rsidRPr="0048092F">
        <w:rPr>
          <w:lang w:eastAsia="ru-RU"/>
        </w:rPr>
        <w:t>Business</w:t>
      </w:r>
      <w:r w:rsidRPr="00D008EE">
        <w:rPr>
          <w:lang w:val="ru-RU" w:eastAsia="ru-RU"/>
        </w:rPr>
        <w:t xml:space="preserve"> </w:t>
      </w:r>
      <w:r w:rsidRPr="0048092F">
        <w:rPr>
          <w:lang w:eastAsia="ru-RU"/>
        </w:rPr>
        <w:t>Awards</w:t>
      </w:r>
      <w:r w:rsidRPr="00D008EE">
        <w:rPr>
          <w:lang w:val="ru-RU" w:eastAsia="ru-RU"/>
        </w:rPr>
        <w:t xml:space="preserve"> 2010.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успешно завершила проект по построению</w:t>
      </w:r>
      <w:r w:rsidRPr="0048092F">
        <w:rPr>
          <w:lang w:eastAsia="ru-RU"/>
        </w:rPr>
        <w:t> </w:t>
      </w:r>
      <w:hyperlink r:id="rId166" w:history="1">
        <w:r w:rsidRPr="00D008EE">
          <w:rPr>
            <w:bdr w:val="none" w:sz="0" w:space="0" w:color="auto" w:frame="1"/>
            <w:lang w:val="ru-RU" w:eastAsia="ru-RU"/>
          </w:rPr>
          <w:t xml:space="preserve">информационной системы управления в компании </w:t>
        </w:r>
        <w:r w:rsidRPr="0048092F">
          <w:rPr>
            <w:bdr w:val="none" w:sz="0" w:space="0" w:color="auto" w:frame="1"/>
            <w:lang w:eastAsia="ru-RU"/>
          </w:rPr>
          <w:t>velcom</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 итогам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w:t>
      </w:r>
      <w:hyperlink r:id="rId167" w:history="1">
        <w:r w:rsidRPr="00D008EE">
          <w:rPr>
            <w:bdr w:val="none" w:sz="0" w:space="0" w:color="auto" w:frame="1"/>
            <w:lang w:val="ru-RU" w:eastAsia="ru-RU"/>
          </w:rPr>
          <w:t>Лучшим экспортером 2010</w:t>
        </w:r>
      </w:hyperlink>
      <w:r w:rsidRPr="00D008EE">
        <w:rPr>
          <w:lang w:val="ru-RU" w:eastAsia="ru-RU"/>
        </w:rPr>
        <w:t>» среди ИТ-компаний Беларуси.</w:t>
      </w:r>
    </w:p>
    <w:p w:rsidR="00CC1CCC" w:rsidRPr="00D008EE" w:rsidRDefault="00CC1CCC" w:rsidP="00CC1CCC">
      <w:pPr>
        <w:jc w:val="both"/>
        <w:rPr>
          <w:b/>
          <w:lang w:val="ru-RU" w:eastAsia="ru-RU"/>
        </w:rPr>
      </w:pPr>
      <w:bookmarkStart w:id="167" w:name="2009"/>
      <w:r w:rsidRPr="00D008EE">
        <w:rPr>
          <w:b/>
          <w:bdr w:val="none" w:sz="0" w:space="0" w:color="auto" w:frame="1"/>
          <w:lang w:val="ru-RU" w:eastAsia="ru-RU"/>
        </w:rPr>
        <w:t>2009</w:t>
      </w:r>
      <w:bookmarkEnd w:id="167"/>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На фоне очередного мирового финансового кризиса </w:t>
      </w:r>
      <w:r w:rsidRPr="0048092F">
        <w:rPr>
          <w:lang w:eastAsia="ru-RU"/>
        </w:rPr>
        <w:t>EPAM</w:t>
      </w:r>
      <w:r w:rsidRPr="00D008EE">
        <w:rPr>
          <w:lang w:val="ru-RU" w:eastAsia="ru-RU"/>
        </w:rPr>
        <w:t xml:space="preserve"> удалось успешно направить усилия на модернизацию и оптимизацию процессов в компании. Завоевав доверие и упрочив взаимоотношения с ключевыми заказчиками,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смогла предложить еще более выгодные решения и уникальные преимущества, чем когда-либо ранее.</w:t>
      </w:r>
    </w:p>
    <w:p w:rsidR="00CC1CCC" w:rsidRPr="00D008EE" w:rsidRDefault="00CC1CCC" w:rsidP="00CC1CCC">
      <w:pPr>
        <w:jc w:val="both"/>
        <w:rPr>
          <w:lang w:val="ru-RU" w:eastAsia="ru-RU"/>
        </w:rPr>
      </w:pPr>
      <w:r w:rsidRPr="00D008EE">
        <w:rPr>
          <w:lang w:val="ru-RU" w:eastAsia="ru-RU"/>
        </w:rPr>
        <w:t xml:space="preserve">Приверженность компании высокому качеству поставляемых услуг и решений в чрезвычайно сложных условиях кризиса вывела </w:t>
      </w:r>
      <w:r w:rsidRPr="0048092F">
        <w:rPr>
          <w:lang w:eastAsia="ru-RU"/>
        </w:rPr>
        <w:t>EPAM</w:t>
      </w:r>
      <w:r w:rsidRPr="00D008EE">
        <w:rPr>
          <w:lang w:val="ru-RU" w:eastAsia="ru-RU"/>
        </w:rPr>
        <w:t xml:space="preserve"> на лидирующие позиции среди всех поставщиков ИТ-услуг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единственная из</w:t>
      </w:r>
      <w:r w:rsidRPr="0048092F">
        <w:rPr>
          <w:lang w:eastAsia="ru-RU"/>
        </w:rPr>
        <w:t> </w:t>
      </w:r>
      <w:r w:rsidRPr="00D008EE">
        <w:rPr>
          <w:lang w:val="ru-RU" w:eastAsia="ru-RU"/>
        </w:rPr>
        <w:t>ИТ-компаний 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w:t>
      </w:r>
      <w:r w:rsidRPr="0048092F">
        <w:rPr>
          <w:lang w:eastAsia="ru-RU"/>
        </w:rPr>
        <w:t> </w:t>
      </w:r>
      <w:r w:rsidRPr="00D008EE">
        <w:rPr>
          <w:lang w:val="ru-RU" w:eastAsia="ru-RU"/>
        </w:rPr>
        <w:t>второй год подряд включена в</w:t>
      </w:r>
      <w:r w:rsidRPr="0048092F">
        <w:rPr>
          <w:lang w:eastAsia="ru-RU"/>
        </w:rPr>
        <w:t> </w:t>
      </w:r>
      <w:r w:rsidRPr="00D008EE">
        <w:rPr>
          <w:lang w:val="ru-RU" w:eastAsia="ru-RU"/>
        </w:rPr>
        <w:t>список</w:t>
      </w:r>
      <w:r w:rsidRPr="0048092F">
        <w:rPr>
          <w:lang w:eastAsia="ru-RU"/>
        </w:rPr>
        <w:t> </w:t>
      </w:r>
      <w:hyperlink r:id="rId168" w:history="1">
        <w:r w:rsidRPr="00D008EE">
          <w:rPr>
            <w:bdr w:val="none" w:sz="0" w:space="0" w:color="auto" w:frame="1"/>
            <w:lang w:val="ru-RU" w:eastAsia="ru-RU"/>
          </w:rPr>
          <w:t>10</w:t>
        </w:r>
        <w:r w:rsidRPr="0048092F">
          <w:rPr>
            <w:bdr w:val="none" w:sz="0" w:space="0" w:color="auto" w:frame="1"/>
            <w:lang w:eastAsia="ru-RU"/>
          </w:rPr>
          <w:t> </w:t>
        </w:r>
        <w:r w:rsidRPr="00D008EE">
          <w:rPr>
            <w:bdr w:val="none" w:sz="0" w:space="0" w:color="auto" w:frame="1"/>
            <w:lang w:val="ru-RU" w:eastAsia="ru-RU"/>
          </w:rPr>
          <w:t>лучших мировых поставщиков</w:t>
        </w:r>
        <w:r w:rsidRPr="0048092F">
          <w:rPr>
            <w:bdr w:val="none" w:sz="0" w:space="0" w:color="auto" w:frame="1"/>
            <w:lang w:eastAsia="ru-RU"/>
          </w:rPr>
          <w:t> </w:t>
        </w:r>
        <w:r w:rsidRPr="00D008EE">
          <w:rPr>
            <w:bdr w:val="none" w:sz="0" w:space="0" w:color="auto" w:frame="1"/>
            <w:lang w:val="ru-RU" w:eastAsia="ru-RU"/>
          </w:rPr>
          <w:t>ИТ-услуг</w:t>
        </w:r>
      </w:hyperlink>
      <w:r w:rsidRPr="0048092F">
        <w:rPr>
          <w:lang w:eastAsia="ru-RU"/>
        </w:rPr>
        <w:t> </w:t>
      </w:r>
      <w:r w:rsidRPr="00D008EE">
        <w:rPr>
          <w:lang w:val="ru-RU" w:eastAsia="ru-RU"/>
        </w:rPr>
        <w:t>(«</w:t>
      </w:r>
      <w:r w:rsidRPr="0048092F">
        <w:rPr>
          <w:lang w:eastAsia="ru-RU"/>
        </w:rPr>
        <w:t>Top </w:t>
      </w:r>
      <w:r w:rsidRPr="00D008EE">
        <w:rPr>
          <w:lang w:val="ru-RU" w:eastAsia="ru-RU"/>
        </w:rPr>
        <w:t xml:space="preserve">10 </w:t>
      </w:r>
      <w:r w:rsidRPr="0048092F">
        <w:rPr>
          <w:lang w:eastAsia="ru-RU"/>
        </w:rPr>
        <w:lastRenderedPageBreak/>
        <w:t>Best</w:t>
      </w:r>
      <w:r w:rsidRPr="00D008EE">
        <w:rPr>
          <w:lang w:val="ru-RU" w:eastAsia="ru-RU"/>
        </w:rPr>
        <w:t xml:space="preserve"> </w:t>
      </w:r>
      <w:r w:rsidRPr="0048092F">
        <w:rPr>
          <w:lang w:eastAsia="ru-RU"/>
        </w:rPr>
        <w:t>Performers</w:t>
      </w:r>
      <w:r w:rsidRPr="00D008EE">
        <w:rPr>
          <w:lang w:val="ru-RU" w:eastAsia="ru-RU"/>
        </w:rPr>
        <w:t xml:space="preserve">: </w:t>
      </w:r>
      <w:r w:rsidRPr="0048092F">
        <w:rPr>
          <w:lang w:eastAsia="ru-RU"/>
        </w:rPr>
        <w:t>IT services</w:t>
      </w:r>
      <w:r w:rsidRPr="00D008EE">
        <w:rPr>
          <w:lang w:val="ru-RU" w:eastAsia="ru-RU"/>
        </w:rPr>
        <w:t xml:space="preserve">»), ключевой категории международного рейтинга «2009 </w:t>
      </w:r>
      <w:r w:rsidRPr="0048092F">
        <w:rPr>
          <w:lang w:eastAsia="ru-RU"/>
        </w:rPr>
        <w:t>Global</w:t>
      </w:r>
      <w:r w:rsidRPr="00D008EE">
        <w:rPr>
          <w:lang w:val="ru-RU" w:eastAsia="ru-RU"/>
        </w:rPr>
        <w:t xml:space="preserve"> </w:t>
      </w:r>
      <w:r w:rsidRPr="0048092F">
        <w:rPr>
          <w:lang w:eastAsia="ru-RU"/>
        </w:rPr>
        <w:t>Services</w:t>
      </w:r>
      <w:r w:rsidRPr="00D008EE">
        <w:rPr>
          <w:lang w:val="ru-RU" w:eastAsia="ru-RU"/>
        </w:rPr>
        <w:t xml:space="preserve"> 100». Кроме того, </w:t>
      </w:r>
      <w:r w:rsidRPr="0048092F">
        <w:rPr>
          <w:lang w:eastAsia="ru-RU"/>
        </w:rPr>
        <w:t>EPAM</w:t>
      </w:r>
      <w:r w:rsidRPr="00D008EE">
        <w:rPr>
          <w:lang w:val="ru-RU" w:eastAsia="ru-RU"/>
        </w:rPr>
        <w:t xml:space="preserve"> заняла второе место в</w:t>
      </w:r>
      <w:r w:rsidRPr="0048092F">
        <w:rPr>
          <w:lang w:eastAsia="ru-RU"/>
        </w:rPr>
        <w:t> </w:t>
      </w:r>
      <w:r w:rsidRPr="00D008EE">
        <w:rPr>
          <w:lang w:val="ru-RU" w:eastAsia="ru-RU"/>
        </w:rPr>
        <w:t>десятке лидеров в</w:t>
      </w:r>
      <w:r w:rsidRPr="0048092F">
        <w:rPr>
          <w:lang w:eastAsia="ru-RU"/>
        </w:rPr>
        <w:t> </w:t>
      </w:r>
      <w:r w:rsidRPr="00D008EE">
        <w:rPr>
          <w:lang w:val="ru-RU" w:eastAsia="ru-RU"/>
        </w:rPr>
        <w:t>категории «Аутсорсинг разработки программных продуктов» («</w:t>
      </w:r>
      <w:hyperlink r:id="rId169" w:tgtFrame="_blank" w:history="1">
        <w:r w:rsidRPr="0048092F">
          <w:rPr>
            <w:bdr w:val="none" w:sz="0" w:space="0" w:color="auto" w:frame="1"/>
            <w:lang w:eastAsia="ru-RU"/>
          </w:rPr>
          <w:t>Top </w:t>
        </w:r>
        <w:r w:rsidRPr="00D008EE">
          <w:rPr>
            <w:bdr w:val="none" w:sz="0" w:space="0" w:color="auto" w:frame="1"/>
            <w:lang w:val="ru-RU" w:eastAsia="ru-RU"/>
          </w:rPr>
          <w:t xml:space="preserve">10 </w:t>
        </w:r>
        <w:r w:rsidRPr="0048092F">
          <w:rPr>
            <w:bdr w:val="none" w:sz="0" w:space="0" w:color="auto" w:frame="1"/>
            <w:lang w:eastAsia="ru-RU"/>
          </w:rPr>
          <w:t>Best</w:t>
        </w:r>
        <w:r w:rsidRPr="00D008EE">
          <w:rPr>
            <w:bdr w:val="none" w:sz="0" w:space="0" w:color="auto" w:frame="1"/>
            <w:lang w:val="ru-RU" w:eastAsia="ru-RU"/>
          </w:rPr>
          <w:t xml:space="preserve"> </w:t>
        </w:r>
        <w:r w:rsidRPr="0048092F">
          <w:rPr>
            <w:bdr w:val="none" w:sz="0" w:space="0" w:color="auto" w:frame="1"/>
            <w:lang w:eastAsia="ru-RU"/>
          </w:rPr>
          <w:t>Performers</w:t>
        </w:r>
        <w:r w:rsidRPr="00D008EE">
          <w:rPr>
            <w:bdr w:val="none" w:sz="0" w:space="0" w:color="auto" w:frame="1"/>
            <w:lang w:val="ru-RU" w:eastAsia="ru-RU"/>
          </w:rPr>
          <w:t xml:space="preserve">: </w:t>
        </w:r>
        <w:r w:rsidRPr="0048092F">
          <w:rPr>
            <w:bdr w:val="none" w:sz="0" w:space="0" w:color="auto" w:frame="1"/>
            <w:lang w:eastAsia="ru-RU"/>
          </w:rPr>
          <w:t>Outsourced</w:t>
        </w:r>
        <w:r w:rsidRPr="00D008EE">
          <w:rPr>
            <w:bdr w:val="none" w:sz="0" w:space="0" w:color="auto" w:frame="1"/>
            <w:lang w:val="ru-RU" w:eastAsia="ru-RU"/>
          </w:rPr>
          <w:t xml:space="preserve"> </w:t>
        </w:r>
        <w:r w:rsidRPr="0048092F">
          <w:rPr>
            <w:bdr w:val="none" w:sz="0" w:space="0" w:color="auto" w:frame="1"/>
            <w:lang w:eastAsia="ru-RU"/>
          </w:rPr>
          <w:t>Product</w:t>
        </w:r>
        <w:r w:rsidRPr="00D008EE">
          <w:rPr>
            <w:bdr w:val="none" w:sz="0" w:space="0" w:color="auto" w:frame="1"/>
            <w:lang w:val="ru-RU" w:eastAsia="ru-RU"/>
          </w:rPr>
          <w:t xml:space="preserve"> </w:t>
        </w:r>
        <w:r w:rsidRPr="0048092F">
          <w:rPr>
            <w:bdr w:val="none" w:sz="0" w:space="0" w:color="auto" w:frame="1"/>
            <w:lang w:eastAsia="ru-RU"/>
          </w:rPr>
          <w:t>Development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отмечена в</w:t>
      </w:r>
      <w:r w:rsidRPr="0048092F">
        <w:rPr>
          <w:lang w:eastAsia="ru-RU"/>
        </w:rPr>
        <w:t> </w:t>
      </w:r>
      <w:r w:rsidRPr="00D008EE">
        <w:rPr>
          <w:lang w:val="ru-RU" w:eastAsia="ru-RU"/>
        </w:rPr>
        <w:t>числе мировых лидеров индустрии аутсорсинга в</w:t>
      </w:r>
      <w:r w:rsidRPr="0048092F">
        <w:rPr>
          <w:lang w:eastAsia="ru-RU"/>
        </w:rPr>
        <w:t> </w:t>
      </w:r>
      <w:r w:rsidRPr="00D008EE">
        <w:rPr>
          <w:lang w:val="ru-RU" w:eastAsia="ru-RU"/>
        </w:rPr>
        <w:t>рамках независимого</w:t>
      </w:r>
      <w:r w:rsidRPr="0048092F">
        <w:rPr>
          <w:lang w:eastAsia="ru-RU"/>
        </w:rPr>
        <w:t> </w:t>
      </w:r>
      <w:hyperlink r:id="rId170" w:history="1">
        <w:r w:rsidRPr="00D008EE">
          <w:rPr>
            <w:bdr w:val="none" w:sz="0" w:space="0" w:color="auto" w:frame="1"/>
            <w:lang w:val="ru-RU" w:eastAsia="ru-RU"/>
          </w:rPr>
          <w:t>рейтинга «100 лучших аутсорсинговых компаний мира»</w:t>
        </w:r>
      </w:hyperlink>
      <w:r w:rsidRPr="0048092F">
        <w:rPr>
          <w:lang w:eastAsia="ru-RU"/>
        </w:rPr>
        <w:t> </w:t>
      </w:r>
      <w:r w:rsidRPr="00D008EE">
        <w:rPr>
          <w:lang w:val="ru-RU" w:eastAsia="ru-RU"/>
        </w:rPr>
        <w:t xml:space="preserve">(«2009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Компания подтвердила свои лидирующие позиции, в</w:t>
      </w:r>
      <w:r w:rsidRPr="0048092F">
        <w:rPr>
          <w:lang w:eastAsia="ru-RU"/>
        </w:rPr>
        <w:t> </w:t>
      </w:r>
      <w:r w:rsidRPr="00D008EE">
        <w:rPr>
          <w:lang w:val="ru-RU" w:eastAsia="ru-RU"/>
        </w:rPr>
        <w:t>очередной раз, заняв самое высокое место среди ИТ-компаний</w:t>
      </w:r>
      <w:r w:rsidRPr="0048092F">
        <w:rPr>
          <w:lang w:eastAsia="ru-RU"/>
        </w:rPr>
        <w:t> </w:t>
      </w:r>
      <w:r w:rsidRPr="00D008EE">
        <w:rPr>
          <w:lang w:val="ru-RU" w:eastAsia="ru-RU"/>
        </w:rPr>
        <w:t>из</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Европы</w:t>
      </w:r>
    </w:p>
    <w:p w:rsidR="00CC1CCC" w:rsidRPr="00D008EE" w:rsidRDefault="00CC1CCC" w:rsidP="00CC1CCC">
      <w:pPr>
        <w:jc w:val="both"/>
        <w:rPr>
          <w:lang w:val="ru-RU" w:eastAsia="ru-RU"/>
        </w:rPr>
      </w:pPr>
      <w:r w:rsidRPr="00D008EE">
        <w:rPr>
          <w:lang w:val="ru-RU" w:eastAsia="ru-RU"/>
        </w:rPr>
        <w:t xml:space="preserve">Уже в третий раз с 2006 года, </w:t>
      </w:r>
      <w:r w:rsidRPr="0048092F">
        <w:rPr>
          <w:lang w:eastAsia="ru-RU"/>
        </w:rPr>
        <w:t>EPAM</w:t>
      </w:r>
      <w:r w:rsidRPr="00D008EE">
        <w:rPr>
          <w:lang w:val="ru-RU" w:eastAsia="ru-RU"/>
        </w:rPr>
        <w:t xml:space="preserve"> является первой и</w:t>
      </w:r>
      <w:r w:rsidRPr="0048092F">
        <w:rPr>
          <w:lang w:eastAsia="ru-RU"/>
        </w:rPr>
        <w:t> </w:t>
      </w:r>
      <w:r w:rsidRPr="00D008EE">
        <w:rPr>
          <w:lang w:val="ru-RU" w:eastAsia="ru-RU"/>
        </w:rPr>
        <w:t>единственной среди</w:t>
      </w:r>
      <w:r w:rsidRPr="0048092F">
        <w:rPr>
          <w:lang w:eastAsia="ru-RU"/>
        </w:rPr>
        <w:t> </w:t>
      </w:r>
      <w:r w:rsidRPr="00D008EE">
        <w:rPr>
          <w:lang w:val="ru-RU" w:eastAsia="ru-RU"/>
        </w:rPr>
        <w:t>ИТ-компанией</w:t>
      </w:r>
      <w:r w:rsidRPr="0048092F">
        <w:rPr>
          <w:lang w:eastAsia="ru-RU"/>
        </w:rPr>
        <w:t> </w:t>
      </w:r>
      <w:r w:rsidRPr="00D008EE">
        <w:rPr>
          <w:lang w:val="ru-RU" w:eastAsia="ru-RU"/>
        </w:rPr>
        <w:t>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 в</w:t>
      </w:r>
      <w:r w:rsidRPr="0048092F">
        <w:rPr>
          <w:lang w:eastAsia="ru-RU"/>
        </w:rPr>
        <w:t> </w:t>
      </w:r>
      <w:r w:rsidRPr="00D008EE">
        <w:rPr>
          <w:lang w:val="ru-RU" w:eastAsia="ru-RU"/>
        </w:rPr>
        <w:t>рейтинге «50</w:t>
      </w:r>
      <w:r w:rsidRPr="0048092F">
        <w:rPr>
          <w:lang w:eastAsia="ru-RU"/>
        </w:rPr>
        <w:t> </w:t>
      </w:r>
      <w:r w:rsidRPr="00D008EE">
        <w:rPr>
          <w:lang w:val="ru-RU" w:eastAsia="ru-RU"/>
        </w:rPr>
        <w:t>наиболее эффективно управляемых</w:t>
      </w:r>
      <w:r w:rsidRPr="0048092F">
        <w:rPr>
          <w:lang w:eastAsia="ru-RU"/>
        </w:rPr>
        <w:t> </w:t>
      </w:r>
      <w:r w:rsidRPr="00D008EE">
        <w:rPr>
          <w:lang w:val="ru-RU" w:eastAsia="ru-RU"/>
        </w:rPr>
        <w:t xml:space="preserve">аутсорсинг-компаний 2009» (2009 </w:t>
      </w:r>
      <w:r w:rsidRPr="0048092F">
        <w:rPr>
          <w:lang w:eastAsia="ru-RU"/>
        </w:rPr>
        <w:t>Top </w:t>
      </w:r>
      <w:r w:rsidRPr="00D008EE">
        <w:rPr>
          <w:lang w:val="ru-RU" w:eastAsia="ru-RU"/>
        </w:rPr>
        <w:t xml:space="preserve">50 </w:t>
      </w:r>
      <w:r w:rsidRPr="0048092F">
        <w:rPr>
          <w:lang w:eastAsia="ru-RU"/>
        </w:rPr>
        <w:t>Best</w:t>
      </w:r>
      <w:r w:rsidRPr="00D008EE">
        <w:rPr>
          <w:lang w:val="ru-RU" w:eastAsia="ru-RU"/>
        </w:rPr>
        <w:t xml:space="preserve"> </w:t>
      </w:r>
      <w:r w:rsidRPr="0048092F">
        <w:rPr>
          <w:lang w:eastAsia="ru-RU"/>
        </w:rPr>
        <w:t>Managed</w:t>
      </w:r>
      <w:r w:rsidRPr="00D008EE">
        <w:rPr>
          <w:lang w:val="ru-RU" w:eastAsia="ru-RU"/>
        </w:rPr>
        <w:t xml:space="preserve">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w:t>
      </w:r>
      <w:r w:rsidRPr="0048092F">
        <w:rPr>
          <w:lang w:eastAsia="ru-RU"/>
        </w:rPr>
        <w:t>Vendors</w:t>
      </w:r>
      <w:r w:rsidRPr="00D008EE">
        <w:rPr>
          <w:lang w:val="ru-RU" w:eastAsia="ru-RU"/>
        </w:rPr>
        <w:t>), ежегодно составляемом консалтинговой группой</w:t>
      </w:r>
      <w:r w:rsidRPr="0048092F">
        <w:rPr>
          <w:lang w:eastAsia="ru-RU"/>
        </w:rPr>
        <w:t> Brown</w:t>
      </w:r>
      <w:r w:rsidRPr="00D008EE">
        <w:rPr>
          <w:lang w:val="ru-RU" w:eastAsia="ru-RU"/>
        </w:rPr>
        <w:t>-</w:t>
      </w:r>
      <w:r w:rsidRPr="0048092F">
        <w:rPr>
          <w:lang w:eastAsia="ru-RU"/>
        </w:rPr>
        <w:t>Wilson Group</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компанией №1 в области разработки заказного программного обеспечения по рейтингу книги «Справочник об</w:t>
      </w:r>
      <w:r w:rsidRPr="0048092F">
        <w:rPr>
          <w:lang w:eastAsia="ru-RU"/>
        </w:rPr>
        <w:t> </w:t>
      </w:r>
      <w:r w:rsidRPr="00D008EE">
        <w:rPr>
          <w:lang w:val="ru-RU" w:eastAsia="ru-RU"/>
        </w:rPr>
        <w:t>аутсорсинге» (</w:t>
      </w:r>
      <w:r w:rsidRPr="0048092F">
        <w:rPr>
          <w:lang w:eastAsia="ru-RU"/>
        </w:rPr>
        <w:t>the</w:t>
      </w:r>
      <w:r w:rsidRPr="00D008EE">
        <w:rPr>
          <w:lang w:val="ru-RU" w:eastAsia="ru-RU"/>
        </w:rPr>
        <w:t xml:space="preserve"> </w:t>
      </w:r>
      <w:r w:rsidRPr="0048092F">
        <w:rPr>
          <w:lang w:eastAsia="ru-RU"/>
        </w:rPr>
        <w:t>Black</w:t>
      </w:r>
      <w:r w:rsidRPr="00D008EE">
        <w:rPr>
          <w:lang w:val="ru-RU" w:eastAsia="ru-RU"/>
        </w:rPr>
        <w:t xml:space="preserve"> </w:t>
      </w:r>
      <w:r w:rsidRPr="0048092F">
        <w:rPr>
          <w:lang w:eastAsia="ru-RU"/>
        </w:rPr>
        <w:t>Book</w:t>
      </w:r>
      <w:r w:rsidRPr="00D008EE">
        <w:rPr>
          <w:lang w:val="ru-RU" w:eastAsia="ru-RU"/>
        </w:rPr>
        <w:t xml:space="preserve"> </w:t>
      </w:r>
      <w:r w:rsidRPr="0048092F">
        <w:rPr>
          <w:lang w:eastAsia="ru-RU"/>
        </w:rPr>
        <w:t>of Outsourcing</w:t>
      </w:r>
      <w:r w:rsidRPr="00D008EE">
        <w:rPr>
          <w:lang w:val="ru-RU" w:eastAsia="ru-RU"/>
        </w:rPr>
        <w:t>)</w:t>
      </w:r>
    </w:p>
    <w:p w:rsidR="00CC1CCC" w:rsidRPr="00D008EE" w:rsidRDefault="00CC1CCC" w:rsidP="00CC1CCC">
      <w:pPr>
        <w:jc w:val="both"/>
        <w:rPr>
          <w:b/>
          <w:lang w:val="ru-RU" w:eastAsia="ru-RU"/>
        </w:rPr>
      </w:pPr>
      <w:bookmarkStart w:id="168" w:name="2008"/>
      <w:r w:rsidRPr="00D008EE">
        <w:rPr>
          <w:b/>
          <w:bdr w:val="none" w:sz="0" w:space="0" w:color="auto" w:frame="1"/>
          <w:lang w:val="ru-RU" w:eastAsia="ru-RU"/>
        </w:rPr>
        <w:t>2008</w:t>
      </w:r>
      <w:bookmarkEnd w:id="168"/>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привлекла инвестиции в</w:t>
      </w:r>
      <w:r w:rsidRPr="0048092F">
        <w:rPr>
          <w:lang w:eastAsia="ru-RU"/>
        </w:rPr>
        <w:t> </w:t>
      </w:r>
      <w:hyperlink r:id="rId171" w:history="1">
        <w:r w:rsidRPr="00D008EE">
          <w:rPr>
            <w:bdr w:val="none" w:sz="0" w:space="0" w:color="auto" w:frame="1"/>
            <w:lang w:val="ru-RU" w:eastAsia="ru-RU"/>
          </w:rPr>
          <w:t>$50 миллионов</w:t>
        </w:r>
      </w:hyperlink>
      <w:r w:rsidRPr="0048092F">
        <w:rPr>
          <w:lang w:eastAsia="ru-RU"/>
        </w:rPr>
        <w:t> </w:t>
      </w:r>
      <w:r w:rsidRPr="00D008EE">
        <w:rPr>
          <w:lang w:val="ru-RU" w:eastAsia="ru-RU"/>
        </w:rPr>
        <w:t>для дальнейшего роста компании.</w:t>
      </w:r>
    </w:p>
    <w:p w:rsidR="00CC1CCC" w:rsidRPr="00D008EE" w:rsidRDefault="00CC1CCC" w:rsidP="00CC1CCC">
      <w:pPr>
        <w:jc w:val="both"/>
        <w:rPr>
          <w:lang w:val="ru-RU" w:eastAsia="ru-RU"/>
        </w:rPr>
      </w:pPr>
      <w:r w:rsidRPr="00D008EE">
        <w:rPr>
          <w:lang w:val="ru-RU" w:eastAsia="ru-RU"/>
        </w:rPr>
        <w:t>Существенно расширился спектр услуг для клиентов из финансового сектора благодаря</w:t>
      </w:r>
      <w:r w:rsidRPr="0048092F">
        <w:rPr>
          <w:lang w:eastAsia="ru-RU"/>
        </w:rPr>
        <w:t> </w:t>
      </w:r>
      <w:hyperlink r:id="rId172" w:history="1">
        <w:r w:rsidRPr="00D008EE">
          <w:rPr>
            <w:bdr w:val="none" w:sz="0" w:space="0" w:color="auto" w:frame="1"/>
            <w:lang w:val="ru-RU" w:eastAsia="ru-RU"/>
          </w:rPr>
          <w:t xml:space="preserve">приобретению компании </w:t>
        </w:r>
        <w:r w:rsidRPr="0048092F">
          <w:rPr>
            <w:bdr w:val="none" w:sz="0" w:space="0" w:color="auto" w:frame="1"/>
            <w:lang w:eastAsia="ru-RU"/>
          </w:rPr>
          <w:t>B</w:t>
        </w:r>
        <w:r w:rsidRPr="00D008EE">
          <w:rPr>
            <w:bdr w:val="none" w:sz="0" w:space="0" w:color="auto" w:frame="1"/>
            <w:lang w:val="ru-RU" w:eastAsia="ru-RU"/>
          </w:rPr>
          <w:t>2</w:t>
        </w:r>
        <w:r w:rsidRPr="0048092F">
          <w:rPr>
            <w:bdr w:val="none" w:sz="0" w:space="0" w:color="auto" w:frame="1"/>
            <w:lang w:eastAsia="ru-RU"/>
          </w:rPr>
          <w:t>BITS</w:t>
        </w:r>
        <w:r w:rsidRPr="00D008EE">
          <w:rPr>
            <w:bdr w:val="none" w:sz="0" w:space="0" w:color="auto" w:frame="1"/>
            <w:lang w:val="ru-RU" w:eastAsia="ru-RU"/>
          </w:rPr>
          <w:t xml:space="preserve"> </w:t>
        </w:r>
        <w:r w:rsidRPr="0048092F">
          <w:rPr>
            <w:bdr w:val="none" w:sz="0" w:space="0" w:color="auto" w:frame="1"/>
            <w:lang w:eastAsia="ru-RU"/>
          </w:rPr>
          <w:t>Corp</w:t>
        </w:r>
        <w:r w:rsidRPr="00D008EE">
          <w:rPr>
            <w:bdr w:val="none" w:sz="0" w:space="0" w:color="auto" w:frame="1"/>
            <w:lang w:val="ru-RU" w:eastAsia="ru-RU"/>
          </w:rPr>
          <w:t>.</w:t>
        </w:r>
      </w:hyperlink>
      <w:r w:rsidRPr="00D008EE">
        <w:rPr>
          <w:lang w:val="ru-RU" w:eastAsia="ru-RU"/>
        </w:rPr>
        <w:t xml:space="preserve">, ведущего поставщика решений и консалтинговых услуг для фондового рынка. На основе </w:t>
      </w:r>
      <w:r w:rsidRPr="0048092F">
        <w:rPr>
          <w:lang w:eastAsia="ru-RU"/>
        </w:rPr>
        <w:t>B</w:t>
      </w:r>
      <w:r w:rsidRPr="00D008EE">
        <w:rPr>
          <w:lang w:val="ru-RU" w:eastAsia="ru-RU"/>
        </w:rPr>
        <w:t>2</w:t>
      </w:r>
      <w:r w:rsidRPr="0048092F">
        <w:rPr>
          <w:lang w:eastAsia="ru-RU"/>
        </w:rPr>
        <w:t>BITS</w:t>
      </w:r>
      <w:r w:rsidRPr="00D008EE">
        <w:rPr>
          <w:lang w:val="ru-RU" w:eastAsia="ru-RU"/>
        </w:rPr>
        <w:t xml:space="preserve"> в </w:t>
      </w:r>
      <w:r w:rsidRPr="0048092F">
        <w:rPr>
          <w:lang w:eastAsia="ru-RU"/>
        </w:rPr>
        <w:t>EPAM</w:t>
      </w:r>
      <w:r w:rsidRPr="00D008EE">
        <w:rPr>
          <w:lang w:val="ru-RU" w:eastAsia="ru-RU"/>
        </w:rPr>
        <w:t xml:space="preserve"> создан специализированный финансовый Центр компетенции. Это приобретение позволило компании заполучить в качестве клиента один из крупнейших мировых инвестиционных банков.</w:t>
      </w:r>
    </w:p>
    <w:p w:rsidR="00CC1CCC" w:rsidRPr="00D008EE" w:rsidRDefault="00CC1CCC" w:rsidP="00CC1CCC">
      <w:pPr>
        <w:jc w:val="both"/>
        <w:rPr>
          <w:lang w:val="ru-RU" w:eastAsia="ru-RU"/>
        </w:rPr>
      </w:pPr>
      <w:r w:rsidRPr="0048092F">
        <w:rPr>
          <w:lang w:eastAsia="ru-RU"/>
        </w:rPr>
        <w:t>Deloitte</w:t>
      </w:r>
      <w:r w:rsidRPr="00D008EE">
        <w:rPr>
          <w:lang w:val="ru-RU" w:eastAsia="ru-RU"/>
        </w:rPr>
        <w:t xml:space="preserve"> признала соответствие процессов в ЕРАМ </w:t>
      </w:r>
      <w:r w:rsidRPr="0048092F">
        <w:rPr>
          <w:lang w:eastAsia="ru-RU"/>
        </w:rPr>
        <w:t>Systems</w:t>
      </w:r>
      <w:r w:rsidRPr="00D008EE">
        <w:rPr>
          <w:lang w:val="ru-RU" w:eastAsia="ru-RU"/>
        </w:rPr>
        <w:t xml:space="preserve"> мировым стандартам информационной безопасности и надежности услуг</w:t>
      </w:r>
      <w:r w:rsidRPr="0048092F">
        <w:rPr>
          <w:lang w:eastAsia="ru-RU"/>
        </w:rPr>
        <w:t> </w:t>
      </w:r>
      <w:hyperlink r:id="rId173" w:history="1">
        <w:r w:rsidRPr="0048092F">
          <w:rPr>
            <w:bdr w:val="none" w:sz="0" w:space="0" w:color="auto" w:frame="1"/>
            <w:lang w:eastAsia="ru-RU"/>
          </w:rPr>
          <w:t>SAS</w:t>
        </w:r>
        <w:r w:rsidRPr="00D008EE">
          <w:rPr>
            <w:bdr w:val="none" w:sz="0" w:space="0" w:color="auto" w:frame="1"/>
            <w:lang w:val="ru-RU" w:eastAsia="ru-RU"/>
          </w:rPr>
          <w:t xml:space="preserve"> 70 </w:t>
        </w:r>
        <w:r w:rsidRPr="0048092F">
          <w:rPr>
            <w:bdr w:val="none" w:sz="0" w:space="0" w:color="auto" w:frame="1"/>
            <w:lang w:eastAsia="ru-RU"/>
          </w:rPr>
          <w:t>Type</w:t>
        </w:r>
        <w:r w:rsidRPr="00D008EE">
          <w:rPr>
            <w:bdr w:val="none" w:sz="0" w:space="0" w:color="auto" w:frame="1"/>
            <w:lang w:val="ru-RU" w:eastAsia="ru-RU"/>
          </w:rPr>
          <w:t xml:space="preserve"> </w:t>
        </w:r>
        <w:r w:rsidRPr="0048092F">
          <w:rPr>
            <w:bdr w:val="none" w:sz="0" w:space="0" w:color="auto" w:frame="1"/>
            <w:lang w:eastAsia="ru-RU"/>
          </w:rPr>
          <w:t>II</w:t>
        </w:r>
      </w:hyperlink>
      <w:r w:rsidRPr="00D008EE">
        <w:rPr>
          <w:lang w:val="ru-RU" w:eastAsia="ru-RU"/>
        </w:rPr>
        <w:t>. По сути, это означает признание ЕРАМ достойным партнером для реализации ИТ-проектов, способным обеспечить сохранность конфиденциальных данных клиентов и высокое качество услуг в области разработки программного обеспечения, внедрения бизнес-приложений и консалтинга.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расширять свое географическое присутствие в</w:t>
      </w:r>
      <w:r w:rsidRPr="0048092F">
        <w:rPr>
          <w:lang w:eastAsia="ru-RU"/>
        </w:rPr>
        <w:t> </w:t>
      </w:r>
      <w:r w:rsidRPr="00D008EE">
        <w:rPr>
          <w:lang w:val="ru-RU" w:eastAsia="ru-RU"/>
        </w:rPr>
        <w:t>Европе и</w:t>
      </w:r>
      <w:r w:rsidRPr="0048092F">
        <w:rPr>
          <w:lang w:eastAsia="ru-RU"/>
        </w:rPr>
        <w:t> </w:t>
      </w:r>
      <w:r w:rsidRPr="00D008EE">
        <w:rPr>
          <w:lang w:val="ru-RU" w:eastAsia="ru-RU"/>
        </w:rPr>
        <w:t>открывает</w:t>
      </w:r>
      <w:r w:rsidRPr="0048092F">
        <w:rPr>
          <w:lang w:eastAsia="ru-RU"/>
        </w:rPr>
        <w:t> </w:t>
      </w:r>
      <w:hyperlink r:id="rId174" w:history="1">
        <w:r w:rsidRPr="00D008EE">
          <w:rPr>
            <w:bdr w:val="none" w:sz="0" w:space="0" w:color="auto" w:frame="1"/>
            <w:lang w:val="ru-RU" w:eastAsia="ru-RU"/>
          </w:rPr>
          <w:t>представительство в</w:t>
        </w:r>
        <w:r w:rsidRPr="0048092F">
          <w:rPr>
            <w:bdr w:val="none" w:sz="0" w:space="0" w:color="auto" w:frame="1"/>
            <w:lang w:eastAsia="ru-RU"/>
          </w:rPr>
          <w:t> </w:t>
        </w:r>
        <w:r w:rsidRPr="00D008EE">
          <w:rPr>
            <w:bdr w:val="none" w:sz="0" w:space="0" w:color="auto" w:frame="1"/>
            <w:lang w:val="ru-RU" w:eastAsia="ru-RU"/>
          </w:rPr>
          <w:t>Стокгольме</w:t>
        </w:r>
      </w:hyperlink>
      <w:r w:rsidRPr="0048092F">
        <w:rPr>
          <w:lang w:eastAsia="ru-RU"/>
        </w:rPr>
        <w:t> </w:t>
      </w:r>
      <w:r w:rsidRPr="00D008EE">
        <w:rPr>
          <w:lang w:val="ru-RU" w:eastAsia="ru-RU"/>
        </w:rPr>
        <w:t>(Швеция).</w:t>
      </w:r>
    </w:p>
    <w:p w:rsidR="00CC1CCC" w:rsidRPr="00D008EE" w:rsidRDefault="00CC1CCC" w:rsidP="00CC1CCC">
      <w:pPr>
        <w:jc w:val="both"/>
        <w:rPr>
          <w:lang w:val="ru-RU" w:eastAsia="ru-RU"/>
        </w:rPr>
      </w:pPr>
      <w:r w:rsidRPr="00D008EE">
        <w:rPr>
          <w:lang w:val="ru-RU" w:eastAsia="ru-RU"/>
        </w:rPr>
        <w:t xml:space="preserve">Аудиторская компания </w:t>
      </w:r>
      <w:r w:rsidRPr="0048092F">
        <w:rPr>
          <w:lang w:eastAsia="ru-RU"/>
        </w:rPr>
        <w:t>Ernst</w:t>
      </w:r>
      <w:r w:rsidRPr="00D008EE">
        <w:rPr>
          <w:lang w:val="ru-RU" w:eastAsia="ru-RU"/>
        </w:rPr>
        <w:t>&amp;</w:t>
      </w:r>
      <w:r w:rsidRPr="0048092F">
        <w:rPr>
          <w:lang w:eastAsia="ru-RU"/>
        </w:rPr>
        <w:t>Young</w:t>
      </w:r>
      <w:r w:rsidRPr="00D008EE">
        <w:rPr>
          <w:lang w:val="ru-RU" w:eastAsia="ru-RU"/>
        </w:rPr>
        <w:t xml:space="preserve"> назвала Аркадия Добкина «Предпринимателем года» штата Нью-Джерси в области ИТ-консалтинга.</w:t>
      </w:r>
    </w:p>
    <w:p w:rsidR="00CC1CCC" w:rsidRPr="00D008EE" w:rsidRDefault="00CC1CCC" w:rsidP="00CC1CCC">
      <w:pPr>
        <w:jc w:val="both"/>
        <w:rPr>
          <w:lang w:val="ru-RU" w:eastAsia="ru-RU"/>
        </w:rPr>
      </w:pPr>
      <w:r w:rsidRPr="00D008EE">
        <w:rPr>
          <w:lang w:val="ru-RU" w:eastAsia="ru-RU"/>
        </w:rPr>
        <w:t xml:space="preserve">По итогам работы в Беларуси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названа «</w:t>
      </w:r>
      <w:hyperlink r:id="rId175" w:history="1">
        <w:r w:rsidRPr="00D008EE">
          <w:rPr>
            <w:bdr w:val="none" w:sz="0" w:space="0" w:color="auto" w:frame="1"/>
            <w:lang w:val="ru-RU" w:eastAsia="ru-RU"/>
          </w:rPr>
          <w:t>Лучшим экспортером года в сфере науки, образования и информационных технологий 2008</w:t>
        </w:r>
      </w:hyperlink>
      <w:r w:rsidRPr="00D008EE">
        <w:rPr>
          <w:lang w:val="ru-RU" w:eastAsia="ru-RU"/>
        </w:rPr>
        <w:t>», кроме того, компания признана «</w:t>
      </w:r>
      <w:hyperlink r:id="rId176" w:history="1">
        <w:r w:rsidRPr="00D008EE">
          <w:rPr>
            <w:bdr w:val="none" w:sz="0" w:space="0" w:color="auto" w:frame="1"/>
            <w:lang w:val="ru-RU" w:eastAsia="ru-RU"/>
          </w:rPr>
          <w:t>Лучшим предпринимателем года Республики Беларусь 2008</w:t>
        </w:r>
      </w:hyperlink>
      <w:r w:rsidRPr="00D008EE">
        <w:rPr>
          <w:lang w:val="ru-RU" w:eastAsia="ru-RU"/>
        </w:rPr>
        <w:t>» в сфере создания новых рабочих мест.</w:t>
      </w:r>
    </w:p>
    <w:p w:rsidR="00CC1CCC" w:rsidRPr="00D008EE" w:rsidRDefault="00CC1CCC" w:rsidP="00CC1CCC">
      <w:pPr>
        <w:jc w:val="both"/>
        <w:rPr>
          <w:lang w:val="ru-RU" w:eastAsia="ru-RU"/>
        </w:rPr>
      </w:pPr>
      <w:r w:rsidRPr="00D008EE">
        <w:rPr>
          <w:lang w:val="ru-RU" w:eastAsia="ru-RU"/>
        </w:rPr>
        <w:t xml:space="preserve">Число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увеличилось до 5000.</w:t>
      </w:r>
    </w:p>
    <w:p w:rsidR="00CC1CCC" w:rsidRPr="00D008EE" w:rsidRDefault="00CC1CCC" w:rsidP="00CC1CCC">
      <w:pPr>
        <w:jc w:val="both"/>
        <w:rPr>
          <w:b/>
          <w:lang w:val="ru-RU" w:eastAsia="ru-RU"/>
        </w:rPr>
      </w:pPr>
      <w:bookmarkStart w:id="169" w:name="2007"/>
      <w:r w:rsidRPr="00D008EE">
        <w:rPr>
          <w:b/>
          <w:bdr w:val="none" w:sz="0" w:space="0" w:color="auto" w:frame="1"/>
          <w:lang w:val="ru-RU" w:eastAsia="ru-RU"/>
        </w:rPr>
        <w:t>2007</w:t>
      </w:r>
      <w:bookmarkEnd w:id="169"/>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Годовой оборот компании достиг $100 миллионов. Многие независимые аналитические агентства признали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безусловным лидером в области разработки ПО в Центральной и Восточной Европе.</w:t>
      </w:r>
    </w:p>
    <w:p w:rsidR="00CC1CCC" w:rsidRPr="00D008EE" w:rsidRDefault="00CC1CCC" w:rsidP="00CC1CCC">
      <w:pPr>
        <w:jc w:val="both"/>
        <w:rPr>
          <w:lang w:val="ru-RU" w:eastAsia="ru-RU"/>
        </w:rPr>
      </w:pPr>
      <w:r w:rsidRPr="0048092F">
        <w:rPr>
          <w:lang w:eastAsia="ru-RU"/>
        </w:rPr>
        <w:lastRenderedPageBreak/>
        <w:t>EPAM</w:t>
      </w:r>
      <w:r w:rsidRPr="00D008EE">
        <w:rPr>
          <w:lang w:val="ru-RU" w:eastAsia="ru-RU"/>
        </w:rPr>
        <w:t xml:space="preserve"> значительно расширяется, добавив к списку своих центров разработки 18 совместных с ведущими вузами учебных лаборатории в России, Беларуси и Украине, делая ставку на количественный и профессиональный рост своих существующих и потенциальных сотрудников. Открылись новые офисы в Бресте (Беларусь), в украинских Харькове, Виннице и Львове и в</w:t>
      </w:r>
      <w:r w:rsidRPr="0048092F">
        <w:rPr>
          <w:lang w:eastAsia="ru-RU"/>
        </w:rPr>
        <w:t> </w:t>
      </w:r>
      <w:hyperlink r:id="rId177" w:history="1">
        <w:r w:rsidRPr="00D008EE">
          <w:rPr>
            <w:bdr w:val="none" w:sz="0" w:space="0" w:color="auto" w:frame="1"/>
            <w:lang w:val="ru-RU" w:eastAsia="ru-RU"/>
          </w:rPr>
          <w:t>российском Ижевске</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августе 2007 г.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первой в России и странах СНГ сертифицировала по </w:t>
      </w:r>
      <w:r w:rsidRPr="0048092F">
        <w:rPr>
          <w:lang w:eastAsia="ru-RU"/>
        </w:rPr>
        <w:t>CMMI</w:t>
      </w:r>
      <w:r w:rsidRPr="00D008EE">
        <w:rPr>
          <w:lang w:val="ru-RU" w:eastAsia="ru-RU"/>
        </w:rPr>
        <w:t>4</w:t>
      </w:r>
      <w:r w:rsidRPr="0048092F">
        <w:rPr>
          <w:lang w:eastAsia="ru-RU"/>
        </w:rPr>
        <w:t> </w:t>
      </w:r>
      <w:hyperlink r:id="rId178" w:history="1">
        <w:r w:rsidRPr="00D008EE">
          <w:rPr>
            <w:bdr w:val="none" w:sz="0" w:space="0" w:color="auto" w:frame="1"/>
            <w:lang w:val="ru-RU" w:eastAsia="ru-RU"/>
          </w:rPr>
          <w:t>сразу несколько центров разработки</w:t>
        </w:r>
      </w:hyperlink>
      <w:r w:rsidR="00D209C8">
        <w:rPr>
          <w:bdr w:val="none" w:sz="0" w:space="0" w:color="auto" w:frame="1"/>
          <w:lang w:val="ru-RU" w:eastAsia="ru-RU"/>
        </w:rPr>
        <w:t xml:space="preserve"> </w:t>
      </w:r>
      <w:r w:rsidRPr="00D008EE">
        <w:rPr>
          <w:lang w:val="ru-RU" w:eastAsia="ru-RU"/>
        </w:rPr>
        <w:t>программного обеспечения.</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выступила консультантом адаптации </w:t>
      </w:r>
      <w:r w:rsidRPr="0048092F">
        <w:rPr>
          <w:lang w:eastAsia="ru-RU"/>
        </w:rPr>
        <w:t>ERP</w:t>
      </w:r>
      <w:r w:rsidRPr="00D008EE">
        <w:rPr>
          <w:lang w:val="ru-RU" w:eastAsia="ru-RU"/>
        </w:rPr>
        <w:t xml:space="preserve">-системы </w:t>
      </w:r>
      <w:r w:rsidRPr="0048092F">
        <w:rPr>
          <w:lang w:eastAsia="ru-RU"/>
        </w:rPr>
        <w:t>SAP</w:t>
      </w:r>
      <w:r w:rsidRPr="00D008EE">
        <w:rPr>
          <w:lang w:val="ru-RU" w:eastAsia="ru-RU"/>
        </w:rPr>
        <w:t xml:space="preserve"> для «</w:t>
      </w:r>
      <w:hyperlink r:id="rId179" w:history="1">
        <w:r w:rsidRPr="00D008EE">
          <w:rPr>
            <w:bdr w:val="none" w:sz="0" w:space="0" w:color="auto" w:frame="1"/>
            <w:lang w:val="ru-RU" w:eastAsia="ru-RU"/>
          </w:rPr>
          <w:t>Кока-Кола Бевриджиз Белоруссия</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перешагнул отметку в 3500 человек, в том числе в течение года к компании присоединились свыше</w:t>
      </w:r>
      <w:r w:rsidRPr="0048092F">
        <w:rPr>
          <w:lang w:eastAsia="ru-RU"/>
        </w:rPr>
        <w:t> </w:t>
      </w:r>
      <w:hyperlink r:id="rId180" w:history="1">
        <w:r w:rsidRPr="00D008EE">
          <w:rPr>
            <w:bdr w:val="none" w:sz="0" w:space="0" w:color="auto" w:frame="1"/>
            <w:lang w:val="ru-RU" w:eastAsia="ru-RU"/>
          </w:rPr>
          <w:t>500 новых сотрудников в Минске</w:t>
        </w:r>
      </w:hyperlink>
      <w:r w:rsidRPr="00D008EE">
        <w:rPr>
          <w:lang w:val="ru-RU" w:eastAsia="ru-RU"/>
        </w:rPr>
        <w:t>.</w:t>
      </w:r>
    </w:p>
    <w:p w:rsidR="00CC1CCC" w:rsidRPr="00D008EE" w:rsidRDefault="00CC1CCC" w:rsidP="00CC1CCC">
      <w:pPr>
        <w:jc w:val="both"/>
        <w:rPr>
          <w:b/>
          <w:lang w:val="ru-RU" w:eastAsia="ru-RU"/>
        </w:rPr>
      </w:pPr>
      <w:bookmarkStart w:id="170" w:name="2006"/>
      <w:r w:rsidRPr="00D008EE">
        <w:rPr>
          <w:b/>
          <w:bdr w:val="none" w:sz="0" w:space="0" w:color="auto" w:frame="1"/>
          <w:lang w:val="ru-RU" w:eastAsia="ru-RU"/>
        </w:rPr>
        <w:t>2006</w:t>
      </w:r>
      <w:bookmarkEnd w:id="170"/>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для обеспечения дальнейшего уверенного роста и повышения конкурентоспособности привлекла внешние инвестиции компании </w:t>
      </w:r>
      <w:r w:rsidRPr="0048092F">
        <w:rPr>
          <w:lang w:eastAsia="ru-RU"/>
        </w:rPr>
        <w:t>Siguler</w:t>
      </w:r>
      <w:r w:rsidRPr="00D008EE">
        <w:rPr>
          <w:lang w:val="ru-RU" w:eastAsia="ru-RU"/>
        </w:rPr>
        <w:t xml:space="preserve"> </w:t>
      </w:r>
      <w:r w:rsidRPr="0048092F">
        <w:rPr>
          <w:lang w:eastAsia="ru-RU"/>
        </w:rPr>
        <w:t>Guff</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Авторитетное международное издание </w:t>
      </w:r>
      <w:r w:rsidRPr="0048092F">
        <w:rPr>
          <w:lang w:eastAsia="ru-RU"/>
        </w:rPr>
        <w:t>Consulting</w:t>
      </w:r>
      <w:r w:rsidRPr="00D008EE">
        <w:rPr>
          <w:lang w:val="ru-RU" w:eastAsia="ru-RU"/>
        </w:rPr>
        <w:t xml:space="preserve"> </w:t>
      </w:r>
      <w:r w:rsidRPr="0048092F">
        <w:rPr>
          <w:lang w:eastAsia="ru-RU"/>
        </w:rPr>
        <w:t>Magazine </w:t>
      </w:r>
      <w:hyperlink r:id="rId181" w:history="1">
        <w:r w:rsidRPr="00D008EE">
          <w:rPr>
            <w:bdr w:val="none" w:sz="0" w:space="0" w:color="auto" w:frame="1"/>
            <w:lang w:val="ru-RU" w:eastAsia="ru-RU"/>
          </w:rPr>
          <w:t>назвало Аркадия Добкина одним из 25-ти лучших</w:t>
        </w:r>
      </w:hyperlink>
      <w:r w:rsidRPr="0048092F">
        <w:rPr>
          <w:lang w:eastAsia="ru-RU"/>
        </w:rPr>
        <w:t> </w:t>
      </w:r>
      <w:r w:rsidRPr="00D008EE">
        <w:rPr>
          <w:lang w:val="ru-RU" w:eastAsia="ru-RU"/>
        </w:rPr>
        <w:t>консультантов года.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резидентом №1 в созданном в Беларуси</w:t>
      </w:r>
      <w:r w:rsidRPr="0048092F">
        <w:rPr>
          <w:lang w:eastAsia="ru-RU"/>
        </w:rPr>
        <w:t> </w:t>
      </w:r>
      <w:hyperlink r:id="rId182" w:history="1">
        <w:r w:rsidRPr="00D008EE">
          <w:rPr>
            <w:bdr w:val="none" w:sz="0" w:space="0" w:color="auto" w:frame="1"/>
            <w:lang w:val="ru-RU" w:eastAsia="ru-RU"/>
          </w:rPr>
          <w:t>Парке высоких технологий</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В августе 2006 года впервые состоялась</w:t>
      </w:r>
      <w:r w:rsidRPr="0048092F">
        <w:rPr>
          <w:lang w:eastAsia="ru-RU"/>
        </w:rPr>
        <w:t> </w:t>
      </w:r>
      <w:hyperlink r:id="rId183"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Software</w:t>
        </w:r>
        <w:r w:rsidRPr="00D008EE">
          <w:rPr>
            <w:bdr w:val="none" w:sz="0" w:space="0" w:color="auto" w:frame="1"/>
            <w:lang w:val="ru-RU" w:eastAsia="ru-RU"/>
          </w:rPr>
          <w:t xml:space="preserve"> </w:t>
        </w:r>
        <w:r w:rsidRPr="0048092F">
          <w:rPr>
            <w:bdr w:val="none" w:sz="0" w:space="0" w:color="auto" w:frame="1"/>
            <w:lang w:eastAsia="ru-RU"/>
          </w:rPr>
          <w:t>Engineering</w:t>
        </w:r>
        <w:r w:rsidRPr="00D008EE">
          <w:rPr>
            <w:bdr w:val="none" w:sz="0" w:space="0" w:color="auto" w:frame="1"/>
            <w:lang w:val="ru-RU" w:eastAsia="ru-RU"/>
          </w:rPr>
          <w:t xml:space="preserve"> </w:t>
        </w:r>
        <w:r w:rsidRPr="0048092F">
          <w:rPr>
            <w:bdr w:val="none" w:sz="0" w:space="0" w:color="auto" w:frame="1"/>
            <w:lang w:eastAsia="ru-RU"/>
          </w:rPr>
          <w:t>Conference</w:t>
        </w:r>
      </w:hyperlink>
      <w:r w:rsidRPr="0048092F">
        <w:rPr>
          <w:lang w:eastAsia="ru-RU"/>
        </w:rPr>
        <w:t> </w:t>
      </w:r>
      <w:r w:rsidRPr="00D008EE">
        <w:rPr>
          <w:lang w:val="ru-RU" w:eastAsia="ru-RU"/>
        </w:rPr>
        <w:t xml:space="preserve">— первая глобальная конференция разработчиков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В мероприятии приняло участие более 300 сотрудников компании из пяти стран, в которых находятся центры разработки компании.</w:t>
      </w:r>
    </w:p>
    <w:p w:rsidR="00CC1CCC" w:rsidRPr="00D008EE" w:rsidRDefault="00CC1CCC" w:rsidP="00CC1CCC">
      <w:pPr>
        <w:jc w:val="both"/>
        <w:rPr>
          <w:lang w:val="ru-RU" w:eastAsia="ru-RU"/>
        </w:rPr>
      </w:pPr>
      <w:r w:rsidRPr="00D008EE">
        <w:rPr>
          <w:lang w:val="ru-RU" w:eastAsia="ru-RU"/>
        </w:rPr>
        <w:t xml:space="preserve">Осенью 2006 года </w:t>
      </w:r>
      <w:r w:rsidRPr="0048092F">
        <w:rPr>
          <w:lang w:eastAsia="ru-RU"/>
        </w:rPr>
        <w:t>EPAM</w:t>
      </w:r>
      <w:r w:rsidRPr="00D008EE">
        <w:rPr>
          <w:lang w:val="ru-RU" w:eastAsia="ru-RU"/>
        </w:rPr>
        <w:t xml:space="preserve"> объявила о</w:t>
      </w:r>
      <w:r w:rsidRPr="0048092F">
        <w:rPr>
          <w:lang w:eastAsia="ru-RU"/>
        </w:rPr>
        <w:t> </w:t>
      </w:r>
      <w:hyperlink r:id="rId184" w:history="1">
        <w:r w:rsidRPr="00D008EE">
          <w:rPr>
            <w:bdr w:val="none" w:sz="0" w:space="0" w:color="auto" w:frame="1"/>
            <w:lang w:val="ru-RU" w:eastAsia="ru-RU"/>
          </w:rPr>
          <w:t xml:space="preserve">слиянии с компанией </w:t>
        </w:r>
        <w:r w:rsidRPr="0048092F">
          <w:rPr>
            <w:bdr w:val="none" w:sz="0" w:space="0" w:color="auto" w:frame="1"/>
            <w:lang w:eastAsia="ru-RU"/>
          </w:rPr>
          <w:t>VDI</w:t>
        </w:r>
      </w:hyperlink>
      <w:r w:rsidRPr="00D008EE">
        <w:rPr>
          <w:lang w:val="ru-RU" w:eastAsia="ru-RU"/>
        </w:rPr>
        <w:t>, одним из лидеров в области разработки заказного программного обеспечения и внедрении сложных корпоративных решений в России, укрепив свои</w:t>
      </w:r>
      <w:r w:rsidRPr="0048092F">
        <w:rPr>
          <w:lang w:eastAsia="ru-RU"/>
        </w:rPr>
        <w:t> </w:t>
      </w:r>
      <w:r w:rsidRPr="00D008EE">
        <w:rPr>
          <w:lang w:val="ru-RU" w:eastAsia="ru-RU"/>
        </w:rPr>
        <w:t>позиции на рынке России и других стран СНГ. Объединенная компания стала крупнейшим поставщиком услуг в области разработки программного обеспечения и решений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85" w:history="1">
        <w:r w:rsidRPr="00D008EE">
          <w:rPr>
            <w:bdr w:val="none" w:sz="0" w:space="0" w:color="auto" w:frame="1"/>
            <w:lang w:val="ru-RU" w:eastAsia="ru-RU"/>
          </w:rPr>
          <w:t xml:space="preserve">Глобальным партнером </w:t>
        </w:r>
        <w:r w:rsidRPr="0048092F">
          <w:rPr>
            <w:bdr w:val="none" w:sz="0" w:space="0" w:color="auto" w:frame="1"/>
            <w:lang w:eastAsia="ru-RU"/>
          </w:rPr>
          <w:t>Hyperion</w:t>
        </w:r>
      </w:hyperlink>
      <w:r w:rsidRPr="0048092F">
        <w:rPr>
          <w:lang w:eastAsia="ru-RU"/>
        </w:rPr>
        <w:t> </w:t>
      </w:r>
      <w:r w:rsidRPr="00D008EE">
        <w:rPr>
          <w:lang w:val="ru-RU" w:eastAsia="ru-RU"/>
        </w:rPr>
        <w:t>— мирового лидера в области программного обеспечения для управления эффективностью бизнеса.</w:t>
      </w:r>
    </w:p>
    <w:p w:rsidR="00CC1CCC" w:rsidRPr="00D008EE" w:rsidRDefault="00CC1CCC" w:rsidP="00CC1CCC">
      <w:pPr>
        <w:jc w:val="both"/>
        <w:rPr>
          <w:lang w:val="ru-RU" w:eastAsia="ru-RU"/>
        </w:rPr>
      </w:pPr>
      <w:r w:rsidRPr="00D008EE">
        <w:rPr>
          <w:lang w:val="ru-RU" w:eastAsia="ru-RU"/>
        </w:rPr>
        <w:t xml:space="preserve">Появился центр поддержки клиентов во Франкфурте-на-Майне (Германия) и новые центры разработки в России (на базе офисов </w:t>
      </w:r>
      <w:r w:rsidRPr="0048092F">
        <w:rPr>
          <w:lang w:eastAsia="ru-RU"/>
        </w:rPr>
        <w:t>VDI</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 2000 квалифицированных специалистов в области разработки ПО. Из них за год только в Минске число сотрудников увеличилось на 400 человек, за что компания удостоилась звания «</w:t>
      </w:r>
      <w:hyperlink r:id="rId186" w:history="1">
        <w:r w:rsidRPr="00D008EE">
          <w:rPr>
            <w:bdr w:val="none" w:sz="0" w:space="0" w:color="auto" w:frame="1"/>
            <w:lang w:val="ru-RU" w:eastAsia="ru-RU"/>
          </w:rPr>
          <w:t>Лучший предприниматель 2006 года г. Минска</w:t>
        </w:r>
      </w:hyperlink>
      <w:r w:rsidRPr="00D008EE">
        <w:rPr>
          <w:lang w:val="ru-RU" w:eastAsia="ru-RU"/>
        </w:rPr>
        <w:t>» в сфере создания новых рабочих мест.</w:t>
      </w:r>
    </w:p>
    <w:p w:rsidR="00CC1CCC" w:rsidRPr="00D008EE" w:rsidRDefault="00CC1CCC" w:rsidP="00CC1CCC">
      <w:pPr>
        <w:jc w:val="both"/>
        <w:rPr>
          <w:b/>
          <w:lang w:val="ru-RU" w:eastAsia="ru-RU"/>
        </w:rPr>
      </w:pPr>
      <w:bookmarkStart w:id="171" w:name="2005"/>
      <w:r w:rsidRPr="00D008EE">
        <w:rPr>
          <w:b/>
          <w:bdr w:val="none" w:sz="0" w:space="0" w:color="auto" w:frame="1"/>
          <w:lang w:val="ru-RU" w:eastAsia="ru-RU"/>
        </w:rPr>
        <w:t>2005</w:t>
      </w:r>
      <w:bookmarkEnd w:id="171"/>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впервые признана</w:t>
      </w:r>
      <w:r w:rsidRPr="0048092F">
        <w:rPr>
          <w:lang w:eastAsia="ru-RU"/>
        </w:rPr>
        <w:t> </w:t>
      </w:r>
      <w:hyperlink r:id="rId187" w:history="1">
        <w:r w:rsidRPr="00D008EE">
          <w:rPr>
            <w:bdr w:val="none" w:sz="0" w:space="0" w:color="auto" w:frame="1"/>
            <w:lang w:val="ru-RU" w:eastAsia="ru-RU"/>
          </w:rPr>
          <w:t>компанией №</w:t>
        </w:r>
        <w:r w:rsidRPr="0048092F">
          <w:rPr>
            <w:bdr w:val="none" w:sz="0" w:space="0" w:color="auto" w:frame="1"/>
            <w:lang w:eastAsia="ru-RU"/>
          </w:rPr>
          <w:t> </w:t>
        </w:r>
        <w:r w:rsidRPr="00D008EE">
          <w:rPr>
            <w:bdr w:val="none" w:sz="0" w:space="0" w:color="auto" w:frame="1"/>
            <w:lang w:val="ru-RU" w:eastAsia="ru-RU"/>
          </w:rPr>
          <w:t>1</w:t>
        </w:r>
        <w:r w:rsidRPr="0048092F">
          <w:rPr>
            <w:bdr w:val="none" w:sz="0" w:space="0" w:color="auto" w:frame="1"/>
            <w:lang w:eastAsia="ru-RU"/>
          </w:rPr>
          <w:t> </w:t>
        </w:r>
        <w:r w:rsidRPr="00D008EE">
          <w:rPr>
            <w:bdr w:val="none" w:sz="0" w:space="0" w:color="auto" w:frame="1"/>
            <w:lang w:val="ru-RU" w:eastAsia="ru-RU"/>
          </w:rPr>
          <w:t>в категории «Пять ведущих аутсорсинг-компаний в</w:t>
        </w:r>
        <w:r w:rsidRPr="0048092F">
          <w:rPr>
            <w:bdr w:val="none" w:sz="0" w:space="0" w:color="auto" w:frame="1"/>
            <w:lang w:eastAsia="ru-RU"/>
          </w:rPr>
          <w:t> </w:t>
        </w:r>
        <w:r w:rsidRPr="00D008EE">
          <w:rPr>
            <w:bdr w:val="none" w:sz="0" w:space="0" w:color="auto" w:frame="1"/>
            <w:lang w:val="ru-RU" w:eastAsia="ru-RU"/>
          </w:rPr>
          <w:t>Центральной и</w:t>
        </w:r>
        <w:r w:rsidRPr="0048092F">
          <w:rPr>
            <w:bdr w:val="none" w:sz="0" w:space="0" w:color="auto" w:frame="1"/>
            <w:lang w:eastAsia="ru-RU"/>
          </w:rPr>
          <w:t> </w:t>
        </w:r>
        <w:r w:rsidRPr="00D008EE">
          <w:rPr>
            <w:bdr w:val="none" w:sz="0" w:space="0" w:color="auto" w:frame="1"/>
            <w:lang w:val="ru-RU" w:eastAsia="ru-RU"/>
          </w:rPr>
          <w:t>Восточной Европе»</w:t>
        </w:r>
      </w:hyperlink>
      <w:r w:rsidRPr="00D008EE">
        <w:rPr>
          <w:lang w:val="ru-RU" w:eastAsia="ru-RU"/>
        </w:rPr>
        <w:t>, а также включена с список «Десяти лидеров в</w:t>
      </w:r>
      <w:r w:rsidRPr="0048092F">
        <w:rPr>
          <w:lang w:eastAsia="ru-RU"/>
        </w:rPr>
        <w:t> </w:t>
      </w:r>
      <w:r w:rsidRPr="00D008EE">
        <w:rPr>
          <w:lang w:val="ru-RU" w:eastAsia="ru-RU"/>
        </w:rPr>
        <w:t xml:space="preserve">области </w:t>
      </w:r>
      <w:r w:rsidRPr="00D008EE">
        <w:rPr>
          <w:lang w:val="ru-RU" w:eastAsia="ru-RU"/>
        </w:rPr>
        <w:lastRenderedPageBreak/>
        <w:t>разработки специализированных приложений в ежегодном международном рейтинге лучших поставщиков услуг аутсорсинга «</w:t>
      </w:r>
      <w:r w:rsidRPr="0048092F">
        <w:rPr>
          <w:lang w:eastAsia="ru-RU"/>
        </w:rPr>
        <w:t>Offshore</w:t>
      </w:r>
      <w:r w:rsidRPr="00D008EE">
        <w:rPr>
          <w:lang w:val="ru-RU" w:eastAsia="ru-RU"/>
        </w:rPr>
        <w:t xml:space="preserve"> 100».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второй в списке самых быстрорастущих софтверных компаний с годовыми доходами от 30 до 100 млн. долларов во всемирном рейтинге крупнейших компаний-разработчиков программного обеспечения </w:t>
      </w:r>
      <w:r w:rsidRPr="0048092F">
        <w:rPr>
          <w:lang w:eastAsia="ru-RU"/>
        </w:rPr>
        <w:t>Software</w:t>
      </w:r>
      <w:r w:rsidRPr="00D008EE">
        <w:rPr>
          <w:lang w:val="ru-RU" w:eastAsia="ru-RU"/>
        </w:rPr>
        <w:t xml:space="preserve"> 500.</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успешно завершила работы по созданию для авиакомпании «Сибирь» (</w:t>
      </w:r>
      <w:hyperlink r:id="rId188" w:tgtFrame="_blank" w:history="1">
        <w:r w:rsidRPr="0048092F">
          <w:rPr>
            <w:bdr w:val="none" w:sz="0" w:space="0" w:color="auto" w:frame="1"/>
            <w:lang w:eastAsia="ru-RU"/>
          </w:rPr>
          <w:t>www</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7.</w:t>
        </w:r>
        <w:r w:rsidRPr="0048092F">
          <w:rPr>
            <w:bdr w:val="none" w:sz="0" w:space="0" w:color="auto" w:frame="1"/>
            <w:lang w:eastAsia="ru-RU"/>
          </w:rPr>
          <w:t>ru</w:t>
        </w:r>
      </w:hyperlink>
      <w:r w:rsidRPr="00D008EE">
        <w:rPr>
          <w:lang w:val="ru-RU" w:eastAsia="ru-RU"/>
        </w:rPr>
        <w:t>) первой в России системы</w:t>
      </w:r>
      <w:r w:rsidR="00D209C8">
        <w:rPr>
          <w:lang w:val="ru-RU" w:eastAsia="ru-RU"/>
        </w:rPr>
        <w:t xml:space="preserve"> </w:t>
      </w:r>
      <w:hyperlink r:id="rId189" w:history="1">
        <w:r w:rsidRPr="00D008EE">
          <w:rPr>
            <w:bdr w:val="none" w:sz="0" w:space="0" w:color="auto" w:frame="1"/>
            <w:lang w:val="ru-RU" w:eastAsia="ru-RU"/>
          </w:rPr>
          <w:t>онлайновой продажи авиабилетов</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Открывается представительство в Лондоне (Великобритания) и новые центры разработки в С.-Петербурге (Россия) и</w:t>
      </w:r>
      <w:r w:rsidRPr="0048092F">
        <w:rPr>
          <w:lang w:eastAsia="ru-RU"/>
        </w:rPr>
        <w:t> </w:t>
      </w:r>
      <w:hyperlink r:id="rId190" w:history="1">
        <w:r w:rsidRPr="00D008EE">
          <w:rPr>
            <w:bdr w:val="none" w:sz="0" w:space="0" w:color="auto" w:frame="1"/>
            <w:lang w:val="ru-RU" w:eastAsia="ru-RU"/>
          </w:rPr>
          <w:t>Киеве</w:t>
        </w:r>
      </w:hyperlink>
      <w:r w:rsidRPr="0048092F">
        <w:rPr>
          <w:lang w:eastAsia="ru-RU"/>
        </w:rPr>
        <w:t> </w:t>
      </w:r>
      <w:r w:rsidRPr="00D008EE">
        <w:rPr>
          <w:lang w:val="ru-RU" w:eastAsia="ru-RU"/>
        </w:rPr>
        <w:t>(Украина).</w:t>
      </w:r>
    </w:p>
    <w:p w:rsidR="00CC1CCC" w:rsidRPr="00D008EE" w:rsidRDefault="00CC1CCC" w:rsidP="00CC1CCC">
      <w:pPr>
        <w:jc w:val="both"/>
        <w:rPr>
          <w:b/>
          <w:lang w:val="ru-RU" w:eastAsia="ru-RU"/>
        </w:rPr>
      </w:pPr>
      <w:bookmarkStart w:id="172" w:name="2004"/>
      <w:r w:rsidRPr="00D008EE">
        <w:rPr>
          <w:b/>
          <w:bdr w:val="none" w:sz="0" w:space="0" w:color="auto" w:frame="1"/>
          <w:lang w:val="ru-RU" w:eastAsia="ru-RU"/>
        </w:rPr>
        <w:t>2004</w:t>
      </w:r>
      <w:bookmarkEnd w:id="172"/>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Стратегическое</w:t>
      </w:r>
      <w:r w:rsidRPr="0048092F">
        <w:rPr>
          <w:lang w:eastAsia="ru-RU"/>
        </w:rPr>
        <w:t> </w:t>
      </w:r>
      <w:hyperlink r:id="rId191" w:history="1">
        <w:r w:rsidRPr="00D008EE">
          <w:rPr>
            <w:bdr w:val="none" w:sz="0" w:space="0" w:color="auto" w:frame="1"/>
            <w:lang w:val="ru-RU" w:eastAsia="ru-RU"/>
          </w:rPr>
          <w:t xml:space="preserve">слияние с </w:t>
        </w:r>
        <w:r w:rsidRPr="0048092F">
          <w:rPr>
            <w:bdr w:val="none" w:sz="0" w:space="0" w:color="auto" w:frame="1"/>
            <w:lang w:eastAsia="ru-RU"/>
          </w:rPr>
          <w:t>Fathom</w:t>
        </w:r>
        <w:r w:rsidRPr="00D008EE">
          <w:rPr>
            <w:bdr w:val="none" w:sz="0" w:space="0" w:color="auto" w:frame="1"/>
            <w:lang w:val="ru-RU" w:eastAsia="ru-RU"/>
          </w:rPr>
          <w:t xml:space="preserve"> </w:t>
        </w:r>
        <w:r w:rsidRPr="0048092F">
          <w:rPr>
            <w:bdr w:val="none" w:sz="0" w:space="0" w:color="auto" w:frame="1"/>
            <w:lang w:eastAsia="ru-RU"/>
          </w:rPr>
          <w:t>Technology</w:t>
        </w:r>
      </w:hyperlink>
      <w:r w:rsidRPr="00D008EE">
        <w:rPr>
          <w:lang w:val="ru-RU" w:eastAsia="ru-RU"/>
        </w:rPr>
        <w:t xml:space="preserve">, венгерским разработчиком ПО, открывает для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европейский рынок и укрепляет позиции компании как ключевого игрока в верхнем эшелоне поставщиков услуг в области глобального аутсорсинга.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крупнейшим поставщиком программных услуг и решений в Центральной и Восточной Европе.</w:t>
      </w:r>
    </w:p>
    <w:p w:rsidR="00CC1CCC" w:rsidRPr="00D008EE" w:rsidRDefault="00CC1CCC" w:rsidP="00CC1CCC">
      <w:pPr>
        <w:jc w:val="both"/>
        <w:rPr>
          <w:lang w:val="ru-RU" w:eastAsia="ru-RU"/>
        </w:rPr>
      </w:pPr>
      <w:r w:rsidRPr="00D008EE">
        <w:rPr>
          <w:lang w:val="ru-RU" w:eastAsia="ru-RU"/>
        </w:rPr>
        <w:t>В Будапеште (Венгрия) создается европейская штаб-квартира компании.</w:t>
      </w:r>
    </w:p>
    <w:p w:rsidR="00CC1CCC" w:rsidRPr="00D008EE" w:rsidRDefault="00CC1CCC" w:rsidP="00CC1CCC">
      <w:pPr>
        <w:jc w:val="both"/>
        <w:rPr>
          <w:lang w:val="ru-RU" w:eastAsia="ru-RU"/>
        </w:rPr>
      </w:pPr>
      <w:r w:rsidRPr="00D008EE">
        <w:rPr>
          <w:lang w:val="ru-RU" w:eastAsia="ru-RU"/>
        </w:rPr>
        <w:t xml:space="preserve">Авторитетное издание </w:t>
      </w:r>
      <w:r w:rsidRPr="0048092F">
        <w:rPr>
          <w:lang w:eastAsia="ru-RU"/>
        </w:rPr>
        <w:t>Software</w:t>
      </w:r>
      <w:r w:rsidRPr="00D008EE">
        <w:rPr>
          <w:lang w:val="ru-RU" w:eastAsia="ru-RU"/>
        </w:rPr>
        <w:t xml:space="preserve"> </w:t>
      </w:r>
      <w:r w:rsidRPr="0048092F">
        <w:rPr>
          <w:lang w:eastAsia="ru-RU"/>
        </w:rPr>
        <w:t>Magazine</w:t>
      </w:r>
      <w:r w:rsidRPr="00D008EE">
        <w:rPr>
          <w:lang w:val="ru-RU" w:eastAsia="ru-RU"/>
        </w:rPr>
        <w:t xml:space="preserve"> включает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 ежегодный рейтинг</w:t>
      </w:r>
      <w:r w:rsidRPr="0048092F">
        <w:rPr>
          <w:lang w:eastAsia="ru-RU"/>
        </w:rPr>
        <w:t> </w:t>
      </w:r>
      <w:hyperlink r:id="rId192" w:history="1">
        <w:r w:rsidRPr="00D008EE">
          <w:rPr>
            <w:bdr w:val="none" w:sz="0" w:space="0" w:color="auto" w:frame="1"/>
            <w:lang w:val="ru-RU" w:eastAsia="ru-RU"/>
          </w:rPr>
          <w:t>500 ведущих софтверных компаний мира</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уделяя большое внимание качественной подготовке молодых специалистов, впервые</w:t>
      </w:r>
      <w:r w:rsidRPr="0048092F">
        <w:rPr>
          <w:lang w:eastAsia="ru-RU"/>
        </w:rPr>
        <w:t> </w:t>
      </w:r>
      <w:hyperlink r:id="rId193" w:history="1">
        <w:r w:rsidRPr="00D008EE">
          <w:rPr>
            <w:bdr w:val="none" w:sz="0" w:space="0" w:color="auto" w:frame="1"/>
            <w:lang w:val="ru-RU" w:eastAsia="ru-RU"/>
          </w:rPr>
          <w:t>выступила спонсором команды БГУ</w:t>
        </w:r>
      </w:hyperlink>
      <w:r w:rsidRPr="0048092F">
        <w:rPr>
          <w:lang w:eastAsia="ru-RU"/>
        </w:rPr>
        <w:t> </w:t>
      </w:r>
      <w:r w:rsidRPr="00D008EE">
        <w:rPr>
          <w:lang w:val="ru-RU" w:eastAsia="ru-RU"/>
        </w:rPr>
        <w:t>на чемпионате мира по программированию.</w:t>
      </w:r>
    </w:p>
    <w:p w:rsidR="00CC1CCC" w:rsidRPr="00D008EE" w:rsidRDefault="00CC1CCC" w:rsidP="00CC1CCC">
      <w:pPr>
        <w:jc w:val="both"/>
        <w:rPr>
          <w:lang w:val="ru-RU" w:eastAsia="ru-RU"/>
        </w:rPr>
      </w:pPr>
      <w:r w:rsidRPr="00D008EE">
        <w:rPr>
          <w:lang w:val="ru-RU" w:eastAsia="ru-RU"/>
        </w:rPr>
        <w:t xml:space="preserve">При содействии </w:t>
      </w:r>
      <w:r w:rsidRPr="0048092F">
        <w:rPr>
          <w:lang w:eastAsia="ru-RU"/>
        </w:rPr>
        <w:t>EPAM</w:t>
      </w:r>
      <w:r w:rsidRPr="00D008EE">
        <w:rPr>
          <w:lang w:val="ru-RU" w:eastAsia="ru-RU"/>
        </w:rPr>
        <w:t xml:space="preserve"> открылась первая совместная учебная лаборатория на базе Белорусского государственного университета информатики и радиоэлектроники.</w:t>
      </w:r>
    </w:p>
    <w:p w:rsidR="00CC1CCC" w:rsidRPr="00D008EE" w:rsidRDefault="00CC1CCC" w:rsidP="00CC1CCC">
      <w:pPr>
        <w:jc w:val="both"/>
        <w:rPr>
          <w:lang w:val="ru-RU" w:eastAsia="ru-RU"/>
        </w:rPr>
      </w:pPr>
      <w:r w:rsidRPr="00D008EE">
        <w:rPr>
          <w:lang w:val="ru-RU" w:eastAsia="ru-RU"/>
        </w:rPr>
        <w:t>Появился офис в Саратове (Россия).</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достигает 1000 высококлассных специалистов в области разработки ПО.</w:t>
      </w:r>
    </w:p>
    <w:p w:rsidR="00CC1CCC" w:rsidRPr="00D008EE" w:rsidRDefault="00CC1CCC" w:rsidP="00CC1CCC">
      <w:pPr>
        <w:jc w:val="both"/>
        <w:rPr>
          <w:b/>
          <w:lang w:val="ru-RU" w:eastAsia="ru-RU"/>
        </w:rPr>
      </w:pPr>
      <w:bookmarkStart w:id="173" w:name="2002-2003"/>
      <w:r w:rsidRPr="00D008EE">
        <w:rPr>
          <w:b/>
          <w:bdr w:val="none" w:sz="0" w:space="0" w:color="auto" w:frame="1"/>
          <w:lang w:val="ru-RU" w:eastAsia="ru-RU"/>
        </w:rPr>
        <w:t>2002-2003</w:t>
      </w:r>
      <w:bookmarkEnd w:id="173"/>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расширила свою клиентскую базу, упрочила отношения с некоторыми ключевыми клиентами, которые со временем переросли в стратегическое долгосрочное партнерство.</w:t>
      </w:r>
    </w:p>
    <w:p w:rsidR="00CC1CCC" w:rsidRPr="00D008EE" w:rsidRDefault="00CC1CCC" w:rsidP="00CC1CCC">
      <w:pPr>
        <w:jc w:val="both"/>
        <w:rPr>
          <w:lang w:val="ru-RU" w:eastAsia="ru-RU"/>
        </w:rPr>
      </w:pPr>
      <w:r w:rsidRPr="00D008EE">
        <w:rPr>
          <w:lang w:val="ru-RU" w:eastAsia="ru-RU"/>
        </w:rPr>
        <w:t xml:space="preserve">Аналитики в области ИТ начинают замечать успехи компании. </w:t>
      </w:r>
      <w:r w:rsidRPr="0048092F">
        <w:rPr>
          <w:lang w:eastAsia="ru-RU"/>
        </w:rPr>
        <w:t>EPAM</w:t>
      </w:r>
      <w:r w:rsidRPr="00D008EE">
        <w:rPr>
          <w:lang w:val="ru-RU" w:eastAsia="ru-RU"/>
        </w:rPr>
        <w:t xml:space="preserve"> названа одним из лидеров предпринимательского роста на американском рынке по версии журнала </w:t>
      </w:r>
      <w:r w:rsidRPr="0048092F">
        <w:rPr>
          <w:lang w:eastAsia="ru-RU"/>
        </w:rPr>
        <w:t>Inc</w:t>
      </w:r>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впервые включена в</w:t>
      </w:r>
      <w:r w:rsidRPr="0048092F">
        <w:rPr>
          <w:lang w:eastAsia="ru-RU"/>
        </w:rPr>
        <w:t> </w:t>
      </w:r>
      <w:r w:rsidRPr="00D008EE">
        <w:rPr>
          <w:lang w:val="ru-RU" w:eastAsia="ru-RU"/>
        </w:rPr>
        <w:t>список самых быстрорастущих технологических компаний</w:t>
      </w:r>
      <w:r w:rsidRPr="0048092F">
        <w:rPr>
          <w:lang w:eastAsia="ru-RU"/>
        </w:rPr>
        <w:t> </w:t>
      </w:r>
      <w:hyperlink r:id="rId194" w:history="1">
        <w:r w:rsidRPr="0048092F">
          <w:rPr>
            <w:bdr w:val="none" w:sz="0" w:space="0" w:color="auto" w:frame="1"/>
            <w:lang w:eastAsia="ru-RU"/>
          </w:rPr>
          <w:t>Technology</w:t>
        </w:r>
        <w:r w:rsidRPr="00D008EE">
          <w:rPr>
            <w:bdr w:val="none" w:sz="0" w:space="0" w:color="auto" w:frame="1"/>
            <w:lang w:val="ru-RU" w:eastAsia="ru-RU"/>
          </w:rPr>
          <w:t xml:space="preserve"> </w:t>
        </w:r>
        <w:r w:rsidRPr="0048092F">
          <w:rPr>
            <w:bdr w:val="none" w:sz="0" w:space="0" w:color="auto" w:frame="1"/>
            <w:lang w:eastAsia="ru-RU"/>
          </w:rPr>
          <w:t>Fast</w:t>
        </w:r>
        <w:r w:rsidRPr="00D008EE">
          <w:rPr>
            <w:bdr w:val="none" w:sz="0" w:space="0" w:color="auto" w:frame="1"/>
            <w:lang w:val="ru-RU" w:eastAsia="ru-RU"/>
          </w:rPr>
          <w:t xml:space="preserve"> 500</w:t>
        </w:r>
      </w:hyperlink>
      <w:r w:rsidRPr="00D008EE">
        <w:rPr>
          <w:lang w:val="ru-RU" w:eastAsia="ru-RU"/>
        </w:rPr>
        <w:t xml:space="preserve">, составленного компанией </w:t>
      </w:r>
      <w:r w:rsidRPr="0048092F">
        <w:rPr>
          <w:lang w:eastAsia="ru-RU"/>
        </w:rPr>
        <w:t>Deloitte</w:t>
      </w:r>
      <w:r w:rsidRPr="00D008EE">
        <w:rPr>
          <w:lang w:val="ru-RU" w:eastAsia="ru-RU"/>
        </w:rPr>
        <w:t xml:space="preserve"> &amp; </w:t>
      </w:r>
      <w:r w:rsidRPr="0048092F">
        <w:rPr>
          <w:lang w:eastAsia="ru-RU"/>
        </w:rPr>
        <w:t>Touch</w:t>
      </w:r>
      <w:r w:rsidRPr="00D008EE">
        <w:rPr>
          <w:lang w:val="ru-RU" w:eastAsia="ru-RU"/>
        </w:rPr>
        <w:t>é.</w:t>
      </w:r>
    </w:p>
    <w:p w:rsidR="00CC1CCC" w:rsidRPr="00D008EE" w:rsidRDefault="00CC1CCC" w:rsidP="00CC1CCC">
      <w:pPr>
        <w:jc w:val="both"/>
        <w:rPr>
          <w:lang w:val="ru-RU" w:eastAsia="ru-RU"/>
        </w:rPr>
      </w:pPr>
      <w:r w:rsidRPr="00D008EE">
        <w:rPr>
          <w:lang w:val="ru-RU" w:eastAsia="ru-RU"/>
        </w:rPr>
        <w:t xml:space="preserve">В феврале 2002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была сертифицирована на соответствие требованиям международного</w:t>
      </w:r>
      <w:r w:rsidRPr="0048092F">
        <w:rPr>
          <w:lang w:eastAsia="ru-RU"/>
        </w:rPr>
        <w:t> </w:t>
      </w:r>
      <w:hyperlink r:id="rId195" w:history="1">
        <w:r w:rsidRPr="00D008EE">
          <w:rPr>
            <w:bdr w:val="none" w:sz="0" w:space="0" w:color="auto" w:frame="1"/>
            <w:lang w:val="ru-RU" w:eastAsia="ru-RU"/>
          </w:rPr>
          <w:t xml:space="preserve">стандарта </w:t>
        </w:r>
        <w:r w:rsidRPr="0048092F">
          <w:rPr>
            <w:bdr w:val="none" w:sz="0" w:space="0" w:color="auto" w:frame="1"/>
            <w:lang w:eastAsia="ru-RU"/>
          </w:rPr>
          <w:t>ISO</w:t>
        </w:r>
        <w:r w:rsidRPr="00D008EE">
          <w:rPr>
            <w:bdr w:val="none" w:sz="0" w:space="0" w:color="auto" w:frame="1"/>
            <w:lang w:val="ru-RU" w:eastAsia="ru-RU"/>
          </w:rPr>
          <w:t xml:space="preserve"> 9001:2000</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lastRenderedPageBreak/>
        <w:t>В сентябре 2003 компания первой в Европе получила</w:t>
      </w:r>
      <w:r w:rsidRPr="0048092F">
        <w:rPr>
          <w:lang w:eastAsia="ru-RU"/>
        </w:rPr>
        <w:t> </w:t>
      </w:r>
      <w:hyperlink r:id="rId196" w:history="1">
        <w:r w:rsidRPr="00D008EE">
          <w:rPr>
            <w:bdr w:val="none" w:sz="0" w:space="0" w:color="auto" w:frame="1"/>
            <w:lang w:val="ru-RU" w:eastAsia="ru-RU"/>
          </w:rPr>
          <w:t xml:space="preserve">сертификат соответствия четвертому уровню зрелости модели </w:t>
        </w:r>
        <w:r w:rsidRPr="0048092F">
          <w:rPr>
            <w:bdr w:val="none" w:sz="0" w:space="0" w:color="auto" w:frame="1"/>
            <w:lang w:eastAsia="ru-RU"/>
          </w:rPr>
          <w:t>SEI</w:t>
        </w:r>
        <w:r w:rsidRPr="00D008EE">
          <w:rPr>
            <w:bdr w:val="none" w:sz="0" w:space="0" w:color="auto" w:frame="1"/>
            <w:lang w:val="ru-RU" w:eastAsia="ru-RU"/>
          </w:rPr>
          <w:t xml:space="preserve"> </w:t>
        </w:r>
        <w:r w:rsidRPr="0048092F">
          <w:rPr>
            <w:bdr w:val="none" w:sz="0" w:space="0" w:color="auto" w:frame="1"/>
            <w:lang w:eastAsia="ru-RU"/>
          </w:rPr>
          <w:t>CMMI</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Открылся внутренний тренинг-центр. Появился офис в Могилеве (Беларусь).</w:t>
      </w:r>
    </w:p>
    <w:p w:rsidR="00CC1CCC" w:rsidRPr="00D008EE" w:rsidRDefault="00CC1CCC" w:rsidP="00CC1CCC">
      <w:pPr>
        <w:jc w:val="both"/>
        <w:rPr>
          <w:b/>
          <w:lang w:val="ru-RU" w:eastAsia="ru-RU"/>
        </w:rPr>
      </w:pPr>
      <w:bookmarkStart w:id="174" w:name="1999-2001"/>
      <w:r w:rsidRPr="00D008EE">
        <w:rPr>
          <w:b/>
          <w:bdr w:val="none" w:sz="0" w:space="0" w:color="auto" w:frame="1"/>
          <w:lang w:val="ru-RU" w:eastAsia="ru-RU"/>
        </w:rPr>
        <w:t>1999-2001</w:t>
      </w:r>
      <w:bookmarkEnd w:id="174"/>
      <w:r w:rsidRPr="00D008EE">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D008EE">
        <w:rPr>
          <w:lang w:val="ru-RU" w:eastAsia="ru-RU"/>
        </w:rPr>
        <w:t xml:space="preserve"> испытала на себе бурный рост и крах пузыря «доткомов», выстояв в сложной ситуации после потери своего крупнейшего заказчика. </w:t>
      </w:r>
      <w:r w:rsidRPr="00BF5761">
        <w:rPr>
          <w:lang w:val="ru-RU" w:eastAsia="ru-RU"/>
        </w:rPr>
        <w:t>События тех лет послужили ценным опытом, придали уверенности и решительности для дальнейшего развития компании.</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вышла на формирующийся рынок </w:t>
      </w:r>
      <w:r w:rsidRPr="0048092F">
        <w:rPr>
          <w:lang w:eastAsia="ru-RU"/>
        </w:rPr>
        <w:t>eCommerce</w:t>
      </w:r>
      <w:r w:rsidRPr="00BF5761">
        <w:rPr>
          <w:lang w:val="ru-RU" w:eastAsia="ru-RU"/>
        </w:rPr>
        <w:t>-решений. Компания занялась разработкой сложных интерактивных персонализированных порталов и мобильных приложений для компаний из различных отраслей (автобизнес, телекоммуникации, ИТ, здравоохранение и т.д.) в Северной Америке, Европе и Японии.</w:t>
      </w:r>
    </w:p>
    <w:p w:rsidR="00CC1CCC" w:rsidRPr="00BF5761" w:rsidRDefault="00CC1CCC" w:rsidP="00CC1CCC">
      <w:pPr>
        <w:jc w:val="both"/>
        <w:rPr>
          <w:lang w:val="ru-RU" w:eastAsia="ru-RU"/>
        </w:rPr>
      </w:pPr>
      <w:r w:rsidRPr="00BF5761">
        <w:rPr>
          <w:lang w:val="ru-RU" w:eastAsia="ru-RU"/>
        </w:rPr>
        <w:t xml:space="preserve">В 2001 году </w:t>
      </w:r>
      <w:r w:rsidRPr="0048092F">
        <w:rPr>
          <w:lang w:eastAsia="ru-RU"/>
        </w:rPr>
        <w:t>EPAM</w:t>
      </w:r>
      <w:r w:rsidRPr="00BF5761">
        <w:rPr>
          <w:lang w:val="ru-RU" w:eastAsia="ru-RU"/>
        </w:rPr>
        <w:t xml:space="preserve"> стала официальным партнером корпорации </w:t>
      </w:r>
      <w:r w:rsidRPr="0048092F">
        <w:rPr>
          <w:lang w:eastAsia="ru-RU"/>
        </w:rPr>
        <w:t>Microsoft</w:t>
      </w:r>
      <w:r w:rsidRPr="00BF5761">
        <w:rPr>
          <w:lang w:val="ru-RU" w:eastAsia="ru-RU"/>
        </w:rPr>
        <w:t>.</w:t>
      </w:r>
    </w:p>
    <w:p w:rsidR="00CC1CCC" w:rsidRPr="00BF5761" w:rsidRDefault="00CC1CCC" w:rsidP="00CC1CCC">
      <w:pPr>
        <w:jc w:val="both"/>
        <w:rPr>
          <w:lang w:val="ru-RU" w:eastAsia="ru-RU"/>
        </w:rPr>
      </w:pPr>
      <w:r w:rsidRPr="00BF5761">
        <w:rPr>
          <w:lang w:val="ru-RU" w:eastAsia="ru-RU"/>
        </w:rPr>
        <w:t>В Беларуси открылись новые офисы в Гродно и Гомеле. Появился отдел обеспечения качества.</w:t>
      </w:r>
    </w:p>
    <w:p w:rsidR="00CC1CCC" w:rsidRPr="00BF5761" w:rsidRDefault="00CC1CCC" w:rsidP="00CC1CCC">
      <w:pPr>
        <w:jc w:val="both"/>
        <w:rPr>
          <w:b/>
          <w:lang w:val="ru-RU" w:eastAsia="ru-RU"/>
        </w:rPr>
      </w:pPr>
      <w:bookmarkStart w:id="175" w:name="1997-1998"/>
      <w:r w:rsidRPr="00BF5761">
        <w:rPr>
          <w:b/>
          <w:bdr w:val="none" w:sz="0" w:space="0" w:color="auto" w:frame="1"/>
          <w:lang w:val="ru-RU" w:eastAsia="ru-RU"/>
        </w:rPr>
        <w:t>1997-1998</w:t>
      </w:r>
      <w:bookmarkEnd w:id="175"/>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Решение, разработанное для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было замечено одним из руководителей компании </w:t>
      </w:r>
      <w:r w:rsidRPr="0048092F">
        <w:rPr>
          <w:lang w:eastAsia="ru-RU"/>
        </w:rPr>
        <w:t>SAP</w:t>
      </w:r>
      <w:r w:rsidRPr="00BF5761">
        <w:rPr>
          <w:lang w:val="ru-RU" w:eastAsia="ru-RU"/>
        </w:rPr>
        <w:t xml:space="preserve">, лидера на рынке корпоративных приложений. В результате чего </w:t>
      </w:r>
      <w:r w:rsidRPr="0048092F">
        <w:rPr>
          <w:lang w:eastAsia="ru-RU"/>
        </w:rPr>
        <w:t>EPAM</w:t>
      </w:r>
      <w:r w:rsidRPr="00BF5761">
        <w:rPr>
          <w:lang w:val="ru-RU" w:eastAsia="ru-RU"/>
        </w:rPr>
        <w:t xml:space="preserve"> получила пробный проект на разработку ПО для </w:t>
      </w:r>
      <w:r w:rsidRPr="0048092F">
        <w:rPr>
          <w:lang w:eastAsia="ru-RU"/>
        </w:rPr>
        <w:t>SAP</w:t>
      </w:r>
      <w:r w:rsidRPr="00BF5761">
        <w:rPr>
          <w:lang w:val="ru-RU" w:eastAsia="ru-RU"/>
        </w:rPr>
        <w:t xml:space="preserve">. Успешное выполнение этого проекта и последующее заключение партнерства с </w:t>
      </w:r>
      <w:r w:rsidRPr="0048092F">
        <w:rPr>
          <w:lang w:eastAsia="ru-RU"/>
        </w:rPr>
        <w:t>SAP</w:t>
      </w:r>
      <w:r w:rsidRPr="00BF5761">
        <w:rPr>
          <w:lang w:val="ru-RU" w:eastAsia="ru-RU"/>
        </w:rPr>
        <w:t xml:space="preserve"> ознаменовало выход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на новый профессиональный уровень — аутсорсинг разработки программных продуктов для высокотехнологичных компаний. С этого времени, </w:t>
      </w:r>
      <w:r w:rsidRPr="0048092F">
        <w:rPr>
          <w:lang w:eastAsia="ru-RU"/>
        </w:rPr>
        <w:t>EPAM</w:t>
      </w:r>
      <w:r w:rsidRPr="00BF5761">
        <w:rPr>
          <w:lang w:val="ru-RU" w:eastAsia="ru-RU"/>
        </w:rPr>
        <w:t xml:space="preserve"> активно принимает участие в сотнях проектов, как для ведущих мировых поставщиков программного обеспечения, так и для многочисленных развивающихся технологических вендоров и стартапов.</w:t>
      </w:r>
    </w:p>
    <w:p w:rsidR="00CC1CCC" w:rsidRPr="00BF5761" w:rsidRDefault="00CC1CCC" w:rsidP="00CC1CCC">
      <w:pPr>
        <w:jc w:val="both"/>
        <w:rPr>
          <w:lang w:val="ru-RU" w:eastAsia="ru-RU"/>
        </w:rPr>
      </w:pPr>
      <w:r w:rsidRPr="00BF5761">
        <w:rPr>
          <w:lang w:val="ru-RU" w:eastAsia="ru-RU"/>
        </w:rPr>
        <w:t>В этот период появляется первый офис компании в Москве.</w:t>
      </w:r>
    </w:p>
    <w:p w:rsidR="00CC1CCC" w:rsidRPr="00BF5761" w:rsidRDefault="00CC1CCC" w:rsidP="00CC1CCC">
      <w:pPr>
        <w:jc w:val="both"/>
        <w:rPr>
          <w:b/>
          <w:lang w:val="ru-RU" w:eastAsia="ru-RU"/>
        </w:rPr>
      </w:pPr>
      <w:bookmarkStart w:id="176" w:name="1995-1996"/>
      <w:r w:rsidRPr="00BF5761">
        <w:rPr>
          <w:b/>
          <w:bdr w:val="none" w:sz="0" w:space="0" w:color="auto" w:frame="1"/>
          <w:lang w:val="ru-RU" w:eastAsia="ru-RU"/>
        </w:rPr>
        <w:t>1995-1996</w:t>
      </w:r>
      <w:bookmarkEnd w:id="176"/>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Спустя несколько лет напряженной работы, накопив определенную долю опыта,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подписала контракт со своим первым крупным заказчиком — </w:t>
      </w:r>
      <w:r w:rsidRPr="0048092F">
        <w:rPr>
          <w:lang w:eastAsia="ru-RU"/>
        </w:rPr>
        <w:t>Bally</w:t>
      </w:r>
      <w:r w:rsidRPr="00BF5761">
        <w:rPr>
          <w:lang w:val="ru-RU" w:eastAsia="ru-RU"/>
        </w:rPr>
        <w:t xml:space="preserve"> </w:t>
      </w:r>
      <w:r w:rsidRPr="0048092F">
        <w:rPr>
          <w:lang w:eastAsia="ru-RU"/>
        </w:rPr>
        <w:t>of</w:t>
      </w:r>
      <w:r w:rsidRPr="00BF5761">
        <w:rPr>
          <w:lang w:val="ru-RU" w:eastAsia="ru-RU"/>
        </w:rPr>
        <w:t xml:space="preserve"> </w:t>
      </w:r>
      <w:r w:rsidRPr="0048092F">
        <w:rPr>
          <w:lang w:eastAsia="ru-RU"/>
        </w:rPr>
        <w:t>Switzerland</w:t>
      </w:r>
      <w:r w:rsidRPr="00BF5761">
        <w:rPr>
          <w:lang w:val="ru-RU" w:eastAsia="ru-RU"/>
        </w:rPr>
        <w:t xml:space="preserve">, одним из ведущих мировых производителей модной одежды. </w:t>
      </w:r>
      <w:r w:rsidRPr="0048092F">
        <w:rPr>
          <w:lang w:eastAsia="ru-RU"/>
        </w:rPr>
        <w:t>EPAM</w:t>
      </w:r>
      <w:r w:rsidRPr="00BF5761">
        <w:rPr>
          <w:lang w:val="ru-RU" w:eastAsia="ru-RU"/>
        </w:rPr>
        <w:t xml:space="preserve"> разработала для американского подразделения компании решение по автоматизации деятельности торгового персонала и управлению товарными складами.</w:t>
      </w:r>
    </w:p>
    <w:p w:rsidR="00CC1CCC" w:rsidRPr="00BF5761" w:rsidRDefault="00CC1CCC" w:rsidP="00CC1CCC">
      <w:pPr>
        <w:jc w:val="both"/>
        <w:rPr>
          <w:lang w:val="ru-RU" w:eastAsia="ru-RU"/>
        </w:rPr>
      </w:pPr>
      <w:r w:rsidRPr="00BF5761">
        <w:rPr>
          <w:lang w:val="ru-RU" w:eastAsia="ru-RU"/>
        </w:rPr>
        <w:t xml:space="preserve">Примерно в это же время, вторым значимым клиентом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стала компания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транснациональный производитель потребительских товаров. Специалисты </w:t>
      </w:r>
      <w:r w:rsidRPr="0048092F">
        <w:rPr>
          <w:lang w:eastAsia="ru-RU"/>
        </w:rPr>
        <w:t>EPAM</w:t>
      </w:r>
      <w:r w:rsidRPr="00BF5761">
        <w:rPr>
          <w:lang w:val="ru-RU" w:eastAsia="ru-RU"/>
        </w:rPr>
        <w:t xml:space="preserve"> создали для них гибкую автоматизированную систему поддержки продаж, эффективность работы которой в дальнейшем стала поводом для ее внедрения в десятках представительств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по всему миру.</w:t>
      </w:r>
    </w:p>
    <w:p w:rsidR="00CC1CCC" w:rsidRPr="00BF5761" w:rsidRDefault="00CC1CCC" w:rsidP="00CC1CCC">
      <w:pPr>
        <w:jc w:val="both"/>
        <w:rPr>
          <w:lang w:val="ru-RU" w:eastAsia="ru-RU"/>
        </w:rPr>
      </w:pPr>
      <w:r w:rsidRPr="00BF5761">
        <w:rPr>
          <w:lang w:val="ru-RU" w:eastAsia="ru-RU"/>
        </w:rPr>
        <w:t xml:space="preserve">Успех этих проектов во многом предопределил будущее направление развития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 качестве поставщика современных информационных технологий и эффективных решений для ведущих мировых предприятий и крупнейших корпораций.</w:t>
      </w:r>
    </w:p>
    <w:p w:rsidR="00CC1CCC" w:rsidRPr="00BF5761" w:rsidRDefault="00CC1CCC" w:rsidP="00CC1CCC">
      <w:pPr>
        <w:jc w:val="both"/>
        <w:rPr>
          <w:b/>
          <w:lang w:val="ru-RU" w:eastAsia="ru-RU"/>
        </w:rPr>
      </w:pPr>
      <w:bookmarkStart w:id="177" w:name="1993"/>
      <w:r w:rsidRPr="00BF5761">
        <w:rPr>
          <w:b/>
          <w:bdr w:val="none" w:sz="0" w:space="0" w:color="auto" w:frame="1"/>
          <w:lang w:val="ru-RU" w:eastAsia="ru-RU"/>
        </w:rPr>
        <w:lastRenderedPageBreak/>
        <w:t>1993</w:t>
      </w:r>
      <w:bookmarkEnd w:id="177"/>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была основана двумя одноклассниками — Аркадием Добкиным и Леонидом Лознером. В начале 90-х Аркадий Добкин переехал в США, где в 1993 году в городе Принстон, штат Нью-Джерси, создал компанию </w:t>
      </w:r>
      <w:r w:rsidRPr="0048092F">
        <w:rPr>
          <w:lang w:eastAsia="ru-RU"/>
        </w:rPr>
        <w:t>EPAM</w:t>
      </w:r>
      <w:r w:rsidRPr="00BF5761">
        <w:rPr>
          <w:lang w:val="ru-RU" w:eastAsia="ru-RU"/>
        </w:rPr>
        <w:t xml:space="preserve">. Леонид Лознер же, оставшись в Беларуси, занялся развитием офиса в Минске. Таким образом, </w:t>
      </w:r>
      <w:r w:rsidRPr="0048092F">
        <w:rPr>
          <w:lang w:eastAsia="ru-RU"/>
        </w:rPr>
        <w:t>EPAM</w:t>
      </w:r>
      <w:r w:rsidRPr="00BF5761">
        <w:rPr>
          <w:lang w:val="ru-RU" w:eastAsia="ru-RU"/>
        </w:rPr>
        <w:t xml:space="preserve"> с первого дня своего существования стала международной компанией, разрабатывающей программное обеспечение для небольших американских заказчиков, которые на тот момент не могли себе позволить услуги более крупных поставщиков ПО. Первоначально даже само название «</w:t>
      </w:r>
      <w:r w:rsidRPr="0048092F">
        <w:rPr>
          <w:lang w:eastAsia="ru-RU"/>
        </w:rPr>
        <w:t>EPAm</w:t>
      </w:r>
      <w:r w:rsidRPr="00BF5761">
        <w:rPr>
          <w:lang w:val="ru-RU" w:eastAsia="ru-RU"/>
        </w:rPr>
        <w:t>» было акронимом фразы «</w:t>
      </w:r>
      <w:r w:rsidRPr="0048092F">
        <w:rPr>
          <w:bdr w:val="none" w:sz="0" w:space="0" w:color="auto" w:frame="1"/>
          <w:lang w:eastAsia="ru-RU"/>
        </w:rPr>
        <w:t>E</w:t>
      </w:r>
      <w:r w:rsidRPr="0048092F">
        <w:rPr>
          <w:lang w:eastAsia="ru-RU"/>
        </w:rPr>
        <w:t>ffective </w:t>
      </w:r>
      <w:r w:rsidRPr="0048092F">
        <w:rPr>
          <w:bdr w:val="none" w:sz="0" w:space="0" w:color="auto" w:frame="1"/>
          <w:lang w:eastAsia="ru-RU"/>
        </w:rPr>
        <w:t>P</w:t>
      </w:r>
      <w:r w:rsidRPr="0048092F">
        <w:rPr>
          <w:lang w:eastAsia="ru-RU"/>
        </w:rPr>
        <w:t>rogramming</w:t>
      </w:r>
      <w:r w:rsidRPr="00BF5761">
        <w:rPr>
          <w:lang w:val="ru-RU" w:eastAsia="ru-RU"/>
        </w:rPr>
        <w:t xml:space="preserve"> </w:t>
      </w:r>
      <w:r w:rsidRPr="0048092F">
        <w:rPr>
          <w:lang w:eastAsia="ru-RU"/>
        </w:rPr>
        <w:t>for </w:t>
      </w:r>
      <w:r w:rsidRPr="0048092F">
        <w:rPr>
          <w:bdr w:val="none" w:sz="0" w:space="0" w:color="auto" w:frame="1"/>
          <w:lang w:eastAsia="ru-RU"/>
        </w:rPr>
        <w:t>Am</w:t>
      </w:r>
      <w:r w:rsidRPr="0048092F">
        <w:rPr>
          <w:lang w:eastAsia="ru-RU"/>
        </w:rPr>
        <w:t>erica</w:t>
      </w:r>
      <w:r w:rsidRPr="00BF5761">
        <w:rPr>
          <w:lang w:val="ru-RU" w:eastAsia="ru-RU"/>
        </w:rPr>
        <w:t xml:space="preserve">», однако, со временем, выходя на новые рынки, оно трансформировалось в современное —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w:t>
      </w:r>
    </w:p>
    <w:p w:rsidR="00CC1CCC" w:rsidRPr="00BF5761" w:rsidRDefault="00CC1CCC" w:rsidP="00CC1CCC">
      <w:pPr>
        <w:jc w:val="both"/>
        <w:rPr>
          <w:lang w:val="ru-RU" w:eastAsia="ru-RU"/>
        </w:rPr>
      </w:pPr>
      <w:r w:rsidRPr="00BF5761">
        <w:rPr>
          <w:lang w:val="ru-RU"/>
        </w:rPr>
        <w:t xml:space="preserve">Для решения управленческих задач в ЕРАМ </w:t>
      </w:r>
      <w:r>
        <w:t>Systems</w:t>
      </w:r>
      <w:r w:rsidRPr="00BF5761">
        <w:rPr>
          <w:lang w:val="ru-RU"/>
        </w:rPr>
        <w:t xml:space="preserve"> используется программное обеспечение собственной разработки, интегрирующее в себе лучшие практики мировой ИТ-индустрии:</w:t>
      </w:r>
    </w:p>
    <w:p w:rsidR="00CC1CCC" w:rsidRPr="009E648F" w:rsidRDefault="00CC1CCC" w:rsidP="009F565D">
      <w:pPr>
        <w:pStyle w:val="ListParagraph"/>
        <w:numPr>
          <w:ilvl w:val="0"/>
          <w:numId w:val="133"/>
        </w:numPr>
        <w:spacing w:after="160" w:line="259" w:lineRule="auto"/>
        <w:jc w:val="both"/>
        <w:rPr>
          <w:rFonts w:eastAsia="Times New Roman"/>
          <w:color w:val="000000" w:themeColor="text1"/>
          <w:lang w:eastAsia="ru-RU"/>
        </w:rPr>
      </w:pPr>
      <w:r>
        <w:t>EPAM Project Management Center (PMC) – для управления проектами в распределенной среде. Система покрывает все этапы разработки программного обеспечения, создавая комфортные условия для отчетности для команды и отслеживания хода проекта со стороны менеджеров проекта, заказчиков и других лиц, вовлеченных в процесс. ЕРАМ PMC занимает особое место в ИТ-инфраструктуре ЕРАМ. Эта современный, мощный и надежный инструмент управления распределенными проектами получил высокие оценки как клиентов EPAM Systems, так и признание со стороны экспертного сообщества. EPAM PMC предоставляет проектной команде, менеджменту компании и представителям заказчика следующие ресурсы и сервисы: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Общий репозитарий документации;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Планирование проектов;</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Формирование команды;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требованиями и изменениями;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конфигурациями;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дефектами;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Отчет об отработанном времени;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Доступ команды и заказчика;</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Задания – формирование, импорт, уведомления, отчеты, учет;</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Автоматическое уведомление об изменениях;</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KPI проектов.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Utilization</w:t>
      </w:r>
      <w:r w:rsidRPr="00CC1CCC">
        <w:rPr>
          <w:lang w:val="ru-RU"/>
        </w:rPr>
        <w:t xml:space="preserve"> </w:t>
      </w:r>
      <w:r>
        <w:t>and</w:t>
      </w:r>
      <w:r w:rsidRPr="00CC1CCC">
        <w:rPr>
          <w:lang w:val="ru-RU"/>
        </w:rPr>
        <w:t xml:space="preserve"> </w:t>
      </w:r>
      <w:r>
        <w:t>Project</w:t>
      </w:r>
      <w:r w:rsidRPr="00CC1CCC">
        <w:rPr>
          <w:lang w:val="ru-RU"/>
        </w:rPr>
        <w:t xml:space="preserve"> </w:t>
      </w:r>
      <w:r>
        <w:t>Staffing</w:t>
      </w:r>
      <w:r w:rsidRPr="00CC1CCC">
        <w:rPr>
          <w:lang w:val="ru-RU"/>
        </w:rPr>
        <w:t xml:space="preserve"> </w:t>
      </w:r>
      <w:r>
        <w:t>Analyzer</w:t>
      </w:r>
      <w:r w:rsidRPr="00CC1CCC">
        <w:rPr>
          <w:lang w:val="ru-RU"/>
        </w:rPr>
        <w:t xml:space="preserve"> (</w:t>
      </w:r>
      <w:r>
        <w:t>UPSA</w:t>
      </w:r>
      <w:r w:rsidRPr="00CC1CCC">
        <w:rPr>
          <w:lang w:val="ru-RU"/>
        </w:rPr>
        <w:t>)</w:t>
      </w:r>
      <w:r>
        <w:t> </w:t>
      </w:r>
      <w:r w:rsidRPr="00CC1CCC">
        <w:rPr>
          <w:lang w:val="ru-RU"/>
        </w:rPr>
        <w:t xml:space="preserve">– для ресурсного планирования и анализа проектного портфолио. Эта система, созданная ЕРАМ на базе </w:t>
      </w:r>
      <w:r>
        <w:t>web</w:t>
      </w:r>
      <w:r w:rsidRPr="00CC1CCC">
        <w:rPr>
          <w:lang w:val="ru-RU"/>
        </w:rPr>
        <w:t>-технологий и доказавшая свою эффективность в ходе реализации сотен ИТ-проектов, обеспечивает все необходимые возможности для успешного управления человеческим капиталом в проектно-ориентированной организации. Инструмент позволяет сделать максимально быстрым и эффективным процесс отбора специалистов на проект по заданным критериям (например, знание определенных технологий, опыт участия в аналогичных проектах, местоположение, доступность и т.п.) и обеспечить оптимальное распределение ресурсов компании.</w:t>
      </w:r>
    </w:p>
    <w:p w:rsidR="00CC1CCC" w:rsidRPr="00CC1CCC" w:rsidRDefault="00CC1CCC" w:rsidP="009F565D">
      <w:pPr>
        <w:numPr>
          <w:ilvl w:val="0"/>
          <w:numId w:val="130"/>
        </w:numPr>
        <w:spacing w:after="105" w:line="252" w:lineRule="atLeast"/>
        <w:jc w:val="both"/>
        <w:textAlignment w:val="baseline"/>
        <w:rPr>
          <w:lang w:val="ru-RU"/>
        </w:rPr>
      </w:pPr>
      <w:r w:rsidRPr="006174A2">
        <w:lastRenderedPageBreak/>
        <w:t>EPAM Human Resource Management – Appli</w:t>
      </w:r>
      <w:r w:rsidR="00D209C8">
        <w:t>cants Workbench (EPAM HRM –AW) —</w:t>
      </w:r>
      <w:r w:rsidR="00D209C8" w:rsidRPr="00D209C8">
        <w:t xml:space="preserve"> </w:t>
      </w:r>
      <w:r>
        <w:t>для</w:t>
      </w:r>
      <w:r w:rsidR="00D209C8">
        <w:t xml:space="preserve"> </w:t>
      </w:r>
      <w:r>
        <w:t>эффективного</w:t>
      </w:r>
      <w:r w:rsidRPr="006174A2">
        <w:t xml:space="preserve"> </w:t>
      </w:r>
      <w:r>
        <w:t>управления</w:t>
      </w:r>
      <w:r w:rsidRPr="006174A2">
        <w:t xml:space="preserve"> </w:t>
      </w:r>
      <w:r>
        <w:t>персоналом</w:t>
      </w:r>
      <w:r w:rsidRPr="006174A2">
        <w:t xml:space="preserve">. </w:t>
      </w:r>
      <w:r w:rsidRPr="00CC1CCC">
        <w:rPr>
          <w:lang w:val="ru-RU"/>
        </w:rPr>
        <w:t>Система содержит базу данных всех кандидатов, обращавшихся в компанию, включая студентов, которые в данный момент обучаются в тренинг-центре или студенческих лабораториях ЕРАМ. При этом в системе содержится не только резюме, но и результаты пройденных тестов, предварительные результаты собеседований и другая важная информация о кандидатах. Это дает возможность в случае необходимости оперативного привлечения в компанию необходимых специалистов.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Key</w:t>
      </w:r>
      <w:r w:rsidRPr="00CC1CCC">
        <w:rPr>
          <w:lang w:val="ru-RU"/>
        </w:rPr>
        <w:t xml:space="preserve"> </w:t>
      </w:r>
      <w:r>
        <w:t>Performance</w:t>
      </w:r>
      <w:r w:rsidRPr="00CC1CCC">
        <w:rPr>
          <w:lang w:val="ru-RU"/>
        </w:rPr>
        <w:t xml:space="preserve"> </w:t>
      </w:r>
      <w:r>
        <w:t>Indicators</w:t>
      </w:r>
      <w:r w:rsidRPr="00CC1CCC">
        <w:rPr>
          <w:lang w:val="ru-RU"/>
        </w:rPr>
        <w:t xml:space="preserve"> </w:t>
      </w:r>
      <w:r>
        <w:t>System</w:t>
      </w:r>
      <w:r w:rsidRPr="00CC1CCC">
        <w:rPr>
          <w:lang w:val="ru-RU"/>
        </w:rPr>
        <w:t xml:space="preserve"> (</w:t>
      </w:r>
      <w:r>
        <w:t>EPAM</w:t>
      </w:r>
      <w:r w:rsidRPr="00CC1CCC">
        <w:rPr>
          <w:lang w:val="ru-RU"/>
        </w:rPr>
        <w:t xml:space="preserve"> </w:t>
      </w:r>
      <w:r>
        <w:t>KPI</w:t>
      </w:r>
      <w:r w:rsidRPr="00CC1CCC">
        <w:rPr>
          <w:lang w:val="ru-RU"/>
        </w:rPr>
        <w:t>)</w:t>
      </w:r>
      <w:r>
        <w:t> </w:t>
      </w:r>
      <w:r w:rsidRPr="00CC1CCC">
        <w:rPr>
          <w:lang w:val="ru-RU"/>
        </w:rPr>
        <w:t>– для анализа и принятия оперативных управленческих решений. Система позволяет в удобном для анализа виде получить доступ к статистике, отслеживать эффективность процессов по различным показателям и оперативно вносить необходимые корректировки и принимать меры для достижения запланированных результатов.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Cost</w:t>
      </w:r>
      <w:r w:rsidRPr="00CC1CCC">
        <w:rPr>
          <w:lang w:val="ru-RU"/>
        </w:rPr>
        <w:t xml:space="preserve"> </w:t>
      </w:r>
      <w:r>
        <w:t>Tracking</w:t>
      </w:r>
      <w:r w:rsidRPr="00CC1CCC">
        <w:rPr>
          <w:lang w:val="ru-RU"/>
        </w:rPr>
        <w:t xml:space="preserve"> </w:t>
      </w:r>
      <w:r>
        <w:t>Center</w:t>
      </w:r>
      <w:r w:rsidRPr="00CC1CCC">
        <w:rPr>
          <w:lang w:val="ru-RU"/>
        </w:rPr>
        <w:t xml:space="preserve"> (</w:t>
      </w:r>
      <w:r>
        <w:t>EPAM</w:t>
      </w:r>
      <w:r w:rsidRPr="00CC1CCC">
        <w:rPr>
          <w:lang w:val="ru-RU"/>
        </w:rPr>
        <w:t xml:space="preserve"> </w:t>
      </w:r>
      <w:r>
        <w:t>CTC</w:t>
      </w:r>
      <w:r w:rsidRPr="00CC1CCC">
        <w:rPr>
          <w:lang w:val="ru-RU"/>
        </w:rPr>
        <w:t>)</w:t>
      </w:r>
      <w:r>
        <w:t> </w:t>
      </w:r>
      <w:r w:rsidRPr="00CC1CCC">
        <w:rPr>
          <w:lang w:val="ru-RU"/>
        </w:rPr>
        <w:t>– для контроля над затратами. Система обеспечивает такие функции, как планирование, утверждение командировок и поддержка процесса отчетности по ним, а также формирование и одобрение заявок на закупки товаров или услуг для внутренних нужд компании и предоставление отчетов по произведенным затратам.</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Hardware</w:t>
      </w:r>
      <w:r w:rsidRPr="00CC1CCC">
        <w:rPr>
          <w:lang w:val="ru-RU"/>
        </w:rPr>
        <w:t xml:space="preserve"> </w:t>
      </w:r>
      <w:r>
        <w:t>Utilization</w:t>
      </w:r>
      <w:r w:rsidRPr="00CC1CCC">
        <w:rPr>
          <w:lang w:val="ru-RU"/>
        </w:rPr>
        <w:t xml:space="preserve"> </w:t>
      </w:r>
      <w:r>
        <w:t>Analyzer</w:t>
      </w:r>
      <w:r w:rsidRPr="00CC1CCC">
        <w:rPr>
          <w:lang w:val="ru-RU"/>
        </w:rPr>
        <w:t xml:space="preserve"> (</w:t>
      </w:r>
      <w:r>
        <w:t>EPAM</w:t>
      </w:r>
      <w:r w:rsidRPr="00CC1CCC">
        <w:rPr>
          <w:lang w:val="ru-RU"/>
        </w:rPr>
        <w:t xml:space="preserve"> </w:t>
      </w:r>
      <w:r>
        <w:t>HUA</w:t>
      </w:r>
      <w:r w:rsidRPr="00CC1CCC">
        <w:rPr>
          <w:lang w:val="ru-RU"/>
        </w:rPr>
        <w:t>) –</w:t>
      </w:r>
      <w:r>
        <w:t> </w:t>
      </w:r>
      <w:r w:rsidRPr="00CC1CCC">
        <w:rPr>
          <w:lang w:val="ru-RU"/>
        </w:rPr>
        <w:t xml:space="preserve">для эффективного использования технологических ресурсов компании. Аналогично </w:t>
      </w:r>
      <w:r>
        <w:t>UPSA</w:t>
      </w:r>
      <w:r w:rsidRPr="00CC1CCC">
        <w:rPr>
          <w:lang w:val="ru-RU"/>
        </w:rPr>
        <w:t xml:space="preserve">, система </w:t>
      </w:r>
      <w:r>
        <w:t>EPAM</w:t>
      </w:r>
      <w:r w:rsidRPr="00CC1CCC">
        <w:rPr>
          <w:lang w:val="ru-RU"/>
        </w:rPr>
        <w:t xml:space="preserve"> </w:t>
      </w:r>
      <w:r>
        <w:t>HUA</w:t>
      </w:r>
      <w:r w:rsidRPr="00CC1CCC">
        <w:rPr>
          <w:lang w:val="ru-RU"/>
        </w:rPr>
        <w:t xml:space="preserve"> позволяет в любой момент проверить загрузку серверов и убедиться в том, что каждый проект обеспечен необходимыми программно-аппаратными мощностями, оперативно выявить несоответствия и решить проблему.</w:t>
      </w:r>
    </w:p>
    <w:p w:rsidR="00CC1CCC" w:rsidRPr="00CC1CCC" w:rsidRDefault="00CC1CCC" w:rsidP="00CC1CCC">
      <w:pPr>
        <w:jc w:val="both"/>
        <w:rPr>
          <w:lang w:val="ru-RU"/>
        </w:rPr>
      </w:pPr>
      <w:r>
        <w:t>EPAM</w:t>
      </w:r>
      <w:r w:rsidRPr="00CC1CCC">
        <w:rPr>
          <w:lang w:val="ru-RU"/>
        </w:rPr>
        <w:t xml:space="preserve"> </w:t>
      </w:r>
      <w:r>
        <w:t>Scrum</w:t>
      </w:r>
      <w:r w:rsidRPr="00CC1CCC">
        <w:rPr>
          <w:lang w:val="ru-RU"/>
        </w:rPr>
        <w:t xml:space="preserve"> </w:t>
      </w:r>
      <w:r>
        <w:t>Tool </w:t>
      </w:r>
      <w:r w:rsidRPr="00CC1CCC">
        <w:rPr>
          <w:lang w:val="ru-RU"/>
        </w:rPr>
        <w:t>- для поддержки полного цикла разработки программного обеспечения по</w:t>
      </w:r>
      <w:r>
        <w:t> </w:t>
      </w:r>
      <w:hyperlink r:id="rId197" w:history="1">
        <w:r w:rsidRPr="00364112">
          <w:t>Agile</w:t>
        </w:r>
        <w:r w:rsidRPr="00CC1CCC">
          <w:rPr>
            <w:lang w:val="ru-RU"/>
          </w:rPr>
          <w:t>-методологии</w:t>
        </w:r>
      </w:hyperlink>
    </w:p>
    <w:p w:rsidR="00CC1CCC" w:rsidRPr="00CC1CCC" w:rsidRDefault="00CC1CCC" w:rsidP="00CC1CCC">
      <w:pPr>
        <w:jc w:val="both"/>
        <w:rPr>
          <w:lang w:val="ru-RU"/>
        </w:rPr>
      </w:pPr>
      <w:r w:rsidRPr="00CC1CCC">
        <w:rPr>
          <w:lang w:val="ru-RU"/>
        </w:rPr>
        <w:t>И другие внутренние системы, позволяющие сделать процессы реализации проектов для заказчиков максимально эффективными.</w:t>
      </w:r>
    </w:p>
    <w:p w:rsidR="00CC1CCC" w:rsidRPr="00CC1CCC" w:rsidRDefault="00CC1CCC" w:rsidP="00CC1CCC">
      <w:pPr>
        <w:jc w:val="both"/>
        <w:rPr>
          <w:lang w:val="ru-RU"/>
        </w:rPr>
      </w:pPr>
      <w:r w:rsidRPr="00CC1CCC">
        <w:rPr>
          <w:lang w:val="ru-RU"/>
        </w:rPr>
        <w:t xml:space="preserve">Кроме </w:t>
      </w:r>
      <w:r>
        <w:t>Epam</w:t>
      </w:r>
      <w:r w:rsidRPr="00CC1CCC">
        <w:rPr>
          <w:lang w:val="ru-RU"/>
        </w:rPr>
        <w:t>, в Беларуси активно развиваются следующие компании:</w:t>
      </w:r>
    </w:p>
    <w:p w:rsidR="00CC1CCC" w:rsidRPr="00CC1CCC" w:rsidRDefault="00CC1CCC" w:rsidP="00CC1CCC">
      <w:pPr>
        <w:jc w:val="both"/>
        <w:rPr>
          <w:lang w:val="ru-RU"/>
        </w:rPr>
      </w:pPr>
      <w:r w:rsidRPr="00CC1CCC">
        <w:rPr>
          <w:lang w:val="ru-RU"/>
        </w:rPr>
        <w:t xml:space="preserve">Десять белорусских </w:t>
      </w:r>
      <w:r>
        <w:t>IT</w:t>
      </w:r>
      <w:r w:rsidRPr="00CC1CCC">
        <w:rPr>
          <w:lang w:val="ru-RU"/>
        </w:rPr>
        <w:t xml:space="preserve">-компаний вошли в 2015 году в список </w:t>
      </w:r>
      <w:r>
        <w:t>Software</w:t>
      </w:r>
      <w:r w:rsidRPr="00CC1CCC">
        <w:rPr>
          <w:lang w:val="ru-RU"/>
        </w:rPr>
        <w:t xml:space="preserve"> 500, опубликованный одним из самых влиятельных изданий мировой индустрии высоких технологий — журналом </w:t>
      </w:r>
      <w:r>
        <w:t>Software</w:t>
      </w:r>
      <w:r w:rsidRPr="00CC1CCC">
        <w:rPr>
          <w:lang w:val="ru-RU"/>
        </w:rPr>
        <w:t xml:space="preserve"> </w:t>
      </w:r>
      <w:r>
        <w:t>Magazine</w:t>
      </w:r>
      <w:r w:rsidRPr="00CC1CCC">
        <w:rPr>
          <w:lang w:val="ru-RU"/>
        </w:rPr>
        <w:t>.</w:t>
      </w:r>
    </w:p>
    <w:p w:rsidR="00CC1CCC" w:rsidRPr="00CC1CCC" w:rsidRDefault="00CC1CCC" w:rsidP="00CC1CCC">
      <w:pPr>
        <w:jc w:val="both"/>
        <w:rPr>
          <w:lang w:val="ru-RU"/>
        </w:rPr>
      </w:pPr>
      <w:r w:rsidRPr="00CC1CCC">
        <w:rPr>
          <w:lang w:val="ru-RU"/>
        </w:rPr>
        <w:t xml:space="preserve">Как сообщается на сайте ПВТ, компания </w:t>
      </w:r>
      <w:r>
        <w:t>IHS</w:t>
      </w:r>
      <w:r w:rsidRPr="00CC1CCC">
        <w:rPr>
          <w:lang w:val="ru-RU"/>
        </w:rPr>
        <w:t xml:space="preserve"> (резидент ПВТ ИП "АйЭйчЭс Глобал") заняла 64-е место среди крупнейших компаний — разработчиков ПО.</w:t>
      </w:r>
      <w:r>
        <w:t> </w:t>
      </w:r>
    </w:p>
    <w:p w:rsidR="00CC1CCC" w:rsidRPr="00E45E64" w:rsidRDefault="00CC1CCC" w:rsidP="00D209C8">
      <w:pPr>
        <w:jc w:val="both"/>
        <w:rPr>
          <w:color w:val="000000" w:themeColor="text1"/>
          <w:lang w:val="ru-RU"/>
        </w:rPr>
      </w:pPr>
      <w:r>
        <w:t>Bell</w:t>
      </w:r>
      <w:r w:rsidRPr="00CC1CCC">
        <w:rPr>
          <w:lang w:val="ru-RU"/>
        </w:rPr>
        <w:t xml:space="preserve"> </w:t>
      </w:r>
      <w:r>
        <w:t>Integrator</w:t>
      </w:r>
      <w:r w:rsidRPr="00CC1CCC">
        <w:rPr>
          <w:lang w:val="ru-RU"/>
        </w:rPr>
        <w:t xml:space="preserve"> (ООО "Бэлл Интегратор") заняла 228-е место; </w:t>
      </w:r>
      <w:r>
        <w:t>Ericpol</w:t>
      </w:r>
      <w:r w:rsidRPr="00CC1CCC">
        <w:rPr>
          <w:lang w:val="ru-RU"/>
        </w:rPr>
        <w:t xml:space="preserve"> </w:t>
      </w:r>
      <w:r>
        <w:t>Telecom</w:t>
      </w:r>
      <w:r w:rsidRPr="00CC1CCC">
        <w:rPr>
          <w:lang w:val="ru-RU"/>
        </w:rPr>
        <w:t xml:space="preserve"> (ИООО "ЭРИКПОЛЬ БРЕСТ") — 296-е; </w:t>
      </w:r>
      <w:r>
        <w:t>IBA</w:t>
      </w:r>
      <w:r w:rsidRPr="00CC1CCC">
        <w:rPr>
          <w:lang w:val="ru-RU"/>
        </w:rPr>
        <w:t xml:space="preserve"> (резидентами ПВТ являются ИП "АйБиЭй АйТи Парк" и УП "ИВА-Гомель-Парк") — 301-е; </w:t>
      </w:r>
      <w:r>
        <w:t>Itransition</w:t>
      </w:r>
      <w:r w:rsidRPr="00CC1CCC">
        <w:rPr>
          <w:lang w:val="ru-RU"/>
        </w:rPr>
        <w:t xml:space="preserve"> (ЗАО "Итранзишэн") — 374-е; </w:t>
      </w:r>
      <w:r>
        <w:t>SoftClub</w:t>
      </w:r>
      <w:r w:rsidRPr="00CC1CCC">
        <w:rPr>
          <w:lang w:val="ru-RU"/>
        </w:rPr>
        <w:t xml:space="preserve"> (резидент ПВТ "СОФТКЛУБ — Центр разработки") — 417-е; </w:t>
      </w:r>
      <w:r>
        <w:t>Coherent</w:t>
      </w:r>
      <w:r w:rsidRPr="00CC1CCC">
        <w:rPr>
          <w:lang w:val="ru-RU"/>
        </w:rPr>
        <w:t xml:space="preserve"> </w:t>
      </w:r>
      <w:r>
        <w:t>Solution</w:t>
      </w:r>
      <w:r w:rsidRPr="00CC1CCC">
        <w:rPr>
          <w:lang w:val="ru-RU"/>
        </w:rPr>
        <w:t xml:space="preserve"> (резидент ПВТ "Иссофт Солюшенз") — 418-е; </w:t>
      </w:r>
      <w:r>
        <w:t>Artezio</w:t>
      </w:r>
      <w:r w:rsidRPr="00CC1CCC">
        <w:rPr>
          <w:lang w:val="ru-RU"/>
        </w:rPr>
        <w:t xml:space="preserve"> (УП "Артезио") — 436-е; </w:t>
      </w:r>
      <w:r>
        <w:t>Intetics</w:t>
      </w:r>
      <w:r w:rsidRPr="00CC1CCC">
        <w:rPr>
          <w:lang w:val="ru-RU"/>
        </w:rPr>
        <w:t xml:space="preserve"> (резидент ПВТ "Интетикс Бел") — 444-е место.</w:t>
      </w:r>
      <w:r>
        <w:t> </w:t>
      </w:r>
    </w:p>
    <w:p w:rsidR="003C7130" w:rsidRDefault="003C7130" w:rsidP="00DF0F58">
      <w:pPr>
        <w:pStyle w:val="Heading1"/>
        <w:jc w:val="both"/>
        <w:rPr>
          <w:b/>
          <w:lang w:val="ru-RU"/>
        </w:rPr>
      </w:pPr>
      <w:bookmarkStart w:id="178" w:name="_Toc438377292"/>
      <w:bookmarkStart w:id="179" w:name="_Toc438377427"/>
      <w:r w:rsidRPr="003C7130">
        <w:rPr>
          <w:b/>
          <w:lang w:val="ru-RU"/>
        </w:rPr>
        <w:t>Глава 3. Архитектура компьютера и мобильных устройств</w:t>
      </w:r>
      <w:bookmarkEnd w:id="178"/>
      <w:bookmarkEnd w:id="179"/>
    </w:p>
    <w:p w:rsidR="00C60597" w:rsidRDefault="00C60597" w:rsidP="00DF0F58">
      <w:pPr>
        <w:pStyle w:val="Heading2"/>
        <w:jc w:val="both"/>
        <w:rPr>
          <w:lang w:val="ru-RU"/>
        </w:rPr>
      </w:pPr>
      <w:bookmarkStart w:id="180" w:name="_Toc438377293"/>
      <w:bookmarkStart w:id="181" w:name="_Toc438377428"/>
      <w:r>
        <w:rPr>
          <w:lang w:val="ru-RU"/>
        </w:rPr>
        <w:t>Архитектура компьютера</w:t>
      </w:r>
      <w:bookmarkEnd w:id="180"/>
      <w:bookmarkEnd w:id="181"/>
    </w:p>
    <w:p w:rsidR="007A6666" w:rsidRPr="007B3190" w:rsidRDefault="007A6666" w:rsidP="007A6666">
      <w:pPr>
        <w:jc w:val="both"/>
        <w:rPr>
          <w:lang w:val="ru-RU"/>
        </w:rPr>
      </w:pPr>
      <w:r w:rsidRPr="007B3190">
        <w:rPr>
          <w:lang w:val="ru-RU"/>
        </w:rPr>
        <w:t>В современных персональных компьютерах, как правило, используется </w:t>
      </w:r>
      <w:r w:rsidRPr="007B3190">
        <w:rPr>
          <w:b/>
          <w:bCs/>
          <w:lang w:val="ru-RU"/>
        </w:rPr>
        <w:t>принцип открытой архитектуры</w:t>
      </w:r>
      <w:r w:rsidRPr="007B3190">
        <w:rPr>
          <w:lang w:val="ru-RU"/>
        </w:rPr>
        <w:t xml:space="preserve">.  Он заключается в том, что все устройства компьютера взаимодействуют и </w:t>
      </w:r>
      <w:r w:rsidRPr="007B3190">
        <w:rPr>
          <w:lang w:val="ru-RU"/>
        </w:rPr>
        <w:lastRenderedPageBreak/>
        <w:t>соединяются между собой стандартным или известным образом и любой производитель, руководствуясь ими, может начать производство какого-либо устройства.</w:t>
      </w:r>
    </w:p>
    <w:p w:rsidR="007A6666" w:rsidRPr="007B3190" w:rsidRDefault="007A6666" w:rsidP="007A6666">
      <w:pPr>
        <w:jc w:val="both"/>
        <w:rPr>
          <w:lang w:val="ru-RU"/>
        </w:rPr>
      </w:pPr>
      <w:r w:rsidRPr="007B3190">
        <w:rPr>
          <w:bCs/>
          <w:iCs/>
          <w:lang w:val="ru-RU"/>
        </w:rPr>
        <w:t>Преимущества открытой архитектуры:</w:t>
      </w:r>
    </w:p>
    <w:p w:rsidR="007A6666" w:rsidRPr="007B3190" w:rsidRDefault="007A6666" w:rsidP="00AB0952">
      <w:pPr>
        <w:pStyle w:val="ListParagraph"/>
        <w:numPr>
          <w:ilvl w:val="0"/>
          <w:numId w:val="278"/>
        </w:numPr>
      </w:pPr>
      <w:r w:rsidRPr="007B3190">
        <w:t>возможность выбора необходимой конфигурации компьютера</w:t>
      </w:r>
    </w:p>
    <w:p w:rsidR="007A6666" w:rsidRPr="007B3190" w:rsidRDefault="007A6666" w:rsidP="00AB0952">
      <w:pPr>
        <w:pStyle w:val="ListParagraph"/>
        <w:numPr>
          <w:ilvl w:val="0"/>
          <w:numId w:val="278"/>
        </w:numPr>
      </w:pPr>
      <w:r w:rsidRPr="007B3190">
        <w:t>возможность расширять и модернизировать компьютерную систему</w:t>
      </w:r>
    </w:p>
    <w:p w:rsidR="007A6666" w:rsidRPr="007B3190" w:rsidRDefault="007A6666" w:rsidP="007A6666">
      <w:pPr>
        <w:jc w:val="both"/>
        <w:rPr>
          <w:lang w:val="ru-RU"/>
        </w:rPr>
      </w:pPr>
      <w:r w:rsidRPr="007B3190">
        <w:rPr>
          <w:lang w:val="ru-RU"/>
        </w:rPr>
        <w:t xml:space="preserve">Закрытую архитектуру тоже используют, например компания Apple. Они не разглашают спецификацию своих устройств и производят их сами. </w:t>
      </w:r>
    </w:p>
    <w:p w:rsidR="007A6666" w:rsidRPr="007B3190" w:rsidRDefault="007A6666" w:rsidP="007A6666">
      <w:pPr>
        <w:jc w:val="both"/>
        <w:rPr>
          <w:shd w:val="clear" w:color="auto" w:fill="FFFFFF"/>
          <w:lang w:val="ru-RU"/>
        </w:rPr>
      </w:pPr>
      <w:r w:rsidRPr="007B3190">
        <w:rPr>
          <w:rFonts w:eastAsia="Times New Roman"/>
          <w:lang w:val="ru-RU"/>
        </w:rPr>
        <w:t>Архитектура современных компьютеров основана на </w:t>
      </w:r>
      <w:r w:rsidRPr="007B3190">
        <w:rPr>
          <w:rFonts w:eastAsia="Times New Roman"/>
          <w:iCs/>
          <w:lang w:val="ru-RU"/>
        </w:rPr>
        <w:t>магистрально-модульном принципе</w:t>
      </w:r>
      <w:r w:rsidRPr="007B3190">
        <w:rPr>
          <w:rFonts w:eastAsia="Times New Roman"/>
          <w:lang w:val="ru-RU"/>
        </w:rPr>
        <w:t>. Компьютер состоит из разрозненных частей – модулей. </w:t>
      </w:r>
      <w:r w:rsidRPr="007B3190">
        <w:rPr>
          <w:rFonts w:eastAsia="Times New Roman"/>
          <w:iCs/>
          <w:lang w:val="ru-RU"/>
        </w:rPr>
        <w:t>Модулем</w:t>
      </w:r>
      <w:r w:rsidRPr="007B3190">
        <w:rPr>
          <w:rFonts w:eastAsia="Times New Roman"/>
          <w:lang w:val="ru-RU"/>
        </w:rPr>
        <w:t> ПК будем называть любое относительно самостоятельное устройство компьютера (процессор, оперативная память, контроллер, дисплей, принтер, сканер и т.д.) Для того чтобы компьютер работал как единый механизм, необходимо осуществлять обмен данными между различными устройствами, за это отвечает </w:t>
      </w:r>
      <w:r w:rsidRPr="007B3190">
        <w:rPr>
          <w:rFonts w:eastAsia="Times New Roman"/>
          <w:b/>
          <w:bCs/>
          <w:iCs/>
          <w:lang w:val="ru-RU"/>
        </w:rPr>
        <w:t>системная (магистральная) шина</w:t>
      </w:r>
      <w:r w:rsidRPr="007B3190">
        <w:rPr>
          <w:rFonts w:eastAsia="Times New Roman"/>
          <w:b/>
          <w:bCs/>
          <w:u w:val="single"/>
          <w:lang w:val="ru-RU"/>
        </w:rPr>
        <w:t>.</w:t>
      </w:r>
      <w:r w:rsidRPr="007B3190">
        <w:rPr>
          <w:rFonts w:eastAsia="Times New Roman"/>
          <w:lang w:val="ru-RU"/>
        </w:rPr>
        <w:t xml:space="preserve"> Она как правило располагается на системной плате - </w:t>
      </w:r>
      <w:r w:rsidRPr="007B3190">
        <w:rPr>
          <w:shd w:val="clear" w:color="auto" w:fill="FFFFFF"/>
          <w:lang w:val="ru-RU"/>
        </w:rPr>
        <w:t>это основная электронная плата в компьютере.</w:t>
      </w:r>
    </w:p>
    <w:p w:rsidR="007A6666" w:rsidRPr="007B3190" w:rsidRDefault="007A6666" w:rsidP="007A6666">
      <w:pPr>
        <w:jc w:val="both"/>
        <w:rPr>
          <w:rFonts w:eastAsia="Times New Roman"/>
          <w:b/>
          <w:bCs/>
          <w:u w:val="single"/>
          <w:lang w:val="ru-RU"/>
        </w:rPr>
      </w:pPr>
      <w:r w:rsidRPr="007B3190">
        <w:rPr>
          <w:shd w:val="clear" w:color="auto" w:fill="FFFFFF"/>
          <w:lang w:val="ru-RU"/>
        </w:rPr>
        <w:t>Устройства могут соединяться с системной шиной напрямую, некоторые устройства соединяться через адаптеры, контроллеры.</w:t>
      </w:r>
    </w:p>
    <w:p w:rsidR="007A6666" w:rsidRPr="007B3190" w:rsidRDefault="007A6666" w:rsidP="007A6666">
      <w:pPr>
        <w:jc w:val="both"/>
        <w:rPr>
          <w:rFonts w:eastAsia="Times New Roman"/>
          <w:bCs/>
          <w:lang w:val="ru-RU"/>
        </w:rPr>
      </w:pPr>
      <w:r w:rsidRPr="007B3190">
        <w:rPr>
          <w:rFonts w:eastAsia="Times New Roman"/>
          <w:bCs/>
          <w:lang w:val="ru-RU"/>
        </w:rPr>
        <w:t xml:space="preserve">Системная шина включает в себя: </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Адресную шину</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По этой шине передается адрес требуемой ячейки памяти или устройства, с которым будет происходить обмен информацией.</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Шину управления</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Регулирует процесс передачи данных.</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Шину данных</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По этой шине данные передаются между различными устройствами. Разрядность шины данных определяется разрядностью процессора.</w:t>
      </w:r>
    </w:p>
    <w:p w:rsidR="007A6666" w:rsidRPr="007B3190" w:rsidRDefault="007A6666" w:rsidP="007A6666">
      <w:pPr>
        <w:pStyle w:val="Heading3"/>
        <w:rPr>
          <w:lang w:val="ru-RU"/>
        </w:rPr>
      </w:pPr>
      <w:bookmarkStart w:id="182" w:name="_Toc438377429"/>
      <w:r w:rsidRPr="007B3190">
        <w:rPr>
          <w:lang w:val="ru-RU"/>
        </w:rPr>
        <w:t>Процессор</w:t>
      </w:r>
      <w:bookmarkEnd w:id="182"/>
    </w:p>
    <w:p w:rsidR="007A6666" w:rsidRPr="007B3190" w:rsidRDefault="007A6666" w:rsidP="007A6666">
      <w:pPr>
        <w:jc w:val="both"/>
        <w:rPr>
          <w:lang w:val="ru-RU"/>
        </w:rPr>
      </w:pPr>
      <w:r w:rsidRPr="007B3190">
        <w:rPr>
          <w:lang w:val="ru-RU"/>
        </w:rPr>
        <w:t>Соединяется процессор с магистралью напрямую и находится на системной плате вместе с ней.</w:t>
      </w:r>
    </w:p>
    <w:p w:rsidR="007A6666" w:rsidRPr="007B3190" w:rsidRDefault="007A6666" w:rsidP="007A6666">
      <w:pPr>
        <w:jc w:val="both"/>
        <w:rPr>
          <w:lang w:val="ru-RU"/>
        </w:rPr>
      </w:pPr>
      <w:r w:rsidRPr="007B3190">
        <w:rPr>
          <w:lang w:val="ru-RU"/>
        </w:rPr>
        <w:t>Сам процессор состоит из десятка миллионов транзисторов, а сейчас и больше, при помощи которых собраны отдельный логические схемы, находящиеся в специальном кремниевом корпусе. Именно из-за кристалла кремния очень часто процессор называют «камнем».</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lang w:val="ru-RU"/>
        </w:rPr>
        <w:t>Состоит процессор из:</w:t>
      </w:r>
      <w:r w:rsidRPr="007B3190">
        <w:rPr>
          <w:lang w:val="ru-RU"/>
        </w:rPr>
        <w:tab/>
      </w:r>
      <w:r w:rsidRPr="007B3190">
        <w:rPr>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t>Функциональная схема ЦП</w:t>
      </w:r>
    </w:p>
    <w:p w:rsidR="007A6666" w:rsidRPr="007B3190" w:rsidRDefault="007A6666" w:rsidP="007A6666">
      <w:pPr>
        <w:spacing w:after="0" w:line="240" w:lineRule="auto"/>
        <w:jc w:val="both"/>
        <w:rPr>
          <w:rFonts w:eastAsia="Times New Roman" w:cstheme="minorHAnsi"/>
          <w:iCs/>
          <w:noProof/>
          <w:color w:val="000000" w:themeColor="text1"/>
          <w:lang w:val="ru-RU"/>
        </w:rPr>
      </w:pP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noProof/>
          <w:color w:val="000000" w:themeColor="text1"/>
        </w:rPr>
        <w:lastRenderedPageBreak/>
        <w:drawing>
          <wp:anchor distT="0" distB="0" distL="114300" distR="114300" simplePos="0" relativeHeight="251679744" behindDoc="1" locked="0" layoutInCell="1" allowOverlap="1" wp14:anchorId="0370A7EF" wp14:editId="13E7366C">
            <wp:simplePos x="0" y="0"/>
            <wp:positionH relativeFrom="column">
              <wp:posOffset>3219450</wp:posOffset>
            </wp:positionH>
            <wp:positionV relativeFrom="paragraph">
              <wp:posOffset>142875</wp:posOffset>
            </wp:positionV>
            <wp:extent cx="2724150" cy="2790825"/>
            <wp:effectExtent l="0" t="0" r="0" b="9525"/>
            <wp:wrapTight wrapText="bothSides">
              <wp:wrapPolygon edited="0">
                <wp:start x="0" y="0"/>
                <wp:lineTo x="0" y="21526"/>
                <wp:lineTo x="21449" y="21526"/>
                <wp:lineTo x="21449" y="0"/>
                <wp:lineTo x="0" y="0"/>
              </wp:wrapPolygon>
            </wp:wrapTight>
            <wp:docPr id="209" name="Рисунок 1" descr="Схема Ц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ЦП"/>
                    <pic:cNvPicPr>
                      <a:picLocks noChangeAspect="1" noChangeArrowheads="1"/>
                    </pic:cNvPicPr>
                  </pic:nvPicPr>
                  <pic:blipFill rotWithShape="1">
                    <a:blip r:embed="rId198"/>
                    <a:srcRect b="3935"/>
                    <a:stretch/>
                  </pic:blipFill>
                  <pic:spPr bwMode="auto">
                    <a:xfrm>
                      <a:off x="0" y="0"/>
                      <a:ext cx="2724150" cy="2790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B3190">
        <w:rPr>
          <w:rFonts w:eastAsia="Times New Roman" w:cstheme="minorHAnsi"/>
          <w:iCs/>
          <w:color w:val="000000" w:themeColor="text1"/>
          <w:lang w:val="ru-RU"/>
        </w:rPr>
        <w:t>1) устройства управления</w:t>
      </w:r>
      <w:r w:rsidRPr="007B3190">
        <w:rPr>
          <w:rFonts w:eastAsia="Times New Roman" w:cstheme="minorHAnsi"/>
          <w:color w:val="000000" w:themeColor="text1"/>
          <w:lang w:val="ru-RU"/>
        </w:rPr>
        <w:t> (УУ), которое управляет работой процессора с помощью электрических сигналов;</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2) арифметическо-логического устройства</w:t>
      </w:r>
      <w:r w:rsidRPr="007B3190">
        <w:rPr>
          <w:rFonts w:eastAsia="Times New Roman" w:cstheme="minorHAnsi"/>
          <w:color w:val="000000" w:themeColor="text1"/>
          <w:lang w:val="ru-RU"/>
        </w:rPr>
        <w:t> (АЛУ), производящего операции над данными;</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3) регистров</w:t>
      </w:r>
      <w:r w:rsidRPr="007B3190">
        <w:rPr>
          <w:rFonts w:eastAsia="Times New Roman" w:cstheme="minorHAnsi"/>
          <w:color w:val="000000" w:themeColor="text1"/>
          <w:lang w:val="ru-RU"/>
        </w:rPr>
        <w:t> (Рг) для внутреннего хранения в процессоре этих данных и результатов операций над ними;</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4) дешифратора команд</w:t>
      </w:r>
      <w:r w:rsidRPr="007B3190">
        <w:rPr>
          <w:rFonts w:eastAsia="Times New Roman" w:cstheme="minorHAnsi"/>
          <w:color w:val="000000" w:themeColor="text1"/>
          <w:lang w:val="ru-RU"/>
        </w:rPr>
        <w:t> (ДК) – устройство для расшифровки команд;</w:t>
      </w:r>
    </w:p>
    <w:p w:rsidR="007A6666" w:rsidRPr="007B3190" w:rsidRDefault="007A6666" w:rsidP="007A6666">
      <w:pPr>
        <w:tabs>
          <w:tab w:val="left" w:pos="8625"/>
        </w:tabs>
        <w:jc w:val="both"/>
        <w:rPr>
          <w:rFonts w:eastAsia="Times New Roman" w:cstheme="minorHAnsi"/>
          <w:bCs/>
          <w:color w:val="000000" w:themeColor="text1"/>
          <w:lang w:val="ru-RU"/>
        </w:rPr>
      </w:pPr>
      <w:r w:rsidRPr="007B3190">
        <w:rPr>
          <w:rFonts w:eastAsia="Times New Roman" w:cstheme="minorHAnsi"/>
          <w:iCs/>
          <w:color w:val="000000" w:themeColor="text1"/>
          <w:lang w:val="ru-RU"/>
        </w:rPr>
        <w:t>5) счетчика команд</w:t>
      </w:r>
      <w:r w:rsidRPr="007B3190">
        <w:rPr>
          <w:rFonts w:eastAsia="Times New Roman" w:cstheme="minorHAnsi"/>
          <w:color w:val="000000" w:themeColor="text1"/>
          <w:lang w:val="ru-RU"/>
        </w:rPr>
        <w:t> (СчК) – регистр для хранения адреса очередной команды.</w:t>
      </w: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jc w:val="both"/>
        <w:rPr>
          <w:lang w:val="ru-RU"/>
        </w:rPr>
      </w:pPr>
      <w:r w:rsidRPr="007B3190">
        <w:rPr>
          <w:lang w:val="ru-RU"/>
        </w:rPr>
        <w:t xml:space="preserve">Важной характеристикой процессора является его </w:t>
      </w:r>
      <w:r w:rsidRPr="007B3190">
        <w:rPr>
          <w:b/>
          <w:bCs/>
          <w:lang w:val="ru-RU"/>
        </w:rPr>
        <w:t xml:space="preserve">производительность </w:t>
      </w:r>
      <w:r w:rsidRPr="007B3190">
        <w:rPr>
          <w:lang w:val="ru-RU"/>
        </w:rPr>
        <w:t xml:space="preserve">— количество элементарных операций, выполняемых им за одну секунду — которая и определяет </w:t>
      </w:r>
      <w:r w:rsidRPr="007B3190">
        <w:rPr>
          <w:b/>
          <w:bCs/>
          <w:lang w:val="ru-RU"/>
        </w:rPr>
        <w:t>быстродействие компьютера</w:t>
      </w:r>
      <w:r w:rsidRPr="007B3190">
        <w:rPr>
          <w:lang w:val="ru-RU"/>
        </w:rPr>
        <w:t> в целом. </w:t>
      </w:r>
    </w:p>
    <w:p w:rsidR="007A6666" w:rsidRPr="007B3190" w:rsidRDefault="007A6666" w:rsidP="007A6666">
      <w:pPr>
        <w:rPr>
          <w:lang w:val="ru-RU"/>
        </w:rPr>
      </w:pPr>
      <w:r w:rsidRPr="007B3190">
        <w:rPr>
          <w:lang w:val="ru-RU"/>
        </w:rPr>
        <w:t>Производительность процессора зависит от тактовой частоты и разрядности.</w:t>
      </w:r>
    </w:p>
    <w:p w:rsidR="007A6666" w:rsidRDefault="007A6666" w:rsidP="007A6666">
      <w:pPr>
        <w:spacing w:beforeAutospacing="1" w:after="100" w:afterAutospacing="1" w:line="240" w:lineRule="auto"/>
        <w:jc w:val="both"/>
        <w:rPr>
          <w:lang w:val="ru-RU"/>
        </w:rPr>
      </w:pPr>
      <w:r w:rsidRPr="007B3190">
        <w:rPr>
          <w:b/>
          <w:noProof/>
        </w:rPr>
        <w:drawing>
          <wp:anchor distT="0" distB="0" distL="114300" distR="114300" simplePos="0" relativeHeight="251680768" behindDoc="1" locked="0" layoutInCell="1" allowOverlap="1" wp14:anchorId="281F825C" wp14:editId="5BD8D4F1">
            <wp:simplePos x="0" y="0"/>
            <wp:positionH relativeFrom="column">
              <wp:posOffset>3438525</wp:posOffset>
            </wp:positionH>
            <wp:positionV relativeFrom="paragraph">
              <wp:posOffset>95885</wp:posOffset>
            </wp:positionV>
            <wp:extent cx="2362200" cy="1600200"/>
            <wp:effectExtent l="0" t="0" r="0" b="0"/>
            <wp:wrapTight wrapText="bothSides">
              <wp:wrapPolygon edited="0">
                <wp:start x="0" y="0"/>
                <wp:lineTo x="0" y="21343"/>
                <wp:lineTo x="21426" y="21343"/>
                <wp:lineTo x="21426" y="0"/>
                <wp:lineTo x="0" y="0"/>
              </wp:wrapPolygon>
            </wp:wrapTight>
            <wp:docPr id="2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9"/>
                    <a:srcRect l="3053" t="2703" r="2290" b="6486"/>
                    <a:stretch/>
                  </pic:blipFill>
                  <pic:spPr bwMode="auto">
                    <a:xfrm>
                      <a:off x="0" y="0"/>
                      <a:ext cx="2362200"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3190">
        <w:rPr>
          <w:b/>
          <w:lang w:val="ru-RU"/>
        </w:rPr>
        <w:t>Тактовая частота</w:t>
      </w:r>
      <w:r w:rsidRPr="007B3190">
        <w:rPr>
          <w:lang w:val="ru-RU"/>
        </w:rPr>
        <w:t> - количество тактов в секунду, где такт – интервал времени между началами двух соседних тактовых импульсов. Эти импульсы, поступают от кварцевого тактового генератора, который при включении ПК начинает вибрировать с постоянной частотой (100 МГц, 200-400 МГц и выше). Эти колебания и задают темп работы всей системной платы. Поднять тактовую частоту можно просто поменяв модель процессора на более новую, где тактовый генератор будет мощнее, но иногда можно изменить настройки bios персонального компьютера, указав тактовую частоту выше установленной производителем. Но не все процессоры могут изменять тактовую частоту.  Слишком высокая тактовая частота может привести к перегреву компьютера.</w:t>
      </w:r>
    </w:p>
    <w:p w:rsidR="007A6666" w:rsidRDefault="007A6666" w:rsidP="007A6666">
      <w:pPr>
        <w:spacing w:beforeAutospacing="1" w:after="100" w:afterAutospacing="1" w:line="240" w:lineRule="auto"/>
        <w:jc w:val="both"/>
        <w:rPr>
          <w:rFonts w:eastAsia="Times New Roman" w:cstheme="minorHAnsi"/>
          <w:color w:val="000000" w:themeColor="text1"/>
          <w:lang w:val="ru-RU"/>
        </w:rPr>
      </w:pPr>
      <w:r w:rsidRPr="007B3190">
        <w:rPr>
          <w:rFonts w:eastAsia="Times New Roman" w:cstheme="minorHAnsi"/>
          <w:color w:val="000000" w:themeColor="text1"/>
          <w:lang w:val="ru-RU"/>
        </w:rPr>
        <w:t>Для современных компьютеров тактовая частота измеряется единицами гигагерц (1 ГГц = 10</w:t>
      </w:r>
      <w:r w:rsidRPr="007B3190">
        <w:rPr>
          <w:rFonts w:eastAsia="Times New Roman" w:cstheme="minorHAnsi"/>
          <w:color w:val="000000" w:themeColor="text1"/>
          <w:vertAlign w:val="superscript"/>
          <w:lang w:val="ru-RU"/>
        </w:rPr>
        <w:t>9</w:t>
      </w:r>
      <w:r w:rsidRPr="007B3190">
        <w:rPr>
          <w:rFonts w:eastAsia="Times New Roman" w:cstheme="minorHAnsi"/>
          <w:color w:val="000000" w:themeColor="text1"/>
          <w:lang w:val="ru-RU"/>
        </w:rPr>
        <w:t> Гц). </w:t>
      </w:r>
      <w:r w:rsidRPr="007B3190">
        <w:rPr>
          <w:rFonts w:eastAsia="Times New Roman" w:cstheme="minorHAnsi"/>
          <w:color w:val="000000" w:themeColor="text1"/>
          <w:lang w:val="ru-RU"/>
        </w:rPr>
        <w:br/>
        <w:t xml:space="preserve">Разрядность процессора в зависимости от типа - 8, 16, 32, 64 разрядные. </w:t>
      </w:r>
      <w:r w:rsidRPr="007B3190">
        <w:rPr>
          <w:rFonts w:eastAsia="Times New Roman" w:cstheme="minorHAnsi"/>
          <w:b/>
          <w:bCs/>
          <w:color w:val="000000" w:themeColor="text1"/>
          <w:lang w:val="ru-RU"/>
        </w:rPr>
        <w:t>Разрядность</w:t>
      </w:r>
      <w:r w:rsidRPr="007B3190">
        <w:rPr>
          <w:rFonts w:eastAsia="Times New Roman" w:cstheme="minorHAnsi"/>
          <w:color w:val="000000" w:themeColor="text1"/>
          <w:lang w:val="ru-RU"/>
        </w:rPr>
        <w:t> - число битов, одновременно обрабатываемых процессором за один такт (</w:t>
      </w:r>
      <w:r w:rsidRPr="007B3190">
        <w:rPr>
          <w:rFonts w:eastAsia="Times New Roman" w:cstheme="minorHAnsi"/>
          <w:iCs/>
          <w:color w:val="000000" w:themeColor="text1"/>
          <w:lang w:val="ru-RU"/>
        </w:rPr>
        <w:t>машинное слово</w:t>
      </w:r>
      <w:r w:rsidRPr="007B3190">
        <w:rPr>
          <w:rFonts w:eastAsia="Times New Roman" w:cstheme="minorHAnsi"/>
          <w:color w:val="000000" w:themeColor="text1"/>
          <w:lang w:val="ru-RU"/>
        </w:rPr>
        <w:t>). Зависит от разрядностей регистров и шины данных.</w:t>
      </w:r>
    </w:p>
    <w:p w:rsidR="007A6666" w:rsidRPr="007B3190" w:rsidRDefault="007A6666" w:rsidP="007A6666">
      <w:pPr>
        <w:spacing w:beforeAutospacing="1" w:after="100" w:afterAutospacing="1" w:line="240" w:lineRule="auto"/>
        <w:jc w:val="both"/>
        <w:rPr>
          <w:rFonts w:eastAsia="Times New Roman" w:cstheme="minorHAnsi"/>
          <w:color w:val="000000" w:themeColor="text1"/>
          <w:lang w:val="ru-RU"/>
        </w:rPr>
      </w:pPr>
      <w:r w:rsidRPr="007B3190">
        <w:rPr>
          <w:rFonts w:cstheme="minorHAnsi"/>
          <w:color w:val="000000" w:themeColor="text1"/>
          <w:shd w:val="clear" w:color="auto" w:fill="FFFFFF"/>
          <w:lang w:val="ru-RU"/>
        </w:rPr>
        <w:t>Для расширения возможностей ПК и повышения функциональных характеристик микропроцессора дополнительно может поставляться</w:t>
      </w:r>
      <w:r w:rsidRPr="007B3190">
        <w:rPr>
          <w:rStyle w:val="apple-converted-space"/>
          <w:rFonts w:cstheme="minorHAnsi"/>
          <w:color w:val="000000" w:themeColor="text1"/>
          <w:lang w:val="ru-RU"/>
        </w:rPr>
        <w:t> </w:t>
      </w:r>
      <w:r w:rsidRPr="007B3190">
        <w:rPr>
          <w:rStyle w:val="Strong"/>
          <w:rFonts w:cstheme="minorHAnsi"/>
          <w:color w:val="000000" w:themeColor="text1"/>
          <w:shd w:val="clear" w:color="auto" w:fill="FFFFFF"/>
          <w:lang w:val="ru-RU"/>
        </w:rPr>
        <w:t>математический сопроцессор</w:t>
      </w:r>
      <w:r w:rsidRPr="007B3190">
        <w:rPr>
          <w:rFonts w:cstheme="minorHAnsi"/>
          <w:color w:val="000000" w:themeColor="text1"/>
          <w:shd w:val="clear" w:color="auto" w:fill="FFFFFF"/>
          <w:lang w:val="ru-RU"/>
        </w:rPr>
        <w:t>, служащий для расширения набора команд МП. Например, математический сопроцессор IBM-совместимых ПК расширяет возможности МП для вычислений с плавающей точкой.</w:t>
      </w:r>
    </w:p>
    <w:p w:rsidR="007A6666" w:rsidRPr="007B3190" w:rsidRDefault="007A6666" w:rsidP="007A6666">
      <w:pPr>
        <w:pStyle w:val="Heading3"/>
        <w:rPr>
          <w:lang w:val="ru-RU"/>
        </w:rPr>
      </w:pPr>
      <w:bookmarkStart w:id="183" w:name="_Toc438377430"/>
      <w:r w:rsidRPr="007B3190">
        <w:rPr>
          <w:lang w:val="ru-RU"/>
        </w:rPr>
        <w:lastRenderedPageBreak/>
        <w:t>Память</w:t>
      </w:r>
      <w:bookmarkEnd w:id="183"/>
    </w:p>
    <w:p w:rsidR="007A6666" w:rsidRPr="007B3190" w:rsidRDefault="007A6666" w:rsidP="007A6666">
      <w:pPr>
        <w:rPr>
          <w:lang w:val="ru-RU"/>
        </w:rPr>
      </w:pPr>
      <w:bookmarkStart w:id="184" w:name="begin"/>
      <w:r w:rsidRPr="007B3190">
        <w:rPr>
          <w:lang w:val="ru-RU"/>
        </w:rPr>
        <w:t>Различают два вида памяти - </w:t>
      </w:r>
      <w:r w:rsidRPr="007B3190">
        <w:rPr>
          <w:b/>
          <w:bCs/>
          <w:lang w:val="ru-RU"/>
        </w:rPr>
        <w:t>внутреннюю</w:t>
      </w:r>
      <w:r w:rsidRPr="007B3190">
        <w:rPr>
          <w:lang w:val="ru-RU"/>
        </w:rPr>
        <w:t> и </w:t>
      </w:r>
      <w:r w:rsidRPr="007B3190">
        <w:rPr>
          <w:b/>
          <w:bCs/>
          <w:lang w:val="ru-RU"/>
        </w:rPr>
        <w:t>внешнюю</w:t>
      </w:r>
      <w:r w:rsidRPr="007B3190">
        <w:rPr>
          <w:lang w:val="ru-RU"/>
        </w:rPr>
        <w:t> (по отношению к системной плате).</w:t>
      </w:r>
    </w:p>
    <w:p w:rsidR="007A6666" w:rsidRPr="007B3190" w:rsidRDefault="007A6666" w:rsidP="007A6666">
      <w:pPr>
        <w:rPr>
          <w:lang w:val="ru-RU"/>
        </w:rPr>
      </w:pPr>
      <w:r w:rsidRPr="007B3190">
        <w:rPr>
          <w:lang w:val="ru-RU"/>
        </w:rPr>
        <w:t>Внутренняя память компьютера является быстродействующей, но имеет ограниченный объем. Работа с внешней памятью требует гораздо большего времени, но она позволяет хранить практически неограниченное количество информации.</w:t>
      </w:r>
    </w:p>
    <w:p w:rsidR="007A6666" w:rsidRPr="007B3190" w:rsidRDefault="007A6666" w:rsidP="007A6666">
      <w:pPr>
        <w:rPr>
          <w:lang w:val="ru-RU"/>
        </w:rPr>
      </w:pPr>
      <w:r w:rsidRPr="007B3190">
        <w:rPr>
          <w:lang w:val="ru-RU"/>
        </w:rPr>
        <w:t>Внутренняя память состоит из нескольких частей: оперативной (ОЗУ), постоянной (ПЗУ) и кэш-памяти.</w:t>
      </w:r>
    </w:p>
    <w:p w:rsidR="007A6666" w:rsidRPr="007B3190" w:rsidRDefault="007A6666" w:rsidP="007A6666">
      <w:pPr>
        <w:rPr>
          <w:lang w:val="ru-RU"/>
        </w:rPr>
      </w:pPr>
      <w:r w:rsidRPr="007B3190">
        <w:rPr>
          <w:lang w:val="ru-RU"/>
        </w:rPr>
        <w:t>Скорость работы компьютера существенным образом зависит от быстродействия оперативной памяти. Поэтому, постоянно ведутся поиски элементов для оперативной памяти, затрачивающих меньше времени на операции чтения-записи. Но вместе с быстродействием возрастает стоимость элементов памяти, поэтому наращивание быстродействующей оперативной памяти нужной емкости не всегда выгодно экономически.</w:t>
      </w:r>
      <w:bookmarkEnd w:id="184"/>
    </w:p>
    <w:p w:rsidR="007A6666" w:rsidRPr="007B3190" w:rsidRDefault="007A6666" w:rsidP="007A6666">
      <w:pPr>
        <w:rPr>
          <w:rFonts w:cstheme="minorHAnsi"/>
          <w:color w:val="000000" w:themeColor="text1"/>
          <w:lang w:val="ru-RU"/>
        </w:rPr>
      </w:pPr>
      <w:r w:rsidRPr="007B3190">
        <w:rPr>
          <w:rFonts w:cstheme="minorHAnsi"/>
          <w:color w:val="000000" w:themeColor="text1"/>
          <w:lang w:val="ru-RU"/>
        </w:rPr>
        <w:t xml:space="preserve">Под оперативной памятью понимают </w:t>
      </w:r>
      <w:r w:rsidRPr="007B3190">
        <w:rPr>
          <w:rStyle w:val="Emphasis"/>
          <w:rFonts w:cstheme="minorHAnsi"/>
          <w:b/>
          <w:bCs/>
          <w:color w:val="000000" w:themeColor="text1"/>
          <w:lang w:val="ru-RU"/>
        </w:rPr>
        <w:t>оперативное запоминающее устройство</w:t>
      </w:r>
      <w:r w:rsidRPr="007B3190">
        <w:rPr>
          <w:rStyle w:val="apple-converted-space"/>
          <w:rFonts w:cstheme="minorHAnsi"/>
          <w:color w:val="000000" w:themeColor="text1"/>
          <w:lang w:val="ru-RU"/>
        </w:rPr>
        <w:t> </w:t>
      </w:r>
      <w:r w:rsidRPr="007B3190">
        <w:rPr>
          <w:rFonts w:cstheme="minorHAnsi"/>
          <w:color w:val="000000" w:themeColor="text1"/>
          <w:lang w:val="ru-RU"/>
        </w:rPr>
        <w:t>(ОЗУ) – RAM – RandomAccessMemory – это запоминающее устройство, непосредственно связанное с процессором и предназначенное для записи, считывания и временного хранения выполняемых программ и данных</w:t>
      </w:r>
    </w:p>
    <w:p w:rsidR="007A6666" w:rsidRPr="007B3190" w:rsidRDefault="007A6666" w:rsidP="007A6666">
      <w:pPr>
        <w:rPr>
          <w:rFonts w:cstheme="minorHAnsi"/>
          <w:color w:val="000000" w:themeColor="text1"/>
          <w:lang w:val="ru-RU"/>
        </w:rPr>
      </w:pPr>
      <w:r w:rsidRPr="007B3190">
        <w:rPr>
          <w:rFonts w:cstheme="minorHAnsi"/>
          <w:color w:val="000000" w:themeColor="text1"/>
          <w:lang w:val="ru-RU"/>
        </w:rPr>
        <w:t>Оперативная память обеспечивает хранение информации лишь в течение сеанса работы с ПК – после выключения компьютера из сети данные, хранимые в ОЗУ, теряются безвозвратно, то есть ОЗУ –</w:t>
      </w:r>
      <w:r w:rsidRPr="007B3190">
        <w:rPr>
          <w:rStyle w:val="apple-converted-space"/>
          <w:rFonts w:cstheme="minorHAnsi"/>
          <w:color w:val="000000" w:themeColor="text1"/>
          <w:lang w:val="ru-RU"/>
        </w:rPr>
        <w:t> </w:t>
      </w:r>
      <w:r w:rsidRPr="007B3190">
        <w:rPr>
          <w:rStyle w:val="Emphasis"/>
          <w:rFonts w:cstheme="minorHAnsi"/>
          <w:color w:val="000000" w:themeColor="text1"/>
          <w:lang w:val="ru-RU"/>
        </w:rPr>
        <w:t>энергозависимое</w:t>
      </w:r>
      <w:r w:rsidRPr="007B3190">
        <w:rPr>
          <w:rStyle w:val="apple-converted-space"/>
          <w:rFonts w:cstheme="minorHAnsi"/>
          <w:color w:val="000000" w:themeColor="text1"/>
          <w:lang w:val="ru-RU"/>
        </w:rPr>
        <w:t> </w:t>
      </w:r>
      <w:r w:rsidRPr="007B3190">
        <w:rPr>
          <w:rFonts w:cstheme="minorHAnsi"/>
          <w:color w:val="000000" w:themeColor="text1"/>
          <w:lang w:val="ru-RU"/>
        </w:rPr>
        <w:t>устройство.</w:t>
      </w:r>
    </w:p>
    <w:p w:rsidR="007A6666" w:rsidRPr="007B3190" w:rsidRDefault="007A6666" w:rsidP="007A6666">
      <w:pPr>
        <w:rPr>
          <w:rFonts w:eastAsia="Times New Roman" w:cstheme="minorHAnsi"/>
          <w:color w:val="000000" w:themeColor="text1"/>
          <w:lang w:val="ru-RU"/>
        </w:rPr>
      </w:pPr>
      <w:r w:rsidRPr="007B3190">
        <w:rPr>
          <w:rFonts w:eastAsia="Times New Roman" w:cstheme="minorHAnsi"/>
          <w:b/>
          <w:bCs/>
          <w:color w:val="000000" w:themeColor="text1"/>
          <w:lang w:val="ru-RU"/>
        </w:rPr>
        <w:t>Процессор</w:t>
      </w:r>
      <w:r w:rsidRPr="007B3190">
        <w:rPr>
          <w:rFonts w:eastAsia="Times New Roman" w:cstheme="minorHAnsi"/>
          <w:color w:val="000000" w:themeColor="text1"/>
          <w:lang w:val="ru-RU"/>
        </w:rPr>
        <w:t> – устройство, которое обеспечивает общее управление компьютером и осуществляет обработку информации по программе, загруженной в оперативное запоминающее устройство (ОЗУ).</w:t>
      </w:r>
    </w:p>
    <w:p w:rsidR="007A6666" w:rsidRDefault="007A6666" w:rsidP="007A6666">
      <w:pPr>
        <w:rPr>
          <w:lang w:val="ru-RU"/>
        </w:rPr>
      </w:pPr>
      <w:r w:rsidRPr="007B3190">
        <w:rPr>
          <w:lang w:val="ru-RU"/>
        </w:rPr>
        <w:t>Для выполнения программы, хранящейся в ОЗУ, процессор:</w:t>
      </w:r>
    </w:p>
    <w:p w:rsidR="007A6666" w:rsidRPr="006D010B" w:rsidRDefault="007A6666" w:rsidP="00AB0952">
      <w:pPr>
        <w:pStyle w:val="ListParagraph"/>
        <w:numPr>
          <w:ilvl w:val="0"/>
          <w:numId w:val="275"/>
        </w:numPr>
        <w:jc w:val="both"/>
        <w:rPr>
          <w:rFonts w:eastAsia="Times New Roman"/>
        </w:rPr>
      </w:pPr>
      <w:r w:rsidRPr="006D010B">
        <w:rPr>
          <w:rFonts w:eastAsia="Times New Roman"/>
        </w:rPr>
        <w:t>считывает из ОЗУ очередную команду программы;</w:t>
      </w:r>
    </w:p>
    <w:p w:rsidR="007A6666" w:rsidRPr="006D010B" w:rsidRDefault="007A6666" w:rsidP="00AB0952">
      <w:pPr>
        <w:pStyle w:val="ListParagraph"/>
        <w:numPr>
          <w:ilvl w:val="0"/>
          <w:numId w:val="275"/>
        </w:numPr>
        <w:jc w:val="both"/>
        <w:rPr>
          <w:rFonts w:eastAsia="Times New Roman"/>
        </w:rPr>
      </w:pPr>
      <w:r w:rsidRPr="006D010B">
        <w:rPr>
          <w:rFonts w:eastAsia="Times New Roman"/>
        </w:rPr>
        <w:t>расшифровывает команду;</w:t>
      </w:r>
    </w:p>
    <w:p w:rsidR="007A6666" w:rsidRPr="006D010B" w:rsidRDefault="007A6666" w:rsidP="00AB0952">
      <w:pPr>
        <w:pStyle w:val="ListParagraph"/>
        <w:numPr>
          <w:ilvl w:val="0"/>
          <w:numId w:val="275"/>
        </w:numPr>
        <w:jc w:val="both"/>
        <w:rPr>
          <w:rFonts w:eastAsia="Times New Roman"/>
        </w:rPr>
      </w:pPr>
      <w:r w:rsidRPr="006D010B">
        <w:rPr>
          <w:rFonts w:eastAsia="Times New Roman"/>
        </w:rPr>
        <w:t>выполняет действия, указанные в этой команде.</w:t>
      </w:r>
    </w:p>
    <w:p w:rsidR="007A6666" w:rsidRPr="007B3190" w:rsidRDefault="007A6666" w:rsidP="007A6666">
      <w:pPr>
        <w:rPr>
          <w:shd w:val="clear" w:color="auto" w:fill="FFFFFF"/>
          <w:lang w:val="ru-RU"/>
        </w:rPr>
      </w:pPr>
      <w:r w:rsidRPr="007B3190">
        <w:rPr>
          <w:shd w:val="clear" w:color="auto" w:fill="FFFFFF"/>
          <w:lang w:val="ru-RU"/>
        </w:rPr>
        <w:t>В современных компьютерах скорость обработки информации процессором уже так высока, что современные ОЗУ не справляются с функцией посредника между ЦП и внешней памятью. Поэтому было добавлено еще одно устройство – кэш-память – служащее посредником между ОЗУ и ЦП. Современные процессоры имеют встроенную кэш-память.</w:t>
      </w:r>
    </w:p>
    <w:p w:rsidR="007A6666" w:rsidRPr="007B3190" w:rsidRDefault="007A6666" w:rsidP="007A6666">
      <w:pPr>
        <w:rPr>
          <w:lang w:val="ru-RU"/>
        </w:rPr>
      </w:pPr>
      <w:r w:rsidRPr="007B3190">
        <w:rPr>
          <w:lang w:val="ru-RU"/>
        </w:rPr>
        <w:t>Если увеличить объём кэш памяти, данные будут передаваться быстрее между регистрами и внутренней памятью. Кэш-память играет буфера между ограниченными, но очень быстрыми регистрами процессора и сравнительно медленной, но гораздо более вместительной внутренней памятью компьютера. Кэш-память работает примерно со скоростью самого процессора, поэтому, когда процессор обращается к данным в кэше, процессору не приходится ждать этих данных.</w:t>
      </w:r>
    </w:p>
    <w:p w:rsidR="007A6666" w:rsidRPr="007B3190" w:rsidRDefault="007A6666" w:rsidP="007A6666">
      <w:pPr>
        <w:rPr>
          <w:lang w:val="ru-RU"/>
        </w:rPr>
      </w:pPr>
      <w:r w:rsidRPr="007B3190">
        <w:rPr>
          <w:lang w:val="ru-RU"/>
        </w:rPr>
        <w:t xml:space="preserve">Кэш память устроена так, что при попытке прочитать данные из внутренней памяти сначала аппаратным образом проверяется, нет ли нужных данных в кэше. Если эти данные в кэше, они быстро извлекаются и используются процессором. Однако в противном случае эти данные </w:t>
      </w:r>
      <w:r w:rsidRPr="007B3190">
        <w:rPr>
          <w:lang w:val="ru-RU"/>
        </w:rPr>
        <w:lastRenderedPageBreak/>
        <w:t>считываются из внутренней памяти и в момент передачи процессору также помещаются в кэш (на случай, если они понадобятся позже). Важное отличие между обращениями к данным в кэше или обращением к данным в внутренней памяти — это время, необходимое для получения данных.</w:t>
      </w:r>
    </w:p>
    <w:p w:rsidR="007A6666" w:rsidRPr="007B3190" w:rsidRDefault="007A6666" w:rsidP="007A6666">
      <w:pPr>
        <w:rPr>
          <w:lang w:val="ru-RU"/>
        </w:rPr>
      </w:pPr>
      <w:r w:rsidRPr="007B3190">
        <w:rPr>
          <w:lang w:val="ru-RU"/>
        </w:rPr>
        <w:t>Кэш центрального процессора включать в себя несколько уровней. Существует четыре уровня кэш-памяти. Как правило, кэш-память следующего уровня больше по размеру и медленнее по скорости доступа и передаче данных предыдущего уровня кэш-памяти.</w:t>
      </w:r>
    </w:p>
    <w:p w:rsidR="007A6666" w:rsidRPr="007B3190" w:rsidRDefault="007A6666" w:rsidP="007A6666">
      <w:pPr>
        <w:rPr>
          <w:lang w:val="ru-RU"/>
        </w:rPr>
      </w:pPr>
      <w:r w:rsidRPr="007B3190">
        <w:rPr>
          <w:lang w:val="ru-RU"/>
        </w:rPr>
        <w:t>Самым быстрым является кэш первого уровня — L1 cache (level 1 cache). По сути, она является неотъемлемой частью процессора, поскольку расположена на одном с ним кристалле и входит в состав функциональных блоков. В современных процессорах обычно L1 разделен на два кэша — кэш команд (инструкций) и кэш данных. Большинство процессоров без L1 не могут функционировать. L1 работает на частоте процессора, и, в общем случае, обращение к нему может производиться каждый</w:t>
      </w:r>
      <w:r w:rsidRPr="007B3190">
        <w:rPr>
          <w:rStyle w:val="apple-converted-space"/>
          <w:rFonts w:cstheme="minorHAnsi"/>
          <w:color w:val="000000" w:themeColor="text1"/>
          <w:lang w:val="ru-RU"/>
        </w:rPr>
        <w:t> </w:t>
      </w:r>
      <w:r w:rsidRPr="007B3190">
        <w:rPr>
          <w:lang w:val="ru-RU"/>
        </w:rPr>
        <w:t>такт. Зачастую является возможным выполнять несколько операций чтения/записи одновременно.</w:t>
      </w:r>
    </w:p>
    <w:p w:rsidR="007A6666" w:rsidRPr="007B3190" w:rsidRDefault="007A6666" w:rsidP="007A6666">
      <w:pPr>
        <w:rPr>
          <w:lang w:val="ru-RU"/>
        </w:rPr>
      </w:pPr>
      <w:r w:rsidRPr="007B3190">
        <w:rPr>
          <w:lang w:val="ru-RU"/>
        </w:rPr>
        <w:t>Вторым по быстродействию является кэш второго уровня — L2 cache, который обычно, как и L1, расположен на одном кристалле с процессором. В ранних версиях процессоров L2 реализован в виде отдельного набора микросхем памяти на материнской плате. Объём L2 от 128 кбайт до 1−12 Мбайт. В современных многоядерных процессорах кэш второго уровня, находясь на том же кристалле, является памятью раздельного пользования — при общем объёме кэша в n Мбайт на каждое ядро приходится по n/c Мбайта, где c — количество ядер процессора.</w:t>
      </w:r>
    </w:p>
    <w:p w:rsidR="007A6666" w:rsidRPr="007B3190" w:rsidRDefault="007A6666" w:rsidP="007A6666">
      <w:pPr>
        <w:rPr>
          <w:lang w:val="ru-RU"/>
        </w:rPr>
      </w:pPr>
      <w:r w:rsidRPr="007B3190">
        <w:rPr>
          <w:lang w:val="ru-RU"/>
        </w:rPr>
        <w:t>Кэш третьего уровня наименее быстродействующий, но он может быть очень большим — более 24 Мбайт. L3 медленнее предыдущих кэшей, но всё равно значительно быстрее, чем оперативная память. В многопроцессорных системах находится в общем пользовании и предназначен для синхронизации данных различных L2.</w:t>
      </w:r>
    </w:p>
    <w:p w:rsidR="007A6666" w:rsidRPr="006D010B" w:rsidRDefault="007A6666" w:rsidP="007A6666">
      <w:pPr>
        <w:rPr>
          <w:lang w:val="ru-RU"/>
        </w:rPr>
      </w:pPr>
      <w:r w:rsidRPr="007B3190">
        <w:rPr>
          <w:lang w:val="ru-RU"/>
        </w:rPr>
        <w:t>Существует четвёртый уровень кэша, применение которого оправдано только для многопроцессорных высокопроизводительных</w:t>
      </w:r>
      <w:r w:rsidRPr="007B3190">
        <w:rPr>
          <w:rStyle w:val="apple-converted-space"/>
          <w:rFonts w:cstheme="minorHAnsi"/>
          <w:color w:val="000000" w:themeColor="text1"/>
          <w:lang w:val="ru-RU"/>
        </w:rPr>
        <w:t> серверов </w:t>
      </w:r>
      <w:r w:rsidRPr="007B3190">
        <w:rPr>
          <w:lang w:val="ru-RU"/>
        </w:rPr>
        <w:t>и</w:t>
      </w:r>
      <w:r w:rsidRPr="007B3190">
        <w:rPr>
          <w:rStyle w:val="apple-converted-space"/>
          <w:rFonts w:cstheme="minorHAnsi"/>
          <w:color w:val="000000" w:themeColor="text1"/>
          <w:lang w:val="ru-RU"/>
        </w:rPr>
        <w:t> мейнфреймов</w:t>
      </w:r>
      <w:r w:rsidRPr="007B3190">
        <w:rPr>
          <w:lang w:val="ru-RU"/>
        </w:rPr>
        <w:t>. Обычно он реализован отдельной микросхемой.</w:t>
      </w:r>
    </w:p>
    <w:p w:rsidR="007A6666" w:rsidRPr="007B3190" w:rsidRDefault="007A6666" w:rsidP="007A6666">
      <w:pPr>
        <w:rPr>
          <w:lang w:val="ru-RU"/>
        </w:rPr>
      </w:pPr>
      <w:r w:rsidRPr="007B3190">
        <w:rPr>
          <w:b/>
          <w:bCs/>
          <w:lang w:val="ru-RU"/>
        </w:rPr>
        <w:t>Постоянное запоминающее устройство (ПЗУ)</w:t>
      </w:r>
      <w:r w:rsidRPr="007B3190">
        <w:rPr>
          <w:lang w:val="ru-RU"/>
        </w:rPr>
        <w:t> – предназначено для хранения оперативной информации, обеспечивающей запуск компьютера.</w:t>
      </w:r>
    </w:p>
    <w:p w:rsidR="007A6666" w:rsidRPr="007B3190" w:rsidRDefault="007A6666" w:rsidP="007A6666">
      <w:pPr>
        <w:rPr>
          <w:lang w:val="ru-RU"/>
        </w:rPr>
      </w:pPr>
      <w:r w:rsidRPr="007B3190">
        <w:rPr>
          <w:lang w:val="ru-RU"/>
        </w:rPr>
        <w:t>Блок ПЗУ состоит из двух частей:</w:t>
      </w:r>
    </w:p>
    <w:p w:rsidR="007A6666" w:rsidRPr="006D010B" w:rsidRDefault="007A6666" w:rsidP="00AB0952">
      <w:pPr>
        <w:pStyle w:val="ListParagraph"/>
        <w:numPr>
          <w:ilvl w:val="0"/>
          <w:numId w:val="276"/>
        </w:numPr>
        <w:jc w:val="both"/>
        <w:rPr>
          <w:rFonts w:eastAsia="Times New Roman"/>
        </w:rPr>
      </w:pPr>
      <w:r w:rsidRPr="006D010B">
        <w:rPr>
          <w:rFonts w:eastAsia="Times New Roman"/>
          <w:b/>
          <w:bCs/>
        </w:rPr>
        <w:t>BIOS (BasicInput/OutputSystem) </w:t>
      </w:r>
      <w:r w:rsidRPr="006D010B">
        <w:rPr>
          <w:rFonts w:eastAsia="Times New Roman"/>
        </w:rPr>
        <w:t>– базовая система ввода и вывода. В ней хранится постоянная информация, заложенная на заводе-изготовителе, обеспечивающая запуск ПК.</w:t>
      </w:r>
    </w:p>
    <w:p w:rsidR="007A6666" w:rsidRPr="006D010B" w:rsidRDefault="007A6666" w:rsidP="00AB0952">
      <w:pPr>
        <w:pStyle w:val="ListParagraph"/>
        <w:numPr>
          <w:ilvl w:val="0"/>
          <w:numId w:val="276"/>
        </w:numPr>
        <w:jc w:val="both"/>
        <w:rPr>
          <w:rFonts w:eastAsia="Times New Roman"/>
        </w:rPr>
      </w:pPr>
      <w:r w:rsidRPr="006D010B">
        <w:rPr>
          <w:rFonts w:eastAsia="Times New Roman"/>
          <w:b/>
          <w:bCs/>
        </w:rPr>
        <w:t>СМOS </w:t>
      </w:r>
      <w:r w:rsidRPr="006D010B">
        <w:rPr>
          <w:rFonts w:eastAsia="Times New Roman"/>
        </w:rPr>
        <w:t>– переменная часть ПЗУ, где хранится информация о конфигурации ПК (перечень устройств, входящих в комплект ПК и их характеристики).</w:t>
      </w:r>
    </w:p>
    <w:p w:rsidR="007A6666" w:rsidRPr="007B3190" w:rsidRDefault="007A6666" w:rsidP="007A6666">
      <w:pPr>
        <w:rPr>
          <w:lang w:val="ru-RU"/>
        </w:rPr>
      </w:pPr>
      <w:r w:rsidRPr="007B3190">
        <w:rPr>
          <w:lang w:val="ru-RU"/>
        </w:rPr>
        <w:t>После выключения питания компьютера, информация в ПЗУ сохраняется, за счет энергии от специальных автономных батарей. Таким образом, ПЗУ является энергонезависимой памятью.</w:t>
      </w:r>
    </w:p>
    <w:p w:rsidR="007A6666" w:rsidRPr="007B3190" w:rsidRDefault="007A6666" w:rsidP="007A6666">
      <w:pPr>
        <w:pStyle w:val="Heading3"/>
        <w:rPr>
          <w:lang w:val="ru-RU"/>
        </w:rPr>
      </w:pPr>
      <w:bookmarkStart w:id="185" w:name="_Toc438377431"/>
      <w:r w:rsidRPr="007B3190">
        <w:rPr>
          <w:lang w:val="ru-RU"/>
        </w:rPr>
        <w:t>Периферийные устройства</w:t>
      </w:r>
      <w:bookmarkEnd w:id="185"/>
    </w:p>
    <w:p w:rsidR="007A6666" w:rsidRPr="007B3190" w:rsidRDefault="007A6666" w:rsidP="007A6666">
      <w:pPr>
        <w:jc w:val="both"/>
        <w:rPr>
          <w:lang w:val="ru-RU"/>
        </w:rPr>
      </w:pPr>
    </w:p>
    <w:p w:rsidR="007A6666" w:rsidRDefault="007A6666" w:rsidP="007A6666">
      <w:pPr>
        <w:rPr>
          <w:shd w:val="clear" w:color="auto" w:fill="FFFFFF"/>
          <w:lang w:val="ru-RU"/>
        </w:rPr>
      </w:pPr>
      <w:r w:rsidRPr="007B3190">
        <w:rPr>
          <w:rFonts w:eastAsia="Times New Roman"/>
          <w:bCs/>
          <w:lang w:val="ru-RU"/>
        </w:rPr>
        <w:lastRenderedPageBreak/>
        <w:t xml:space="preserve">Периферийные устройства - </w:t>
      </w:r>
      <w:r w:rsidRPr="007B3190">
        <w:rPr>
          <w:shd w:val="clear" w:color="auto" w:fill="FFFFFF"/>
          <w:lang w:val="ru-RU"/>
        </w:rPr>
        <w:t xml:space="preserve">вспомогательное оборудование, которое не является необходимым для работы компьютера </w:t>
      </w:r>
      <w:r>
        <w:rPr>
          <w:shd w:val="clear" w:color="auto" w:fill="FFFFFF"/>
          <w:lang w:val="ru-RU"/>
        </w:rPr>
        <w:t>их можно разделить на три типа:</w:t>
      </w:r>
    </w:p>
    <w:p w:rsidR="007A6666" w:rsidRDefault="007A6666" w:rsidP="00AB0952">
      <w:pPr>
        <w:pStyle w:val="ListParagraph"/>
        <w:numPr>
          <w:ilvl w:val="0"/>
          <w:numId w:val="277"/>
        </w:numPr>
        <w:jc w:val="both"/>
        <w:rPr>
          <w:shd w:val="clear" w:color="auto" w:fill="FFFFFF"/>
        </w:rPr>
      </w:pPr>
      <w:r>
        <w:rPr>
          <w:shd w:val="clear" w:color="auto" w:fill="FFFFFF"/>
        </w:rPr>
        <w:t>устройства ввода данных,</w:t>
      </w:r>
    </w:p>
    <w:p w:rsidR="007A6666" w:rsidRDefault="007A6666" w:rsidP="00AB0952">
      <w:pPr>
        <w:pStyle w:val="ListParagraph"/>
        <w:numPr>
          <w:ilvl w:val="0"/>
          <w:numId w:val="277"/>
        </w:numPr>
        <w:jc w:val="both"/>
        <w:rPr>
          <w:shd w:val="clear" w:color="auto" w:fill="FFFFFF"/>
        </w:rPr>
      </w:pPr>
      <w:r>
        <w:rPr>
          <w:shd w:val="clear" w:color="auto" w:fill="FFFFFF"/>
        </w:rPr>
        <w:t>устройства вывода данных,</w:t>
      </w:r>
    </w:p>
    <w:p w:rsidR="007A6666" w:rsidRPr="006D010B" w:rsidRDefault="007A6666" w:rsidP="00AB0952">
      <w:pPr>
        <w:pStyle w:val="ListParagraph"/>
        <w:numPr>
          <w:ilvl w:val="0"/>
          <w:numId w:val="277"/>
        </w:numPr>
        <w:jc w:val="both"/>
        <w:rPr>
          <w:shd w:val="clear" w:color="auto" w:fill="FFFFFF"/>
        </w:rPr>
      </w:pPr>
      <w:r w:rsidRPr="006D010B">
        <w:rPr>
          <w:shd w:val="clear" w:color="auto" w:fill="FFFFFF"/>
        </w:rPr>
        <w:t>устройства хранения данных.</w:t>
      </w:r>
    </w:p>
    <w:p w:rsidR="007A6666" w:rsidRPr="007B3190" w:rsidRDefault="007A6666" w:rsidP="007A6666">
      <w:pPr>
        <w:rPr>
          <w:shd w:val="clear" w:color="auto" w:fill="FFFFFF"/>
          <w:lang w:val="ru-RU"/>
        </w:rPr>
      </w:pPr>
      <w:r w:rsidRPr="007B3190">
        <w:rPr>
          <w:shd w:val="clear" w:color="auto" w:fill="FFFFFF"/>
          <w:lang w:val="ru-RU"/>
        </w:rPr>
        <w:t>Примеры периферийных устройств: мониторы, принтеры, мышки, накопители на жёстких или гибких магнитных дисках.</w:t>
      </w:r>
    </w:p>
    <w:p w:rsidR="007A6666" w:rsidRPr="007B3190" w:rsidRDefault="007A6666" w:rsidP="007A6666">
      <w:pPr>
        <w:rPr>
          <w:shd w:val="clear" w:color="auto" w:fill="FFFFFF"/>
          <w:lang w:val="ru-RU"/>
        </w:rPr>
      </w:pPr>
      <w:r w:rsidRPr="007B3190">
        <w:rPr>
          <w:shd w:val="clear" w:color="auto" w:fill="FFFFFF"/>
          <w:lang w:val="ru-RU"/>
        </w:rPr>
        <w:t>Такие устройства подключаются к компьютеру с помощью специальных адаптеров или контроллеров, которые связывают их с системной шиной. Эти контроллеры (или адаптеры) могут находиться как на системной плате, так и вне её. (например, контроллеры клавиатуры, аудио контроллеры, контроллер</w:t>
      </w:r>
      <w:r>
        <w:rPr>
          <w:shd w:val="clear" w:color="auto" w:fill="FFFFFF"/>
          <w:lang w:val="ru-RU"/>
        </w:rPr>
        <w:t>ы сети могут находиться на системн</w:t>
      </w:r>
      <w:r w:rsidRPr="007B3190">
        <w:rPr>
          <w:shd w:val="clear" w:color="auto" w:fill="FFFFFF"/>
          <w:lang w:val="ru-RU"/>
        </w:rPr>
        <w:t xml:space="preserve">ой плате). Любое периферийное устройство нуждается в специальных программах (для управления каждым устройством - своя). Такие программы называются </w:t>
      </w:r>
      <w:r w:rsidRPr="007B3190">
        <w:rPr>
          <w:rStyle w:val="Emphasis"/>
          <w:rFonts w:cstheme="minorHAnsi"/>
          <w:b/>
          <w:bCs/>
          <w:color w:val="000000" w:themeColor="text1"/>
          <w:shd w:val="clear" w:color="auto" w:fill="FFFFFF"/>
          <w:lang w:val="ru-RU"/>
        </w:rPr>
        <w:t>драйверами</w:t>
      </w:r>
      <w:r w:rsidRPr="007B3190">
        <w:rPr>
          <w:shd w:val="clear" w:color="auto" w:fill="FFFFFF"/>
          <w:lang w:val="ru-RU"/>
        </w:rPr>
        <w:t xml:space="preserve"> (от английского drive - приводить в движение, управлять).</w:t>
      </w:r>
    </w:p>
    <w:p w:rsidR="007A6666" w:rsidRPr="007B3190" w:rsidRDefault="007A6666" w:rsidP="007A6666">
      <w:pPr>
        <w:rPr>
          <w:rFonts w:cstheme="minorHAnsi"/>
          <w:color w:val="000000" w:themeColor="text1"/>
          <w:shd w:val="clear" w:color="auto" w:fill="FFFFFF"/>
          <w:lang w:val="ru-RU"/>
        </w:rPr>
      </w:pPr>
      <w:r w:rsidRPr="007B3190">
        <w:rPr>
          <w:rFonts w:eastAsia="Times New Roman" w:cstheme="minorHAnsi"/>
          <w:color w:val="000000" w:themeColor="text1"/>
          <w:lang w:val="ru-RU"/>
        </w:rPr>
        <w:t>Раньше работой устройств ввода-вывода руководил центральный процессор, что занимало немало времени. Архитектура современных компьютеров предусматривает наличие каналов прямого доступа к оперативной памяти для обмена данными с устройствами ввода-вывода без участия центрального процессора, а также передачу большинства функций управления периферийными устройствами специализированным процессорам, разгружающим центральный процессор и повышающим его производительность.</w:t>
      </w:r>
    </w:p>
    <w:p w:rsidR="007A6666" w:rsidRDefault="007A6666" w:rsidP="007A6666">
      <w:pPr>
        <w:pStyle w:val="Heading3"/>
        <w:rPr>
          <w:lang w:val="ru-RU"/>
        </w:rPr>
      </w:pPr>
      <w:bookmarkStart w:id="186" w:name="_Toc438377432"/>
      <w:r w:rsidRPr="007B3190">
        <w:rPr>
          <w:lang w:val="ru-RU"/>
        </w:rPr>
        <w:t>Схема аппаратурной части компьютера:</w:t>
      </w:r>
      <w:bookmarkEnd w:id="186"/>
    </w:p>
    <w:p w:rsidR="007A6666" w:rsidRPr="007A6666" w:rsidRDefault="007A6666" w:rsidP="007A6666">
      <w:pPr>
        <w:rPr>
          <w:rFonts w:eastAsiaTheme="majorEastAsia"/>
          <w:sz w:val="24"/>
          <w:lang w:val="ru-RU"/>
        </w:rPr>
      </w:pPr>
      <w:r w:rsidRPr="007B3190">
        <w:rPr>
          <w:noProof/>
        </w:rPr>
        <w:drawing>
          <wp:inline distT="0" distB="0" distL="0" distR="0" wp14:anchorId="286E135E" wp14:editId="21E9D39E">
            <wp:extent cx="5791200" cy="3284220"/>
            <wp:effectExtent l="0" t="0" r="0" b="0"/>
            <wp:docPr id="211" name="Рисунок 3" descr="http://flash-library.narod.ru/Ch-Informatics/lektion/Ris/clip_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lash-library.narod.ru/Ch-Informatics/lektion/Ris/clip_image005.jpg"/>
                    <pic:cNvPicPr>
                      <a:picLocks noChangeAspect="1" noChangeArrowheads="1"/>
                    </pic:cNvPicPr>
                  </pic:nvPicPr>
                  <pic:blipFill rotWithShape="1">
                    <a:blip r:embed="rId200"/>
                    <a:srcRect l="962" r="1532"/>
                    <a:stretch/>
                  </pic:blipFill>
                  <pic:spPr bwMode="auto">
                    <a:xfrm>
                      <a:off x="0" y="0"/>
                      <a:ext cx="5792248" cy="3284814"/>
                    </a:xfrm>
                    <a:prstGeom prst="rect">
                      <a:avLst/>
                    </a:prstGeom>
                    <a:noFill/>
                    <a:ln>
                      <a:noFill/>
                    </a:ln>
                    <a:extLst>
                      <a:ext uri="{53640926-AAD7-44D8-BBD7-CCE9431645EC}">
                        <a14:shadowObscured xmlns:a14="http://schemas.microsoft.com/office/drawing/2010/main"/>
                      </a:ext>
                    </a:extLst>
                  </pic:spPr>
                </pic:pic>
              </a:graphicData>
            </a:graphic>
          </wp:inline>
        </w:drawing>
      </w:r>
    </w:p>
    <w:p w:rsidR="00C60597" w:rsidRDefault="00C60597" w:rsidP="00DF0F58">
      <w:pPr>
        <w:pStyle w:val="Heading2"/>
        <w:jc w:val="both"/>
        <w:rPr>
          <w:lang w:val="ru-RU"/>
        </w:rPr>
      </w:pPr>
      <w:bookmarkStart w:id="187" w:name="_Toc438377294"/>
      <w:bookmarkStart w:id="188" w:name="_Toc438377433"/>
      <w:r>
        <w:rPr>
          <w:lang w:val="ru-RU"/>
        </w:rPr>
        <w:lastRenderedPageBreak/>
        <w:t>Операционные и вычислительные системы</w:t>
      </w:r>
      <w:bookmarkEnd w:id="187"/>
      <w:bookmarkEnd w:id="188"/>
    </w:p>
    <w:p w:rsidR="003D50F2" w:rsidRPr="007B3190" w:rsidRDefault="003D50F2" w:rsidP="003D50F2">
      <w:pPr>
        <w:rPr>
          <w:rFonts w:cstheme="minorHAnsi"/>
          <w:color w:val="000000" w:themeColor="text1"/>
          <w:lang w:val="ru-RU"/>
        </w:rPr>
      </w:pPr>
      <w:r w:rsidRPr="007B3190">
        <w:rPr>
          <w:rFonts w:cstheme="minorHAnsi"/>
          <w:color w:val="000000" w:themeColor="text1"/>
          <w:lang w:val="ru-RU"/>
        </w:rPr>
        <w:t xml:space="preserve">Операционной системой называют </w:t>
      </w:r>
      <w:r w:rsidRPr="007B3190">
        <w:rPr>
          <w:rFonts w:cstheme="minorHAnsi"/>
          <w:color w:val="000000" w:themeColor="text1"/>
          <w:shd w:val="clear" w:color="auto" w:fill="FFFFFF"/>
          <w:lang w:val="ru-RU"/>
        </w:rPr>
        <w:t>комплекс взаимосвязанных программ, предназначенных для управления ресурсами компьютера и организации взаимодействия с пользователем</w:t>
      </w:r>
      <w:r w:rsidRPr="007B3190">
        <w:rPr>
          <w:rFonts w:cstheme="minorHAnsi"/>
          <w:color w:val="000000" w:themeColor="text1"/>
          <w:lang w:val="ru-RU"/>
        </w:rPr>
        <w:t>.</w:t>
      </w:r>
    </w:p>
    <w:p w:rsidR="003D50F2" w:rsidRDefault="003D50F2" w:rsidP="003D50F2">
      <w:pPr>
        <w:pStyle w:val="Heading3"/>
        <w:rPr>
          <w:lang w:val="ru-RU"/>
        </w:rPr>
      </w:pPr>
      <w:bookmarkStart w:id="189" w:name="_Toc438377434"/>
      <w:r w:rsidRPr="007B3190">
        <w:rPr>
          <w:lang w:val="ru-RU"/>
        </w:rPr>
        <w:t>Структура операционной системы</w:t>
      </w:r>
      <w:bookmarkEnd w:id="189"/>
    </w:p>
    <w:p w:rsidR="003D50F2" w:rsidRDefault="003D50F2" w:rsidP="003D50F2">
      <w:pPr>
        <w:rPr>
          <w:lang w:val="ru-RU"/>
        </w:rPr>
      </w:pPr>
      <w:r w:rsidRPr="007B3190">
        <w:rPr>
          <w:lang w:val="ru-RU"/>
        </w:rPr>
        <w:t xml:space="preserve">Ядро – </w:t>
      </w:r>
      <w:r w:rsidRPr="007B3190">
        <w:rPr>
          <w:u w:color="000000"/>
          <w:lang w:val="ru-RU"/>
        </w:rPr>
        <w:t>центральная часть операционной системы (ОС), обеспечивающая приложениям доступ к ресурсам компьютера, таким как процессорное время, память, внешнее аппаратное обеспечение, внешнее устройство ввода и вывода информации</w:t>
      </w:r>
      <w:r>
        <w:rPr>
          <w:lang w:val="ru-RU"/>
        </w:rPr>
        <w:t>.</w:t>
      </w:r>
    </w:p>
    <w:p w:rsidR="003D50F2" w:rsidRPr="00DB0E6E" w:rsidRDefault="003D50F2" w:rsidP="003D50F2">
      <w:pPr>
        <w:rPr>
          <w:rFonts w:cstheme="majorBidi"/>
          <w:color w:val="1F4D78" w:themeColor="accent1" w:themeShade="7F"/>
          <w:lang w:val="ru-RU"/>
        </w:rPr>
      </w:pPr>
      <w:r w:rsidRPr="007B3190">
        <w:rPr>
          <w:lang w:val="ru-RU"/>
        </w:rPr>
        <w:t>В состав операционной системы входит специальная программа — командный процессор, которая запрашивает у пользователя команды и выполняет их. Пользователь может дать, например, команду выполнения какой-либо операции над файлами (копирование, удаление, переименование, команду вывода документа на печать и т. д.). Операционная система должна эти команды выполнить.</w:t>
      </w:r>
    </w:p>
    <w:p w:rsidR="003D50F2" w:rsidRPr="007B3190" w:rsidRDefault="003D50F2" w:rsidP="003D50F2">
      <w:pPr>
        <w:rPr>
          <w:lang w:val="ru-RU"/>
        </w:rPr>
      </w:pPr>
      <w:r w:rsidRPr="007B3190">
        <w:rPr>
          <w:lang w:val="ru-RU"/>
        </w:rPr>
        <w:t>Для упрощения работы пользователя в состав современных операционных систем, и в частности в состав Windows, входят программные модули, создающие графический пользовательский интерфейс. В операционных системах с графическим интерфейсом пользователь может вводить команды с помощью мыши, тогда как в режиме командной строки необходимо вводить команды с клавиатуры.</w:t>
      </w:r>
    </w:p>
    <w:p w:rsidR="003D50F2" w:rsidRPr="007B3190" w:rsidRDefault="003D50F2" w:rsidP="003D50F2">
      <w:pPr>
        <w:rPr>
          <w:lang w:val="ru-RU"/>
        </w:rPr>
      </w:pPr>
      <w:r w:rsidRPr="007B3190">
        <w:rPr>
          <w:lang w:val="ru-RU"/>
        </w:rPr>
        <w:t>В состав операционной системы входят драйверы устройств — специальные программы, которые обеспечивают управление работой устройств и согласование информационного обмена с другими устройствами. Любому устройству соответствует свой драйвер.</w:t>
      </w:r>
    </w:p>
    <w:p w:rsidR="003D50F2" w:rsidRPr="007B3190" w:rsidRDefault="003D50F2" w:rsidP="003D50F2">
      <w:pPr>
        <w:rPr>
          <w:lang w:val="ru-RU"/>
        </w:rPr>
      </w:pPr>
      <w:r w:rsidRPr="007B3190">
        <w:rPr>
          <w:lang w:val="ru-RU"/>
        </w:rPr>
        <w:t>Операционная система содержит также сервисные программы, или утилиты. Такие программы позволяют обслуживать диски (проверять, сжимать, дефрагментировать и т. д.), выполнять операции с файлами (архивировать и т. д.), работать в компьютерных сетях и т. д.</w:t>
      </w:r>
    </w:p>
    <w:p w:rsidR="003D50F2" w:rsidRDefault="003D50F2" w:rsidP="003D50F2">
      <w:pPr>
        <w:rPr>
          <w:lang w:val="ru-RU"/>
        </w:rPr>
      </w:pPr>
      <w:r w:rsidRPr="007B3190">
        <w:rPr>
          <w:lang w:val="ru-RU"/>
        </w:rPr>
        <w:t>Для удобства пользователя в операционной системе обычно имеется и справочная система. Она предназначена для оперативного получения необходимой информации о функционировании как операционной системы в целом, так и о работе ее отдельных модулей.</w:t>
      </w:r>
    </w:p>
    <w:p w:rsidR="003D50F2" w:rsidRPr="007B3190" w:rsidRDefault="003D50F2" w:rsidP="003D50F2">
      <w:pPr>
        <w:pStyle w:val="Heading3"/>
        <w:rPr>
          <w:lang w:val="ru-RU"/>
        </w:rPr>
      </w:pPr>
      <w:bookmarkStart w:id="190" w:name="_Toc438377435"/>
      <w:r w:rsidRPr="007B3190">
        <w:rPr>
          <w:lang w:val="ru-RU"/>
        </w:rPr>
        <w:t>Запуск компьютера</w:t>
      </w:r>
      <w:bookmarkEnd w:id="190"/>
    </w:p>
    <w:p w:rsidR="003D50F2" w:rsidRPr="007B3190" w:rsidRDefault="003D50F2" w:rsidP="003D50F2">
      <w:pPr>
        <w:rPr>
          <w:lang w:val="ru-RU"/>
        </w:rPr>
      </w:pPr>
      <w:r w:rsidRPr="007B3190">
        <w:rPr>
          <w:lang w:val="ru-RU"/>
        </w:rPr>
        <w:t>При поступлении сигнала о запуске процессор обращается к специально выделенной ячейке памяти. В ОЗУ в этот момент ничего нет, если бы там была какая-либо программ, то она начала бы выполнятся. Для того чтобы компьютер мог начать работу необходимо наличие ПЗУ, где записываются программы на BIOS. После включения компьютера процессор начинает считывать и выполнять микрокоманды, которые хранятся в микросхеме BIOS. Прежде всего начинает выполнятся программа тестирования POST, которая проверяет работоспособность основных устройств компьютера. В случае неисправности выдаются определенные звуковые сигналы, а после инициализации видеоадаптера процесс тестирования отображается на экране монитора. Затем BIOS начитает поиск программы-загрузчика операционной системы. Программа-загрузчик помещается в ОЗУ и начинается процесс загрузки файлов операционной системы.</w:t>
      </w:r>
    </w:p>
    <w:p w:rsidR="003D50F2" w:rsidRPr="007B3190" w:rsidRDefault="003D50F2" w:rsidP="003D50F2">
      <w:pPr>
        <w:pStyle w:val="Heading3"/>
        <w:rPr>
          <w:rStyle w:val="Heading1Char"/>
          <w:rFonts w:cstheme="minorHAnsi"/>
          <w:color w:val="000000" w:themeColor="text1"/>
          <w:lang w:val="ru-RU"/>
        </w:rPr>
      </w:pPr>
      <w:bookmarkStart w:id="191" w:name="_Toc438377436"/>
      <w:r w:rsidRPr="007B3190">
        <w:rPr>
          <w:lang w:val="ru-RU"/>
        </w:rPr>
        <w:lastRenderedPageBreak/>
        <w:t>Загрузка операционной системы</w:t>
      </w:r>
      <w:bookmarkEnd w:id="191"/>
    </w:p>
    <w:p w:rsidR="003D50F2" w:rsidRPr="003D50F2" w:rsidRDefault="003D50F2" w:rsidP="003D50F2">
      <w:pPr>
        <w:rPr>
          <w:u w:color="000000"/>
          <w:lang w:val="ru-RU"/>
        </w:rPr>
      </w:pPr>
      <w:r w:rsidRPr="003D50F2">
        <w:rPr>
          <w:lang w:val="ru-RU"/>
        </w:rPr>
        <w:t>Файлы операционной системы хранятся во внешней, долговременной памяти. Однако программы могут выполнятся, только если они находятся в ОЗУ, поэтому файлы ОС необходимо загрузить в оперативную память. Диск, на котором находятся файлы операционной системы и с которого происходит загрузка, называют системным. Если системные диски в компьютере отсутствуют, на экране монитора появляется сообщение "</w:t>
      </w:r>
      <w:r w:rsidRPr="007B3190">
        <w:t>Nonsystemdisk</w:t>
      </w:r>
      <w:r w:rsidRPr="003D50F2">
        <w:rPr>
          <w:lang w:val="ru-RU"/>
        </w:rPr>
        <w:t xml:space="preserve">" и компьютер «зависает», т. е. загрузка операционной системы прекращается и компьютер остается неработоспособным. После окончания загрузки операционной системы управление передается командному процессору. В случае использования интерфейса командной строки на экране появляется приглашение системы для ввода команд, в противном случае загружается графический интерфейс операционной системы. В случае загрузки графического интерфейса операционной системы </w:t>
      </w:r>
      <w:r w:rsidRPr="003D50F2">
        <w:rPr>
          <w:u w:color="000000"/>
          <w:lang w:val="ru-RU"/>
        </w:rPr>
        <w:t>команды могут вводиться с помощью мыши.</w:t>
      </w:r>
    </w:p>
    <w:p w:rsidR="003D50F2" w:rsidRDefault="003D50F2" w:rsidP="003D50F2">
      <w:pPr>
        <w:pStyle w:val="Heading3"/>
        <w:rPr>
          <w:lang w:val="ru-RU"/>
        </w:rPr>
      </w:pPr>
      <w:bookmarkStart w:id="192" w:name="_Toc438377437"/>
      <w:r w:rsidRPr="007B3190">
        <w:rPr>
          <w:lang w:val="ru-RU"/>
        </w:rPr>
        <w:t>Наиболее известные операционные системы</w:t>
      </w:r>
      <w:bookmarkEnd w:id="192"/>
    </w:p>
    <w:p w:rsidR="003D50F2" w:rsidRPr="007B3190" w:rsidRDefault="003D50F2" w:rsidP="003D50F2">
      <w:pPr>
        <w:pStyle w:val="Heading4"/>
        <w:rPr>
          <w:lang w:val="ru-RU"/>
        </w:rPr>
      </w:pPr>
      <w:r w:rsidRPr="007B3190">
        <w:rPr>
          <w:lang w:val="ru-RU"/>
        </w:rPr>
        <w:t>Windows</w:t>
      </w:r>
    </w:p>
    <w:p w:rsidR="003D50F2" w:rsidRPr="007B3190" w:rsidRDefault="003D50F2" w:rsidP="003D50F2">
      <w:pPr>
        <w:rPr>
          <w:u w:color="000000"/>
          <w:lang w:val="ru-RU"/>
        </w:rPr>
      </w:pPr>
      <w:r w:rsidRPr="007B3190">
        <w:rPr>
          <w:lang w:val="ru-RU"/>
        </w:rPr>
        <w:t>На сегодняшний день операционные системы семейства Windows наиболее популярны, которые являются коммерческим продуктом корпорации Microsoft.</w:t>
      </w:r>
    </w:p>
    <w:p w:rsidR="003D50F2" w:rsidRPr="007B3190" w:rsidRDefault="003D50F2" w:rsidP="003D50F2">
      <w:pPr>
        <w:rPr>
          <w:lang w:val="ru-RU"/>
        </w:rPr>
      </w:pPr>
      <w:r w:rsidRPr="007B3190">
        <w:rPr>
          <w:lang w:val="ru-RU"/>
        </w:rPr>
        <w:t>Свою «родословную» Windows начинают от операционной системы DOS и первоначально представляли собой надстраиваемые над ней оболочки (Windows запускался из-под DOS), увеличивающие возможности DOS и облегчающие неподготовленному пользователю работу с компьютером. Уже более поздние версии (начиная с Windows NT) представляли собой полноценные операционные системы.</w:t>
      </w:r>
    </w:p>
    <w:p w:rsidR="003D50F2" w:rsidRPr="007B3190" w:rsidRDefault="003D50F2" w:rsidP="003D50F2">
      <w:pPr>
        <w:rPr>
          <w:lang w:val="ru-RU"/>
        </w:rPr>
      </w:pPr>
      <w:r w:rsidRPr="007B3190">
        <w:rPr>
          <w:lang w:val="ru-RU"/>
        </w:rPr>
        <w:t>Преимуществом Windows считается дружественный для пользователя интерфейс. Из недостатков отмечают большую уязвимость к вирусам.</w:t>
      </w:r>
    </w:p>
    <w:p w:rsidR="003D50F2" w:rsidRPr="007B3190" w:rsidRDefault="003D50F2" w:rsidP="003D50F2">
      <w:pPr>
        <w:pStyle w:val="Heading4"/>
        <w:rPr>
          <w:lang w:val="ru-RU"/>
        </w:rPr>
      </w:pPr>
      <w:r w:rsidRPr="007B3190">
        <w:rPr>
          <w:lang w:val="ru-RU"/>
        </w:rPr>
        <w:t>Unix-подобные OC</w:t>
      </w:r>
    </w:p>
    <w:p w:rsidR="003D50F2" w:rsidRPr="007B3190" w:rsidRDefault="003D50F2" w:rsidP="003D50F2">
      <w:pPr>
        <w:rPr>
          <w:lang w:val="ru-RU"/>
        </w:rPr>
      </w:pPr>
      <w:r w:rsidRPr="007B3190">
        <w:rPr>
          <w:lang w:val="ru-RU"/>
        </w:rPr>
        <w:t>Операционная система UNIX оказала большое влияние на развитие мира операционных систем, заложив основы работы современных ОС. Изначально UNIX был системой для разработки ПО. В основном в UNIX работали программисты (да и вообще в 70-е годы мало кто другой работал с вычислительными машинами).</w:t>
      </w:r>
      <w:r w:rsidRPr="007B3190">
        <w:rPr>
          <w:lang w:val="ru-RU"/>
        </w:rPr>
        <w:br/>
      </w:r>
      <w:r w:rsidRPr="007B3190">
        <w:rPr>
          <w:lang w:val="ru-RU"/>
        </w:rPr>
        <w:br/>
        <w:t>UNIX развивался на нескольких фундаментальных идеях. Например, одна небольшая задача должна решаться одной небольшой программой, а сложные задачи должны быть решаемы комбинацией простых программ.</w:t>
      </w:r>
    </w:p>
    <w:p w:rsidR="003D50F2" w:rsidRPr="007B3190" w:rsidRDefault="003D50F2" w:rsidP="003D50F2">
      <w:pPr>
        <w:rPr>
          <w:lang w:val="ru-RU"/>
        </w:rPr>
      </w:pPr>
      <w:r w:rsidRPr="007B3190">
        <w:rPr>
          <w:lang w:val="ru-RU"/>
        </w:rPr>
        <w:t>В UNIX большое внимание уделено распределению ресурсов компьютера между пользователями. Эта система является мультитерминальной (каждый пользователь работает с компьютером с помощью своего терминала).</w:t>
      </w:r>
    </w:p>
    <w:p w:rsidR="003D50F2" w:rsidRPr="007B3190" w:rsidRDefault="003D50F2" w:rsidP="003D50F2">
      <w:pPr>
        <w:rPr>
          <w:lang w:val="ru-RU"/>
        </w:rPr>
      </w:pPr>
      <w:r w:rsidRPr="007B3190">
        <w:rPr>
          <w:lang w:val="ru-RU"/>
        </w:rPr>
        <w:t>Несмотря на то, что Unix-подобные системы уступают по популярности Windows, они работают на больших типах компьютеров.</w:t>
      </w:r>
    </w:p>
    <w:p w:rsidR="003D50F2" w:rsidRPr="007B3190" w:rsidRDefault="003D50F2" w:rsidP="003D50F2">
      <w:pPr>
        <w:pStyle w:val="Heading4"/>
        <w:rPr>
          <w:lang w:val="ru-RU"/>
        </w:rPr>
      </w:pPr>
      <w:r w:rsidRPr="007B3190">
        <w:rPr>
          <w:lang w:val="ru-RU"/>
        </w:rPr>
        <w:t>Linux</w:t>
      </w:r>
    </w:p>
    <w:p w:rsidR="003D50F2" w:rsidRPr="007B3190" w:rsidRDefault="003D50F2" w:rsidP="003D50F2">
      <w:pPr>
        <w:rPr>
          <w:lang w:val="ru-RU"/>
        </w:rPr>
      </w:pPr>
      <w:r w:rsidRPr="007B3190">
        <w:rPr>
          <w:lang w:val="ru-RU"/>
        </w:rPr>
        <w:t>ОС Linux представляет собой множество Unix-подобных операционных систем (дистрибутивов), которые чаще всего являются свободно распространяемыми.</w:t>
      </w:r>
    </w:p>
    <w:p w:rsidR="003D50F2" w:rsidRPr="007B3190" w:rsidRDefault="003D50F2" w:rsidP="003D50F2">
      <w:pPr>
        <w:rPr>
          <w:shd w:val="clear" w:color="auto" w:fill="FFFFFF"/>
          <w:lang w:val="ru-RU"/>
        </w:rPr>
      </w:pPr>
      <w:r w:rsidRPr="007B3190">
        <w:rPr>
          <w:shd w:val="clear" w:color="auto" w:fill="FFFFFF"/>
          <w:lang w:val="ru-RU"/>
        </w:rPr>
        <w:lastRenderedPageBreak/>
        <w:t>Linux – очень устойчива. С ней почти никогда не случаются «глюки», и она очень редко виснет. Разве только иногда может зависнуть какое-нибудь приложение, но это сразу разрешается «двумя кликами». В Linux очень мало вирусов и все они известны. В результате, если пользователь мало-мальски знаком с командной строкой, то угрозы они не представляют.</w:t>
      </w:r>
    </w:p>
    <w:p w:rsidR="003D50F2" w:rsidRPr="007B3190" w:rsidRDefault="003D50F2" w:rsidP="003D50F2">
      <w:pPr>
        <w:rPr>
          <w:shd w:val="clear" w:color="auto" w:fill="FFFFFF"/>
          <w:lang w:val="ru-RU"/>
        </w:rPr>
      </w:pPr>
      <w:r w:rsidRPr="007B3190">
        <w:rPr>
          <w:lang w:val="ru-RU"/>
        </w:rPr>
        <w:t>Linux является основной операционной системой для суперкомпьютеров.</w:t>
      </w:r>
      <w:r w:rsidRPr="007B3190">
        <w:rPr>
          <w:shd w:val="clear" w:color="auto" w:fill="FFFFFF"/>
          <w:lang w:val="ru-RU"/>
        </w:rPr>
        <w:t xml:space="preserve"> В рейтинге самых мощных суперкомпьютеров мира Топ-500 за июнь 2014 года зафиксирован рекорд: </w:t>
      </w:r>
      <w:r w:rsidRPr="007B3190">
        <w:rPr>
          <w:lang w:val="ru-RU"/>
        </w:rPr>
        <w:t xml:space="preserve">485 из 500 </w:t>
      </w:r>
      <w:r w:rsidRPr="007B3190">
        <w:rPr>
          <w:shd w:val="clear" w:color="auto" w:fill="FFFFFF"/>
          <w:lang w:val="ru-RU"/>
        </w:rPr>
        <w:t>суперкомпьютеров работают на операционной системе Linux. Это 97%.</w:t>
      </w:r>
    </w:p>
    <w:p w:rsidR="003D50F2" w:rsidRPr="007B3190" w:rsidRDefault="003D50F2" w:rsidP="003D50F2">
      <w:pPr>
        <w:pStyle w:val="Heading4"/>
        <w:rPr>
          <w:lang w:val="ru-RU"/>
        </w:rPr>
      </w:pPr>
      <w:r w:rsidRPr="007B3190">
        <w:rPr>
          <w:lang w:val="ru-RU"/>
        </w:rPr>
        <w:t>MAC OS</w:t>
      </w:r>
    </w:p>
    <w:p w:rsidR="003D50F2" w:rsidRPr="007B3190" w:rsidRDefault="003D50F2" w:rsidP="003D50F2">
      <w:pPr>
        <w:rPr>
          <w:sz w:val="20"/>
          <w:szCs w:val="20"/>
          <w:shd w:val="clear" w:color="auto" w:fill="FFFFFF"/>
          <w:lang w:val="ru-RU"/>
        </w:rPr>
      </w:pPr>
      <w:r w:rsidRPr="007B3190">
        <w:rPr>
          <w:lang w:val="ru-RU"/>
        </w:rPr>
        <w:t xml:space="preserve">Это операционная система также создавалась на основе ядра UNIX.Является продукт компании Apple для ее же компьютеров Macintosh.Считается надежной и удобной. </w:t>
      </w:r>
    </w:p>
    <w:p w:rsidR="003D50F2" w:rsidRPr="00EE30EF" w:rsidRDefault="003D50F2" w:rsidP="003D50F2">
      <w:pPr>
        <w:rPr>
          <w:i/>
          <w:shd w:val="clear" w:color="auto" w:fill="FFFFFF"/>
          <w:lang w:val="ru-RU"/>
        </w:rPr>
      </w:pPr>
      <w:r w:rsidRPr="00EE30EF">
        <w:rPr>
          <w:i/>
          <w:shd w:val="clear" w:color="auto" w:fill="FFFFFF"/>
          <w:lang w:val="ru-RU"/>
        </w:rPr>
        <w:t>Основные преимущества:</w:t>
      </w:r>
    </w:p>
    <w:p w:rsidR="003D50F2" w:rsidRPr="007B3190" w:rsidRDefault="003D50F2" w:rsidP="003D50F2">
      <w:pPr>
        <w:rPr>
          <w:lang w:val="ru-RU"/>
        </w:rPr>
      </w:pPr>
      <w:r w:rsidRPr="007B3190">
        <w:rPr>
          <w:lang w:val="ru-RU"/>
        </w:rPr>
        <w:t>Отсутствие проблемы поиска драйверов под новые устройства. При установке операционной системы Mac с DVD диска происходит автоматическая установка драйверов.</w:t>
      </w:r>
    </w:p>
    <w:p w:rsidR="003D50F2" w:rsidRDefault="003D50F2" w:rsidP="003D50F2">
      <w:pPr>
        <w:rPr>
          <w:lang w:val="ru-RU"/>
        </w:rPr>
      </w:pPr>
      <w:r w:rsidRPr="007B3190">
        <w:rPr>
          <w:lang w:val="ru-RU"/>
        </w:rPr>
        <w:t xml:space="preserve">Стабильность работы. Программные сбои происходят намного реже так, как весь софт разрабатывается специально для компьютеров фирмы Apple, одной и очень большой командой </w:t>
      </w:r>
      <w:r>
        <w:rPr>
          <w:lang w:val="ru-RU"/>
        </w:rPr>
        <w:t>профессиональных разработчиков.</w:t>
      </w:r>
      <w:r w:rsidRPr="007B3190">
        <w:rPr>
          <w:lang w:val="ru-RU"/>
        </w:rPr>
        <w:br/>
        <w:t>Небольшое количество вредоносных программ и отсутствие целых их классов.  Систему не получится повредить без помощи пользователя.</w:t>
      </w:r>
    </w:p>
    <w:p w:rsidR="003D50F2" w:rsidRDefault="003D50F2" w:rsidP="003D50F2">
      <w:pPr>
        <w:pStyle w:val="Heading3"/>
        <w:rPr>
          <w:lang w:val="ru-RU"/>
        </w:rPr>
      </w:pPr>
      <w:bookmarkStart w:id="193" w:name="_Toc438377438"/>
      <w:r>
        <w:rPr>
          <w:lang w:val="ru-RU"/>
        </w:rPr>
        <w:t>Вычислительные системы</w:t>
      </w:r>
      <w:bookmarkEnd w:id="193"/>
    </w:p>
    <w:p w:rsidR="003D50F2" w:rsidRPr="00903BB7" w:rsidRDefault="003D50F2" w:rsidP="003D50F2">
      <w:pPr>
        <w:rPr>
          <w:rFonts w:cstheme="majorBidi"/>
          <w:color w:val="1F4D78" w:themeColor="accent1" w:themeShade="7F"/>
          <w:lang w:val="ru-RU"/>
        </w:rPr>
      </w:pPr>
      <w:r w:rsidRPr="007B3190">
        <w:rPr>
          <w:u w:color="000000"/>
          <w:lang w:val="ru-RU"/>
        </w:rPr>
        <w:t>ВС – это взаимосвязанная совокупность аппаратных средств вычислительной техники и программного обеспечения, предназначенная для обработки информации. Основными ресурсами вычислительной системы являются процессоры, области оперативной памяти, наборы данных, периферийные устройства, программы.</w:t>
      </w:r>
    </w:p>
    <w:p w:rsidR="003D50F2" w:rsidRPr="00903BB7" w:rsidRDefault="003D50F2" w:rsidP="003D50F2">
      <w:pPr>
        <w:rPr>
          <w:i/>
          <w:u w:color="000000"/>
          <w:lang w:val="ru-RU"/>
        </w:rPr>
      </w:pPr>
      <w:r w:rsidRPr="00903BB7">
        <w:rPr>
          <w:i/>
          <w:u w:color="000000"/>
          <w:lang w:val="ru-RU"/>
        </w:rPr>
        <w:t>Структура вычислительной системы:</w:t>
      </w:r>
    </w:p>
    <w:p w:rsidR="003D50F2" w:rsidRPr="00903BB7" w:rsidRDefault="003D50F2" w:rsidP="00AB0952">
      <w:pPr>
        <w:pStyle w:val="ListParagraph"/>
        <w:numPr>
          <w:ilvl w:val="0"/>
          <w:numId w:val="279"/>
        </w:numPr>
        <w:jc w:val="both"/>
      </w:pPr>
      <w:r w:rsidRPr="00903BB7">
        <w:rPr>
          <w:u w:color="000000"/>
        </w:rPr>
        <w:t>техническое обеспечение (hardware): процессор, память, монитор, дисковые устройства</w:t>
      </w:r>
      <w:r>
        <w:rPr>
          <w:u w:color="000000"/>
        </w:rPr>
        <w:t xml:space="preserve"> и т.</w:t>
      </w:r>
      <w:r w:rsidRPr="00903BB7">
        <w:rPr>
          <w:u w:color="000000"/>
        </w:rPr>
        <w:t>д., объединенные магистральным соединением, называемым шиной;</w:t>
      </w:r>
    </w:p>
    <w:p w:rsidR="003D50F2" w:rsidRPr="00903BB7" w:rsidRDefault="003D50F2" w:rsidP="00AB0952">
      <w:pPr>
        <w:pStyle w:val="ListParagraph"/>
        <w:numPr>
          <w:ilvl w:val="0"/>
          <w:numId w:val="279"/>
        </w:numPr>
        <w:jc w:val="both"/>
      </w:pPr>
      <w:r w:rsidRPr="00903BB7">
        <w:rPr>
          <w:u w:color="000000"/>
        </w:rPr>
        <w:t>программное обеспечение: прикладное и системное.</w:t>
      </w:r>
    </w:p>
    <w:p w:rsidR="003D50F2" w:rsidRPr="007B3190" w:rsidRDefault="003D50F2" w:rsidP="003D50F2">
      <w:pPr>
        <w:rPr>
          <w:lang w:val="ru-RU"/>
        </w:rPr>
      </w:pPr>
      <w:r w:rsidRPr="007B3190">
        <w:rPr>
          <w:u w:color="000000"/>
          <w:lang w:val="ru-RU"/>
        </w:rPr>
        <w:t>К прикладному программному обеспечению относятся разнообразные пользовательские программы, игры, текстовые процессоры и т. п. К системному – программы, способствующие функционированию и разработке прикладных программ. Операционная система является фундаментальным компонентом системного программного обеспечения.</w:t>
      </w:r>
    </w:p>
    <w:p w:rsidR="003D50F2" w:rsidRPr="007B3190" w:rsidRDefault="003D50F2" w:rsidP="003D50F2">
      <w:pPr>
        <w:rPr>
          <w:lang w:val="ru-RU"/>
        </w:rPr>
      </w:pPr>
      <w:r w:rsidRPr="007B3190">
        <w:rPr>
          <w:u w:color="000000"/>
          <w:lang w:val="ru-RU"/>
        </w:rPr>
        <w:t>В зависимости от ряда признаков различают следующие вычислительные системы:</w:t>
      </w:r>
    </w:p>
    <w:p w:rsidR="003D50F2" w:rsidRPr="00903BB7" w:rsidRDefault="003D50F2" w:rsidP="00AB0952">
      <w:pPr>
        <w:pStyle w:val="ListParagraph"/>
        <w:numPr>
          <w:ilvl w:val="0"/>
          <w:numId w:val="277"/>
        </w:numPr>
        <w:jc w:val="both"/>
      </w:pPr>
      <w:r w:rsidRPr="00903BB7">
        <w:rPr>
          <w:u w:color="000000"/>
        </w:rPr>
        <w:t>по количеству программ, одновременно на</w:t>
      </w:r>
      <w:r>
        <w:rPr>
          <w:u w:color="000000"/>
        </w:rPr>
        <w:t xml:space="preserve">ходящихся в оперативной памяти: </w:t>
      </w:r>
      <w:r w:rsidRPr="00903BB7">
        <w:rPr>
          <w:u w:color="000000"/>
        </w:rPr>
        <w:t>однопрограммные и многопрограммные вычислительные системы;</w:t>
      </w:r>
    </w:p>
    <w:p w:rsidR="003D50F2" w:rsidRPr="00903BB7" w:rsidRDefault="003D50F2" w:rsidP="00AB0952">
      <w:pPr>
        <w:pStyle w:val="ListParagraph"/>
        <w:numPr>
          <w:ilvl w:val="0"/>
          <w:numId w:val="277"/>
        </w:numPr>
        <w:jc w:val="both"/>
      </w:pPr>
      <w:r w:rsidRPr="00903BB7">
        <w:rPr>
          <w:u w:color="000000"/>
        </w:rPr>
        <w:t>числу пользователей, которые одновременно могут использовать ресурсы вычислительной системы: индивидуального и коллективного пользования;</w:t>
      </w:r>
    </w:p>
    <w:p w:rsidR="003D50F2" w:rsidRPr="00903BB7" w:rsidRDefault="003D50F2" w:rsidP="00AB0952">
      <w:pPr>
        <w:pStyle w:val="ListParagraph"/>
        <w:numPr>
          <w:ilvl w:val="0"/>
          <w:numId w:val="277"/>
        </w:numPr>
        <w:jc w:val="both"/>
      </w:pPr>
      <w:r w:rsidRPr="00903BB7">
        <w:rPr>
          <w:u w:color="000000"/>
        </w:rPr>
        <w:lastRenderedPageBreak/>
        <w:t>организации и обработки заданий: вычислительные системы с пакетной обработкой и с разделением времени;</w:t>
      </w:r>
    </w:p>
    <w:p w:rsidR="003D50F2" w:rsidRPr="00903BB7" w:rsidRDefault="003D50F2" w:rsidP="00AB0952">
      <w:pPr>
        <w:pStyle w:val="ListParagraph"/>
        <w:numPr>
          <w:ilvl w:val="0"/>
          <w:numId w:val="277"/>
        </w:numPr>
        <w:jc w:val="both"/>
        <w:rPr>
          <w:u w:color="000000"/>
        </w:rPr>
      </w:pPr>
      <w:r w:rsidRPr="00903BB7">
        <w:rPr>
          <w:u w:color="000000"/>
        </w:rPr>
        <w:t>числу процессоров: однопроцессорные вычислительные системы, многопроцессорные и многомашинные.</w:t>
      </w:r>
    </w:p>
    <w:p w:rsidR="006B4291" w:rsidRDefault="006B4291" w:rsidP="00DF0F58">
      <w:pPr>
        <w:pStyle w:val="Heading2"/>
        <w:jc w:val="both"/>
        <w:rPr>
          <w:lang w:val="ru-RU"/>
        </w:rPr>
      </w:pPr>
      <w:bookmarkStart w:id="194" w:name="_Toc438377295"/>
      <w:bookmarkStart w:id="195" w:name="_Toc438377439"/>
      <w:r>
        <w:rPr>
          <w:lang w:val="ru-RU"/>
        </w:rPr>
        <w:t>Мобильные операционные системы</w:t>
      </w:r>
      <w:bookmarkEnd w:id="194"/>
      <w:bookmarkEnd w:id="195"/>
    </w:p>
    <w:p w:rsidR="00785C9A" w:rsidRPr="00785C9A" w:rsidRDefault="00785C9A" w:rsidP="00785C9A">
      <w:pPr>
        <w:pStyle w:val="Heading3"/>
        <w:jc w:val="both"/>
        <w:rPr>
          <w:lang w:val="ru-RU"/>
        </w:rPr>
      </w:pPr>
      <w:bookmarkStart w:id="196" w:name="_Toc438377440"/>
      <w:r>
        <w:rPr>
          <w:lang w:val="ru-RU"/>
        </w:rPr>
        <w:t>В общих чертах</w:t>
      </w:r>
      <w:bookmarkEnd w:id="196"/>
    </w:p>
    <w:p w:rsidR="00785C9A" w:rsidRPr="00785C9A" w:rsidRDefault="00785C9A" w:rsidP="00785C9A">
      <w:pPr>
        <w:jc w:val="both"/>
        <w:rPr>
          <w:lang w:val="ru-RU"/>
        </w:rPr>
      </w:pPr>
      <w:r w:rsidRPr="00785C9A">
        <w:rPr>
          <w:lang w:val="ru-RU"/>
        </w:rPr>
        <w:t>Дизайн мобильных ОС прошел эволюцию от ОС для настольных ПК через встраиваемые ОС до тех продуктов, которые мы видим в смартфонах сейчас. В течение этого процесса архитектура ОС менялась от сложной к простой и остановилась где-то на середине. Сама же эволюция приводилась в движение технологическими достижениями в аппаратной и программной области, а также в интернет сервисах.</w:t>
      </w:r>
    </w:p>
    <w:p w:rsidR="00785C9A" w:rsidRPr="00785C9A" w:rsidRDefault="00785C9A" w:rsidP="00785C9A">
      <w:pPr>
        <w:jc w:val="both"/>
        <w:rPr>
          <w:lang w:val="ru-RU"/>
        </w:rPr>
      </w:pPr>
      <w:r w:rsidRPr="00785C9A">
        <w:rPr>
          <w:lang w:val="ru-RU"/>
        </w:rPr>
        <w:t xml:space="preserve">С точки зрения моделей потребления, все представители мобильных ОС сегодняшнего дня (такие как </w:t>
      </w:r>
      <w:r>
        <w:t>Apple</w:t>
      </w:r>
      <w:r w:rsidRPr="00785C9A">
        <w:rPr>
          <w:lang w:val="ru-RU"/>
        </w:rPr>
        <w:t xml:space="preserve"> </w:t>
      </w:r>
      <w:r>
        <w:t>iOS</w:t>
      </w:r>
      <w:r w:rsidRPr="00785C9A">
        <w:rPr>
          <w:lang w:val="ru-RU"/>
        </w:rPr>
        <w:t xml:space="preserve">, </w:t>
      </w:r>
      <w:r>
        <w:t>Google</w:t>
      </w:r>
      <w:r w:rsidRPr="00785C9A">
        <w:rPr>
          <w:lang w:val="ru-RU"/>
        </w:rPr>
        <w:t xml:space="preserve"> </w:t>
      </w:r>
      <w:r>
        <w:t>Android</w:t>
      </w:r>
      <w:r w:rsidRPr="00785C9A">
        <w:rPr>
          <w:lang w:val="ru-RU"/>
        </w:rPr>
        <w:t xml:space="preserve">, </w:t>
      </w:r>
      <w:r>
        <w:t>Microsoft</w:t>
      </w:r>
      <w:r w:rsidRPr="00785C9A">
        <w:rPr>
          <w:lang w:val="ru-RU"/>
        </w:rPr>
        <w:t xml:space="preserve"> </w:t>
      </w:r>
      <w:r>
        <w:t>Windows</w:t>
      </w:r>
      <w:r w:rsidRPr="00785C9A">
        <w:rPr>
          <w:lang w:val="ru-RU"/>
        </w:rPr>
        <w:t>) имеют больше сходных черт, нежели различий: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документированные SDK с прописанными API, что позволяет разработчикам создавать приложения под эти ОС;</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онлайн каталоги приложений, где разработчики публикуют свои приложения и откуда пользователи их скачивают;</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 каждой реализована многозадачность и поддержка 3D-графики, широко используются датчики и сенсорные экраны;</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Во всех системах большое внимание уделено гладкости и отзывчивости во взаимодействии с пользователем;</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Использование интернет далеко ушло от статических страниц, HTML5 становится платформой по умолчанию для веб-приложений;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ОС поддерживают мобильные системы платежей;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системы сфокусированы на оптимизации энергопотребления.</w:t>
      </w:r>
    </w:p>
    <w:p w:rsidR="00785C9A" w:rsidRPr="00785C9A" w:rsidRDefault="00785C9A" w:rsidP="00785C9A">
      <w:pPr>
        <w:jc w:val="both"/>
        <w:rPr>
          <w:color w:val="000000"/>
          <w:lang w:val="ru-RU"/>
        </w:rPr>
      </w:pPr>
      <w:r w:rsidRPr="00785C9A">
        <w:rPr>
          <w:color w:val="000000"/>
          <w:lang w:val="ru-RU"/>
        </w:rPr>
        <w:t>Общность нынешних мобильных ОС обусловлены глобальностью технологических трендов в аппаратной и программных областях, а также в коммуникациях. Проанализируем теперь ОС нового поколения с точки зрения критериев, приведенных выше.</w:t>
      </w:r>
    </w:p>
    <w:p w:rsidR="00785C9A" w:rsidRPr="00785C9A" w:rsidRDefault="00785C9A" w:rsidP="00785C9A">
      <w:pPr>
        <w:pStyle w:val="Heading4"/>
        <w:jc w:val="both"/>
        <w:rPr>
          <w:rFonts w:eastAsia="Times New Roman"/>
          <w:lang w:val="ru-RU"/>
        </w:rPr>
      </w:pPr>
      <w:r w:rsidRPr="00785C9A">
        <w:rPr>
          <w:rFonts w:eastAsia="Times New Roman"/>
          <w:lang w:val="ru-RU"/>
        </w:rPr>
        <w:t>Управление энергопотреблением</w:t>
      </w:r>
    </w:p>
    <w:p w:rsidR="00785C9A" w:rsidRPr="00785C9A" w:rsidRDefault="00785C9A" w:rsidP="00785C9A">
      <w:pPr>
        <w:jc w:val="both"/>
        <w:rPr>
          <w:lang w:val="ru-RU"/>
        </w:rPr>
      </w:pPr>
      <w:r w:rsidRPr="00785C9A">
        <w:rPr>
          <w:lang w:val="ru-RU"/>
        </w:rPr>
        <w:t>Энергоэффективность всегда была головной болью для разработчиков мобильных ОС. Прожорливость приложений постоянно растет, и прогресс в аккумуляторных технологиях за ней хронически не успевает. Вот почему важность управления питанием все время возрастает, и для решения этой проблемы необходимо применять поистине глобальный подход.</w:t>
      </w:r>
    </w:p>
    <w:p w:rsidR="00785C9A" w:rsidRPr="00785C9A" w:rsidRDefault="00785C9A" w:rsidP="00785C9A">
      <w:pPr>
        <w:jc w:val="both"/>
        <w:rPr>
          <w:lang w:val="ru-RU"/>
        </w:rPr>
      </w:pPr>
      <w:r w:rsidRPr="00785C9A">
        <w:rPr>
          <w:lang w:val="ru-RU"/>
        </w:rPr>
        <w:t xml:space="preserve">За последнее десятилетие значительных успехов в области экономии энергии достигли мобильные процессоры. Современные модели поддерживают технологии динамического изменения напряжения и частоты, таких как </w:t>
      </w:r>
      <w:r>
        <w:t>Enhanced</w:t>
      </w:r>
      <w:r w:rsidRPr="00785C9A">
        <w:rPr>
          <w:lang w:val="ru-RU"/>
        </w:rPr>
        <w:t xml:space="preserve"> </w:t>
      </w:r>
      <w:r>
        <w:t>Intel</w:t>
      </w:r>
      <w:r w:rsidRPr="00785C9A">
        <w:rPr>
          <w:lang w:val="ru-RU"/>
        </w:rPr>
        <w:t xml:space="preserve"> </w:t>
      </w:r>
      <w:r>
        <w:t>SpeedStep</w:t>
      </w:r>
      <w:r w:rsidRPr="00785C9A">
        <w:rPr>
          <w:lang w:val="ru-RU"/>
        </w:rPr>
        <w:t xml:space="preserve">. Со стороны ОС управлением режимами работы процессора занимаются специальные компоненты ядра, такие, например, как </w:t>
      </w:r>
      <w:r>
        <w:t>cpufreq</w:t>
      </w:r>
      <w:r w:rsidRPr="00785C9A">
        <w:rPr>
          <w:lang w:val="ru-RU"/>
        </w:rPr>
        <w:t xml:space="preserve"> в </w:t>
      </w:r>
      <w:r>
        <w:t>Linux</w:t>
      </w:r>
      <w:r w:rsidRPr="00785C9A">
        <w:rPr>
          <w:lang w:val="ru-RU"/>
        </w:rPr>
        <w:t xml:space="preserve">. В настоящее время мы наблюдаем процесс перемещения передового фронта борьбы за энергоэффективность от процессоров (где уже сделано немало) к другим системам мобильных устройств. Например, внедрение динамического управления графическим процессором </w:t>
      </w:r>
      <w:r w:rsidRPr="00785C9A">
        <w:rPr>
          <w:lang w:val="ru-RU"/>
        </w:rPr>
        <w:lastRenderedPageBreak/>
        <w:t>(подобного тому, что применяется в ЦПУ) позволяет в некоторых случаях экономить до 50% энергии. Внимания заслуживают также системы ввода-вывода; повышение их интеллектуальности, способности самостоятельно выбирать оптимальный режим работы также положительно скажется на потреблении.</w:t>
      </w:r>
    </w:p>
    <w:p w:rsidR="00785C9A" w:rsidRPr="00785C9A" w:rsidRDefault="00785C9A" w:rsidP="00785C9A">
      <w:pPr>
        <w:jc w:val="both"/>
        <w:rPr>
          <w:lang w:val="ru-RU"/>
        </w:rPr>
      </w:pPr>
      <w:r w:rsidRPr="00785C9A">
        <w:rPr>
          <w:lang w:val="ru-RU"/>
        </w:rPr>
        <w:t xml:space="preserve">Корректность работы приложений с точки зрения энергопотребления остается ахиллесовой пятой обоих описанных подходов к сбережению. Недавние исследования показали, что бесплатные приложения </w:t>
      </w:r>
      <w:r>
        <w:t>Android</w:t>
      </w:r>
      <w:r w:rsidRPr="00785C9A">
        <w:rPr>
          <w:lang w:val="ru-RU"/>
        </w:rPr>
        <w:t xml:space="preserve"> потребляют 75% энергии впустую, показывая рекламу в свернутом режиме и не отдавая блокировку. То же самое справедливо и для </w:t>
      </w:r>
      <w:r>
        <w:t>Windows</w:t>
      </w:r>
      <w:r w:rsidRPr="00785C9A">
        <w:rPr>
          <w:lang w:val="ru-RU"/>
        </w:rPr>
        <w:t xml:space="preserve"> 8, где даже одно приложение, написанное неверно с точки зрения энергоэффективности, не позволит всей системе уйти в подключенный ждущий режим. В настоящее время не существует четкого понимания, как бороться с такого рода «кривыми» приложениями.</w:t>
      </w:r>
    </w:p>
    <w:p w:rsidR="00785C9A" w:rsidRPr="00785C9A" w:rsidRDefault="00785C9A" w:rsidP="00785C9A">
      <w:pPr>
        <w:jc w:val="both"/>
        <w:rPr>
          <w:lang w:val="ru-RU"/>
        </w:rPr>
      </w:pPr>
      <w:r w:rsidRPr="00785C9A">
        <w:rPr>
          <w:rFonts w:cs="FreeSans"/>
          <w:iCs/>
          <w:lang w:val="ru-RU" w:eastAsia="zh-CN" w:bidi="hi-IN"/>
        </w:rPr>
        <w:t xml:space="preserve">Немного конкретики: как показывает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мобильная операционная система </w:t>
      </w:r>
      <w:r>
        <w:rPr>
          <w:rFonts w:cs="FreeSans"/>
          <w:iCs/>
          <w:lang w:eastAsia="zh-CN" w:bidi="hi-IN"/>
        </w:rPr>
        <w:t>Microsoft</w:t>
      </w:r>
      <w:r w:rsidRPr="00785C9A">
        <w:rPr>
          <w:rFonts w:cs="FreeSans"/>
          <w:iCs/>
          <w:lang w:val="ru-RU" w:eastAsia="zh-CN" w:bidi="hi-IN"/>
        </w:rPr>
        <w:t xml:space="preserve">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позволяет сохранить заряд батареи дольше, чем система </w:t>
      </w:r>
      <w:r>
        <w:rPr>
          <w:rFonts w:cs="FreeSans"/>
          <w:iCs/>
          <w:lang w:eastAsia="zh-CN" w:bidi="hi-IN"/>
        </w:rPr>
        <w:t>Google</w:t>
      </w:r>
      <w:r w:rsidRPr="00785C9A">
        <w:rPr>
          <w:rFonts w:cs="FreeSans"/>
          <w:iCs/>
          <w:lang w:val="ru-RU" w:eastAsia="zh-CN" w:bidi="hi-IN"/>
        </w:rPr>
        <w:t xml:space="preserve"> </w:t>
      </w:r>
      <w:r>
        <w:rPr>
          <w:rFonts w:cs="FreeSans"/>
          <w:iCs/>
          <w:lang w:eastAsia="zh-CN" w:bidi="hi-IN"/>
        </w:rPr>
        <w:t>Android</w:t>
      </w:r>
      <w:r w:rsidRPr="00785C9A">
        <w:rPr>
          <w:rFonts w:cs="FreeSans"/>
          <w:iCs/>
          <w:lang w:val="ru-RU" w:eastAsia="zh-CN" w:bidi="hi-IN"/>
        </w:rPr>
        <w:t xml:space="preserve">. Это продемонстрировала, по крайней мере, последняя модель </w:t>
      </w:r>
      <w:r>
        <w:rPr>
          <w:rFonts w:cs="FreeSans"/>
          <w:iCs/>
          <w:lang w:eastAsia="zh-CN" w:bidi="hi-IN"/>
        </w:rPr>
        <w:t>HTC</w:t>
      </w:r>
      <w:r w:rsidRPr="00785C9A">
        <w:rPr>
          <w:rFonts w:cs="FreeSans"/>
          <w:iCs/>
          <w:lang w:val="ru-RU" w:eastAsia="zh-CN" w:bidi="hi-IN"/>
        </w:rPr>
        <w:t xml:space="preserve">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Две версии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продаются в США у мобильного оператора </w:t>
      </w:r>
      <w:r>
        <w:rPr>
          <w:rFonts w:cs="FreeSans"/>
          <w:iCs/>
          <w:lang w:eastAsia="zh-CN" w:bidi="hi-IN"/>
        </w:rPr>
        <w:t>Verizon</w:t>
      </w:r>
      <w:r w:rsidRPr="00785C9A">
        <w:rPr>
          <w:rFonts w:cs="FreeSans"/>
          <w:iCs/>
          <w:lang w:val="ru-RU" w:eastAsia="zh-CN" w:bidi="hi-IN"/>
        </w:rPr>
        <w:t xml:space="preserve"> </w:t>
      </w:r>
      <w:r>
        <w:rPr>
          <w:rFonts w:cs="FreeSans"/>
          <w:iCs/>
          <w:lang w:eastAsia="zh-CN" w:bidi="hi-IN"/>
        </w:rPr>
        <w:t>Wireless</w:t>
      </w:r>
      <w:r w:rsidRPr="00785C9A">
        <w:rPr>
          <w:rFonts w:cs="FreeSans"/>
          <w:iCs/>
          <w:lang w:val="ru-RU" w:eastAsia="zh-CN" w:bidi="hi-IN"/>
        </w:rPr>
        <w:t xml:space="preserve">. Обе версии одинаковы технически, но у них разные операционные системы. На веб-сайте </w:t>
      </w:r>
      <w:r>
        <w:rPr>
          <w:rFonts w:cs="FreeSans"/>
          <w:iCs/>
          <w:lang w:eastAsia="zh-CN" w:bidi="hi-IN"/>
        </w:rPr>
        <w:t>Slashgear</w:t>
      </w:r>
      <w:r w:rsidRPr="00785C9A">
        <w:rPr>
          <w:rFonts w:cs="FreeSans"/>
          <w:iCs/>
          <w:lang w:val="ru-RU" w:eastAsia="zh-CN" w:bidi="hi-IN"/>
        </w:rPr>
        <w:t xml:space="preserve"> опубликованы результаты теста, показывающие, что смартфон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после использования в течение дня, двух часов и 41 минуты имеет еще 81 процент заряда батареи. Версия с </w:t>
      </w:r>
      <w:r>
        <w:rPr>
          <w:rFonts w:cs="FreeSans"/>
          <w:iCs/>
          <w:lang w:eastAsia="zh-CN" w:bidi="hi-IN"/>
        </w:rPr>
        <w:t>Android</w:t>
      </w:r>
      <w:r w:rsidRPr="00785C9A">
        <w:rPr>
          <w:rFonts w:cs="FreeSans"/>
          <w:iCs/>
          <w:lang w:val="ru-RU" w:eastAsia="zh-CN" w:bidi="hi-IN"/>
        </w:rPr>
        <w:t xml:space="preserve"> имеет лишь 68 процентов после такого же периода работы.</w:t>
      </w:r>
    </w:p>
    <w:p w:rsidR="00785C9A" w:rsidRPr="00785C9A" w:rsidRDefault="00785C9A" w:rsidP="00785C9A">
      <w:pPr>
        <w:pStyle w:val="Heading4"/>
        <w:jc w:val="both"/>
        <w:rPr>
          <w:rFonts w:eastAsia="Times New Roman"/>
          <w:lang w:val="ru-RU"/>
        </w:rPr>
      </w:pPr>
      <w:r w:rsidRPr="00785C9A">
        <w:rPr>
          <w:rFonts w:eastAsia="Times New Roman"/>
          <w:lang w:val="ru-RU"/>
        </w:rPr>
        <w:t>Открытость</w:t>
      </w:r>
    </w:p>
    <w:p w:rsidR="00785C9A" w:rsidRPr="00785C9A" w:rsidRDefault="00785C9A" w:rsidP="00785C9A">
      <w:pPr>
        <w:jc w:val="both"/>
        <w:rPr>
          <w:lang w:val="ru-RU"/>
        </w:rPr>
      </w:pPr>
      <w:r w:rsidRPr="00785C9A">
        <w:rPr>
          <w:lang w:val="ru-RU"/>
        </w:rPr>
        <w:t>Другой важной отличительной чертой мобильной ОС является ее открытость. Под открытостью мы понимаем меру свободы в использовании, распространении, настройки и усовершенствовании ОС для своих нужд.</w:t>
      </w:r>
    </w:p>
    <w:p w:rsidR="00785C9A" w:rsidRPr="00785C9A" w:rsidRDefault="00785C9A" w:rsidP="00785C9A">
      <w:pPr>
        <w:jc w:val="both"/>
        <w:rPr>
          <w:rFonts w:ascii="Calibri" w:hAnsi="Calibri"/>
          <w:color w:val="00000A"/>
          <w:lang w:val="ru-RU"/>
        </w:rPr>
      </w:pPr>
      <w:r w:rsidRPr="00785C9A">
        <w:rPr>
          <w:lang w:val="ru-RU"/>
        </w:rPr>
        <w:t xml:space="preserve">Еще совсем недавно большинство телефонов имели внутри себя закрытое ПО, куда не имели доступ сторонние разработчики; пользователям же приходилось довольствоваться встроенным инструментарием. В процессе эволюции появились смартфоны с операционными системами, допускающими установку стороннего ПО, которое взаимодействовало с ОС посредством </w:t>
      </w:r>
      <w:r>
        <w:t>API</w:t>
      </w:r>
      <w:r w:rsidRPr="00785C9A">
        <w:rPr>
          <w:lang w:val="ru-RU"/>
        </w:rPr>
        <w:t>; разработчикам были предоставлены соответствующие инструменты программирования (</w:t>
      </w:r>
      <w:r>
        <w:t>SDK</w:t>
      </w:r>
      <w:r w:rsidRPr="00785C9A">
        <w:rPr>
          <w:lang w:val="ru-RU"/>
        </w:rPr>
        <w:t xml:space="preserve">). Хорошим примером ОС подобного рода является </w:t>
      </w:r>
      <w:r>
        <w:t>Apple</w:t>
      </w:r>
      <w:r w:rsidRPr="00785C9A">
        <w:rPr>
          <w:lang w:val="ru-RU"/>
        </w:rPr>
        <w:t xml:space="preserve"> </w:t>
      </w:r>
      <w:r>
        <w:t>iOS</w:t>
      </w:r>
      <w:r w:rsidRPr="00785C9A">
        <w:rPr>
          <w:lang w:val="ru-RU"/>
        </w:rPr>
        <w:t xml:space="preserve">. Большую свободу для всей экосистемы предоставляют ОС с открытым кодом, как, например, </w:t>
      </w:r>
      <w:r>
        <w:t>Android</w:t>
      </w:r>
      <w:r w:rsidRPr="00785C9A">
        <w:rPr>
          <w:lang w:val="ru-RU"/>
        </w:rPr>
        <w:t>; преимущества открытого кода может почувствовать даже конечный пользователь, не имеющий отношения к программированию – они, например, в количестве производителей, использующих эту ОС и, в конечном счете, количестве моделей.</w:t>
      </w:r>
    </w:p>
    <w:p w:rsidR="00785C9A" w:rsidRPr="00785C9A" w:rsidRDefault="00785C9A" w:rsidP="00785C9A">
      <w:pPr>
        <w:pStyle w:val="Heading4"/>
        <w:jc w:val="both"/>
        <w:rPr>
          <w:lang w:val="ru-RU"/>
        </w:rPr>
      </w:pPr>
      <w:r w:rsidRPr="00785C9A">
        <w:rPr>
          <w:lang w:val="ru-RU"/>
        </w:rPr>
        <w:t>Поддержка облачных технологий</w:t>
      </w:r>
    </w:p>
    <w:p w:rsidR="00785C9A" w:rsidRPr="00785C9A" w:rsidRDefault="00785C9A" w:rsidP="00785C9A">
      <w:pPr>
        <w:jc w:val="both"/>
        <w:rPr>
          <w:lang w:val="ru-RU"/>
        </w:rPr>
      </w:pPr>
      <w:r w:rsidRPr="00785C9A">
        <w:rPr>
          <w:lang w:val="ru-RU"/>
        </w:rPr>
        <w:t xml:space="preserve">Облачные технологии находят все более широкое распространение в мобильных ОС; в большинстве своем, приложения, их использующие, представляют собой веб-сайты, открывающиеся в браузере или веб-приложения. Очень часто приложения созданы на </w:t>
      </w:r>
      <w:r>
        <w:t>HTML</w:t>
      </w:r>
      <w:r w:rsidRPr="00785C9A">
        <w:rPr>
          <w:lang w:val="ru-RU"/>
        </w:rPr>
        <w:t>5, поэтому реализация данной технологии в мобильной ОС находится в центре внимания ее разработчиков.</w:t>
      </w:r>
    </w:p>
    <w:p w:rsidR="00785C9A" w:rsidRPr="00785C9A" w:rsidRDefault="00785C9A" w:rsidP="00785C9A">
      <w:pPr>
        <w:jc w:val="both"/>
        <w:rPr>
          <w:rFonts w:eastAsia="Times New Roman"/>
          <w:iCs/>
          <w:lang w:val="ru-RU"/>
        </w:rPr>
      </w:pPr>
      <w:r w:rsidRPr="00785C9A">
        <w:rPr>
          <w:rFonts w:eastAsia="Times New Roman"/>
          <w:iCs/>
          <w:lang w:val="ru-RU"/>
        </w:rPr>
        <w:t xml:space="preserve">Подводя итог всему сказанному, еще раз отметим, что несмотря на некоторые различия в подходах, все мобильные ОС развиваются в одном направлении, в какой-то степени сближаясь друг с другом. </w:t>
      </w:r>
      <w:r w:rsidRPr="00785C9A">
        <w:rPr>
          <w:rFonts w:eastAsia="Times New Roman"/>
          <w:iCs/>
          <w:lang w:val="ru-RU"/>
        </w:rPr>
        <w:lastRenderedPageBreak/>
        <w:t>Думается, что эта тенденция сохранится и в дальнейшем, что идет только на руку как пользователям, так и разработчикам приложений.</w:t>
      </w:r>
    </w:p>
    <w:p w:rsidR="00785C9A" w:rsidRPr="00785C9A" w:rsidRDefault="00785C9A" w:rsidP="00785C9A">
      <w:pPr>
        <w:pStyle w:val="Heading3"/>
        <w:jc w:val="both"/>
        <w:rPr>
          <w:lang w:val="ru-RU"/>
        </w:rPr>
      </w:pPr>
      <w:bookmarkStart w:id="197" w:name="_Toc438377441"/>
      <w:r w:rsidRPr="00785C9A">
        <w:rPr>
          <w:lang w:val="ru-RU"/>
        </w:rPr>
        <w:t>Статистика</w:t>
      </w:r>
      <w:bookmarkEnd w:id="197"/>
    </w:p>
    <w:p w:rsidR="00785C9A" w:rsidRPr="00785C9A" w:rsidRDefault="00785C9A" w:rsidP="00785C9A">
      <w:pPr>
        <w:jc w:val="both"/>
        <w:rPr>
          <w:lang w:val="ru-RU"/>
        </w:rPr>
      </w:pPr>
      <w:r w:rsidRPr="00785C9A">
        <w:rPr>
          <w:rFonts w:ascii="Segoe UI;Tahoma;Arial;Helvetica" w:hAnsi="Segoe UI;Tahoma;Arial;Helvetica"/>
          <w:sz w:val="20"/>
          <w:lang w:val="ru-RU"/>
        </w:rPr>
        <w:t>А</w:t>
      </w:r>
      <w:r w:rsidRPr="00785C9A">
        <w:rPr>
          <w:lang w:val="ru-RU"/>
        </w:rPr>
        <w:t xml:space="preserve">мериканская компания </w:t>
      </w:r>
      <w:r>
        <w:t>IDC</w:t>
      </w:r>
      <w:r w:rsidRPr="00785C9A">
        <w:rPr>
          <w:lang w:val="ru-RU"/>
        </w:rPr>
        <w:t xml:space="preserve"> (</w:t>
      </w:r>
      <w:r>
        <w:t>International</w:t>
      </w:r>
      <w:r w:rsidRPr="00785C9A">
        <w:rPr>
          <w:lang w:val="ru-RU"/>
        </w:rPr>
        <w:t xml:space="preserve"> </w:t>
      </w:r>
      <w:r>
        <w:t>Data</w:t>
      </w:r>
      <w:r w:rsidRPr="00785C9A">
        <w:rPr>
          <w:lang w:val="ru-RU"/>
        </w:rPr>
        <w:t xml:space="preserve"> </w:t>
      </w:r>
      <w:r>
        <w:t>Corporation</w:t>
      </w:r>
      <w:r w:rsidRPr="00785C9A">
        <w:rPr>
          <w:lang w:val="ru-RU"/>
        </w:rPr>
        <w:t xml:space="preserve">), проводящая маркетинговые исследования по всему миру, недавно обнародовала данные по самым популярным операционным системам для смартфонов в 2015 году. На 99 процентах смартфонов, проданных в первом квартале нынешнего года, была установлена одна из трех лучших на сегодня мобильных операционных систем: </w:t>
      </w:r>
      <w:r>
        <w:t>Android</w:t>
      </w:r>
      <w:r w:rsidRPr="00785C9A">
        <w:rPr>
          <w:lang w:val="ru-RU"/>
        </w:rPr>
        <w:t xml:space="preserve">, </w:t>
      </w:r>
      <w:r>
        <w:t>iOS</w:t>
      </w:r>
      <w:r w:rsidRPr="00785C9A">
        <w:rPr>
          <w:lang w:val="ru-RU"/>
        </w:rPr>
        <w:t xml:space="preserve"> и </w:t>
      </w:r>
      <w:r>
        <w:t>Windows</w:t>
      </w:r>
      <w:r w:rsidRPr="00785C9A">
        <w:rPr>
          <w:lang w:val="ru-RU"/>
        </w:rPr>
        <w:t xml:space="preserve"> </w:t>
      </w:r>
      <w:r>
        <w:t>Phone</w:t>
      </w:r>
      <w:r w:rsidRPr="00785C9A">
        <w:rPr>
          <w:lang w:val="ru-RU"/>
        </w:rPr>
        <w:t>. Доли рынка между ними распределились следующим образом:</w:t>
      </w:r>
    </w:p>
    <w:p w:rsidR="00785C9A" w:rsidRPr="00785C9A" w:rsidRDefault="00785C9A" w:rsidP="00785C9A">
      <w:pPr>
        <w:jc w:val="both"/>
        <w:rPr>
          <w:lang w:val="ru-RU"/>
        </w:rPr>
      </w:pPr>
      <w:r w:rsidRPr="00785C9A">
        <w:rPr>
          <w:lang w:val="ru-RU"/>
        </w:rPr>
        <w:t xml:space="preserve">3 место. </w:t>
      </w:r>
      <w:r>
        <w:rPr>
          <w:rStyle w:val="StrongEmphasis"/>
          <w:b w:val="0"/>
          <w:color w:val="000000"/>
        </w:rPr>
        <w:t>Windows</w:t>
      </w:r>
      <w:r w:rsidRPr="00785C9A">
        <w:rPr>
          <w:rStyle w:val="StrongEmphasis"/>
          <w:b w:val="0"/>
          <w:color w:val="000000"/>
          <w:lang w:val="ru-RU"/>
        </w:rPr>
        <w:t xml:space="preserve"> </w:t>
      </w:r>
      <w:r>
        <w:rPr>
          <w:rStyle w:val="StrongEmphasis"/>
          <w:b w:val="0"/>
          <w:color w:val="000000"/>
        </w:rPr>
        <w:t>Phone</w:t>
      </w:r>
      <w:r w:rsidRPr="00785C9A">
        <w:rPr>
          <w:rStyle w:val="StrongEmphasis"/>
          <w:b w:val="0"/>
          <w:color w:val="000000"/>
          <w:lang w:val="ru-RU"/>
        </w:rPr>
        <w:t xml:space="preserve"> </w:t>
      </w:r>
      <w:r w:rsidRPr="00785C9A">
        <w:rPr>
          <w:lang w:val="ru-RU"/>
        </w:rPr>
        <w:t xml:space="preserve">- мобильная операционная система, разработанная американской компанией </w:t>
      </w:r>
      <w:r>
        <w:t>Microsoft</w:t>
      </w:r>
      <w:r w:rsidRPr="00785C9A">
        <w:rPr>
          <w:lang w:val="ru-RU"/>
        </w:rPr>
        <w:t xml:space="preserve">. Она установлена на 2,7% смартфонов, проданных в 2015 году, показав небольшой рост по сравнению с первым кварталом 2014 года, когда на ее долю приходилось 2,5% проданных смартфонов. Из-за небольшой доли рынка число приложений для </w:t>
      </w:r>
      <w:r>
        <w:t>Windows</w:t>
      </w:r>
      <w:r w:rsidRPr="00785C9A">
        <w:rPr>
          <w:lang w:val="ru-RU"/>
        </w:rPr>
        <w:t xml:space="preserve"> </w:t>
      </w:r>
      <w:r>
        <w:t>Phone</w:t>
      </w:r>
      <w:r w:rsidRPr="00785C9A">
        <w:rPr>
          <w:lang w:val="ru-RU"/>
        </w:rPr>
        <w:t xml:space="preserve"> заметно уступает количеству приложений для </w:t>
      </w:r>
      <w:r>
        <w:t>Android</w:t>
      </w:r>
      <w:r w:rsidRPr="00785C9A">
        <w:rPr>
          <w:lang w:val="ru-RU"/>
        </w:rPr>
        <w:t xml:space="preserve"> и </w:t>
      </w:r>
      <w:r>
        <w:t>iOS</w:t>
      </w:r>
      <w:r w:rsidRPr="00785C9A">
        <w:rPr>
          <w:lang w:val="ru-RU"/>
        </w:rPr>
        <w:t xml:space="preserve">, тем не менее магазин приложений </w:t>
      </w:r>
      <w:r>
        <w:t>Windows</w:t>
      </w:r>
      <w:r w:rsidRPr="00785C9A">
        <w:rPr>
          <w:lang w:val="ru-RU"/>
        </w:rPr>
        <w:t xml:space="preserve"> </w:t>
      </w:r>
      <w:r>
        <w:t>Phone</w:t>
      </w:r>
      <w:r w:rsidRPr="00785C9A">
        <w:rPr>
          <w:lang w:val="ru-RU"/>
        </w:rPr>
        <w:t xml:space="preserve"> </w:t>
      </w:r>
      <w:r>
        <w:t>Store</w:t>
      </w:r>
      <w:r w:rsidRPr="00785C9A">
        <w:rPr>
          <w:lang w:val="ru-RU"/>
        </w:rPr>
        <w:t xml:space="preserve"> может удовлетворить практически любые потребности, т.к. количество приложений в нем превышает 340 тысяч.</w:t>
      </w:r>
    </w:p>
    <w:p w:rsidR="00785C9A" w:rsidRPr="00785C9A" w:rsidRDefault="00785C9A" w:rsidP="00785C9A">
      <w:pPr>
        <w:jc w:val="both"/>
        <w:rPr>
          <w:lang w:val="ru-RU"/>
        </w:rPr>
      </w:pPr>
      <w:r w:rsidRPr="00785C9A">
        <w:rPr>
          <w:lang w:val="ru-RU"/>
        </w:rPr>
        <w:t>2 место.</w:t>
      </w:r>
      <w:r w:rsidRPr="00785C9A">
        <w:rPr>
          <w:rStyle w:val="StrongEmphasis"/>
          <w:color w:val="000000"/>
          <w:lang w:val="ru-RU"/>
        </w:rPr>
        <w:t xml:space="preserve"> </w:t>
      </w:r>
      <w:r>
        <w:rPr>
          <w:rStyle w:val="StrongEmphasis"/>
          <w:b w:val="0"/>
          <w:color w:val="000000"/>
        </w:rPr>
        <w:t>IOS</w:t>
      </w:r>
      <w:r w:rsidRPr="00785C9A">
        <w:rPr>
          <w:rStyle w:val="StrongEmphasis"/>
          <w:b w:val="0"/>
          <w:color w:val="000000"/>
          <w:lang w:val="ru-RU"/>
        </w:rPr>
        <w:t xml:space="preserve"> </w:t>
      </w:r>
      <w:r w:rsidRPr="00785C9A">
        <w:rPr>
          <w:lang w:val="ru-RU"/>
        </w:rPr>
        <w:t xml:space="preserve">- операционная система для смартфонов, электронных планшетов и носимых проигрывателей, разработанная американской компанией </w:t>
      </w:r>
      <w:r>
        <w:t>Apple</w:t>
      </w:r>
      <w:r w:rsidRPr="00785C9A">
        <w:rPr>
          <w:lang w:val="ru-RU"/>
        </w:rPr>
        <w:t xml:space="preserve">. Доля </w:t>
      </w:r>
      <w:r>
        <w:t>iOS</w:t>
      </w:r>
      <w:r w:rsidRPr="00785C9A">
        <w:rPr>
          <w:lang w:val="ru-RU"/>
        </w:rPr>
        <w:t xml:space="preserve"> на рынке мобильных операционных систем (18,3%) в точности отражает долю рынка айфонов на рынке смартфонов, т.к. </w:t>
      </w:r>
      <w:r>
        <w:t>iOS</w:t>
      </w:r>
      <w:r w:rsidRPr="00785C9A">
        <w:rPr>
          <w:lang w:val="ru-RU"/>
        </w:rPr>
        <w:t xml:space="preserve"> устанавливается только на айфонах (смартфонах от компании </w:t>
      </w:r>
      <w:r>
        <w:t>Apple</w:t>
      </w:r>
      <w:r w:rsidRPr="00785C9A">
        <w:rPr>
          <w:lang w:val="ru-RU"/>
        </w:rPr>
        <w:t xml:space="preserve">), в то время как </w:t>
      </w:r>
      <w:r>
        <w:t>Android</w:t>
      </w:r>
      <w:r w:rsidRPr="00785C9A">
        <w:rPr>
          <w:lang w:val="ru-RU"/>
        </w:rPr>
        <w:t xml:space="preserve"> и </w:t>
      </w:r>
      <w:r>
        <w:t>Windows</w:t>
      </w:r>
      <w:r w:rsidRPr="00785C9A">
        <w:rPr>
          <w:lang w:val="ru-RU"/>
        </w:rPr>
        <w:t xml:space="preserve"> </w:t>
      </w:r>
      <w:r>
        <w:t>Phone</w:t>
      </w:r>
      <w:r w:rsidRPr="00785C9A">
        <w:rPr>
          <w:lang w:val="ru-RU"/>
        </w:rPr>
        <w:t xml:space="preserve"> используются различными производителями смартфонов. Доля рынка </w:t>
      </w:r>
      <w:r>
        <w:t>iOS</w:t>
      </w:r>
      <w:r w:rsidRPr="00785C9A">
        <w:rPr>
          <w:lang w:val="ru-RU"/>
        </w:rPr>
        <w:t xml:space="preserve"> за год увеличилась: в первом квартале 2014 года она составляла 15,2%. Количество приложений для </w:t>
      </w:r>
      <w:r>
        <w:t>iOS</w:t>
      </w:r>
      <w:r w:rsidRPr="00785C9A">
        <w:rPr>
          <w:lang w:val="ru-RU"/>
        </w:rPr>
        <w:t xml:space="preserve"> в магазине приложений </w:t>
      </w:r>
      <w:r>
        <w:t>App</w:t>
      </w:r>
      <w:r w:rsidRPr="00785C9A">
        <w:rPr>
          <w:lang w:val="ru-RU"/>
        </w:rPr>
        <w:t xml:space="preserve"> </w:t>
      </w:r>
      <w:r>
        <w:t>Store</w:t>
      </w:r>
      <w:r w:rsidRPr="00785C9A">
        <w:rPr>
          <w:lang w:val="ru-RU"/>
        </w:rPr>
        <w:t xml:space="preserve"> превышает миллион.</w:t>
      </w:r>
    </w:p>
    <w:p w:rsidR="00785C9A" w:rsidRPr="00785C9A" w:rsidRDefault="00785C9A" w:rsidP="00785C9A">
      <w:pPr>
        <w:jc w:val="both"/>
        <w:rPr>
          <w:color w:val="000000"/>
          <w:lang w:val="ru-RU"/>
        </w:rPr>
      </w:pPr>
      <w:r w:rsidRPr="00785C9A">
        <w:rPr>
          <w:lang w:val="ru-RU"/>
        </w:rPr>
        <w:t xml:space="preserve">1 место. </w:t>
      </w:r>
      <w:r>
        <w:rPr>
          <w:rStyle w:val="StrongEmphasis"/>
          <w:b w:val="0"/>
          <w:color w:val="000000"/>
        </w:rPr>
        <w:t>Android</w:t>
      </w:r>
      <w:r w:rsidRPr="00785C9A">
        <w:rPr>
          <w:rStyle w:val="StrongEmphasis"/>
          <w:b w:val="0"/>
          <w:color w:val="000000"/>
          <w:lang w:val="ru-RU"/>
        </w:rPr>
        <w:t xml:space="preserve"> </w:t>
      </w:r>
      <w:r w:rsidRPr="00785C9A">
        <w:rPr>
          <w:lang w:val="ru-RU"/>
        </w:rPr>
        <w:t xml:space="preserve">- операционная система для смартфонов и множества других устройств. Изначально разрабатывалась калифорнийской компанией </w:t>
      </w:r>
      <w:r>
        <w:t>Android</w:t>
      </w:r>
      <w:r w:rsidRPr="00785C9A">
        <w:rPr>
          <w:lang w:val="ru-RU"/>
        </w:rPr>
        <w:t xml:space="preserve"> </w:t>
      </w:r>
      <w:r>
        <w:t>Inc</w:t>
      </w:r>
      <w:r w:rsidRPr="00785C9A">
        <w:rPr>
          <w:lang w:val="ru-RU"/>
        </w:rPr>
        <w:t xml:space="preserve">., которую затем купил американский поисковый гигант </w:t>
      </w:r>
      <w:r>
        <w:t>Google</w:t>
      </w:r>
      <w:r w:rsidRPr="00785C9A">
        <w:rPr>
          <w:lang w:val="ru-RU"/>
        </w:rPr>
        <w:t xml:space="preserve">. Доля </w:t>
      </w:r>
      <w:r>
        <w:t>Android</w:t>
      </w:r>
      <w:r w:rsidRPr="00785C9A">
        <w:rPr>
          <w:lang w:val="ru-RU"/>
        </w:rPr>
        <w:t xml:space="preserve"> на рынке ОС составляет 78%, немного снизившись по сравнению с прошлогодними 81,2%. Количество приложений для Андроид в магазине приложений </w:t>
      </w:r>
      <w:r>
        <w:t>Google</w:t>
      </w:r>
      <w:r w:rsidRPr="00785C9A">
        <w:rPr>
          <w:lang w:val="ru-RU"/>
        </w:rPr>
        <w:t xml:space="preserve"> </w:t>
      </w:r>
      <w:r>
        <w:t>Play</w:t>
      </w:r>
      <w:r w:rsidRPr="00785C9A">
        <w:rPr>
          <w:lang w:val="ru-RU"/>
        </w:rPr>
        <w:t xml:space="preserve"> превышает 1,43 млн.</w:t>
      </w:r>
    </w:p>
    <w:p w:rsidR="00785C9A" w:rsidRPr="00785C9A" w:rsidRDefault="00785C9A" w:rsidP="00785C9A">
      <w:pPr>
        <w:jc w:val="both"/>
        <w:rPr>
          <w:color w:val="00000A"/>
          <w:lang w:val="ru-RU"/>
        </w:rPr>
      </w:pPr>
      <w:r w:rsidRPr="00785C9A">
        <w:rPr>
          <w:color w:val="000000"/>
          <w:lang w:val="ru-RU"/>
        </w:rPr>
        <w:t xml:space="preserve">График изменения долей рынка между </w:t>
      </w:r>
      <w:r>
        <w:rPr>
          <w:color w:val="000000"/>
        </w:rPr>
        <w:t>Android</w:t>
      </w:r>
      <w:r w:rsidRPr="00785C9A">
        <w:rPr>
          <w:color w:val="000000"/>
          <w:lang w:val="ru-RU"/>
        </w:rPr>
        <w:t xml:space="preserve">, </w:t>
      </w:r>
      <w:r>
        <w:rPr>
          <w:color w:val="000000"/>
        </w:rPr>
        <w:t>iOS</w:t>
      </w:r>
      <w:r w:rsidRPr="00785C9A">
        <w:rPr>
          <w:color w:val="000000"/>
          <w:lang w:val="ru-RU"/>
        </w:rPr>
        <w:t xml:space="preserve">, </w:t>
      </w:r>
      <w:r>
        <w:rPr>
          <w:color w:val="000000"/>
        </w:rPr>
        <w:t>Windows</w:t>
      </w:r>
      <w:r w:rsidRPr="00785C9A">
        <w:rPr>
          <w:color w:val="000000"/>
          <w:lang w:val="ru-RU"/>
        </w:rPr>
        <w:t xml:space="preserve"> </w:t>
      </w:r>
      <w:r>
        <w:rPr>
          <w:color w:val="000000"/>
        </w:rPr>
        <w:t>Phone</w:t>
      </w:r>
      <w:r w:rsidRPr="00785C9A">
        <w:rPr>
          <w:color w:val="000000"/>
          <w:lang w:val="ru-RU"/>
        </w:rPr>
        <w:t xml:space="preserve">, </w:t>
      </w:r>
      <w:r>
        <w:rPr>
          <w:color w:val="000000"/>
        </w:rPr>
        <w:t>Blackberry</w:t>
      </w:r>
      <w:r w:rsidRPr="00785C9A">
        <w:rPr>
          <w:color w:val="000000"/>
          <w:lang w:val="ru-RU"/>
        </w:rPr>
        <w:t xml:space="preserve"> (эта операционная система три года назад имела долю 6,35, а сейчас лишь 0,3%) и прочими ОС за последние 4 года:</w:t>
      </w:r>
    </w:p>
    <w:p w:rsidR="00785C9A" w:rsidRDefault="00785C9A" w:rsidP="00785C9A">
      <w:pPr>
        <w:pStyle w:val="TextBody"/>
        <w:spacing w:after="141" w:line="282" w:lineRule="atLeast"/>
        <w:jc w:val="both"/>
        <w:rPr>
          <w:color w:val="000000"/>
        </w:rPr>
      </w:pPr>
      <w:r>
        <w:rPr>
          <w:noProof/>
          <w:color w:val="000000"/>
          <w:lang w:val="en-US"/>
        </w:rPr>
        <w:lastRenderedPageBreak/>
        <w:drawing>
          <wp:anchor distT="0" distB="0" distL="0" distR="0" simplePos="0" relativeHeight="251668480" behindDoc="0" locked="0" layoutInCell="1" allowOverlap="1" wp14:anchorId="22681F67" wp14:editId="0F898571">
            <wp:simplePos x="0" y="0"/>
            <wp:positionH relativeFrom="column">
              <wp:posOffset>-9525</wp:posOffset>
            </wp:positionH>
            <wp:positionV relativeFrom="paragraph">
              <wp:posOffset>0</wp:posOffset>
            </wp:positionV>
            <wp:extent cx="5958840" cy="4114800"/>
            <wp:effectExtent l="0" t="0" r="381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01"/>
                    <a:stretch>
                      <a:fillRect/>
                    </a:stretch>
                  </pic:blipFill>
                  <pic:spPr bwMode="auto">
                    <a:xfrm>
                      <a:off x="0" y="0"/>
                      <a:ext cx="5958840" cy="4114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85C9A" w:rsidRPr="00785C9A" w:rsidRDefault="00785C9A" w:rsidP="00785C9A">
      <w:pPr>
        <w:pStyle w:val="Heading3"/>
        <w:jc w:val="both"/>
        <w:rPr>
          <w:lang w:val="ru-RU"/>
        </w:rPr>
      </w:pPr>
      <w:bookmarkStart w:id="198" w:name="_Toc438377442"/>
      <w:r w:rsidRPr="00785C9A">
        <w:rPr>
          <w:lang w:val="ru-RU"/>
        </w:rPr>
        <w:t>Обзор некоторых мобильных операционных систем</w:t>
      </w:r>
      <w:bookmarkEnd w:id="198"/>
    </w:p>
    <w:p w:rsidR="00785C9A" w:rsidRPr="00785C9A" w:rsidRDefault="00785C9A" w:rsidP="00785C9A">
      <w:pPr>
        <w:jc w:val="both"/>
        <w:rPr>
          <w:lang w:val="ru-RU"/>
        </w:rPr>
      </w:pPr>
      <w:r w:rsidRPr="00785C9A">
        <w:rPr>
          <w:lang w:val="ru-RU"/>
        </w:rPr>
        <w:t>Далее рассмотрим некоторые популярные на данный момент мобильные операционные системы более детально.</w:t>
      </w:r>
    </w:p>
    <w:p w:rsidR="00785C9A" w:rsidRPr="00785C9A" w:rsidRDefault="00785C9A" w:rsidP="00785C9A">
      <w:pPr>
        <w:pStyle w:val="Heading4"/>
        <w:jc w:val="both"/>
        <w:rPr>
          <w:lang w:val="ru-RU"/>
        </w:rPr>
      </w:pPr>
      <w:r w:rsidRPr="002B4B18">
        <w:t>Android</w:t>
      </w:r>
    </w:p>
    <w:p w:rsidR="00785C9A" w:rsidRPr="00785C9A" w:rsidRDefault="00785C9A" w:rsidP="00785C9A">
      <w:pPr>
        <w:jc w:val="both"/>
        <w:rPr>
          <w:lang w:val="ru-RU"/>
        </w:rPr>
      </w:pPr>
      <w:r>
        <w:t>Android</w:t>
      </w:r>
      <w:r w:rsidRPr="00785C9A">
        <w:rPr>
          <w:lang w:val="ru-RU"/>
        </w:rPr>
        <w:t xml:space="preserve"> — операционная система для </w:t>
      </w:r>
      <w:hyperlink r:id="rId202">
        <w:r w:rsidRPr="00785C9A">
          <w:rPr>
            <w:rStyle w:val="InternetLink"/>
            <w:color w:val="000000"/>
            <w:lang w:val="ru-RU"/>
          </w:rPr>
          <w:t>смартфонов</w:t>
        </w:r>
      </w:hyperlink>
      <w:r w:rsidRPr="00785C9A">
        <w:rPr>
          <w:lang w:val="ru-RU"/>
        </w:rPr>
        <w:t xml:space="preserve">, планшетных компьютеров, электронных книг, цифровых проигрывателей, наручных часов, игровых приставок, нетбуков, смартбуков, очков </w:t>
      </w:r>
      <w:r>
        <w:t>Google</w:t>
      </w:r>
      <w:r w:rsidRPr="00785C9A">
        <w:rPr>
          <w:lang w:val="ru-RU"/>
        </w:rPr>
        <w:t xml:space="preserve">, телевизоров и других устройств. В будущем планируется поддержка автомобилей и бытовых роботов. Основана на ядре </w:t>
      </w:r>
      <w:r>
        <w:t>Linux</w:t>
      </w:r>
      <w:r w:rsidRPr="00785C9A">
        <w:rPr>
          <w:lang w:val="ru-RU"/>
        </w:rPr>
        <w:t xml:space="preserve"> и собственной реализации виртуальной машины </w:t>
      </w:r>
      <w:r>
        <w:t>Java</w:t>
      </w:r>
      <w:r w:rsidRPr="00785C9A">
        <w:rPr>
          <w:lang w:val="ru-RU"/>
        </w:rPr>
        <w:t xml:space="preserve"> от </w:t>
      </w:r>
      <w:r>
        <w:t>Google</w:t>
      </w:r>
      <w:r w:rsidRPr="00785C9A">
        <w:rPr>
          <w:lang w:val="ru-RU"/>
        </w:rPr>
        <w:t xml:space="preserve">. Изначально разрабатывалась компанией </w:t>
      </w:r>
      <w:r>
        <w:t>Android</w:t>
      </w:r>
      <w:r w:rsidRPr="00785C9A">
        <w:rPr>
          <w:lang w:val="ru-RU"/>
        </w:rPr>
        <w:t xml:space="preserve"> </w:t>
      </w:r>
      <w:r>
        <w:t>Inc</w:t>
      </w:r>
      <w:r w:rsidRPr="00785C9A">
        <w:rPr>
          <w:lang w:val="ru-RU"/>
        </w:rPr>
        <w:t xml:space="preserve">., которую затем купила </w:t>
      </w:r>
      <w:r>
        <w:t>Google</w:t>
      </w:r>
      <w:r w:rsidRPr="00785C9A">
        <w:rPr>
          <w:lang w:val="ru-RU"/>
        </w:rPr>
        <w:t xml:space="preserve">. Впоследствии </w:t>
      </w:r>
      <w:r>
        <w:t>Google</w:t>
      </w:r>
      <w:r w:rsidRPr="00785C9A">
        <w:rPr>
          <w:lang w:val="ru-RU"/>
        </w:rPr>
        <w:t xml:space="preserve"> инициировала создание альянса </w:t>
      </w:r>
      <w:r>
        <w:t>Open</w:t>
      </w:r>
      <w:r w:rsidRPr="00785C9A">
        <w:rPr>
          <w:lang w:val="ru-RU"/>
        </w:rPr>
        <w:t xml:space="preserve"> </w:t>
      </w:r>
      <w:r>
        <w:t>Handset</w:t>
      </w:r>
      <w:r w:rsidRPr="00785C9A">
        <w:rPr>
          <w:lang w:val="ru-RU"/>
        </w:rPr>
        <w:t xml:space="preserve"> </w:t>
      </w:r>
      <w:r>
        <w:t>Alliance</w:t>
      </w:r>
      <w:r w:rsidRPr="00785C9A">
        <w:rPr>
          <w:lang w:val="ru-RU"/>
        </w:rPr>
        <w:t xml:space="preserve"> (</w:t>
      </w:r>
      <w:r>
        <w:t>OHA</w:t>
      </w:r>
      <w:r w:rsidRPr="00785C9A">
        <w:rPr>
          <w:lang w:val="ru-RU"/>
        </w:rPr>
        <w:t xml:space="preserve">), который сейчас занимается поддержкой и дальнейшим развитием платформы. </w:t>
      </w:r>
      <w:r>
        <w:t>Android</w:t>
      </w:r>
      <w:r w:rsidRPr="00785C9A">
        <w:rPr>
          <w:lang w:val="ru-RU"/>
        </w:rPr>
        <w:t xml:space="preserve"> позволяет создавать </w:t>
      </w:r>
      <w:r>
        <w:t>Java</w:t>
      </w:r>
      <w:r w:rsidRPr="00785C9A">
        <w:rPr>
          <w:lang w:val="ru-RU"/>
        </w:rPr>
        <w:t xml:space="preserve">-приложения, управляющие устройством через разработанные </w:t>
      </w:r>
      <w:r>
        <w:t>Google</w:t>
      </w:r>
      <w:r w:rsidRPr="00785C9A">
        <w:rPr>
          <w:lang w:val="ru-RU"/>
        </w:rPr>
        <w:t xml:space="preserve"> библиотеки. </w:t>
      </w:r>
      <w:r>
        <w:t>Android</w:t>
      </w:r>
      <w:r w:rsidRPr="00785C9A">
        <w:rPr>
          <w:lang w:val="ru-RU"/>
        </w:rPr>
        <w:t xml:space="preserve"> </w:t>
      </w:r>
      <w:r>
        <w:t>Native</w:t>
      </w:r>
      <w:r w:rsidRPr="00785C9A">
        <w:rPr>
          <w:lang w:val="ru-RU"/>
        </w:rPr>
        <w:t xml:space="preserve"> </w:t>
      </w:r>
      <w:r>
        <w:t>Development</w:t>
      </w:r>
      <w:r w:rsidRPr="00785C9A">
        <w:rPr>
          <w:lang w:val="ru-RU"/>
        </w:rPr>
        <w:t xml:space="preserve"> </w:t>
      </w:r>
      <w:r>
        <w:t>Kit</w:t>
      </w:r>
      <w:r w:rsidRPr="00785C9A">
        <w:rPr>
          <w:lang w:val="ru-RU"/>
        </w:rPr>
        <w:t xml:space="preserve"> позволяет портировать (но не отлаживать) библиотеки и компоненты приложений, написанные на Си и других языках.</w:t>
      </w:r>
    </w:p>
    <w:p w:rsidR="00785C9A" w:rsidRPr="00785C9A" w:rsidRDefault="00785C9A" w:rsidP="00785C9A">
      <w:pPr>
        <w:jc w:val="both"/>
        <w:rPr>
          <w:lang w:val="ru-RU"/>
        </w:rPr>
      </w:pPr>
      <w:r w:rsidRPr="00785C9A">
        <w:rPr>
          <w:lang w:val="ru-RU"/>
        </w:rPr>
        <w:t xml:space="preserve">23 сентября 2008 года официально вышла первая версия операционной системы, а также первый полноценный пакет разработчика </w:t>
      </w:r>
      <w:r>
        <w:t>SDK</w:t>
      </w:r>
      <w:r w:rsidRPr="00785C9A">
        <w:rPr>
          <w:lang w:val="ru-RU"/>
        </w:rPr>
        <w:t xml:space="preserve"> 1.0, </w:t>
      </w:r>
      <w:r>
        <w:t>Release</w:t>
      </w:r>
      <w:r w:rsidRPr="00785C9A">
        <w:rPr>
          <w:lang w:val="ru-RU"/>
        </w:rPr>
        <w:t xml:space="preserve"> 1. С момента выхода первой версии платформы произошло несколько обновлений системы. Эти обновления, как правило, касаются исправления обнаруженных ошибок и добавления новой функциональности в систему.</w:t>
      </w:r>
    </w:p>
    <w:p w:rsidR="00785C9A" w:rsidRPr="00785C9A" w:rsidRDefault="00785C9A" w:rsidP="00785C9A">
      <w:pPr>
        <w:jc w:val="both"/>
        <w:rPr>
          <w:lang w:val="ru-RU"/>
        </w:rPr>
      </w:pPr>
      <w:r>
        <w:t>Android</w:t>
      </w:r>
      <w:r w:rsidRPr="00785C9A">
        <w:rPr>
          <w:lang w:val="ru-RU"/>
        </w:rPr>
        <w:t xml:space="preserve"> доступен для различных аппаратных платформ, таких как </w:t>
      </w:r>
      <w:r>
        <w:t>ARM</w:t>
      </w:r>
      <w:r w:rsidRPr="00785C9A">
        <w:rPr>
          <w:lang w:val="ru-RU"/>
        </w:rPr>
        <w:t xml:space="preserve">, </w:t>
      </w:r>
      <w:r>
        <w:t>MIPS</w:t>
      </w:r>
      <w:r w:rsidRPr="00785C9A">
        <w:rPr>
          <w:lang w:val="ru-RU"/>
        </w:rPr>
        <w:t xml:space="preserve">, </w:t>
      </w:r>
      <w:r>
        <w:t>x</w:t>
      </w:r>
      <w:r w:rsidRPr="00785C9A">
        <w:rPr>
          <w:lang w:val="ru-RU"/>
        </w:rPr>
        <w:t>86.</w:t>
      </w:r>
    </w:p>
    <w:p w:rsidR="00785C9A" w:rsidRPr="00785C9A" w:rsidRDefault="00785C9A" w:rsidP="00785C9A">
      <w:pPr>
        <w:jc w:val="both"/>
        <w:rPr>
          <w:lang w:val="ru-RU"/>
        </w:rPr>
      </w:pPr>
      <w:r w:rsidRPr="00785C9A">
        <w:rPr>
          <w:lang w:val="ru-RU"/>
        </w:rPr>
        <w:lastRenderedPageBreak/>
        <w:t xml:space="preserve">Существует сообщество энтузиастов, разрабатывающее открытые варианты прошивок </w:t>
      </w:r>
      <w:r>
        <w:t>Android</w:t>
      </w:r>
      <w:r w:rsidRPr="00785C9A">
        <w:rPr>
          <w:lang w:val="ru-RU"/>
        </w:rPr>
        <w:t xml:space="preserve"> — </w:t>
      </w:r>
      <w:r>
        <w:t>CyanogenMod</w:t>
      </w:r>
      <w:r w:rsidRPr="00785C9A">
        <w:rPr>
          <w:lang w:val="ru-RU"/>
        </w:rPr>
        <w:t xml:space="preserve">, </w:t>
      </w:r>
      <w:r>
        <w:t>MIUI</w:t>
      </w:r>
      <w:r w:rsidRPr="00785C9A">
        <w:rPr>
          <w:lang w:val="ru-RU"/>
        </w:rPr>
        <w:t xml:space="preserve">, </w:t>
      </w:r>
      <w:r>
        <w:t>AOKP</w:t>
      </w:r>
      <w:r w:rsidRPr="00785C9A">
        <w:rPr>
          <w:lang w:val="ru-RU"/>
        </w:rPr>
        <w:t xml:space="preserve"> (</w:t>
      </w:r>
      <w:r>
        <w:t>Android</w:t>
      </w:r>
      <w:r w:rsidRPr="00785C9A">
        <w:rPr>
          <w:lang w:val="ru-RU"/>
        </w:rPr>
        <w:t xml:space="preserve"> </w:t>
      </w:r>
      <w:r>
        <w:t>Open</w:t>
      </w:r>
      <w:r w:rsidRPr="00785C9A">
        <w:rPr>
          <w:lang w:val="ru-RU"/>
        </w:rPr>
        <w:t xml:space="preserve"> </w:t>
      </w:r>
      <w:r>
        <w:t>Kang</w:t>
      </w:r>
      <w:r w:rsidRPr="00785C9A">
        <w:rPr>
          <w:lang w:val="ru-RU"/>
        </w:rPr>
        <w:t xml:space="preserve"> </w:t>
      </w:r>
      <w:r>
        <w:t>Project</w:t>
      </w:r>
      <w:r w:rsidRPr="00785C9A">
        <w:rPr>
          <w:lang w:val="ru-RU"/>
        </w:rPr>
        <w:t xml:space="preserve">) </w:t>
      </w:r>
      <w:r>
        <w:t>Paranoid</w:t>
      </w:r>
      <w:r w:rsidRPr="00785C9A">
        <w:rPr>
          <w:lang w:val="ru-RU"/>
        </w:rPr>
        <w:t xml:space="preserve"> </w:t>
      </w:r>
      <w:r>
        <w:t>Android</w:t>
      </w:r>
      <w:r w:rsidRPr="00785C9A">
        <w:rPr>
          <w:lang w:val="ru-RU"/>
        </w:rPr>
        <w:t xml:space="preserve"> и другие. Модифицированные версии </w:t>
      </w:r>
      <w:r>
        <w:t>Android</w:t>
      </w:r>
      <w:r w:rsidRPr="00785C9A">
        <w:rPr>
          <w:lang w:val="ru-RU"/>
        </w:rPr>
        <w:t xml:space="preserve"> создаются для дополнения операционной системы новыми настройками, опциями, функциями или для улучшения качества работы устройств; удаления из </w:t>
      </w:r>
      <w:r>
        <w:t>Android</w:t>
      </w:r>
      <w:r w:rsidRPr="00785C9A">
        <w:rPr>
          <w:lang w:val="ru-RU"/>
        </w:rPr>
        <w:t xml:space="preserve">-устройства сервисов </w:t>
      </w:r>
      <w:r>
        <w:t>Google</w:t>
      </w:r>
      <w:r w:rsidRPr="00785C9A">
        <w:rPr>
          <w:lang w:val="ru-RU"/>
        </w:rPr>
        <w:t xml:space="preserve"> для исключения возможности передачи идентификационной информации на серверы компании, например, информацию о перемещении пользователя в реальном времени; более оперативного и частого (по сравнению с производителями самих аппаратов) предоставления новых версий </w:t>
      </w:r>
      <w:r>
        <w:t>Android</w:t>
      </w:r>
      <w:r w:rsidRPr="00785C9A">
        <w:rPr>
          <w:lang w:val="ru-RU"/>
        </w:rPr>
        <w:t>.</w:t>
      </w:r>
    </w:p>
    <w:p w:rsidR="00785C9A" w:rsidRDefault="00785C9A" w:rsidP="00785C9A">
      <w:pPr>
        <w:pStyle w:val="TextBody"/>
        <w:spacing w:line="311" w:lineRule="atLeast"/>
        <w:jc w:val="both"/>
        <w:rPr>
          <w:color w:val="000000"/>
        </w:rPr>
      </w:pPr>
      <w:r>
        <w:rPr>
          <w:color w:val="000000"/>
        </w:rPr>
        <w:t>Некоторые интересные факты:</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Несмотря на изначальный запрет на установку программ из «непроверенных источников» (например, с карты памяти), это ограничение отключается штатными средствами в настройках аппарата, что позволяет устанавливать программы на телефоны и планшеты без интернет-подключения (например, пользователям, не имеющим Wi-Fi-точки доступа и не желающим тратить деньги на мобильный интернет, который обычно стоит дорого), а также позволяет всем желающим бесплатно писать приложения для Android и тестировать на своем аппарате. Кроме того, возможность установки программ из «непроверенных источников» способствует пиратству на платформе Android.</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Существуют альтернативные Google Play магазины приложений: Amazon Appstore, Opera Mobile Store, Yandex.Store, GetUpps!, Mobogenie, F-Droid, 1Mobile Market.</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Кодовое имя каждой версии операционной системы Android, начиная с версии 1.5, представляет собой название какого-либо десерта. Первые буквы наименований в порядке версий соответствуют буквам латинского алфавита: 1.5 Cupcake («кекс»), 1.6 Donut («пончик»), 2.0/2.1 Eclair («эклер» или «глазурь»), 2.2 Froyo (сокращение от «замороженный йогурт»), 2.3 Gingerbread («имбирный пряник»), 3.0 Honeycomb («медовые соты»), 4.0 Ice Cream Sandwich («брикет мороженого»), 4.1/4.2/4.3 Jelly Bean («желейная конфета»), 4.4 KitKat (в честь одноименного бренда шоколадных батончиков</w:t>
      </w:r>
      <w:hyperlink r:id="rId203" w:anchor="cite_note-kitkatfavor-104" w:history="1">
        <w:bookmarkStart w:id="199" w:name="cite_ref-kitkatfavor_104-0"/>
        <w:bookmarkEnd w:id="199"/>
        <w:r w:rsidRPr="0069151E">
          <w:rPr>
            <w:rStyle w:val="InternetLink"/>
            <w:color w:val="000000"/>
            <w:szCs w:val="22"/>
            <w:u w:val="none"/>
          </w:rPr>
          <w:t>[104]</w:t>
        </w:r>
      </w:hyperlink>
      <w:r w:rsidRPr="0069151E">
        <w:rPr>
          <w:szCs w:val="22"/>
        </w:rPr>
        <w:t>), 5.0/5.1 Lollipop («леденец на палочке»), 6.0 Marshmallow («маршмэллоу»).</w:t>
      </w:r>
    </w:p>
    <w:p w:rsidR="00785C9A" w:rsidRPr="0069151E" w:rsidRDefault="00785C9A" w:rsidP="009F565D">
      <w:pPr>
        <w:pStyle w:val="ListParagraph"/>
        <w:numPr>
          <w:ilvl w:val="0"/>
          <w:numId w:val="98"/>
        </w:numPr>
        <w:suppressAutoHyphens/>
        <w:spacing w:after="160" w:line="254" w:lineRule="auto"/>
        <w:jc w:val="both"/>
        <w:rPr>
          <w:color w:val="00000A"/>
          <w:szCs w:val="22"/>
        </w:rPr>
      </w:pPr>
      <w:r w:rsidRPr="0069151E">
        <w:rPr>
          <w:szCs w:val="22"/>
        </w:rPr>
        <w:t>В версиях Android 2.3 и выше есть пасхальное яйцо. Чтобы его запустить, нужно зайти в «Настройки», потом зайти в «Об устройстве», найти функцию «Версия Android», и быстро нажимать на нее несколько раз (чаще всего 4 раза). На экране в версии 2.3 появится рисунок; 4.0 — один Android, который увеличивается, а затем появляется много летающих; 4.1, 4.2 и 4.3 — летающие конфеты; в 4.4 — вращающаяся буква «K», затем надпись «Android» в стиле батончика KitKat, затем — появляются плитки в стиле Windows с логотипами предыдущих версий Android; в 5.0 и 5.1 сначала появляется леденец с надписью «Lollipop», затем откроется мини-игра в стиле «</w:t>
      </w:r>
      <w:hyperlink r:id="rId204">
        <w:r w:rsidRPr="0069151E">
          <w:rPr>
            <w:rStyle w:val="InternetLink"/>
            <w:color w:val="000000"/>
            <w:szCs w:val="22"/>
            <w:u w:val="none"/>
          </w:rPr>
          <w:t>Flappy Bird</w:t>
        </w:r>
      </w:hyperlink>
      <w:r w:rsidRPr="0069151E">
        <w:rPr>
          <w:szCs w:val="22"/>
        </w:rPr>
        <w:t>».</w:t>
      </w:r>
    </w:p>
    <w:p w:rsidR="00785C9A" w:rsidRPr="00785C9A" w:rsidRDefault="00785C9A" w:rsidP="00785C9A">
      <w:pPr>
        <w:jc w:val="both"/>
        <w:rPr>
          <w:lang w:val="ru-RU"/>
        </w:rPr>
      </w:pPr>
      <w:r w:rsidRPr="00785C9A">
        <w:rPr>
          <w:lang w:val="ru-RU"/>
        </w:rPr>
        <w:t xml:space="preserve">Как ни странно, но лишь смартфоны на </w:t>
      </w:r>
      <w:r>
        <w:t>Android</w:t>
      </w:r>
      <w:r w:rsidRPr="00785C9A">
        <w:rPr>
          <w:lang w:val="ru-RU"/>
        </w:rPr>
        <w:t xml:space="preserve"> позволяют действительно гибко настроить систему под собственные вкусовые предпочтения, а заодно жестко ограничить полномочия для сторонних приложений. Особенно ярко это проявляется на т.н. кастомных прошивках с предварительной процедурой открытия </w:t>
      </w:r>
      <w:r>
        <w:t>Root</w:t>
      </w:r>
      <w:r w:rsidRPr="00785C9A">
        <w:rPr>
          <w:lang w:val="ru-RU"/>
        </w:rPr>
        <w:t xml:space="preserve">-доступа к возможностям системы. По гибкости настройки параметров, </w:t>
      </w:r>
      <w:r>
        <w:t>Android</w:t>
      </w:r>
      <w:r w:rsidRPr="00785C9A">
        <w:rPr>
          <w:lang w:val="ru-RU"/>
        </w:rPr>
        <w:t xml:space="preserve">-смартфоны можно сравнить лишь с традиционными ПК под управлением </w:t>
      </w:r>
      <w:r>
        <w:t>Linux</w:t>
      </w:r>
      <w:r w:rsidRPr="00785C9A">
        <w:rPr>
          <w:lang w:val="ru-RU"/>
        </w:rPr>
        <w:t xml:space="preserve">, или </w:t>
      </w:r>
      <w:r>
        <w:t>Windows</w:t>
      </w:r>
      <w:r w:rsidRPr="00785C9A">
        <w:rPr>
          <w:lang w:val="ru-RU"/>
        </w:rPr>
        <w:t>. Изменить можно практически всё, что душе угодно. А можно оставить стандартный внешний вид системы и ничего не менять.</w:t>
      </w:r>
    </w:p>
    <w:p w:rsidR="00785C9A" w:rsidRPr="00785C9A" w:rsidRDefault="00785C9A" w:rsidP="00785C9A">
      <w:pPr>
        <w:pStyle w:val="Heading4"/>
        <w:jc w:val="both"/>
        <w:rPr>
          <w:lang w:val="ru-RU"/>
        </w:rPr>
      </w:pPr>
      <w:r w:rsidRPr="008B4EB4">
        <w:lastRenderedPageBreak/>
        <w:t>IOS</w:t>
      </w:r>
    </w:p>
    <w:p w:rsidR="00785C9A" w:rsidRPr="00785C9A" w:rsidRDefault="00785C9A" w:rsidP="00785C9A">
      <w:pPr>
        <w:jc w:val="both"/>
        <w:rPr>
          <w:lang w:val="ru-RU"/>
        </w:rPr>
      </w:pPr>
      <w:r>
        <w:t>iOS</w:t>
      </w:r>
      <w:r w:rsidRPr="00785C9A">
        <w:rPr>
          <w:lang w:val="ru-RU"/>
        </w:rPr>
        <w:t xml:space="preserve"> (до 24 июня 2010 года — </w:t>
      </w:r>
      <w:r>
        <w:t>iPhone</w:t>
      </w:r>
      <w:r w:rsidRPr="00785C9A">
        <w:rPr>
          <w:lang w:val="ru-RU"/>
        </w:rPr>
        <w:t xml:space="preserve"> </w:t>
      </w:r>
      <w:r>
        <w:t>OS</w:t>
      </w:r>
      <w:r w:rsidRPr="00785C9A">
        <w:rPr>
          <w:lang w:val="ru-RU"/>
        </w:rPr>
        <w:t xml:space="preserve">) — операционная система для смартфонов, электронных планшетов и носимых проигрывателей, разрабатываемая и выпускаемая американской компанией </w:t>
      </w:r>
      <w:r>
        <w:t>Apple</w:t>
      </w:r>
      <w:r w:rsidRPr="00785C9A">
        <w:rPr>
          <w:lang w:val="ru-RU"/>
        </w:rPr>
        <w:t xml:space="preserve">. Была выпущена в 2007 году; первоначально — для </w:t>
      </w:r>
      <w:r>
        <w:t>iPhone</w:t>
      </w:r>
      <w:r w:rsidRPr="00785C9A">
        <w:rPr>
          <w:lang w:val="ru-RU"/>
        </w:rPr>
        <w:t xml:space="preserve"> и </w:t>
      </w:r>
      <w:r>
        <w:t>iPod</w:t>
      </w:r>
      <w:r w:rsidRPr="00785C9A">
        <w:rPr>
          <w:lang w:val="ru-RU"/>
        </w:rPr>
        <w:t xml:space="preserve"> </w:t>
      </w:r>
      <w:r>
        <w:t>touch</w:t>
      </w:r>
      <w:r w:rsidRPr="00785C9A">
        <w:rPr>
          <w:lang w:val="ru-RU"/>
        </w:rPr>
        <w:t xml:space="preserve">, позже — для таких устройств, как </w:t>
      </w:r>
      <w:r>
        <w:t>iPad</w:t>
      </w:r>
      <w:r w:rsidRPr="00785C9A">
        <w:rPr>
          <w:lang w:val="ru-RU"/>
        </w:rPr>
        <w:t xml:space="preserve"> и </w:t>
      </w:r>
      <w:r>
        <w:t>Apple</w:t>
      </w:r>
      <w:r w:rsidRPr="00785C9A">
        <w:rPr>
          <w:lang w:val="ru-RU"/>
        </w:rPr>
        <w:t xml:space="preserve"> </w:t>
      </w:r>
      <w:r>
        <w:t>TV</w:t>
      </w:r>
      <w:r w:rsidRPr="00785C9A">
        <w:rPr>
          <w:lang w:val="ru-RU"/>
        </w:rPr>
        <w:t xml:space="preserve">. В отличие от </w:t>
      </w:r>
      <w:r>
        <w:t>Windows</w:t>
      </w:r>
      <w:r w:rsidRPr="00785C9A">
        <w:rPr>
          <w:lang w:val="ru-RU"/>
        </w:rPr>
        <w:t xml:space="preserve"> </w:t>
      </w:r>
      <w:r>
        <w:t>Phone</w:t>
      </w:r>
      <w:r w:rsidRPr="00785C9A">
        <w:rPr>
          <w:lang w:val="ru-RU"/>
        </w:rPr>
        <w:t>(</w:t>
      </w:r>
      <w:hyperlink r:id="rId205">
        <w:r>
          <w:rPr>
            <w:rStyle w:val="InternetLink"/>
            <w:color w:val="000000"/>
          </w:rPr>
          <w:t>Microsoft</w:t>
        </w:r>
      </w:hyperlink>
      <w:r w:rsidRPr="00785C9A">
        <w:rPr>
          <w:lang w:val="ru-RU"/>
        </w:rPr>
        <w:t xml:space="preserve">) и </w:t>
      </w:r>
      <w:r>
        <w:t>Android</w:t>
      </w:r>
      <w:r w:rsidRPr="00785C9A">
        <w:rPr>
          <w:lang w:val="ru-RU"/>
        </w:rPr>
        <w:t xml:space="preserve"> (</w:t>
      </w:r>
      <w:hyperlink r:id="rId206">
        <w:r>
          <w:rPr>
            <w:rStyle w:val="InternetLink"/>
            <w:color w:val="000000"/>
          </w:rPr>
          <w:t>Google</w:t>
        </w:r>
      </w:hyperlink>
      <w:r w:rsidRPr="00785C9A">
        <w:rPr>
          <w:lang w:val="ru-RU"/>
        </w:rPr>
        <w:t xml:space="preserve">), выпускается только для устройств, производимых фирмой </w:t>
      </w:r>
      <w:r>
        <w:t>Apple</w:t>
      </w:r>
      <w:r w:rsidRPr="00785C9A">
        <w:rPr>
          <w:lang w:val="ru-RU"/>
        </w:rPr>
        <w:t>.</w:t>
      </w:r>
    </w:p>
    <w:p w:rsidR="00785C9A" w:rsidRPr="00785C9A" w:rsidRDefault="00785C9A" w:rsidP="00785C9A">
      <w:pPr>
        <w:jc w:val="both"/>
        <w:rPr>
          <w:lang w:val="ru-RU"/>
        </w:rPr>
      </w:pPr>
      <w:r w:rsidRPr="00785C9A">
        <w:rPr>
          <w:lang w:val="ru-RU"/>
        </w:rPr>
        <w:t xml:space="preserve">В </w:t>
      </w:r>
      <w:r>
        <w:t>iOS</w:t>
      </w:r>
      <w:r w:rsidRPr="00785C9A">
        <w:rPr>
          <w:lang w:val="ru-RU"/>
        </w:rPr>
        <w:t xml:space="preserve"> используется ядро </w:t>
      </w:r>
      <w:r>
        <w:t>XNU</w:t>
      </w:r>
      <w:r w:rsidRPr="00785C9A">
        <w:rPr>
          <w:lang w:val="ru-RU"/>
        </w:rPr>
        <w:t xml:space="preserve">, основанное на микроядре </w:t>
      </w:r>
      <w:r>
        <w:t>Mach</w:t>
      </w:r>
      <w:r w:rsidRPr="00785C9A">
        <w:rPr>
          <w:lang w:val="ru-RU"/>
        </w:rPr>
        <w:t xml:space="preserve"> и содержащее программный код, разработанный компанией </w:t>
      </w:r>
      <w:r>
        <w:t>Apple</w:t>
      </w:r>
      <w:r w:rsidRPr="00785C9A">
        <w:rPr>
          <w:lang w:val="ru-RU"/>
        </w:rPr>
        <w:t xml:space="preserve">, а также код из ОС </w:t>
      </w:r>
      <w:r>
        <w:t>NeXTSTEP</w:t>
      </w:r>
      <w:r w:rsidRPr="00785C9A">
        <w:rPr>
          <w:lang w:val="ru-RU"/>
        </w:rPr>
        <w:t xml:space="preserve"> и </w:t>
      </w:r>
      <w:r>
        <w:t>FreeBSD</w:t>
      </w:r>
      <w:r w:rsidRPr="00785C9A">
        <w:rPr>
          <w:lang w:val="ru-RU"/>
        </w:rPr>
        <w:t xml:space="preserve">. Ядро </w:t>
      </w:r>
      <w:r>
        <w:t>iOS</w:t>
      </w:r>
      <w:r w:rsidRPr="00785C9A">
        <w:rPr>
          <w:lang w:val="ru-RU"/>
        </w:rPr>
        <w:t xml:space="preserve"> почти идентично ядру настольной операционной системы </w:t>
      </w:r>
      <w:r>
        <w:t>Apple</w:t>
      </w:r>
      <w:r w:rsidRPr="00785C9A">
        <w:rPr>
          <w:lang w:val="ru-RU"/>
        </w:rPr>
        <w:t xml:space="preserve"> </w:t>
      </w:r>
      <w:r>
        <w:t>OS</w:t>
      </w:r>
      <w:r w:rsidRPr="00785C9A">
        <w:rPr>
          <w:lang w:val="ru-RU"/>
        </w:rPr>
        <w:t xml:space="preserve"> </w:t>
      </w:r>
      <w:r>
        <w:t>X</w:t>
      </w:r>
      <w:r w:rsidRPr="00785C9A">
        <w:rPr>
          <w:lang w:val="ru-RU"/>
        </w:rPr>
        <w:t xml:space="preserve">. Начиная с самой первой версии, </w:t>
      </w:r>
      <w:r>
        <w:t>iOS</w:t>
      </w:r>
      <w:r w:rsidRPr="00785C9A">
        <w:rPr>
          <w:lang w:val="ru-RU"/>
        </w:rPr>
        <w:t xml:space="preserve"> работает только на планшетных компьютерах и смартфонах с процессорами архитектуры </w:t>
      </w:r>
      <w:r>
        <w:t>ARM</w:t>
      </w:r>
      <w:r w:rsidRPr="00785C9A">
        <w:rPr>
          <w:lang w:val="ru-RU"/>
        </w:rPr>
        <w:t>.</w:t>
      </w:r>
    </w:p>
    <w:p w:rsidR="00785C9A" w:rsidRPr="00785C9A" w:rsidRDefault="00785C9A" w:rsidP="00785C9A">
      <w:pPr>
        <w:jc w:val="both"/>
        <w:rPr>
          <w:lang w:val="ru-RU"/>
        </w:rPr>
      </w:pPr>
      <w:r w:rsidRPr="00785C9A">
        <w:rPr>
          <w:lang w:val="ru-RU"/>
        </w:rPr>
        <w:t xml:space="preserve">Операционная система </w:t>
      </w:r>
      <w:r>
        <w:t>iPhone</w:t>
      </w:r>
      <w:r w:rsidRPr="00785C9A">
        <w:rPr>
          <w:lang w:val="ru-RU"/>
        </w:rPr>
        <w:t xml:space="preserve"> </w:t>
      </w:r>
      <w:r>
        <w:t>OS</w:t>
      </w:r>
      <w:r w:rsidRPr="00785C9A">
        <w:rPr>
          <w:lang w:val="ru-RU"/>
        </w:rPr>
        <w:t xml:space="preserve"> была представлена 9 января 2007 года совместно с мобильным телефоном </w:t>
      </w:r>
      <w:r>
        <w:t>iPhone</w:t>
      </w:r>
      <w:r w:rsidRPr="00785C9A">
        <w:rPr>
          <w:lang w:val="ru-RU"/>
        </w:rPr>
        <w:t xml:space="preserve"> лично Стивом Джобсом на выставке-конференции </w:t>
      </w:r>
      <w:r>
        <w:t>Macworld</w:t>
      </w:r>
      <w:r w:rsidRPr="00785C9A">
        <w:rPr>
          <w:lang w:val="ru-RU"/>
        </w:rPr>
        <w:t xml:space="preserve"> </w:t>
      </w:r>
      <w:r>
        <w:t>Conference</w:t>
      </w:r>
      <w:r w:rsidRPr="00785C9A">
        <w:rPr>
          <w:lang w:val="ru-RU"/>
        </w:rPr>
        <w:t xml:space="preserve"> &amp; </w:t>
      </w:r>
      <w:r>
        <w:t>Expo</w:t>
      </w:r>
      <w:r w:rsidRPr="00785C9A">
        <w:rPr>
          <w:lang w:val="ru-RU"/>
        </w:rPr>
        <w:t xml:space="preserve"> и выпущена в июне того же года. </w:t>
      </w:r>
      <w:r>
        <w:t>Apple</w:t>
      </w:r>
      <w:r w:rsidRPr="00785C9A">
        <w:rPr>
          <w:lang w:val="ru-RU"/>
        </w:rPr>
        <w:t xml:space="preserve"> не предполагала отдельного названия для операционной системы, поэтому первоначальный слоган звучал так: «</w:t>
      </w:r>
      <w:r>
        <w:t>iPhone</w:t>
      </w:r>
      <w:r w:rsidRPr="00785C9A">
        <w:rPr>
          <w:lang w:val="ru-RU"/>
        </w:rPr>
        <w:t xml:space="preserve"> работает на </w:t>
      </w:r>
      <w:r>
        <w:t>OS</w:t>
      </w:r>
      <w:r w:rsidRPr="00785C9A">
        <w:rPr>
          <w:lang w:val="ru-RU"/>
        </w:rPr>
        <w:t xml:space="preserve"> </w:t>
      </w:r>
      <w:r>
        <w:t>X</w:t>
      </w:r>
      <w:r w:rsidRPr="00785C9A">
        <w:rPr>
          <w:lang w:val="ru-RU"/>
        </w:rPr>
        <w:t>».</w:t>
      </w:r>
    </w:p>
    <w:p w:rsidR="00785C9A" w:rsidRPr="00785C9A" w:rsidRDefault="00785C9A" w:rsidP="00785C9A">
      <w:pPr>
        <w:jc w:val="both"/>
        <w:rPr>
          <w:lang w:val="ru-RU"/>
        </w:rPr>
      </w:pPr>
      <w:r w:rsidRPr="00785C9A">
        <w:rPr>
          <w:lang w:val="ru-RU"/>
        </w:rPr>
        <w:t xml:space="preserve">Другие приложения могут быть разработаны с помощью </w:t>
      </w:r>
      <w:r>
        <w:t>Xcode</w:t>
      </w:r>
      <w:r w:rsidRPr="00785C9A">
        <w:rPr>
          <w:lang w:val="ru-RU"/>
        </w:rPr>
        <w:t xml:space="preserve"> для </w:t>
      </w:r>
      <w:r>
        <w:t>Mac</w:t>
      </w:r>
      <w:r w:rsidRPr="00785C9A">
        <w:rPr>
          <w:lang w:val="ru-RU"/>
        </w:rPr>
        <w:t xml:space="preserve"> и </w:t>
      </w:r>
      <w:r>
        <w:t>iPhone</w:t>
      </w:r>
      <w:r w:rsidRPr="00785C9A">
        <w:rPr>
          <w:lang w:val="ru-RU"/>
        </w:rPr>
        <w:t xml:space="preserve">, </w:t>
      </w:r>
      <w:r>
        <w:t>iPod</w:t>
      </w:r>
      <w:r w:rsidRPr="00785C9A">
        <w:rPr>
          <w:lang w:val="ru-RU"/>
        </w:rPr>
        <w:t xml:space="preserve"> </w:t>
      </w:r>
      <w:r>
        <w:t>Touch</w:t>
      </w:r>
      <w:r w:rsidRPr="00785C9A">
        <w:rPr>
          <w:lang w:val="ru-RU"/>
        </w:rPr>
        <w:t xml:space="preserve"> и </w:t>
      </w:r>
      <w:r>
        <w:t>iPad</w:t>
      </w:r>
      <w:r w:rsidRPr="00785C9A">
        <w:rPr>
          <w:lang w:val="ru-RU"/>
        </w:rPr>
        <w:t xml:space="preserve">, </w:t>
      </w:r>
      <w:r>
        <w:t>Codea</w:t>
      </w:r>
      <w:r w:rsidRPr="00785C9A">
        <w:rPr>
          <w:lang w:val="ru-RU"/>
        </w:rPr>
        <w:t xml:space="preserve"> для </w:t>
      </w:r>
      <w:r>
        <w:t>iPad</w:t>
      </w:r>
      <w:r w:rsidRPr="00785C9A">
        <w:rPr>
          <w:lang w:val="ru-RU"/>
        </w:rPr>
        <w:t xml:space="preserve">, и опубликованы в </w:t>
      </w:r>
      <w:r>
        <w:t>App</w:t>
      </w:r>
      <w:r w:rsidRPr="00785C9A">
        <w:rPr>
          <w:lang w:val="ru-RU"/>
        </w:rPr>
        <w:t xml:space="preserve"> </w:t>
      </w:r>
      <w:r>
        <w:t>Store</w:t>
      </w:r>
      <w:r w:rsidRPr="00785C9A">
        <w:rPr>
          <w:lang w:val="ru-RU"/>
        </w:rPr>
        <w:t xml:space="preserve"> — онлайн-магазине, который поставляется с самим </w:t>
      </w:r>
      <w:r>
        <w:t>iPhone</w:t>
      </w:r>
      <w:r w:rsidRPr="00785C9A">
        <w:rPr>
          <w:lang w:val="ru-RU"/>
        </w:rPr>
        <w:t>/</w:t>
      </w:r>
      <w:r>
        <w:t>iPod</w:t>
      </w:r>
      <w:r w:rsidRPr="00785C9A">
        <w:rPr>
          <w:lang w:val="ru-RU"/>
        </w:rPr>
        <w:t xml:space="preserve"> </w:t>
      </w:r>
      <w:r>
        <w:t>touch</w:t>
      </w:r>
      <w:r w:rsidRPr="00785C9A">
        <w:rPr>
          <w:lang w:val="ru-RU"/>
        </w:rPr>
        <w:t>/</w:t>
      </w:r>
      <w:r>
        <w:t>iPad</w:t>
      </w:r>
      <w:r w:rsidRPr="00785C9A">
        <w:rPr>
          <w:lang w:val="ru-RU"/>
        </w:rPr>
        <w:t xml:space="preserve">, начиная с версии </w:t>
      </w:r>
      <w:r>
        <w:t>iPhone</w:t>
      </w:r>
      <w:r w:rsidRPr="00785C9A">
        <w:rPr>
          <w:lang w:val="ru-RU"/>
        </w:rPr>
        <w:t xml:space="preserve"> </w:t>
      </w:r>
      <w:r>
        <w:t>OS</w:t>
      </w:r>
      <w:r w:rsidRPr="00785C9A">
        <w:rPr>
          <w:lang w:val="ru-RU"/>
        </w:rPr>
        <w:t xml:space="preserve"> 2.0, и является крупнейшим магазином мобильных приложений.</w:t>
      </w:r>
    </w:p>
    <w:p w:rsidR="00785C9A" w:rsidRPr="00785C9A" w:rsidRDefault="00785C9A" w:rsidP="00785C9A">
      <w:pPr>
        <w:jc w:val="both"/>
        <w:rPr>
          <w:lang w:val="ru-RU"/>
        </w:rPr>
      </w:pPr>
      <w:r w:rsidRPr="00785C9A">
        <w:rPr>
          <w:lang w:val="ru-RU"/>
        </w:rPr>
        <w:t xml:space="preserve">Ключевым отличием </w:t>
      </w:r>
      <w:r>
        <w:t>Apple</w:t>
      </w:r>
      <w:r w:rsidRPr="00785C9A">
        <w:rPr>
          <w:lang w:val="ru-RU"/>
        </w:rPr>
        <w:t xml:space="preserve"> </w:t>
      </w:r>
      <w:r>
        <w:t>iOS</w:t>
      </w:r>
      <w:r w:rsidRPr="00785C9A">
        <w:rPr>
          <w:lang w:val="ru-RU"/>
        </w:rPr>
        <w:t xml:space="preserve"> от конкурентов является гораздо более упрощенная схема взаимодействия пользователя с операционной системой. Если быть более точным, с самой </w:t>
      </w:r>
      <w:r>
        <w:t>iOS</w:t>
      </w:r>
      <w:r w:rsidRPr="00785C9A">
        <w:rPr>
          <w:lang w:val="ru-RU"/>
        </w:rPr>
        <w:t xml:space="preserve"> владелец </w:t>
      </w:r>
      <w:r>
        <w:t>iPhone</w:t>
      </w:r>
      <w:r w:rsidRPr="00785C9A">
        <w:rPr>
          <w:lang w:val="ru-RU"/>
        </w:rPr>
        <w:t xml:space="preserve"> практически не работает, а лишь запускает нужные ему приложения с основного экрана, да просматривает уведомления с панелей уведомлений. Такой принцип работы можно назвать одним из самых простых и лаконичных, но только в том случае, если вы готовы внимательно изучать сами приложения и мириться с отсутствием единых хранилищ данных. К примеру, у </w:t>
      </w:r>
      <w:r>
        <w:t>iPhone</w:t>
      </w:r>
      <w:r w:rsidRPr="00785C9A">
        <w:rPr>
          <w:lang w:val="ru-RU"/>
        </w:rPr>
        <w:t xml:space="preserve"> нет общедоступной файловой системы для файлов, зато у каждого приложения есть свои виртуальные папки, в которых они хранят свою информацию. По этой причине вкладка настроек </w:t>
      </w:r>
      <w:r>
        <w:t>iPhone</w:t>
      </w:r>
      <w:r w:rsidRPr="00785C9A">
        <w:rPr>
          <w:lang w:val="ru-RU"/>
        </w:rPr>
        <w:t xml:space="preserve"> просто обязательна к подробному изучению, ведь там находятся сотни различных пунктов корректировки тонкостей работы самой ОС. Добавим к этому тесную интеграцию с фирменными магазинами приложений, музыки и видео, и на выходе получается действительно своеобразный гаджет. Из плюсов высочайшая скорость работы приложений и их широчайший ассортимент. Минус: высокая стоимость </w:t>
      </w:r>
      <w:r>
        <w:t>iPhone</w:t>
      </w:r>
      <w:r w:rsidRPr="00785C9A">
        <w:rPr>
          <w:lang w:val="ru-RU"/>
        </w:rPr>
        <w:t xml:space="preserve"> при весьма средних характеристиках.</w:t>
      </w:r>
    </w:p>
    <w:p w:rsidR="00785C9A" w:rsidRPr="00785C9A" w:rsidRDefault="00785C9A" w:rsidP="00785C9A">
      <w:pPr>
        <w:pStyle w:val="Heading4"/>
        <w:jc w:val="both"/>
        <w:rPr>
          <w:lang w:val="ru-RU"/>
        </w:rPr>
      </w:pPr>
      <w:r w:rsidRPr="008B4EB4">
        <w:t>Windows</w:t>
      </w:r>
      <w:r w:rsidRPr="00785C9A">
        <w:rPr>
          <w:lang w:val="ru-RU"/>
        </w:rPr>
        <w:t xml:space="preserve"> </w:t>
      </w:r>
      <w:r w:rsidRPr="008B4EB4">
        <w:t>Phone</w:t>
      </w:r>
    </w:p>
    <w:p w:rsidR="00785C9A" w:rsidRPr="00785C9A" w:rsidRDefault="00785C9A" w:rsidP="00785C9A">
      <w:pPr>
        <w:jc w:val="both"/>
        <w:rPr>
          <w:lang w:val="ru-RU"/>
        </w:rPr>
      </w:pPr>
      <w:r>
        <w:t>Windows</w:t>
      </w:r>
      <w:r w:rsidRPr="00785C9A">
        <w:rPr>
          <w:lang w:val="ru-RU"/>
        </w:rPr>
        <w:t xml:space="preserve"> </w:t>
      </w:r>
      <w:r>
        <w:t>Phone</w:t>
      </w:r>
      <w:r w:rsidRPr="00785C9A">
        <w:rPr>
          <w:lang w:val="ru-RU"/>
        </w:rPr>
        <w:t xml:space="preserve"> — мобильная операционная система, разработанная </w:t>
      </w:r>
      <w:r>
        <w:t>Microsoft</w:t>
      </w:r>
      <w:r w:rsidRPr="00785C9A">
        <w:rPr>
          <w:lang w:val="ru-RU"/>
        </w:rPr>
        <w:t>, вышла 11 октября 2010 года. 21 октября начались поставки первых устройств на базе новой платформы.</w:t>
      </w:r>
    </w:p>
    <w:p w:rsidR="00785C9A" w:rsidRPr="00785C9A" w:rsidRDefault="00785C9A" w:rsidP="00785C9A">
      <w:pPr>
        <w:jc w:val="both"/>
        <w:rPr>
          <w:lang w:val="ru-RU"/>
        </w:rPr>
      </w:pPr>
      <w:r w:rsidRPr="00785C9A">
        <w:rPr>
          <w:lang w:val="ru-RU"/>
        </w:rPr>
        <w:t xml:space="preserve">Работа над масштабным обновлением </w:t>
      </w:r>
      <w:r>
        <w:t>Windows</w:t>
      </w:r>
      <w:r w:rsidRPr="00785C9A">
        <w:rPr>
          <w:lang w:val="ru-RU"/>
        </w:rPr>
        <w:t xml:space="preserve"> </w:t>
      </w:r>
      <w:r>
        <w:t>Mobile</w:t>
      </w:r>
      <w:r w:rsidRPr="00785C9A">
        <w:rPr>
          <w:lang w:val="ru-RU"/>
        </w:rPr>
        <w:t xml:space="preserve"> могла начаться еще в 2004 под рабочим названием «</w:t>
      </w:r>
      <w:r>
        <w:t>Photon</w:t>
      </w:r>
      <w:r w:rsidRPr="00785C9A">
        <w:rPr>
          <w:lang w:val="ru-RU"/>
        </w:rPr>
        <w:t xml:space="preserve">», но процесс двигался медленно, и в результате проект был закрыт. В 2008 году </w:t>
      </w:r>
      <w:r>
        <w:t>Microsoft</w:t>
      </w:r>
      <w:r w:rsidRPr="00785C9A">
        <w:rPr>
          <w:lang w:val="ru-RU"/>
        </w:rPr>
        <w:t xml:space="preserve"> переформировала команду </w:t>
      </w:r>
      <w:r>
        <w:t>Windows</w:t>
      </w:r>
      <w:r w:rsidRPr="00785C9A">
        <w:rPr>
          <w:lang w:val="ru-RU"/>
        </w:rPr>
        <w:t xml:space="preserve"> </w:t>
      </w:r>
      <w:r>
        <w:t>Mobile</w:t>
      </w:r>
      <w:r w:rsidRPr="00785C9A">
        <w:rPr>
          <w:lang w:val="ru-RU"/>
        </w:rPr>
        <w:t xml:space="preserve"> и начала разработку новой мобильной операционной системы. Выход продукта под названием </w:t>
      </w:r>
      <w:r>
        <w:t>Windows</w:t>
      </w:r>
      <w:r w:rsidRPr="00785C9A">
        <w:rPr>
          <w:lang w:val="ru-RU"/>
        </w:rPr>
        <w:t xml:space="preserve"> </w:t>
      </w:r>
      <w:r>
        <w:t>Phone</w:t>
      </w:r>
      <w:r w:rsidRPr="00785C9A">
        <w:rPr>
          <w:lang w:val="ru-RU"/>
        </w:rPr>
        <w:t xml:space="preserve"> был анонсирован на 2009 год, но в связи с несколькими отсрочками </w:t>
      </w:r>
      <w:r>
        <w:t>Microsoft</w:t>
      </w:r>
      <w:r w:rsidRPr="00785C9A">
        <w:rPr>
          <w:lang w:val="ru-RU"/>
        </w:rPr>
        <w:t xml:space="preserve"> решила разработать </w:t>
      </w:r>
      <w:r>
        <w:t>Windows</w:t>
      </w:r>
      <w:r w:rsidRPr="00785C9A">
        <w:rPr>
          <w:lang w:val="ru-RU"/>
        </w:rPr>
        <w:t xml:space="preserve"> </w:t>
      </w:r>
      <w:r>
        <w:t>Mobile</w:t>
      </w:r>
      <w:r w:rsidRPr="00785C9A">
        <w:rPr>
          <w:lang w:val="ru-RU"/>
        </w:rPr>
        <w:t xml:space="preserve"> 6.5 в качестве промежуточной версии. Причиной тому стала несовместимость новой операционной системы с приложениями </w:t>
      </w:r>
      <w:r>
        <w:t>Windows</w:t>
      </w:r>
      <w:r w:rsidRPr="00785C9A">
        <w:rPr>
          <w:lang w:val="ru-RU"/>
        </w:rPr>
        <w:t xml:space="preserve"> </w:t>
      </w:r>
      <w:r>
        <w:t>Mobile</w:t>
      </w:r>
      <w:r w:rsidRPr="00785C9A">
        <w:rPr>
          <w:lang w:val="ru-RU"/>
        </w:rPr>
        <w:t xml:space="preserve">. Старший продакт-менеджер </w:t>
      </w:r>
      <w:r>
        <w:t>Windows</w:t>
      </w:r>
      <w:r w:rsidRPr="00785C9A">
        <w:rPr>
          <w:lang w:val="ru-RU"/>
        </w:rPr>
        <w:t xml:space="preserve"> </w:t>
      </w:r>
      <w:r>
        <w:t>Mobile</w:t>
      </w:r>
      <w:r w:rsidRPr="00785C9A">
        <w:rPr>
          <w:lang w:val="ru-RU"/>
        </w:rPr>
        <w:t xml:space="preserve"> Ларри </w:t>
      </w:r>
      <w:r w:rsidRPr="00785C9A">
        <w:rPr>
          <w:lang w:val="ru-RU"/>
        </w:rPr>
        <w:lastRenderedPageBreak/>
        <w:t xml:space="preserve">Либерман также объяснил это стремлением </w:t>
      </w:r>
      <w:r>
        <w:t>Microsoft</w:t>
      </w:r>
      <w:r w:rsidRPr="00785C9A">
        <w:rPr>
          <w:lang w:val="ru-RU"/>
        </w:rPr>
        <w:t xml:space="preserve"> по-новому взглянуть на рынок мобильных телефонов, учитывая как интересы конечных пользователей, так и корпоративных сетей.</w:t>
      </w:r>
    </w:p>
    <w:p w:rsidR="00785C9A" w:rsidRPr="00785C9A" w:rsidRDefault="00785C9A" w:rsidP="00785C9A">
      <w:pPr>
        <w:jc w:val="both"/>
        <w:rPr>
          <w:lang w:val="ru-RU"/>
        </w:rPr>
      </w:pPr>
      <w:r w:rsidRPr="00785C9A">
        <w:rPr>
          <w:lang w:val="ru-RU"/>
        </w:rPr>
        <w:t xml:space="preserve">Новая операционная система </w:t>
      </w:r>
      <w:r>
        <w:t>Windows</w:t>
      </w:r>
      <w:r w:rsidRPr="00785C9A">
        <w:rPr>
          <w:lang w:val="ru-RU"/>
        </w:rPr>
        <w:t xml:space="preserve"> 10 для мобильных устройств получила название «</w:t>
      </w:r>
      <w:hyperlink r:id="rId207">
        <w:r>
          <w:rPr>
            <w:rStyle w:val="InternetLink"/>
            <w:color w:val="000000"/>
          </w:rPr>
          <w:t>Windows</w:t>
        </w:r>
        <w:r w:rsidRPr="00785C9A">
          <w:rPr>
            <w:rStyle w:val="InternetLink"/>
            <w:color w:val="000000"/>
            <w:lang w:val="ru-RU"/>
          </w:rPr>
          <w:t xml:space="preserve"> 10 </w:t>
        </w:r>
        <w:r>
          <w:rPr>
            <w:rStyle w:val="InternetLink"/>
            <w:color w:val="000000"/>
          </w:rPr>
          <w:t>Mobile</w:t>
        </w:r>
      </w:hyperlink>
      <w:r w:rsidRPr="00785C9A">
        <w:rPr>
          <w:lang w:val="ru-RU"/>
        </w:rPr>
        <w:t xml:space="preserve">», вместо </w:t>
      </w:r>
      <w:r>
        <w:t>Windows</w:t>
      </w:r>
      <w:r w:rsidRPr="00785C9A">
        <w:rPr>
          <w:lang w:val="ru-RU"/>
        </w:rPr>
        <w:t xml:space="preserve"> </w:t>
      </w:r>
      <w:r>
        <w:t>Phone</w:t>
      </w:r>
      <w:r w:rsidRPr="00785C9A">
        <w:rPr>
          <w:lang w:val="ru-RU"/>
        </w:rPr>
        <w:t xml:space="preserve"> 10.</w:t>
      </w:r>
    </w:p>
    <w:p w:rsidR="00785C9A" w:rsidRPr="00785C9A" w:rsidRDefault="00785C9A" w:rsidP="00785C9A">
      <w:pPr>
        <w:jc w:val="both"/>
        <w:rPr>
          <w:lang w:val="ru-RU"/>
        </w:rPr>
      </w:pPr>
      <w:r w:rsidRPr="00785C9A">
        <w:rPr>
          <w:lang w:val="ru-RU"/>
        </w:rPr>
        <w:t xml:space="preserve">Для устройств на </w:t>
      </w:r>
      <w:r>
        <w:t>Windows</w:t>
      </w:r>
      <w:r w:rsidRPr="00785C9A">
        <w:rPr>
          <w:lang w:val="ru-RU"/>
        </w:rPr>
        <w:t xml:space="preserve"> </w:t>
      </w:r>
      <w:r>
        <w:t>Phone</w:t>
      </w:r>
      <w:r w:rsidRPr="00785C9A">
        <w:rPr>
          <w:lang w:val="ru-RU"/>
        </w:rPr>
        <w:t xml:space="preserve"> предусмотрен интернет-магазин программ и игр </w:t>
      </w:r>
      <w:r>
        <w:t>Windows</w:t>
      </w:r>
      <w:r w:rsidRPr="00785C9A">
        <w:rPr>
          <w:lang w:val="ru-RU"/>
        </w:rPr>
        <w:t xml:space="preserve"> </w:t>
      </w:r>
      <w:r>
        <w:t>Phone</w:t>
      </w:r>
      <w:r w:rsidRPr="00785C9A">
        <w:rPr>
          <w:lang w:val="ru-RU"/>
        </w:rPr>
        <w:t xml:space="preserve"> </w:t>
      </w:r>
      <w:r>
        <w:t>Store</w:t>
      </w:r>
      <w:r w:rsidRPr="00785C9A">
        <w:rPr>
          <w:lang w:val="ru-RU"/>
        </w:rPr>
        <w:t xml:space="preserve"> (ранее </w:t>
      </w:r>
      <w:r>
        <w:t>Windows</w:t>
      </w:r>
      <w:r w:rsidRPr="00785C9A">
        <w:rPr>
          <w:lang w:val="ru-RU"/>
        </w:rPr>
        <w:t xml:space="preserve"> </w:t>
      </w:r>
      <w:r>
        <w:t>Phone</w:t>
      </w:r>
      <w:r w:rsidRPr="00785C9A">
        <w:rPr>
          <w:lang w:val="ru-RU"/>
        </w:rPr>
        <w:t xml:space="preserve"> </w:t>
      </w:r>
      <w:r>
        <w:t>Marketplace</w:t>
      </w:r>
      <w:r w:rsidRPr="00785C9A">
        <w:rPr>
          <w:lang w:val="ru-RU"/>
        </w:rPr>
        <w:t xml:space="preserve">), доступный в 60 странах. Покупка или установка этих приложений возможна через раздел </w:t>
      </w:r>
      <w:r>
        <w:t>Marketplace</w:t>
      </w:r>
      <w:r w:rsidRPr="00785C9A">
        <w:rPr>
          <w:lang w:val="ru-RU"/>
        </w:rPr>
        <w:t xml:space="preserve"> на телефоне или через браузер. В конце июня 2012 года </w:t>
      </w:r>
      <w:r>
        <w:t>Microsoft</w:t>
      </w:r>
      <w:r w:rsidRPr="00785C9A">
        <w:rPr>
          <w:lang w:val="ru-RU"/>
        </w:rPr>
        <w:t xml:space="preserve"> официально заявила, что в магазине количество приложений перевалило за 100 тысяч. На июнь 2015 количество приложений в </w:t>
      </w:r>
      <w:r>
        <w:t>Windows</w:t>
      </w:r>
      <w:r w:rsidRPr="00785C9A">
        <w:rPr>
          <w:lang w:val="ru-RU"/>
        </w:rPr>
        <w:t xml:space="preserve"> </w:t>
      </w:r>
      <w:r>
        <w:t>Phone</w:t>
      </w:r>
      <w:r w:rsidRPr="00785C9A">
        <w:rPr>
          <w:lang w:val="ru-RU"/>
        </w:rPr>
        <w:t xml:space="preserve"> </w:t>
      </w:r>
      <w:r>
        <w:t>Store</w:t>
      </w:r>
      <w:r w:rsidRPr="00785C9A">
        <w:rPr>
          <w:lang w:val="ru-RU"/>
        </w:rPr>
        <w:t xml:space="preserve"> составляет 380 тысяч.</w:t>
      </w:r>
    </w:p>
    <w:p w:rsidR="00785C9A" w:rsidRPr="00785C9A" w:rsidRDefault="00785C9A" w:rsidP="00785C9A">
      <w:pPr>
        <w:jc w:val="both"/>
        <w:rPr>
          <w:lang w:val="ru-RU"/>
        </w:rPr>
      </w:pPr>
      <w:r w:rsidRPr="00785C9A">
        <w:rPr>
          <w:lang w:val="ru-RU"/>
        </w:rPr>
        <w:t xml:space="preserve">В целом система отличается максимально простым и лаконичным оформлением интерфейса, а также ориентирована на установку игр и приложений с единого магазина </w:t>
      </w:r>
      <w:r>
        <w:t>Marketplace</w:t>
      </w:r>
      <w:r w:rsidRPr="00785C9A">
        <w:rPr>
          <w:lang w:val="ru-RU"/>
        </w:rPr>
        <w:t>. Но она также обладает свободным доступом к файлам и данным, а заодно позволяет разместить на домашнем экране не просто ярлыки, но и полезные информационные уведомления, или ссылки на сайты/вкладки приложений.</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Однако сейчас у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большие неприятности. Несмотря на приобретение </w:t>
      </w:r>
      <w:r>
        <w:rPr>
          <w:rFonts w:cs="FreeSans"/>
          <w:lang w:eastAsia="zh-CN" w:bidi="hi-IN"/>
        </w:rPr>
        <w:t>Nokia</w:t>
      </w:r>
      <w:r w:rsidRPr="00785C9A">
        <w:rPr>
          <w:rFonts w:cs="FreeSans"/>
          <w:lang w:val="ru-RU" w:eastAsia="zh-CN" w:bidi="hi-IN"/>
        </w:rPr>
        <w:t xml:space="preserve"> за 7,2 млрд долларов, </w:t>
      </w:r>
      <w:r>
        <w:rPr>
          <w:rFonts w:cs="FreeSans"/>
          <w:lang w:eastAsia="zh-CN" w:bidi="hi-IN"/>
        </w:rPr>
        <w:t>Microsoft</w:t>
      </w:r>
      <w:r w:rsidRPr="00785C9A">
        <w:rPr>
          <w:rFonts w:cs="FreeSans"/>
          <w:lang w:val="ru-RU" w:eastAsia="zh-CN" w:bidi="hi-IN"/>
        </w:rPr>
        <w:t xml:space="preserve"> не может ничего заработать на своих телефонах и объявила о списании средств на 7,6 млрд долларов. Сатья Наделла, глава </w:t>
      </w:r>
      <w:r>
        <w:rPr>
          <w:rFonts w:cs="FreeSans"/>
          <w:lang w:eastAsia="zh-CN" w:bidi="hi-IN"/>
        </w:rPr>
        <w:t>Microsoft</w:t>
      </w:r>
      <w:r w:rsidRPr="00785C9A">
        <w:rPr>
          <w:rFonts w:cs="FreeSans"/>
          <w:lang w:val="ru-RU" w:eastAsia="zh-CN" w:bidi="hi-IN"/>
        </w:rPr>
        <w:t>, в последнее время активно увольнял руководителей, которые перешли из финской компании, а теперь объявил о сокращении 7,8 тыс. работников — в основном телефонного подразделения.</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Он хочет прекратить массовое производство линейки телефонов: по его мнению, в мобильной сфере есть вещи, которые </w:t>
      </w:r>
      <w:r>
        <w:rPr>
          <w:rFonts w:cs="FreeSans"/>
          <w:lang w:eastAsia="zh-CN" w:bidi="hi-IN"/>
        </w:rPr>
        <w:t>Microsoft</w:t>
      </w:r>
      <w:r w:rsidRPr="00785C9A">
        <w:rPr>
          <w:rFonts w:cs="FreeSans"/>
          <w:lang w:val="ru-RU" w:eastAsia="zh-CN" w:bidi="hi-IN"/>
        </w:rPr>
        <w:t xml:space="preserve"> удаются хорошо. На них и нужно сосредоточиться — как сейчас, так и в будущем.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по-прежнему важен для компании, но в иной роли, нежели раньше.</w:t>
      </w:r>
    </w:p>
    <w:p w:rsidR="00785C9A" w:rsidRPr="00785C9A" w:rsidRDefault="00785C9A" w:rsidP="00785C9A">
      <w:pPr>
        <w:jc w:val="both"/>
        <w:rPr>
          <w:rFonts w:cs="FreeSans"/>
          <w:lang w:val="ru-RU" w:eastAsia="zh-CN" w:bidi="hi-IN"/>
        </w:rPr>
      </w:pPr>
      <w:r>
        <w:rPr>
          <w:rFonts w:cs="FreeSans"/>
          <w:lang w:eastAsia="zh-CN" w:bidi="hi-IN"/>
        </w:rPr>
        <w:t>Microsoft</w:t>
      </w:r>
      <w:r w:rsidRPr="00785C9A">
        <w:rPr>
          <w:rFonts w:cs="FreeSans"/>
          <w:lang w:val="ru-RU" w:eastAsia="zh-CN" w:bidi="hi-IN"/>
        </w:rPr>
        <w:t xml:space="preserve"> упустила рынок мобильных устройств: слабые продажи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отсутствие интереса со стороны операторов и глобальных телефонных брендов — </w:t>
      </w:r>
      <w:r>
        <w:rPr>
          <w:rFonts w:cs="FreeSans"/>
          <w:lang w:eastAsia="zh-CN" w:bidi="hi-IN"/>
        </w:rPr>
        <w:t>HTC</w:t>
      </w:r>
      <w:r w:rsidRPr="00785C9A">
        <w:rPr>
          <w:rFonts w:cs="FreeSans"/>
          <w:lang w:val="ru-RU" w:eastAsia="zh-CN" w:bidi="hi-IN"/>
        </w:rPr>
        <w:t xml:space="preserve">, </w:t>
      </w:r>
      <w:r>
        <w:rPr>
          <w:rFonts w:cs="FreeSans"/>
          <w:lang w:eastAsia="zh-CN" w:bidi="hi-IN"/>
        </w:rPr>
        <w:t>Samsung</w:t>
      </w:r>
      <w:r w:rsidRPr="00785C9A">
        <w:rPr>
          <w:rFonts w:cs="FreeSans"/>
          <w:lang w:val="ru-RU" w:eastAsia="zh-CN" w:bidi="hi-IN"/>
        </w:rPr>
        <w:t xml:space="preserve">, </w:t>
      </w:r>
      <w:r>
        <w:rPr>
          <w:rFonts w:cs="FreeSans"/>
          <w:lang w:eastAsia="zh-CN" w:bidi="hi-IN"/>
        </w:rPr>
        <w:t>Sony</w:t>
      </w:r>
      <w:r w:rsidRPr="00785C9A">
        <w:rPr>
          <w:rFonts w:cs="FreeSans"/>
          <w:lang w:val="ru-RU" w:eastAsia="zh-CN" w:bidi="hi-IN"/>
        </w:rPr>
        <w:t xml:space="preserve"> и </w:t>
      </w:r>
      <w:r>
        <w:rPr>
          <w:rFonts w:cs="FreeSans"/>
          <w:lang w:eastAsia="zh-CN" w:bidi="hi-IN"/>
        </w:rPr>
        <w:t>LG</w:t>
      </w:r>
      <w:r w:rsidRPr="00785C9A">
        <w:rPr>
          <w:rFonts w:cs="FreeSans"/>
          <w:lang w:val="ru-RU" w:eastAsia="zh-CN" w:bidi="hi-IN"/>
        </w:rPr>
        <w:t>. Если учесть еще и нежелание разработчиков создавать приложения для системы, то убедить кого-либо приобрести товар становится действительно трудно.</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Гендиректор признался, что основная ошибка </w:t>
      </w:r>
      <w:r>
        <w:rPr>
          <w:rFonts w:cs="FreeSans"/>
          <w:lang w:eastAsia="zh-CN" w:bidi="hi-IN"/>
        </w:rPr>
        <w:t>Microsoft</w:t>
      </w:r>
      <w:r w:rsidRPr="00785C9A">
        <w:rPr>
          <w:rFonts w:cs="FreeSans"/>
          <w:lang w:val="ru-RU" w:eastAsia="zh-CN" w:bidi="hi-IN"/>
        </w:rPr>
        <w:t xml:space="preserve">, допущенная в прошлом, – это централизация ПК в списке устройств пользователя. Все это время в Редмонде акцентировали свое внимание на улучшении компьютерных продуктов, не придавая большого значения развитию рынка мобильных устройств. За что </w:t>
      </w:r>
      <w:r>
        <w:rPr>
          <w:rFonts w:cs="FreeSans"/>
          <w:lang w:eastAsia="zh-CN" w:bidi="hi-IN"/>
        </w:rPr>
        <w:t>Microsoft</w:t>
      </w:r>
      <w:r w:rsidRPr="00785C9A">
        <w:rPr>
          <w:rFonts w:cs="FreeSans"/>
          <w:lang w:val="ru-RU" w:eastAsia="zh-CN" w:bidi="hi-IN"/>
        </w:rPr>
        <w:t xml:space="preserve"> и поплатилась, заняв за последнее время ничтожно малую часть мирового мобильного рынка – доля компании в сфере производства и реализации смартфонов составляет всего лишь 3%.</w:t>
      </w:r>
    </w:p>
    <w:p w:rsidR="00785C9A" w:rsidRPr="00785C9A" w:rsidRDefault="00785C9A" w:rsidP="00785C9A">
      <w:pPr>
        <w:jc w:val="both"/>
        <w:rPr>
          <w:lang w:val="ru-RU"/>
        </w:rPr>
      </w:pPr>
      <w:r w:rsidRPr="00785C9A">
        <w:rPr>
          <w:lang w:val="ru-RU"/>
        </w:rPr>
        <w:t>Теперь рассмотрим менее популярные мобильные операционные системы.</w:t>
      </w:r>
    </w:p>
    <w:p w:rsidR="00785C9A" w:rsidRPr="00785C9A" w:rsidRDefault="00785C9A" w:rsidP="00785C9A">
      <w:pPr>
        <w:pStyle w:val="Heading4"/>
        <w:jc w:val="both"/>
        <w:rPr>
          <w:lang w:val="ru-RU"/>
        </w:rPr>
      </w:pPr>
      <w:r w:rsidRPr="008B4EB4">
        <w:t>BlackBerry</w:t>
      </w:r>
      <w:r w:rsidRPr="00785C9A">
        <w:rPr>
          <w:lang w:val="ru-RU"/>
        </w:rPr>
        <w:t xml:space="preserve"> </w:t>
      </w:r>
      <w:r w:rsidRPr="008B4EB4">
        <w:t>OS</w:t>
      </w:r>
    </w:p>
    <w:p w:rsidR="00785C9A" w:rsidRPr="00785C9A" w:rsidRDefault="00785C9A" w:rsidP="00785C9A">
      <w:pPr>
        <w:jc w:val="both"/>
        <w:rPr>
          <w:lang w:val="ru-RU"/>
        </w:rPr>
      </w:pPr>
      <w:r>
        <w:t>BlackBerry</w:t>
      </w:r>
      <w:r w:rsidRPr="00785C9A">
        <w:rPr>
          <w:lang w:val="ru-RU"/>
        </w:rPr>
        <w:t xml:space="preserve"> </w:t>
      </w:r>
      <w:r>
        <w:t>OS</w:t>
      </w:r>
      <w:r w:rsidRPr="00785C9A">
        <w:rPr>
          <w:lang w:val="ru-RU"/>
        </w:rPr>
        <w:t xml:space="preserve"> — операционная система с основным набором приложений для смартфонов и коммуникаторов, выпускаемых компанией </w:t>
      </w:r>
      <w:r>
        <w:t>Research</w:t>
      </w:r>
      <w:r w:rsidRPr="00785C9A">
        <w:rPr>
          <w:lang w:val="ru-RU"/>
        </w:rPr>
        <w:t xml:space="preserve"> </w:t>
      </w:r>
      <w:r>
        <w:t>In</w:t>
      </w:r>
      <w:r w:rsidRPr="00785C9A">
        <w:rPr>
          <w:lang w:val="ru-RU"/>
        </w:rPr>
        <w:t xml:space="preserve"> </w:t>
      </w:r>
      <w:r>
        <w:t>Motion</w:t>
      </w:r>
      <w:r w:rsidRPr="00785C9A">
        <w:rPr>
          <w:lang w:val="ru-RU"/>
        </w:rPr>
        <w:t xml:space="preserve"> </w:t>
      </w:r>
      <w:r>
        <w:t>Limited</w:t>
      </w:r>
      <w:r w:rsidRPr="00785C9A">
        <w:rPr>
          <w:lang w:val="ru-RU"/>
        </w:rPr>
        <w:t xml:space="preserve"> (</w:t>
      </w:r>
      <w:r>
        <w:t>RIM</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lastRenderedPageBreak/>
        <w:t>Реализация шторки быстрых переключателей - эталон для всех ОС. Пункты в этой шторке можно настроить - выбрать только те, которые вам нужны (а выбрать есть из чего), и отсортировать их порядок. Каждая кнопка разделена на две области: нажатие на область иконки вкл./выкл. функцию, нажатие на область с названием - проваливаемся в настройки этой функции.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BlackBerry, помимо стандартных способов блокировки, можно обезопасить с помощью "Picture Password". Это уникальный, безопасный и в то же время гениальный способ. На экране появится картинка с множеством цифр, и нужно переместить одну заранее выбранную цифру в определённое вами место экрана.</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Удобна с qwerty-клавиатурой. Первое преимущество - это сквозной поиск по всему содержимому без дополнительного вызова программы поиска: начинаете печатать, и на экран тут же начинают выводиться результаты поиска. Второе преимущество - это использование сокращений для упрощения работы - их более двухсот, и можно создавать собственные. Вот несколько типовых примеров: "С" (create) - в BlackBerry Hub создает новое письмо; "R" (replay) - ответить на сообщение; "F" (forward) - переслать сообщение.</w:t>
      </w:r>
    </w:p>
    <w:p w:rsidR="00785C9A" w:rsidRPr="00785C9A" w:rsidRDefault="00785C9A" w:rsidP="00785C9A">
      <w:pPr>
        <w:pStyle w:val="Heading4"/>
        <w:jc w:val="both"/>
        <w:rPr>
          <w:lang w:val="ru-RU"/>
        </w:rPr>
      </w:pPr>
      <w:r w:rsidRPr="008B4EB4">
        <w:t>Firefox</w:t>
      </w:r>
      <w:r w:rsidRPr="00785C9A">
        <w:rPr>
          <w:lang w:val="ru-RU"/>
        </w:rPr>
        <w:t xml:space="preserve"> </w:t>
      </w:r>
      <w:r w:rsidRPr="008B4EB4">
        <w:t>OS</w:t>
      </w:r>
    </w:p>
    <w:p w:rsidR="00785C9A" w:rsidRPr="00785C9A" w:rsidRDefault="00785C9A" w:rsidP="00785C9A">
      <w:pPr>
        <w:jc w:val="both"/>
        <w:rPr>
          <w:lang w:val="ru-RU"/>
        </w:rPr>
      </w:pPr>
      <w:r>
        <w:t>Firefox</w:t>
      </w:r>
      <w:r w:rsidRPr="00785C9A">
        <w:rPr>
          <w:lang w:val="ru-RU"/>
        </w:rPr>
        <w:t xml:space="preserve"> </w:t>
      </w:r>
      <w:r>
        <w:t>OS</w:t>
      </w:r>
      <w:r w:rsidRPr="00785C9A">
        <w:rPr>
          <w:lang w:val="ru-RU"/>
        </w:rPr>
        <w:t xml:space="preserve"> (кодовое имя </w:t>
      </w:r>
      <w:r>
        <w:t>Boot</w:t>
      </w:r>
      <w:r w:rsidRPr="00785C9A">
        <w:rPr>
          <w:lang w:val="ru-RU"/>
        </w:rPr>
        <w:t xml:space="preserve"> </w:t>
      </w:r>
      <w:r>
        <w:t>to</w:t>
      </w:r>
      <w:r w:rsidRPr="00785C9A">
        <w:rPr>
          <w:lang w:val="ru-RU"/>
        </w:rPr>
        <w:t xml:space="preserve"> </w:t>
      </w:r>
      <w:r>
        <w:t>Gecko</w:t>
      </w:r>
      <w:r w:rsidRPr="00785C9A">
        <w:rPr>
          <w:lang w:val="ru-RU"/>
        </w:rPr>
        <w:t xml:space="preserve">, </w:t>
      </w:r>
      <w:r>
        <w:t>B</w:t>
      </w:r>
      <w:r w:rsidRPr="00785C9A">
        <w:rPr>
          <w:lang w:val="ru-RU"/>
        </w:rPr>
        <w:t>2</w:t>
      </w:r>
      <w:r>
        <w:t>G</w:t>
      </w:r>
      <w:r w:rsidRPr="00785C9A">
        <w:rPr>
          <w:lang w:val="ru-RU"/>
        </w:rPr>
        <w:t xml:space="preserve">) — свободная операционная система, предназначенная для смартфонов и планшетных компьютеров. Разработку ведет </w:t>
      </w:r>
      <w:r>
        <w:t>Mozilla</w:t>
      </w:r>
      <w:r w:rsidRPr="00785C9A">
        <w:rPr>
          <w:lang w:val="ru-RU"/>
        </w:rPr>
        <w:t xml:space="preserve"> </w:t>
      </w:r>
      <w:r>
        <w:t>Foundation</w:t>
      </w:r>
      <w:r w:rsidRPr="00785C9A">
        <w:rPr>
          <w:lang w:val="ru-RU"/>
        </w:rPr>
        <w:t xml:space="preserve"> на базе свободного веб-движка </w:t>
      </w:r>
      <w:hyperlink r:id="rId208">
        <w:r>
          <w:rPr>
            <w:rStyle w:val="InternetLink"/>
            <w:color w:val="000000"/>
          </w:rPr>
          <w:t>Gecko</w:t>
        </w:r>
      </w:hyperlink>
      <w:r w:rsidRPr="00785C9A">
        <w:rPr>
          <w:lang w:val="ru-RU"/>
        </w:rPr>
        <w:t>.</w:t>
      </w:r>
    </w:p>
    <w:p w:rsidR="00785C9A" w:rsidRPr="00785C9A" w:rsidRDefault="00785C9A" w:rsidP="00785C9A">
      <w:pPr>
        <w:jc w:val="both"/>
        <w:rPr>
          <w:lang w:val="ru-RU"/>
        </w:rPr>
      </w:pPr>
      <w:r w:rsidRPr="00785C9A">
        <w:rPr>
          <w:lang w:val="ru-RU"/>
        </w:rPr>
        <w:t xml:space="preserve">На создание этого проекта разработчиков подтолкнуло появление движка для обработки </w:t>
      </w:r>
      <w:r>
        <w:t>PDF</w:t>
      </w:r>
      <w:r w:rsidRPr="00785C9A">
        <w:rPr>
          <w:lang w:val="ru-RU"/>
        </w:rPr>
        <w:t xml:space="preserve"> средствами </w:t>
      </w:r>
      <w:r>
        <w:t>HTML</w:t>
      </w:r>
      <w:r w:rsidRPr="00785C9A">
        <w:rPr>
          <w:lang w:val="ru-RU"/>
        </w:rPr>
        <w:t xml:space="preserve">5 и </w:t>
      </w:r>
      <w:r>
        <w:t>JavaScript</w:t>
      </w:r>
      <w:r w:rsidRPr="00785C9A">
        <w:rPr>
          <w:lang w:val="ru-RU"/>
        </w:rPr>
        <w:t>.</w:t>
      </w:r>
    </w:p>
    <w:p w:rsidR="00785C9A" w:rsidRPr="00785C9A" w:rsidRDefault="00785C9A" w:rsidP="00785C9A">
      <w:pPr>
        <w:jc w:val="both"/>
        <w:rPr>
          <w:lang w:val="ru-RU"/>
        </w:rPr>
      </w:pPr>
      <w:r w:rsidRPr="00785C9A">
        <w:rPr>
          <w:lang w:val="ru-RU"/>
        </w:rPr>
        <w:t xml:space="preserve">26 июля 2011 года представитель </w:t>
      </w:r>
      <w:r>
        <w:t>Mozilla</w:t>
      </w:r>
      <w:r w:rsidRPr="00785C9A">
        <w:rPr>
          <w:lang w:val="ru-RU"/>
        </w:rPr>
        <w:t xml:space="preserve"> </w:t>
      </w:r>
      <w:r>
        <w:t>Foundation</w:t>
      </w:r>
      <w:r w:rsidRPr="00785C9A">
        <w:rPr>
          <w:lang w:val="ru-RU"/>
        </w:rPr>
        <w:t xml:space="preserve"> сообщил о начале работ над операционной системой, основанной на движке </w:t>
      </w:r>
      <w:r>
        <w:t>Gecko</w:t>
      </w:r>
      <w:r w:rsidRPr="00785C9A">
        <w:rPr>
          <w:lang w:val="ru-RU"/>
        </w:rPr>
        <w:t xml:space="preserve">, используемом в браузере </w:t>
      </w:r>
      <w:r>
        <w:t>Mozilla</w:t>
      </w:r>
      <w:r w:rsidRPr="00785C9A">
        <w:rPr>
          <w:lang w:val="ru-RU"/>
        </w:rPr>
        <w:t xml:space="preserve"> </w:t>
      </w:r>
      <w:r>
        <w:t>Firefox</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Открытый исходный код и аппаратная платформа.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Малая требовательность к мощности процессора.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Быстрое выполнение несложных приложений.</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Поддержка HTML5.</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Бренд и сообщество Mozilla (по мнению представителей Telefónica).</w:t>
      </w:r>
    </w:p>
    <w:p w:rsidR="00785C9A" w:rsidRPr="00785C9A" w:rsidRDefault="00785C9A" w:rsidP="00785C9A">
      <w:pPr>
        <w:jc w:val="both"/>
        <w:rPr>
          <w:lang w:val="ru-RU" w:eastAsia="zh-CN" w:bidi="hi-IN"/>
        </w:rPr>
      </w:pPr>
      <w:r w:rsidRPr="00785C9A">
        <w:rPr>
          <w:lang w:val="ru-RU" w:eastAsia="zh-CN" w:bidi="hi-IN"/>
        </w:rPr>
        <w:t>Интересная цитата: «ОС построенная на браузере? Когда сами разработчики говорили, что труднее всего было научить браузер звонить.»</w:t>
      </w:r>
    </w:p>
    <w:p w:rsidR="00785C9A" w:rsidRPr="00785C9A" w:rsidRDefault="00785C9A" w:rsidP="00785C9A">
      <w:pPr>
        <w:jc w:val="both"/>
        <w:rPr>
          <w:lang w:val="ru-RU" w:eastAsia="zh-CN" w:bidi="hi-IN"/>
        </w:rPr>
      </w:pPr>
      <w:r>
        <w:rPr>
          <w:lang w:eastAsia="zh-CN" w:bidi="hi-IN"/>
        </w:rPr>
        <w:t>Firefox</w:t>
      </w:r>
      <w:r w:rsidRPr="00785C9A">
        <w:rPr>
          <w:lang w:val="ru-RU" w:eastAsia="zh-CN" w:bidi="hi-IN"/>
        </w:rPr>
        <w:t xml:space="preserve"> </w:t>
      </w:r>
      <w:r>
        <w:rPr>
          <w:lang w:eastAsia="zh-CN" w:bidi="hi-IN"/>
        </w:rPr>
        <w:t>OS</w:t>
      </w:r>
      <w:r w:rsidRPr="00785C9A">
        <w:rPr>
          <w:lang w:val="ru-RU" w:eastAsia="zh-CN" w:bidi="hi-IN"/>
        </w:rPr>
        <w:t xml:space="preserve"> поддерживает только приложения, написанные на языке веб-программирования: </w:t>
      </w:r>
      <w:r>
        <w:rPr>
          <w:lang w:eastAsia="zh-CN" w:bidi="hi-IN"/>
        </w:rPr>
        <w:t>CSS</w:t>
      </w:r>
      <w:r w:rsidRPr="00785C9A">
        <w:rPr>
          <w:lang w:val="ru-RU" w:eastAsia="zh-CN" w:bidi="hi-IN"/>
        </w:rPr>
        <w:t xml:space="preserve">, </w:t>
      </w:r>
      <w:r>
        <w:rPr>
          <w:lang w:eastAsia="zh-CN" w:bidi="hi-IN"/>
        </w:rPr>
        <w:t>Javascript</w:t>
      </w:r>
      <w:r w:rsidRPr="00785C9A">
        <w:rPr>
          <w:lang w:val="ru-RU" w:eastAsia="zh-CN" w:bidi="hi-IN"/>
        </w:rPr>
        <w:t xml:space="preserve"> и </w:t>
      </w:r>
      <w:r>
        <w:rPr>
          <w:lang w:eastAsia="zh-CN" w:bidi="hi-IN"/>
        </w:rPr>
        <w:t>HTML</w:t>
      </w:r>
      <w:r w:rsidRPr="00785C9A">
        <w:rPr>
          <w:lang w:val="ru-RU" w:eastAsia="zh-CN" w:bidi="hi-IN"/>
        </w:rPr>
        <w:t xml:space="preserve">5. Это значит, что с переносом программ на разные платформы вопросов не будет. Но создание "тяжелых" приложений и игр, которым нужны большие мощности аппаратной части смартфонов, под большим вопросом. Ориентация </w:t>
      </w:r>
      <w:r>
        <w:rPr>
          <w:lang w:eastAsia="zh-CN" w:bidi="hi-IN"/>
        </w:rPr>
        <w:t>Mozilla</w:t>
      </w:r>
      <w:r w:rsidRPr="00785C9A">
        <w:rPr>
          <w:lang w:val="ru-RU" w:eastAsia="zh-CN" w:bidi="hi-IN"/>
        </w:rPr>
        <w:t xml:space="preserve"> на бюджетный сегмент пока спасает компанию: покупая смартфон за $200, никто не ждет, что на нем пойдет </w:t>
      </w:r>
      <w:r>
        <w:rPr>
          <w:lang w:eastAsia="zh-CN" w:bidi="hi-IN"/>
        </w:rPr>
        <w:t>GTA</w:t>
      </w:r>
      <w:r w:rsidRPr="00785C9A">
        <w:rPr>
          <w:lang w:val="ru-RU" w:eastAsia="zh-CN" w:bidi="hi-IN"/>
        </w:rPr>
        <w:t>.</w:t>
      </w:r>
    </w:p>
    <w:p w:rsidR="00785C9A" w:rsidRPr="00785C9A" w:rsidRDefault="00785C9A" w:rsidP="00785C9A">
      <w:pPr>
        <w:pStyle w:val="Heading4"/>
        <w:jc w:val="both"/>
        <w:rPr>
          <w:lang w:val="ru-RU"/>
        </w:rPr>
      </w:pPr>
      <w:r w:rsidRPr="008B4EB4">
        <w:t>Sailfish</w:t>
      </w:r>
      <w:r w:rsidRPr="00785C9A">
        <w:rPr>
          <w:lang w:val="ru-RU"/>
        </w:rPr>
        <w:t xml:space="preserve"> </w:t>
      </w:r>
      <w:r w:rsidRPr="008B4EB4">
        <w:t>OS</w:t>
      </w:r>
    </w:p>
    <w:p w:rsidR="00785C9A" w:rsidRPr="00785C9A" w:rsidRDefault="00785C9A" w:rsidP="00785C9A">
      <w:pPr>
        <w:jc w:val="both"/>
        <w:rPr>
          <w:lang w:val="ru-RU"/>
        </w:rPr>
      </w:pPr>
      <w:r>
        <w:t>Sailfish</w:t>
      </w:r>
      <w:r w:rsidRPr="00785C9A">
        <w:rPr>
          <w:lang w:val="ru-RU"/>
        </w:rPr>
        <w:t xml:space="preserve"> </w:t>
      </w:r>
      <w:r>
        <w:t>OS</w:t>
      </w:r>
      <w:r w:rsidRPr="00785C9A">
        <w:rPr>
          <w:lang w:val="ru-RU"/>
        </w:rPr>
        <w:t xml:space="preserve"> — операционная система с закрытым исходным кодом, включающая в себя некоторые компоненты с открытым исходным кодом. </w:t>
      </w:r>
      <w:r>
        <w:t>Sailfish</w:t>
      </w:r>
      <w:r w:rsidRPr="00785C9A">
        <w:rPr>
          <w:lang w:val="ru-RU"/>
        </w:rPr>
        <w:t xml:space="preserve"> </w:t>
      </w:r>
      <w:r>
        <w:t>OS</w:t>
      </w:r>
      <w:r w:rsidRPr="00785C9A">
        <w:rPr>
          <w:lang w:val="ru-RU"/>
        </w:rPr>
        <w:t xml:space="preserve"> развивается с 2012 года финской компанией </w:t>
      </w:r>
      <w:r>
        <w:t>Jolla</w:t>
      </w:r>
      <w:r w:rsidRPr="00785C9A">
        <w:rPr>
          <w:lang w:val="ru-RU"/>
        </w:rPr>
        <w:t xml:space="preserve"> и предназначена для портативных устройств на основе </w:t>
      </w:r>
      <w:r>
        <w:t>Linux</w:t>
      </w:r>
      <w:r w:rsidRPr="00785C9A">
        <w:rPr>
          <w:lang w:val="ru-RU"/>
        </w:rPr>
        <w:t>.</w:t>
      </w:r>
    </w:p>
    <w:p w:rsidR="00785C9A" w:rsidRDefault="00785C9A" w:rsidP="00785C9A">
      <w:pPr>
        <w:jc w:val="both"/>
        <w:rPr>
          <w:rFonts w:cs="FreeSans"/>
          <w:lang w:eastAsia="zh-CN" w:bidi="hi-IN"/>
        </w:rPr>
      </w:pPr>
      <w:r>
        <w:rPr>
          <w:rFonts w:cs="FreeSans"/>
          <w:lang w:eastAsia="zh-CN" w:bidi="hi-IN"/>
        </w:rPr>
        <w:lastRenderedPageBreak/>
        <w:t>Особенности Sailfish OS:</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Sailfish OS планируется устанавливать на различные по типу устройства.</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Многие приложения для Google Android смогут работать под Sailfish OS. 16 сентября 2013 года в официальном пресс-релизе сообщается о полной аппаратной и программной совместимости с Android.</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SDK основано на QtCreator и обладает всеми его инструментами: редактор кода, дизайнер, отладчик.</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Приложения создаются на QML c использованием QtQuick 1.1 и компонентов Jolla.</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Графический интерфейс позволяет управлять приложениями из единого экрана, не требуя отдельно открывать каждое. Такой принцип получил название «covers».</w:t>
      </w:r>
    </w:p>
    <w:p w:rsidR="00785C9A" w:rsidRPr="004B2B6A" w:rsidRDefault="00785C9A" w:rsidP="00785C9A">
      <w:pPr>
        <w:pStyle w:val="Heading4"/>
        <w:jc w:val="both"/>
      </w:pPr>
      <w:r w:rsidRPr="004B2B6A">
        <w:t>Ubuntu touch</w:t>
      </w:r>
    </w:p>
    <w:p w:rsidR="00785C9A" w:rsidRPr="00785C9A" w:rsidRDefault="00785C9A" w:rsidP="00785C9A">
      <w:pPr>
        <w:jc w:val="both"/>
        <w:rPr>
          <w:lang w:val="ru-RU"/>
        </w:rPr>
      </w:pPr>
      <w:r>
        <w:t>Ubuntu</w:t>
      </w:r>
      <w:r w:rsidRPr="00785C9A">
        <w:rPr>
          <w:lang w:val="ru-RU"/>
        </w:rPr>
        <w:t xml:space="preserve"> </w:t>
      </w:r>
      <w:r>
        <w:t>Touch</w:t>
      </w:r>
      <w:r w:rsidRPr="00785C9A">
        <w:rPr>
          <w:lang w:val="ru-RU"/>
        </w:rPr>
        <w:t xml:space="preserve"> — мобильная платформа, разработанная компанией </w:t>
      </w:r>
      <w:r>
        <w:t>Canonical</w:t>
      </w:r>
      <w:r w:rsidRPr="00785C9A">
        <w:rPr>
          <w:lang w:val="ru-RU"/>
        </w:rPr>
        <w:t xml:space="preserve"> </w:t>
      </w:r>
      <w:r>
        <w:t>Ltd</w:t>
      </w:r>
      <w:r w:rsidRPr="00785C9A">
        <w:rPr>
          <w:lang w:val="ru-RU"/>
        </w:rPr>
        <w:t xml:space="preserve">. Для смартфонов и планшетов. </w:t>
      </w:r>
      <w:r>
        <w:t>Ubuntu</w:t>
      </w:r>
      <w:r w:rsidRPr="00785C9A">
        <w:rPr>
          <w:lang w:val="ru-RU"/>
        </w:rPr>
        <w:t xml:space="preserve"> </w:t>
      </w:r>
      <w:r>
        <w:t>Touch</w:t>
      </w:r>
      <w:r w:rsidRPr="00785C9A">
        <w:rPr>
          <w:lang w:val="ru-RU"/>
        </w:rPr>
        <w:t xml:space="preserve"> призвана обеспечить удобство работы, как в </w:t>
      </w:r>
      <w:r>
        <w:t>UbuntuDesktop</w:t>
      </w:r>
      <w:r w:rsidRPr="00785C9A">
        <w:rPr>
          <w:lang w:val="ru-RU"/>
        </w:rPr>
        <w:t xml:space="preserve"> </w:t>
      </w:r>
      <w:r>
        <w:t>Edition</w:t>
      </w:r>
      <w:r w:rsidRPr="00785C9A">
        <w:rPr>
          <w:lang w:val="ru-RU"/>
        </w:rPr>
        <w:t>.</w:t>
      </w:r>
    </w:p>
    <w:p w:rsidR="00785C9A" w:rsidRPr="00785C9A" w:rsidRDefault="00785C9A" w:rsidP="00785C9A">
      <w:pPr>
        <w:jc w:val="both"/>
        <w:rPr>
          <w:lang w:val="ru-RU"/>
        </w:rPr>
      </w:pPr>
      <w:r w:rsidRPr="00785C9A">
        <w:rPr>
          <w:lang w:val="ru-RU"/>
        </w:rPr>
        <w:t xml:space="preserve">ОС была анонсирована 2 января 2013 года и официально публично показана на выставке </w:t>
      </w:r>
      <w:r>
        <w:t>Consumer</w:t>
      </w:r>
      <w:r w:rsidRPr="00785C9A">
        <w:rPr>
          <w:lang w:val="ru-RU"/>
        </w:rPr>
        <w:t xml:space="preserve"> </w:t>
      </w:r>
      <w:r>
        <w:t>Electronics</w:t>
      </w:r>
      <w:r w:rsidRPr="00785C9A">
        <w:rPr>
          <w:lang w:val="ru-RU"/>
        </w:rPr>
        <w:t xml:space="preserve"> </w:t>
      </w:r>
      <w:r>
        <w:t>Show</w:t>
      </w:r>
      <w:r w:rsidRPr="00785C9A">
        <w:rPr>
          <w:lang w:val="ru-RU"/>
        </w:rPr>
        <w:t xml:space="preserve"> 8—11 января 2013 года.</w:t>
      </w:r>
    </w:p>
    <w:p w:rsidR="00785C9A" w:rsidRPr="00785C9A" w:rsidRDefault="00785C9A" w:rsidP="00785C9A">
      <w:pPr>
        <w:jc w:val="both"/>
        <w:rPr>
          <w:lang w:val="ru-RU"/>
        </w:rPr>
      </w:pPr>
      <w:r>
        <w:t>Ubuntu</w:t>
      </w:r>
      <w:r w:rsidRPr="00785C9A">
        <w:rPr>
          <w:lang w:val="ru-RU"/>
        </w:rPr>
        <w:t xml:space="preserve"> </w:t>
      </w:r>
      <w:r>
        <w:t>Phone</w:t>
      </w:r>
      <w:r w:rsidRPr="00785C9A">
        <w:rPr>
          <w:lang w:val="ru-RU"/>
        </w:rPr>
        <w:t xml:space="preserve"> базируется на настольной </w:t>
      </w:r>
      <w:r>
        <w:t>Desktop</w:t>
      </w:r>
      <w:r w:rsidRPr="00785C9A">
        <w:rPr>
          <w:lang w:val="ru-RU"/>
        </w:rPr>
        <w:t xml:space="preserve"> версии </w:t>
      </w:r>
      <w:r>
        <w:t>Ubuntu</w:t>
      </w:r>
      <w:r w:rsidRPr="00785C9A">
        <w:rPr>
          <w:lang w:val="ru-RU"/>
        </w:rPr>
        <w:t xml:space="preserve"> с заменой стандартной графической оболочки на мобильную версию </w:t>
      </w:r>
      <w:r>
        <w:t>Unity</w:t>
      </w:r>
      <w:r w:rsidRPr="00785C9A">
        <w:rPr>
          <w:lang w:val="ru-RU"/>
        </w:rPr>
        <w:t>.</w:t>
      </w:r>
    </w:p>
    <w:p w:rsidR="00785C9A" w:rsidRPr="00785C9A" w:rsidRDefault="00785C9A" w:rsidP="00785C9A">
      <w:pPr>
        <w:jc w:val="both"/>
        <w:rPr>
          <w:lang w:val="ru-RU"/>
        </w:rPr>
      </w:pPr>
      <w:r w:rsidRPr="00785C9A">
        <w:rPr>
          <w:lang w:val="ru-RU"/>
        </w:rPr>
        <w:t xml:space="preserve">9 февраля 2015 </w:t>
      </w:r>
      <w:r>
        <w:t>BQ</w:t>
      </w:r>
      <w:r w:rsidRPr="00785C9A">
        <w:rPr>
          <w:lang w:val="ru-RU"/>
        </w:rPr>
        <w:t xml:space="preserve"> выпустила </w:t>
      </w:r>
      <w:r>
        <w:t>BQ</w:t>
      </w:r>
      <w:r w:rsidRPr="00785C9A">
        <w:rPr>
          <w:lang w:val="ru-RU"/>
        </w:rPr>
        <w:t xml:space="preserve"> </w:t>
      </w:r>
      <w:r>
        <w:t>Aquaris</w:t>
      </w:r>
      <w:r w:rsidRPr="00785C9A">
        <w:rPr>
          <w:lang w:val="ru-RU"/>
        </w:rPr>
        <w:t xml:space="preserve"> </w:t>
      </w:r>
      <w:r>
        <w:t>E</w:t>
      </w:r>
      <w:r w:rsidRPr="00785C9A">
        <w:rPr>
          <w:lang w:val="ru-RU"/>
        </w:rPr>
        <w:t xml:space="preserve">4.5 </w:t>
      </w:r>
      <w:r>
        <w:t>Ubuntu</w:t>
      </w:r>
      <w:r w:rsidRPr="00785C9A">
        <w:rPr>
          <w:lang w:val="ru-RU"/>
        </w:rPr>
        <w:t xml:space="preserve"> </w:t>
      </w:r>
      <w:r>
        <w:t>Edition</w:t>
      </w:r>
      <w:r w:rsidRPr="00785C9A">
        <w:rPr>
          <w:lang w:val="ru-RU"/>
        </w:rPr>
        <w:t xml:space="preserve">, первый смартфон с предустановленной </w:t>
      </w:r>
      <w:r>
        <w:t>Ubuntu</w:t>
      </w:r>
      <w:r w:rsidRPr="00785C9A">
        <w:rPr>
          <w:lang w:val="ru-RU"/>
        </w:rPr>
        <w:t xml:space="preserve"> </w:t>
      </w:r>
      <w:r>
        <w:t>Touch</w:t>
      </w:r>
      <w:r w:rsidRPr="00785C9A">
        <w:rPr>
          <w:lang w:val="ru-RU"/>
        </w:rPr>
        <w:t>. С апреля 2015 доступен только в европейском союзе.</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1 июня 2015 было анонсировано, что </w:t>
      </w:r>
      <w:r>
        <w:rPr>
          <w:rFonts w:cs="FreeSans"/>
          <w:lang w:eastAsia="zh-CN" w:bidi="hi-IN"/>
        </w:rPr>
        <w:t>BQ</w:t>
      </w:r>
      <w:r w:rsidRPr="00785C9A">
        <w:rPr>
          <w:rFonts w:cs="FreeSans"/>
          <w:lang w:val="ru-RU" w:eastAsia="zh-CN" w:bidi="hi-IN"/>
        </w:rPr>
        <w:t xml:space="preserve"> </w:t>
      </w:r>
      <w:r>
        <w:rPr>
          <w:rFonts w:cs="FreeSans"/>
          <w:lang w:eastAsia="zh-CN" w:bidi="hi-IN"/>
        </w:rPr>
        <w:t>Aquaris</w:t>
      </w:r>
      <w:r w:rsidRPr="00785C9A">
        <w:rPr>
          <w:rFonts w:cs="FreeSans"/>
          <w:lang w:val="ru-RU" w:eastAsia="zh-CN" w:bidi="hi-IN"/>
        </w:rPr>
        <w:t xml:space="preserve"> </w:t>
      </w:r>
      <w:r>
        <w:rPr>
          <w:rFonts w:cs="FreeSans"/>
          <w:lang w:eastAsia="zh-CN" w:bidi="hi-IN"/>
        </w:rPr>
        <w:t>E</w:t>
      </w:r>
      <w:r w:rsidRPr="00785C9A">
        <w:rPr>
          <w:rFonts w:cs="FreeSans"/>
          <w:lang w:val="ru-RU" w:eastAsia="zh-CN" w:bidi="hi-IN"/>
        </w:rPr>
        <w:t xml:space="preserve">5 </w:t>
      </w:r>
      <w:r>
        <w:rPr>
          <w:rFonts w:cs="FreeSans"/>
          <w:lang w:eastAsia="zh-CN" w:bidi="hi-IN"/>
        </w:rPr>
        <w:t>Ubuntu</w:t>
      </w:r>
      <w:r w:rsidRPr="00785C9A">
        <w:rPr>
          <w:rFonts w:cs="FreeSans"/>
          <w:lang w:val="ru-RU" w:eastAsia="zh-CN" w:bidi="hi-IN"/>
        </w:rPr>
        <w:t xml:space="preserve"> </w:t>
      </w:r>
      <w:r>
        <w:rPr>
          <w:rFonts w:cs="FreeSans"/>
          <w:lang w:eastAsia="zh-CN" w:bidi="hi-IN"/>
        </w:rPr>
        <w:t>Edition</w:t>
      </w:r>
      <w:r w:rsidRPr="00785C9A">
        <w:rPr>
          <w:rFonts w:cs="FreeSans"/>
          <w:lang w:val="ru-RU" w:eastAsia="zh-CN" w:bidi="hi-IN"/>
        </w:rPr>
        <w:t xml:space="preserve"> будет выпущен 9 июня 2015.</w:t>
      </w:r>
    </w:p>
    <w:p w:rsidR="00785C9A" w:rsidRPr="00785C9A" w:rsidRDefault="00785C9A" w:rsidP="00785C9A">
      <w:pPr>
        <w:pStyle w:val="Heading3"/>
        <w:jc w:val="both"/>
        <w:rPr>
          <w:lang w:val="ru-RU"/>
        </w:rPr>
      </w:pPr>
      <w:bookmarkStart w:id="200" w:name="_Toc438377443"/>
      <w:r w:rsidRPr="00785C9A">
        <w:rPr>
          <w:lang w:val="ru-RU"/>
        </w:rPr>
        <w:t xml:space="preserve">Классическое противостояние — </w:t>
      </w:r>
      <w:r w:rsidRPr="004B2B6A">
        <w:t>Android</w:t>
      </w:r>
      <w:r w:rsidRPr="00785C9A">
        <w:rPr>
          <w:lang w:val="ru-RU"/>
        </w:rPr>
        <w:t xml:space="preserve"> </w:t>
      </w:r>
      <w:r w:rsidRPr="004B2B6A">
        <w:t>vs</w:t>
      </w:r>
      <w:r w:rsidRPr="00785C9A">
        <w:rPr>
          <w:lang w:val="ru-RU"/>
        </w:rPr>
        <w:t xml:space="preserve"> </w:t>
      </w:r>
      <w:r w:rsidRPr="004B2B6A">
        <w:t>iOS</w:t>
      </w:r>
      <w:bookmarkEnd w:id="200"/>
    </w:p>
    <w:p w:rsidR="00785C9A" w:rsidRPr="00785C9A" w:rsidRDefault="00785C9A" w:rsidP="00785C9A">
      <w:pPr>
        <w:jc w:val="both"/>
        <w:rPr>
          <w:lang w:val="ru-RU" w:eastAsia="zh-CN" w:bidi="hi-IN"/>
        </w:rPr>
      </w:pPr>
      <w:r w:rsidRPr="00785C9A">
        <w:rPr>
          <w:lang w:val="ru-RU" w:eastAsia="zh-CN" w:bidi="hi-IN"/>
        </w:rPr>
        <w:t xml:space="preserve">Секрет успеха операционной системы </w:t>
      </w:r>
      <w:r>
        <w:rPr>
          <w:lang w:eastAsia="zh-CN" w:bidi="hi-IN"/>
        </w:rPr>
        <w:t>Android</w:t>
      </w:r>
      <w:r w:rsidRPr="00785C9A">
        <w:rPr>
          <w:lang w:val="ru-RU" w:eastAsia="zh-CN" w:bidi="hi-IN"/>
        </w:rPr>
        <w:t xml:space="preserve"> кроется в ее открытости. По сути на любой современный мобильный гаджет можно установить данную операционную систему и в Интернете можно найти множество видео роликов, где представлены устройства </w:t>
      </w:r>
      <w:r>
        <w:rPr>
          <w:lang w:eastAsia="zh-CN" w:bidi="hi-IN"/>
        </w:rPr>
        <w:t>Apple</w:t>
      </w:r>
      <w:r w:rsidRPr="00785C9A">
        <w:rPr>
          <w:lang w:val="ru-RU" w:eastAsia="zh-CN" w:bidi="hi-IN"/>
        </w:rPr>
        <w:t xml:space="preserve"> под управлением операционной системы от </w:t>
      </w:r>
      <w:r>
        <w:rPr>
          <w:lang w:eastAsia="zh-CN" w:bidi="hi-IN"/>
        </w:rPr>
        <w:t>Google</w:t>
      </w:r>
      <w:r w:rsidRPr="00785C9A">
        <w:rPr>
          <w:lang w:val="ru-RU" w:eastAsia="zh-CN" w:bidi="hi-IN"/>
        </w:rPr>
        <w:t xml:space="preserve">. При этом нет устройств </w:t>
      </w:r>
      <w:r>
        <w:rPr>
          <w:lang w:eastAsia="zh-CN" w:bidi="hi-IN"/>
        </w:rPr>
        <w:t>Android</w:t>
      </w:r>
      <w:r w:rsidRPr="00785C9A">
        <w:rPr>
          <w:lang w:val="ru-RU" w:eastAsia="zh-CN" w:bidi="hi-IN"/>
        </w:rPr>
        <w:t xml:space="preserve">, которые бы управлялись операционной системой </w:t>
      </w:r>
      <w:r>
        <w:rPr>
          <w:lang w:eastAsia="zh-CN" w:bidi="hi-IN"/>
        </w:rPr>
        <w:t>iOS</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Успех мобильной операционной системы от </w:t>
      </w:r>
      <w:r>
        <w:rPr>
          <w:lang w:eastAsia="zh-CN" w:bidi="hi-IN"/>
        </w:rPr>
        <w:t>Google</w:t>
      </w:r>
      <w:r w:rsidRPr="00785C9A">
        <w:rPr>
          <w:lang w:val="ru-RU" w:eastAsia="zh-CN" w:bidi="hi-IN"/>
        </w:rPr>
        <w:t xml:space="preserve"> лежит на плечах гораздо более простых технически и дешевых устройств. </w:t>
      </w:r>
      <w:r>
        <w:rPr>
          <w:rStyle w:val="StrongEmphasis"/>
          <w:rFonts w:eastAsia="Droid Sans Fallback" w:cs="FreeSans"/>
          <w:color w:val="000000"/>
          <w:lang w:val="ru-RU" w:eastAsia="zh-CN" w:bidi="hi-IN"/>
        </w:rPr>
        <w:t>Huawei</w:t>
      </w:r>
      <w:r w:rsidRPr="00785C9A">
        <w:rPr>
          <w:lang w:val="ru-RU" w:eastAsia="zh-CN" w:bidi="hi-IN"/>
        </w:rPr>
        <w:t xml:space="preserve">, </w:t>
      </w:r>
      <w:r>
        <w:rPr>
          <w:rStyle w:val="StrongEmphasis"/>
          <w:rFonts w:eastAsia="Droid Sans Fallback" w:cs="FreeSans"/>
          <w:color w:val="000000"/>
          <w:lang w:val="ru-RU" w:eastAsia="zh-CN" w:bidi="hi-IN"/>
        </w:rPr>
        <w:t>ZTE</w:t>
      </w:r>
      <w:r w:rsidRPr="00785C9A">
        <w:rPr>
          <w:lang w:val="ru-RU" w:eastAsia="zh-CN" w:bidi="hi-IN"/>
        </w:rPr>
        <w:t xml:space="preserve">, </w:t>
      </w:r>
      <w:r>
        <w:rPr>
          <w:rStyle w:val="StrongEmphasis"/>
          <w:rFonts w:eastAsia="Droid Sans Fallback" w:cs="FreeSans"/>
          <w:color w:val="000000"/>
          <w:lang w:val="ru-RU" w:eastAsia="zh-CN" w:bidi="hi-IN"/>
        </w:rPr>
        <w:t xml:space="preserve">LG </w:t>
      </w:r>
      <w:r w:rsidRPr="00785C9A">
        <w:rPr>
          <w:lang w:val="ru-RU" w:eastAsia="zh-CN" w:bidi="hi-IN"/>
        </w:rPr>
        <w:t xml:space="preserve">и та же </w:t>
      </w:r>
      <w:r>
        <w:rPr>
          <w:rStyle w:val="StrongEmphasis"/>
          <w:rFonts w:eastAsia="Droid Sans Fallback" w:cs="FreeSans"/>
          <w:color w:val="000000"/>
          <w:lang w:val="ru-RU" w:eastAsia="zh-CN" w:bidi="hi-IN"/>
        </w:rPr>
        <w:t xml:space="preserve">Samsung </w:t>
      </w:r>
      <w:r w:rsidRPr="00785C9A">
        <w:rPr>
          <w:lang w:val="ru-RU" w:eastAsia="zh-CN" w:bidi="hi-IN"/>
        </w:rPr>
        <w:t>выпускают множество более доступных смартфонов. Пусть их продажи уступают флагманам в сравнении лицом к лицу, но по крупицам десятки дешевых «гуглофонов» и формируют цифры продаж и доли рынка для всей системы.</w:t>
      </w:r>
    </w:p>
    <w:p w:rsidR="00785C9A" w:rsidRPr="00785C9A" w:rsidRDefault="00785C9A" w:rsidP="00785C9A">
      <w:pPr>
        <w:jc w:val="both"/>
        <w:rPr>
          <w:lang w:val="ru-RU" w:eastAsia="zh-CN" w:bidi="hi-IN"/>
        </w:rPr>
      </w:pPr>
      <w:r w:rsidRPr="00785C9A">
        <w:rPr>
          <w:lang w:val="ru-RU" w:eastAsia="zh-CN" w:bidi="hi-IN"/>
        </w:rPr>
        <w:t xml:space="preserve">Для того чтобы скинуть приложения или любые другие файлы на </w:t>
      </w:r>
      <w:r>
        <w:rPr>
          <w:lang w:eastAsia="zh-CN" w:bidi="hi-IN"/>
        </w:rPr>
        <w:t>Android</w:t>
      </w:r>
      <w:r w:rsidRPr="00785C9A">
        <w:rPr>
          <w:lang w:val="ru-RU" w:eastAsia="zh-CN" w:bidi="hi-IN"/>
        </w:rPr>
        <w:t xml:space="preserve"> не нужно разбираться в программных продуктах - достаточно иметь стандартный </w:t>
      </w:r>
      <w:r>
        <w:rPr>
          <w:lang w:eastAsia="zh-CN" w:bidi="hi-IN"/>
        </w:rPr>
        <w:t>USB</w:t>
      </w:r>
      <w:r w:rsidRPr="00785C9A">
        <w:rPr>
          <w:lang w:val="ru-RU" w:eastAsia="zh-CN" w:bidi="hi-IN"/>
        </w:rPr>
        <w:t xml:space="preserve">-провод, карту памяти в аппарате и трезвую голову. Большинство устройств даже без драйверов определяются на современных компьютерах как простые накопители. Если рассматривать объективно ту же самую задачу на </w:t>
      </w:r>
      <w:r>
        <w:rPr>
          <w:lang w:eastAsia="zh-CN" w:bidi="hi-IN"/>
        </w:rPr>
        <w:t>iOS</w:t>
      </w:r>
      <w:r w:rsidRPr="00785C9A">
        <w:rPr>
          <w:lang w:val="ru-RU" w:eastAsia="zh-CN" w:bidi="hi-IN"/>
        </w:rPr>
        <w:t xml:space="preserve">, всё будет гораздо сложнее: необходимо использовать софт </w:t>
      </w:r>
      <w:r>
        <w:rPr>
          <w:lang w:eastAsia="zh-CN" w:bidi="hi-IN"/>
        </w:rPr>
        <w:t>iTunes</w:t>
      </w:r>
      <w:r w:rsidRPr="00785C9A">
        <w:rPr>
          <w:lang w:val="ru-RU" w:eastAsia="zh-CN" w:bidi="hi-IN"/>
        </w:rPr>
        <w:t>, который нужно настраивать и регистрировать через Интернет, что занимает значительное время у среднего пользователя.</w:t>
      </w:r>
    </w:p>
    <w:p w:rsidR="00785C9A" w:rsidRPr="00785C9A" w:rsidRDefault="00785C9A" w:rsidP="00785C9A">
      <w:pPr>
        <w:jc w:val="both"/>
        <w:rPr>
          <w:lang w:val="ru-RU" w:eastAsia="zh-CN" w:bidi="hi-IN"/>
        </w:rPr>
      </w:pPr>
      <w:r w:rsidRPr="00785C9A">
        <w:rPr>
          <w:lang w:val="ru-RU" w:eastAsia="zh-CN" w:bidi="hi-IN"/>
        </w:rPr>
        <w:t xml:space="preserve">Также большинство всевозможных приложений для </w:t>
      </w:r>
      <w:r>
        <w:rPr>
          <w:lang w:eastAsia="zh-CN" w:bidi="hi-IN"/>
        </w:rPr>
        <w:t>iOS</w:t>
      </w:r>
      <w:r w:rsidRPr="00785C9A">
        <w:rPr>
          <w:lang w:val="ru-RU" w:eastAsia="zh-CN" w:bidi="hi-IN"/>
        </w:rPr>
        <w:t xml:space="preserve"> являются платными, </w:t>
      </w:r>
      <w:r>
        <w:rPr>
          <w:lang w:eastAsia="zh-CN" w:bidi="hi-IN"/>
        </w:rPr>
        <w:t>Android</w:t>
      </w:r>
      <w:r w:rsidRPr="00785C9A">
        <w:rPr>
          <w:lang w:val="ru-RU" w:eastAsia="zh-CN" w:bidi="hi-IN"/>
        </w:rPr>
        <w:t xml:space="preserve"> напротив предлагает нам много бесплатных приложений.</w:t>
      </w:r>
    </w:p>
    <w:p w:rsidR="00785C9A" w:rsidRPr="00785C9A" w:rsidRDefault="00785C9A" w:rsidP="00785C9A">
      <w:pPr>
        <w:jc w:val="both"/>
        <w:rPr>
          <w:lang w:val="ru-RU" w:eastAsia="zh-CN" w:bidi="hi-IN"/>
        </w:rPr>
      </w:pPr>
      <w:r w:rsidRPr="00785C9A">
        <w:rPr>
          <w:lang w:val="ru-RU" w:eastAsia="zh-CN" w:bidi="hi-IN"/>
        </w:rPr>
        <w:lastRenderedPageBreak/>
        <w:t xml:space="preserve">Однако многие пользователи отмечают, что игры на </w:t>
      </w:r>
      <w:r>
        <w:rPr>
          <w:lang w:eastAsia="zh-CN" w:bidi="hi-IN"/>
        </w:rPr>
        <w:t>iOS</w:t>
      </w:r>
      <w:r w:rsidRPr="00785C9A">
        <w:rPr>
          <w:lang w:val="ru-RU" w:eastAsia="zh-CN" w:bidi="hi-IN"/>
        </w:rPr>
        <w:t xml:space="preserve"> намного более разнообразны и развиты нежели на </w:t>
      </w:r>
      <w:r>
        <w:rPr>
          <w:lang w:eastAsia="zh-CN" w:bidi="hi-IN"/>
        </w:rPr>
        <w:t>Android</w:t>
      </w:r>
      <w:r w:rsidRPr="00785C9A">
        <w:rPr>
          <w:lang w:val="ru-RU" w:eastAsia="zh-CN" w:bidi="hi-IN"/>
        </w:rPr>
        <w:t xml:space="preserve">. К тому же на яблочных устройствах многие новинки выходят намного раньше. Да и количество приложений в </w:t>
      </w:r>
      <w:r>
        <w:rPr>
          <w:lang w:eastAsia="zh-CN" w:bidi="hi-IN"/>
        </w:rPr>
        <w:t>App</w:t>
      </w:r>
      <w:r w:rsidRPr="00785C9A">
        <w:rPr>
          <w:lang w:val="ru-RU" w:eastAsia="zh-CN" w:bidi="hi-IN"/>
        </w:rPr>
        <w:t xml:space="preserve"> </w:t>
      </w:r>
      <w:r>
        <w:rPr>
          <w:lang w:eastAsia="zh-CN" w:bidi="hi-IN"/>
        </w:rPr>
        <w:t>Store</w:t>
      </w:r>
      <w:r w:rsidRPr="00785C9A">
        <w:rPr>
          <w:lang w:val="ru-RU" w:eastAsia="zh-CN" w:bidi="hi-IN"/>
        </w:rPr>
        <w:t xml:space="preserve"> гораздо больше, нежели в </w:t>
      </w:r>
      <w:r>
        <w:rPr>
          <w:lang w:eastAsia="zh-CN" w:bidi="hi-IN"/>
        </w:rPr>
        <w:t>Android</w:t>
      </w:r>
      <w:r w:rsidRPr="00785C9A">
        <w:rPr>
          <w:lang w:val="ru-RU" w:eastAsia="zh-CN" w:bidi="hi-IN"/>
        </w:rPr>
        <w:t xml:space="preserve"> </w:t>
      </w:r>
      <w:r>
        <w:rPr>
          <w:lang w:eastAsia="zh-CN" w:bidi="hi-IN"/>
        </w:rPr>
        <w:t>Market</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 как </w:t>
      </w:r>
      <w:r>
        <w:rPr>
          <w:lang w:eastAsia="zh-CN" w:bidi="hi-IN"/>
        </w:rPr>
        <w:t>iOS</w:t>
      </w:r>
      <w:r w:rsidRPr="00785C9A">
        <w:rPr>
          <w:lang w:val="ru-RU" w:eastAsia="zh-CN" w:bidi="hi-IN"/>
        </w:rPr>
        <w:t xml:space="preserve"> - это полностью закрытая система, тяжело поддающаяся модификациям, приложения здесь, как правило, в среднем более стабильны и не могут содержать вирусов, в то время как вирусы на </w:t>
      </w:r>
      <w:r>
        <w:rPr>
          <w:lang w:eastAsia="zh-CN" w:bidi="hi-IN"/>
        </w:rPr>
        <w:t>Android</w:t>
      </w:r>
      <w:r w:rsidRPr="00785C9A">
        <w:rPr>
          <w:lang w:val="ru-RU" w:eastAsia="zh-CN" w:bidi="hi-IN"/>
        </w:rPr>
        <w:t xml:space="preserve"> - обычная ситуация.</w:t>
      </w:r>
    </w:p>
    <w:p w:rsidR="00785C9A" w:rsidRPr="00785C9A" w:rsidRDefault="00785C9A" w:rsidP="00785C9A">
      <w:pPr>
        <w:jc w:val="both"/>
        <w:rPr>
          <w:lang w:val="ru-RU" w:eastAsia="zh-CN" w:bidi="hi-IN"/>
        </w:rPr>
      </w:pPr>
      <w:r w:rsidRPr="00785C9A">
        <w:rPr>
          <w:lang w:val="ru-RU" w:eastAsia="zh-CN" w:bidi="hi-IN"/>
        </w:rPr>
        <w:t xml:space="preserve">И, конечно же, </w:t>
      </w:r>
      <w:r>
        <w:rPr>
          <w:lang w:eastAsia="zh-CN" w:bidi="hi-IN"/>
        </w:rPr>
        <w:t>iOS</w:t>
      </w:r>
      <w:r w:rsidRPr="00785C9A">
        <w:rPr>
          <w:lang w:val="ru-RU" w:eastAsia="zh-CN" w:bidi="hi-IN"/>
        </w:rPr>
        <w:t xml:space="preserve"> — операционная система с удобным интерфейсом. Система не только хорошо работает, но и выглядит безупречно. По крайней мере до </w:t>
      </w:r>
      <w:r>
        <w:rPr>
          <w:lang w:eastAsia="zh-CN" w:bidi="hi-IN"/>
        </w:rPr>
        <w:t>iOS</w:t>
      </w:r>
      <w:r w:rsidRPr="00785C9A">
        <w:rPr>
          <w:lang w:val="ru-RU" w:eastAsia="zh-CN" w:bidi="hi-IN"/>
        </w:rPr>
        <w:t xml:space="preserve"> 8.</w:t>
      </w:r>
    </w:p>
    <w:p w:rsidR="00785C9A" w:rsidRPr="00785C9A" w:rsidRDefault="00785C9A" w:rsidP="00785C9A">
      <w:pPr>
        <w:jc w:val="both"/>
        <w:rPr>
          <w:lang w:val="ru-RU" w:eastAsia="zh-CN" w:bidi="hi-IN"/>
        </w:rPr>
      </w:pPr>
      <w:r w:rsidRPr="00785C9A">
        <w:rPr>
          <w:lang w:val="ru-RU" w:eastAsia="zh-CN" w:bidi="hi-IN"/>
        </w:rPr>
        <w:t xml:space="preserve">Если посмотреть на смартфоны успешных людей, нетрудно заметить, что 80% используют </w:t>
      </w:r>
      <w:r>
        <w:rPr>
          <w:lang w:eastAsia="zh-CN" w:bidi="hi-IN"/>
        </w:rPr>
        <w:t>iPhone</w:t>
      </w:r>
      <w:r w:rsidRPr="00785C9A">
        <w:rPr>
          <w:lang w:val="ru-RU" w:eastAsia="zh-CN" w:bidi="hi-IN"/>
        </w:rPr>
        <w:t xml:space="preserve">. Не потому, что продукция </w:t>
      </w:r>
      <w:r>
        <w:rPr>
          <w:lang w:eastAsia="zh-CN" w:bidi="hi-IN"/>
        </w:rPr>
        <w:t>Apple</w:t>
      </w:r>
      <w:r w:rsidRPr="00785C9A">
        <w:rPr>
          <w:lang w:val="ru-RU" w:eastAsia="zh-CN" w:bidi="hi-IN"/>
        </w:rPr>
        <w:t xml:space="preserve"> считается элитной — как раз клиенты делают ее такой. Устройства под </w:t>
      </w:r>
      <w:r>
        <w:rPr>
          <w:lang w:eastAsia="zh-CN" w:bidi="hi-IN"/>
        </w:rPr>
        <w:t>iOS</w:t>
      </w:r>
      <w:r w:rsidRPr="00785C9A">
        <w:rPr>
          <w:lang w:val="ru-RU" w:eastAsia="zh-CN" w:bidi="hi-IN"/>
        </w:rPr>
        <w:t xml:space="preserve"> крайне удобны в использовании, что и делает их такими популярными.</w:t>
      </w:r>
    </w:p>
    <w:p w:rsidR="00785C9A" w:rsidRPr="00785C9A" w:rsidRDefault="00785C9A" w:rsidP="00785C9A">
      <w:pPr>
        <w:pStyle w:val="Heading3"/>
        <w:jc w:val="both"/>
        <w:rPr>
          <w:lang w:val="ru-RU"/>
        </w:rPr>
      </w:pPr>
      <w:bookmarkStart w:id="201" w:name="_Toc438377444"/>
      <w:r w:rsidRPr="00785C9A">
        <w:rPr>
          <w:lang w:val="ru-RU"/>
        </w:rPr>
        <w:t>Несколько ОС в одном смартфоне — реальность?</w:t>
      </w:r>
      <w:bookmarkEnd w:id="201"/>
    </w:p>
    <w:p w:rsidR="00785C9A" w:rsidRPr="00785C9A" w:rsidRDefault="00785C9A" w:rsidP="00785C9A">
      <w:pPr>
        <w:jc w:val="both"/>
        <w:rPr>
          <w:lang w:val="ru-RU" w:eastAsia="zh-CN" w:bidi="hi-IN"/>
        </w:rPr>
      </w:pPr>
      <w:r w:rsidRPr="00785C9A">
        <w:rPr>
          <w:lang w:val="ru-RU" w:eastAsia="zh-CN" w:bidi="hi-IN"/>
        </w:rPr>
        <w:t xml:space="preserve">Устройства линейки </w:t>
      </w:r>
      <w:r>
        <w:rPr>
          <w:lang w:eastAsia="zh-CN" w:bidi="hi-IN"/>
        </w:rPr>
        <w:t>Google</w:t>
      </w:r>
      <w:r w:rsidRPr="00785C9A">
        <w:rPr>
          <w:lang w:val="ru-RU" w:eastAsia="zh-CN" w:bidi="hi-IN"/>
        </w:rPr>
        <w:t xml:space="preserve"> </w:t>
      </w:r>
      <w:r>
        <w:rPr>
          <w:lang w:eastAsia="zh-CN" w:bidi="hi-IN"/>
        </w:rPr>
        <w:t>Nexus</w:t>
      </w:r>
      <w:r w:rsidRPr="00785C9A">
        <w:rPr>
          <w:lang w:val="ru-RU" w:eastAsia="zh-CN" w:bidi="hi-IN"/>
        </w:rPr>
        <w:t xml:space="preserve"> могут похвастаться не только быстрым получением обновлений ПО, но и являются гаджетами, на которые можно одновременно установить несколько ОС. При помощи </w:t>
      </w:r>
      <w:r>
        <w:rPr>
          <w:lang w:eastAsia="zh-CN" w:bidi="hi-IN"/>
        </w:rPr>
        <w:t>MultiROM</w:t>
      </w:r>
      <w:r w:rsidRPr="00785C9A">
        <w:rPr>
          <w:lang w:val="ru-RU" w:eastAsia="zh-CN" w:bidi="hi-IN"/>
        </w:rPr>
        <w:t xml:space="preserve"> эти устройства также могут иметь несколько прошивок, вроде С</w:t>
      </w:r>
      <w:r>
        <w:rPr>
          <w:lang w:eastAsia="zh-CN" w:bidi="hi-IN"/>
        </w:rPr>
        <w:t>yanogenMod</w:t>
      </w:r>
      <w:r w:rsidRPr="00785C9A">
        <w:rPr>
          <w:lang w:val="ru-RU" w:eastAsia="zh-CN" w:bidi="hi-IN"/>
        </w:rPr>
        <w:t xml:space="preserve"> или </w:t>
      </w:r>
      <w:r>
        <w:rPr>
          <w:lang w:eastAsia="zh-CN" w:bidi="hi-IN"/>
        </w:rPr>
        <w:t>MIUI</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Также стало известно, что совсем недавно корпорация </w:t>
      </w:r>
      <w:r>
        <w:rPr>
          <w:lang w:eastAsia="zh-CN" w:bidi="hi-IN"/>
        </w:rPr>
        <w:t>Microsoft</w:t>
      </w:r>
      <w:r w:rsidRPr="00785C9A">
        <w:rPr>
          <w:lang w:val="ru-RU" w:eastAsia="zh-CN" w:bidi="hi-IN"/>
        </w:rPr>
        <w:t xml:space="preserve"> создала патент «</w:t>
      </w:r>
      <w:r>
        <w:rPr>
          <w:lang w:eastAsia="zh-CN" w:bidi="hi-IN"/>
        </w:rPr>
        <w:t>Multi</w:t>
      </w:r>
      <w:r w:rsidRPr="00785C9A">
        <w:rPr>
          <w:lang w:val="ru-RU" w:eastAsia="zh-CN" w:bidi="hi-IN"/>
        </w:rPr>
        <w:t>-</w:t>
      </w:r>
      <w:r>
        <w:rPr>
          <w:lang w:eastAsia="zh-CN" w:bidi="hi-IN"/>
        </w:rPr>
        <w:t>OS</w:t>
      </w:r>
      <w:r w:rsidRPr="00785C9A">
        <w:rPr>
          <w:lang w:val="ru-RU" w:eastAsia="zh-CN" w:bidi="hi-IN"/>
        </w:rPr>
        <w:t xml:space="preserve"> </w:t>
      </w:r>
      <w:r>
        <w:rPr>
          <w:lang w:eastAsia="zh-CN" w:bidi="hi-IN"/>
        </w:rPr>
        <w:t>boot</w:t>
      </w:r>
      <w:r w:rsidRPr="00785C9A">
        <w:rPr>
          <w:lang w:val="ru-RU" w:eastAsia="zh-CN" w:bidi="hi-IN"/>
        </w:rPr>
        <w:t xml:space="preserve"> </w:t>
      </w:r>
      <w:r>
        <w:rPr>
          <w:lang w:eastAsia="zh-CN" w:bidi="hi-IN"/>
        </w:rPr>
        <w:t>via</w:t>
      </w:r>
      <w:r w:rsidRPr="00785C9A">
        <w:rPr>
          <w:lang w:val="ru-RU" w:eastAsia="zh-CN" w:bidi="hi-IN"/>
        </w:rPr>
        <w:t xml:space="preserve"> </w:t>
      </w:r>
      <w:r>
        <w:rPr>
          <w:lang w:eastAsia="zh-CN" w:bidi="hi-IN"/>
        </w:rPr>
        <w:t>mobile</w:t>
      </w:r>
      <w:r w:rsidRPr="00785C9A">
        <w:rPr>
          <w:lang w:val="ru-RU" w:eastAsia="zh-CN" w:bidi="hi-IN"/>
        </w:rPr>
        <w:t xml:space="preserve"> </w:t>
      </w:r>
      <w:r>
        <w:rPr>
          <w:lang w:eastAsia="zh-CN" w:bidi="hi-IN"/>
        </w:rPr>
        <w:t>device</w:t>
      </w:r>
      <w:r w:rsidRPr="00785C9A">
        <w:rPr>
          <w:lang w:val="ru-RU" w:eastAsia="zh-CN" w:bidi="hi-IN"/>
        </w:rPr>
        <w:t>», который в свою очередь описывает возможность загрузки сразу нескольких операционных систем на одном смартфоне. Однако, если рассмотреть данный патент более детально, то становится ясно, что речь в этом патенте идет о более широком спектре функционала, связанного с загрузкой мобильного устройства.</w:t>
      </w:r>
    </w:p>
    <w:p w:rsidR="00B14965" w:rsidRPr="00B14965" w:rsidRDefault="00785C9A" w:rsidP="0069151E">
      <w:pPr>
        <w:jc w:val="both"/>
        <w:rPr>
          <w:lang w:val="ru-RU" w:eastAsia="zh-CN" w:bidi="hi-IN"/>
        </w:rPr>
      </w:pPr>
      <w:r w:rsidRPr="00785C9A">
        <w:rPr>
          <w:lang w:val="ru-RU" w:eastAsia="zh-CN" w:bidi="hi-IN"/>
        </w:rPr>
        <w:t>Таким образом, смартфоны все больше приближаются к возможн</w:t>
      </w:r>
      <w:r w:rsidR="0069151E">
        <w:rPr>
          <w:lang w:val="ru-RU" w:eastAsia="zh-CN" w:bidi="hi-IN"/>
        </w:rPr>
        <w:t>остям персонального компьютера.</w:t>
      </w:r>
    </w:p>
    <w:p w:rsidR="0060727A" w:rsidRDefault="0060727A" w:rsidP="00DF0F58">
      <w:pPr>
        <w:pStyle w:val="Heading2"/>
        <w:jc w:val="both"/>
        <w:rPr>
          <w:lang w:val="ru-RU"/>
        </w:rPr>
      </w:pPr>
      <w:bookmarkStart w:id="202" w:name="_Toc438377296"/>
      <w:bookmarkStart w:id="203" w:name="_Toc438377445"/>
      <w:r>
        <w:rPr>
          <w:lang w:val="ru-RU"/>
        </w:rPr>
        <w:t>Энергосбережение</w:t>
      </w:r>
      <w:bookmarkEnd w:id="202"/>
      <w:bookmarkEnd w:id="203"/>
    </w:p>
    <w:p w:rsidR="00CA5E18" w:rsidRPr="00E12D04" w:rsidRDefault="00CA5E18" w:rsidP="00CA5E18">
      <w:pPr>
        <w:pStyle w:val="Heading3"/>
        <w:jc w:val="both"/>
        <w:rPr>
          <w:rFonts w:eastAsia="Times New Roman"/>
          <w:lang w:val="ru-RU"/>
        </w:rPr>
      </w:pPr>
      <w:bookmarkStart w:id="204" w:name="_Toc438377446"/>
      <w:r w:rsidRPr="00E12D04">
        <w:rPr>
          <w:rFonts w:eastAsia="Times New Roman"/>
          <w:lang w:val="ru-RU"/>
        </w:rPr>
        <w:t>Введение</w:t>
      </w:r>
      <w:bookmarkEnd w:id="204"/>
      <w:r w:rsidRPr="00E12D04">
        <w:rPr>
          <w:rFonts w:eastAsia="Times New Roman"/>
          <w:lang w:val="ru-RU"/>
        </w:rPr>
        <w:t xml:space="preserve"> </w:t>
      </w:r>
    </w:p>
    <w:p w:rsidR="00CA5E18" w:rsidRPr="00E12D04" w:rsidRDefault="00CA5E18" w:rsidP="00CA5E18">
      <w:pPr>
        <w:jc w:val="both"/>
        <w:rPr>
          <w:rFonts w:cs="Arial"/>
          <w:sz w:val="20"/>
          <w:szCs w:val="20"/>
          <w:shd w:val="clear" w:color="auto" w:fill="FFFFFF"/>
          <w:lang w:val="ru-RU"/>
        </w:rPr>
      </w:pPr>
      <w:r w:rsidRPr="00E12D04">
        <w:rPr>
          <w:shd w:val="clear" w:color="auto" w:fill="FFFFFF"/>
          <w:lang w:val="ru-RU"/>
        </w:rPr>
        <w:t xml:space="preserve">Энергосберегающие функции ПК появились не за одну ночь – у них долгая история эволюции, в которой в свое время участвовали и бытовые компьютеры, и отдельные контроллеры внешних устройств, и мобильные компьютеры, и первые ПК. Собственно, сейчас эта технология продолжает развиваться и в новейших системах </w:t>
      </w:r>
      <w:r w:rsidRPr="00E12D04">
        <w:rPr>
          <w:shd w:val="clear" w:color="auto" w:fill="FFFFFF"/>
        </w:rPr>
        <w:t>Windows</w:t>
      </w:r>
      <w:r w:rsidRPr="00E12D04">
        <w:rPr>
          <w:shd w:val="clear" w:color="auto" w:fill="FFFFFF"/>
          <w:lang w:val="ru-RU"/>
        </w:rPr>
        <w:t xml:space="preserve">, встроена в </w:t>
      </w:r>
      <w:r w:rsidRPr="00E12D04">
        <w:rPr>
          <w:shd w:val="clear" w:color="auto" w:fill="FFFFFF"/>
        </w:rPr>
        <w:t>BIOS</w:t>
      </w:r>
      <w:r w:rsidRPr="00E12D04">
        <w:rPr>
          <w:shd w:val="clear" w:color="auto" w:fill="FFFFFF"/>
          <w:lang w:val="ru-RU"/>
        </w:rPr>
        <w:t>/</w:t>
      </w:r>
      <w:r w:rsidRPr="00E12D04">
        <w:rPr>
          <w:shd w:val="clear" w:color="auto" w:fill="FFFFFF"/>
        </w:rPr>
        <w:t>EFI</w:t>
      </w:r>
      <w:r w:rsidRPr="00E12D04">
        <w:rPr>
          <w:shd w:val="clear" w:color="auto" w:fill="FFFFFF"/>
          <w:lang w:val="ru-RU"/>
        </w:rPr>
        <w:t xml:space="preserve">, поддерживается практически всеми устройствами ПК: от процессора до сетевой платы, от кулера до </w:t>
      </w:r>
      <w:r w:rsidRPr="00E12D04">
        <w:rPr>
          <w:shd w:val="clear" w:color="auto" w:fill="FFFFFF"/>
        </w:rPr>
        <w:t>USB</w:t>
      </w:r>
      <w:r w:rsidRPr="00E12D04">
        <w:rPr>
          <w:shd w:val="clear" w:color="auto" w:fill="FFFFFF"/>
          <w:lang w:val="ru-RU"/>
        </w:rPr>
        <w:t xml:space="preserve"> интерфейса.</w:t>
      </w:r>
      <w:r w:rsidRPr="00E12D04">
        <w:rPr>
          <w:rFonts w:cs="Arial"/>
          <w:sz w:val="20"/>
          <w:szCs w:val="20"/>
          <w:shd w:val="clear" w:color="auto" w:fill="FFFFFF"/>
        </w:rPr>
        <w:t> </w:t>
      </w:r>
    </w:p>
    <w:p w:rsidR="00CA5E18" w:rsidRPr="00E12D04" w:rsidRDefault="00CA5E18" w:rsidP="00CA5E18">
      <w:pPr>
        <w:jc w:val="both"/>
        <w:rPr>
          <w:shd w:val="clear" w:color="auto" w:fill="FFFFFF"/>
          <w:lang w:val="ru-RU"/>
        </w:rPr>
      </w:pPr>
      <w:r w:rsidRPr="00E12D04">
        <w:rPr>
          <w:bCs/>
          <w:lang w:val="ru-RU"/>
        </w:rPr>
        <w:t>С</w:t>
      </w:r>
      <w:r w:rsidRPr="00E12D04">
        <w:rPr>
          <w:lang w:val="ru-RU"/>
        </w:rPr>
        <w:t>пособы программного управления электропитанием компонентов компьютера -</w:t>
      </w:r>
      <w:r w:rsidRPr="00E12D04">
        <w:t> </w:t>
      </w:r>
      <w:r w:rsidRPr="00E12D04">
        <w:rPr>
          <w:sz w:val="20"/>
          <w:szCs w:val="20"/>
        </w:rPr>
        <w:t> </w:t>
      </w:r>
      <w:r w:rsidRPr="00E12D04">
        <w:rPr>
          <w:b/>
          <w:bCs/>
          <w:sz w:val="20"/>
          <w:szCs w:val="20"/>
        </w:rPr>
        <w:t>ACPI</w:t>
      </w:r>
      <w:r w:rsidRPr="00E12D04">
        <w:rPr>
          <w:b/>
          <w:bCs/>
          <w:sz w:val="20"/>
          <w:szCs w:val="20"/>
          <w:lang w:val="ru-RU"/>
        </w:rPr>
        <w:t xml:space="preserve"> (</w:t>
      </w:r>
      <w:r w:rsidRPr="00E12D04">
        <w:rPr>
          <w:b/>
          <w:bCs/>
          <w:sz w:val="20"/>
          <w:szCs w:val="20"/>
        </w:rPr>
        <w:t>Advanced</w:t>
      </w:r>
      <w:r w:rsidRPr="00E12D04">
        <w:rPr>
          <w:b/>
          <w:bCs/>
          <w:sz w:val="20"/>
          <w:szCs w:val="20"/>
          <w:lang w:val="ru-RU"/>
        </w:rPr>
        <w:t xml:space="preserve"> </w:t>
      </w:r>
      <w:r w:rsidRPr="00E12D04">
        <w:rPr>
          <w:b/>
          <w:bCs/>
          <w:sz w:val="20"/>
          <w:szCs w:val="20"/>
        </w:rPr>
        <w:t>Configuration</w:t>
      </w:r>
      <w:r w:rsidRPr="00E12D04">
        <w:rPr>
          <w:b/>
          <w:bCs/>
          <w:sz w:val="20"/>
          <w:szCs w:val="20"/>
          <w:lang w:val="ru-RU"/>
        </w:rPr>
        <w:t xml:space="preserve"> </w:t>
      </w:r>
      <w:r w:rsidRPr="00E12D04">
        <w:rPr>
          <w:b/>
          <w:bCs/>
          <w:sz w:val="20"/>
          <w:szCs w:val="20"/>
        </w:rPr>
        <w:t>and</w:t>
      </w:r>
      <w:r w:rsidRPr="00E12D04">
        <w:rPr>
          <w:b/>
          <w:bCs/>
          <w:sz w:val="20"/>
          <w:szCs w:val="20"/>
          <w:lang w:val="ru-RU"/>
        </w:rPr>
        <w:t xml:space="preserve"> </w:t>
      </w:r>
      <w:r w:rsidRPr="00E12D04">
        <w:rPr>
          <w:b/>
          <w:bCs/>
          <w:sz w:val="20"/>
          <w:szCs w:val="20"/>
        </w:rPr>
        <w:t>Power</w:t>
      </w:r>
      <w:r w:rsidRPr="00E12D04">
        <w:rPr>
          <w:b/>
          <w:bCs/>
          <w:sz w:val="20"/>
          <w:szCs w:val="20"/>
          <w:lang w:val="ru-RU"/>
        </w:rPr>
        <w:t xml:space="preserve"> </w:t>
      </w:r>
      <w:r w:rsidRPr="00E12D04">
        <w:rPr>
          <w:b/>
          <w:bCs/>
          <w:sz w:val="20"/>
          <w:szCs w:val="20"/>
        </w:rPr>
        <w:t>Interface</w:t>
      </w:r>
      <w:r w:rsidRPr="00E12D04">
        <w:rPr>
          <w:b/>
          <w:bCs/>
          <w:sz w:val="20"/>
          <w:szCs w:val="20"/>
          <w:lang w:val="ru-RU"/>
        </w:rPr>
        <w:t>) – это</w:t>
      </w:r>
      <w:r w:rsidRPr="00E12D04">
        <w:rPr>
          <w:sz w:val="20"/>
          <w:szCs w:val="20"/>
        </w:rPr>
        <w:t> </w:t>
      </w:r>
      <w:r w:rsidRPr="00E12D04">
        <w:rPr>
          <w:lang w:val="ru-RU"/>
        </w:rPr>
        <w:t>стандарт (спецификация), определяющий способы программного управления электропитанием компонентов компьютера с помощью встроенных средств ОС (операционной системы). Другими словами, данная технология предназначена для управления состоянием персонального компьютера и энергопотреблением его компонентов.</w:t>
      </w:r>
    </w:p>
    <w:p w:rsidR="00CA5E18" w:rsidRPr="00E12D04" w:rsidRDefault="00CA5E18" w:rsidP="00CA5E18">
      <w:pPr>
        <w:jc w:val="both"/>
        <w:rPr>
          <w:lang w:val="ru-RU"/>
        </w:rPr>
      </w:pPr>
      <w:r w:rsidRPr="00E12D04">
        <w:rPr>
          <w:lang w:val="ru-RU"/>
        </w:rPr>
        <w:t xml:space="preserve">Кроме управления электропитанием данный стандарт позволяет выполнять конфигурацию устройств </w:t>
      </w:r>
      <w:r w:rsidRPr="00E12D04">
        <w:t>Plug</w:t>
      </w:r>
      <w:r w:rsidRPr="00E12D04">
        <w:rPr>
          <w:lang w:val="ru-RU"/>
        </w:rPr>
        <w:t xml:space="preserve"> </w:t>
      </w:r>
      <w:r w:rsidRPr="00E12D04">
        <w:t>and</w:t>
      </w:r>
      <w:r w:rsidRPr="00E12D04">
        <w:rPr>
          <w:lang w:val="ru-RU"/>
        </w:rPr>
        <w:t xml:space="preserve"> </w:t>
      </w:r>
      <w:r w:rsidRPr="00E12D04">
        <w:t>Play</w:t>
      </w:r>
      <w:r w:rsidRPr="00E12D04">
        <w:rPr>
          <w:lang w:val="ru-RU"/>
        </w:rPr>
        <w:t>.</w:t>
      </w:r>
    </w:p>
    <w:p w:rsidR="00CA5E18" w:rsidRPr="00E12D04" w:rsidRDefault="00CA5E18" w:rsidP="00CA5E18">
      <w:pPr>
        <w:jc w:val="both"/>
        <w:rPr>
          <w:lang w:val="ru-RU"/>
        </w:rPr>
      </w:pPr>
      <w:r w:rsidRPr="00E12D04">
        <w:rPr>
          <w:lang w:val="ru-RU"/>
        </w:rPr>
        <w:lastRenderedPageBreak/>
        <w:t xml:space="preserve">Управление электропитанием и конфигурирование устройств </w:t>
      </w:r>
      <w:r w:rsidRPr="00E12D04">
        <w:t>Plug</w:t>
      </w:r>
      <w:r w:rsidRPr="00E12D04">
        <w:rPr>
          <w:lang w:val="ru-RU"/>
        </w:rPr>
        <w:t xml:space="preserve"> </w:t>
      </w:r>
      <w:r w:rsidRPr="00E12D04">
        <w:t>and</w:t>
      </w:r>
      <w:r w:rsidRPr="00E12D04">
        <w:rPr>
          <w:lang w:val="ru-RU"/>
        </w:rPr>
        <w:t xml:space="preserve"> </w:t>
      </w:r>
      <w:r w:rsidRPr="00E12D04">
        <w:t>Play</w:t>
      </w:r>
      <w:r w:rsidRPr="00E12D04">
        <w:rPr>
          <w:lang w:val="ru-RU"/>
        </w:rPr>
        <w:t xml:space="preserve"> осуществляется на уровне операционной системы (предшественник спецификации </w:t>
      </w:r>
      <w:r w:rsidRPr="00E12D04">
        <w:t>ACPI</w:t>
      </w:r>
      <w:r w:rsidRPr="00E12D04">
        <w:rPr>
          <w:lang w:val="ru-RU"/>
        </w:rPr>
        <w:t xml:space="preserve"> стандарт АРМ реализован на уровне </w:t>
      </w:r>
      <w:r w:rsidRPr="00E12D04">
        <w:t>BIOS</w:t>
      </w:r>
      <w:r w:rsidRPr="00E12D04">
        <w:rPr>
          <w:lang w:val="ru-RU"/>
        </w:rPr>
        <w:t>), то есть ОС практически полностью управляет энергопотреблением и конфигурированием устройств ПК.</w:t>
      </w:r>
    </w:p>
    <w:p w:rsidR="00CA5E18" w:rsidRPr="00E12D04" w:rsidRDefault="00CA5E18" w:rsidP="00CA5E18">
      <w:pPr>
        <w:jc w:val="both"/>
        <w:rPr>
          <w:lang w:val="ru-RU"/>
        </w:rPr>
      </w:pPr>
      <w:r w:rsidRPr="00E12D04">
        <w:rPr>
          <w:lang w:val="ru-RU"/>
        </w:rPr>
        <w:t xml:space="preserve">Спецификация </w:t>
      </w:r>
      <w:r w:rsidRPr="00E12D04">
        <w:t>ACPI</w:t>
      </w:r>
      <w:r w:rsidRPr="00E12D04">
        <w:rPr>
          <w:lang w:val="ru-RU"/>
        </w:rPr>
        <w:t xml:space="preserve"> требует поддержки со стороны, как материнской платы, так и подключаемых устройств.</w:t>
      </w:r>
    </w:p>
    <w:p w:rsidR="00CA5E18" w:rsidRPr="00E12D04" w:rsidRDefault="00CA5E18" w:rsidP="00CA5E18">
      <w:pPr>
        <w:jc w:val="both"/>
        <w:rPr>
          <w:lang w:val="ru-RU"/>
        </w:rPr>
      </w:pPr>
      <w:r w:rsidRPr="00E12D04">
        <w:rPr>
          <w:lang w:val="ru-RU"/>
        </w:rPr>
        <w:t xml:space="preserve">Для технологии </w:t>
      </w:r>
      <w:r w:rsidRPr="00E12D04">
        <w:t>ACPI</w:t>
      </w:r>
      <w:r w:rsidRPr="00E12D04">
        <w:rPr>
          <w:lang w:val="ru-RU"/>
        </w:rPr>
        <w:t xml:space="preserve"> определяют несколько состояний и подсостояний системы (компьютера): глобальные состояния системы, состояния ЦП (центрального процессора) и состояния устройств.</w:t>
      </w:r>
    </w:p>
    <w:p w:rsidR="00CA5E18" w:rsidRPr="00E12D04" w:rsidRDefault="00CA5E18" w:rsidP="00CA5E18">
      <w:pPr>
        <w:jc w:val="both"/>
        <w:rPr>
          <w:rFonts w:eastAsia="Times New Roman"/>
          <w:lang w:val="ru-RU"/>
        </w:rPr>
      </w:pPr>
      <w:r w:rsidRPr="00E12D04">
        <w:rPr>
          <w:rFonts w:eastAsia="Times New Roman"/>
          <w:b/>
          <w:bCs/>
          <w:i/>
          <w:iCs/>
          <w:lang w:val="ru-RU"/>
        </w:rPr>
        <w:t>Глобальных состояний системы различают четыре:</w:t>
      </w:r>
    </w:p>
    <w:p w:rsidR="00CA5E18" w:rsidRPr="00E12D04" w:rsidRDefault="00CA5E18" w:rsidP="00CA5E18">
      <w:pPr>
        <w:pStyle w:val="ListParagraph"/>
        <w:numPr>
          <w:ilvl w:val="0"/>
          <w:numId w:val="327"/>
        </w:numPr>
        <w:spacing w:after="160" w:line="259" w:lineRule="auto"/>
        <w:jc w:val="both"/>
      </w:pPr>
      <w:r w:rsidRPr="00E12D04">
        <w:rPr>
          <w:b/>
          <w:bCs/>
        </w:rPr>
        <w:t>G0 (S0)</w:t>
      </w:r>
      <w:r w:rsidRPr="00E12D04">
        <w:t> – нормальное функционирование системы;</w:t>
      </w:r>
    </w:p>
    <w:p w:rsidR="00CA5E18" w:rsidRPr="00E12D04" w:rsidRDefault="00CA5E18" w:rsidP="00CA5E18">
      <w:pPr>
        <w:pStyle w:val="ListParagraph"/>
        <w:numPr>
          <w:ilvl w:val="0"/>
          <w:numId w:val="327"/>
        </w:numPr>
        <w:spacing w:after="160" w:line="259" w:lineRule="auto"/>
        <w:jc w:val="both"/>
      </w:pPr>
      <w:r w:rsidRPr="00E12D04">
        <w:rPr>
          <w:b/>
          <w:bCs/>
        </w:rPr>
        <w:t>G1 (S1, S2, S3, S4)</w:t>
      </w:r>
      <w:r w:rsidRPr="00E12D04">
        <w:t> – режимы уменьшенного энергопотребления, о которых мы поговорим чуть ниже.</w:t>
      </w:r>
    </w:p>
    <w:p w:rsidR="00CA5E18" w:rsidRPr="00E12D04" w:rsidRDefault="00CA5E18" w:rsidP="00CA5E18">
      <w:pPr>
        <w:pStyle w:val="ListParagraph"/>
        <w:numPr>
          <w:ilvl w:val="0"/>
          <w:numId w:val="327"/>
        </w:numPr>
        <w:spacing w:after="160" w:line="259" w:lineRule="auto"/>
        <w:jc w:val="both"/>
      </w:pPr>
      <w:r w:rsidRPr="00E12D04">
        <w:rPr>
          <w:b/>
          <w:bCs/>
        </w:rPr>
        <w:t>G2 (S5) </w:t>
      </w:r>
      <w:r w:rsidRPr="00E12D04">
        <w:t>– программное выключение. В данном состоянии компьютер выключен, но блок питания находится под напряжением.</w:t>
      </w:r>
    </w:p>
    <w:p w:rsidR="00CA5E18" w:rsidRPr="00E12D04" w:rsidRDefault="00CA5E18" w:rsidP="00CA5E18">
      <w:pPr>
        <w:pStyle w:val="ListParagraph"/>
        <w:numPr>
          <w:ilvl w:val="0"/>
          <w:numId w:val="327"/>
        </w:numPr>
        <w:spacing w:after="160" w:line="259" w:lineRule="auto"/>
        <w:jc w:val="both"/>
      </w:pPr>
      <w:r w:rsidRPr="00E12D04">
        <w:rPr>
          <w:b/>
          <w:bCs/>
        </w:rPr>
        <w:t>G3 </w:t>
      </w:r>
      <w:r w:rsidRPr="00E12D04">
        <w:t>– состояние в котором питание полностью отключено от блока питания (БП).</w:t>
      </w:r>
    </w:p>
    <w:p w:rsidR="00CA5E18" w:rsidRPr="00E12D04" w:rsidRDefault="00CA5E18" w:rsidP="00CA5E18">
      <w:pPr>
        <w:pStyle w:val="Heading3"/>
        <w:jc w:val="both"/>
        <w:rPr>
          <w:rFonts w:eastAsia="Times New Roman"/>
          <w:lang w:val="ru-RU"/>
        </w:rPr>
      </w:pPr>
      <w:bookmarkStart w:id="205" w:name="_Toc438377447"/>
      <w:r w:rsidRPr="00E12D04">
        <w:rPr>
          <w:rFonts w:eastAsia="Times New Roman"/>
          <w:lang w:val="ru-RU"/>
        </w:rPr>
        <w:t>Режимы уменьшенного энергопотребления</w:t>
      </w:r>
      <w:bookmarkEnd w:id="205"/>
      <w:r w:rsidRPr="00E12D04">
        <w:rPr>
          <w:rFonts w:eastAsia="Times New Roman"/>
          <w:lang w:val="ru-RU"/>
        </w:rPr>
        <w:t xml:space="preserve"> </w:t>
      </w:r>
    </w:p>
    <w:p w:rsidR="00CA5E18" w:rsidRPr="00E12D04" w:rsidRDefault="00CA5E18" w:rsidP="00CA5E18">
      <w:pPr>
        <w:pStyle w:val="ListParagraph"/>
        <w:numPr>
          <w:ilvl w:val="0"/>
          <w:numId w:val="328"/>
        </w:numPr>
        <w:spacing w:after="160" w:line="259" w:lineRule="auto"/>
        <w:jc w:val="both"/>
      </w:pPr>
      <w:r w:rsidRPr="00E12D04">
        <w:rPr>
          <w:b/>
          <w:bCs/>
        </w:rPr>
        <w:t>S1 (Power On Suspend, POS, Doze)</w:t>
      </w:r>
      <w:r w:rsidRPr="00E12D04">
        <w:t> – режим энергосбережения, при котором отключается монитор, винчестер, но на центральный процессор и ОЗУ (модули оперативной памяти) питание подается, снижается частота системной шины. Процессорные кэши сброшены, процессоры не выполняют инструкции, отключен генератор тактовой частоты ЦП.</w:t>
      </w:r>
    </w:p>
    <w:p w:rsidR="00CA5E18" w:rsidRPr="00E12D04" w:rsidRDefault="00CA5E18" w:rsidP="00CA5E18">
      <w:pPr>
        <w:pStyle w:val="ListParagraph"/>
        <w:numPr>
          <w:ilvl w:val="0"/>
          <w:numId w:val="328"/>
        </w:numPr>
        <w:spacing w:after="160" w:line="259" w:lineRule="auto"/>
        <w:jc w:val="both"/>
      </w:pPr>
      <w:r w:rsidRPr="00E12D04">
        <w:rPr>
          <w:b/>
          <w:bCs/>
        </w:rPr>
        <w:t>S2 (Standby, Standby Mode)</w:t>
      </w:r>
      <w:r w:rsidRPr="00E12D04">
        <w:t> – режим уменьшенного энергопотребления. При данном режиме происходит отключение монитора, винчестера. От ЦП отключается напряжение питания. Останавливаются все тактовые генераторы (продолжают работать только те тактовые генераторы, которые необходимы для работы оперативной памяти). Питание подается только на системную память (в ней хранится информация о состоянии системы).</w:t>
      </w:r>
    </w:p>
    <w:p w:rsidR="00CA5E18" w:rsidRPr="00E12D04" w:rsidRDefault="00CA5E18" w:rsidP="00CA5E18">
      <w:pPr>
        <w:pStyle w:val="ListParagraph"/>
        <w:numPr>
          <w:ilvl w:val="0"/>
          <w:numId w:val="328"/>
        </w:numPr>
        <w:spacing w:after="160" w:line="259" w:lineRule="auto"/>
        <w:jc w:val="both"/>
        <w:rPr>
          <w:rFonts w:eastAsia="Calibri"/>
        </w:rPr>
      </w:pPr>
      <w:r w:rsidRPr="00CA5E18">
        <w:rPr>
          <w:rFonts w:eastAsia="Calibri"/>
          <w:b/>
          <w:bCs/>
          <w:lang w:val="en-US"/>
        </w:rPr>
        <w:t>S3 (Suspend to RAM, STR, Suspend) </w:t>
      </w:r>
      <w:r w:rsidRPr="00CA5E18">
        <w:rPr>
          <w:rFonts w:eastAsia="Calibri"/>
          <w:lang w:val="en-US"/>
        </w:rPr>
        <w:t xml:space="preserve">– </w:t>
      </w:r>
      <w:r w:rsidRPr="00E12D04">
        <w:rPr>
          <w:rFonts w:eastAsia="Calibri"/>
        </w:rPr>
        <w:t>ждущий</w:t>
      </w:r>
      <w:r w:rsidRPr="00CA5E18">
        <w:rPr>
          <w:rFonts w:eastAsia="Calibri"/>
          <w:lang w:val="en-US"/>
        </w:rPr>
        <w:t xml:space="preserve"> </w:t>
      </w:r>
      <w:r w:rsidRPr="00E12D04">
        <w:rPr>
          <w:rFonts w:eastAsia="Calibri"/>
        </w:rPr>
        <w:t>режим</w:t>
      </w:r>
      <w:r w:rsidRPr="00CA5E18">
        <w:rPr>
          <w:rFonts w:eastAsia="Calibri"/>
          <w:lang w:val="en-US"/>
        </w:rPr>
        <w:t xml:space="preserve">. </w:t>
      </w:r>
      <w:r w:rsidRPr="00E12D04">
        <w:rPr>
          <w:rFonts w:eastAsia="Calibri"/>
        </w:rPr>
        <w:t>При данном режиме энергосбережения питание подается только на оперативную память (в ней хранится информация о состоянии системы). Все другие компоненты ПК отключены.</w:t>
      </w:r>
    </w:p>
    <w:p w:rsidR="00CA5E18" w:rsidRPr="00E12D04" w:rsidRDefault="00CA5E18" w:rsidP="00CA5E18">
      <w:pPr>
        <w:pStyle w:val="ListParagraph"/>
        <w:numPr>
          <w:ilvl w:val="0"/>
          <w:numId w:val="328"/>
        </w:numPr>
        <w:spacing w:after="160" w:line="259" w:lineRule="auto"/>
        <w:jc w:val="both"/>
        <w:rPr>
          <w:rFonts w:eastAsia="Calibri"/>
        </w:rPr>
      </w:pPr>
      <w:r w:rsidRPr="00CA5E18">
        <w:rPr>
          <w:rFonts w:eastAsia="Calibri"/>
          <w:b/>
          <w:bCs/>
          <w:lang w:val="en-US"/>
        </w:rPr>
        <w:t>S4 (Suspend to Disk, STD, Suspend to Hard Drive, S4-Hibernation) </w:t>
      </w:r>
      <w:r w:rsidRPr="00CA5E18">
        <w:rPr>
          <w:rFonts w:eastAsia="Calibri"/>
          <w:lang w:val="en-US"/>
        </w:rPr>
        <w:t xml:space="preserve">– </w:t>
      </w:r>
      <w:r w:rsidRPr="00E12D04">
        <w:rPr>
          <w:rFonts w:eastAsia="Calibri"/>
        </w:rPr>
        <w:t>глубокий</w:t>
      </w:r>
      <w:r w:rsidRPr="00CA5E18">
        <w:rPr>
          <w:rFonts w:eastAsia="Calibri"/>
          <w:lang w:val="en-US"/>
        </w:rPr>
        <w:t xml:space="preserve"> </w:t>
      </w:r>
      <w:r w:rsidRPr="00E12D04">
        <w:rPr>
          <w:rFonts w:eastAsia="Calibri"/>
        </w:rPr>
        <w:t>сон</w:t>
      </w:r>
      <w:r w:rsidRPr="00CA5E18">
        <w:rPr>
          <w:rFonts w:eastAsia="Calibri"/>
          <w:lang w:val="en-US"/>
        </w:rPr>
        <w:t xml:space="preserve">. </w:t>
      </w:r>
      <w:r w:rsidRPr="00E12D04">
        <w:rPr>
          <w:rFonts w:eastAsia="Calibri"/>
        </w:rPr>
        <w:t>При данном режиме энергосбережения текущее состояние системы записывается на винчестер, после чего следует отключение питание всех компонентов ПК.</w:t>
      </w:r>
    </w:p>
    <w:p w:rsidR="00CA5E18" w:rsidRPr="00E12D04" w:rsidRDefault="00CA5E18" w:rsidP="00CA5E18">
      <w:pPr>
        <w:jc w:val="both"/>
        <w:rPr>
          <w:lang w:val="ru-RU"/>
        </w:rPr>
      </w:pPr>
      <w:r w:rsidRPr="00E12D04">
        <w:rPr>
          <w:lang w:val="ru-RU"/>
        </w:rPr>
        <w:t xml:space="preserve">Для стандарта </w:t>
      </w:r>
      <w:r w:rsidRPr="00E12D04">
        <w:t>ACPI</w:t>
      </w:r>
      <w:r w:rsidRPr="00E12D04">
        <w:rPr>
          <w:lang w:val="ru-RU"/>
        </w:rPr>
        <w:t xml:space="preserve"> определяют несколько</w:t>
      </w:r>
      <w:r w:rsidRPr="00E12D04">
        <w:t> </w:t>
      </w:r>
      <w:r w:rsidRPr="00E12D04">
        <w:rPr>
          <w:b/>
          <w:bCs/>
          <w:i/>
          <w:iCs/>
          <w:lang w:val="ru-RU"/>
        </w:rPr>
        <w:t>состояний процессора:</w:t>
      </w:r>
    </w:p>
    <w:p w:rsidR="00CA5E18" w:rsidRPr="00E12D04" w:rsidRDefault="00CA5E18" w:rsidP="00CA5E18">
      <w:pPr>
        <w:pStyle w:val="ListParagraph"/>
        <w:numPr>
          <w:ilvl w:val="0"/>
          <w:numId w:val="329"/>
        </w:numPr>
        <w:spacing w:after="160" w:line="259" w:lineRule="auto"/>
        <w:jc w:val="both"/>
      </w:pPr>
      <w:r w:rsidRPr="00E12D04">
        <w:rPr>
          <w:b/>
          <w:bCs/>
        </w:rPr>
        <w:t>C0</w:t>
      </w:r>
      <w:r w:rsidRPr="00E12D04">
        <w:t> – процессор работает в номинальном режиме.</w:t>
      </w:r>
    </w:p>
    <w:p w:rsidR="00CA5E18" w:rsidRPr="00E12D04" w:rsidRDefault="00CA5E18" w:rsidP="00CA5E18">
      <w:pPr>
        <w:pStyle w:val="ListParagraph"/>
        <w:numPr>
          <w:ilvl w:val="0"/>
          <w:numId w:val="329"/>
        </w:numPr>
        <w:spacing w:after="160" w:line="259" w:lineRule="auto"/>
        <w:jc w:val="both"/>
      </w:pPr>
      <w:r w:rsidRPr="00E12D04">
        <w:rPr>
          <w:b/>
          <w:bCs/>
        </w:rPr>
        <w:t>C1 (Halt)</w:t>
      </w:r>
      <w:r w:rsidRPr="00E12D04">
        <w:t> – состояние уменьшенного энергопотребления. Работа процессора приостановлена, но он может незамедлительно вернуться в рабочее состояние.</w:t>
      </w:r>
    </w:p>
    <w:p w:rsidR="00CA5E18" w:rsidRPr="00E12D04" w:rsidRDefault="00CA5E18" w:rsidP="00CA5E18">
      <w:pPr>
        <w:pStyle w:val="ListParagraph"/>
        <w:numPr>
          <w:ilvl w:val="0"/>
          <w:numId w:val="329"/>
        </w:numPr>
        <w:spacing w:after="160" w:line="259" w:lineRule="auto"/>
        <w:jc w:val="both"/>
      </w:pPr>
      <w:r w:rsidRPr="00E12D04">
        <w:rPr>
          <w:b/>
          <w:bCs/>
        </w:rPr>
        <w:t>C2 (Stop-Clock)</w:t>
      </w:r>
      <w:r w:rsidRPr="00E12D04">
        <w:t> – работа процессора приостановлена. Но регистры и кэш остаются в рабочем состоянии. Процессор может немедленно приступить к обработке заданий.</w:t>
      </w:r>
    </w:p>
    <w:p w:rsidR="00CA5E18" w:rsidRPr="00E12D04" w:rsidRDefault="00CA5E18" w:rsidP="00CA5E18">
      <w:pPr>
        <w:pStyle w:val="ListParagraph"/>
        <w:numPr>
          <w:ilvl w:val="0"/>
          <w:numId w:val="329"/>
        </w:numPr>
        <w:spacing w:after="160" w:line="259" w:lineRule="auto"/>
        <w:jc w:val="both"/>
      </w:pPr>
      <w:r w:rsidRPr="00E12D04">
        <w:rPr>
          <w:b/>
          <w:bCs/>
        </w:rPr>
        <w:t>C3 (Sleep)</w:t>
      </w:r>
      <w:r w:rsidRPr="00E12D04">
        <w:t> – режим сна. Процессор в спящем режиме не обновляет кэш.</w:t>
      </w:r>
    </w:p>
    <w:p w:rsidR="00CA5E18" w:rsidRPr="00E12D04" w:rsidRDefault="00CA5E18" w:rsidP="00CA5E18">
      <w:pPr>
        <w:jc w:val="both"/>
        <w:rPr>
          <w:lang w:val="ru-RU"/>
        </w:rPr>
      </w:pPr>
      <w:r w:rsidRPr="00E12D04">
        <w:rPr>
          <w:lang w:val="ru-RU"/>
        </w:rPr>
        <w:t xml:space="preserve">Для технологии </w:t>
      </w:r>
      <w:r w:rsidRPr="00E12D04">
        <w:t>ACPI</w:t>
      </w:r>
      <w:r w:rsidRPr="00E12D04">
        <w:rPr>
          <w:lang w:val="ru-RU"/>
        </w:rPr>
        <w:t xml:space="preserve"> также определяют четыре</w:t>
      </w:r>
      <w:r w:rsidRPr="00E12D04">
        <w:t> </w:t>
      </w:r>
      <w:r w:rsidRPr="00E12D04">
        <w:rPr>
          <w:b/>
          <w:bCs/>
          <w:i/>
          <w:iCs/>
          <w:lang w:val="ru-RU"/>
        </w:rPr>
        <w:t>состояния устройств:</w:t>
      </w:r>
    </w:p>
    <w:p w:rsidR="00CA5E18" w:rsidRPr="00E12D04" w:rsidRDefault="00CA5E18" w:rsidP="00CA5E18">
      <w:pPr>
        <w:pStyle w:val="ListParagraph"/>
        <w:numPr>
          <w:ilvl w:val="0"/>
          <w:numId w:val="330"/>
        </w:numPr>
        <w:spacing w:after="160" w:line="259" w:lineRule="auto"/>
        <w:jc w:val="both"/>
      </w:pPr>
      <w:r w:rsidRPr="00E12D04">
        <w:rPr>
          <w:b/>
          <w:bCs/>
        </w:rPr>
        <w:lastRenderedPageBreak/>
        <w:t>D0</w:t>
      </w:r>
      <w:r w:rsidRPr="00E12D04">
        <w:t> – устройство работает в номинальном режиме.</w:t>
      </w:r>
    </w:p>
    <w:p w:rsidR="00CA5E18" w:rsidRPr="00E12D04" w:rsidRDefault="00CA5E18" w:rsidP="00CA5E18">
      <w:pPr>
        <w:pStyle w:val="ListParagraph"/>
        <w:numPr>
          <w:ilvl w:val="0"/>
          <w:numId w:val="330"/>
        </w:numPr>
        <w:spacing w:after="160" w:line="259" w:lineRule="auto"/>
        <w:jc w:val="both"/>
      </w:pPr>
      <w:r w:rsidRPr="00E12D04">
        <w:rPr>
          <w:b/>
          <w:bCs/>
        </w:rPr>
        <w:t>D1 </w:t>
      </w:r>
      <w:r w:rsidRPr="00E12D04">
        <w:t>– режим уменьшенного энергопотребления (устройство использует меньше энергии чем состояние D0).</w:t>
      </w:r>
    </w:p>
    <w:p w:rsidR="00CA5E18" w:rsidRPr="00E12D04" w:rsidRDefault="00CA5E18" w:rsidP="00CA5E18">
      <w:pPr>
        <w:pStyle w:val="ListParagraph"/>
        <w:numPr>
          <w:ilvl w:val="0"/>
          <w:numId w:val="330"/>
        </w:numPr>
        <w:spacing w:after="160" w:line="259" w:lineRule="auto"/>
        <w:jc w:val="both"/>
      </w:pPr>
      <w:r w:rsidRPr="00E12D04">
        <w:rPr>
          <w:b/>
          <w:bCs/>
        </w:rPr>
        <w:t>D2</w:t>
      </w:r>
      <w:r w:rsidRPr="00E12D04">
        <w:t> – режим уменьшенного энергопотребления (устройство использует меньше энергии чем состояние D1).</w:t>
      </w:r>
    </w:p>
    <w:p w:rsidR="00CA5E18" w:rsidRPr="00E12D04" w:rsidRDefault="00CA5E18" w:rsidP="00CA5E18">
      <w:pPr>
        <w:pStyle w:val="ListParagraph"/>
        <w:numPr>
          <w:ilvl w:val="0"/>
          <w:numId w:val="330"/>
        </w:numPr>
        <w:spacing w:after="160" w:line="259" w:lineRule="auto"/>
        <w:jc w:val="both"/>
      </w:pPr>
      <w:r w:rsidRPr="00E12D04">
        <w:rPr>
          <w:b/>
          <w:bCs/>
        </w:rPr>
        <w:t>D3 </w:t>
      </w:r>
      <w:r w:rsidRPr="00E12D04">
        <w:t>– устройство выключено.</w:t>
      </w:r>
    </w:p>
    <w:p w:rsidR="00CA5E18" w:rsidRDefault="00CA5E18" w:rsidP="00CA5E18">
      <w:pPr>
        <w:jc w:val="both"/>
        <w:rPr>
          <w:lang w:val="ru-RU"/>
        </w:rPr>
      </w:pPr>
      <w:r w:rsidRPr="00E12D04">
        <w:rPr>
          <w:b/>
          <w:bCs/>
          <w:lang w:val="ru-RU"/>
        </w:rPr>
        <w:t>Интерфейс автоматического управления конфигурацией и питанием (</w:t>
      </w:r>
      <w:r w:rsidRPr="00E12D04">
        <w:rPr>
          <w:b/>
          <w:bCs/>
        </w:rPr>
        <w:t>ACPI</w:t>
      </w:r>
      <w:r w:rsidRPr="00E12D04">
        <w:rPr>
          <w:b/>
          <w:bCs/>
          <w:lang w:val="ru-RU"/>
        </w:rPr>
        <w:t>)</w:t>
      </w:r>
      <w:r w:rsidRPr="00E12D04">
        <w:t> </w:t>
      </w:r>
      <w:r w:rsidRPr="00E12D04">
        <w:rPr>
          <w:lang w:val="ru-RU"/>
        </w:rPr>
        <w:t xml:space="preserve">- это промышленный стандарт, который определяет функции управления питанием и другие сведения о конфигурации компьютера. Некоторые предыдущие версии </w:t>
      </w:r>
      <w:r w:rsidRPr="00E12D04">
        <w:t>BIOS</w:t>
      </w:r>
      <w:r w:rsidRPr="00E12D04">
        <w:rPr>
          <w:lang w:val="ru-RU"/>
        </w:rPr>
        <w:t xml:space="preserve"> не поддерживают интерфейс </w:t>
      </w:r>
      <w:r w:rsidRPr="00E12D04">
        <w:t>ACPI</w:t>
      </w:r>
      <w:r w:rsidRPr="00E12D04">
        <w:rPr>
          <w:lang w:val="ru-RU"/>
        </w:rPr>
        <w:t>, поэтому компьютеры не могут успешно переходить в дополнительные режимы питания, напр</w:t>
      </w:r>
      <w:r>
        <w:rPr>
          <w:lang w:val="ru-RU"/>
        </w:rPr>
        <w:t>имер в ждущий или спящий режим.</w:t>
      </w:r>
    </w:p>
    <w:p w:rsidR="00CA5E18" w:rsidRDefault="00CA5E18" w:rsidP="00CA5E18">
      <w:pPr>
        <w:jc w:val="both"/>
        <w:rPr>
          <w:rFonts w:eastAsia="Calibri"/>
          <w:lang w:val="ru-RU"/>
        </w:rPr>
      </w:pPr>
      <w:r w:rsidRPr="00E12D04">
        <w:rPr>
          <w:lang w:val="ru-RU"/>
        </w:rPr>
        <w:t xml:space="preserve">Интерфейс автоматического управления конфигурацией и </w:t>
      </w:r>
      <w:r w:rsidRPr="00E12D04">
        <w:rPr>
          <w:rFonts w:eastAsia="Calibri"/>
          <w:lang w:val="ru-RU"/>
        </w:rPr>
        <w:t>питанием (</w:t>
      </w:r>
      <w:r w:rsidRPr="00E12D04">
        <w:rPr>
          <w:rFonts w:eastAsia="Calibri"/>
        </w:rPr>
        <w:t>ACPI</w:t>
      </w:r>
      <w:r w:rsidRPr="00E12D04">
        <w:rPr>
          <w:rFonts w:eastAsia="Calibri"/>
          <w:lang w:val="ru-RU"/>
        </w:rPr>
        <w:t>) пришел на смену уже устаревшего</w:t>
      </w:r>
      <w:r w:rsidRPr="00E12D04">
        <w:rPr>
          <w:rFonts w:eastAsia="Calibri"/>
        </w:rPr>
        <w:t> </w:t>
      </w:r>
      <w:r w:rsidRPr="00E12D04">
        <w:rPr>
          <w:rFonts w:eastAsia="Calibri"/>
          <w:lang w:val="ru-RU"/>
        </w:rPr>
        <w:t>АРМ (</w:t>
      </w:r>
      <w:r w:rsidRPr="00E12D04">
        <w:rPr>
          <w:rFonts w:eastAsia="Calibri"/>
        </w:rPr>
        <w:t>Advanced</w:t>
      </w:r>
      <w:r w:rsidRPr="00E12D04">
        <w:rPr>
          <w:rFonts w:eastAsia="Calibri"/>
          <w:lang w:val="ru-RU"/>
        </w:rPr>
        <w:t xml:space="preserve"> </w:t>
      </w:r>
      <w:r w:rsidRPr="00E12D04">
        <w:rPr>
          <w:rFonts w:eastAsia="Calibri"/>
        </w:rPr>
        <w:t>Power</w:t>
      </w:r>
      <w:r w:rsidRPr="00E12D04">
        <w:rPr>
          <w:rFonts w:eastAsia="Calibri"/>
          <w:lang w:val="ru-RU"/>
        </w:rPr>
        <w:t xml:space="preserve"> </w:t>
      </w:r>
      <w:r w:rsidRPr="00E12D04">
        <w:rPr>
          <w:rFonts w:eastAsia="Calibri"/>
        </w:rPr>
        <w:t>Management</w:t>
      </w:r>
      <w:r w:rsidRPr="00E12D04">
        <w:rPr>
          <w:rFonts w:eastAsia="Calibri"/>
          <w:lang w:val="ru-RU"/>
        </w:rPr>
        <w:t>).</w:t>
      </w:r>
    </w:p>
    <w:p w:rsidR="00CA5E18" w:rsidRPr="00E12D04" w:rsidRDefault="00CA5E18" w:rsidP="00CA5E18">
      <w:pPr>
        <w:jc w:val="both"/>
        <w:rPr>
          <w:rFonts w:eastAsia="Calibri"/>
          <w:lang w:val="ru-RU"/>
        </w:rPr>
      </w:pPr>
      <w:r w:rsidRPr="00E12D04">
        <w:rPr>
          <w:rFonts w:eastAsia="Calibri"/>
          <w:shd w:val="clear" w:color="auto" w:fill="FFFFFF"/>
          <w:lang w:val="ru-RU"/>
        </w:rPr>
        <w:t xml:space="preserve">Чтобы вникнуть в тонкости реализации технологии, нужно почитать руководства, заглянуть в </w:t>
      </w:r>
      <w:r w:rsidRPr="00E12D04">
        <w:rPr>
          <w:rFonts w:eastAsia="Calibri"/>
          <w:shd w:val="clear" w:color="auto" w:fill="FFFFFF"/>
        </w:rPr>
        <w:t>BIOS</w:t>
      </w:r>
      <w:r w:rsidRPr="00E12D04">
        <w:rPr>
          <w:rFonts w:eastAsia="Calibri"/>
          <w:shd w:val="clear" w:color="auto" w:fill="FFFFFF"/>
          <w:lang w:val="ru-RU"/>
        </w:rPr>
        <w:t>, прогуляться в Панель управления («Электропитание»). Последний пункт выполнить проще всего, установив галочки во всех рекомендуемых окошках. И тогда… Собственно, а что будет тогда? ПК – не ноутбук, которому нужно беречь аккумулятор ради многочасовой работы. Дело в том, что именно для ПК энергосбережение практически не несет никаких положительных факторов. Не берем в расчет режим гибернации – это несколько другой процесс, более важный. Скорее, при некотором размышлении, можно сообразить, что «зеленые функции» ПК несут больше вреда.</w:t>
      </w:r>
      <w:r w:rsidRPr="00E12D04">
        <w:rPr>
          <w:rFonts w:eastAsia="Calibri" w:cs="Arial"/>
          <w:sz w:val="20"/>
          <w:szCs w:val="20"/>
          <w:shd w:val="clear" w:color="auto" w:fill="FFFFFF"/>
        </w:rPr>
        <w:t> </w:t>
      </w:r>
      <w:r w:rsidRPr="00E12D04">
        <w:rPr>
          <w:rFonts w:eastAsia="Calibri"/>
          <w:lang w:val="ru-RU"/>
        </w:rPr>
        <w:br/>
      </w:r>
      <w:r w:rsidRPr="00E12D04">
        <w:rPr>
          <w:rFonts w:eastAsia="Calibri"/>
          <w:shd w:val="clear" w:color="auto" w:fill="FFFFFF"/>
          <w:lang w:val="ru-RU"/>
        </w:rPr>
        <w:t>Не пытайтесь возмущаться, это так. Представьте себе лампочку в ванной или коридоре, которую включают и выключают по сто раз за день. Именно при очередном включении она и перегорает, отработав свой ресурс и не выдержав множество циклов максимальной нагрузки – спираль-то светится далеко не от радости, а от мощного тока, который запускает кучу всяких процессов – физических (износ, старение), химических (взаимодействие с инертными газами, но далеко не чистыми) и т.д. На долговечность работы лампы влияют влажность, температура, пыль и страшно подумать, что еще. И после этого нам говорят, что периодическое выключение подсистем ПК сказывается на нем положительным образом. Возможно, если программы будут выключать винчестер каждые 20 минут, то при этом можно будет сэкономить пару десятков ватт, но первое же включение обнулит экономию – запуск систем всегда происходит на всплеске используемой мощности. Но страшно даже не это: каждое включение, как и в лампе накаливания, разогревает микросхемы, проводники, двигатели и т.д. По закону физики нагретое тело расширяется, а потом сужается, и получается волна микродвижения в платах, причем неоднородная. Со временем это приведет к обязательному разрыву связей в схеме – если долго расшатывать здоровый зуб, то даже он выпадет. Итак, эфемерная мода на «зеленое» чуть-чуть экономит деньги, которые придется потратить на новый компьютер гораздо раньше планируемого срока. Причем – более мощный. Такое вот оно – энергосбережение.</w:t>
      </w:r>
    </w:p>
    <w:p w:rsidR="00CA5E18" w:rsidRPr="00E12D04" w:rsidRDefault="00CA5E18" w:rsidP="00CA5E18">
      <w:pPr>
        <w:pStyle w:val="Heading3"/>
        <w:jc w:val="both"/>
        <w:rPr>
          <w:rFonts w:eastAsia="Times New Roman"/>
          <w:lang w:val="ru-RU"/>
        </w:rPr>
      </w:pPr>
      <w:bookmarkStart w:id="206" w:name="_Toc438377448"/>
      <w:r w:rsidRPr="00E12D04">
        <w:rPr>
          <w:rFonts w:eastAsia="Times New Roman"/>
          <w:lang w:val="ru-RU"/>
        </w:rPr>
        <w:t xml:space="preserve">Энергосбережение </w:t>
      </w:r>
      <w:r w:rsidRPr="00E12D04">
        <w:rPr>
          <w:rFonts w:eastAsia="Times New Roman"/>
          <w:shd w:val="clear" w:color="auto" w:fill="FFFFFF"/>
          <w:lang w:val="ru-RU"/>
        </w:rPr>
        <w:t>мобильных устройств</w:t>
      </w:r>
      <w:bookmarkEnd w:id="206"/>
    </w:p>
    <w:p w:rsidR="00CA5E18" w:rsidRPr="00E12D04" w:rsidRDefault="00CA5E18" w:rsidP="00CA5E18">
      <w:pPr>
        <w:jc w:val="both"/>
        <w:rPr>
          <w:shd w:val="clear" w:color="auto" w:fill="FFFFFF"/>
          <w:lang w:val="ru-RU"/>
        </w:rPr>
      </w:pPr>
      <w:r w:rsidRPr="00E12D04">
        <w:rPr>
          <w:shd w:val="clear" w:color="auto" w:fill="FFFFFF"/>
          <w:lang w:val="ru-RU"/>
        </w:rPr>
        <w:t xml:space="preserve">На сегодняшний день, мобильные телефоны, как правило, имеют большие экраны, и пользователи получают преимущество в этом, используя многочисленные услуги, такие как </w:t>
      </w:r>
      <w:r w:rsidRPr="00E12D04">
        <w:rPr>
          <w:shd w:val="clear" w:color="auto" w:fill="FFFFFF"/>
        </w:rPr>
        <w:t>GPS</w:t>
      </w:r>
      <w:r w:rsidRPr="00E12D04">
        <w:rPr>
          <w:shd w:val="clear" w:color="auto" w:fill="FFFFFF"/>
          <w:lang w:val="ru-RU"/>
        </w:rPr>
        <w:t xml:space="preserve">, </w:t>
      </w:r>
      <w:r w:rsidRPr="00E12D04">
        <w:rPr>
          <w:shd w:val="clear" w:color="auto" w:fill="FFFFFF"/>
        </w:rPr>
        <w:t>Wi</w:t>
      </w:r>
      <w:r w:rsidRPr="00E12D04">
        <w:rPr>
          <w:shd w:val="clear" w:color="auto" w:fill="FFFFFF"/>
          <w:lang w:val="ru-RU"/>
        </w:rPr>
        <w:t>-</w:t>
      </w:r>
      <w:r w:rsidRPr="00E12D04">
        <w:rPr>
          <w:shd w:val="clear" w:color="auto" w:fill="FFFFFF"/>
        </w:rPr>
        <w:t>Fi</w:t>
      </w:r>
      <w:r w:rsidRPr="00E12D04">
        <w:rPr>
          <w:shd w:val="clear" w:color="auto" w:fill="FFFFFF"/>
          <w:lang w:val="ru-RU"/>
        </w:rPr>
        <w:t xml:space="preserve"> и другие приложения, которые соответственно быстрее разряжают телефон.</w:t>
      </w:r>
    </w:p>
    <w:p w:rsidR="00CA5E18" w:rsidRPr="00E12D04" w:rsidRDefault="00CA5E18" w:rsidP="00CA5E18">
      <w:pPr>
        <w:jc w:val="both"/>
        <w:rPr>
          <w:shd w:val="clear" w:color="auto" w:fill="FFFFFF"/>
          <w:lang w:val="ru-RU"/>
        </w:rPr>
      </w:pPr>
      <w:r w:rsidRPr="00E12D04">
        <w:rPr>
          <w:shd w:val="clear" w:color="auto" w:fill="FFFFFF"/>
          <w:lang w:val="ru-RU"/>
        </w:rPr>
        <w:lastRenderedPageBreak/>
        <w:t>Все, конечно же, заметили, что во время телефонных переговоров или использования Интернета, телефон разряжается гораздо быстрее. Или это всего лишь вопрос дополнительного энергопотребления динамиком, микрофоном или экраном? Терминал в зависимости от потребностей и текущего использования может быть в различных режимах и состояниях.</w:t>
      </w:r>
    </w:p>
    <w:p w:rsidR="00CA5E18" w:rsidRPr="00E12D04" w:rsidRDefault="00CA5E18" w:rsidP="00CA5E18">
      <w:pPr>
        <w:pStyle w:val="Heading4"/>
        <w:jc w:val="both"/>
        <w:rPr>
          <w:rFonts w:ascii="Calibri" w:eastAsia="Times New Roman" w:hAnsi="Calibri" w:cs="Arial"/>
          <w:shd w:val="clear" w:color="auto" w:fill="FEFEFE"/>
          <w:lang w:val="ru-RU"/>
        </w:rPr>
      </w:pPr>
      <w:r w:rsidRPr="00E12D04">
        <w:rPr>
          <w:rFonts w:eastAsia="Times New Roman"/>
          <w:lang w:val="ru-RU"/>
        </w:rPr>
        <w:t xml:space="preserve">Автономность и энергосбережение операционной системы </w:t>
      </w:r>
      <w:r w:rsidRPr="00E12D04">
        <w:rPr>
          <w:rFonts w:ascii="Times New Roman" w:eastAsia="Times New Roman" w:hAnsi="Times New Roman"/>
          <w:color w:val="0070C0"/>
        </w:rPr>
        <w:t>iOS</w:t>
      </w:r>
    </w:p>
    <w:p w:rsidR="00CA5E18" w:rsidRPr="00E12D04" w:rsidRDefault="00CA5E18" w:rsidP="00CA5E18">
      <w:pPr>
        <w:jc w:val="both"/>
        <w:rPr>
          <w:b/>
          <w:lang w:val="ru-RU"/>
        </w:rPr>
      </w:pPr>
      <w:r w:rsidRPr="00E12D04">
        <w:rPr>
          <w:shd w:val="clear" w:color="auto" w:fill="FEFEFE"/>
          <w:lang w:val="ru-RU"/>
        </w:rPr>
        <w:t xml:space="preserve">Дебютировавшая относительно недавно операционная система </w:t>
      </w:r>
      <w:r w:rsidRPr="00E12D04">
        <w:rPr>
          <w:shd w:val="clear" w:color="auto" w:fill="FEFEFE"/>
        </w:rPr>
        <w:t>iOS</w:t>
      </w:r>
      <w:r w:rsidRPr="00E12D04">
        <w:rPr>
          <w:shd w:val="clear" w:color="auto" w:fill="FEFEFE"/>
          <w:lang w:val="ru-RU"/>
        </w:rPr>
        <w:t xml:space="preserve"> 9 принесла с собой множество нововведений. Особую роль среди них занимает режим пониженного энергопотребления. Технология способна добавить три часа к стандартному времени использования </w:t>
      </w:r>
      <w:r w:rsidRPr="00E12D04">
        <w:rPr>
          <w:shd w:val="clear" w:color="auto" w:fill="FEFEFE"/>
        </w:rPr>
        <w:t>iPhone</w:t>
      </w:r>
      <w:r w:rsidRPr="00E12D04">
        <w:rPr>
          <w:shd w:val="clear" w:color="auto" w:fill="FEFEFE"/>
          <w:lang w:val="ru-RU"/>
        </w:rPr>
        <w:t>. Сама «операционка» при этом обеспечивает увеличение времени автономной работы смартфонов на один час.</w:t>
      </w:r>
    </w:p>
    <w:p w:rsidR="00CA5E18" w:rsidRPr="00E12D04" w:rsidRDefault="00CA5E18" w:rsidP="00CA5E18">
      <w:pPr>
        <w:jc w:val="both"/>
        <w:rPr>
          <w:lang w:val="ru-RU"/>
        </w:rPr>
      </w:pPr>
      <w:r w:rsidRPr="00E12D04">
        <w:rPr>
          <w:lang w:val="ru-RU"/>
        </w:rPr>
        <w:t xml:space="preserve">Активация режима энергосбережения приводит к отключению ряда функций мобильного устройства, работу которых пользователь зачастую не замечает. Так, ограничиваются визуальные эффекты </w:t>
      </w:r>
      <w:r w:rsidRPr="00E12D04">
        <w:t>iOS</w:t>
      </w:r>
      <w:r w:rsidRPr="00E12D04">
        <w:rPr>
          <w:lang w:val="ru-RU"/>
        </w:rPr>
        <w:t>, приостанавливается автоматическое обновление приложений. Кроме того, активируется «механизм троттлинга», который снижает процессорную мощность, что также положительно сказывается на автономности. Это позволяет оптимизировать энергопотребление и продлить время работы гаджета.</w:t>
      </w:r>
    </w:p>
    <w:p w:rsidR="00CA5E18" w:rsidRPr="00E12D04" w:rsidRDefault="00CA5E18" w:rsidP="00CA5E18">
      <w:pPr>
        <w:pStyle w:val="Heading4"/>
        <w:jc w:val="both"/>
        <w:rPr>
          <w:rFonts w:eastAsia="Times New Roman"/>
          <w:lang w:val="ru-RU"/>
        </w:rPr>
      </w:pPr>
      <w:r w:rsidRPr="00E12D04">
        <w:rPr>
          <w:rFonts w:eastAsia="Times New Roman"/>
          <w:lang w:val="ru-RU"/>
        </w:rPr>
        <w:t>Как работает режим энергосбережения</w:t>
      </w:r>
    </w:p>
    <w:p w:rsidR="00CA5E18" w:rsidRPr="00E12D04" w:rsidRDefault="00CA5E18" w:rsidP="00CA5E18">
      <w:pPr>
        <w:jc w:val="both"/>
        <w:rPr>
          <w:lang w:val="ru-RU"/>
        </w:rPr>
      </w:pPr>
      <w:r w:rsidRPr="00E12D04">
        <w:rPr>
          <w:lang w:val="ru-RU"/>
        </w:rPr>
        <w:t xml:space="preserve">При включении режима пониженного потребления </w:t>
      </w:r>
      <w:r w:rsidRPr="00E12D04">
        <w:t>iPhone</w:t>
      </w:r>
      <w:r w:rsidRPr="00E12D04">
        <w:rPr>
          <w:lang w:val="ru-RU"/>
        </w:rPr>
        <w:t xml:space="preserve"> отключает некоторые функции операционной системы до тех пор, пока пользователь не зарядит устройство. Среди параметров, на которые оказывает влияние энергосбережение: проверка почты; фоновое обновление приложений; автоматические загрузки; некоторые визуальные эффекты; время автоблокировки – 30 секунд; производительность процессора</w:t>
      </w:r>
      <w:r w:rsidRPr="00E12D04">
        <w:rPr>
          <w:rFonts w:cs="Arial"/>
        </w:rPr>
        <w:t> </w:t>
      </w:r>
      <w:r w:rsidRPr="00E12D04">
        <w:rPr>
          <w:rFonts w:cs="Arial"/>
          <w:u w:val="single"/>
          <w:bdr w:val="none" w:sz="0" w:space="0" w:color="auto" w:frame="1"/>
          <w:lang w:val="ru-RU"/>
        </w:rPr>
        <w:t>снижается на 40%</w:t>
      </w:r>
      <w:r w:rsidRPr="00E12D04">
        <w:rPr>
          <w:lang w:val="ru-RU"/>
        </w:rPr>
        <w:t>.</w:t>
      </w:r>
    </w:p>
    <w:p w:rsidR="00CA5E18" w:rsidRPr="00E12D04" w:rsidRDefault="00CA5E18" w:rsidP="00CA5E18">
      <w:pPr>
        <w:jc w:val="both"/>
        <w:rPr>
          <w:lang w:val="ru-RU"/>
        </w:rPr>
      </w:pPr>
      <w:r w:rsidRPr="00E12D04">
        <w:rPr>
          <w:lang w:val="ru-RU"/>
        </w:rPr>
        <w:t xml:space="preserve">Как было отмечено выше, все это направлено на достижение максимальной автономности </w:t>
      </w:r>
      <w:r w:rsidRPr="00E12D04">
        <w:t>iPhone</w:t>
      </w:r>
      <w:r w:rsidRPr="00E12D04">
        <w:rPr>
          <w:lang w:val="ru-RU"/>
        </w:rPr>
        <w:t>. Режим пониженного потребления способен обеспечить увеличение времени работы до трех часов.</w:t>
      </w:r>
    </w:p>
    <w:p w:rsidR="00CA5E18" w:rsidRPr="00E12D04" w:rsidRDefault="00CA5E18" w:rsidP="00CA5E18">
      <w:pPr>
        <w:pStyle w:val="Heading4"/>
        <w:jc w:val="both"/>
        <w:rPr>
          <w:rFonts w:eastAsia="Times New Roman"/>
          <w:lang w:val="ru-RU"/>
        </w:rPr>
      </w:pPr>
      <w:r w:rsidRPr="00E12D04">
        <w:rPr>
          <w:rFonts w:eastAsia="Times New Roman"/>
          <w:lang w:val="ru-RU"/>
        </w:rPr>
        <w:t>Как использовать режим энергосбережения</w:t>
      </w:r>
      <w:r w:rsidRPr="00E12D04">
        <w:rPr>
          <w:rFonts w:eastAsia="Times New Roman"/>
          <w:lang w:val="ru-RU"/>
        </w:rPr>
        <w:tab/>
      </w:r>
    </w:p>
    <w:p w:rsidR="00CA5E18" w:rsidRPr="00E12D04" w:rsidRDefault="00CA5E18" w:rsidP="00CA5E18">
      <w:pPr>
        <w:jc w:val="both"/>
        <w:rPr>
          <w:lang w:val="ru-RU"/>
        </w:rPr>
      </w:pPr>
      <w:r w:rsidRPr="00E12D04">
        <w:rPr>
          <w:lang w:val="ru-RU"/>
        </w:rPr>
        <w:t xml:space="preserve">Стоит иметь в виду, что режим пониженного энергопотребления не включается автоматически. Для этого пользователь должен перейти в настройки гаджета, пролистать до раздела «Аккумулятор», зайти в него и перевести соответствующий тумблер в положение «Вкл». </w:t>
      </w:r>
      <w:r w:rsidRPr="00E12D04">
        <w:t>iPhone</w:t>
      </w:r>
      <w:r w:rsidRPr="00E12D04">
        <w:rPr>
          <w:lang w:val="ru-RU"/>
        </w:rPr>
        <w:t xml:space="preserve"> также предложит активировать эту функцию при снижении уровня заряда до критических 20% и 10%. Энергосбережение</w:t>
      </w:r>
      <w:r w:rsidRPr="00E12D04">
        <w:rPr>
          <w:rFonts w:cs="Arial"/>
          <w:sz w:val="20"/>
          <w:szCs w:val="20"/>
        </w:rPr>
        <w:t> </w:t>
      </w:r>
      <w:r w:rsidRPr="00CA5E18">
        <w:rPr>
          <w:lang w:val="ru-RU"/>
        </w:rPr>
        <w:t>автоматически отключится</w:t>
      </w:r>
      <w:r w:rsidRPr="00E12D04">
        <w:rPr>
          <w:rFonts w:cs="Arial"/>
          <w:sz w:val="20"/>
          <w:szCs w:val="20"/>
        </w:rPr>
        <w:t> </w:t>
      </w:r>
      <w:r w:rsidRPr="00E12D04">
        <w:rPr>
          <w:lang w:val="ru-RU"/>
        </w:rPr>
        <w:t xml:space="preserve">во время зарядки </w:t>
      </w:r>
      <w:r w:rsidRPr="00E12D04">
        <w:t>iPhone</w:t>
      </w:r>
      <w:r w:rsidRPr="00E12D04">
        <w:rPr>
          <w:lang w:val="ru-RU"/>
        </w:rPr>
        <w:t xml:space="preserve"> при достижении 80%.</w:t>
      </w:r>
    </w:p>
    <w:p w:rsidR="00CA5E18" w:rsidRPr="00E12D04" w:rsidRDefault="00CA5E18" w:rsidP="00CA5E18">
      <w:pPr>
        <w:jc w:val="both"/>
        <w:rPr>
          <w:lang w:val="ru-RU"/>
        </w:rPr>
      </w:pPr>
      <w:r w:rsidRPr="00E12D04">
        <w:rPr>
          <w:lang w:val="ru-RU"/>
        </w:rPr>
        <w:t>Режим работы энергосбережения определяется двумя составляющими. Во-первых, зеленый значок батареи в строке состояния окрашивается в желтый цвет. Во-вторых, даже если у пользователя отключено отображение заряда в процентах, оно включается автоматически для улучшения наглядности.</w:t>
      </w:r>
    </w:p>
    <w:p w:rsidR="00CA5E18" w:rsidRPr="00E12D04" w:rsidRDefault="00CA5E18" w:rsidP="00CA5E18">
      <w:pPr>
        <w:pStyle w:val="Heading4"/>
        <w:jc w:val="both"/>
        <w:rPr>
          <w:rFonts w:eastAsia="Times New Roman"/>
          <w:lang w:val="ru-RU"/>
        </w:rPr>
      </w:pPr>
      <w:r w:rsidRPr="00E12D04">
        <w:rPr>
          <w:rFonts w:eastAsia="Times New Roman"/>
          <w:lang w:val="ru-RU"/>
        </w:rPr>
        <w:t xml:space="preserve">Способы продлить автономность в </w:t>
      </w:r>
      <w:r w:rsidRPr="00E12D04">
        <w:rPr>
          <w:rFonts w:eastAsia="Times New Roman"/>
        </w:rPr>
        <w:t>iOS</w:t>
      </w:r>
      <w:r w:rsidRPr="00E12D04">
        <w:rPr>
          <w:rFonts w:eastAsia="Times New Roman"/>
          <w:lang w:val="ru-RU"/>
        </w:rPr>
        <w:t xml:space="preserve"> 9</w:t>
      </w:r>
    </w:p>
    <w:p w:rsidR="00CA5E18" w:rsidRPr="00E12D04" w:rsidRDefault="00CA5E18" w:rsidP="00CA5E18">
      <w:pPr>
        <w:jc w:val="both"/>
        <w:rPr>
          <w:lang w:val="ru-RU"/>
        </w:rPr>
      </w:pPr>
      <w:r w:rsidRPr="00E12D04">
        <w:rPr>
          <w:lang w:val="ru-RU"/>
        </w:rPr>
        <w:t xml:space="preserve">В </w:t>
      </w:r>
      <w:r w:rsidRPr="00E12D04">
        <w:t>iOS</w:t>
      </w:r>
      <w:r w:rsidRPr="00E12D04">
        <w:rPr>
          <w:lang w:val="ru-RU"/>
        </w:rPr>
        <w:t xml:space="preserve"> 9 есть и другие способы увеличить время автономной работы аккумулятора. Обновленный раздел «Аккумулятор» позволяет следить за тем, какие приложения расходовали больше всего энергии за последние 24 часа и 5 дней. Также в Центре уведомлений доступен виджет, позволяющий следить за сопряженными устройствами.</w:t>
      </w:r>
    </w:p>
    <w:p w:rsidR="00CA5E18" w:rsidRPr="00E12D04" w:rsidRDefault="00CA5E18" w:rsidP="00CA5E18">
      <w:pPr>
        <w:jc w:val="both"/>
        <w:rPr>
          <w:lang w:val="ru-RU"/>
        </w:rPr>
      </w:pPr>
      <w:r w:rsidRPr="00E12D04">
        <w:rPr>
          <w:lang w:val="ru-RU"/>
        </w:rPr>
        <w:lastRenderedPageBreak/>
        <w:t xml:space="preserve">Помимо нового энергосберегающего режима, в </w:t>
      </w:r>
      <w:r w:rsidRPr="00E12D04">
        <w:t>iOS</w:t>
      </w:r>
      <w:r w:rsidRPr="00E12D04">
        <w:rPr>
          <w:lang w:val="ru-RU"/>
        </w:rPr>
        <w:t xml:space="preserve"> 9 доступны и другие технологии. Была переработана система взаимодействия с приложениями для большей эффективности и меньшего энергопотребления. Теперь, если положить смартфон экраном вниз, уведомления не будут отображаться и тем самым можно снизить расход батареи.</w:t>
      </w:r>
    </w:p>
    <w:p w:rsidR="00CA5E18" w:rsidRPr="00E12D04" w:rsidRDefault="00CA5E18" w:rsidP="00CA5E18">
      <w:pPr>
        <w:jc w:val="both"/>
        <w:rPr>
          <w:rFonts w:eastAsia="Times New Roman"/>
          <w:lang w:val="ru-RU"/>
        </w:rPr>
      </w:pPr>
      <w:r w:rsidRPr="00E12D04">
        <w:rPr>
          <w:rFonts w:eastAsia="Times New Roman"/>
          <w:lang w:val="ru-RU"/>
        </w:rPr>
        <w:t xml:space="preserve">Ресурс </w:t>
      </w:r>
      <w:r w:rsidRPr="00E12D04">
        <w:rPr>
          <w:rFonts w:eastAsia="Times New Roman"/>
        </w:rPr>
        <w:t>AppleInsider</w:t>
      </w:r>
      <w:r w:rsidRPr="00E12D04">
        <w:rPr>
          <w:rFonts w:eastAsia="Times New Roman"/>
          <w:lang w:val="ru-RU"/>
        </w:rPr>
        <w:t>.</w:t>
      </w:r>
      <w:r w:rsidRPr="00E12D04">
        <w:rPr>
          <w:rFonts w:eastAsia="Times New Roman"/>
        </w:rPr>
        <w:t>com</w:t>
      </w:r>
      <w:r w:rsidRPr="00E12D04">
        <w:rPr>
          <w:rFonts w:eastAsia="Times New Roman"/>
          <w:lang w:val="ru-RU"/>
        </w:rPr>
        <w:t xml:space="preserve"> отмечает:</w:t>
      </w:r>
    </w:p>
    <w:p w:rsidR="00CA5E18" w:rsidRPr="00E12D04" w:rsidRDefault="00CA5E18" w:rsidP="00CA5E18">
      <w:pPr>
        <w:jc w:val="both"/>
        <w:rPr>
          <w:rFonts w:ascii="Calibri" w:eastAsia="Times New Roman" w:hAnsi="Calibri" w:cs="Times New Roman"/>
          <w:i/>
          <w:iCs/>
          <w:lang w:val="ru-RU"/>
        </w:rPr>
      </w:pPr>
      <w:r w:rsidRPr="00E12D04">
        <w:rPr>
          <w:rFonts w:ascii="Calibri" w:eastAsia="Times New Roman" w:hAnsi="Calibri" w:cs="Times New Roman"/>
          <w:i/>
          <w:iCs/>
          <w:lang w:val="ru-RU"/>
        </w:rPr>
        <w:t xml:space="preserve">Благодаря окружающему освещению и сенсорам приближения, ваш </w:t>
      </w:r>
      <w:r w:rsidRPr="00E12D04">
        <w:rPr>
          <w:rFonts w:ascii="Calibri" w:eastAsia="Times New Roman" w:hAnsi="Calibri" w:cs="Times New Roman"/>
          <w:i/>
          <w:iCs/>
        </w:rPr>
        <w:t>iPhone</w:t>
      </w:r>
      <w:r w:rsidRPr="00E12D04">
        <w:rPr>
          <w:rFonts w:ascii="Calibri" w:eastAsia="Times New Roman" w:hAnsi="Calibri" w:cs="Times New Roman"/>
          <w:i/>
          <w:iCs/>
          <w:lang w:val="ru-RU"/>
        </w:rPr>
        <w:t xml:space="preserve"> знает о том, что [в данный момент] он лежит на столе лицевой стороной вниз и способен предотвратить включение экрана в таком положении даже в том случае, когда вам пришло уведомление.</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Данный метод является дополнением к новому режиму </w:t>
      </w:r>
      <w:r w:rsidRPr="00E12D04">
        <w:rPr>
          <w:rFonts w:ascii="Calibri" w:eastAsia="Times New Roman" w:hAnsi="Calibri" w:cs="Times New Roman"/>
        </w:rPr>
        <w:t>Low</w:t>
      </w:r>
      <w:r w:rsidRPr="00E12D04">
        <w:rPr>
          <w:rFonts w:ascii="Calibri" w:eastAsia="Times New Roman" w:hAnsi="Calibri" w:cs="Times New Roman"/>
          <w:lang w:val="ru-RU"/>
        </w:rPr>
        <w:t xml:space="preserve"> </w:t>
      </w:r>
      <w:r w:rsidRPr="00E12D04">
        <w:rPr>
          <w:rFonts w:ascii="Calibri" w:eastAsia="Times New Roman" w:hAnsi="Calibri" w:cs="Times New Roman"/>
        </w:rPr>
        <w:t>Power</w:t>
      </w:r>
      <w:r w:rsidRPr="00E12D04">
        <w:rPr>
          <w:rFonts w:ascii="Calibri" w:eastAsia="Times New Roman" w:hAnsi="Calibri" w:cs="Times New Roman"/>
          <w:lang w:val="ru-RU"/>
        </w:rPr>
        <w:t xml:space="preserve"> операционной системы </w:t>
      </w:r>
      <w:r w:rsidRPr="00E12D04">
        <w:rPr>
          <w:rFonts w:ascii="Calibri" w:eastAsia="Times New Roman" w:hAnsi="Calibri" w:cs="Times New Roman"/>
        </w:rPr>
        <w:t>iOS</w:t>
      </w:r>
      <w:r w:rsidRPr="00E12D04">
        <w:rPr>
          <w:rFonts w:ascii="Calibri" w:eastAsia="Times New Roman" w:hAnsi="Calibri" w:cs="Times New Roman"/>
          <w:lang w:val="ru-RU"/>
        </w:rPr>
        <w:t xml:space="preserve"> 9. Ожидается, что он позволит продлить работу устройства от запаса энергии в его батарее еще на три часа за счет ограничения работающих в фоновом режиме процессов — уведомлений и тому подобного.</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Многие пользователи уже обратили внимание на то, что использование сенсоров приближения — знакомый им подход. Менее чем за две недели до презентации </w:t>
      </w:r>
      <w:r w:rsidRPr="00E12D04">
        <w:rPr>
          <w:rFonts w:ascii="Calibri" w:eastAsia="Times New Roman" w:hAnsi="Calibri" w:cs="Times New Roman"/>
        </w:rPr>
        <w:t>Apple</w:t>
      </w:r>
      <w:r w:rsidRPr="00E12D04">
        <w:rPr>
          <w:rFonts w:ascii="Calibri" w:eastAsia="Times New Roman" w:hAnsi="Calibri" w:cs="Times New Roman"/>
          <w:lang w:val="ru-RU"/>
        </w:rPr>
        <w:t xml:space="preserve"> </w:t>
      </w:r>
      <w:r w:rsidRPr="00E12D04">
        <w:rPr>
          <w:rFonts w:ascii="Calibri" w:eastAsia="Times New Roman" w:hAnsi="Calibri" w:cs="Times New Roman"/>
        </w:rPr>
        <w:t>Google</w:t>
      </w:r>
      <w:r w:rsidRPr="00E12D04">
        <w:rPr>
          <w:rFonts w:ascii="Calibri" w:eastAsia="Times New Roman" w:hAnsi="Calibri" w:cs="Times New Roman"/>
          <w:lang w:val="ru-RU"/>
        </w:rPr>
        <w:t xml:space="preserve"> представила подобный подход к сокращению расхода энергии в </w:t>
      </w:r>
      <w:r w:rsidRPr="00E12D04">
        <w:rPr>
          <w:rFonts w:ascii="Calibri" w:eastAsia="Times New Roman" w:hAnsi="Calibri" w:cs="Times New Roman"/>
        </w:rPr>
        <w:t>Android</w:t>
      </w:r>
      <w:r w:rsidRPr="00E12D04">
        <w:rPr>
          <w:rFonts w:ascii="Calibri" w:eastAsia="Times New Roman" w:hAnsi="Calibri" w:cs="Times New Roman"/>
          <w:lang w:val="ru-RU"/>
        </w:rPr>
        <w:t xml:space="preserve"> </w:t>
      </w:r>
      <w:r w:rsidRPr="00E12D04">
        <w:rPr>
          <w:rFonts w:ascii="Calibri" w:eastAsia="Times New Roman" w:hAnsi="Calibri" w:cs="Times New Roman"/>
        </w:rPr>
        <w:t>M</w:t>
      </w:r>
      <w:r w:rsidRPr="00E12D04">
        <w:rPr>
          <w:rFonts w:ascii="Calibri" w:eastAsia="Times New Roman" w:hAnsi="Calibri" w:cs="Times New Roman"/>
          <w:lang w:val="ru-RU"/>
        </w:rPr>
        <w:t>.</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Тогда </w:t>
      </w:r>
      <w:r w:rsidRPr="00E12D04">
        <w:rPr>
          <w:rFonts w:ascii="Calibri" w:eastAsia="Times New Roman" w:hAnsi="Calibri" w:cs="Times New Roman"/>
        </w:rPr>
        <w:t>Google</w:t>
      </w:r>
      <w:r w:rsidRPr="00E12D04">
        <w:rPr>
          <w:rFonts w:ascii="Calibri" w:eastAsia="Times New Roman" w:hAnsi="Calibri" w:cs="Times New Roman"/>
          <w:lang w:val="ru-RU"/>
        </w:rPr>
        <w:t xml:space="preserve"> сообщила о новой функции, позволяющей </w:t>
      </w:r>
      <w:r w:rsidRPr="00E12D04">
        <w:rPr>
          <w:rFonts w:ascii="Calibri" w:eastAsia="Times New Roman" w:hAnsi="Calibri" w:cs="Times New Roman"/>
        </w:rPr>
        <w:t>Android</w:t>
      </w:r>
      <w:r w:rsidRPr="00E12D04">
        <w:rPr>
          <w:rFonts w:ascii="Calibri" w:eastAsia="Times New Roman" w:hAnsi="Calibri" w:cs="Times New Roman"/>
          <w:lang w:val="ru-RU"/>
        </w:rPr>
        <w:t xml:space="preserve"> </w:t>
      </w:r>
      <w:r w:rsidRPr="00E12D04">
        <w:rPr>
          <w:rFonts w:ascii="Calibri" w:eastAsia="Times New Roman" w:hAnsi="Calibri" w:cs="Times New Roman"/>
        </w:rPr>
        <w:t>M </w:t>
      </w:r>
      <w:r w:rsidRPr="00E12D04">
        <w:rPr>
          <w:rFonts w:ascii="Calibri" w:eastAsia="Times New Roman" w:hAnsi="Calibri" w:cs="Times New Roman"/>
          <w:lang w:val="ru-RU"/>
        </w:rPr>
        <w:t>«задремать». Операционная система будет снижать свою активность на основании данных сенсора о том, что телефон в настоящее время не используется, поскольку, предположительно, лежит на столе, прикроватной тумбочке или в кармане.</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В этом случае </w:t>
      </w:r>
      <w:r w:rsidRPr="00E12D04">
        <w:rPr>
          <w:rFonts w:ascii="Calibri" w:eastAsia="Times New Roman" w:hAnsi="Calibri" w:cs="Times New Roman"/>
        </w:rPr>
        <w:t>Android</w:t>
      </w:r>
      <w:r w:rsidRPr="00E12D04">
        <w:rPr>
          <w:rFonts w:ascii="Calibri" w:eastAsia="Times New Roman" w:hAnsi="Calibri" w:cs="Times New Roman"/>
          <w:lang w:val="ru-RU"/>
        </w:rPr>
        <w:t xml:space="preserve"> </w:t>
      </w:r>
      <w:r w:rsidRPr="00E12D04">
        <w:rPr>
          <w:rFonts w:ascii="Calibri" w:eastAsia="Times New Roman" w:hAnsi="Calibri" w:cs="Times New Roman"/>
        </w:rPr>
        <w:t>M</w:t>
      </w:r>
      <w:r w:rsidRPr="00E12D04">
        <w:rPr>
          <w:rFonts w:ascii="Calibri" w:eastAsia="Times New Roman" w:hAnsi="Calibri" w:cs="Times New Roman"/>
          <w:lang w:val="ru-RU"/>
        </w:rPr>
        <w:t xml:space="preserve"> переходит в режим экономии энергии и сокращает фоновую активность девайса. Приоритетные уведомления и входящие звонки все равно будут поступать, но остальные процессы перейдут в замедленное или даже в спящее состояние.</w:t>
      </w:r>
    </w:p>
    <w:p w:rsidR="00CA5E18" w:rsidRPr="00E12D04" w:rsidRDefault="00CA5E18" w:rsidP="00CA5E18">
      <w:pPr>
        <w:pStyle w:val="Heading4"/>
        <w:jc w:val="both"/>
        <w:rPr>
          <w:rFonts w:eastAsia="Times New Roman"/>
          <w:lang w:val="ru-RU"/>
        </w:rPr>
      </w:pPr>
      <w:r w:rsidRPr="00E12D04">
        <w:rPr>
          <w:rFonts w:eastAsia="Times New Roman"/>
          <w:lang w:val="ru-RU"/>
        </w:rPr>
        <w:t xml:space="preserve">Автономность и энергосбережение операционной системы </w:t>
      </w:r>
      <w:r w:rsidRPr="00E12D04">
        <w:rPr>
          <w:rFonts w:eastAsia="Times New Roman"/>
        </w:rPr>
        <w:t>Android</w:t>
      </w:r>
    </w:p>
    <w:p w:rsidR="00CA5E18" w:rsidRPr="00E12D04" w:rsidRDefault="00CA5E18" w:rsidP="00CA5E18">
      <w:pPr>
        <w:jc w:val="both"/>
        <w:rPr>
          <w:lang w:val="ru-RU"/>
        </w:rPr>
      </w:pPr>
      <w:r w:rsidRPr="00E12D04">
        <w:rPr>
          <w:lang w:val="ru-RU"/>
        </w:rPr>
        <w:t xml:space="preserve">Новые функции </w:t>
      </w:r>
      <w:r w:rsidRPr="00E12D04">
        <w:t>Android</w:t>
      </w:r>
      <w:r w:rsidRPr="00E12D04">
        <w:rPr>
          <w:lang w:val="ru-RU"/>
        </w:rPr>
        <w:t xml:space="preserve"> 5 </w:t>
      </w:r>
      <w:r w:rsidRPr="00E12D04">
        <w:t>Lollipop</w:t>
      </w:r>
      <w:r w:rsidRPr="00E12D04">
        <w:rPr>
          <w:lang w:val="ru-RU"/>
        </w:rPr>
        <w:t xml:space="preserve"> предназначены для улучшения работы аккумулятора и повышения уровня безопасности. Так, в режиме энергосбережения устройство будет работать гораздо дольше. Удобно вручную ак</w:t>
      </w:r>
      <w:r w:rsidRPr="00E12D04">
        <w:rPr>
          <w:lang w:val="ru-RU"/>
        </w:rPr>
        <w:softHyphen/>
        <w:t xml:space="preserve">тивировать режим при полном заряде батареи или изменить параметры так, чтобы при уровне заряда в 15% этот режим активировался сам. В первом случае мой </w:t>
      </w:r>
      <w:r w:rsidRPr="00E12D04">
        <w:t>XPERIA</w:t>
      </w:r>
      <w:r w:rsidRPr="00E12D04">
        <w:rPr>
          <w:lang w:val="ru-RU"/>
        </w:rPr>
        <w:t xml:space="preserve"> </w:t>
      </w:r>
      <w:r w:rsidRPr="00E12D04">
        <w:t>Z</w:t>
      </w:r>
      <w:r w:rsidRPr="00E12D04">
        <w:rPr>
          <w:lang w:val="ru-RU"/>
        </w:rPr>
        <w:t>2</w:t>
      </w:r>
      <w:r w:rsidRPr="00E12D04">
        <w:t> </w:t>
      </w:r>
      <w:r w:rsidRPr="00E12D04">
        <w:rPr>
          <w:lang w:val="ru-RU"/>
        </w:rPr>
        <w:t>проработал примерно на 3.5</w:t>
      </w:r>
      <w:r w:rsidRPr="00E12D04">
        <w:t> </w:t>
      </w:r>
      <w:r w:rsidRPr="00E12D04">
        <w:rPr>
          <w:lang w:val="ru-RU"/>
        </w:rPr>
        <w:t xml:space="preserve">часа дольше, во втором — почти на 30 минут. Хорошие результаты ОС от </w:t>
      </w:r>
      <w:r w:rsidRPr="00E12D04">
        <w:t>Google</w:t>
      </w:r>
      <w:r w:rsidRPr="00E12D04">
        <w:rPr>
          <w:lang w:val="ru-RU"/>
        </w:rPr>
        <w:t xml:space="preserve"> продемонстрировала благодаря ограничению фоновых процессов, производительности процессора и яркости дисплея. Кроме того, </w:t>
      </w:r>
      <w:r w:rsidRPr="00E12D04">
        <w:t>Android</w:t>
      </w:r>
      <w:r w:rsidRPr="00E12D04">
        <w:rPr>
          <w:lang w:val="ru-RU"/>
        </w:rPr>
        <w:t xml:space="preserve"> информирует пользователя о том, сколько времени осталось до полного разряда аккумулятора, или — при подключении к сети питания — о том, сколько осталось до полной зарядки. Автоматически активирующегося режима энер</w:t>
      </w:r>
      <w:r w:rsidRPr="00E12D04">
        <w:rPr>
          <w:lang w:val="ru-RU"/>
        </w:rPr>
        <w:softHyphen/>
        <w:t xml:space="preserve">госбережения у </w:t>
      </w:r>
      <w:r w:rsidRPr="00E12D04">
        <w:t>iOS</w:t>
      </w:r>
      <w:r w:rsidRPr="00E12D04">
        <w:rPr>
          <w:lang w:val="ru-RU"/>
        </w:rPr>
        <w:t xml:space="preserve"> 8, увы, нет, зато появилось новое меню использования батареи, где удобно отслеживать активность приложений и отключать наиболее ресурсоем</w:t>
      </w:r>
      <w:r w:rsidRPr="00E12D04">
        <w:rPr>
          <w:lang w:val="ru-RU"/>
        </w:rPr>
        <w:softHyphen/>
        <w:t xml:space="preserve">кие из них. При желании можно отдельно ограничить наиболее энергозатратные фоновые процессы. Однако в том, что касается настройки энергосбережения, особенно следует отметить ОС </w:t>
      </w:r>
      <w:r w:rsidRPr="00E12D04">
        <w:t>Windows</w:t>
      </w:r>
      <w:r w:rsidRPr="00E12D04">
        <w:rPr>
          <w:lang w:val="ru-RU"/>
        </w:rPr>
        <w:t xml:space="preserve"> </w:t>
      </w:r>
      <w:r w:rsidRPr="00E12D04">
        <w:t>Phone</w:t>
      </w:r>
      <w:r w:rsidRPr="00E12D04">
        <w:rPr>
          <w:lang w:val="ru-RU"/>
        </w:rPr>
        <w:t xml:space="preserve"> 8.1, предлагающую наиболее обширные возможности конфигурирования.</w:t>
      </w:r>
      <w:r w:rsidRPr="00E12D04">
        <w:rPr>
          <w:rFonts w:cs="Arial"/>
          <w:shd w:val="clear" w:color="auto" w:fill="FFFFFF"/>
          <w:lang w:val="ru-RU"/>
        </w:rPr>
        <w:t xml:space="preserve"> </w:t>
      </w:r>
      <w:r w:rsidRPr="00E12D04">
        <w:rPr>
          <w:rFonts w:cs="Arial"/>
          <w:sz w:val="20"/>
          <w:szCs w:val="20"/>
          <w:shd w:val="clear" w:color="auto" w:fill="FFFFFF"/>
          <w:lang w:val="ru-RU"/>
        </w:rPr>
        <w:t>Э</w:t>
      </w:r>
      <w:r w:rsidRPr="00E12D04">
        <w:rPr>
          <w:rFonts w:cs="Arial"/>
          <w:shd w:val="clear" w:color="auto" w:fill="FFFFFF"/>
          <w:lang w:val="ru-RU"/>
        </w:rPr>
        <w:t xml:space="preserve">нергоэффективность за счет использования черного фона в большинстве меню в </w:t>
      </w:r>
      <w:r w:rsidRPr="00E12D04">
        <w:rPr>
          <w:rFonts w:cs="Arial"/>
          <w:shd w:val="clear" w:color="auto" w:fill="FFFFFF"/>
        </w:rPr>
        <w:t>Windows</w:t>
      </w:r>
      <w:r w:rsidRPr="00E12D04">
        <w:rPr>
          <w:rFonts w:cs="Arial"/>
          <w:shd w:val="clear" w:color="auto" w:fill="FFFFFF"/>
          <w:lang w:val="ru-RU"/>
        </w:rPr>
        <w:t xml:space="preserve"> </w:t>
      </w:r>
      <w:r w:rsidRPr="00E12D04">
        <w:rPr>
          <w:rFonts w:cs="Arial"/>
          <w:shd w:val="clear" w:color="auto" w:fill="FFFFFF"/>
        </w:rPr>
        <w:t>Phone</w:t>
      </w:r>
      <w:r w:rsidRPr="00E12D04">
        <w:rPr>
          <w:rFonts w:cs="Arial"/>
          <w:shd w:val="clear" w:color="auto" w:fill="FFFFFF"/>
          <w:lang w:val="ru-RU"/>
        </w:rPr>
        <w:t>.</w:t>
      </w:r>
      <w:r w:rsidRPr="00E12D04">
        <w:rPr>
          <w:shd w:val="clear" w:color="auto" w:fill="FFFFFF"/>
          <w:lang w:val="ru-RU"/>
        </w:rPr>
        <w:t xml:space="preserve"> если вариация на базе системы </w:t>
      </w:r>
      <w:r w:rsidRPr="00E12D04">
        <w:rPr>
          <w:shd w:val="clear" w:color="auto" w:fill="FFFFFF"/>
        </w:rPr>
        <w:t>Microsoft</w:t>
      </w:r>
      <w:r w:rsidRPr="00E12D04">
        <w:rPr>
          <w:shd w:val="clear" w:color="auto" w:fill="FFFFFF"/>
          <w:lang w:val="ru-RU"/>
        </w:rPr>
        <w:t xml:space="preserve"> позволяет говорить </w:t>
      </w:r>
      <w:r w:rsidRPr="00CA5E18">
        <w:rPr>
          <w:lang w:val="ru-RU"/>
        </w:rPr>
        <w:t>по</w:t>
      </w:r>
      <w:r w:rsidRPr="00836B3B">
        <w:t> </w:t>
      </w:r>
      <w:r w:rsidRPr="00CA5E18">
        <w:rPr>
          <w:lang w:val="ru-RU"/>
        </w:rPr>
        <w:t>смартфону</w:t>
      </w:r>
      <w:r w:rsidRPr="00E12D04">
        <w:rPr>
          <w:sz w:val="20"/>
          <w:szCs w:val="20"/>
          <w:shd w:val="clear" w:color="auto" w:fill="FFFFFF"/>
        </w:rPr>
        <w:t> </w:t>
      </w:r>
      <w:r w:rsidRPr="00E12D04">
        <w:rPr>
          <w:shd w:val="clear" w:color="auto" w:fill="FFFFFF"/>
          <w:lang w:val="ru-RU"/>
        </w:rPr>
        <w:t xml:space="preserve">22 </w:t>
      </w:r>
      <w:r w:rsidRPr="00E12D04">
        <w:rPr>
          <w:shd w:val="clear" w:color="auto" w:fill="FFFFFF"/>
          <w:lang w:val="ru-RU"/>
        </w:rPr>
        <w:lastRenderedPageBreak/>
        <w:t xml:space="preserve">часа, то с </w:t>
      </w:r>
      <w:r w:rsidRPr="00E12D04">
        <w:rPr>
          <w:shd w:val="clear" w:color="auto" w:fill="FFFFFF"/>
        </w:rPr>
        <w:t>Android</w:t>
      </w:r>
      <w:r w:rsidRPr="00E12D04">
        <w:rPr>
          <w:shd w:val="clear" w:color="auto" w:fill="FFFFFF"/>
          <w:lang w:val="ru-RU"/>
        </w:rPr>
        <w:t xml:space="preserve"> можно рассчитывать максимум на 20 часов. Есть разница и в режиме ожидания, 528 часов против 496 часов.</w:t>
      </w:r>
      <w:r w:rsidRPr="00E12D04">
        <w:rPr>
          <w:sz w:val="20"/>
          <w:szCs w:val="20"/>
          <w:shd w:val="clear" w:color="auto" w:fill="FFFFFF"/>
        </w:rPr>
        <w:t> </w:t>
      </w:r>
    </w:p>
    <w:p w:rsidR="00CA5E18" w:rsidRPr="00E12D04" w:rsidRDefault="00CA5E18" w:rsidP="00CA5E18">
      <w:pPr>
        <w:jc w:val="both"/>
        <w:rPr>
          <w:b/>
          <w:bCs/>
          <w:lang w:val="ru-RU"/>
        </w:rPr>
      </w:pPr>
      <w:r w:rsidRPr="00E12D04">
        <w:rPr>
          <w:lang w:val="ru-RU"/>
        </w:rPr>
        <w:t>Автономность</w:t>
      </w:r>
    </w:p>
    <w:p w:rsidR="00CA5E18" w:rsidRPr="00E12D04" w:rsidRDefault="00CA5E18" w:rsidP="00CA5E18">
      <w:pPr>
        <w:jc w:val="both"/>
        <w:rPr>
          <w:rFonts w:cs="Times New Roman"/>
          <w:lang w:val="ru-RU"/>
        </w:rPr>
      </w:pPr>
      <w:r w:rsidRPr="00E12D04">
        <w:rPr>
          <w:rFonts w:cs="Times New Roman"/>
        </w:rPr>
        <w:t>Google</w:t>
      </w:r>
      <w:r w:rsidRPr="00E12D04">
        <w:rPr>
          <w:rFonts w:cs="Times New Roman"/>
          <w:lang w:val="ru-RU"/>
        </w:rPr>
        <w:t xml:space="preserve"> снабдила </w:t>
      </w:r>
      <w:r w:rsidRPr="00E12D04">
        <w:rPr>
          <w:rFonts w:cs="Times New Roman"/>
        </w:rPr>
        <w:t>Android</w:t>
      </w:r>
      <w:r w:rsidRPr="00E12D04">
        <w:rPr>
          <w:rFonts w:cs="Times New Roman"/>
          <w:lang w:val="ru-RU"/>
        </w:rPr>
        <w:t xml:space="preserve"> 5 полезным режимом экономии электроэнергии, слегка уменьшающим производительность и яркость дисплея вашего гаджета.</w:t>
      </w:r>
    </w:p>
    <w:p w:rsidR="00CA5E18" w:rsidRPr="00E12D04" w:rsidRDefault="00CA5E18" w:rsidP="00CA5E18">
      <w:pPr>
        <w:jc w:val="both"/>
        <w:rPr>
          <w:rFonts w:cs="Times New Roman"/>
          <w:lang w:val="ru-RU"/>
        </w:rPr>
      </w:pPr>
      <w:r w:rsidRPr="00E12D04">
        <w:rPr>
          <w:rFonts w:cs="Times New Roman"/>
          <w:lang w:val="ru-RU"/>
        </w:rPr>
        <w:t>В системном меню мониторинга работы аккумулятора опе</w:t>
      </w:r>
      <w:r w:rsidRPr="00E12D04">
        <w:rPr>
          <w:rFonts w:cs="Times New Roman"/>
          <w:lang w:val="ru-RU"/>
        </w:rPr>
        <w:softHyphen/>
        <w:t xml:space="preserve">рационная система </w:t>
      </w:r>
      <w:r w:rsidRPr="00E12D04">
        <w:rPr>
          <w:rFonts w:cs="Times New Roman"/>
        </w:rPr>
        <w:t>iOS</w:t>
      </w:r>
      <w:r w:rsidRPr="00E12D04">
        <w:rPr>
          <w:rFonts w:cs="Times New Roman"/>
          <w:lang w:val="ru-RU"/>
        </w:rPr>
        <w:t xml:space="preserve"> отображает статистику энергопотре</w:t>
      </w:r>
      <w:r w:rsidRPr="00E12D04">
        <w:rPr>
          <w:rFonts w:cs="Times New Roman"/>
          <w:lang w:val="ru-RU"/>
        </w:rPr>
        <w:softHyphen/>
        <w:t xml:space="preserve">бления отдельных приложений и позволяет ограничить различные фоновые процессы. В этом аспекте система </w:t>
      </w:r>
      <w:r w:rsidRPr="00E12D04">
        <w:rPr>
          <w:rFonts w:cs="Times New Roman"/>
        </w:rPr>
        <w:t>Windows</w:t>
      </w:r>
      <w:r w:rsidRPr="00E12D04">
        <w:rPr>
          <w:rFonts w:cs="Times New Roman"/>
          <w:lang w:val="ru-RU"/>
        </w:rPr>
        <w:t xml:space="preserve"> </w:t>
      </w:r>
      <w:r w:rsidRPr="00E12D04">
        <w:rPr>
          <w:rFonts w:cs="Times New Roman"/>
        </w:rPr>
        <w:t>Phone</w:t>
      </w:r>
      <w:r w:rsidRPr="00E12D04">
        <w:rPr>
          <w:rFonts w:cs="Times New Roman"/>
          <w:lang w:val="ru-RU"/>
        </w:rPr>
        <w:t xml:space="preserve"> В более продвинутая: здесь предлагаются не только автоматические, но и ручные настройки.</w:t>
      </w:r>
    </w:p>
    <w:p w:rsidR="00CA5E18" w:rsidRPr="00E12D04" w:rsidRDefault="00CA5E18" w:rsidP="00CA5E18">
      <w:pPr>
        <w:jc w:val="both"/>
        <w:rPr>
          <w:rFonts w:cs="Times New Roman"/>
          <w:lang w:val="ru-RU"/>
        </w:rPr>
      </w:pPr>
      <w:r w:rsidRPr="00E12D04">
        <w:rPr>
          <w:rFonts w:cs="Times New Roman"/>
          <w:shd w:val="clear" w:color="auto" w:fill="FFFFFF"/>
        </w:rPr>
        <w:t>Galaxy</w:t>
      </w:r>
      <w:r w:rsidRPr="00E12D04">
        <w:rPr>
          <w:rFonts w:cs="Times New Roman"/>
          <w:shd w:val="clear" w:color="auto" w:fill="FFFFFF"/>
          <w:lang w:val="ru-RU"/>
        </w:rPr>
        <w:t xml:space="preserve"> </w:t>
      </w:r>
      <w:r w:rsidRPr="00E12D04">
        <w:rPr>
          <w:rFonts w:cs="Times New Roman"/>
          <w:shd w:val="clear" w:color="auto" w:fill="FFFFFF"/>
        </w:rPr>
        <w:t>S</w:t>
      </w:r>
      <w:r w:rsidRPr="00E12D04">
        <w:rPr>
          <w:rFonts w:cs="Times New Roman"/>
          <w:shd w:val="clear" w:color="auto" w:fill="FFFFFF"/>
          <w:lang w:val="ru-RU"/>
        </w:rPr>
        <w:t>5.</w:t>
      </w:r>
      <w:r w:rsidRPr="00E12D04">
        <w:rPr>
          <w:rFonts w:cs="Times New Roman"/>
          <w:lang w:val="ru-RU"/>
        </w:rPr>
        <w:t xml:space="preserve"> В смартфоне присутствует целых два режима энергосбережения. Без них, при нормальном использовании устройства я получил полтора дня работы от батареи.</w:t>
      </w:r>
    </w:p>
    <w:p w:rsidR="00CA5E18" w:rsidRPr="00E12D04" w:rsidRDefault="00CA5E18" w:rsidP="00CA5E18">
      <w:pPr>
        <w:jc w:val="both"/>
        <w:rPr>
          <w:rFonts w:cs="Times New Roman"/>
          <w:lang w:val="ru-RU"/>
        </w:rPr>
      </w:pPr>
      <w:r w:rsidRPr="00E12D04">
        <w:rPr>
          <w:rFonts w:cs="Times New Roman"/>
          <w:lang w:val="ru-RU"/>
        </w:rPr>
        <w:t>Первый режим, который позволит сэкономить заряд аккумулятора – Энергосбережение.</w:t>
      </w:r>
      <w:r w:rsidRPr="00E12D04">
        <w:rPr>
          <w:rFonts w:cs="Times New Roman"/>
          <w:shd w:val="clear" w:color="auto" w:fill="FFFFFF"/>
          <w:lang w:val="ru-RU"/>
        </w:rPr>
        <w:t xml:space="preserve"> Он ограничивает частоту процессора, фоновые процессы, а также переводит дисплей в монохромный режим, если нужно. Этот мод лишь немного улучшает автономность устройства. Но с ч/б экраном смартфон выглядит как ретро-девайс – идеальное решение для хипсетров.</w:t>
      </w:r>
    </w:p>
    <w:p w:rsidR="00CA5E18" w:rsidRPr="00E12D04" w:rsidRDefault="00CA5E18" w:rsidP="00CA5E18">
      <w:pPr>
        <w:jc w:val="both"/>
        <w:rPr>
          <w:rFonts w:cs="Times New Roman"/>
          <w:lang w:val="ru-RU"/>
        </w:rPr>
      </w:pPr>
      <w:r w:rsidRPr="00E12D04">
        <w:rPr>
          <w:rFonts w:cs="Times New Roman"/>
          <w:lang w:val="ru-RU"/>
        </w:rPr>
        <w:t>Гораздо интереснее второй режим энергосбережения.</w:t>
      </w:r>
    </w:p>
    <w:p w:rsidR="00CA5E18" w:rsidRPr="00E12D04" w:rsidRDefault="00CA5E18" w:rsidP="00CA5E18">
      <w:pPr>
        <w:jc w:val="both"/>
        <w:rPr>
          <w:rFonts w:cs="Times New Roman"/>
          <w:lang w:val="ru-RU"/>
        </w:rPr>
      </w:pPr>
      <w:r w:rsidRPr="00E12D04">
        <w:rPr>
          <w:rFonts w:cs="Times New Roman"/>
          <w:lang w:val="ru-RU"/>
        </w:rPr>
        <w:t xml:space="preserve">Максимальное энергосбережение нужно, когда заряд аккумулятора почти на исходе, а зарядить его нет возможности. Как и в предыдущем случае, смартфон переключается в монохромный режим, отключаются ненужные сетевые модули, а интерфейс стает максимально простым. В этом режиме доступны звонки, отправка СМС, веб-браузер, а также одно из шести приложений. Производитель немного ограничил настройки, но при необходимости можно включить </w:t>
      </w:r>
      <w:r w:rsidRPr="00E12D04">
        <w:rPr>
          <w:rFonts w:cs="Times New Roman"/>
        </w:rPr>
        <w:t>Wi</w:t>
      </w:r>
      <w:r w:rsidRPr="00E12D04">
        <w:rPr>
          <w:rFonts w:cs="Times New Roman"/>
          <w:lang w:val="ru-RU"/>
        </w:rPr>
        <w:t>-</w:t>
      </w:r>
      <w:r w:rsidRPr="00E12D04">
        <w:rPr>
          <w:rFonts w:cs="Times New Roman"/>
        </w:rPr>
        <w:t>Fi</w:t>
      </w:r>
      <w:r w:rsidRPr="00E12D04">
        <w:rPr>
          <w:rFonts w:cs="Times New Roman"/>
          <w:lang w:val="ru-RU"/>
        </w:rPr>
        <w:t xml:space="preserve">, </w:t>
      </w:r>
      <w:r w:rsidRPr="00E12D04">
        <w:rPr>
          <w:rFonts w:cs="Times New Roman"/>
        </w:rPr>
        <w:t>Bluetooth</w:t>
      </w:r>
      <w:r w:rsidRPr="00E12D04">
        <w:rPr>
          <w:rFonts w:cs="Times New Roman"/>
          <w:lang w:val="ru-RU"/>
        </w:rPr>
        <w:t xml:space="preserve"> и </w:t>
      </w:r>
      <w:r w:rsidRPr="00E12D04">
        <w:rPr>
          <w:rFonts w:cs="Times New Roman"/>
        </w:rPr>
        <w:t>GPS</w:t>
      </w:r>
      <w:r w:rsidRPr="00E12D04">
        <w:rPr>
          <w:rFonts w:cs="Times New Roman"/>
          <w:lang w:val="ru-RU"/>
        </w:rPr>
        <w:t>, настроить яркость.</w:t>
      </w:r>
    </w:p>
    <w:p w:rsidR="00CA5E18" w:rsidRPr="00E12D04" w:rsidRDefault="00CA5E18" w:rsidP="00CA5E18">
      <w:pPr>
        <w:pStyle w:val="Heading4"/>
        <w:jc w:val="both"/>
        <w:rPr>
          <w:rFonts w:eastAsia="Times New Roman"/>
          <w:lang w:val="ru-RU"/>
        </w:rPr>
      </w:pPr>
      <w:r w:rsidRPr="00E12D04">
        <w:rPr>
          <w:rFonts w:eastAsia="Times New Roman"/>
          <w:lang w:val="ru-RU"/>
        </w:rPr>
        <w:t xml:space="preserve">Технологии энергосбережения </w:t>
      </w:r>
      <w:r w:rsidRPr="00E12D04">
        <w:rPr>
          <w:rFonts w:eastAsia="Times New Roman"/>
        </w:rPr>
        <w:t>Android</w:t>
      </w:r>
    </w:p>
    <w:p w:rsidR="00CA5E18" w:rsidRPr="00E12D04" w:rsidRDefault="00CA5E18" w:rsidP="00CA5E18">
      <w:pPr>
        <w:jc w:val="both"/>
        <w:rPr>
          <w:shd w:val="clear" w:color="auto" w:fill="FFFFFF"/>
          <w:lang w:val="ru-RU"/>
        </w:rPr>
      </w:pPr>
      <w:r w:rsidRPr="00E12D04">
        <w:rPr>
          <w:shd w:val="clear" w:color="auto" w:fill="FFFFFF"/>
          <w:lang w:val="ru-RU"/>
        </w:rPr>
        <w:t xml:space="preserve">Можно долго рассуждать на тему преимуществ </w:t>
      </w:r>
      <w:r w:rsidRPr="00E12D04">
        <w:rPr>
          <w:shd w:val="clear" w:color="auto" w:fill="FFFFFF"/>
        </w:rPr>
        <w:t>Android</w:t>
      </w:r>
      <w:r w:rsidRPr="00E12D04">
        <w:rPr>
          <w:shd w:val="clear" w:color="auto" w:fill="FFFFFF"/>
          <w:lang w:val="ru-RU"/>
        </w:rPr>
        <w:t xml:space="preserve"> – гибкость платформы, тысячи самых разных моделей устройств на любой вкус, обилие первоклассного и зачастую бесплатного софта. Но на протяжении шести лет жизни системы с зеленым роботом существует и один неизменный недостаток – короткое время жизни на одном заряде батареи. Почему же в этой жизненно важной области не наблюдается практически никакого прогресса? А может, он все-таки есть, просто мы его не видим?</w:t>
      </w:r>
    </w:p>
    <w:p w:rsidR="00CA5E18" w:rsidRPr="00E12D04" w:rsidRDefault="00CA5E18" w:rsidP="00CA5E18">
      <w:pPr>
        <w:jc w:val="both"/>
        <w:rPr>
          <w:lang w:val="ru-RU"/>
        </w:rPr>
      </w:pPr>
      <w:r w:rsidRPr="00E12D04">
        <w:rPr>
          <w:lang w:val="ru-RU"/>
        </w:rPr>
        <w:t>Характеристики смартфонов прошлых лет сейчас вызывают улыбку – ну как можно доверять устройству с батареей 1390 мАч (</w:t>
      </w:r>
      <w:r w:rsidRPr="00E12D04">
        <w:t>Motorola</w:t>
      </w:r>
      <w:r w:rsidRPr="00E12D04">
        <w:rPr>
          <w:lang w:val="ru-RU"/>
        </w:rPr>
        <w:t xml:space="preserve"> </w:t>
      </w:r>
      <w:r w:rsidRPr="00E12D04">
        <w:t>XT</w:t>
      </w:r>
      <w:r w:rsidRPr="00E12D04">
        <w:rPr>
          <w:lang w:val="ru-RU"/>
        </w:rPr>
        <w:t>720) или, того хуже, 1230 мАч (</w:t>
      </w:r>
      <w:r w:rsidRPr="00E12D04">
        <w:t>HTC</w:t>
      </w:r>
      <w:r w:rsidRPr="00E12D04">
        <w:rPr>
          <w:lang w:val="ru-RU"/>
        </w:rPr>
        <w:t xml:space="preserve"> </w:t>
      </w:r>
      <w:r w:rsidRPr="00E12D04">
        <w:t>Desire</w:t>
      </w:r>
      <w:r w:rsidRPr="00E12D04">
        <w:rPr>
          <w:lang w:val="ru-RU"/>
        </w:rPr>
        <w:t xml:space="preserve"> </w:t>
      </w:r>
      <w:r w:rsidRPr="00E12D04">
        <w:t>HD</w:t>
      </w:r>
      <w:r w:rsidRPr="00E12D04">
        <w:rPr>
          <w:lang w:val="ru-RU"/>
        </w:rPr>
        <w:t xml:space="preserve">)? Именно маленькая емкость батарей и высокое энергопотребление первых версий </w:t>
      </w:r>
      <w:r w:rsidRPr="00E12D04">
        <w:t>Android</w:t>
      </w:r>
      <w:r w:rsidRPr="00E12D04">
        <w:rPr>
          <w:lang w:val="ru-RU"/>
        </w:rPr>
        <w:t xml:space="preserve"> надолго закрепили за платформой имидж устройств для тех, кто постоянно озирается в поисках розетки.</w:t>
      </w:r>
    </w:p>
    <w:p w:rsidR="00CA5E18" w:rsidRPr="00E12D04" w:rsidRDefault="00CA5E18" w:rsidP="00CA5E18">
      <w:pPr>
        <w:jc w:val="both"/>
        <w:rPr>
          <w:lang w:val="ru-RU"/>
        </w:rPr>
      </w:pPr>
      <w:r w:rsidRPr="00E12D04">
        <w:rPr>
          <w:lang w:val="ru-RU"/>
        </w:rPr>
        <w:t xml:space="preserve">Год от года технологии внутренней компоновки устройств неуклонно взрослели – уменьшались техпроцессы чипов, уплотнялась схемотехника печатных плат, </w:t>
      </w:r>
      <w:r w:rsidRPr="00E12D04">
        <w:t>SD</w:t>
      </w:r>
      <w:r w:rsidRPr="00E12D04">
        <w:rPr>
          <w:lang w:val="ru-RU"/>
        </w:rPr>
        <w:t xml:space="preserve"> и </w:t>
      </w:r>
      <w:r w:rsidRPr="00E12D04">
        <w:t>SIM</w:t>
      </w:r>
      <w:r w:rsidRPr="00E12D04">
        <w:rPr>
          <w:lang w:val="ru-RU"/>
        </w:rPr>
        <w:t xml:space="preserve"> обрастали “</w:t>
      </w:r>
      <w:r w:rsidRPr="00E12D04">
        <w:t>nano</w:t>
      </w:r>
      <w:r w:rsidRPr="00E12D04">
        <w:rPr>
          <w:lang w:val="ru-RU"/>
        </w:rPr>
        <w:t>-“ и “</w:t>
      </w:r>
      <w:r w:rsidRPr="00E12D04">
        <w:t>micro</w:t>
      </w:r>
      <w:r w:rsidRPr="00E12D04">
        <w:rPr>
          <w:lang w:val="ru-RU"/>
        </w:rPr>
        <w:t>-“ приставками в названиях, попутно экономя место. Все это вело к тому, что в смартфонах освобождалось место под более крупные батареи.</w:t>
      </w:r>
    </w:p>
    <w:p w:rsidR="00CA5E18" w:rsidRPr="00E12D04" w:rsidRDefault="00CA5E18" w:rsidP="00CA5E18">
      <w:pPr>
        <w:jc w:val="both"/>
        <w:rPr>
          <w:lang w:val="ru-RU"/>
        </w:rPr>
      </w:pPr>
      <w:r w:rsidRPr="00E12D04">
        <w:rPr>
          <w:lang w:val="ru-RU"/>
        </w:rPr>
        <w:lastRenderedPageBreak/>
        <w:t>На радость покупателям планка емкости год от года росла все выше – пропустив все промежуточные этапы, сейчас можно говорить о стандарте в 2600-3000 мАч, ниже которого большинство А-брендов старается не опускаться. Получается, что емкость батарей флагманских устройств с момента рождения платформы выросла более чем в два раза! Но выросло ли в два раза время работы устройств? Отнюдь.</w:t>
      </w:r>
    </w:p>
    <w:p w:rsidR="00CA5E18" w:rsidRPr="00E12D04" w:rsidRDefault="00CA5E18" w:rsidP="00CA5E18">
      <w:pPr>
        <w:jc w:val="both"/>
        <w:rPr>
          <w:lang w:val="ru-RU"/>
        </w:rPr>
      </w:pPr>
      <w:r w:rsidRPr="00E12D04">
        <w:rPr>
          <w:lang w:val="ru-RU"/>
        </w:rPr>
        <w:t>Большинство производителей решили, что разумнее пустить выжатый запас энергии на кормление дополнительных пикселей экрана, анимированных “красивостей” фирменных оболочек и охочих до батареи новых стандартов мобильной связи(4</w:t>
      </w:r>
      <w:r w:rsidRPr="00E12D04">
        <w:t>G</w:t>
      </w:r>
      <w:r w:rsidRPr="00E12D04">
        <w:rPr>
          <w:lang w:val="ru-RU"/>
        </w:rPr>
        <w:t>). Один день работы от аккумулятора по-прежнему остается стандартом де-факто для всех производителей. Ночевка андроид-смартфона на зарядке – его естественное состояние.</w:t>
      </w:r>
    </w:p>
    <w:p w:rsidR="00CA5E18" w:rsidRPr="00E12D04" w:rsidRDefault="00CA5E18" w:rsidP="00CA5E18">
      <w:pPr>
        <w:jc w:val="both"/>
        <w:rPr>
          <w:lang w:val="ru-RU"/>
        </w:rPr>
      </w:pPr>
      <w:r w:rsidRPr="00E12D04">
        <w:rPr>
          <w:lang w:val="ru-RU"/>
        </w:rPr>
        <w:t>Конечно, существуют исключения из правил – смартфоны с гигантскими батареями на 4000 мАч и больше. Такой аппарат запросто может продержаться два дня и даже больше, в зависимости от того, как его нагружает владелец. Цена, которую приходится платить за большую емкость, – толщина устройства. Все аппараты с такими аккумуляторами имеют толщину не менее 12 мм, что по нынешним временам высокого спроса на тонкость чрезвычайно много. И вес у них совсем не маленький.</w:t>
      </w:r>
    </w:p>
    <w:p w:rsidR="00CA5E18" w:rsidRPr="00E12D04" w:rsidRDefault="00CA5E18" w:rsidP="00CA5E18">
      <w:pPr>
        <w:jc w:val="both"/>
        <w:rPr>
          <w:shd w:val="clear" w:color="auto" w:fill="FFFFFF"/>
          <w:lang w:val="ru-RU"/>
        </w:rPr>
      </w:pPr>
      <w:r w:rsidRPr="00E12D04">
        <w:rPr>
          <w:shd w:val="clear" w:color="auto" w:fill="FFFFFF"/>
          <w:lang w:val="ru-RU"/>
        </w:rPr>
        <w:t xml:space="preserve">Но говорить, что индустрия не движется в сторону более элегантного решения задачи, нельзя. Сразу несколько топовых вендоров разработали собственные схемы сохранения драгоценной энергии. Одним из первенцев философии тотальной экономии стала технология </w:t>
      </w:r>
      <w:r w:rsidRPr="00E12D04">
        <w:rPr>
          <w:shd w:val="clear" w:color="auto" w:fill="FFFFFF"/>
        </w:rPr>
        <w:t>Stamina</w:t>
      </w:r>
      <w:r w:rsidRPr="00E12D04">
        <w:rPr>
          <w:shd w:val="clear" w:color="auto" w:fill="FFFFFF"/>
          <w:lang w:val="ru-RU"/>
        </w:rPr>
        <w:t xml:space="preserve"> во флагманских аппаратах </w:t>
      </w:r>
      <w:r w:rsidRPr="00E12D04">
        <w:rPr>
          <w:shd w:val="clear" w:color="auto" w:fill="FFFFFF"/>
        </w:rPr>
        <w:t>Sony</w:t>
      </w:r>
      <w:r w:rsidRPr="00E12D04">
        <w:rPr>
          <w:shd w:val="clear" w:color="auto" w:fill="FFFFFF"/>
          <w:lang w:val="ru-RU"/>
        </w:rPr>
        <w:t xml:space="preserve">. Позднее режимы экстремального энергосбережения появились у </w:t>
      </w:r>
      <w:r w:rsidRPr="00E12D04">
        <w:rPr>
          <w:shd w:val="clear" w:color="auto" w:fill="FFFFFF"/>
        </w:rPr>
        <w:t>Samsung</w:t>
      </w:r>
      <w:r w:rsidRPr="00E12D04">
        <w:rPr>
          <w:shd w:val="clear" w:color="auto" w:fill="FFFFFF"/>
          <w:lang w:val="ru-RU"/>
        </w:rPr>
        <w:t xml:space="preserve"> и </w:t>
      </w:r>
      <w:r w:rsidRPr="00E12D04">
        <w:rPr>
          <w:shd w:val="clear" w:color="auto" w:fill="FFFFFF"/>
        </w:rPr>
        <w:t>HTC</w:t>
      </w:r>
      <w:r w:rsidRPr="00E12D04">
        <w:rPr>
          <w:shd w:val="clear" w:color="auto" w:fill="FFFFFF"/>
          <w:lang w:val="ru-RU"/>
        </w:rPr>
        <w:t>.</w:t>
      </w:r>
    </w:p>
    <w:p w:rsidR="00CA5E18" w:rsidRPr="00E12D04" w:rsidRDefault="00CA5E18" w:rsidP="00CA5E18">
      <w:pPr>
        <w:jc w:val="both"/>
        <w:rPr>
          <w:lang w:val="ru-RU"/>
        </w:rPr>
      </w:pPr>
      <w:r w:rsidRPr="00E12D04">
        <w:rPr>
          <w:lang w:val="ru-RU"/>
        </w:rPr>
        <w:t xml:space="preserve">Не отстают от производителей и разработчики самой платформы. Создатели </w:t>
      </w:r>
      <w:r w:rsidRPr="00E12D04">
        <w:t>Android</w:t>
      </w:r>
      <w:r w:rsidRPr="00E12D04">
        <w:rPr>
          <w:lang w:val="ru-RU"/>
        </w:rPr>
        <w:t xml:space="preserve"> называют кардинальное улучшение тех или иных слабых мест системы проектами. Первым был </w:t>
      </w:r>
      <w:r w:rsidRPr="00E12D04">
        <w:t>Project</w:t>
      </w:r>
      <w:r w:rsidRPr="00E12D04">
        <w:rPr>
          <w:lang w:val="ru-RU"/>
        </w:rPr>
        <w:t xml:space="preserve"> </w:t>
      </w:r>
      <w:r w:rsidRPr="00E12D04">
        <w:t>Butter</w:t>
      </w:r>
      <w:r w:rsidRPr="00E12D04">
        <w:rPr>
          <w:lang w:val="ru-RU"/>
        </w:rPr>
        <w:t xml:space="preserve">, подаривший андроидам долгожданную плавность интерфейсов. Вторым – </w:t>
      </w:r>
      <w:r w:rsidRPr="00E12D04">
        <w:t>Project</w:t>
      </w:r>
      <w:r w:rsidRPr="00E12D04">
        <w:rPr>
          <w:lang w:val="ru-RU"/>
        </w:rPr>
        <w:t xml:space="preserve"> </w:t>
      </w:r>
      <w:r w:rsidRPr="00E12D04">
        <w:t>Svelte</w:t>
      </w:r>
      <w:r w:rsidRPr="00E12D04">
        <w:rPr>
          <w:lang w:val="ru-RU"/>
        </w:rPr>
        <w:t xml:space="preserve">, задачей которого было добиться уверенной работы “шоколадной” версии даже с 512 МБ оперативной памяти и победить таким образом царящий беспорядок самых разных итераций </w:t>
      </w:r>
      <w:r w:rsidRPr="00E12D04">
        <w:t>Android</w:t>
      </w:r>
      <w:r w:rsidRPr="00E12D04">
        <w:rPr>
          <w:lang w:val="ru-RU"/>
        </w:rPr>
        <w:t xml:space="preserve"> на рынке. Теперь настал черед хирургического вмешательства в главную ахиллесову пяту – энергопотребление системы.</w:t>
      </w:r>
    </w:p>
    <w:p w:rsidR="00CA5E18" w:rsidRPr="00E12D04" w:rsidRDefault="00CA5E18" w:rsidP="00CA5E18">
      <w:pPr>
        <w:jc w:val="both"/>
        <w:rPr>
          <w:lang w:val="ru-RU"/>
        </w:rPr>
      </w:pPr>
      <w:r w:rsidRPr="00E12D04">
        <w:t>Project</w:t>
      </w:r>
      <w:r w:rsidRPr="00E12D04">
        <w:rPr>
          <w:lang w:val="ru-RU"/>
        </w:rPr>
        <w:t xml:space="preserve"> </w:t>
      </w:r>
      <w:r w:rsidRPr="00E12D04">
        <w:t>Volta</w:t>
      </w:r>
      <w:r w:rsidRPr="00E12D04">
        <w:rPr>
          <w:lang w:val="ru-RU"/>
        </w:rPr>
        <w:t xml:space="preserve"> даст устройствам на базе </w:t>
      </w:r>
      <w:r w:rsidRPr="00E12D04">
        <w:t>Android</w:t>
      </w:r>
      <w:r w:rsidRPr="00E12D04">
        <w:rPr>
          <w:lang w:val="ru-RU"/>
        </w:rPr>
        <w:t xml:space="preserve"> </w:t>
      </w:r>
      <w:r w:rsidRPr="00E12D04">
        <w:t>L</w:t>
      </w:r>
      <w:r w:rsidRPr="00E12D04">
        <w:rPr>
          <w:lang w:val="ru-RU"/>
        </w:rPr>
        <w:t xml:space="preserve"> (5.0) массу новых технологий сбережения электричества. Разработчикам приложений будут даны новые инструменты, которые помогут понять, как и почему программа влияет на время жизни батареи (</w:t>
      </w:r>
      <w:r w:rsidRPr="00E12D04">
        <w:t>Battery</w:t>
      </w:r>
      <w:r w:rsidRPr="00E12D04">
        <w:rPr>
          <w:lang w:val="ru-RU"/>
        </w:rPr>
        <w:t xml:space="preserve"> </w:t>
      </w:r>
      <w:r w:rsidRPr="00E12D04">
        <w:t>Historian</w:t>
      </w:r>
      <w:r w:rsidRPr="00E12D04">
        <w:rPr>
          <w:lang w:val="ru-RU"/>
        </w:rPr>
        <w:t>). Появятся и дополнительные средства контроля, гарантирующие, что определенные процессы не запускаются, когда заряд аккумулятора на исходе (</w:t>
      </w:r>
      <w:r w:rsidRPr="00E12D04">
        <w:t>Job</w:t>
      </w:r>
      <w:r w:rsidRPr="00E12D04">
        <w:rPr>
          <w:lang w:val="ru-RU"/>
        </w:rPr>
        <w:t xml:space="preserve"> </w:t>
      </w:r>
      <w:r w:rsidRPr="00E12D04">
        <w:t>Scheduler</w:t>
      </w:r>
      <w:r w:rsidRPr="00E12D04">
        <w:rPr>
          <w:lang w:val="ru-RU"/>
        </w:rPr>
        <w:t xml:space="preserve"> </w:t>
      </w:r>
      <w:r w:rsidRPr="00E12D04">
        <w:t>API</w:t>
      </w:r>
      <w:r w:rsidRPr="00E12D04">
        <w:rPr>
          <w:lang w:val="ru-RU"/>
        </w:rPr>
        <w:t>).</w:t>
      </w:r>
    </w:p>
    <w:p w:rsidR="00CA5E18" w:rsidRPr="00E12D04" w:rsidRDefault="00CA5E18" w:rsidP="00CA5E18">
      <w:pPr>
        <w:jc w:val="both"/>
        <w:rPr>
          <w:lang w:val="ru-RU"/>
        </w:rPr>
      </w:pPr>
      <w:r w:rsidRPr="00E12D04">
        <w:rPr>
          <w:lang w:val="ru-RU"/>
        </w:rPr>
        <w:t xml:space="preserve">К примеру, весьма охочее до электроэнергии обновление приложений в </w:t>
      </w:r>
      <w:r w:rsidRPr="00E12D04">
        <w:t>Play</w:t>
      </w:r>
      <w:r w:rsidRPr="00E12D04">
        <w:rPr>
          <w:lang w:val="ru-RU"/>
        </w:rPr>
        <w:t xml:space="preserve"> </w:t>
      </w:r>
      <w:r w:rsidRPr="00E12D04">
        <w:t>Store</w:t>
      </w:r>
      <w:r w:rsidRPr="00E12D04">
        <w:rPr>
          <w:lang w:val="ru-RU"/>
        </w:rPr>
        <w:t xml:space="preserve"> будет работать только при наличии определенного уровня заряда или подключении к розетке. Также система не разбудит девайс для выполнения связанного с подключением к сети процесса, если не найдет эту самую сеть.</w:t>
      </w:r>
    </w:p>
    <w:p w:rsidR="00CA5E18" w:rsidRPr="00E12D04" w:rsidRDefault="00CA5E18" w:rsidP="00CA5E18">
      <w:pPr>
        <w:jc w:val="both"/>
        <w:rPr>
          <w:lang w:val="ru-RU"/>
        </w:rPr>
      </w:pPr>
      <w:r w:rsidRPr="00E12D04">
        <w:rPr>
          <w:noProof/>
        </w:rPr>
        <w:lastRenderedPageBreak/>
        <w:drawing>
          <wp:inline distT="0" distB="0" distL="0" distR="0" wp14:anchorId="29D0FD6B" wp14:editId="5196C2A5">
            <wp:extent cx="5972810" cy="3868106"/>
            <wp:effectExtent l="0" t="0" r="8890" b="0"/>
            <wp:docPr id="2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72810" cy="3868106"/>
                    </a:xfrm>
                    <a:prstGeom prst="rect">
                      <a:avLst/>
                    </a:prstGeom>
                    <a:noFill/>
                    <a:ln>
                      <a:noFill/>
                    </a:ln>
                  </pic:spPr>
                </pic:pic>
              </a:graphicData>
            </a:graphic>
          </wp:inline>
        </w:drawing>
      </w:r>
    </w:p>
    <w:p w:rsidR="00CA5E18" w:rsidRPr="00E12D04" w:rsidRDefault="00CA5E18" w:rsidP="00CA5E18">
      <w:pPr>
        <w:jc w:val="both"/>
        <w:rPr>
          <w:lang w:val="ru-RU"/>
        </w:rPr>
      </w:pPr>
      <w:r w:rsidRPr="00E12D04">
        <w:rPr>
          <w:lang w:val="ru-RU"/>
        </w:rPr>
        <w:t xml:space="preserve">Кроме того, в </w:t>
      </w:r>
      <w:r w:rsidRPr="00E12D04">
        <w:t>Android</w:t>
      </w:r>
      <w:r w:rsidRPr="00E12D04">
        <w:rPr>
          <w:lang w:val="ru-RU"/>
        </w:rPr>
        <w:t xml:space="preserve"> </w:t>
      </w:r>
      <w:r w:rsidRPr="00E12D04">
        <w:t>L</w:t>
      </w:r>
      <w:r w:rsidRPr="00E12D04">
        <w:rPr>
          <w:lang w:val="ru-RU"/>
        </w:rPr>
        <w:t xml:space="preserve"> появится собственный режим экстремального энергосбережения. При достижении выбранного пользователем (от 20% до 5%) остатка запаса энергии, он будет снижать до минимума яркость дисплея, частоту процессора, отключать анимацию оболочки и передачу данных через мобильную сеть и </w:t>
      </w:r>
      <w:r w:rsidRPr="00E12D04">
        <w:t>Wi</w:t>
      </w:r>
      <w:r w:rsidRPr="00E12D04">
        <w:rPr>
          <w:lang w:val="ru-RU"/>
        </w:rPr>
        <w:t>-</w:t>
      </w:r>
      <w:r w:rsidRPr="00E12D04">
        <w:t>Fi</w:t>
      </w:r>
      <w:r w:rsidRPr="00E12D04">
        <w:rPr>
          <w:lang w:val="ru-RU"/>
        </w:rPr>
        <w:t>, а также другие не нужные работающим приложениям интерфейсы.</w:t>
      </w:r>
    </w:p>
    <w:p w:rsidR="00CA5E18" w:rsidRPr="00E12D04" w:rsidRDefault="00CA5E18" w:rsidP="00CA5E18">
      <w:pPr>
        <w:jc w:val="both"/>
        <w:rPr>
          <w:shd w:val="clear" w:color="auto" w:fill="FFFFFF"/>
          <w:lang w:val="ru-RU"/>
        </w:rPr>
      </w:pPr>
      <w:r w:rsidRPr="00E12D04">
        <w:rPr>
          <w:shd w:val="clear" w:color="auto" w:fill="FFFFFF"/>
          <w:lang w:val="ru-RU"/>
        </w:rPr>
        <w:t>Выполненные нашими зарубежными коллегами тесты показывают, что уже сейчас, на стадии бета-тестирования (</w:t>
      </w:r>
      <w:r w:rsidRPr="00E12D04">
        <w:rPr>
          <w:shd w:val="clear" w:color="auto" w:fill="FFFFFF"/>
        </w:rPr>
        <w:t>Android</w:t>
      </w:r>
      <w:r w:rsidRPr="00E12D04">
        <w:rPr>
          <w:shd w:val="clear" w:color="auto" w:fill="FFFFFF"/>
          <w:lang w:val="ru-RU"/>
        </w:rPr>
        <w:t xml:space="preserve"> </w:t>
      </w:r>
      <w:r w:rsidRPr="00E12D04">
        <w:rPr>
          <w:shd w:val="clear" w:color="auto" w:fill="FFFFFF"/>
        </w:rPr>
        <w:t>L</w:t>
      </w:r>
      <w:r w:rsidRPr="00E12D04">
        <w:rPr>
          <w:shd w:val="clear" w:color="auto" w:fill="FFFFFF"/>
          <w:lang w:val="ru-RU"/>
        </w:rPr>
        <w:t xml:space="preserve"> </w:t>
      </w:r>
      <w:r w:rsidRPr="00E12D04">
        <w:rPr>
          <w:shd w:val="clear" w:color="auto" w:fill="FFFFFF"/>
        </w:rPr>
        <w:t>Developer</w:t>
      </w:r>
      <w:r w:rsidRPr="00E12D04">
        <w:rPr>
          <w:shd w:val="clear" w:color="auto" w:fill="FFFFFF"/>
          <w:lang w:val="ru-RU"/>
        </w:rPr>
        <w:t xml:space="preserve"> </w:t>
      </w:r>
      <w:r w:rsidRPr="00E12D04">
        <w:rPr>
          <w:shd w:val="clear" w:color="auto" w:fill="FFFFFF"/>
        </w:rPr>
        <w:t>Preview</w:t>
      </w:r>
      <w:r w:rsidRPr="00E12D04">
        <w:rPr>
          <w:shd w:val="clear" w:color="auto" w:fill="FFFFFF"/>
          <w:lang w:val="ru-RU"/>
        </w:rPr>
        <w:t xml:space="preserve">), </w:t>
      </w:r>
      <w:r w:rsidRPr="00E12D04">
        <w:rPr>
          <w:shd w:val="clear" w:color="auto" w:fill="FFFFFF"/>
        </w:rPr>
        <w:t>Project</w:t>
      </w:r>
      <w:r w:rsidRPr="00E12D04">
        <w:rPr>
          <w:shd w:val="clear" w:color="auto" w:fill="FFFFFF"/>
          <w:lang w:val="ru-RU"/>
        </w:rPr>
        <w:t xml:space="preserve"> </w:t>
      </w:r>
      <w:r w:rsidRPr="00E12D04">
        <w:rPr>
          <w:shd w:val="clear" w:color="auto" w:fill="FFFFFF"/>
        </w:rPr>
        <w:t>Volta</w:t>
      </w:r>
      <w:r w:rsidRPr="00E12D04">
        <w:rPr>
          <w:shd w:val="clear" w:color="auto" w:fill="FFFFFF"/>
          <w:lang w:val="ru-RU"/>
        </w:rPr>
        <w:t xml:space="preserve"> дает заметные невооруженным глазом результаты. Лобовое сравнение </w:t>
      </w:r>
      <w:r w:rsidRPr="00E12D04">
        <w:rPr>
          <w:shd w:val="clear" w:color="auto" w:fill="FFFFFF"/>
        </w:rPr>
        <w:t>Nexus</w:t>
      </w:r>
      <w:r w:rsidRPr="00E12D04">
        <w:rPr>
          <w:shd w:val="clear" w:color="auto" w:fill="FFFFFF"/>
          <w:lang w:val="ru-RU"/>
        </w:rPr>
        <w:t xml:space="preserve"> 5 на </w:t>
      </w:r>
      <w:r w:rsidRPr="00E12D04">
        <w:rPr>
          <w:shd w:val="clear" w:color="auto" w:fill="FFFFFF"/>
        </w:rPr>
        <w:t>Kit</w:t>
      </w:r>
      <w:r w:rsidRPr="00E12D04">
        <w:rPr>
          <w:shd w:val="clear" w:color="auto" w:fill="FFFFFF"/>
          <w:lang w:val="ru-RU"/>
        </w:rPr>
        <w:t xml:space="preserve"> </w:t>
      </w:r>
      <w:r w:rsidRPr="00E12D04">
        <w:rPr>
          <w:shd w:val="clear" w:color="auto" w:fill="FFFFFF"/>
        </w:rPr>
        <w:t>Kat</w:t>
      </w:r>
      <w:r w:rsidRPr="00E12D04">
        <w:rPr>
          <w:shd w:val="clear" w:color="auto" w:fill="FFFFFF"/>
          <w:lang w:val="ru-RU"/>
        </w:rPr>
        <w:t xml:space="preserve"> и </w:t>
      </w:r>
      <w:r w:rsidRPr="00E12D04">
        <w:rPr>
          <w:shd w:val="clear" w:color="auto" w:fill="FFFFFF"/>
        </w:rPr>
        <w:t>Android</w:t>
      </w:r>
      <w:r w:rsidRPr="00E12D04">
        <w:rPr>
          <w:shd w:val="clear" w:color="auto" w:fill="FFFFFF"/>
          <w:lang w:val="ru-RU"/>
        </w:rPr>
        <w:t xml:space="preserve"> </w:t>
      </w:r>
      <w:r w:rsidRPr="00E12D04">
        <w:rPr>
          <w:shd w:val="clear" w:color="auto" w:fill="FFFFFF"/>
        </w:rPr>
        <w:t>L</w:t>
      </w:r>
      <w:r w:rsidRPr="00E12D04">
        <w:rPr>
          <w:shd w:val="clear" w:color="auto" w:fill="FFFFFF"/>
          <w:lang w:val="ru-RU"/>
        </w:rPr>
        <w:t xml:space="preserve"> по фиксированному сценарию дает 36% преимущества во времени работы последнему. И все это – с отключенным режимом экстремального энергосбережения и неоптимизированными сторонними приложениями.</w:t>
      </w:r>
    </w:p>
    <w:p w:rsidR="00CA5E18" w:rsidRPr="00E12D04" w:rsidRDefault="00CA5E18" w:rsidP="00CA5E18">
      <w:pPr>
        <w:jc w:val="both"/>
        <w:rPr>
          <w:lang w:val="ru-RU"/>
        </w:rPr>
      </w:pPr>
      <w:r w:rsidRPr="00E12D04">
        <w:rPr>
          <w:lang w:val="ru-RU"/>
        </w:rPr>
        <w:t xml:space="preserve">Как видите, о проблеме энергосбережения </w:t>
      </w:r>
      <w:r w:rsidRPr="00E12D04">
        <w:t>Android</w:t>
      </w:r>
      <w:r w:rsidRPr="00E12D04">
        <w:rPr>
          <w:lang w:val="ru-RU"/>
        </w:rPr>
        <w:t xml:space="preserve"> никто не забыл – ей озабочены и разработчики платформы, и производители смартфонов. Рано или поздно, но мы снова вернемся к привычкам прошедшей “кнопочной” эпохи – заряжать телефон раз в несколько дней и спокойно выходить из дома, даже если индикатор батареи показывает жалкую дюжину процентов заряда.</w:t>
      </w:r>
    </w:p>
    <w:p w:rsidR="00CA5E18" w:rsidRPr="00E12D04" w:rsidRDefault="00CA5E18" w:rsidP="00CA5E18">
      <w:pPr>
        <w:jc w:val="both"/>
        <w:rPr>
          <w:lang w:val="ru-RU"/>
        </w:rPr>
      </w:pPr>
      <w:r w:rsidRPr="00E12D04">
        <w:rPr>
          <w:lang w:val="ru-RU"/>
        </w:rPr>
        <w:t>А как вы относитесь к тому, что о заряде батареи необходимо беспокоиться каждый вечер? В котором часу ваш смартфон обычно превращается в безжизненный кирпич? Чем вы доводите его до такого состояния?</w:t>
      </w:r>
    </w:p>
    <w:p w:rsidR="00CA5E18" w:rsidRPr="00E12D04" w:rsidRDefault="00CA5E18" w:rsidP="00CA5E18">
      <w:pPr>
        <w:jc w:val="both"/>
        <w:rPr>
          <w:rFonts w:eastAsia="Times New Roman"/>
          <w:lang w:val="ru-RU"/>
        </w:rPr>
      </w:pPr>
      <w:r w:rsidRPr="00E12D04">
        <w:rPr>
          <w:rFonts w:eastAsia="Times New Roman"/>
          <w:iCs/>
          <w:lang w:val="ru-RU"/>
        </w:rPr>
        <w:t xml:space="preserve">Современные смартфоны на базе </w:t>
      </w:r>
      <w:r w:rsidRPr="00E12D04">
        <w:rPr>
          <w:rFonts w:eastAsia="Times New Roman"/>
          <w:iCs/>
        </w:rPr>
        <w:t>Android</w:t>
      </w:r>
      <w:r w:rsidRPr="00E12D04">
        <w:rPr>
          <w:rFonts w:eastAsia="Times New Roman"/>
          <w:iCs/>
          <w:lang w:val="ru-RU"/>
        </w:rPr>
        <w:t xml:space="preserve"> достаточно требовательны в отношении электроэнергии. Очевидными пожирателями аккумуляторов являются игры, мультимедиа, </w:t>
      </w:r>
      <w:r w:rsidRPr="00E12D04">
        <w:rPr>
          <w:rFonts w:eastAsia="Times New Roman"/>
          <w:iCs/>
        </w:rPr>
        <w:t>GPS</w:t>
      </w:r>
      <w:r w:rsidRPr="00E12D04">
        <w:rPr>
          <w:rFonts w:eastAsia="Times New Roman"/>
          <w:iCs/>
          <w:lang w:val="ru-RU"/>
        </w:rPr>
        <w:t xml:space="preserve">. Однако не для всех пользователей является очевидным то, что постоянный доступ в интернет посредством сетей </w:t>
      </w:r>
      <w:r w:rsidRPr="00E12D04">
        <w:rPr>
          <w:rFonts w:eastAsia="Times New Roman"/>
          <w:iCs/>
          <w:lang w:val="ru-RU"/>
        </w:rPr>
        <w:lastRenderedPageBreak/>
        <w:t>передачи данных 3</w:t>
      </w:r>
      <w:r w:rsidRPr="00E12D04">
        <w:rPr>
          <w:rFonts w:eastAsia="Times New Roman"/>
          <w:iCs/>
        </w:rPr>
        <w:t>G</w:t>
      </w:r>
      <w:r w:rsidRPr="00E12D04">
        <w:rPr>
          <w:rFonts w:eastAsia="Times New Roman"/>
          <w:iCs/>
          <w:lang w:val="ru-RU"/>
        </w:rPr>
        <w:t xml:space="preserve"> в большинстве случаев является тоже одной из причин быстрого разряда батареи.</w:t>
      </w:r>
    </w:p>
    <w:p w:rsidR="00CA5E18" w:rsidRPr="00E12D04" w:rsidRDefault="00CA5E18" w:rsidP="00CA5E18">
      <w:pPr>
        <w:pStyle w:val="Heading4"/>
        <w:jc w:val="both"/>
        <w:rPr>
          <w:rFonts w:eastAsia="Times New Roman"/>
          <w:lang w:val="ru-RU"/>
        </w:rPr>
      </w:pPr>
      <w:r w:rsidRPr="00E12D04">
        <w:rPr>
          <w:rFonts w:eastAsia="Times New Roman"/>
          <w:lang w:val="ru-RU"/>
        </w:rPr>
        <w:t>Монстр 3</w:t>
      </w:r>
      <w:r w:rsidRPr="00E12D04">
        <w:rPr>
          <w:rFonts w:eastAsia="Times New Roman"/>
        </w:rPr>
        <w:t>G</w:t>
      </w:r>
    </w:p>
    <w:p w:rsidR="00CA5E18" w:rsidRPr="00E12D04" w:rsidRDefault="00CA5E18" w:rsidP="00CA5E18">
      <w:pPr>
        <w:jc w:val="both"/>
        <w:rPr>
          <w:lang w:val="ru-RU"/>
        </w:rPr>
      </w:pPr>
      <w:r w:rsidRPr="00E12D04">
        <w:rPr>
          <w:lang w:val="ru-RU"/>
        </w:rPr>
        <w:t xml:space="preserve">Смартфоны нового поколения, такие как трубки на базе ОС </w:t>
      </w:r>
      <w:r w:rsidRPr="00E12D04">
        <w:t>Android</w:t>
      </w:r>
      <w:r w:rsidRPr="00E12D04">
        <w:rPr>
          <w:lang w:val="ru-RU"/>
        </w:rPr>
        <w:t xml:space="preserve">, являются мощными и производительными вычислительными устройствами. Например, даже бюджетные аппараты на базе ОС </w:t>
      </w:r>
      <w:r w:rsidRPr="00E12D04">
        <w:t>Android</w:t>
      </w:r>
      <w:r w:rsidRPr="00E12D04">
        <w:rPr>
          <w:lang w:val="ru-RU"/>
        </w:rPr>
        <w:t xml:space="preserve"> обладают 500-600 мегагерцовым процессором и могут воспроизводить трёхмерную графику в компьютерных играх.</w:t>
      </w:r>
    </w:p>
    <w:p w:rsidR="00CA5E18" w:rsidRPr="00E12D04" w:rsidRDefault="00CA5E18" w:rsidP="00CA5E18">
      <w:pPr>
        <w:jc w:val="both"/>
        <w:rPr>
          <w:lang w:val="ru-RU"/>
        </w:rPr>
      </w:pPr>
      <w:r w:rsidRPr="00E12D04">
        <w:rPr>
          <w:lang w:val="ru-RU"/>
        </w:rPr>
        <w:t>Такая производительность требует и большого расхода электроэнергии батареи. Но расход заряда аккумулятора в случае ресурсоёмких мобильных приложений - игр и мультимедиа - это слишком очевидная проблема.</w:t>
      </w:r>
    </w:p>
    <w:p w:rsidR="00CA5E18" w:rsidRPr="00E12D04" w:rsidRDefault="00CA5E18" w:rsidP="00CA5E18">
      <w:pPr>
        <w:jc w:val="both"/>
        <w:rPr>
          <w:lang w:val="ru-RU"/>
        </w:rPr>
      </w:pPr>
      <w:r w:rsidRPr="00E12D04">
        <w:rPr>
          <w:lang w:val="ru-RU"/>
        </w:rPr>
        <w:t xml:space="preserve">Другое дело, когда на смартфоне пользователь не запускает ни игр, ни мультимедийных программ, ни </w:t>
      </w:r>
      <w:r w:rsidRPr="00E12D04">
        <w:t>GPS</w:t>
      </w:r>
      <w:r w:rsidRPr="00E12D04">
        <w:rPr>
          <w:lang w:val="ru-RU"/>
        </w:rPr>
        <w:t xml:space="preserve">, а заряд аккумулятора всё равно быстро заканчивается. На форумах можно прочитать много претензий к смартфонам на базе </w:t>
      </w:r>
      <w:r w:rsidRPr="00E12D04">
        <w:t>Android</w:t>
      </w:r>
      <w:r w:rsidRPr="00E12D04">
        <w:rPr>
          <w:lang w:val="ru-RU"/>
        </w:rPr>
        <w:t>, которым в пример ставятся "айфоны", что работают без подзарядки подольше собратьев-гуглофонов.</w:t>
      </w:r>
    </w:p>
    <w:p w:rsidR="00CA5E18" w:rsidRPr="00E12D04" w:rsidRDefault="00CA5E18" w:rsidP="00CA5E18">
      <w:pPr>
        <w:jc w:val="both"/>
        <w:rPr>
          <w:lang w:val="ru-RU"/>
        </w:rPr>
      </w:pPr>
      <w:r w:rsidRPr="00E12D04">
        <w:rPr>
          <w:lang w:val="ru-RU"/>
        </w:rPr>
        <w:t xml:space="preserve">Но не стоит спешить с обвинениями самой системы "Андроид" в излишней прожорливости в сравнении с </w:t>
      </w:r>
      <w:r w:rsidRPr="00E12D04">
        <w:t>iOS</w:t>
      </w:r>
      <w:r w:rsidRPr="00E12D04">
        <w:rPr>
          <w:lang w:val="ru-RU"/>
        </w:rPr>
        <w:t xml:space="preserve">. Как любит говорить известный автогонщик Фернандо Алонсо, когда инженерам соперников удаётся сделать более быструю машину, чем у него: "У соперников, конечно, работают гении, но не волшебники". В </w:t>
      </w:r>
      <w:r w:rsidRPr="00E12D04">
        <w:t>Apple</w:t>
      </w:r>
      <w:r w:rsidRPr="00E12D04">
        <w:rPr>
          <w:lang w:val="ru-RU"/>
        </w:rPr>
        <w:t xml:space="preserve"> тоже работают хоть и гении, но не волшебники.</w:t>
      </w:r>
    </w:p>
    <w:p w:rsidR="00CA5E18" w:rsidRPr="00E12D04" w:rsidRDefault="00CA5E18" w:rsidP="00CA5E18">
      <w:pPr>
        <w:jc w:val="both"/>
        <w:rPr>
          <w:lang w:val="ru-RU"/>
        </w:rPr>
      </w:pPr>
      <w:r w:rsidRPr="00E12D04">
        <w:rPr>
          <w:lang w:val="ru-RU"/>
        </w:rPr>
        <w:t xml:space="preserve">В силу того, что </w:t>
      </w:r>
      <w:r w:rsidRPr="00E12D04">
        <w:t>Apple</w:t>
      </w:r>
      <w:r w:rsidRPr="00E12D04">
        <w:rPr>
          <w:lang w:val="ru-RU"/>
        </w:rPr>
        <w:t xml:space="preserve"> выпускает одну единственную модель, ей, конечно же, удаётся уделить энергосбережению "айфона" большое внимание, вплоть до разных хитростей в работе аппаратной и программной частей. Например, </w:t>
      </w:r>
      <w:r w:rsidRPr="00E12D04">
        <w:t>iOS</w:t>
      </w:r>
      <w:r w:rsidRPr="00E12D04">
        <w:rPr>
          <w:lang w:val="ru-RU"/>
        </w:rPr>
        <w:t xml:space="preserve"> не может похвастать честной многозадачностью в отличие от "Андроидов".</w:t>
      </w:r>
    </w:p>
    <w:p w:rsidR="00CA5E18" w:rsidRPr="00E12D04" w:rsidRDefault="00CA5E18" w:rsidP="00CA5E18">
      <w:pPr>
        <w:jc w:val="both"/>
        <w:rPr>
          <w:lang w:val="ru-RU"/>
        </w:rPr>
      </w:pPr>
      <w:r w:rsidRPr="00E12D04">
        <w:rPr>
          <w:lang w:val="ru-RU"/>
        </w:rPr>
        <w:t>Однако реальная причина прожорливости гуглофонов лежит не в их операционных системах. Главный пожиратель аккумулятора смартфона - это интернет, особенно используемый ныне для мобильного доступа к Сети стандарт передачи данных 3</w:t>
      </w:r>
      <w:r w:rsidRPr="00E12D04">
        <w:t>G</w:t>
      </w:r>
      <w:r w:rsidRPr="00E12D04">
        <w:rPr>
          <w:lang w:val="ru-RU"/>
        </w:rPr>
        <w:t>.</w:t>
      </w:r>
    </w:p>
    <w:p w:rsidR="00CA5E18" w:rsidRPr="00E12D04" w:rsidRDefault="00CA5E18" w:rsidP="00CA5E18">
      <w:pPr>
        <w:jc w:val="both"/>
        <w:rPr>
          <w:lang w:val="ru-RU"/>
        </w:rPr>
      </w:pPr>
      <w:r w:rsidRPr="00E12D04">
        <w:rPr>
          <w:lang w:val="ru-RU"/>
        </w:rPr>
        <w:t>Главный пожиратель аккумулятора смартфона - это интернет, особенно используемый ныне для мобильного доступа к Сети стандарт передачи данных 3</w:t>
      </w:r>
      <w:r w:rsidRPr="00E12D04">
        <w:t>G</w:t>
      </w:r>
      <w:r w:rsidRPr="00E12D04">
        <w:rPr>
          <w:lang w:val="ru-RU"/>
        </w:rPr>
        <w:t>.</w:t>
      </w:r>
    </w:p>
    <w:p w:rsidR="00CA5E18" w:rsidRPr="00E12D04" w:rsidRDefault="00CA5E18" w:rsidP="00CA5E18">
      <w:pPr>
        <w:jc w:val="both"/>
        <w:rPr>
          <w:lang w:val="ru-RU"/>
        </w:rPr>
      </w:pPr>
      <w:r w:rsidRPr="00E12D04">
        <w:rPr>
          <w:lang w:val="ru-RU"/>
        </w:rPr>
        <w:t>Если быть педантом, то следует сказать, что 3</w:t>
      </w:r>
      <w:r w:rsidRPr="00E12D04">
        <w:t>G</w:t>
      </w:r>
      <w:r w:rsidRPr="00E12D04">
        <w:rPr>
          <w:lang w:val="ru-RU"/>
        </w:rPr>
        <w:t xml:space="preserve"> - на самом деле маркетинговый термин, объединяющий несколько стандартов беспроводной мобильной передачи данных. Но я не буду тут приводить спецификации и технические характеристики этих стандартов - любители могут это узнать из Википедии. А для неискушённого пользователя важно знать, что 3</w:t>
      </w:r>
      <w:r w:rsidRPr="00E12D04">
        <w:t>G</w:t>
      </w:r>
      <w:r w:rsidRPr="00E12D04">
        <w:rPr>
          <w:lang w:val="ru-RU"/>
        </w:rPr>
        <w:t xml:space="preserve"> - это переходный стандарт к мобильным сетям следующего поколения 4</w:t>
      </w:r>
      <w:r w:rsidRPr="00E12D04">
        <w:t>G</w:t>
      </w:r>
      <w:r w:rsidRPr="00E12D04">
        <w:rPr>
          <w:lang w:val="ru-RU"/>
        </w:rPr>
        <w:t xml:space="preserve">. Стандарт, например, в случае использования технологии </w:t>
      </w:r>
      <w:r w:rsidRPr="00E12D04">
        <w:t>HSPA</w:t>
      </w:r>
      <w:r w:rsidRPr="00E12D04">
        <w:rPr>
          <w:lang w:val="ru-RU"/>
        </w:rPr>
        <w:t>+ может обеспечивать передачу данных со скоростью до 70 Мбит/с. Для сравнения: более старые стандарты второго поколения 2</w:t>
      </w:r>
      <w:r w:rsidRPr="00E12D04">
        <w:t>G</w:t>
      </w:r>
      <w:r w:rsidRPr="00E12D04">
        <w:rPr>
          <w:lang w:val="ru-RU"/>
        </w:rPr>
        <w:t xml:space="preserve"> обеспечивают скорость до 474 кбит/с.</w:t>
      </w:r>
    </w:p>
    <w:p w:rsidR="00CA5E18" w:rsidRPr="00E12D04" w:rsidRDefault="00CA5E18" w:rsidP="00CA5E18">
      <w:pPr>
        <w:jc w:val="both"/>
        <w:rPr>
          <w:lang w:val="ru-RU"/>
        </w:rPr>
      </w:pPr>
      <w:r w:rsidRPr="00E12D04">
        <w:rPr>
          <w:lang w:val="ru-RU"/>
        </w:rPr>
        <w:t>Естественно, высокая скорость передачи данных в 3</w:t>
      </w:r>
      <w:r w:rsidRPr="00E12D04">
        <w:t>G</w:t>
      </w:r>
      <w:r w:rsidRPr="00E12D04">
        <w:rPr>
          <w:lang w:val="ru-RU"/>
        </w:rPr>
        <w:t xml:space="preserve"> обеспечивается более высокой мощностью сигнала радиосвязи, что, само собой, значительно быстрее разряжает батарею мобильного устройства. Кстати, эффективное использование электроэнергии при использовании 3</w:t>
      </w:r>
      <w:r w:rsidRPr="00E12D04">
        <w:t>G</w:t>
      </w:r>
      <w:r w:rsidRPr="00E12D04">
        <w:rPr>
          <w:lang w:val="ru-RU"/>
        </w:rPr>
        <w:t xml:space="preserve"> зависит и от настроек передающих станций мобильного оператора. Поэтому, вспоминая слова Фернандо </w:t>
      </w:r>
      <w:r w:rsidRPr="00E12D04">
        <w:rPr>
          <w:lang w:val="ru-RU"/>
        </w:rPr>
        <w:lastRenderedPageBreak/>
        <w:t>Алонсо, можно сказать, что для эффективного энергосбережения смартфонов гении нужны не только среди производителей мобильной техники, но и желательно среди ОПСОСов.</w:t>
      </w:r>
    </w:p>
    <w:p w:rsidR="00CA5E18" w:rsidRPr="00E12D04" w:rsidRDefault="00CA5E18" w:rsidP="00CA5E18">
      <w:pPr>
        <w:jc w:val="both"/>
        <w:rPr>
          <w:lang w:val="ru-RU"/>
        </w:rPr>
      </w:pPr>
      <w:r w:rsidRPr="00E12D04">
        <w:rPr>
          <w:lang w:val="ru-RU"/>
        </w:rPr>
        <w:t>Эффективное использование электроэнергии при использовании 3</w:t>
      </w:r>
      <w:r w:rsidRPr="00E12D04">
        <w:t>G</w:t>
      </w:r>
      <w:r w:rsidRPr="00E12D04">
        <w:rPr>
          <w:lang w:val="ru-RU"/>
        </w:rPr>
        <w:t xml:space="preserve"> зависит и от настроек передающих станций мобильного оператора.</w:t>
      </w:r>
    </w:p>
    <w:p w:rsidR="00CA5E18" w:rsidRPr="00E12D04" w:rsidRDefault="00CA5E18" w:rsidP="00CA5E18">
      <w:pPr>
        <w:pStyle w:val="Heading4"/>
        <w:jc w:val="both"/>
        <w:rPr>
          <w:rFonts w:eastAsia="Times New Roman" w:cs="Arial"/>
          <w:lang w:val="ru-RU"/>
        </w:rPr>
      </w:pPr>
      <w:r w:rsidRPr="00E12D04">
        <w:rPr>
          <w:rFonts w:eastAsia="Times New Roman"/>
          <w:lang w:val="ru-RU"/>
        </w:rPr>
        <w:t>Алгоритмы</w:t>
      </w:r>
    </w:p>
    <w:p w:rsidR="00CA5E18" w:rsidRPr="00E12D04" w:rsidRDefault="00CA5E18" w:rsidP="00CA5E18">
      <w:pPr>
        <w:jc w:val="both"/>
        <w:rPr>
          <w:lang w:val="ru-RU"/>
        </w:rPr>
      </w:pPr>
      <w:r w:rsidRPr="00E12D04">
        <w:rPr>
          <w:lang w:val="ru-RU"/>
        </w:rPr>
        <w:t xml:space="preserve">Кроме изменения частот, сборщики зачастую добавляют в ядро новые алгоритмы управления энергосбережением (автоматическим управлением частотой процессора), которые, по их мнению, могут показать лучшие результаты в сравнении со стандартными. Почти все из них базируются на используемом по умолчанию в новых версиях </w:t>
      </w:r>
      <w:r w:rsidRPr="00E12D04">
        <w:t>Android</w:t>
      </w:r>
      <w:r w:rsidRPr="00E12D04">
        <w:rPr>
          <w:lang w:val="ru-RU"/>
        </w:rPr>
        <w:t xml:space="preserve"> алгоритме </w:t>
      </w:r>
      <w:r w:rsidRPr="00E12D04">
        <w:t>Interactive</w:t>
      </w:r>
      <w:r w:rsidRPr="00E12D04">
        <w:rPr>
          <w:lang w:val="ru-RU"/>
        </w:rPr>
        <w:t xml:space="preserve">, суть которого заключается в том, чтобы резко поднять частоту процессора до максимальной в случае повышения нагрузки, а затем постепенно снижать до минимальной. Он пришел на смену используемому раньше алгоритму </w:t>
      </w:r>
      <w:r w:rsidRPr="00E12D04">
        <w:t>OnDemand</w:t>
      </w:r>
      <w:r w:rsidRPr="00E12D04">
        <w:rPr>
          <w:lang w:val="ru-RU"/>
        </w:rPr>
        <w:t xml:space="preserve">, который плавно регулировал частоту в обе стороны соразмерно нагрузке, и позволяет сделать систему более отзывчивой. Сборщики альтернативных ядер предлагают на замену </w:t>
      </w:r>
      <w:r w:rsidRPr="00E12D04">
        <w:t>Interactive</w:t>
      </w:r>
      <w:r w:rsidRPr="00E12D04">
        <w:rPr>
          <w:lang w:val="ru-RU"/>
        </w:rPr>
        <w:t xml:space="preserve"> следующие алгоритмы: •</w:t>
      </w:r>
      <w:r w:rsidRPr="00E12D04">
        <w:t>SmartAssV</w:t>
      </w:r>
      <w:r w:rsidRPr="00E12D04">
        <w:rPr>
          <w:lang w:val="ru-RU"/>
        </w:rPr>
        <w:t xml:space="preserve">2 —переосмысление алгоритма </w:t>
      </w:r>
      <w:r w:rsidRPr="00E12D04">
        <w:t>Interactive</w:t>
      </w:r>
      <w:r w:rsidRPr="00E12D04">
        <w:rPr>
          <w:lang w:val="ru-RU"/>
        </w:rPr>
        <w:t xml:space="preserve"> с фокусом на сохранение батареи. Основное отличие в том, чтобы не дергать процессор на высокие частоты в случае кратковременных всплесков нагрузки, для которых хватит и низкой производительности процессора. По умолчанию используется в ядре </w:t>
      </w:r>
      <w:r w:rsidRPr="00E12D04">
        <w:t>Matrix</w:t>
      </w:r>
      <w:r w:rsidRPr="00E12D04">
        <w:rPr>
          <w:lang w:val="ru-RU"/>
        </w:rPr>
        <w:t>.</w:t>
      </w:r>
    </w:p>
    <w:p w:rsidR="00CA5E18" w:rsidRPr="00E12D04" w:rsidRDefault="00CA5E18" w:rsidP="00CA5E18">
      <w:pPr>
        <w:jc w:val="both"/>
        <w:rPr>
          <w:lang w:val="ru-RU"/>
        </w:rPr>
      </w:pPr>
      <w:r w:rsidRPr="00E12D04">
        <w:t>Interactive</w:t>
      </w:r>
      <w:r w:rsidRPr="00E12D04">
        <w:rPr>
          <w:lang w:val="ru-RU"/>
        </w:rPr>
        <w:t xml:space="preserve">/ —тюнингованный алгоритм </w:t>
      </w:r>
      <w:r w:rsidRPr="00E12D04">
        <w:t>Interactive</w:t>
      </w:r>
      <w:r w:rsidRPr="00E12D04">
        <w:rPr>
          <w:lang w:val="ru-RU"/>
        </w:rPr>
        <w:t xml:space="preserve">, главная особенность которого в залочке процессора на минимальной указанной пользователем частоте и обесточивании второго ядра процессора во время отключения экрана. По умолчанию используется в </w:t>
      </w:r>
      <w:r w:rsidRPr="00E12D04">
        <w:t>Leankernel</w:t>
      </w:r>
      <w:r w:rsidRPr="00E12D04">
        <w:rPr>
          <w:lang w:val="ru-RU"/>
        </w:rPr>
        <w:t xml:space="preserve">. </w:t>
      </w:r>
      <w:r w:rsidRPr="00E12D04">
        <w:t>LulzactiveV</w:t>
      </w:r>
      <w:r w:rsidRPr="00E12D04">
        <w:rPr>
          <w:lang w:val="ru-RU"/>
        </w:rPr>
        <w:t xml:space="preserve">2 —по сути, изобретенный заново </w:t>
      </w:r>
      <w:r w:rsidRPr="00E12D04">
        <w:t>OnDemand</w:t>
      </w:r>
      <w:r w:rsidRPr="00E12D04">
        <w:rPr>
          <w:lang w:val="ru-RU"/>
        </w:rPr>
        <w:t>. Когда нагрузка на процессор превышает указанную (по умолчанию 60%), алгоритм поднимает частоту на определенное число делений (по умолчанию 1), при понижении нагрузки —опускает. Особый интерес представляет тем, что позволяет самостоятельно задавать параметры работы, поэтому подходит для прожженных гиков.</w:t>
      </w:r>
    </w:p>
    <w:p w:rsidR="00CA5E18" w:rsidRPr="00E12D04" w:rsidRDefault="00CA5E18" w:rsidP="00CA5E18">
      <w:pPr>
        <w:jc w:val="both"/>
        <w:rPr>
          <w:lang w:val="ru-RU"/>
        </w:rPr>
      </w:pPr>
      <w:r w:rsidRPr="00E12D04">
        <w:rPr>
          <w:lang w:val="ru-RU"/>
        </w:rPr>
        <w:t xml:space="preserve">Вообще, сборщики ядер очень любят придумывать новые алгоритмы энергосбережения по причине простоты их реализации, поэтому можно найти еще с десяток других. Большинство из них полный шлак, и при выборе планировщика следует руководствоваться правилом: либо один из трех описанных выше, либо стандартный </w:t>
      </w:r>
      <w:r w:rsidRPr="00E12D04">
        <w:t>Interactive</w:t>
      </w:r>
      <w:r w:rsidRPr="00E12D04">
        <w:rPr>
          <w:lang w:val="ru-RU"/>
        </w:rPr>
        <w:t xml:space="preserve">, который, кстати, очень неплох. Сделать выбор можно с помощью все той же </w:t>
      </w:r>
      <w:r w:rsidRPr="00E12D04">
        <w:t>Trickster</w:t>
      </w:r>
      <w:r w:rsidRPr="00E12D04">
        <w:rPr>
          <w:lang w:val="ru-RU"/>
        </w:rPr>
        <w:t xml:space="preserve"> </w:t>
      </w:r>
      <w:r w:rsidRPr="00E12D04">
        <w:t>MOD</w:t>
      </w:r>
      <w:r w:rsidRPr="00E12D04">
        <w:rPr>
          <w:lang w:val="ru-RU"/>
        </w:rPr>
        <w:t>.</w:t>
      </w:r>
    </w:p>
    <w:p w:rsidR="00CA5E18" w:rsidRPr="00E12D04" w:rsidRDefault="00CA5E18" w:rsidP="00CA5E18">
      <w:pPr>
        <w:pStyle w:val="Heading4"/>
        <w:jc w:val="both"/>
        <w:rPr>
          <w:rFonts w:eastAsia="Times New Roman"/>
          <w:lang w:val="ru-RU"/>
        </w:rPr>
      </w:pPr>
      <w:r w:rsidRPr="00E12D04">
        <w:rPr>
          <w:rFonts w:eastAsia="Times New Roman"/>
          <w:lang w:val="ru-RU"/>
        </w:rPr>
        <w:t>Андервольтинг</w:t>
      </w:r>
    </w:p>
    <w:p w:rsidR="00CA5E18" w:rsidRPr="00E12D04" w:rsidRDefault="00CA5E18" w:rsidP="00CA5E18">
      <w:pPr>
        <w:jc w:val="both"/>
        <w:rPr>
          <w:lang w:val="ru-RU"/>
        </w:rPr>
      </w:pPr>
      <w:r w:rsidRPr="00E12D04">
        <w:rPr>
          <w:lang w:val="ru-RU"/>
        </w:rPr>
        <w:t>Теперь поговорим о тяжелой артиллерии. Ни для кого не секрет, что один из самых прожорливых компонентов смартфона — это процессор. Его энергопотребление может быть даже больше потребления экрана (а точнее, его подсветки), и все потому, что он работает на очень высоких частотах, которые требуют подачи высоких напряжений. Поначалу может показаться, что сохранить жизнь от батареи в этом случае можно, просто понизив максимальную частоту работы процессора и отключив «лишние» ядра. Однако, скорее всего, это ни к чему не приведет: несмотря на пониженное потребление энергии, процессор будет исполнять код дольше, и в конечном счете энергопотребление может даже возрасти.</w:t>
      </w:r>
    </w:p>
    <w:p w:rsidR="00CA5E18" w:rsidRPr="00E12D04" w:rsidRDefault="00CA5E18" w:rsidP="00CA5E18">
      <w:pPr>
        <w:jc w:val="both"/>
        <w:rPr>
          <w:rFonts w:eastAsia="Times New Roman"/>
          <w:lang w:val="ru-RU"/>
        </w:rPr>
      </w:pPr>
      <w:r w:rsidRPr="00E12D04">
        <w:rPr>
          <w:rFonts w:eastAsia="Times New Roman"/>
          <w:lang w:val="ru-RU"/>
        </w:rPr>
        <w:t xml:space="preserve">Вместо этого следует провести операцию андервольтинга, то есть просто понизить максимальное подаваемое напряжение для всех возможных частот. Для этого необходимо установить кастомное ядро с поддержкой данной функции. О том, как это сделать и какое ядро выбрать, я во всех </w:t>
      </w:r>
      <w:r w:rsidRPr="00E12D04">
        <w:rPr>
          <w:rFonts w:eastAsia="Times New Roman"/>
          <w:lang w:val="ru-RU"/>
        </w:rPr>
        <w:lastRenderedPageBreak/>
        <w:t xml:space="preserve">подробностях рассказывал в одном из предыдущих номеров журнала, поэтому не буду повторяться, а просто скажу, что если у тебя один из нексусов, то достаточно установить </w:t>
      </w:r>
      <w:r w:rsidRPr="00E12D04">
        <w:rPr>
          <w:rFonts w:eastAsia="Times New Roman"/>
        </w:rPr>
        <w:t>franco</w:t>
      </w:r>
      <w:r w:rsidRPr="00E12D04">
        <w:rPr>
          <w:rFonts w:eastAsia="Times New Roman"/>
          <w:lang w:val="ru-RU"/>
        </w:rPr>
        <w:t>.</w:t>
      </w:r>
      <w:r w:rsidRPr="00CA5E18">
        <w:rPr>
          <w:rFonts w:eastAsia="Times New Roman"/>
          <w:lang w:val="ru-RU"/>
        </w:rPr>
        <w:t xml:space="preserve"> </w:t>
      </w:r>
      <w:r w:rsidRPr="00E12D04">
        <w:rPr>
          <w:rFonts w:eastAsia="Times New Roman"/>
        </w:rPr>
        <w:t>Kernel</w:t>
      </w:r>
      <w:r w:rsidRPr="00E12D04">
        <w:rPr>
          <w:rFonts w:eastAsia="Times New Roman"/>
          <w:lang w:val="ru-RU"/>
        </w:rPr>
        <w:t xml:space="preserve"> </w:t>
      </w:r>
      <w:r w:rsidRPr="00E12D04">
        <w:rPr>
          <w:rFonts w:eastAsia="Times New Roman"/>
        </w:rPr>
        <w:t>updater</w:t>
      </w:r>
      <w:r w:rsidRPr="00E12D04">
        <w:rPr>
          <w:rFonts w:eastAsia="Times New Roman"/>
          <w:lang w:val="ru-RU"/>
        </w:rPr>
        <w:t xml:space="preserve"> и с его помощью скачать и установить ядро. Все происходит в автоматическом режиме.</w:t>
      </w:r>
    </w:p>
    <w:p w:rsidR="00CA5E18" w:rsidRPr="00E12D04" w:rsidRDefault="00CA5E18" w:rsidP="00CA5E18">
      <w:pPr>
        <w:jc w:val="both"/>
        <w:rPr>
          <w:rFonts w:eastAsia="Times New Roman"/>
          <w:lang w:val="ru-RU"/>
        </w:rPr>
      </w:pPr>
      <w:r w:rsidRPr="00E12D04">
        <w:rPr>
          <w:rFonts w:eastAsia="Times New Roman"/>
          <w:lang w:val="ru-RU"/>
        </w:rPr>
        <w:t xml:space="preserve">Далее устанавливаем платную версию </w:t>
      </w:r>
      <w:r w:rsidRPr="00E12D04">
        <w:rPr>
          <w:rFonts w:eastAsia="Times New Roman"/>
        </w:rPr>
        <w:t>Trickster</w:t>
      </w:r>
      <w:r w:rsidRPr="00E12D04">
        <w:rPr>
          <w:rFonts w:eastAsia="Times New Roman"/>
          <w:lang w:val="ru-RU"/>
        </w:rPr>
        <w:t xml:space="preserve"> </w:t>
      </w:r>
      <w:r w:rsidRPr="00E12D04">
        <w:rPr>
          <w:rFonts w:eastAsia="Times New Roman"/>
        </w:rPr>
        <w:t>MOD</w:t>
      </w:r>
      <w:r w:rsidRPr="00E12D04">
        <w:rPr>
          <w:rFonts w:eastAsia="Times New Roman"/>
          <w:lang w:val="ru-RU"/>
        </w:rPr>
        <w:t xml:space="preserve"> (бесплатная не сохраняет настройки напряжений) или </w:t>
      </w:r>
      <w:r w:rsidRPr="00E12D04">
        <w:rPr>
          <w:rFonts w:eastAsia="Times New Roman"/>
        </w:rPr>
        <w:t>CPU</w:t>
      </w:r>
      <w:r w:rsidRPr="00E12D04">
        <w:rPr>
          <w:rFonts w:eastAsia="Times New Roman"/>
          <w:lang w:val="ru-RU"/>
        </w:rPr>
        <w:t xml:space="preserve"> </w:t>
      </w:r>
      <w:r w:rsidRPr="00E12D04">
        <w:rPr>
          <w:rFonts w:eastAsia="Times New Roman"/>
        </w:rPr>
        <w:t>Adjuster</w:t>
      </w:r>
      <w:r w:rsidRPr="00E12D04">
        <w:rPr>
          <w:rFonts w:eastAsia="Times New Roman"/>
          <w:lang w:val="ru-RU"/>
        </w:rPr>
        <w:t xml:space="preserve">; для ядер </w:t>
      </w:r>
      <w:r w:rsidRPr="00E12D04">
        <w:rPr>
          <w:rFonts w:eastAsia="Times New Roman"/>
        </w:rPr>
        <w:t>franco</w:t>
      </w:r>
      <w:r w:rsidRPr="00E12D04">
        <w:rPr>
          <w:rFonts w:eastAsia="Times New Roman"/>
          <w:lang w:val="ru-RU"/>
        </w:rPr>
        <w:t xml:space="preserve"> также подойдет платный </w:t>
      </w:r>
      <w:r w:rsidRPr="00E12D04">
        <w:rPr>
          <w:rFonts w:eastAsia="Times New Roman"/>
        </w:rPr>
        <w:t>franco</w:t>
      </w:r>
      <w:r w:rsidRPr="00E12D04">
        <w:rPr>
          <w:rFonts w:eastAsia="Times New Roman"/>
          <w:lang w:val="ru-RU"/>
        </w:rPr>
        <w:t>.</w:t>
      </w:r>
      <w:r w:rsidRPr="00CA5E18">
        <w:rPr>
          <w:rFonts w:eastAsia="Times New Roman"/>
          <w:lang w:val="ru-RU"/>
        </w:rPr>
        <w:t xml:space="preserve"> </w:t>
      </w:r>
      <w:r w:rsidRPr="00E12D04">
        <w:rPr>
          <w:rFonts w:eastAsia="Times New Roman"/>
        </w:rPr>
        <w:t>Kernel</w:t>
      </w:r>
      <w:r w:rsidRPr="00E12D04">
        <w:rPr>
          <w:rFonts w:eastAsia="Times New Roman"/>
          <w:lang w:val="ru-RU"/>
        </w:rPr>
        <w:t xml:space="preserve"> </w:t>
      </w:r>
      <w:r w:rsidRPr="00E12D04">
        <w:rPr>
          <w:rFonts w:eastAsia="Times New Roman"/>
        </w:rPr>
        <w:t>updater</w:t>
      </w:r>
      <w:r w:rsidRPr="00E12D04">
        <w:rPr>
          <w:rFonts w:eastAsia="Times New Roman"/>
          <w:lang w:val="ru-RU"/>
        </w:rPr>
        <w:t xml:space="preserve">. Переходим на страницу регулировки вольтажа (в </w:t>
      </w:r>
      <w:r w:rsidRPr="00E12D04">
        <w:rPr>
          <w:rFonts w:eastAsia="Times New Roman"/>
        </w:rPr>
        <w:t>Trickster</w:t>
      </w:r>
      <w:r w:rsidRPr="00E12D04">
        <w:rPr>
          <w:rFonts w:eastAsia="Times New Roman"/>
          <w:lang w:val="ru-RU"/>
        </w:rPr>
        <w:t xml:space="preserve"> </w:t>
      </w:r>
      <w:r w:rsidRPr="00E12D04">
        <w:rPr>
          <w:rFonts w:eastAsia="Times New Roman"/>
        </w:rPr>
        <w:t>MOD</w:t>
      </w:r>
      <w:r w:rsidRPr="00E12D04">
        <w:rPr>
          <w:rFonts w:eastAsia="Times New Roman"/>
          <w:lang w:val="ru-RU"/>
        </w:rPr>
        <w:t xml:space="preserve"> нужные настройки находятся внизу четвертой страницы) и начинаем аккуратно убавлять по 25 мВ для каждой из возможных частот процессора. После убавления сворачиваем приложение и некоторое время тестируем смартфон, запуская тяжелые приложения, затем снова убавляем и снова тестируем.</w:t>
      </w:r>
    </w:p>
    <w:p w:rsidR="00CA5E18" w:rsidRPr="00E12D04" w:rsidRDefault="00CA5E18" w:rsidP="00CA5E18">
      <w:pPr>
        <w:jc w:val="both"/>
        <w:rPr>
          <w:shd w:val="clear" w:color="auto" w:fill="FFFFFF"/>
          <w:lang w:val="ru-RU"/>
        </w:rPr>
      </w:pPr>
      <w:r w:rsidRPr="00E12D04">
        <w:rPr>
          <w:shd w:val="clear" w:color="auto" w:fill="FFFFFF"/>
          <w:lang w:val="ru-RU"/>
        </w:rPr>
        <w:t xml:space="preserve">В 90% случаев процессор без всяких последствий выдержит понижение на 100 мВ, а это даст нам дополнительный час-два в режиме активного использования. Если тебе повезет, то процессор сможет выдержать и –150, а в особо счастливых случаях даже –200, все зависит от партии процессора и конкретного экземпляра. Слишком сильное занижение напряжения приведет к перезагрузке, после которой достаточно будет поднять напряжение на 25 мВ и сохранить значение в дефолтовом профиле (в </w:t>
      </w:r>
      <w:r w:rsidRPr="00E12D04">
        <w:rPr>
          <w:shd w:val="clear" w:color="auto" w:fill="FFFFFF"/>
        </w:rPr>
        <w:t>Trickster</w:t>
      </w:r>
      <w:r w:rsidRPr="00E12D04">
        <w:rPr>
          <w:shd w:val="clear" w:color="auto" w:fill="FFFFFF"/>
          <w:lang w:val="ru-RU"/>
        </w:rPr>
        <w:t xml:space="preserve"> </w:t>
      </w:r>
      <w:r w:rsidRPr="00E12D04">
        <w:rPr>
          <w:shd w:val="clear" w:color="auto" w:fill="FFFFFF"/>
        </w:rPr>
        <w:t>MOD</w:t>
      </w:r>
      <w:r w:rsidRPr="00E12D04">
        <w:rPr>
          <w:shd w:val="clear" w:color="auto" w:fill="FFFFFF"/>
          <w:lang w:val="ru-RU"/>
        </w:rPr>
        <w:t xml:space="preserve"> это кнопка «Профиль» сразу над значениями).</w:t>
      </w:r>
    </w:p>
    <w:p w:rsidR="00CA5E18" w:rsidRPr="00E12D04" w:rsidRDefault="00CA5E18" w:rsidP="00CA5E18">
      <w:pPr>
        <w:jc w:val="both"/>
        <w:rPr>
          <w:lang w:val="ru-RU"/>
        </w:rPr>
      </w:pPr>
      <w:r w:rsidRPr="00E12D04">
        <w:rPr>
          <w:lang w:val="ru-RU"/>
        </w:rPr>
        <w:t xml:space="preserve">Смартфон с </w:t>
      </w:r>
      <w:r w:rsidRPr="00E12D04">
        <w:t>AMOLED</w:t>
      </w:r>
      <w:r w:rsidRPr="00E12D04">
        <w:rPr>
          <w:lang w:val="ru-RU"/>
        </w:rPr>
        <w:t xml:space="preserve">-экраном будет работать дольше, если использовать приложения с черным фоном. Чтобы сделать системные приложения темными, можно использовать прошивку </w:t>
      </w:r>
      <w:r w:rsidRPr="00E12D04">
        <w:t>AOKP</w:t>
      </w:r>
      <w:r w:rsidRPr="00E12D04">
        <w:rPr>
          <w:lang w:val="ru-RU"/>
        </w:rPr>
        <w:t xml:space="preserve"> или один из модулей </w:t>
      </w:r>
      <w:r w:rsidRPr="00E12D04">
        <w:t>Xposed</w:t>
      </w:r>
      <w:r w:rsidRPr="00E12D04">
        <w:rPr>
          <w:lang w:val="ru-RU"/>
        </w:rPr>
        <w:t>.</w:t>
      </w:r>
    </w:p>
    <w:p w:rsidR="00CA5E18" w:rsidRPr="00E12D04" w:rsidRDefault="00CA5E18" w:rsidP="00CA5E18">
      <w:pPr>
        <w:jc w:val="both"/>
        <w:rPr>
          <w:lang w:val="ru-RU"/>
        </w:rPr>
      </w:pPr>
      <w:r w:rsidRPr="00E12D04">
        <w:rPr>
          <w:lang w:val="ru-RU"/>
        </w:rPr>
        <w:t>Зачастую механизм автоматической регулировки яркости экрана выставляет слишком высокие значения. Если управлять яркостью вручную, можно продлить жизнь смартфона еще на пару часов.</w:t>
      </w:r>
    </w:p>
    <w:p w:rsidR="00CA5E18" w:rsidRPr="00E12D04" w:rsidRDefault="00CA5E18" w:rsidP="00CA5E18">
      <w:pPr>
        <w:jc w:val="both"/>
        <w:rPr>
          <w:lang w:val="ru-RU"/>
        </w:rPr>
      </w:pPr>
      <w:r w:rsidRPr="00E12D04">
        <w:rPr>
          <w:lang w:val="ru-RU"/>
        </w:rPr>
        <w:t>Продвинутые функции фирменных прошивок некоторых производителей смартфонов, такие как управление жестами, голосовое управление или автоматическое включение экрана, приводят к чрезмерному расходу заряда аккумулятора. По возможности их следует отключить.</w:t>
      </w:r>
    </w:p>
    <w:p w:rsidR="00CA5E18" w:rsidRDefault="00CA5E18" w:rsidP="00CA5E18">
      <w:pPr>
        <w:pStyle w:val="Heading3"/>
        <w:jc w:val="both"/>
        <w:rPr>
          <w:rFonts w:eastAsia="Calibri"/>
          <w:sz w:val="18"/>
          <w:szCs w:val="18"/>
          <w:lang w:val="ru-RU"/>
        </w:rPr>
      </w:pPr>
      <w:bookmarkStart w:id="207" w:name="_Toc438377449"/>
      <w:r w:rsidRPr="00E12D04">
        <w:rPr>
          <w:rFonts w:eastAsia="Calibri"/>
        </w:rPr>
        <w:t>C</w:t>
      </w:r>
      <w:r w:rsidRPr="00E12D04">
        <w:rPr>
          <w:rFonts w:eastAsia="Calibri"/>
          <w:lang w:val="ru-RU"/>
        </w:rPr>
        <w:t xml:space="preserve"> пособы продлить жизнь заряда аккумулятора от одного заряда:</w:t>
      </w:r>
      <w:bookmarkEnd w:id="207"/>
    </w:p>
    <w:p w:rsidR="00CA5E18" w:rsidRDefault="00CA5E18" w:rsidP="00CA5E18">
      <w:pPr>
        <w:pStyle w:val="ListParagraph"/>
        <w:numPr>
          <w:ilvl w:val="0"/>
          <w:numId w:val="331"/>
        </w:numPr>
        <w:spacing w:after="160" w:line="259" w:lineRule="auto"/>
        <w:jc w:val="both"/>
      </w:pPr>
      <w:r w:rsidRPr="009E2B00">
        <w:rPr>
          <w:rFonts w:eastAsia="Calibri"/>
        </w:rPr>
        <w:t xml:space="preserve">Первое что я посоветую, это отключать </w:t>
      </w:r>
      <w:r w:rsidRPr="00E12D04">
        <w:t>Wi</w:t>
      </w:r>
      <w:r w:rsidRPr="009E2B00">
        <w:t>-</w:t>
      </w:r>
      <w:r w:rsidRPr="00E12D04">
        <w:t>Fi,</w:t>
      </w:r>
      <w:r w:rsidRPr="009E2B00">
        <w:rPr>
          <w:rFonts w:eastAsia="Calibri"/>
        </w:rPr>
        <w:t xml:space="preserve"> когда вы им не пользуетесь. Так как даже в момент его </w:t>
      </w:r>
      <w:r w:rsidRPr="009E2B00">
        <w:t>неиспользования</w:t>
      </w:r>
      <w:r w:rsidRPr="009E2B00">
        <w:rPr>
          <w:rFonts w:eastAsia="Calibri"/>
        </w:rPr>
        <w:t xml:space="preserve"> постоянная поддержка подключения потребляет не малую долю заряда аккумулятора до 330 мА/ч</w:t>
      </w:r>
    </w:p>
    <w:p w:rsidR="00CA5E18" w:rsidRDefault="00CA5E18" w:rsidP="00CA5E18">
      <w:pPr>
        <w:pStyle w:val="ListParagraph"/>
        <w:numPr>
          <w:ilvl w:val="0"/>
          <w:numId w:val="331"/>
        </w:numPr>
        <w:spacing w:after="160" w:line="259" w:lineRule="auto"/>
        <w:jc w:val="both"/>
      </w:pPr>
      <w:r w:rsidRPr="009E2B00">
        <w:rPr>
          <w:rFonts w:eastAsia="Calibri"/>
        </w:rPr>
        <w:t>Также по возможности отключать сети 3</w:t>
      </w:r>
      <w:r w:rsidRPr="00E12D04">
        <w:rPr>
          <w:rFonts w:eastAsia="Calibri"/>
        </w:rPr>
        <w:t>G</w:t>
      </w:r>
      <w:r w:rsidRPr="009E2B00">
        <w:rPr>
          <w:rFonts w:eastAsia="Calibri"/>
        </w:rPr>
        <w:t>. Почему? Всё просто, сети третьего поколения обладают много канальностью, то есть если в сетях 2</w:t>
      </w:r>
      <w:r w:rsidRPr="00E12D04">
        <w:rPr>
          <w:rFonts w:eastAsia="Calibri"/>
        </w:rPr>
        <w:t>G</w:t>
      </w:r>
      <w:r w:rsidRPr="009E2B00">
        <w:rPr>
          <w:rFonts w:eastAsia="Calibri"/>
        </w:rPr>
        <w:t xml:space="preserve"> во время разговора интернет сервисы отключаются (что позволяет экономить заряд батареи), то в сетях 3</w:t>
      </w:r>
      <w:r w:rsidRPr="00E12D04">
        <w:rPr>
          <w:rFonts w:eastAsia="Calibri"/>
        </w:rPr>
        <w:t>G</w:t>
      </w:r>
      <w:r w:rsidRPr="009E2B00">
        <w:rPr>
          <w:rFonts w:eastAsia="Calibri"/>
        </w:rPr>
        <w:t xml:space="preserve"> в то </w:t>
      </w:r>
      <w:r w:rsidRPr="009E2B00">
        <w:t>время,</w:t>
      </w:r>
      <w:r w:rsidRPr="009E2B00">
        <w:rPr>
          <w:rFonts w:eastAsia="Calibri"/>
        </w:rPr>
        <w:t xml:space="preserve"> когда вы разговариваете по телефону, активность интернет не останавливается и исходя из этого идёт гораздо большее потребление энергии. А </w:t>
      </w:r>
      <w:r w:rsidRPr="009E2B00">
        <w:t>также</w:t>
      </w:r>
      <w:r w:rsidRPr="009E2B00">
        <w:rPr>
          <w:rFonts w:eastAsia="Calibri"/>
        </w:rPr>
        <w:t xml:space="preserve">, когда </w:t>
      </w:r>
      <w:r w:rsidRPr="009E2B00">
        <w:t>к примеру,</w:t>
      </w:r>
      <w:r w:rsidRPr="009E2B00">
        <w:rPr>
          <w:rFonts w:eastAsia="Calibri"/>
        </w:rPr>
        <w:t xml:space="preserve"> вы находитесь вне покрытия сетей 3</w:t>
      </w:r>
      <w:r w:rsidRPr="00E12D04">
        <w:rPr>
          <w:rFonts w:eastAsia="Calibri"/>
        </w:rPr>
        <w:t>G</w:t>
      </w:r>
      <w:r w:rsidRPr="009E2B00">
        <w:rPr>
          <w:rFonts w:eastAsia="Calibri"/>
        </w:rPr>
        <w:t>, а режим только 2</w:t>
      </w:r>
      <w:r w:rsidRPr="00E12D04">
        <w:rPr>
          <w:rFonts w:eastAsia="Calibri"/>
        </w:rPr>
        <w:t>G</w:t>
      </w:r>
      <w:r w:rsidRPr="009E2B00">
        <w:rPr>
          <w:rFonts w:eastAsia="Calibri"/>
        </w:rPr>
        <w:t xml:space="preserve"> не включён телефон будет постоянно искать сети 3</w:t>
      </w:r>
      <w:r w:rsidRPr="00E12D04">
        <w:rPr>
          <w:rFonts w:eastAsia="Calibri"/>
        </w:rPr>
        <w:t>G</w:t>
      </w:r>
      <w:r w:rsidRPr="009E2B00">
        <w:rPr>
          <w:rFonts w:eastAsia="Calibri"/>
        </w:rPr>
        <w:t xml:space="preserve"> сканируя сети (что тоже</w:t>
      </w:r>
      <w:r>
        <w:t xml:space="preserve"> потребляет не мало питания)</w:t>
      </w:r>
    </w:p>
    <w:p w:rsidR="00CA5E18" w:rsidRDefault="00CA5E18" w:rsidP="00CA5E18">
      <w:pPr>
        <w:pStyle w:val="ListParagraph"/>
        <w:numPr>
          <w:ilvl w:val="0"/>
          <w:numId w:val="331"/>
        </w:numPr>
        <w:spacing w:after="160" w:line="259" w:lineRule="auto"/>
        <w:jc w:val="both"/>
      </w:pPr>
      <w:r w:rsidRPr="009E2B00">
        <w:rPr>
          <w:rFonts w:eastAsia="Calibri"/>
        </w:rPr>
        <w:t xml:space="preserve">Продолжу по поводу мобильных сетей. Я думаю у всех бывает </w:t>
      </w:r>
      <w:r w:rsidRPr="009E2B00">
        <w:t>такое,</w:t>
      </w:r>
      <w:r w:rsidRPr="009E2B00">
        <w:rPr>
          <w:rFonts w:eastAsia="Calibri"/>
        </w:rPr>
        <w:t xml:space="preserve"> когда вы попадаете в зону плохо покрытия мобильной связи и ваш телефон начинает лихорадочно искать доступные сети либо пытаться поддержать связь с уже подключённой БС. Так вот в этом "Режиме поиска" ваш телефон потребляет много энергии по сравнению с обычной работой в сетях. Что делать в данной ситуации решать вам, но как вариант (если дорог заряд батареи) включить автон</w:t>
      </w:r>
      <w:r>
        <w:t>омный режим (режим в самолёте)</w:t>
      </w:r>
    </w:p>
    <w:p w:rsidR="00CA5E18" w:rsidRDefault="00CA5E18" w:rsidP="00CA5E18">
      <w:pPr>
        <w:pStyle w:val="ListParagraph"/>
        <w:numPr>
          <w:ilvl w:val="0"/>
          <w:numId w:val="331"/>
        </w:numPr>
        <w:spacing w:after="160" w:line="259" w:lineRule="auto"/>
        <w:jc w:val="both"/>
      </w:pPr>
      <w:r w:rsidRPr="009E2B00">
        <w:rPr>
          <w:rFonts w:eastAsia="Calibri"/>
        </w:rPr>
        <w:lastRenderedPageBreak/>
        <w:t xml:space="preserve">По поводу </w:t>
      </w:r>
      <w:r w:rsidRPr="00E12D04">
        <w:rPr>
          <w:rFonts w:eastAsia="Calibri"/>
        </w:rPr>
        <w:t>GPS</w:t>
      </w:r>
      <w:r w:rsidRPr="009E2B00">
        <w:rPr>
          <w:rFonts w:eastAsia="Calibri"/>
        </w:rPr>
        <w:t xml:space="preserve"> много писать не буду, просто </w:t>
      </w:r>
      <w:r w:rsidRPr="009E2B00">
        <w:t>напишу,</w:t>
      </w:r>
      <w:r w:rsidRPr="009E2B00">
        <w:rPr>
          <w:rFonts w:eastAsia="Calibri"/>
        </w:rPr>
        <w:t xml:space="preserve"> что в режиме активной работы, полного заряда батареи хватает на очень малое время от 3-х до 5-ти часов максимум. Исходя из этого в то </w:t>
      </w:r>
      <w:r w:rsidRPr="009E2B00">
        <w:t>время,</w:t>
      </w:r>
      <w:r w:rsidRPr="009E2B00">
        <w:rPr>
          <w:rFonts w:eastAsia="Calibri"/>
        </w:rPr>
        <w:t xml:space="preserve"> когда вы им не пользу</w:t>
      </w:r>
      <w:r>
        <w:t>етесь советую его отключать.</w:t>
      </w:r>
    </w:p>
    <w:p w:rsidR="00CA5E18" w:rsidRDefault="00CA5E18" w:rsidP="00CA5E18">
      <w:pPr>
        <w:pStyle w:val="ListParagraph"/>
        <w:numPr>
          <w:ilvl w:val="0"/>
          <w:numId w:val="331"/>
        </w:numPr>
        <w:spacing w:after="160" w:line="259" w:lineRule="auto"/>
        <w:jc w:val="both"/>
      </w:pPr>
      <w:r w:rsidRPr="009E2B00">
        <w:rPr>
          <w:rFonts w:eastAsia="Calibri"/>
        </w:rPr>
        <w:t>Акселерометр. Как известно датчик движения в нашем телефоне постоянно бодрствует (если он есть конечно), ну а постоянно работающий модуль - постоянно потребляет питание, питание не маленькое порядка 4 мА. Как вариант для продления жизни заряда аккумулятора от</w:t>
      </w:r>
      <w:r>
        <w:t>ключить автоповорот дисплея.</w:t>
      </w:r>
    </w:p>
    <w:p w:rsidR="00CA5E18" w:rsidRDefault="00CA5E18" w:rsidP="00CA5E18">
      <w:pPr>
        <w:pStyle w:val="ListParagraph"/>
        <w:numPr>
          <w:ilvl w:val="0"/>
          <w:numId w:val="331"/>
        </w:numPr>
        <w:spacing w:after="160" w:line="259" w:lineRule="auto"/>
        <w:jc w:val="both"/>
      </w:pPr>
      <w:r w:rsidRPr="009E2B00">
        <w:rPr>
          <w:rFonts w:eastAsia="Calibri"/>
        </w:rPr>
        <w:t xml:space="preserve">Процессор. Спорный </w:t>
      </w:r>
      <w:r w:rsidRPr="009E2B00">
        <w:t>вопрос</w:t>
      </w:r>
      <w:r w:rsidRPr="00E12D04">
        <w:t>.</w:t>
      </w:r>
      <w:r w:rsidRPr="00E12D04">
        <w:rPr>
          <w:rFonts w:eastAsia="Calibri"/>
        </w:rPr>
        <w:t> </w:t>
      </w:r>
      <w:r w:rsidRPr="009E2B00">
        <w:rPr>
          <w:rFonts w:eastAsia="Calibri"/>
        </w:rPr>
        <w:t xml:space="preserve">По заявлению производителей все процессоры в новых моделях телефонов динамически изменяют свою частоту в зависимости от требований системы, чем обеспечивают экономию энергопотребления. Но многие с этим не согласны и я в том числе. Далеко не всегда процессор снижает частоту своевременно, чем повышает расход заряда аккумулятора. Я вам порекомендую </w:t>
      </w:r>
      <w:r w:rsidRPr="009E2B00">
        <w:t>вручную</w:t>
      </w:r>
      <w:r w:rsidRPr="009E2B00">
        <w:rPr>
          <w:rFonts w:eastAsia="Calibri"/>
        </w:rPr>
        <w:t xml:space="preserve"> регулировать использование процессора! Для этого есть замечательная программа</w:t>
      </w:r>
      <w:r w:rsidRPr="00E12D04">
        <w:rPr>
          <w:rFonts w:eastAsia="Calibri"/>
        </w:rPr>
        <w:t> </w:t>
      </w:r>
      <w:r w:rsidRPr="00E12D04">
        <w:t>SetCPU</w:t>
      </w:r>
      <w:r w:rsidRPr="009E2B00">
        <w:t>,</w:t>
      </w:r>
      <w:r w:rsidRPr="009E2B00">
        <w:rPr>
          <w:rFonts w:eastAsia="Calibri"/>
        </w:rPr>
        <w:t xml:space="preserve"> с помощью которой даже можно создавать различные режимы работы процессора, чем </w:t>
      </w:r>
      <w:r>
        <w:t>снизить потребление питания.</w:t>
      </w:r>
    </w:p>
    <w:p w:rsidR="00CA5E18" w:rsidRPr="009E2B00" w:rsidRDefault="00CA5E18" w:rsidP="00CA5E18">
      <w:pPr>
        <w:pStyle w:val="ListParagraph"/>
        <w:numPr>
          <w:ilvl w:val="0"/>
          <w:numId w:val="331"/>
        </w:numPr>
        <w:spacing w:after="160" w:line="259" w:lineRule="auto"/>
        <w:jc w:val="both"/>
        <w:rPr>
          <w:rFonts w:eastAsia="Calibri"/>
        </w:rPr>
      </w:pPr>
      <w:r w:rsidRPr="009E2B00">
        <w:rPr>
          <w:rFonts w:eastAsia="Calibri"/>
        </w:rPr>
        <w:t xml:space="preserve">Последнее что хочу посоветовать, отключайте режим передачи </w:t>
      </w:r>
      <w:r w:rsidRPr="009E2B00">
        <w:t>данных,</w:t>
      </w:r>
      <w:r w:rsidRPr="009E2B00">
        <w:rPr>
          <w:rFonts w:eastAsia="Calibri"/>
        </w:rPr>
        <w:t xml:space="preserve"> когда он вам не нужен, я </w:t>
      </w:r>
      <w:r w:rsidRPr="009E2B00">
        <w:t>к примеру,</w:t>
      </w:r>
      <w:r w:rsidRPr="009E2B00">
        <w:rPr>
          <w:rFonts w:eastAsia="Calibri"/>
        </w:rPr>
        <w:t xml:space="preserve"> выключаю на ночь все варианты передачи данных в сети (</w:t>
      </w:r>
      <w:r w:rsidRPr="00E12D04">
        <w:t>Wi-Fi</w:t>
      </w:r>
      <w:r w:rsidRPr="009E2B00">
        <w:rPr>
          <w:rFonts w:eastAsia="Calibri"/>
        </w:rPr>
        <w:t>, мобильные сети), чем добиваюсь минимального разряда аппарата во время моего сна.</w:t>
      </w:r>
      <w:r w:rsidRPr="00E12D04">
        <w:rPr>
          <w:rFonts w:eastAsia="Calibri"/>
        </w:rPr>
        <w:t> </w:t>
      </w:r>
      <w:r w:rsidRPr="009E2B00">
        <w:rPr>
          <w:rFonts w:eastAsia="Calibri"/>
        </w:rPr>
        <w:br/>
        <w:t xml:space="preserve">И ещё один нюанс, для владельцев аппаратов </w:t>
      </w:r>
      <w:r w:rsidRPr="00E12D04">
        <w:rPr>
          <w:rFonts w:eastAsia="Calibri"/>
        </w:rPr>
        <w:t>AMOLED</w:t>
      </w:r>
      <w:r w:rsidRPr="009E2B00">
        <w:rPr>
          <w:rFonts w:eastAsia="Calibri"/>
        </w:rPr>
        <w:t xml:space="preserve"> дисплеями советую ставить в качестве фона тёмные обои, они позволяют экономить энергию вашего аккумулятора.</w:t>
      </w:r>
    </w:p>
    <w:p w:rsidR="00CA5E18" w:rsidRPr="00E12D04" w:rsidRDefault="00CA5E18" w:rsidP="00CA5E18">
      <w:pPr>
        <w:pStyle w:val="Heading3"/>
        <w:jc w:val="both"/>
        <w:rPr>
          <w:rFonts w:eastAsia="Times New Roman"/>
          <w:lang w:val="ru-RU"/>
        </w:rPr>
      </w:pPr>
      <w:bookmarkStart w:id="208" w:name="_Toc438377450"/>
      <w:r>
        <w:rPr>
          <w:rFonts w:eastAsia="Times New Roman"/>
          <w:lang w:val="ru-RU"/>
        </w:rPr>
        <w:t>Технологии</w:t>
      </w:r>
      <w:bookmarkEnd w:id="208"/>
    </w:p>
    <w:p w:rsidR="00CA5E18" w:rsidRPr="00E12D04" w:rsidRDefault="00CA5E18" w:rsidP="00CA5E18">
      <w:pPr>
        <w:jc w:val="both"/>
        <w:rPr>
          <w:lang w:val="ru-RU"/>
        </w:rPr>
      </w:pPr>
      <w:r w:rsidRPr="00E12D04">
        <w:rPr>
          <w:lang w:val="ru-RU"/>
        </w:rPr>
        <w:t xml:space="preserve">Пройдя по списку самых энергозатратных приложений с помощью </w:t>
      </w:r>
      <w:r w:rsidRPr="00E12D04">
        <w:t>Wakelock</w:t>
      </w:r>
      <w:r w:rsidRPr="00E12D04">
        <w:rPr>
          <w:lang w:val="ru-RU"/>
        </w:rPr>
        <w:t xml:space="preserve"> </w:t>
      </w:r>
      <w:r w:rsidRPr="00E12D04">
        <w:t>Detector</w:t>
      </w:r>
      <w:r w:rsidRPr="00E12D04">
        <w:rPr>
          <w:lang w:val="ru-RU"/>
        </w:rPr>
        <w:t>, легко понять, что основные причины пробуждения устройства — это разные виды синхронизации и регулярное обновление информации о местоположении. Это значит, что, отключив эти функции полностью, можно избавиться от большинства случаев пробуждения и серьезно сэкономить батарею.</w:t>
      </w:r>
    </w:p>
    <w:p w:rsidR="00CA5E18" w:rsidRPr="00E12D04" w:rsidRDefault="00CA5E18" w:rsidP="00CA5E18">
      <w:pPr>
        <w:jc w:val="both"/>
        <w:rPr>
          <w:lang w:val="ru-RU"/>
        </w:rPr>
      </w:pPr>
      <w:r w:rsidRPr="00E12D04">
        <w:rPr>
          <w:lang w:val="ru-RU"/>
        </w:rPr>
        <w:t xml:space="preserve">Я бы рекомендовал сперва зайти в настройки </w:t>
      </w:r>
      <w:r w:rsidRPr="00E12D04">
        <w:t>Google</w:t>
      </w:r>
      <w:r w:rsidRPr="00E12D04">
        <w:rPr>
          <w:lang w:val="ru-RU"/>
        </w:rPr>
        <w:t xml:space="preserve">-аккаунта («Настройки -&gt; Аккаунты -&gt; </w:t>
      </w:r>
      <w:r w:rsidRPr="00E12D04">
        <w:t>Google</w:t>
      </w:r>
      <w:r w:rsidRPr="00E12D04">
        <w:rPr>
          <w:lang w:val="ru-RU"/>
        </w:rPr>
        <w:t xml:space="preserve"> -&gt; </w:t>
      </w:r>
      <w:r w:rsidRPr="00E12D04">
        <w:t>user</w:t>
      </w:r>
      <w:r w:rsidRPr="00E12D04">
        <w:rPr>
          <w:lang w:val="ru-RU"/>
        </w:rPr>
        <w:t>@</w:t>
      </w:r>
      <w:r w:rsidRPr="00E12D04">
        <w:t>gmail</w:t>
      </w:r>
      <w:r w:rsidRPr="00E12D04">
        <w:rPr>
          <w:lang w:val="ru-RU"/>
        </w:rPr>
        <w:t>.</w:t>
      </w:r>
      <w:r w:rsidRPr="00E12D04">
        <w:t>com</w:t>
      </w:r>
      <w:r w:rsidRPr="00E12D04">
        <w:rPr>
          <w:lang w:val="ru-RU"/>
        </w:rPr>
        <w:t xml:space="preserve">») и аккаунтов других приложений и отключить все ненужные виды синхронизации. Мне, например, не нужны синхронизация календаря, стандартного браузера, контактов </w:t>
      </w:r>
      <w:r w:rsidRPr="00E12D04">
        <w:t>Google</w:t>
      </w:r>
      <w:r w:rsidRPr="00E12D04">
        <w:rPr>
          <w:lang w:val="ru-RU"/>
        </w:rPr>
        <w:t xml:space="preserve">+ и «данных приложений», так что я могу спокойно избавиться от них. Так же следует поступить и со всеми остальными зарегистрированными на смартфоне аккаунтами, а в настройках сторонних приложений отключить автоматическую синхронизацию (тебе действительно нужна автосинхронизация </w:t>
      </w:r>
      <w:r w:rsidRPr="00E12D04">
        <w:t>Twitter</w:t>
      </w:r>
      <w:r w:rsidRPr="00E12D04">
        <w:rPr>
          <w:lang w:val="ru-RU"/>
        </w:rPr>
        <w:t xml:space="preserve"> и </w:t>
      </w:r>
      <w:r w:rsidRPr="00E12D04">
        <w:t>RSS</w:t>
      </w:r>
      <w:r w:rsidRPr="00E12D04">
        <w:rPr>
          <w:lang w:val="ru-RU"/>
        </w:rPr>
        <w:t>?). Редко используемые приложения лучше удалить вовсе.</w:t>
      </w:r>
    </w:p>
    <w:p w:rsidR="00CA5E18" w:rsidRPr="00E12D04" w:rsidRDefault="00CA5E18" w:rsidP="00CA5E18">
      <w:pPr>
        <w:jc w:val="both"/>
        <w:rPr>
          <w:lang w:val="ru-RU"/>
        </w:rPr>
      </w:pPr>
      <w:r w:rsidRPr="00E12D04">
        <w:rPr>
          <w:lang w:val="ru-RU"/>
        </w:rPr>
        <w:t xml:space="preserve">Последние версии </w:t>
      </w:r>
      <w:r w:rsidRPr="00E12D04">
        <w:t>Android</w:t>
      </w:r>
      <w:r w:rsidRPr="00E12D04">
        <w:rPr>
          <w:lang w:val="ru-RU"/>
        </w:rPr>
        <w:t xml:space="preserve"> не позволяют отключить определение местоположения полностью, но зато могут использовать очень консервативный и почти не влияющий на жизнь смартфона режим под названием (сюрприз!) «Экономия заряда батареи», который обновляет информацию только тогда, когда происходит подключение к </w:t>
      </w:r>
      <w:r w:rsidRPr="00E12D04">
        <w:t>Wi</w:t>
      </w:r>
      <w:r w:rsidRPr="00E12D04">
        <w:rPr>
          <w:lang w:val="ru-RU"/>
        </w:rPr>
        <w:t>-</w:t>
      </w:r>
      <w:r w:rsidRPr="00E12D04">
        <w:t>Fi</w:t>
      </w:r>
      <w:r w:rsidRPr="00E12D04">
        <w:rPr>
          <w:lang w:val="ru-RU"/>
        </w:rPr>
        <w:t>-сети или переход на другую сотовую вышку.</w:t>
      </w:r>
    </w:p>
    <w:p w:rsidR="00CA5E18" w:rsidRPr="00E12D04" w:rsidRDefault="00CA5E18" w:rsidP="00CA5E18">
      <w:pPr>
        <w:jc w:val="both"/>
        <w:rPr>
          <w:lang w:val="ru-RU"/>
        </w:rPr>
      </w:pPr>
      <w:r w:rsidRPr="00E12D04">
        <w:rPr>
          <w:lang w:val="ru-RU"/>
        </w:rPr>
        <w:t xml:space="preserve">Если приложение садит аккумулятор, а удалять его нельзя и в настройках нет опций синхронизации или автообновления, то его можно просто заморозить. Делается это с помощью великолепного приложения под названием </w:t>
      </w:r>
      <w:r w:rsidRPr="00E12D04">
        <w:t>Greenify</w:t>
      </w:r>
      <w:r w:rsidRPr="00E12D04">
        <w:rPr>
          <w:lang w:val="ru-RU"/>
        </w:rPr>
        <w:t xml:space="preserve">. Оно подавляет возможность приложения просыпаться самостоятельно и заставляет его работать только тогда, когда ты сам этого захочешь. Пользоваться очень просто. Запускаем </w:t>
      </w:r>
      <w:r w:rsidRPr="00E12D04">
        <w:t>Greenify</w:t>
      </w:r>
      <w:r w:rsidRPr="00E12D04">
        <w:rPr>
          <w:lang w:val="ru-RU"/>
        </w:rPr>
        <w:t xml:space="preserve">, нажимаем на кнопку + в левом нижнем углу и видим, какие </w:t>
      </w:r>
      <w:r w:rsidRPr="00E12D04">
        <w:rPr>
          <w:lang w:val="ru-RU"/>
        </w:rPr>
        <w:lastRenderedPageBreak/>
        <w:t xml:space="preserve">приложения дольше всего работают в фоне. На скриншоте видно, что наиболее прожорливые — это </w:t>
      </w:r>
      <w:r w:rsidRPr="00E12D04">
        <w:t>OTransfer</w:t>
      </w:r>
      <w:r w:rsidRPr="00E12D04">
        <w:rPr>
          <w:lang w:val="ru-RU"/>
        </w:rPr>
        <w:t xml:space="preserve"> </w:t>
      </w:r>
      <w:r w:rsidRPr="00E12D04">
        <w:t>Target</w:t>
      </w:r>
      <w:r w:rsidRPr="00E12D04">
        <w:rPr>
          <w:lang w:val="ru-RU"/>
        </w:rPr>
        <w:t xml:space="preserve">, используемый для удаленного включения переадресации (оно вообще постоянно бодрствует), а также </w:t>
      </w:r>
      <w:r w:rsidRPr="00E12D04">
        <w:t>Beautiful</w:t>
      </w:r>
      <w:r w:rsidRPr="00E12D04">
        <w:rPr>
          <w:lang w:val="ru-RU"/>
        </w:rPr>
        <w:t xml:space="preserve"> </w:t>
      </w:r>
      <w:r w:rsidRPr="00E12D04">
        <w:t>Widgets</w:t>
      </w:r>
      <w:r w:rsidRPr="00E12D04">
        <w:rPr>
          <w:lang w:val="ru-RU"/>
        </w:rPr>
        <w:t xml:space="preserve"> и </w:t>
      </w:r>
      <w:r w:rsidRPr="00E12D04">
        <w:t>Carbon</w:t>
      </w:r>
      <w:r w:rsidRPr="00E12D04">
        <w:rPr>
          <w:lang w:val="ru-RU"/>
        </w:rPr>
        <w:t xml:space="preserve">, которые периодически просыпаются для разного рода синхронизаций. </w:t>
      </w:r>
      <w:r w:rsidRPr="00E12D04">
        <w:t>OTransfer</w:t>
      </w:r>
      <w:r w:rsidRPr="00E12D04">
        <w:rPr>
          <w:lang w:val="ru-RU"/>
        </w:rPr>
        <w:t xml:space="preserve"> </w:t>
      </w:r>
      <w:r w:rsidRPr="00E12D04">
        <w:t>Target</w:t>
      </w:r>
      <w:r w:rsidRPr="00E12D04">
        <w:rPr>
          <w:lang w:val="ru-RU"/>
        </w:rPr>
        <w:t xml:space="preserve"> я ставил для теста, так что могу спокойно его удалить (оно, кстати, также есть в числе «лидеров» в </w:t>
      </w:r>
      <w:r w:rsidRPr="00E12D04">
        <w:t>Wakelock</w:t>
      </w:r>
      <w:r w:rsidRPr="00E12D04">
        <w:rPr>
          <w:lang w:val="ru-RU"/>
        </w:rPr>
        <w:t xml:space="preserve"> </w:t>
      </w:r>
      <w:r w:rsidRPr="00E12D04">
        <w:t>Detector</w:t>
      </w:r>
      <w:r w:rsidRPr="00E12D04">
        <w:rPr>
          <w:lang w:val="ru-RU"/>
        </w:rPr>
        <w:t xml:space="preserve">). </w:t>
      </w:r>
      <w:r w:rsidRPr="00E12D04">
        <w:t>Beautiful</w:t>
      </w:r>
      <w:r w:rsidRPr="00E12D04">
        <w:rPr>
          <w:lang w:val="ru-RU"/>
        </w:rPr>
        <w:t xml:space="preserve"> </w:t>
      </w:r>
      <w:r w:rsidRPr="00E12D04">
        <w:t>Widgets</w:t>
      </w:r>
      <w:r w:rsidRPr="00E12D04">
        <w:rPr>
          <w:lang w:val="ru-RU"/>
        </w:rPr>
        <w:t xml:space="preserve"> просыпается для обновления виджета на рабочем столе, поэтому его я оставлю в покое. А вот </w:t>
      </w:r>
      <w:r w:rsidRPr="00E12D04">
        <w:t>Carbon</w:t>
      </w:r>
      <w:r w:rsidRPr="00E12D04">
        <w:rPr>
          <w:lang w:val="ru-RU"/>
        </w:rPr>
        <w:t xml:space="preserve">, занявший пятое место по версии </w:t>
      </w:r>
      <w:r w:rsidRPr="00E12D04">
        <w:t>Wakelock</w:t>
      </w:r>
      <w:r w:rsidRPr="00E12D04">
        <w:rPr>
          <w:lang w:val="ru-RU"/>
        </w:rPr>
        <w:t xml:space="preserve"> </w:t>
      </w:r>
      <w:r w:rsidRPr="00E12D04">
        <w:t>Detector</w:t>
      </w:r>
      <w:r w:rsidRPr="00E12D04">
        <w:rPr>
          <w:lang w:val="ru-RU"/>
        </w:rPr>
        <w:t>, можно заморозить. Для этого достаточно просто тапнуть по имени и нажать галочку в правом верхнем углу.</w:t>
      </w:r>
    </w:p>
    <w:p w:rsidR="00CA5E18" w:rsidRPr="00D2126C" w:rsidRDefault="00CA5E18" w:rsidP="00CA5E18">
      <w:pPr>
        <w:pStyle w:val="Heading4"/>
        <w:jc w:val="both"/>
        <w:rPr>
          <w:rFonts w:eastAsia="Times New Roman"/>
          <w:lang w:val="ru-RU"/>
        </w:rPr>
      </w:pPr>
      <w:r w:rsidRPr="00D2126C">
        <w:rPr>
          <w:rFonts w:eastAsia="Times New Roman"/>
          <w:lang w:val="ru-RU"/>
        </w:rPr>
        <w:t>Пять вредных советов по энергосбережению</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Убийство фоновых процессов с помощью таск-киллера. Одна из самых глупых идей из всех, что только могут прийти в голову. Следует просто запомнить: фоновые процессы не потребляют энергию, обычно ее потребляют запущенные ими сервисные службы, которые либо вообще не убиваются таск-киллерами, либо имеют способность к самовоскрешению. А вот убийство самих фоновых приложений приводит к необходимости их повторного запуска, на что энергия таки тратится.</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 xml:space="preserve">Отключение </w:t>
      </w:r>
      <w:r w:rsidRPr="00E12D04">
        <w:rPr>
          <w:rFonts w:eastAsia="Times New Roman"/>
        </w:rPr>
        <w:t>Wi</w:t>
      </w:r>
      <w:r w:rsidRPr="00D2126C">
        <w:rPr>
          <w:rFonts w:eastAsia="Times New Roman"/>
        </w:rPr>
        <w:t>-</w:t>
      </w:r>
      <w:r w:rsidRPr="00E12D04">
        <w:rPr>
          <w:rFonts w:eastAsia="Times New Roman"/>
        </w:rPr>
        <w:t>Fi</w:t>
      </w:r>
      <w:r w:rsidRPr="00D2126C">
        <w:rPr>
          <w:rFonts w:eastAsia="Times New Roman"/>
        </w:rPr>
        <w:t xml:space="preserve"> дома. В энергосберегающем режиме (когда смартфон спит) модуль </w:t>
      </w:r>
      <w:r w:rsidRPr="00E12D04">
        <w:rPr>
          <w:rFonts w:eastAsia="Times New Roman"/>
        </w:rPr>
        <w:t>Wi</w:t>
      </w:r>
      <w:r w:rsidRPr="00D2126C">
        <w:rPr>
          <w:rFonts w:eastAsia="Times New Roman"/>
        </w:rPr>
        <w:t>-</w:t>
      </w:r>
      <w:r w:rsidRPr="00E12D04">
        <w:rPr>
          <w:rFonts w:eastAsia="Times New Roman"/>
        </w:rPr>
        <w:t>Fi</w:t>
      </w:r>
      <w:r w:rsidRPr="00D2126C">
        <w:rPr>
          <w:rFonts w:eastAsia="Times New Roman"/>
        </w:rPr>
        <w:t xml:space="preserve"> потребляет очень мало энергии, настолько мало, что на включение и выключение модуля зачастую расходуется гораздо больше. Имеет смысл разве что на планшете, который берешь в руки два-три раза в день, чтобы почитать новости или книгу.</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Автоматическое переключение между 2</w:t>
      </w:r>
      <w:r w:rsidRPr="00E12D04">
        <w:rPr>
          <w:rFonts w:eastAsia="Times New Roman"/>
        </w:rPr>
        <w:t>G</w:t>
      </w:r>
      <w:r w:rsidRPr="00D2126C">
        <w:rPr>
          <w:rFonts w:eastAsia="Times New Roman"/>
        </w:rPr>
        <w:t xml:space="preserve"> и 3</w:t>
      </w:r>
      <w:r w:rsidRPr="00E12D04">
        <w:rPr>
          <w:rFonts w:eastAsia="Times New Roman"/>
        </w:rPr>
        <w:t>G</w:t>
      </w:r>
      <w:r w:rsidRPr="00D2126C">
        <w:rPr>
          <w:rFonts w:eastAsia="Times New Roman"/>
        </w:rPr>
        <w:t>. Аналогичная история. При скачках между типами сетей происходит повторный поиск вышек и повторное же соединение, а в это время радиомодуль работает на полную мощность. Приложения, автоматически включающие 2</w:t>
      </w:r>
      <w:r w:rsidRPr="00E12D04">
        <w:rPr>
          <w:rFonts w:eastAsia="Times New Roman"/>
        </w:rPr>
        <w:t>G</w:t>
      </w:r>
      <w:r w:rsidRPr="00D2126C">
        <w:rPr>
          <w:rFonts w:eastAsia="Times New Roman"/>
        </w:rPr>
        <w:t xml:space="preserve"> во время сна, почти всегда приводят к еще большему расходу энергии.</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 xml:space="preserve">Приложения с названиями вроде </w:t>
      </w:r>
      <w:r w:rsidRPr="00E12D04">
        <w:rPr>
          <w:rFonts w:eastAsia="Times New Roman"/>
        </w:rPr>
        <w:t>Ultimate</w:t>
      </w:r>
      <w:r w:rsidRPr="00D2126C">
        <w:rPr>
          <w:rFonts w:eastAsia="Times New Roman"/>
        </w:rPr>
        <w:t xml:space="preserve"> </w:t>
      </w:r>
      <w:r w:rsidRPr="00E12D04">
        <w:rPr>
          <w:rFonts w:eastAsia="Times New Roman"/>
        </w:rPr>
        <w:t>Battery</w:t>
      </w:r>
      <w:r w:rsidRPr="00D2126C">
        <w:rPr>
          <w:rFonts w:eastAsia="Times New Roman"/>
        </w:rPr>
        <w:t xml:space="preserve"> </w:t>
      </w:r>
      <w:r w:rsidRPr="00E12D04">
        <w:rPr>
          <w:rFonts w:eastAsia="Times New Roman"/>
        </w:rPr>
        <w:t>Saver</w:t>
      </w:r>
      <w:r w:rsidRPr="00D2126C">
        <w:rPr>
          <w:rFonts w:eastAsia="Times New Roman"/>
        </w:rPr>
        <w:t>. В 99% (если не в ста) случаев это либо плацебо, либо все тот же таск-киллер, снабженный механизмом, который отключает разные компоненты смартфона при достижении определенного уровня заряда. Сначала происходит перевод на 2</w:t>
      </w:r>
      <w:r w:rsidRPr="00E12D04">
        <w:rPr>
          <w:rFonts w:eastAsia="Times New Roman"/>
        </w:rPr>
        <w:t>G</w:t>
      </w:r>
      <w:r w:rsidRPr="00D2126C">
        <w:rPr>
          <w:rFonts w:eastAsia="Times New Roman"/>
        </w:rPr>
        <w:t xml:space="preserve"> и отключение </w:t>
      </w:r>
      <w:r w:rsidRPr="00E12D04">
        <w:rPr>
          <w:rFonts w:eastAsia="Times New Roman"/>
        </w:rPr>
        <w:t>GPS</w:t>
      </w:r>
      <w:r w:rsidRPr="00D2126C">
        <w:rPr>
          <w:rFonts w:eastAsia="Times New Roman"/>
        </w:rPr>
        <w:t>, затем отключается интернет, а под самый конец телефон переводится в режим полета. Проблема здесь в том, что описанный механизм работы скорее мешает и все это удобнее сделать самому в нужное время.</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Калибровка батареи с помощью рекавери. С давних пор существует миф о том, что удаление файла /</w:t>
      </w:r>
      <w:r w:rsidRPr="00E12D04">
        <w:rPr>
          <w:rFonts w:eastAsia="Times New Roman"/>
        </w:rPr>
        <w:t>data</w:t>
      </w:r>
      <w:r w:rsidRPr="00D2126C">
        <w:rPr>
          <w:rFonts w:eastAsia="Times New Roman"/>
        </w:rPr>
        <w:t>/</w:t>
      </w:r>
      <w:r w:rsidRPr="00E12D04">
        <w:rPr>
          <w:rFonts w:eastAsia="Times New Roman"/>
        </w:rPr>
        <w:t>system</w:t>
      </w:r>
      <w:r w:rsidRPr="00D2126C">
        <w:rPr>
          <w:rFonts w:eastAsia="Times New Roman"/>
        </w:rPr>
        <w:t>/</w:t>
      </w:r>
      <w:r w:rsidRPr="00E12D04">
        <w:rPr>
          <w:rFonts w:eastAsia="Times New Roman"/>
        </w:rPr>
        <w:t>batterystats</w:t>
      </w:r>
      <w:r w:rsidRPr="00D2126C">
        <w:rPr>
          <w:rFonts w:eastAsia="Times New Roman"/>
        </w:rPr>
        <w:t>.</w:t>
      </w:r>
      <w:r w:rsidRPr="00E12D04">
        <w:rPr>
          <w:rFonts w:eastAsia="Times New Roman"/>
        </w:rPr>
        <w:t>bin</w:t>
      </w:r>
      <w:r w:rsidRPr="00D2126C">
        <w:rPr>
          <w:rFonts w:eastAsia="Times New Roman"/>
        </w:rPr>
        <w:t xml:space="preserve"> с помощью </w:t>
      </w:r>
      <w:r w:rsidRPr="00E12D04">
        <w:rPr>
          <w:rFonts w:eastAsia="Times New Roman"/>
        </w:rPr>
        <w:t>CWM</w:t>
      </w:r>
      <w:r w:rsidRPr="00D2126C">
        <w:rPr>
          <w:rFonts w:eastAsia="Times New Roman"/>
        </w:rPr>
        <w:t xml:space="preserve"> приводит к сбросу настроек батареи, так что она начинает показывать «более правильный» уровень заряда. Миф настолько въелся в умы, что некоторые индивидуумы начали делать «калибровку» ежедневно, заявляя, что так можно продлить жизнь батареи и даже повысить ее емкость. На самом деле файл нужен для сохранения статистики использования энергии (той самой инфы из «Настройки -&gt; Батарея») между перезагрузками и ни на что не влияет.</w:t>
      </w:r>
    </w:p>
    <w:p w:rsidR="00CA5E18" w:rsidRPr="00E12D04" w:rsidRDefault="00CA5E18" w:rsidP="00CA5E18">
      <w:pPr>
        <w:pStyle w:val="Heading4"/>
        <w:jc w:val="both"/>
        <w:rPr>
          <w:rFonts w:eastAsia="Times New Roman"/>
          <w:lang w:val="ru-RU"/>
        </w:rPr>
      </w:pPr>
      <w:r w:rsidRPr="00E12D04">
        <w:rPr>
          <w:rFonts w:eastAsia="Times New Roman"/>
          <w:lang w:val="ru-RU"/>
        </w:rPr>
        <w:t>Производительность в режиме энегросбережения</w:t>
      </w:r>
    </w:p>
    <w:p w:rsidR="00CA5E18" w:rsidRPr="00E12D04" w:rsidRDefault="00CA5E18" w:rsidP="00CA5E18">
      <w:pPr>
        <w:tabs>
          <w:tab w:val="left" w:pos="3969"/>
        </w:tabs>
        <w:spacing w:after="0" w:line="276" w:lineRule="auto"/>
        <w:jc w:val="both"/>
        <w:rPr>
          <w:rFonts w:ascii="Calibri" w:eastAsia="Calibri" w:hAnsi="Calibri" w:cs="Arial"/>
          <w:sz w:val="18"/>
          <w:szCs w:val="18"/>
          <w:shd w:val="clear" w:color="auto" w:fill="FFFFFF"/>
          <w:lang w:val="ru-RU"/>
        </w:rPr>
      </w:pPr>
    </w:p>
    <w:p w:rsidR="00CA5E18" w:rsidRPr="00E12D04" w:rsidRDefault="00CA5E18" w:rsidP="00CA5E18">
      <w:pPr>
        <w:jc w:val="both"/>
        <w:rPr>
          <w:lang w:val="ru-RU"/>
        </w:rPr>
      </w:pPr>
      <w:r w:rsidRPr="00E12D04">
        <w:rPr>
          <w:lang w:val="ru-RU"/>
        </w:rPr>
        <w:t xml:space="preserve">Чтобы вникнуть в тонкости реализации технологии, нужно почитать руководства, заглянуть в </w:t>
      </w:r>
      <w:r w:rsidRPr="00E12D04">
        <w:t>BIOS</w:t>
      </w:r>
      <w:r w:rsidRPr="00E12D04">
        <w:rPr>
          <w:lang w:val="ru-RU"/>
        </w:rPr>
        <w:t xml:space="preserve">, прогуляться в Панель управления («Электропитание»). Последний пункт выполнить проще всего, установив галочки во всех рекомендуемых окошках. И тогда… Собственно, а что будет тогда? ПК – не ноутбук, которому нужно беречь аккумулятор ради многочасовой работы. Дело в том, что именно для ПК энергосбережение практически не несет никаких положительных факторов. Не </w:t>
      </w:r>
      <w:r w:rsidRPr="00E12D04">
        <w:rPr>
          <w:lang w:val="ru-RU"/>
        </w:rPr>
        <w:lastRenderedPageBreak/>
        <w:t xml:space="preserve">берем в расчет режим гибернации – это несколько другой процесс, более важный. Скорее, при некотором размышлении, можно сообразить, что «зеленые функции» ПК несут больше вреда. </w:t>
      </w:r>
    </w:p>
    <w:p w:rsidR="00CA5E18" w:rsidRPr="00E12D04" w:rsidRDefault="00CA5E18" w:rsidP="00CA5E18">
      <w:pPr>
        <w:jc w:val="both"/>
        <w:rPr>
          <w:lang w:val="ru-RU"/>
        </w:rPr>
      </w:pPr>
      <w:r w:rsidRPr="00E12D04">
        <w:rPr>
          <w:lang w:val="ru-RU"/>
        </w:rPr>
        <w:t>Не пытайтесь возмущаться, это так. Представьте себе лампочку в ванной или коридоре, которую включают и выключают по сто раз за день. Именно при очередном включении она и перегорает, отработав свой ресурс и не выдержав множество циклов максимальной нагрузки – спираль-то светится далеко не от радости, а от мощного тока, который запускает кучу всяких процессов – физических (износ, старение), химических (взаимодействие с инертными газами, но далеко не чистыми) и т.д. На долговечность работы лампы влияют влажность, температура, пыль и страшно подумать, что еще. И после этого нам говорят, что периодическое выключение подсистем ПК сказывается на нем положительным образом. Возможно, если программы будут выключать винчестер каждые 20 минут, то при этом можно будет сэкономить пару десятков ватт, но первое же включение обнулит экономию – запуск систем всегда происходит на всплеске используемой мощности. Но страшно даже не это: каждое включение, как и в лампе накаливания, разогревает микросхемы, проводники, двигатели и т.д. По закону физики нагретое тело расширяется, а потом сужается, и получается волна микродвижения в платах, причем неоднородная. Со временем это приведет к обязательному разрыву связей в схеме – если долго расшатывать здоровый зуб, то даже он выпадет. Итак, эфемерная мода на «зеленое» чуть-чуть экономит деньги, которые придется потратить на новый компьютер гораздо раньше планируемого срока. Причем – более мощный. Такое вот оно – энергосбережение.</w:t>
      </w:r>
    </w:p>
    <w:p w:rsidR="00CA5E18" w:rsidRPr="00E12D04" w:rsidRDefault="00CA5E18" w:rsidP="00CA5E18">
      <w:pPr>
        <w:pStyle w:val="Heading4"/>
        <w:jc w:val="both"/>
        <w:rPr>
          <w:rFonts w:ascii="Calibri" w:eastAsia="Times New Roman" w:hAnsi="Calibri"/>
          <w:lang w:val="ru-RU"/>
        </w:rPr>
      </w:pPr>
      <w:r w:rsidRPr="00E12D04">
        <w:rPr>
          <w:rFonts w:eastAsia="Times New Roman"/>
          <w:lang w:val="ru-RU"/>
        </w:rPr>
        <w:t xml:space="preserve">Беспроводной зарядные устройства </w:t>
      </w:r>
    </w:p>
    <w:p w:rsidR="00CA5E18" w:rsidRPr="00E12D04" w:rsidRDefault="00CA5E18" w:rsidP="00CA5E18">
      <w:pPr>
        <w:jc w:val="both"/>
        <w:rPr>
          <w:lang w:val="ru-RU"/>
        </w:rPr>
      </w:pPr>
      <w:r w:rsidRPr="00E12D04">
        <w:rPr>
          <w:lang w:val="ru-RU"/>
        </w:rPr>
        <w:t>Несмотря на то что первые устройства с беспроводной зарядкой появились около пяти лет назад, ввиду своей дороговизны и специфичности их рынок пока растет крайне медленно</w:t>
      </w:r>
    </w:p>
    <w:p w:rsidR="00CA5E18" w:rsidRPr="00E12D04" w:rsidRDefault="00CA5E18" w:rsidP="00CA5E18">
      <w:pPr>
        <w:jc w:val="both"/>
        <w:rPr>
          <w:lang w:val="ru-RU"/>
        </w:rPr>
      </w:pPr>
      <w:r w:rsidRPr="00E12D04">
        <w:rPr>
          <w:lang w:val="ru-RU"/>
        </w:rPr>
        <w:t xml:space="preserve">Беспроводные зарядные устройства набирают популярность: по словам экспертов, этот рынок «взорвется» уже в этом году и с выпуском </w:t>
      </w:r>
      <w:r w:rsidRPr="00E12D04">
        <w:t>Apple</w:t>
      </w:r>
      <w:r w:rsidRPr="00E12D04">
        <w:rPr>
          <w:lang w:val="ru-RU"/>
        </w:rPr>
        <w:t xml:space="preserve"> и </w:t>
      </w:r>
      <w:r w:rsidRPr="00E12D04">
        <w:t>Samsung</w:t>
      </w:r>
      <w:r w:rsidRPr="00E12D04">
        <w:rPr>
          <w:lang w:val="ru-RU"/>
        </w:rPr>
        <w:t xml:space="preserve"> соответствующих устройств достигнет объема $2 млрд. Решения по бесконтактной зарядке также активно развиваются и в автомобильной отрасли.</w:t>
      </w:r>
    </w:p>
    <w:p w:rsidR="00CA5E18" w:rsidRPr="00E12D04" w:rsidRDefault="00CA5E18" w:rsidP="00CA5E18">
      <w:pPr>
        <w:jc w:val="both"/>
        <w:rPr>
          <w:lang w:val="ru-RU"/>
        </w:rPr>
      </w:pPr>
      <w:r w:rsidRPr="00E12D04">
        <w:rPr>
          <w:lang w:val="ru-RU"/>
        </w:rPr>
        <w:t xml:space="preserve">Когда </w:t>
      </w:r>
      <w:r w:rsidRPr="00E12D04">
        <w:t>Nokia</w:t>
      </w:r>
      <w:r w:rsidRPr="00E12D04">
        <w:rPr>
          <w:lang w:val="ru-RU"/>
        </w:rPr>
        <w:t xml:space="preserve"> выпустила свой первый смартфон с беспроводной зарядкой, к этому оказались не очень готовы покупатели — им было привычнее заряжать смартфон, используя стандартное устройство. В свою очередь, производители аксессуаров также не могли себе позволить обслуживать единственное устройство, пусть даже и инновационное.</w:t>
      </w:r>
    </w:p>
    <w:p w:rsidR="00CA5E18" w:rsidRPr="00E12D04" w:rsidRDefault="00CA5E18" w:rsidP="00CA5E18">
      <w:pPr>
        <w:pStyle w:val="Heading4"/>
        <w:jc w:val="both"/>
        <w:rPr>
          <w:rFonts w:eastAsia="Times New Roman"/>
          <w:lang w:val="ru-RU"/>
        </w:rPr>
      </w:pPr>
      <w:r w:rsidRPr="00E12D04">
        <w:rPr>
          <w:rFonts w:eastAsia="Times New Roman"/>
          <w:lang w:val="ru-RU"/>
        </w:rPr>
        <w:t>Нестандартные способы зарядки</w:t>
      </w:r>
    </w:p>
    <w:p w:rsidR="00CA5E18" w:rsidRPr="00E12D04" w:rsidRDefault="00CA5E18" w:rsidP="00CA5E18">
      <w:pPr>
        <w:jc w:val="both"/>
        <w:rPr>
          <w:lang w:val="ru-RU"/>
        </w:rPr>
      </w:pPr>
      <w:r w:rsidRPr="00E12D04">
        <w:rPr>
          <w:lang w:val="ru-RU"/>
        </w:rPr>
        <w:t xml:space="preserve">Заводная рукоятка. Возможно, Вам понравится чувство, что Вы действительно заработали заряд «яблочного» гаджета, работая мускулами? Устройство </w:t>
      </w:r>
      <w:r w:rsidRPr="00E12D04">
        <w:t>Eton</w:t>
      </w:r>
      <w:r w:rsidRPr="00E12D04">
        <w:rPr>
          <w:lang w:val="ru-RU"/>
        </w:rPr>
        <w:t>’</w:t>
      </w:r>
      <w:r w:rsidRPr="00E12D04">
        <w:t>s</w:t>
      </w:r>
      <w:r w:rsidRPr="00E12D04">
        <w:rPr>
          <w:lang w:val="ru-RU"/>
        </w:rPr>
        <w:t xml:space="preserve"> </w:t>
      </w:r>
      <w:r w:rsidRPr="00E12D04">
        <w:t>Boost</w:t>
      </w:r>
      <w:r w:rsidRPr="00E12D04">
        <w:rPr>
          <w:lang w:val="ru-RU"/>
        </w:rPr>
        <w:t xml:space="preserve"> </w:t>
      </w:r>
      <w:r w:rsidRPr="00E12D04">
        <w:t>Turbine</w:t>
      </w:r>
      <w:r w:rsidRPr="00E12D04">
        <w:rPr>
          <w:lang w:val="ru-RU"/>
        </w:rPr>
        <w:t xml:space="preserve"> 2000 создано как раз для таких пользователей. Для тех, кто не в курсе, компания </w:t>
      </w:r>
      <w:r w:rsidRPr="00E12D04">
        <w:t>Eton</w:t>
      </w:r>
      <w:r w:rsidRPr="00E12D04">
        <w:rPr>
          <w:lang w:val="ru-RU"/>
        </w:rPr>
        <w:t xml:space="preserve"> – поставщик ручных вспомогательных устройств (фонариков, радиоприемников и прочих товаров, ориентированных на любителей активного отдыха и выживания в экстремальных условиях).</w:t>
      </w:r>
    </w:p>
    <w:p w:rsidR="00CA5E18" w:rsidRPr="00E12D04" w:rsidRDefault="00CA5E18" w:rsidP="00CA5E18">
      <w:pPr>
        <w:jc w:val="both"/>
        <w:rPr>
          <w:lang w:val="ru-RU"/>
        </w:rPr>
      </w:pPr>
      <w:r w:rsidRPr="00E12D04">
        <w:rPr>
          <w:lang w:val="ru-RU"/>
        </w:rPr>
        <w:t xml:space="preserve">Отчаянные потенциальные пользователи смартфонов получат около 30 секунд в режиме разговора, проворачивая рукоятку </w:t>
      </w:r>
      <w:r w:rsidRPr="00E12D04">
        <w:t>Boost</w:t>
      </w:r>
      <w:r w:rsidRPr="00E12D04">
        <w:rPr>
          <w:lang w:val="ru-RU"/>
        </w:rPr>
        <w:t xml:space="preserve"> </w:t>
      </w:r>
      <w:r w:rsidRPr="00E12D04">
        <w:t>Turbine</w:t>
      </w:r>
      <w:r w:rsidRPr="00E12D04">
        <w:rPr>
          <w:lang w:val="ru-RU"/>
        </w:rPr>
        <w:t xml:space="preserve"> 2000 в течение одной минуты, с возможностью достичь полной зарядки. При емкости встроенного аккумулятора в 2000 мА*ч вы не сможете эффективно зарядить ноутбук, но айпод, айпад или телефон будут работать просто отлично.</w:t>
      </w:r>
    </w:p>
    <w:p w:rsidR="00CA5E18" w:rsidRPr="00E12D04" w:rsidRDefault="00CA5E18" w:rsidP="00CA5E18">
      <w:pPr>
        <w:jc w:val="both"/>
        <w:rPr>
          <w:lang w:val="ru-RU"/>
        </w:rPr>
      </w:pPr>
      <w:r w:rsidRPr="00E12D04">
        <w:rPr>
          <w:lang w:val="ru-RU"/>
        </w:rPr>
        <w:lastRenderedPageBreak/>
        <w:t>Стоимость покупки – 94 доллара. Дороговато, но разве это так важно, когда оказываешься в трудном положении?</w:t>
      </w:r>
    </w:p>
    <w:p w:rsidR="00CA5E18" w:rsidRPr="00E12D04" w:rsidRDefault="00CA5E18" w:rsidP="00CA5E18">
      <w:pPr>
        <w:jc w:val="both"/>
        <w:rPr>
          <w:lang w:val="ru-RU"/>
        </w:rPr>
      </w:pPr>
      <w:r w:rsidRPr="00E12D04">
        <w:rPr>
          <w:lang w:val="ru-RU"/>
        </w:rPr>
        <w:t>Ветровая турбина. Думаете, статус «</w:t>
      </w:r>
      <w:r w:rsidRPr="00E12D04">
        <w:t>iFan</w:t>
      </w:r>
      <w:r w:rsidRPr="00E12D04">
        <w:rPr>
          <w:lang w:val="ru-RU"/>
        </w:rPr>
        <w:t xml:space="preserve">» носят только те пользователи, которые перед выпуском новой модели готовы целую ночь дежурить возле магазинов </w:t>
      </w:r>
      <w:r w:rsidRPr="00E12D04">
        <w:t>Apple</w:t>
      </w:r>
      <w:r w:rsidRPr="00E12D04">
        <w:rPr>
          <w:lang w:val="ru-RU"/>
        </w:rPr>
        <w:t>? Вовсе нет!</w:t>
      </w:r>
    </w:p>
    <w:p w:rsidR="00CA5E18" w:rsidRPr="00E12D04" w:rsidRDefault="00CA5E18" w:rsidP="00CA5E18">
      <w:pPr>
        <w:jc w:val="both"/>
        <w:rPr>
          <w:lang w:val="ru-RU"/>
        </w:rPr>
      </w:pPr>
      <w:r w:rsidRPr="00E12D04">
        <w:rPr>
          <w:lang w:val="ru-RU"/>
        </w:rPr>
        <w:t>Спроектированная Тьеердом Веенховеном, дизайнером 3</w:t>
      </w:r>
      <w:r w:rsidRPr="00E12D04">
        <w:t>D</w:t>
      </w:r>
      <w:r w:rsidRPr="00E12D04">
        <w:rPr>
          <w:lang w:val="ru-RU"/>
        </w:rPr>
        <w:t xml:space="preserve"> интерьеров и экстерьеров, и введенная в действие с помощью модифицированного компьютера, ветровая турбина </w:t>
      </w:r>
      <w:r w:rsidRPr="00E12D04">
        <w:t>iFan</w:t>
      </w:r>
      <w:r w:rsidRPr="00E12D04">
        <w:rPr>
          <w:lang w:val="ru-RU"/>
        </w:rPr>
        <w:t xml:space="preserve"> позволяет использовать для зарядки айпода, айпада и других гаджетов «зеленую» энергию ветра.</w:t>
      </w:r>
    </w:p>
    <w:p w:rsidR="00CA5E18" w:rsidRPr="00E12D04" w:rsidRDefault="00CA5E18" w:rsidP="00CA5E18">
      <w:pPr>
        <w:jc w:val="both"/>
        <w:rPr>
          <w:lang w:val="ru-RU"/>
        </w:rPr>
      </w:pPr>
      <w:r w:rsidRPr="00E12D04">
        <w:rPr>
          <w:lang w:val="ru-RU"/>
        </w:rPr>
        <w:t>Чтобы зарядить девайсы в общей сложности нужно шесть часов. Но энтузиасты (с хорошей физической подготовкой) могут ускорить процесс прикрепив устройство к велосипеду. Крутя педали, можно быстрее «заполнить» аккумулятор.</w:t>
      </w:r>
    </w:p>
    <w:p w:rsidR="00CA5E18" w:rsidRPr="00E12D04" w:rsidRDefault="00CA5E18" w:rsidP="00CA5E18">
      <w:pPr>
        <w:jc w:val="both"/>
        <w:rPr>
          <w:lang w:val="ru-RU"/>
        </w:rPr>
      </w:pPr>
      <w:r w:rsidRPr="00E12D04">
        <w:rPr>
          <w:lang w:val="ru-RU"/>
        </w:rPr>
        <w:t xml:space="preserve">Зарядка через огневую поверхность.Угадайте, что заряжает Ваш айпод, айпад, когда Вы подогреваете суп? </w:t>
      </w:r>
      <w:r w:rsidRPr="00E12D04">
        <w:t>BioLite</w:t>
      </w:r>
      <w:r w:rsidRPr="00E12D04">
        <w:rPr>
          <w:lang w:val="ru-RU"/>
        </w:rPr>
        <w:t>’</w:t>
      </w:r>
      <w:r w:rsidRPr="00E12D04">
        <w:t>s</w:t>
      </w:r>
      <w:r w:rsidRPr="00E12D04">
        <w:rPr>
          <w:lang w:val="ru-RU"/>
        </w:rPr>
        <w:t xml:space="preserve"> </w:t>
      </w:r>
      <w:r w:rsidRPr="00E12D04">
        <w:t>CampStove</w:t>
      </w:r>
      <w:r w:rsidRPr="00E12D04">
        <w:rPr>
          <w:lang w:val="ru-RU"/>
        </w:rPr>
        <w:t xml:space="preserve"> – портативная плита для эксплуатации на свежем воздухе. Используя тепло от костра, она производит электричество посредством термоэлектрического генератора, который затем запускает вентилятор для создания потока воздуха, улучшая сгорание.</w:t>
      </w:r>
    </w:p>
    <w:p w:rsidR="00CA5E18" w:rsidRPr="00E12D04" w:rsidRDefault="00CA5E18" w:rsidP="00CA5E18">
      <w:pPr>
        <w:jc w:val="both"/>
        <w:rPr>
          <w:lang w:val="ru-RU"/>
        </w:rPr>
      </w:pPr>
      <w:r w:rsidRPr="00E12D04">
        <w:rPr>
          <w:lang w:val="ru-RU"/>
        </w:rPr>
        <w:t xml:space="preserve">Избыток электроэнергии направляется в </w:t>
      </w:r>
      <w:r w:rsidRPr="00E12D04">
        <w:t>USB</w:t>
      </w:r>
      <w:r w:rsidRPr="00E12D04">
        <w:rPr>
          <w:lang w:val="ru-RU"/>
        </w:rPr>
        <w:t xml:space="preserve">-порт для зарядки электронных гаджетов. Даже если это звучит немного сложно, это совсем не так. Просто, подключите </w:t>
      </w:r>
      <w:r w:rsidRPr="00E12D04">
        <w:t>Apple</w:t>
      </w:r>
      <w:r w:rsidRPr="00E12D04">
        <w:rPr>
          <w:lang w:val="ru-RU"/>
        </w:rPr>
        <w:t xml:space="preserve"> девайс и наслаждайтесь зефиром на огне, а всего через два часа ваш разряженный «яблочный» любимец вернется к нормальной деятельности.</w:t>
      </w:r>
    </w:p>
    <w:p w:rsidR="00CA5E18" w:rsidRPr="00E12D04" w:rsidRDefault="00CA5E18" w:rsidP="00CA5E18">
      <w:pPr>
        <w:jc w:val="both"/>
        <w:rPr>
          <w:lang w:val="ru-RU"/>
        </w:rPr>
      </w:pPr>
      <w:r w:rsidRPr="00E12D04">
        <w:rPr>
          <w:lang w:val="ru-RU"/>
        </w:rPr>
        <w:t>Возможно, это не самая полезная вещь из представленных на рынке, но стоит отдать должное ее создателям – они вышли за привычные рамки мышления.</w:t>
      </w:r>
    </w:p>
    <w:p w:rsidR="00CA5E18" w:rsidRPr="00E12D04" w:rsidRDefault="00CA5E18" w:rsidP="00CA5E18">
      <w:pPr>
        <w:jc w:val="both"/>
        <w:rPr>
          <w:lang w:val="ru-RU"/>
        </w:rPr>
      </w:pPr>
      <w:r w:rsidRPr="00E12D04">
        <w:rPr>
          <w:lang w:val="ru-RU"/>
        </w:rPr>
        <w:t>Солнце. Оказывается, что солнце ежесуточно вырабатывает целых 400 триллионов триллионов ватт – примерно такое количество энергии требуется, чтобы обеспечить 500 000 лет существования нашей текущей цивилизации. Да, это включает и подзарядку гаджетов.</w:t>
      </w:r>
    </w:p>
    <w:p w:rsidR="00CA5E18" w:rsidRPr="00E12D04" w:rsidRDefault="00CA5E18" w:rsidP="00CA5E18">
      <w:pPr>
        <w:jc w:val="both"/>
        <w:rPr>
          <w:lang w:val="ru-RU"/>
        </w:rPr>
      </w:pPr>
      <w:r w:rsidRPr="00E12D04">
        <w:rPr>
          <w:lang w:val="ru-RU"/>
        </w:rPr>
        <w:t xml:space="preserve">Конечно, освоение солнечных лучей – сложная задача. Именно поэтому, нужно быть благодарными за устройство </w:t>
      </w:r>
      <w:r w:rsidRPr="00E12D04">
        <w:t>Solio</w:t>
      </w:r>
      <w:r w:rsidRPr="00E12D04">
        <w:rPr>
          <w:lang w:val="ru-RU"/>
        </w:rPr>
        <w:t xml:space="preserve"> </w:t>
      </w:r>
      <w:r w:rsidRPr="00E12D04">
        <w:t>BOLT</w:t>
      </w:r>
      <w:r w:rsidRPr="00E12D04">
        <w:rPr>
          <w:lang w:val="ru-RU"/>
        </w:rPr>
        <w:t xml:space="preserve"> </w:t>
      </w:r>
      <w:r w:rsidRPr="00E12D04">
        <w:t>Solar</w:t>
      </w:r>
      <w:r w:rsidRPr="00E12D04">
        <w:rPr>
          <w:lang w:val="ru-RU"/>
        </w:rPr>
        <w:t xml:space="preserve"> </w:t>
      </w:r>
      <w:r w:rsidRPr="00E12D04">
        <w:t>Charger</w:t>
      </w:r>
      <w:r w:rsidRPr="00E12D04">
        <w:rPr>
          <w:lang w:val="ru-RU"/>
        </w:rPr>
        <w:t xml:space="preserve"> + </w:t>
      </w:r>
      <w:r w:rsidRPr="00E12D04">
        <w:t>Battery</w:t>
      </w:r>
      <w:r w:rsidRPr="00E12D04">
        <w:rPr>
          <w:lang w:val="ru-RU"/>
        </w:rPr>
        <w:t xml:space="preserve"> </w:t>
      </w:r>
      <w:r w:rsidRPr="00E12D04">
        <w:t>Pack</w:t>
      </w:r>
      <w:r w:rsidRPr="00E12D04">
        <w:rPr>
          <w:lang w:val="ru-RU"/>
        </w:rPr>
        <w:t xml:space="preserve"> от компании </w:t>
      </w:r>
      <w:r w:rsidRPr="00E12D04">
        <w:t>Better</w:t>
      </w:r>
      <w:r w:rsidRPr="00E12D04">
        <w:rPr>
          <w:lang w:val="ru-RU"/>
        </w:rPr>
        <w:t xml:space="preserve"> </w:t>
      </w:r>
      <w:r w:rsidRPr="00E12D04">
        <w:t>Energy</w:t>
      </w:r>
      <w:r w:rsidRPr="00E12D04">
        <w:rPr>
          <w:lang w:val="ru-RU"/>
        </w:rPr>
        <w:t xml:space="preserve"> </w:t>
      </w:r>
      <w:r w:rsidRPr="00E12D04">
        <w:t>Systems</w:t>
      </w:r>
      <w:r w:rsidRPr="00E12D04">
        <w:rPr>
          <w:lang w:val="ru-RU"/>
        </w:rPr>
        <w:t xml:space="preserve"> («Лучшие энергетические системы»). Солнечные зарядки помогут зарядить айфон, айпод или айпад. Хоть максимальное напряжение всего 5 вольт, существует несколько способов зарядить девайсы. В среднем для полной зарядки батареи телефона потребуется до трех часов времени.</w:t>
      </w:r>
    </w:p>
    <w:p w:rsidR="00CA5E18" w:rsidRPr="00E12D04" w:rsidRDefault="00CA5E18" w:rsidP="00CA5E18">
      <w:pPr>
        <w:jc w:val="both"/>
        <w:rPr>
          <w:lang w:val="ru-RU"/>
        </w:rPr>
      </w:pPr>
      <w:r w:rsidRPr="00E12D04">
        <w:rPr>
          <w:lang w:val="ru-RU"/>
        </w:rPr>
        <w:t xml:space="preserve">Кусочек фрукта. Что может быть гармоничней, чем подзарядка </w:t>
      </w:r>
      <w:r w:rsidRPr="00E12D04">
        <w:t>iPhone</w:t>
      </w:r>
      <w:r w:rsidRPr="00E12D04">
        <w:rPr>
          <w:lang w:val="ru-RU"/>
        </w:rPr>
        <w:t xml:space="preserve"> настоящим яблоком? При условии наличия необходимых инструментов, некоторого количества времени и фрукта, эту идею легко можно реализовать.</w:t>
      </w:r>
    </w:p>
    <w:p w:rsidR="00CA5E18" w:rsidRPr="00E12D04" w:rsidRDefault="00CA5E18" w:rsidP="00CA5E18">
      <w:pPr>
        <w:jc w:val="both"/>
        <w:rPr>
          <w:lang w:val="ru-RU"/>
        </w:rPr>
      </w:pPr>
      <w:r w:rsidRPr="00E12D04">
        <w:rPr>
          <w:lang w:val="ru-RU"/>
        </w:rPr>
        <w:t>По сути, нужно создать схему (вроде тех, которые мастерились в старших классах на уроках физики), используя растительный аккумулятор, созданный путем наклеивания полосок цинка и меди внутрь выбранного фрукта или корнеплода.</w:t>
      </w:r>
    </w:p>
    <w:p w:rsidR="00CA5E18" w:rsidRPr="00E12D04" w:rsidRDefault="00CA5E18" w:rsidP="00CA5E18">
      <w:pPr>
        <w:jc w:val="both"/>
        <w:rPr>
          <w:lang w:val="ru-RU"/>
        </w:rPr>
      </w:pPr>
      <w:r w:rsidRPr="00E12D04">
        <w:rPr>
          <w:lang w:val="ru-RU"/>
        </w:rPr>
        <w:t>Электроэнергия поступает от окисления цинка, органическое вещество служит в качестве проводящего барьера, а медь замыкает цепь. Один фрукт/овощ будет генерировать около половины вольта электроэнергии, а стеки чередующихся слоев овощей, цинка и меди, создающих ряд батарей в виде лазаньи, увеличат общее напряжение.</w:t>
      </w:r>
    </w:p>
    <w:p w:rsidR="00CA5E18" w:rsidRPr="00E12D04" w:rsidRDefault="00CA5E18" w:rsidP="00CA5E18">
      <w:pPr>
        <w:jc w:val="both"/>
        <w:rPr>
          <w:lang w:val="ru-RU"/>
        </w:rPr>
      </w:pPr>
      <w:r w:rsidRPr="00E12D04">
        <w:rPr>
          <w:lang w:val="ru-RU"/>
        </w:rPr>
        <w:lastRenderedPageBreak/>
        <w:t>Автомобиль. Отличный друг и помощник при отсутствии электричества в доме! Сейчас практически каждый автовладелец уже обзавёлся автомобильным зарядником, ну а в качестве более продуманной альтернативы можно приобрести вот такую заряжалку сразу на 2 порта.</w:t>
      </w:r>
    </w:p>
    <w:p w:rsidR="00CA5E18" w:rsidRPr="00E12D04" w:rsidRDefault="00CA5E18" w:rsidP="00CA5E18">
      <w:pPr>
        <w:jc w:val="both"/>
        <w:rPr>
          <w:lang w:val="ru-RU"/>
        </w:rPr>
      </w:pPr>
      <w:r w:rsidRPr="00E12D04">
        <w:rPr>
          <w:lang w:val="ru-RU"/>
        </w:rPr>
        <w:t xml:space="preserve">Портативная </w:t>
      </w:r>
      <w:r w:rsidRPr="00E12D04">
        <w:t>USB</w:t>
      </w:r>
      <w:r w:rsidRPr="00E12D04">
        <w:rPr>
          <w:lang w:val="ru-RU"/>
        </w:rPr>
        <w:t xml:space="preserve">-батарея. При выборе подобного аксессуара обращайте внимание на его ёмкость. К примеру, вот такая батарея на 6000 </w:t>
      </w:r>
      <w:r w:rsidRPr="00E12D04">
        <w:t>mAh</w:t>
      </w:r>
      <w:r w:rsidRPr="00E12D04">
        <w:rPr>
          <w:lang w:val="ru-RU"/>
        </w:rPr>
        <w:t xml:space="preserve"> полностью зарядит ваш айфон 4 раза, прежде чем сама исчерпает собственный запас</w:t>
      </w:r>
    </w:p>
    <w:p w:rsidR="00CA5E18" w:rsidRPr="00E12D04" w:rsidRDefault="00CA5E18" w:rsidP="00CA5E18">
      <w:pPr>
        <w:pStyle w:val="Heading4"/>
        <w:jc w:val="both"/>
        <w:rPr>
          <w:rFonts w:eastAsia="Times New Roman"/>
          <w:lang w:val="ru-RU"/>
        </w:rPr>
      </w:pPr>
      <w:r w:rsidRPr="00E12D04">
        <w:rPr>
          <w:rFonts w:eastAsia="Times New Roman"/>
          <w:lang w:val="ru-RU"/>
        </w:rPr>
        <w:t>Троттлинг</w:t>
      </w:r>
    </w:p>
    <w:p w:rsidR="00CA5E18" w:rsidRPr="00E12D04" w:rsidRDefault="00CA5E18" w:rsidP="00CA5E18">
      <w:pPr>
        <w:jc w:val="both"/>
        <w:rPr>
          <w:lang w:val="ru-RU"/>
        </w:rPr>
      </w:pPr>
      <w:r w:rsidRPr="00E12D04">
        <w:rPr>
          <w:lang w:val="ru-RU"/>
        </w:rPr>
        <w:t xml:space="preserve">Троттлинг (от английского </w:t>
      </w:r>
      <w:r w:rsidRPr="00E12D04">
        <w:t>throttling</w:t>
      </w:r>
      <w:r w:rsidRPr="00E12D04">
        <w:rPr>
          <w:lang w:val="ru-RU"/>
        </w:rPr>
        <w:t>) представляет собой механизм защиты процессора от термических повреждений при перегреве системы. Чем выше температура действует на микропроцессор, тем больше машинных тактов он пропускает. Такты пропускаются, соответственно снижается эффективность и производительность – это и есть троттлинг процессора.</w:t>
      </w:r>
    </w:p>
    <w:p w:rsidR="00CA5E18" w:rsidRPr="00E12D04" w:rsidRDefault="00CA5E18" w:rsidP="00CA5E18">
      <w:pPr>
        <w:jc w:val="both"/>
        <w:rPr>
          <w:lang w:val="ru-RU"/>
        </w:rPr>
      </w:pPr>
      <w:r w:rsidRPr="00E12D04">
        <w:rPr>
          <w:lang w:val="ru-RU"/>
        </w:rPr>
        <w:t xml:space="preserve">Дроссели́рование та́ктов (проф. жарг. тро́тлинг, тро́ттлинг от англ. </w:t>
      </w:r>
      <w:r w:rsidRPr="00E12D04">
        <w:t>throttling</w:t>
      </w:r>
      <w:r w:rsidRPr="00E12D04">
        <w:rPr>
          <w:lang w:val="ru-RU"/>
        </w:rPr>
        <w:t xml:space="preserve">) — механизм пропуска части машинных тактов (циклов) в цифровой электронике с целью синхронизации работы различных компонентов (например, в интерфейсе </w:t>
      </w:r>
      <w:r w:rsidRPr="00E12D04">
        <w:t>SCSI</w:t>
      </w:r>
      <w:r w:rsidRPr="00E12D04">
        <w:rPr>
          <w:lang w:val="ru-RU"/>
        </w:rPr>
        <w:t>) или их защиты, в том числе процессора, от термического повреждения приперегреве.</w:t>
      </w:r>
    </w:p>
    <w:p w:rsidR="00CA5E18" w:rsidRPr="00E12D04" w:rsidRDefault="00CA5E18" w:rsidP="00CA5E18">
      <w:pPr>
        <w:jc w:val="both"/>
        <w:rPr>
          <w:lang w:val="ru-RU"/>
        </w:rPr>
      </w:pPr>
      <w:r w:rsidRPr="00E12D04">
        <w:rPr>
          <w:lang w:val="ru-RU"/>
        </w:rPr>
        <w:t>Интерфейс автоматического управления конфигурацией и питанием (</w:t>
      </w:r>
      <w:r w:rsidRPr="00E12D04">
        <w:t>ACPI</w:t>
      </w:r>
      <w:r w:rsidRPr="00E12D04">
        <w:rPr>
          <w:lang w:val="ru-RU"/>
        </w:rPr>
        <w:t xml:space="preserve">) - это промышленный стандарт, который определяет функции управления питанием и другие сведения о конфигурации компьютера. Некоторые предыдущие версии </w:t>
      </w:r>
      <w:r w:rsidRPr="00E12D04">
        <w:t>BIOS</w:t>
      </w:r>
      <w:r w:rsidRPr="00E12D04">
        <w:rPr>
          <w:lang w:val="ru-RU"/>
        </w:rPr>
        <w:t xml:space="preserve"> не поддерживают интерфейс </w:t>
      </w:r>
      <w:r w:rsidRPr="00E12D04">
        <w:t>ACPI</w:t>
      </w:r>
      <w:r w:rsidRPr="00E12D04">
        <w:rPr>
          <w:lang w:val="ru-RU"/>
        </w:rPr>
        <w:t>, поэтому компьютеры не могут успешно переходить в дополнительные режимы питания, например в ждущий или спящий режим.</w:t>
      </w:r>
    </w:p>
    <w:p w:rsidR="00CA5E18" w:rsidRPr="00E12D04" w:rsidRDefault="00CA5E18" w:rsidP="00CA5E18">
      <w:pPr>
        <w:jc w:val="both"/>
        <w:rPr>
          <w:lang w:val="ru-RU"/>
        </w:rPr>
      </w:pPr>
      <w:r w:rsidRPr="00E12D04">
        <w:rPr>
          <w:lang w:val="ru-RU"/>
        </w:rPr>
        <w:t>Интерфейс автоматического управления конфигурацией и питанием (</w:t>
      </w:r>
      <w:r w:rsidRPr="00E12D04">
        <w:t>ACPI</w:t>
      </w:r>
      <w:r w:rsidRPr="00E12D04">
        <w:rPr>
          <w:lang w:val="ru-RU"/>
        </w:rPr>
        <w:t>) пришел на смену уже устаревшего АРМ (</w:t>
      </w:r>
      <w:r w:rsidRPr="00E12D04">
        <w:t>Advanced</w:t>
      </w:r>
      <w:r w:rsidRPr="00E12D04">
        <w:rPr>
          <w:lang w:val="ru-RU"/>
        </w:rPr>
        <w:t xml:space="preserve"> </w:t>
      </w:r>
      <w:r w:rsidRPr="00E12D04">
        <w:t>Power</w:t>
      </w:r>
      <w:r w:rsidRPr="00E12D04">
        <w:rPr>
          <w:lang w:val="ru-RU"/>
        </w:rPr>
        <w:t xml:space="preserve"> </w:t>
      </w:r>
      <w:r w:rsidRPr="00E12D04">
        <w:t>Management</w:t>
      </w:r>
      <w:r w:rsidRPr="00E12D04">
        <w:rPr>
          <w:lang w:val="ru-RU"/>
        </w:rPr>
        <w:t>).</w:t>
      </w:r>
    </w:p>
    <w:p w:rsidR="00CA5E18" w:rsidRPr="00E12D04" w:rsidRDefault="00CA5E18" w:rsidP="00CA5E18">
      <w:pPr>
        <w:pStyle w:val="Heading4"/>
        <w:jc w:val="both"/>
        <w:rPr>
          <w:rFonts w:eastAsia="Times New Roman"/>
          <w:lang w:val="ru-RU"/>
        </w:rPr>
      </w:pPr>
      <w:r w:rsidRPr="00E12D04">
        <w:rPr>
          <w:rFonts w:eastAsia="Times New Roman"/>
          <w:lang w:val="ru-RU"/>
        </w:rPr>
        <w:t>Программы-уборщики</w:t>
      </w:r>
    </w:p>
    <w:p w:rsidR="00CA5E18" w:rsidRPr="00E12D04" w:rsidRDefault="00CA5E18" w:rsidP="00CA5E18">
      <w:pPr>
        <w:jc w:val="both"/>
        <w:rPr>
          <w:lang w:val="ru-RU"/>
        </w:rPr>
      </w:pPr>
      <w:r w:rsidRPr="00E12D04">
        <w:rPr>
          <w:lang w:val="ru-RU"/>
        </w:rPr>
        <w:t xml:space="preserve">Стоит доверять различным программам-уборщикам. Ведь захламленный жесткий диск может не только усложнить рабочий процесс из-за большого количества времени, которое уйдет на поиск необходимой информации среди множества бесполезных файлов, но и скажется на производительности ОС. Поэтому от ненужных временных файлов, которые создаются браузерами, самой операционной системой и приложениями, во время их функционирования, необходимо периодически избавляться. </w:t>
      </w:r>
    </w:p>
    <w:p w:rsidR="00CA5E18" w:rsidRPr="00E12D04" w:rsidRDefault="00CA5E18" w:rsidP="00CA5E18">
      <w:pPr>
        <w:jc w:val="both"/>
        <w:rPr>
          <w:lang w:val="ru-RU"/>
        </w:rPr>
      </w:pPr>
      <w:r w:rsidRPr="00E12D04">
        <w:rPr>
          <w:lang w:val="ru-RU"/>
        </w:rPr>
        <w:t xml:space="preserve">Для этого лучше всего использовать специальные программы-уборщики, которые справятся с поставленной задачей в кратчайшие сроки. Они с легкостью избавят носители информации от лишних данных. </w:t>
      </w:r>
    </w:p>
    <w:p w:rsidR="00CA5E18" w:rsidRPr="00E12D04" w:rsidRDefault="00CA5E18" w:rsidP="00CA5E18">
      <w:pPr>
        <w:pStyle w:val="Heading4"/>
        <w:jc w:val="both"/>
        <w:rPr>
          <w:rFonts w:eastAsia="Times New Roman"/>
          <w:lang w:val="ru-RU"/>
        </w:rPr>
      </w:pPr>
      <w:r w:rsidRPr="00E12D04">
        <w:rPr>
          <w:rFonts w:eastAsia="Times New Roman"/>
          <w:lang w:val="ru-RU"/>
        </w:rPr>
        <w:t>Замыкание</w:t>
      </w:r>
    </w:p>
    <w:p w:rsidR="00CA5E18" w:rsidRPr="00E12D04" w:rsidRDefault="00CA5E18" w:rsidP="00CA5E18">
      <w:pPr>
        <w:jc w:val="both"/>
        <w:rPr>
          <w:lang w:val="ru-RU"/>
        </w:rPr>
      </w:pPr>
      <w:r w:rsidRPr="00E12D04">
        <w:rPr>
          <w:lang w:val="ru-RU"/>
        </w:rPr>
        <w:t>Замыкание почти всегда является экстремальным режимом его работы и поэтому крайне нежелательным, и опасным. Последствия замыкания носят, как правило, катастрофический характер прежде всего для самого источника электропитания. Короткое замыкание возникает при случайном соединении положительного и отрицательного полюсов источника напряжения любым проводником с малым сопротивлением.</w:t>
      </w:r>
    </w:p>
    <w:p w:rsidR="00CA5E18" w:rsidRPr="00E12D04" w:rsidRDefault="00CA5E18" w:rsidP="00CA5E18">
      <w:pPr>
        <w:jc w:val="both"/>
        <w:rPr>
          <w:lang w:val="ru-RU"/>
        </w:rPr>
      </w:pPr>
      <w:r w:rsidRPr="00E12D04">
        <w:rPr>
          <w:lang w:val="ru-RU"/>
        </w:rPr>
        <w:lastRenderedPageBreak/>
        <w:t>При коротком замыкании аккумулятора происходит предельно быстрый его разряд. Этот процесс сопровождается выделением большого количества тепловой энергии, происходит стремительный перегрев источника питания с образованием в результате интенсивных химических реакций газов. Температура и давление внутри батареи быстро повышаются, что может привести к нарушению её герметичности и даже взрыву.</w:t>
      </w:r>
    </w:p>
    <w:p w:rsidR="00CA5E18" w:rsidRPr="00E12D04" w:rsidRDefault="00CA5E18" w:rsidP="00CA5E18">
      <w:pPr>
        <w:jc w:val="both"/>
        <w:rPr>
          <w:lang w:val="ru-RU"/>
        </w:rPr>
      </w:pPr>
      <w:r w:rsidRPr="00E12D04">
        <w:rPr>
          <w:lang w:val="ru-RU"/>
        </w:rPr>
        <w:t xml:space="preserve">Каждый ИБП оснащается функциями тестирования – проверки исправности своих внутренних узлов. При этом осуществляется контроль внештатных ситуаций (возникновение перегрузки или короткого замыкания), анализируется состояние батарей, степень их разряда, а также правильность подключения ИБП. При подаче питания на ИБП автоматически запускается процедура тестирования, которая затем повторяется через определенные промежутки времени. Этот процесс можно запустить и вручную, нажав соответствующую кнопку (если таковая у ИБП имеется). </w:t>
      </w:r>
    </w:p>
    <w:p w:rsidR="00CA5E18" w:rsidRPr="00E12D04" w:rsidRDefault="00CA5E18" w:rsidP="00CA5E18">
      <w:pPr>
        <w:jc w:val="both"/>
        <w:rPr>
          <w:lang w:val="ru-RU"/>
        </w:rPr>
      </w:pPr>
      <w:r w:rsidRPr="00E12D04">
        <w:rPr>
          <w:lang w:val="ru-RU"/>
        </w:rPr>
        <w:t>Компания Открытые Технологии предлагает услуги по созданию суперкомпьютеров гибридной архитектуры на базе графических процессоров, отличающихся от традиционного более низкого энергопотребления, существенно более низкой стоимостью и компактностью.</w:t>
      </w:r>
    </w:p>
    <w:p w:rsidR="00CA5E18" w:rsidRPr="00E12D04" w:rsidRDefault="00CA5E18" w:rsidP="00CA5E18">
      <w:pPr>
        <w:jc w:val="both"/>
        <w:rPr>
          <w:lang w:val="ru-RU"/>
        </w:rPr>
      </w:pPr>
      <w:r w:rsidRPr="00E12D04">
        <w:rPr>
          <w:lang w:val="ru-RU"/>
        </w:rPr>
        <w:t>Для примера, если ранее для решения задачи сейсмоанализа требовался суперкомпьютер, состоящий из 2000 вычислительных узлов, потребляющий 1 200 кВт электроэнергии и стоящий около $8 млн., то современный гибридный суперкомпьютер, способный решить ту же задачу за то же время, занимает более чем в 30 раз меньше места, почти в 30 раз экономичнее по энергопотреблению и в 20 раз дешевле.</w:t>
      </w:r>
    </w:p>
    <w:p w:rsidR="00CA5E18" w:rsidRPr="00E12D04" w:rsidRDefault="00CA5E18" w:rsidP="00CA5E18">
      <w:pPr>
        <w:pStyle w:val="Heading4"/>
        <w:jc w:val="both"/>
        <w:rPr>
          <w:rFonts w:eastAsia="Times New Roman"/>
          <w:lang w:val="ru-RU"/>
        </w:rPr>
      </w:pPr>
      <w:r w:rsidRPr="00E12D04">
        <w:rPr>
          <w:rFonts w:eastAsia="Times New Roman"/>
          <w:lang w:val="ru-RU"/>
        </w:rPr>
        <w:t>Приложения</w:t>
      </w:r>
    </w:p>
    <w:p w:rsidR="00CA5E18" w:rsidRPr="00E12D04" w:rsidRDefault="00CA5E18" w:rsidP="00CA5E18">
      <w:pPr>
        <w:jc w:val="both"/>
        <w:rPr>
          <w:lang w:val="ru-RU"/>
        </w:rPr>
      </w:pPr>
      <w:r w:rsidRPr="00E12D04">
        <w:rPr>
          <w:lang w:val="ru-RU"/>
        </w:rPr>
        <w:t xml:space="preserve">Приложения с названиями вроде </w:t>
      </w:r>
      <w:r w:rsidRPr="00E12D04">
        <w:t>Ultimate</w:t>
      </w:r>
      <w:r w:rsidRPr="00E12D04">
        <w:rPr>
          <w:lang w:val="ru-RU"/>
        </w:rPr>
        <w:t xml:space="preserve"> </w:t>
      </w:r>
      <w:r w:rsidRPr="00E12D04">
        <w:t>Battery</w:t>
      </w:r>
      <w:r w:rsidRPr="00E12D04">
        <w:rPr>
          <w:lang w:val="ru-RU"/>
        </w:rPr>
        <w:t xml:space="preserve"> </w:t>
      </w:r>
      <w:r w:rsidRPr="00E12D04">
        <w:t>Saver</w:t>
      </w:r>
      <w:r w:rsidRPr="00E12D04">
        <w:rPr>
          <w:lang w:val="ru-RU"/>
        </w:rPr>
        <w:t>. В 99% (если не в ста) случаев это либо плацебо, либо все тот же таск-киллер, снабженный механизмом, который отключает разные компоненты смартфона при достижении определенного уровня заряда. Сначала происходит перевод на 2</w:t>
      </w:r>
      <w:r w:rsidRPr="00E12D04">
        <w:t>G</w:t>
      </w:r>
      <w:r w:rsidRPr="00E12D04">
        <w:rPr>
          <w:lang w:val="ru-RU"/>
        </w:rPr>
        <w:t xml:space="preserve"> и отключение </w:t>
      </w:r>
      <w:r w:rsidRPr="00E12D04">
        <w:t>GPS</w:t>
      </w:r>
      <w:r w:rsidRPr="00E12D04">
        <w:rPr>
          <w:lang w:val="ru-RU"/>
        </w:rPr>
        <w:t xml:space="preserve">, затем отключается интернет, а под самый конец телефон переводится в режим полета. Проблема здесь в том, что описанный механизм работы скорее мешает и все это удобнее сделать самому в нужное время. Установил и забыл. Как говорится, жить стало лучше, жить стало веселей с осознанием того факта, что </w:t>
      </w:r>
      <w:r w:rsidRPr="00E12D04">
        <w:t>Battery</w:t>
      </w:r>
      <w:r w:rsidRPr="00E12D04">
        <w:rPr>
          <w:lang w:val="ru-RU"/>
        </w:rPr>
        <w:t xml:space="preserve"> </w:t>
      </w:r>
      <w:r w:rsidRPr="00E12D04">
        <w:t>Doctor</w:t>
      </w:r>
      <w:r w:rsidRPr="00E12D04">
        <w:rPr>
          <w:lang w:val="ru-RU"/>
        </w:rPr>
        <w:t xml:space="preserve"> заботится о моей батарее. </w:t>
      </w:r>
    </w:p>
    <w:p w:rsidR="00CA5E18" w:rsidRPr="00E12D04" w:rsidRDefault="00CA5E18" w:rsidP="00CA5E18">
      <w:pPr>
        <w:jc w:val="both"/>
        <w:rPr>
          <w:lang w:val="ru-RU"/>
        </w:rPr>
      </w:pPr>
      <w:r w:rsidRPr="00E12D04">
        <w:rPr>
          <w:lang w:val="ru-RU"/>
        </w:rPr>
        <w:t>Почитав описание пары десятков аналогов "Доктора" можно условно разделить их на две категории:</w:t>
      </w:r>
    </w:p>
    <w:p w:rsidR="00CA5E18" w:rsidRPr="00D2126C" w:rsidRDefault="00CA5E18" w:rsidP="00CA5E18">
      <w:pPr>
        <w:pStyle w:val="ListParagraph"/>
        <w:numPr>
          <w:ilvl w:val="0"/>
          <w:numId w:val="333"/>
        </w:numPr>
        <w:tabs>
          <w:tab w:val="left" w:pos="3969"/>
        </w:tabs>
        <w:jc w:val="both"/>
        <w:rPr>
          <w:rFonts w:ascii="Calibri" w:eastAsia="Calibri" w:hAnsi="Calibri"/>
        </w:rPr>
      </w:pPr>
      <w:r w:rsidRPr="00D2126C">
        <w:rPr>
          <w:rFonts w:ascii="Calibri" w:eastAsia="Calibri" w:hAnsi="Calibri"/>
        </w:rPr>
        <w:t>информаторы - программы, которые сообщают о расходе батареи</w:t>
      </w:r>
    </w:p>
    <w:p w:rsidR="00CA5E18" w:rsidRPr="00D2126C" w:rsidRDefault="00CA5E18" w:rsidP="00CA5E18">
      <w:pPr>
        <w:pStyle w:val="ListParagraph"/>
        <w:numPr>
          <w:ilvl w:val="0"/>
          <w:numId w:val="333"/>
        </w:numPr>
        <w:tabs>
          <w:tab w:val="left" w:pos="3969"/>
        </w:tabs>
        <w:jc w:val="both"/>
        <w:rPr>
          <w:rFonts w:ascii="Calibri" w:eastAsia="Calibri" w:hAnsi="Calibri"/>
        </w:rPr>
      </w:pPr>
      <w:r w:rsidRPr="00D2126C">
        <w:rPr>
          <w:rFonts w:ascii="Calibri" w:eastAsia="Calibri" w:hAnsi="Calibri"/>
        </w:rPr>
        <w:t xml:space="preserve">оптимизаторы - это подобные "Доктору" нещадно убивающие ненужные приложения для экономии энергии </w:t>
      </w:r>
    </w:p>
    <w:p w:rsidR="00CA5E18" w:rsidRPr="00E12D04" w:rsidRDefault="00CA5E18" w:rsidP="00CA5E18">
      <w:pPr>
        <w:jc w:val="both"/>
        <w:rPr>
          <w:lang w:val="ru-RU"/>
        </w:rPr>
      </w:pPr>
      <w:r w:rsidRPr="00E12D04">
        <w:rPr>
          <w:lang w:val="ru-RU"/>
        </w:rPr>
        <w:t xml:space="preserve">На открытие и закрытие программы тратится больше энергии, чем на её поддержание в фоновом режиме, таким образом вместо оптимизации получался усиленный расход </w:t>
      </w:r>
    </w:p>
    <w:p w:rsidR="00CA5E18" w:rsidRPr="00E12D04" w:rsidRDefault="00CA5E18" w:rsidP="00CA5E18">
      <w:pPr>
        <w:jc w:val="both"/>
        <w:rPr>
          <w:lang w:val="ru-RU"/>
        </w:rPr>
      </w:pPr>
      <w:r w:rsidRPr="00E12D04">
        <w:rPr>
          <w:lang w:val="ru-RU"/>
        </w:rPr>
        <w:t xml:space="preserve">Одна из главных проблем современных смартфонов – недолгий срок работы от батареи. Дать объективную оценку, какая из трех систем имеет лучшее энергосбережение сложно – нельзя использовать одинаковые методы сравнения. Традиционно считается, что </w:t>
      </w:r>
      <w:r w:rsidRPr="00E12D04">
        <w:t>iOS</w:t>
      </w:r>
      <w:r w:rsidRPr="00E12D04">
        <w:rPr>
          <w:lang w:val="ru-RU"/>
        </w:rPr>
        <w:t xml:space="preserve"> менее энергоемкая, однако смартфоны на </w:t>
      </w:r>
      <w:r w:rsidRPr="00E12D04">
        <w:t>Android</w:t>
      </w:r>
      <w:r w:rsidRPr="00E12D04">
        <w:rPr>
          <w:lang w:val="ru-RU"/>
        </w:rPr>
        <w:t xml:space="preserve"> и </w:t>
      </w:r>
      <w:r w:rsidRPr="00E12D04">
        <w:t>Windows</w:t>
      </w:r>
      <w:r w:rsidRPr="00E12D04">
        <w:rPr>
          <w:lang w:val="ru-RU"/>
        </w:rPr>
        <w:t xml:space="preserve"> комплектуются мощными аккумуляторами. Еще одно </w:t>
      </w:r>
      <w:r w:rsidRPr="00E12D04">
        <w:rPr>
          <w:lang w:val="ru-RU"/>
        </w:rPr>
        <w:lastRenderedPageBreak/>
        <w:t xml:space="preserve">преимущество </w:t>
      </w:r>
      <w:r w:rsidRPr="00E12D04">
        <w:t>Android</w:t>
      </w:r>
      <w:r w:rsidRPr="00E12D04">
        <w:rPr>
          <w:lang w:val="ru-RU"/>
        </w:rPr>
        <w:t xml:space="preserve"> – возможность самостоятельно установить энергосберегающий режим и произвести тонкую настройку системы, отключив ненужные программы, дающие повышенный расход аккумулятора.</w:t>
      </w:r>
    </w:p>
    <w:p w:rsidR="00CA5E18" w:rsidRPr="00E12D04" w:rsidRDefault="00CA5E18" w:rsidP="00CA5E18">
      <w:pPr>
        <w:jc w:val="both"/>
        <w:rPr>
          <w:lang w:val="ru-RU"/>
        </w:rPr>
      </w:pPr>
      <w:r w:rsidRPr="00E12D04">
        <w:t>Windows</w:t>
      </w:r>
      <w:r w:rsidRPr="00E12D04">
        <w:rPr>
          <w:lang w:val="ru-RU"/>
        </w:rPr>
        <w:t xml:space="preserve"> </w:t>
      </w:r>
      <w:r w:rsidRPr="00E12D04">
        <w:t>Phone</w:t>
      </w:r>
      <w:r w:rsidRPr="00E12D04">
        <w:rPr>
          <w:lang w:val="ru-RU"/>
        </w:rPr>
        <w:t xml:space="preserve"> также позволяет экономить электроэнергию, а вот в </w:t>
      </w:r>
      <w:r w:rsidRPr="00E12D04">
        <w:t>iOS</w:t>
      </w:r>
      <w:r w:rsidRPr="00E12D04">
        <w:rPr>
          <w:lang w:val="ru-RU"/>
        </w:rPr>
        <w:t xml:space="preserve"> серьезно не хватает энергосберегающих опций. Особенно это характерно для последней, 7-й версии ОС.</w:t>
      </w:r>
    </w:p>
    <w:p w:rsidR="00CA5E18" w:rsidRPr="00E12D04" w:rsidRDefault="00CA5E18" w:rsidP="00CA5E18">
      <w:pPr>
        <w:jc w:val="both"/>
        <w:rPr>
          <w:lang w:val="ru-RU"/>
        </w:rPr>
      </w:pPr>
      <w:r w:rsidRPr="00E12D04">
        <w:t>Symbian</w:t>
      </w:r>
      <w:r w:rsidRPr="00E12D04">
        <w:rPr>
          <w:lang w:val="ru-RU"/>
        </w:rPr>
        <w:t xml:space="preserve"> </w:t>
      </w:r>
      <w:r w:rsidRPr="00E12D04">
        <w:t>Blackberry</w:t>
      </w:r>
      <w:r w:rsidRPr="00E12D04">
        <w:rPr>
          <w:lang w:val="ru-RU"/>
        </w:rPr>
        <w:t xml:space="preserve"> </w:t>
      </w:r>
      <w:r w:rsidRPr="00E12D04">
        <w:t>OS</w:t>
      </w:r>
    </w:p>
    <w:p w:rsidR="00CA5E18" w:rsidRPr="00E12D04" w:rsidRDefault="00CA5E18" w:rsidP="00CA5E18">
      <w:pPr>
        <w:jc w:val="both"/>
        <w:rPr>
          <w:lang w:val="ru-RU"/>
        </w:rPr>
      </w:pPr>
      <w:r w:rsidRPr="00E12D04">
        <w:rPr>
          <w:lang w:val="ru-RU"/>
        </w:rPr>
        <w:t xml:space="preserve">Известно, что при включенном </w:t>
      </w:r>
      <w:r w:rsidRPr="00E12D04">
        <w:t>Bluetooth</w:t>
      </w:r>
      <w:r w:rsidRPr="00E12D04">
        <w:rPr>
          <w:lang w:val="ru-RU"/>
        </w:rPr>
        <w:t xml:space="preserve"> устройство разряжается в разы быстрее. Существуют ли алгоритмы, чтобы это максимально обходить? Особенно для умных часов и прочих устройств, которые постоянно работают на </w:t>
      </w:r>
      <w:r w:rsidRPr="00E12D04">
        <w:t>Bluetooth</w:t>
      </w:r>
      <w:r w:rsidRPr="00E12D04">
        <w:rPr>
          <w:lang w:val="ru-RU"/>
        </w:rPr>
        <w:t>.</w:t>
      </w:r>
    </w:p>
    <w:p w:rsidR="00CA5E18" w:rsidRPr="00E12D04" w:rsidRDefault="00CA5E18" w:rsidP="00CA5E18">
      <w:pPr>
        <w:jc w:val="both"/>
        <w:rPr>
          <w:lang w:val="ru-RU"/>
        </w:rPr>
      </w:pPr>
      <w:r w:rsidRPr="00E12D04">
        <w:rPr>
          <w:lang w:val="ru-RU"/>
        </w:rPr>
        <w:t xml:space="preserve">В частности, появились поддержка </w:t>
      </w:r>
      <w:r w:rsidRPr="00E12D04">
        <w:t>Wi</w:t>
      </w:r>
      <w:r w:rsidRPr="00E12D04">
        <w:rPr>
          <w:lang w:val="ru-RU"/>
        </w:rPr>
        <w:t>-</w:t>
      </w:r>
      <w:r w:rsidRPr="00E12D04">
        <w:t>Fi</w:t>
      </w:r>
      <w:r w:rsidRPr="00E12D04">
        <w:rPr>
          <w:lang w:val="ru-RU"/>
        </w:rPr>
        <w:t>, что кардинально изменило реализацию работы с гаджетами, и активация режима энергосбережения при включенном экране.</w:t>
      </w:r>
    </w:p>
    <w:p w:rsidR="00CA5E18" w:rsidRPr="00E12D04" w:rsidRDefault="00CA5E18" w:rsidP="00CA5E18">
      <w:pPr>
        <w:jc w:val="both"/>
        <w:rPr>
          <w:lang w:val="ru-RU"/>
        </w:rPr>
      </w:pPr>
      <w:r w:rsidRPr="00E12D04">
        <w:rPr>
          <w:lang w:val="ru-RU"/>
        </w:rPr>
        <w:t xml:space="preserve">Благодаря поддержке </w:t>
      </w:r>
      <w:r w:rsidRPr="00E12D04">
        <w:t>Wi</w:t>
      </w:r>
      <w:r w:rsidRPr="00E12D04">
        <w:rPr>
          <w:lang w:val="ru-RU"/>
        </w:rPr>
        <w:t>-</w:t>
      </w:r>
      <w:r w:rsidRPr="00E12D04">
        <w:t>Fi</w:t>
      </w:r>
      <w:r w:rsidRPr="00E12D04">
        <w:rPr>
          <w:lang w:val="ru-RU"/>
        </w:rPr>
        <w:t xml:space="preserve"> пользователи теперь не ограничены радиусом работы </w:t>
      </w:r>
      <w:r w:rsidRPr="00E12D04">
        <w:t>Bluetooth</w:t>
      </w:r>
      <w:r w:rsidRPr="00E12D04">
        <w:rPr>
          <w:lang w:val="ru-RU"/>
        </w:rPr>
        <w:t xml:space="preserve"> (плюс более высокая стабильность сигнала). Часы могут работать с данными телефона, в какой бы точке мира они не находились (к примеру, телефон в Москве, а часы – в Хабаровске). «Общение» девайсов осуществляется через облачные сервисы </w:t>
      </w:r>
      <w:r w:rsidRPr="00E12D04">
        <w:t>Google</w:t>
      </w:r>
      <w:r w:rsidRPr="00E12D04">
        <w:rPr>
          <w:lang w:val="ru-RU"/>
        </w:rPr>
        <w:t xml:space="preserve"> (важно только, чтобы оба изделия были активны и имели подключение к интернету).</w:t>
      </w:r>
    </w:p>
    <w:p w:rsidR="00CA5E18" w:rsidRPr="00E12D04" w:rsidRDefault="00CA5E18" w:rsidP="00CA5E18">
      <w:pPr>
        <w:jc w:val="both"/>
        <w:rPr>
          <w:lang w:val="ru-RU"/>
        </w:rPr>
      </w:pPr>
      <w:r w:rsidRPr="00E12D04">
        <w:rPr>
          <w:lang w:val="ru-RU"/>
        </w:rPr>
        <w:t xml:space="preserve">Есть режим экстремального энергосбережения, в котором </w:t>
      </w:r>
      <w:r w:rsidRPr="00E12D04">
        <w:t>Apple</w:t>
      </w:r>
      <w:r w:rsidRPr="00E12D04">
        <w:rPr>
          <w:lang w:val="ru-RU"/>
        </w:rPr>
        <w:t xml:space="preserve"> </w:t>
      </w:r>
      <w:r w:rsidRPr="00E12D04">
        <w:t>Watch</w:t>
      </w:r>
      <w:r w:rsidRPr="00E12D04">
        <w:rPr>
          <w:lang w:val="ru-RU"/>
        </w:rPr>
        <w:t xml:space="preserve"> работает как часы. Не в смысле точности (хотя и это тоже), — просто единственной функцией становится демонстрация текущего времени.</w:t>
      </w:r>
    </w:p>
    <w:p w:rsidR="00CA5E18" w:rsidRPr="00E12D04" w:rsidRDefault="00CA5E18" w:rsidP="00CA5E18">
      <w:pPr>
        <w:pStyle w:val="Heading4"/>
        <w:jc w:val="both"/>
        <w:rPr>
          <w:rFonts w:ascii="Calibri" w:eastAsia="Times New Roman" w:hAnsi="Calibri"/>
          <w:lang w:val="ru-RU"/>
        </w:rPr>
      </w:pPr>
      <w:r w:rsidRPr="00E12D04">
        <w:rPr>
          <w:rFonts w:eastAsia="Times New Roman"/>
          <w:lang w:val="ru-RU"/>
        </w:rPr>
        <w:t>Режим сна</w:t>
      </w:r>
    </w:p>
    <w:p w:rsidR="00CA5E18" w:rsidRPr="00E12D04" w:rsidRDefault="00CA5E18" w:rsidP="00CA5E18">
      <w:pPr>
        <w:jc w:val="both"/>
        <w:rPr>
          <w:lang w:val="ru-RU"/>
        </w:rPr>
      </w:pPr>
      <w:r w:rsidRPr="00E12D04">
        <w:rPr>
          <w:lang w:val="ru-RU"/>
        </w:rPr>
        <w:t>Некоторые пользователи (которые используют свой ноутбук каждый день) предпочитают и вовсе не выключать его, скажем, на ночь, а вместо выключения использовать ждущий режим. (</w:t>
      </w:r>
      <w:r w:rsidRPr="00E12D04">
        <w:t>sleep</w:t>
      </w:r>
      <w:r w:rsidRPr="00E12D04">
        <w:rPr>
          <w:lang w:val="ru-RU"/>
        </w:rPr>
        <w:t>). В таком случае не нужно ждать загрузки операционной системы и фоновых программ (этот процесс, как правило, не быстрый — особенно на маломощных ноутбуках или нетбуках).</w:t>
      </w:r>
    </w:p>
    <w:p w:rsidR="00CA5E18" w:rsidRPr="00E12D04" w:rsidRDefault="00CA5E18" w:rsidP="00CA5E18">
      <w:pPr>
        <w:jc w:val="both"/>
        <w:rPr>
          <w:lang w:val="ru-RU"/>
        </w:rPr>
      </w:pPr>
      <w:r w:rsidRPr="00E12D04">
        <w:rPr>
          <w:lang w:val="ru-RU"/>
        </w:rPr>
        <w:t>Не стоит забывать о том, что ждущий режим предназначен для временного прекращения работы (скажем, на пару часов не более), но никак не отменяет выключение.</w:t>
      </w:r>
    </w:p>
    <w:p w:rsidR="00CA5E18" w:rsidRPr="00E12D04" w:rsidRDefault="00CA5E18" w:rsidP="00CA5E18">
      <w:pPr>
        <w:jc w:val="both"/>
        <w:rPr>
          <w:lang w:val="ru-RU"/>
        </w:rPr>
      </w:pPr>
      <w:r w:rsidRPr="00E12D04">
        <w:rPr>
          <w:lang w:val="ru-RU"/>
        </w:rPr>
        <w:t>Во время ждущего режима, компьютер отключает дисплей, жесткий диск, адаптеры… Работают только оперативная память и процессор в самом экономичном режиме, а также клавиатура и тачпад, чтобы обеспечить возможность выхода из этого режима.</w:t>
      </w:r>
    </w:p>
    <w:p w:rsidR="00CA5E18" w:rsidRPr="00E12D04" w:rsidRDefault="00CA5E18" w:rsidP="00CA5E18">
      <w:pPr>
        <w:jc w:val="both"/>
        <w:rPr>
          <w:lang w:val="ru-RU"/>
        </w:rPr>
      </w:pPr>
      <w:r w:rsidRPr="00E12D04">
        <w:rPr>
          <w:lang w:val="ru-RU"/>
        </w:rPr>
        <w:t>Т.е. компьютер все-таки работает в этом режиме, хоть и не в полном смысле этого слова.</w:t>
      </w:r>
    </w:p>
    <w:p w:rsidR="00CA5E18" w:rsidRPr="00E12D04" w:rsidRDefault="00CA5E18" w:rsidP="00CA5E18">
      <w:pPr>
        <w:jc w:val="both"/>
        <w:rPr>
          <w:lang w:val="ru-RU"/>
        </w:rPr>
      </w:pPr>
      <w:r w:rsidRPr="00E12D04">
        <w:rPr>
          <w:lang w:val="ru-RU"/>
        </w:rPr>
        <w:t>Во время ждущего режима на все устройства подается питание, в т.ч. батарея находится во включенном режиме; система так же выделяет тепло и т.п.</w:t>
      </w:r>
    </w:p>
    <w:p w:rsidR="00CA5E18" w:rsidRPr="00E12D04" w:rsidRDefault="00CA5E18" w:rsidP="00CA5E18">
      <w:pPr>
        <w:jc w:val="both"/>
        <w:rPr>
          <w:lang w:val="ru-RU"/>
        </w:rPr>
      </w:pPr>
      <w:r w:rsidRPr="00E12D04">
        <w:rPr>
          <w:lang w:val="ru-RU"/>
        </w:rPr>
        <w:t>Постоянная работа без выключения – так же вредна для батареи и ее ресурс исчерпывается еще быстрее.</w:t>
      </w:r>
    </w:p>
    <w:p w:rsidR="00CA5E18" w:rsidRPr="00E12D04" w:rsidRDefault="00CA5E18" w:rsidP="00CA5E18">
      <w:pPr>
        <w:jc w:val="both"/>
        <w:rPr>
          <w:lang w:val="ru-RU"/>
        </w:rPr>
      </w:pPr>
      <w:r w:rsidRPr="00E12D04">
        <w:rPr>
          <w:lang w:val="ru-RU"/>
        </w:rPr>
        <w:t>Как вариант – используйте спящий режим (</w:t>
      </w:r>
      <w:r w:rsidRPr="00E12D04">
        <w:t>hibernate</w:t>
      </w:r>
      <w:r w:rsidRPr="00E12D04">
        <w:rPr>
          <w:lang w:val="ru-RU"/>
        </w:rPr>
        <w:t>, гибернация) вместо ждущего (если все же не хотите отказываться от возможности быстрого стартаноутбука).</w:t>
      </w:r>
    </w:p>
    <w:p w:rsidR="00CA5E18" w:rsidRPr="00E12D04" w:rsidRDefault="00CA5E18" w:rsidP="00CA5E18">
      <w:pPr>
        <w:pStyle w:val="Heading4"/>
        <w:jc w:val="both"/>
        <w:rPr>
          <w:rFonts w:eastAsia="Times New Roman"/>
          <w:lang w:val="ru-RU"/>
        </w:rPr>
      </w:pPr>
      <w:r w:rsidRPr="00E12D04">
        <w:rPr>
          <w:rFonts w:eastAsia="Times New Roman"/>
          <w:lang w:val="ru-RU"/>
        </w:rPr>
        <w:lastRenderedPageBreak/>
        <w:t>Жесткий диск</w:t>
      </w:r>
    </w:p>
    <w:p w:rsidR="00CA5E18" w:rsidRPr="007A2FA2" w:rsidRDefault="00CA5E18" w:rsidP="00CA5E18">
      <w:pPr>
        <w:jc w:val="both"/>
        <w:rPr>
          <w:lang w:val="ru-RU"/>
        </w:rPr>
      </w:pPr>
      <w:r w:rsidRPr="00E12D04">
        <w:rPr>
          <w:lang w:val="ru-RU"/>
        </w:rPr>
        <w:t xml:space="preserve">Жесткий диск(и) на сетевом накопителе может перейти в спящий режим позже, чем указанно в настройках. Фактически это связано с особенностями встроенной системы </w:t>
      </w:r>
      <w:r w:rsidRPr="00E12D04">
        <w:t>Linux</w:t>
      </w:r>
      <w:r w:rsidRPr="00E12D04">
        <w:rPr>
          <w:lang w:val="ru-RU"/>
        </w:rPr>
        <w:t>. При сохранении данных на сетевой накопитель данные сначала записываются в системный кэш, а затем на жесткий диск(и) сетевого накопителя. Время записи зависит от размера данных. После записи данных, если нет доступа к жесткому диску, жесткий диск перейдет в спящий режим в соответствии с настройками в меню.</w:t>
      </w:r>
    </w:p>
    <w:p w:rsidR="00CA5E18" w:rsidRPr="00E12D04" w:rsidRDefault="00CA5E18" w:rsidP="00CA5E18">
      <w:pPr>
        <w:pStyle w:val="Heading4"/>
        <w:jc w:val="both"/>
        <w:rPr>
          <w:rFonts w:eastAsia="Times New Roman"/>
          <w:lang w:val="ru-RU"/>
        </w:rPr>
      </w:pPr>
      <w:r w:rsidRPr="00E12D04">
        <w:rPr>
          <w:rFonts w:eastAsia="Times New Roman"/>
          <w:lang w:val="ru-RU"/>
        </w:rPr>
        <w:t>Типы аккумуляторов</w:t>
      </w:r>
    </w:p>
    <w:p w:rsidR="00CA5E18" w:rsidRPr="00E12D04" w:rsidRDefault="00CA5E18" w:rsidP="00CA5E18">
      <w:pPr>
        <w:jc w:val="both"/>
        <w:rPr>
          <w:lang w:val="ru-RU"/>
        </w:rPr>
      </w:pPr>
      <w:r w:rsidRPr="00E12D04">
        <w:rPr>
          <w:lang w:val="ru-RU"/>
        </w:rPr>
        <w:t>Свинцово-кислотные аккумуляторы. Одна из старейших аккумуляторных систем. Эта недорогая, надежная и переносящая перегрузки батарея; но она имеет низкую удельную энергию и ограниченный срок службы. Свинцовый кислотный аккумулятор используется в автомобильном транспорте, в инвалидных колясках, в системах аварийного освещения и в источниках бесперебойного питания (ИБП).</w:t>
      </w:r>
    </w:p>
    <w:p w:rsidR="00CA5E18" w:rsidRPr="00E12D04" w:rsidRDefault="00CA5E18" w:rsidP="00CA5E18">
      <w:pPr>
        <w:jc w:val="both"/>
        <w:rPr>
          <w:lang w:val="ru-RU"/>
        </w:rPr>
      </w:pPr>
      <w:r w:rsidRPr="00E12D04">
        <w:rPr>
          <w:lang w:val="ru-RU"/>
        </w:rPr>
        <w:t>Никель-кадмиевые (</w:t>
      </w:r>
      <w:r w:rsidRPr="00E12D04">
        <w:t>NiCd</w:t>
      </w:r>
      <w:r w:rsidRPr="00E12D04">
        <w:rPr>
          <w:lang w:val="ru-RU"/>
        </w:rPr>
        <w:t xml:space="preserve">) аккумуляторы. Также является одной из старейших и хорошо изученных аккумуляторных систем. Эти источники питания используется там, где необходим длительный срок службы, высокий ток разрядки, экстремальные температуры и низкая стоимость. Из-за того, что </w:t>
      </w:r>
      <w:r w:rsidRPr="00E12D04">
        <w:t>NiCd</w:t>
      </w:r>
      <w:r w:rsidRPr="00E12D04">
        <w:rPr>
          <w:lang w:val="ru-RU"/>
        </w:rPr>
        <w:t xml:space="preserve"> аккумуляторы наносят значительный вред окружающей среде, их заменяют другими типами систем. Основные области применения: электроинструмент, рации, авиационный транспорт, ИБП. В Европе запретили продавать потребительские товары с такими типами аккумуляторов, но в России их можно приобрести.</w:t>
      </w:r>
    </w:p>
    <w:p w:rsidR="00CA5E18" w:rsidRPr="00E12D04" w:rsidRDefault="00CA5E18" w:rsidP="00CA5E18">
      <w:pPr>
        <w:jc w:val="both"/>
        <w:rPr>
          <w:lang w:val="ru-RU"/>
        </w:rPr>
      </w:pPr>
      <w:r w:rsidRPr="00E12D04">
        <w:rPr>
          <w:lang w:val="ru-RU"/>
        </w:rPr>
        <w:t>Никель-металлгидридные (</w:t>
      </w:r>
      <w:r w:rsidRPr="00E12D04">
        <w:t>NiMH</w:t>
      </w:r>
      <w:r w:rsidRPr="00E12D04">
        <w:rPr>
          <w:lang w:val="ru-RU"/>
        </w:rPr>
        <w:t xml:space="preserve">) аккумуляторы. Фактически являются заменой никель-кадмиевых; имеет более высокую удельную энергию и меньшее количество токсичных металлов. </w:t>
      </w:r>
      <w:r w:rsidRPr="00E12D04">
        <w:t>NiMH</w:t>
      </w:r>
      <w:r w:rsidRPr="00E12D04">
        <w:rPr>
          <w:lang w:val="ru-RU"/>
        </w:rPr>
        <w:t xml:space="preserve"> аккумуляторы используется в медицинском оборудовании, в гибридных автомобилях, в ракетно-космической технике, в промышленности.</w:t>
      </w:r>
    </w:p>
    <w:p w:rsidR="00CA5E18" w:rsidRPr="00E12D04" w:rsidRDefault="00CA5E18" w:rsidP="00CA5E18">
      <w:pPr>
        <w:jc w:val="both"/>
        <w:rPr>
          <w:lang w:val="ru-RU"/>
        </w:rPr>
      </w:pPr>
      <w:r w:rsidRPr="00E12D04">
        <w:rPr>
          <w:lang w:val="ru-RU"/>
        </w:rPr>
        <w:t>Литий-ионные (</w:t>
      </w:r>
      <w:r w:rsidRPr="00E12D04">
        <w:t>Li</w:t>
      </w:r>
      <w:r w:rsidRPr="00E12D04">
        <w:rPr>
          <w:lang w:val="ru-RU"/>
        </w:rPr>
        <w:t xml:space="preserve"> </w:t>
      </w:r>
      <w:r w:rsidRPr="00E12D04">
        <w:t>ion</w:t>
      </w:r>
      <w:r w:rsidRPr="00E12D04">
        <w:rPr>
          <w:lang w:val="ru-RU"/>
        </w:rPr>
        <w:t xml:space="preserve">) аккумуляторы. Самый перспективный тип аккумуляторных систем; используется в портативных потребительских товарах, также, как и в электромобилях. </w:t>
      </w:r>
      <w:r w:rsidRPr="00E12D04">
        <w:t>Li</w:t>
      </w:r>
      <w:r w:rsidRPr="00E12D04">
        <w:rPr>
          <w:lang w:val="ru-RU"/>
        </w:rPr>
        <w:t xml:space="preserve"> </w:t>
      </w:r>
      <w:r w:rsidRPr="00E12D04">
        <w:t>ion</w:t>
      </w:r>
      <w:r w:rsidRPr="00E12D04">
        <w:rPr>
          <w:lang w:val="ru-RU"/>
        </w:rPr>
        <w:t xml:space="preserve"> аккумуляторы чувствительны к превышению напряжения при заряде и, для обеспечения безопасности, в них добавляется защитный контур, но не всегда. Эти типы аккумуляторов дороже, чем описанные выше.</w:t>
      </w:r>
    </w:p>
    <w:p w:rsidR="00CA5E18" w:rsidRPr="00E12D04" w:rsidRDefault="00CA5E18" w:rsidP="00CA5E18">
      <w:pPr>
        <w:jc w:val="both"/>
        <w:rPr>
          <w:lang w:val="ru-RU"/>
        </w:rPr>
      </w:pPr>
      <w:r w:rsidRPr="00E12D04">
        <w:rPr>
          <w:lang w:val="ru-RU"/>
        </w:rPr>
        <w:t>Семейство литий-ионных систем можно разделить на три основных типа батарей в зависимости от материала катода – это кобальт лития, литий-марганцевая шпинель и литий-феррофосфат. Характеристики этих литий-ионных систем приведены ниже.</w:t>
      </w:r>
    </w:p>
    <w:p w:rsidR="00CA5E18" w:rsidRPr="00E12D04" w:rsidRDefault="00CA5E18" w:rsidP="00CA5E18">
      <w:pPr>
        <w:jc w:val="both"/>
        <w:rPr>
          <w:lang w:val="ru-RU"/>
        </w:rPr>
      </w:pPr>
      <w:r w:rsidRPr="00E12D04">
        <w:rPr>
          <w:lang w:val="ru-RU"/>
        </w:rPr>
        <w:t>Кобальт лития или литий оксид кобальта (</w:t>
      </w:r>
      <w:r w:rsidRPr="00E12D04">
        <w:t>LiCoO</w:t>
      </w:r>
      <w:r w:rsidRPr="00E12D04">
        <w:rPr>
          <w:lang w:val="ru-RU"/>
        </w:rPr>
        <w:t>2). Обладает высокой удельной энергией, переносит умеренные нагрузки и обладает небольшим сроком службы. Применяется в сотовых телефонах, ноутбуках, цифровых фотоаппаратах и других гаджетах.</w:t>
      </w:r>
    </w:p>
    <w:p w:rsidR="00CA5E18" w:rsidRPr="00E12D04" w:rsidRDefault="00CA5E18" w:rsidP="00CA5E18">
      <w:pPr>
        <w:jc w:val="both"/>
        <w:rPr>
          <w:lang w:val="ru-RU"/>
        </w:rPr>
      </w:pPr>
      <w:r w:rsidRPr="00E12D04">
        <w:rPr>
          <w:lang w:val="ru-RU"/>
        </w:rPr>
        <w:t>Литий-марганцевая шпинель или литий-марганцевый (</w:t>
      </w:r>
      <w:r w:rsidRPr="00E12D04">
        <w:t>LiMn</w:t>
      </w:r>
      <w:r w:rsidRPr="00E12D04">
        <w:rPr>
          <w:lang w:val="ru-RU"/>
        </w:rPr>
        <w:t>2</w:t>
      </w:r>
      <w:r w:rsidRPr="00E12D04">
        <w:t>O</w:t>
      </w:r>
      <w:r w:rsidRPr="00E12D04">
        <w:rPr>
          <w:lang w:val="ru-RU"/>
        </w:rPr>
        <w:t>4). Переносит высокий ток заряда и разряда, но имеет низкую удельную энергию и небольшой срок службы; используется в электроинструментах, медицинском оборудовании и в электрических силовых агрегатах.</w:t>
      </w:r>
    </w:p>
    <w:p w:rsidR="00CA5E18" w:rsidRPr="00E12D04" w:rsidRDefault="00CA5E18" w:rsidP="00CA5E18">
      <w:pPr>
        <w:jc w:val="both"/>
        <w:rPr>
          <w:lang w:val="ru-RU"/>
        </w:rPr>
      </w:pPr>
      <w:r w:rsidRPr="00E12D04">
        <w:rPr>
          <w:lang w:val="ru-RU"/>
        </w:rPr>
        <w:lastRenderedPageBreak/>
        <w:t>Литий-феррофосфатный (</w:t>
      </w:r>
      <w:r w:rsidRPr="00E12D04">
        <w:t>LiFePO</w:t>
      </w:r>
      <w:r w:rsidRPr="00E12D04">
        <w:rPr>
          <w:lang w:val="ru-RU"/>
        </w:rPr>
        <w:t>4). Схож с литий-марганцевым; номинальное напряжение 3,3 В/элемент; более долговечный, но обладает более высокой скоростью саморазряда, чем другие литий-ионные системы.</w:t>
      </w:r>
    </w:p>
    <w:p w:rsidR="00CA5E18" w:rsidRPr="00E12D04" w:rsidRDefault="00CA5E18" w:rsidP="00CA5E18">
      <w:pPr>
        <w:jc w:val="both"/>
        <w:rPr>
          <w:lang w:val="ru-RU"/>
        </w:rPr>
      </w:pPr>
      <w:r w:rsidRPr="00E12D04">
        <w:rPr>
          <w:lang w:val="ru-RU"/>
        </w:rPr>
        <w:t xml:space="preserve"> Существует и множество других типов литий-ионных аккумуляторов, некоторые из которых будут описаны позднее на этом сайте. Здесь отсутствует популярный литий-полимерный тип аккумуляторов. В то время как литий-ионные системы получили свое название благодаря материалу катодов, литий-полимерные системы заслужили свое название благодаря архитектуре. Также здесь не упоминается литий-металлические (</w:t>
      </w:r>
      <w:r w:rsidRPr="00E12D04">
        <w:t>Li</w:t>
      </w:r>
      <w:r w:rsidRPr="00E12D04">
        <w:rPr>
          <w:lang w:val="ru-RU"/>
        </w:rPr>
        <w:t>-</w:t>
      </w:r>
      <w:r w:rsidRPr="00E12D04">
        <w:t>metal</w:t>
      </w:r>
      <w:r w:rsidRPr="00E12D04">
        <w:rPr>
          <w:lang w:val="ru-RU"/>
        </w:rPr>
        <w:t>) аккумуляторы. Этот тип источника тока еще требует доработки, но, скорее всего, в скором времени они будут обладать необыкновенно высокой удельной энергией и хорошей удельной мощностью.</w:t>
      </w:r>
    </w:p>
    <w:p w:rsidR="00CA5E18" w:rsidRPr="00E12D04" w:rsidRDefault="00CA5E18" w:rsidP="00CA5E18">
      <w:pPr>
        <w:pStyle w:val="Heading4"/>
        <w:jc w:val="both"/>
        <w:rPr>
          <w:rFonts w:eastAsia="Times New Roman"/>
          <w:lang w:val="ru-RU"/>
        </w:rPr>
      </w:pPr>
      <w:r w:rsidRPr="00E12D04">
        <w:rPr>
          <w:rFonts w:eastAsia="Times New Roman"/>
          <w:lang w:val="ru-RU"/>
        </w:rPr>
        <w:t>Алгоритмы управления энергосбережением</w:t>
      </w:r>
    </w:p>
    <w:p w:rsidR="00CA5E18" w:rsidRPr="00E12D04" w:rsidRDefault="00CA5E18" w:rsidP="00CA5E18">
      <w:pPr>
        <w:jc w:val="both"/>
        <w:rPr>
          <w:lang w:val="ru-RU"/>
        </w:rPr>
      </w:pPr>
      <w:r w:rsidRPr="00E12D04">
        <w:rPr>
          <w:lang w:val="ru-RU"/>
        </w:rPr>
        <w:t xml:space="preserve">Кроме изменения частот, сборщики зачастую добавляют в ядро новые алгоритмы управления энергосбережением (автоматическим управлением частотой процессора), которые, по их мнению, могут показать лучшие результаты в сравнении со стандартными. Почти все из них базируются на используемом по умолчанию в новых версиях </w:t>
      </w:r>
      <w:r w:rsidRPr="00E12D04">
        <w:t>Android</w:t>
      </w:r>
      <w:r w:rsidRPr="00E12D04">
        <w:rPr>
          <w:lang w:val="ru-RU"/>
        </w:rPr>
        <w:t xml:space="preserve"> алгоритме </w:t>
      </w:r>
      <w:r w:rsidRPr="00E12D04">
        <w:t>Interactive</w:t>
      </w:r>
      <w:r w:rsidRPr="00E12D04">
        <w:rPr>
          <w:lang w:val="ru-RU"/>
        </w:rPr>
        <w:t xml:space="preserve">, суть которого заключается в том, чтобы резко поднять частоту процессора до максимальной в случае повышения нагрузки, а затем постепенно снижать до минимальной. Он пришел на смену используемому раньше алгоритму </w:t>
      </w:r>
      <w:r w:rsidRPr="00E12D04">
        <w:t>OnDemand</w:t>
      </w:r>
      <w:r w:rsidRPr="00E12D04">
        <w:rPr>
          <w:lang w:val="ru-RU"/>
        </w:rPr>
        <w:t xml:space="preserve">, который плавно регулировал частоту в обе стороны соразмерно нагрузке, и позволяет сделать систему более отзывчивой. Сборщики альтернативных ядер предлагают на замену </w:t>
      </w:r>
      <w:r w:rsidRPr="00E12D04">
        <w:t>Interactive</w:t>
      </w:r>
      <w:r w:rsidRPr="00E12D04">
        <w:rPr>
          <w:lang w:val="ru-RU"/>
        </w:rPr>
        <w:t xml:space="preserve"> следующие алгоритмы:</w:t>
      </w:r>
    </w:p>
    <w:p w:rsidR="00CA5E18" w:rsidRPr="007A2FA2" w:rsidRDefault="00CA5E18" w:rsidP="00CA5E18">
      <w:pPr>
        <w:pStyle w:val="ListParagraph"/>
        <w:numPr>
          <w:ilvl w:val="0"/>
          <w:numId w:val="334"/>
        </w:numPr>
        <w:tabs>
          <w:tab w:val="left" w:pos="3969"/>
        </w:tabs>
        <w:jc w:val="both"/>
        <w:rPr>
          <w:rFonts w:ascii="Calibri" w:eastAsia="Calibri" w:hAnsi="Calibri"/>
        </w:rPr>
      </w:pPr>
      <w:r w:rsidRPr="007A2FA2">
        <w:rPr>
          <w:rFonts w:ascii="Calibri" w:eastAsia="Calibri" w:hAnsi="Calibri"/>
        </w:rPr>
        <w:t>SmartAssV2 — переосмысление алгоритма Interactive с фокусом на сохранение батареи. Основное отличие в том, чтобы не дергать процессор на высокие частоты в случае кратковременных всплесков нагрузки, для которых хватит и низкой производительности процессора. По умолчанию используется в ядре Matr1x.</w:t>
      </w:r>
    </w:p>
    <w:p w:rsidR="00CA5E18" w:rsidRPr="007A2FA2" w:rsidRDefault="00CA5E18" w:rsidP="00CA5E18">
      <w:pPr>
        <w:pStyle w:val="ListParagraph"/>
        <w:numPr>
          <w:ilvl w:val="0"/>
          <w:numId w:val="334"/>
        </w:numPr>
        <w:tabs>
          <w:tab w:val="left" w:pos="3969"/>
        </w:tabs>
        <w:jc w:val="both"/>
        <w:rPr>
          <w:rFonts w:ascii="Calibri" w:eastAsia="Calibri" w:hAnsi="Calibri"/>
        </w:rPr>
      </w:pPr>
      <w:r w:rsidRPr="007A2FA2">
        <w:rPr>
          <w:rFonts w:ascii="Calibri" w:eastAsia="Calibri" w:hAnsi="Calibri"/>
        </w:rPr>
        <w:t>InteractiveX — тюнингованный алгоритм Interactive, главная особенность которого в залочке процессора на минимальной указанной пользователем частоте и обесточивании второго ядра процессора во время отключения экрана. По умолчанию используется в Leankernel.</w:t>
      </w:r>
    </w:p>
    <w:p w:rsidR="00CA5E18" w:rsidRPr="007A2FA2" w:rsidRDefault="00CA5E18" w:rsidP="00CA5E18">
      <w:pPr>
        <w:pStyle w:val="ListParagraph"/>
        <w:numPr>
          <w:ilvl w:val="0"/>
          <w:numId w:val="334"/>
        </w:numPr>
        <w:tabs>
          <w:tab w:val="left" w:pos="3969"/>
        </w:tabs>
        <w:jc w:val="both"/>
        <w:rPr>
          <w:rFonts w:ascii="Calibri" w:eastAsia="Calibri" w:hAnsi="Calibri"/>
        </w:rPr>
      </w:pPr>
      <w:r w:rsidRPr="007A2FA2">
        <w:rPr>
          <w:rFonts w:ascii="Calibri" w:eastAsia="Calibri" w:hAnsi="Calibri"/>
        </w:rPr>
        <w:t>LulzactiveV2 — по сути, изобретенный заново OnDemand. Когда нагрузка на процессор превышает указанную (по умолчанию 60%), алгоритм поднимает частоту на определенное число делений (по умолчанию 1), при понижении нагрузки — опускает. Особый интерес представляет тем, что позволяет самостоятельно задавать параметры работы, поэтому подходит для прожженных гиков.</w:t>
      </w:r>
    </w:p>
    <w:p w:rsidR="00CA5E18" w:rsidRPr="00E12D04" w:rsidRDefault="00CA5E18" w:rsidP="00CA5E18">
      <w:pPr>
        <w:jc w:val="both"/>
        <w:rPr>
          <w:lang w:val="ru-RU"/>
        </w:rPr>
      </w:pPr>
      <w:r w:rsidRPr="00E12D04">
        <w:rPr>
          <w:lang w:val="ru-RU"/>
        </w:rPr>
        <w:t xml:space="preserve">Вообще, сборщики ядер очень любят придумывать новые алгоритмы энергосбережения по причине простоты их реализации, поэтому можно найти еще с десяток других. Большинство из них полный шлак, и при выборе планировщика следует руководствоваться правилом: либо один из трех описанных выше, либо стандартный </w:t>
      </w:r>
      <w:r w:rsidRPr="00E12D04">
        <w:t>Interactive</w:t>
      </w:r>
      <w:r w:rsidRPr="00E12D04">
        <w:rPr>
          <w:lang w:val="ru-RU"/>
        </w:rPr>
        <w:t xml:space="preserve">, который, кстати, очень неплох. Сделать выбор можно с помощью все той же </w:t>
      </w:r>
      <w:r w:rsidRPr="00E12D04">
        <w:t>Trickster</w:t>
      </w:r>
      <w:r w:rsidRPr="00E12D04">
        <w:rPr>
          <w:lang w:val="ru-RU"/>
        </w:rPr>
        <w:t xml:space="preserve"> </w:t>
      </w:r>
      <w:r w:rsidRPr="00E12D04">
        <w:t>MOD</w:t>
      </w:r>
      <w:r w:rsidRPr="00E12D04">
        <w:rPr>
          <w:lang w:val="ru-RU"/>
        </w:rPr>
        <w:t>.</w:t>
      </w:r>
    </w:p>
    <w:p w:rsidR="00CA5E18" w:rsidRPr="00E12D04" w:rsidRDefault="00CA5E18" w:rsidP="00CA5E18">
      <w:pPr>
        <w:pStyle w:val="Heading4"/>
        <w:jc w:val="both"/>
        <w:rPr>
          <w:rFonts w:ascii="Calibri" w:eastAsia="Times New Roman" w:hAnsi="Calibri"/>
          <w:lang w:val="ru-RU"/>
        </w:rPr>
      </w:pPr>
      <w:r w:rsidRPr="00E12D04">
        <w:rPr>
          <w:rFonts w:eastAsia="Times New Roman"/>
          <w:lang w:val="ru-RU"/>
        </w:rPr>
        <w:t>Калибровка батареи</w:t>
      </w:r>
    </w:p>
    <w:p w:rsidR="00CA5E18" w:rsidRPr="00E12D04" w:rsidRDefault="00CA5E18" w:rsidP="00CA5E18">
      <w:pPr>
        <w:jc w:val="both"/>
        <w:rPr>
          <w:lang w:val="ru-RU"/>
        </w:rPr>
      </w:pPr>
      <w:r w:rsidRPr="00E12D04">
        <w:rPr>
          <w:lang w:val="ru-RU"/>
        </w:rPr>
        <w:t xml:space="preserve">В процессе активной эксплуатации существенно сокращается срок службы аккумулятора. Как свидетельствует статистика, корректно проработать батарея смартфона может примерно около </w:t>
      </w:r>
      <w:r w:rsidRPr="00E12D04">
        <w:rPr>
          <w:lang w:val="ru-RU"/>
        </w:rPr>
        <w:lastRenderedPageBreak/>
        <w:t>года. Очень часто бывает так, что проблемы с аккумулятором видны невооруженным глазом. Неисправная батарея начинает попросту выделять токсичный газ, ввиду этого она раздувается и теряет первоначальную форму. Также на внешней оболочке аккумулятора при этом могут появиться следы коррозии – бело-зеленые пятна.</w:t>
      </w:r>
    </w:p>
    <w:p w:rsidR="00CA5E18" w:rsidRPr="00E12D04" w:rsidRDefault="00CA5E18" w:rsidP="00CA5E18">
      <w:pPr>
        <w:jc w:val="both"/>
        <w:rPr>
          <w:lang w:val="ru-RU"/>
        </w:rPr>
      </w:pPr>
      <w:r w:rsidRPr="00E12D04">
        <w:rPr>
          <w:lang w:val="ru-RU"/>
        </w:rPr>
        <w:t>Достаточно сложно обнаружить симптомы выхода из строя аккумулятора, если он является несъемным. Но когда батарея начнет раздуваться, это непременно отразится на корпусе, он будет попросту деформироваться – растрескиваться и менять форму. Достаточно часто деформация корпуса приводит к растрескиванию дорогостоящего экрана гаджета.</w:t>
      </w:r>
    </w:p>
    <w:p w:rsidR="00CA5E18" w:rsidRPr="00E12D04" w:rsidRDefault="00CA5E18" w:rsidP="00CA5E18">
      <w:pPr>
        <w:jc w:val="both"/>
        <w:rPr>
          <w:lang w:val="ru-RU"/>
        </w:rPr>
      </w:pPr>
      <w:r w:rsidRPr="00E12D04">
        <w:rPr>
          <w:lang w:val="ru-RU"/>
        </w:rPr>
        <w:t>Обратите внимание: отнюдь не всегда аккумулятор раздувается быстро. Следовательно, на ранних стадиях разрушительного процесса вы можете просто не заметить, что батарея уже начала постепенно раздуваться.</w:t>
      </w:r>
    </w:p>
    <w:p w:rsidR="00CA5E18" w:rsidRPr="00E12D04" w:rsidRDefault="00CA5E18" w:rsidP="00CA5E18">
      <w:pPr>
        <w:jc w:val="both"/>
        <w:rPr>
          <w:lang w:val="ru-RU"/>
        </w:rPr>
      </w:pPr>
      <w:r w:rsidRPr="00E12D04">
        <w:rPr>
          <w:lang w:val="ru-RU"/>
        </w:rPr>
        <w:t>Если ваш гаджет укомплектован съемным аккумулятором, определить неполадки с ним вы сможете при помощи простейшего теста. Для проведения тестирования нужно просто вынуть аккумулятор из устройства и попробовать покрутить его на ровной горизонтальной поверхности. В случае, если по инерции аккумулятор продолжает вращаться, вы имеете дело с батареей, которую уже тронули первые симптомы коррозии. Аккумулятор нужно срочно менять!</w:t>
      </w:r>
    </w:p>
    <w:p w:rsidR="00CA5E18" w:rsidRPr="00E12D04" w:rsidRDefault="00CA5E18" w:rsidP="00CA5E18">
      <w:pPr>
        <w:jc w:val="both"/>
        <w:rPr>
          <w:lang w:val="ru-RU"/>
        </w:rPr>
      </w:pPr>
      <w:r w:rsidRPr="00E12D04">
        <w:rPr>
          <w:lang w:val="ru-RU"/>
        </w:rPr>
        <w:t>Решение о замене аккумулятор должно приниматься не от того, что в отчете о состоянии аккумулятора вашего устройства, а от вашего желания. Например, если отчет показал, что работоспособность аккумулятора на уровне 40%, но его работа и срок автономной работы вас устраивает — то зачем его менять? Но нужно понимать, что срок автономной работы будет со временем уменьшаться.</w:t>
      </w:r>
    </w:p>
    <w:p w:rsidR="00CA5E18" w:rsidRPr="00E12D04" w:rsidRDefault="00CA5E18" w:rsidP="00CA5E18">
      <w:pPr>
        <w:jc w:val="both"/>
        <w:rPr>
          <w:lang w:val="ru-RU"/>
        </w:rPr>
      </w:pPr>
      <w:r w:rsidRPr="00E12D04">
        <w:rPr>
          <w:lang w:val="ru-RU"/>
        </w:rPr>
        <w:t>В то же время, если срок автономной работы резко снизился, а вам нужно, чтоб аккумулятор работал дольше — то, наверное, пришло время заменить его. Но, обязательно перед заменой аккумулятора, проверьте устройство на наличие приложений снижающих время автономной работы.</w:t>
      </w:r>
    </w:p>
    <w:p w:rsidR="00CA5E18" w:rsidRPr="00E12D04" w:rsidRDefault="00CA5E18" w:rsidP="00CA5E18">
      <w:pPr>
        <w:pStyle w:val="Heading4"/>
        <w:jc w:val="both"/>
        <w:rPr>
          <w:rFonts w:eastAsia="Times New Roman"/>
          <w:lang w:val="ru-RU"/>
        </w:rPr>
      </w:pPr>
      <w:r w:rsidRPr="00E12D04">
        <w:rPr>
          <w:rFonts w:eastAsia="Times New Roman"/>
          <w:lang w:val="ru-RU"/>
        </w:rPr>
        <w:t>Отличия режимов сна и гибернации</w:t>
      </w:r>
    </w:p>
    <w:p w:rsidR="00CA5E18" w:rsidRPr="00E12D04" w:rsidRDefault="00CA5E18" w:rsidP="00CA5E18">
      <w:pPr>
        <w:jc w:val="both"/>
        <w:rPr>
          <w:lang w:val="ru-RU"/>
        </w:rPr>
      </w:pPr>
      <w:r w:rsidRPr="00E12D04">
        <w:rPr>
          <w:lang w:val="ru-RU"/>
        </w:rPr>
        <w:t>Режим сна в компьютере предназначен для своеобразной постановки "на паузу" всего процесса. Комп остается работающим и потребляет энергию (правда значительно меньше чем в обычном режиме), но при этом выключается его экран, система охлаждения и жесткий диск, а на процессор, оперативную память, беспроводные модули и прочие компоненты в таком режиме подается минимальное напряжение. Для возобновления работы и выхода, и режима сна достаточно двинуть мышку или нажать любую кнопку на клавиатуре. В итоге Вы получите систему, какой она была в тот момент, когда ушла в сон - со всеми открытыми приложениями.</w:t>
      </w:r>
    </w:p>
    <w:p w:rsidR="00CA5E18" w:rsidRPr="00E12D04" w:rsidRDefault="00CA5E18" w:rsidP="00CA5E18">
      <w:pPr>
        <w:jc w:val="both"/>
        <w:rPr>
          <w:lang w:val="ru-RU"/>
        </w:rPr>
      </w:pPr>
      <w:r w:rsidRPr="00E12D04">
        <w:rPr>
          <w:lang w:val="ru-RU"/>
        </w:rPr>
        <w:t xml:space="preserve">Режим гибернации - это с виду то же самое, но внутри всё гораздо сложнее. Комп выключается и обесточивается полностью (остается только питание на кварцевой генератор для поддержания даты/времени в </w:t>
      </w:r>
      <w:r w:rsidRPr="00E12D04">
        <w:t>BIOS</w:t>
      </w:r>
      <w:r w:rsidRPr="00E12D04">
        <w:rPr>
          <w:lang w:val="ru-RU"/>
        </w:rPr>
        <w:t>). При этом на жесткий диск записывается точная копия оперативной памяти ПК в момент выключения и при включении ПК этот образ восстанавливается с жесткого диска обратно в оперативную память. Иными словами - комп запоминает состояние системы перед уходом в режим гибернации, а затем восстанавливает все вкладки и настройки какие были. Похоже на сон? Да. Только тут задействован жесткий диск.</w:t>
      </w:r>
    </w:p>
    <w:p w:rsidR="00CA5E18" w:rsidRPr="00E12D04" w:rsidRDefault="00CA5E18" w:rsidP="00CA5E18">
      <w:pPr>
        <w:jc w:val="both"/>
        <w:rPr>
          <w:lang w:val="ru-RU"/>
        </w:rPr>
      </w:pPr>
      <w:r w:rsidRPr="00E12D04">
        <w:rPr>
          <w:lang w:val="ru-RU"/>
        </w:rPr>
        <w:lastRenderedPageBreak/>
        <w:t xml:space="preserve">Этот процесс занимает больше времени, чем включение из режима сна (около 10 секунд против 1-2 сек.), но в любом случае намного быстрее обычной загрузки </w:t>
      </w:r>
      <w:r w:rsidRPr="00E12D04">
        <w:t>Windows</w:t>
      </w:r>
      <w:r w:rsidRPr="00E12D04">
        <w:rPr>
          <w:lang w:val="ru-RU"/>
        </w:rPr>
        <w:t xml:space="preserve"> (1 минута и более). </w:t>
      </w:r>
    </w:p>
    <w:p w:rsidR="00CA5E18" w:rsidRPr="00E12D04" w:rsidRDefault="00CA5E18" w:rsidP="00CA5E18">
      <w:pPr>
        <w:jc w:val="both"/>
        <w:rPr>
          <w:lang w:val="ru-RU"/>
        </w:rPr>
      </w:pPr>
      <w:r w:rsidRPr="00E12D04">
        <w:rPr>
          <w:lang w:val="ru-RU"/>
        </w:rPr>
        <w:t>Кроме того, после загрузки из режима гибернации можно продолжить работу ровно с того места, на котором она была завершена (как и в случае с режимом сна), но при этом можно не опасаться за разряд батареи.</w:t>
      </w:r>
    </w:p>
    <w:p w:rsidR="00CA5E18" w:rsidRPr="00E12D04" w:rsidRDefault="00CA5E18" w:rsidP="00CA5E18">
      <w:pPr>
        <w:jc w:val="both"/>
        <w:rPr>
          <w:lang w:val="ru-RU"/>
        </w:rPr>
      </w:pPr>
      <w:r w:rsidRPr="00E12D04">
        <w:rPr>
          <w:lang w:val="ru-RU"/>
        </w:rPr>
        <w:t>Поэтому режим гибернации больше подходит для ноутбуков.</w:t>
      </w:r>
    </w:p>
    <w:p w:rsidR="00CA5E18" w:rsidRPr="00E12D04" w:rsidRDefault="00CA5E18" w:rsidP="00CA5E18">
      <w:pPr>
        <w:jc w:val="both"/>
        <w:rPr>
          <w:lang w:val="ru-RU"/>
        </w:rPr>
      </w:pPr>
      <w:r w:rsidRPr="00E12D04">
        <w:rPr>
          <w:lang w:val="ru-RU"/>
        </w:rPr>
        <w:t xml:space="preserve">Если не хотите снова </w:t>
      </w:r>
      <w:r w:rsidRPr="00E12D04">
        <w:rPr>
          <w:lang w:val="ru-RU"/>
        </w:rPr>
        <w:t>открывать</w:t>
      </w:r>
      <w:r w:rsidRPr="00E12D04">
        <w:rPr>
          <w:lang w:val="ru-RU"/>
        </w:rPr>
        <w:t xml:space="preserve"> все вкладки и программы при следующем включении компа - выбирайте режим сна. Только его лучше использовать до 8ми часов. Для более длительного "хранения" данных используйте режим Гибернации.</w:t>
      </w:r>
    </w:p>
    <w:p w:rsidR="00CA5E18" w:rsidRPr="00E12D04" w:rsidRDefault="00CA5E18" w:rsidP="00CA5E18">
      <w:pPr>
        <w:pStyle w:val="Heading4"/>
        <w:jc w:val="both"/>
        <w:rPr>
          <w:rFonts w:ascii="Calibri" w:eastAsia="Calibri" w:hAnsi="Calibri"/>
          <w:lang w:val="ru-RU"/>
        </w:rPr>
      </w:pPr>
      <w:r w:rsidRPr="00CA5E18">
        <w:rPr>
          <w:rFonts w:eastAsia="Times New Roman"/>
          <w:lang w:val="ru-RU"/>
        </w:rPr>
        <w:t xml:space="preserve">Режимы </w:t>
      </w:r>
      <w:r w:rsidRPr="00E12D04">
        <w:rPr>
          <w:rFonts w:eastAsia="Times New Roman"/>
        </w:rPr>
        <w:t>Stamina</w:t>
      </w:r>
      <w:r w:rsidRPr="00CA5E18">
        <w:rPr>
          <w:rFonts w:eastAsia="Times New Roman"/>
          <w:lang w:val="ru-RU"/>
        </w:rPr>
        <w:t xml:space="preserve"> и </w:t>
      </w:r>
      <w:r w:rsidRPr="00E12D04">
        <w:rPr>
          <w:rFonts w:eastAsia="Times New Roman"/>
        </w:rPr>
        <w:t>Ultra</w:t>
      </w:r>
      <w:r w:rsidRPr="00CA5E18">
        <w:rPr>
          <w:rFonts w:eastAsia="Times New Roman"/>
          <w:lang w:val="ru-RU"/>
        </w:rPr>
        <w:t xml:space="preserve"> </w:t>
      </w:r>
      <w:r w:rsidRPr="00E12D04">
        <w:rPr>
          <w:rFonts w:eastAsia="Times New Roman"/>
        </w:rPr>
        <w:t>Stamina</w:t>
      </w:r>
    </w:p>
    <w:p w:rsidR="00CA5E18" w:rsidRPr="00E12D04" w:rsidRDefault="00CA5E18" w:rsidP="00CA5E18">
      <w:pPr>
        <w:jc w:val="both"/>
        <w:rPr>
          <w:lang w:val="ru-RU"/>
        </w:rPr>
      </w:pPr>
      <w:r w:rsidRPr="00E12D04">
        <w:rPr>
          <w:lang w:val="ru-RU"/>
        </w:rPr>
        <w:t xml:space="preserve">В смартфонах </w:t>
      </w:r>
      <w:r w:rsidRPr="00E12D04">
        <w:t>Sony</w:t>
      </w:r>
      <w:r w:rsidRPr="00E12D04">
        <w:rPr>
          <w:lang w:val="ru-RU"/>
        </w:rPr>
        <w:t xml:space="preserve"> имеется ряд активных функций, позволяющих сэкономить заряд аккумулятора. В большинстве моделей имеется режим </w:t>
      </w:r>
      <w:r w:rsidRPr="00E12D04">
        <w:t>STAMINA</w:t>
      </w:r>
      <w:r w:rsidRPr="00E12D04">
        <w:rPr>
          <w:lang w:val="ru-RU"/>
        </w:rPr>
        <w:t xml:space="preserve">, принцип работы которого весьма прост – когда он активен, включается расширенный режим ожидания, который экономит энергию батареи за счет отключения передачи мобильных данных и </w:t>
      </w:r>
      <w:r w:rsidRPr="00E12D04">
        <w:t>Wi</w:t>
      </w:r>
      <w:r w:rsidRPr="00E12D04">
        <w:rPr>
          <w:lang w:val="ru-RU"/>
        </w:rPr>
        <w:t>-</w:t>
      </w:r>
      <w:r w:rsidRPr="00E12D04">
        <w:t>Fi</w:t>
      </w:r>
      <w:r w:rsidRPr="00E12D04">
        <w:rPr>
          <w:lang w:val="ru-RU"/>
        </w:rPr>
        <w:t xml:space="preserve"> в тот момент, когда экран смартфона отключен, когда же экран работает, то и устройство функционирует в нормальном режиме. Стоит помнить, что в таком случае передача данных приложений отключена, но в настройках можно указать приложения, которые необходимы для работы даже в данном энергосберегающем режиме и тогда они будут нормально функционировать. Также в настройках “Стамина” можно активировать “Продленное использование” – ограничение производительности устройства для экономии заряда.</w:t>
      </w:r>
    </w:p>
    <w:p w:rsidR="00CA5E18" w:rsidRPr="00CA5E18" w:rsidRDefault="00CA5E18" w:rsidP="00CA5E18">
      <w:pPr>
        <w:jc w:val="both"/>
        <w:rPr>
          <w:lang w:val="ru-RU"/>
        </w:rPr>
      </w:pPr>
      <w:r w:rsidRPr="00E12D04">
        <w:t>Ultra</w:t>
      </w:r>
      <w:r w:rsidRPr="00E12D04">
        <w:rPr>
          <w:lang w:val="ru-RU"/>
        </w:rPr>
        <w:t xml:space="preserve"> </w:t>
      </w:r>
      <w:r w:rsidRPr="00E12D04">
        <w:t>Stamina</w:t>
      </w:r>
      <w:r w:rsidRPr="00E12D04">
        <w:rPr>
          <w:lang w:val="ru-RU"/>
        </w:rPr>
        <w:t xml:space="preserve">.Простыми словами данный режим можно описать как резервное отключение всего ненужного. При его активации будут отключены все ненужные приложения, функции и процессы, которые расходуют заряд аккумулятора, но при этом остаются все самые необходимые возможности – в общем, </w:t>
      </w:r>
      <w:r>
        <w:rPr>
          <w:lang w:val="ru-RU"/>
        </w:rPr>
        <w:t>смартфон превратит</w:t>
      </w:r>
      <w:r w:rsidRPr="00E12D04">
        <w:rPr>
          <w:lang w:val="ru-RU"/>
        </w:rPr>
        <w:t xml:space="preserve">ся в телефон. При этом обои приобретают черно-белый оттенок. Так, при 40% оставшегося заряда и активации </w:t>
      </w:r>
      <w:r w:rsidRPr="00E12D04">
        <w:t>Ultra</w:t>
      </w:r>
      <w:r w:rsidRPr="00E12D04">
        <w:rPr>
          <w:lang w:val="ru-RU"/>
        </w:rPr>
        <w:t xml:space="preserve"> </w:t>
      </w:r>
      <w:r w:rsidRPr="00E12D04">
        <w:t>STAMINA</w:t>
      </w:r>
      <w:r w:rsidRPr="00E12D04">
        <w:rPr>
          <w:lang w:val="ru-RU"/>
        </w:rPr>
        <w:t xml:space="preserve"> устройство может прожить более 4 дней. Приложение, доступные в режиме </w:t>
      </w:r>
      <w:r w:rsidRPr="00E12D04">
        <w:t>Ultra</w:t>
      </w:r>
      <w:r>
        <w:rPr>
          <w:lang w:val="ru-RU"/>
        </w:rPr>
        <w:t xml:space="preserve"> </w:t>
      </w:r>
      <w:r w:rsidRPr="00E12D04">
        <w:t>STAMINA</w:t>
      </w:r>
      <w:r w:rsidRPr="00E12D04">
        <w:rPr>
          <w:lang w:val="ru-RU"/>
        </w:rPr>
        <w:t>:</w:t>
      </w:r>
      <w:r>
        <w:rPr>
          <w:lang w:val="ru-RU"/>
        </w:rPr>
        <w:t xml:space="preserve"> </w:t>
      </w:r>
      <w:r w:rsidRPr="00E12D04">
        <w:rPr>
          <w:lang w:val="ru-RU"/>
        </w:rPr>
        <w:t>Телефон;</w:t>
      </w:r>
      <w:r>
        <w:rPr>
          <w:lang w:val="ru-RU"/>
        </w:rPr>
        <w:t xml:space="preserve"> </w:t>
      </w:r>
      <w:r w:rsidRPr="00E12D04">
        <w:rPr>
          <w:lang w:val="ru-RU"/>
        </w:rPr>
        <w:t>Сообщения;</w:t>
      </w:r>
      <w:r>
        <w:rPr>
          <w:lang w:val="ru-RU"/>
        </w:rPr>
        <w:t xml:space="preserve"> </w:t>
      </w:r>
      <w:r w:rsidRPr="00E12D04">
        <w:rPr>
          <w:lang w:val="ru-RU"/>
        </w:rPr>
        <w:t>Контакты;</w:t>
      </w:r>
      <w:r>
        <w:rPr>
          <w:lang w:val="ru-RU"/>
        </w:rPr>
        <w:t xml:space="preserve"> </w:t>
      </w:r>
      <w:r w:rsidRPr="00E12D04">
        <w:rPr>
          <w:lang w:val="ru-RU"/>
        </w:rPr>
        <w:t>Камера; Альбом;</w:t>
      </w:r>
      <w:r>
        <w:rPr>
          <w:lang w:val="ru-RU"/>
        </w:rPr>
        <w:t xml:space="preserve"> </w:t>
      </w:r>
      <w:r w:rsidRPr="00E12D04">
        <w:rPr>
          <w:lang w:val="ru-RU"/>
        </w:rPr>
        <w:t>Календарь; Будильники и часы;</w:t>
      </w:r>
      <w:r>
        <w:rPr>
          <w:lang w:val="ru-RU"/>
        </w:rPr>
        <w:t xml:space="preserve"> </w:t>
      </w:r>
      <w:r w:rsidRPr="00E12D04">
        <w:rPr>
          <w:lang w:val="ru-RU"/>
        </w:rPr>
        <w:t>Калькулятор;</w:t>
      </w:r>
      <w:r>
        <w:rPr>
          <w:lang w:val="ru-RU"/>
        </w:rPr>
        <w:t xml:space="preserve"> </w:t>
      </w:r>
      <w:r w:rsidRPr="00E12D04">
        <w:t>FM</w:t>
      </w:r>
      <w:r w:rsidRPr="00E12D04">
        <w:rPr>
          <w:lang w:val="ru-RU"/>
        </w:rPr>
        <w:t>радио;</w:t>
      </w:r>
      <w:r>
        <w:rPr>
          <w:lang w:val="ru-RU"/>
        </w:rPr>
        <w:t xml:space="preserve"> </w:t>
      </w:r>
      <w:r w:rsidRPr="00E12D04">
        <w:rPr>
          <w:lang w:val="ru-RU"/>
        </w:rPr>
        <w:t>Настройки.</w:t>
      </w:r>
      <w:r>
        <w:rPr>
          <w:lang w:val="ru-RU"/>
        </w:rPr>
        <w:t xml:space="preserve"> </w:t>
      </w:r>
      <w:r w:rsidRPr="00E12D04">
        <w:rPr>
          <w:lang w:val="ru-RU"/>
        </w:rPr>
        <w:t>Стоит отметить, что его активация перезагружает смартфон.</w:t>
      </w:r>
    </w:p>
    <w:p w:rsidR="002D7F5A" w:rsidRDefault="002D7F5A" w:rsidP="00DF0F58">
      <w:pPr>
        <w:pStyle w:val="Heading1"/>
        <w:jc w:val="both"/>
        <w:rPr>
          <w:b/>
          <w:lang w:val="ru-RU"/>
        </w:rPr>
      </w:pPr>
      <w:bookmarkStart w:id="209" w:name="_Toc438377297"/>
      <w:bookmarkStart w:id="210" w:name="_Toc438377451"/>
      <w:r>
        <w:rPr>
          <w:b/>
          <w:lang w:val="ru-RU"/>
        </w:rPr>
        <w:t>Глава 4</w:t>
      </w:r>
      <w:r w:rsidRPr="003C7130">
        <w:rPr>
          <w:b/>
          <w:lang w:val="ru-RU"/>
        </w:rPr>
        <w:t xml:space="preserve">. </w:t>
      </w:r>
      <w:r>
        <w:rPr>
          <w:b/>
          <w:lang w:val="ru-RU"/>
        </w:rPr>
        <w:t>Языки программирования</w:t>
      </w:r>
      <w:bookmarkEnd w:id="209"/>
      <w:bookmarkEnd w:id="210"/>
    </w:p>
    <w:p w:rsidR="00346C14" w:rsidRDefault="002D7F5A" w:rsidP="00DF0F58">
      <w:pPr>
        <w:pStyle w:val="Heading2"/>
        <w:jc w:val="both"/>
        <w:rPr>
          <w:lang w:val="ru-RU"/>
        </w:rPr>
      </w:pPr>
      <w:bookmarkStart w:id="211" w:name="_Toc438377298"/>
      <w:bookmarkStart w:id="212" w:name="_Toc438377452"/>
      <w:r>
        <w:rPr>
          <w:lang w:val="ru-RU"/>
        </w:rPr>
        <w:t>Языки программирования</w:t>
      </w:r>
      <w:r w:rsidR="00120974">
        <w:rPr>
          <w:lang w:val="ru-RU"/>
        </w:rPr>
        <w:t xml:space="preserve"> и их краткий обзор</w:t>
      </w:r>
      <w:bookmarkEnd w:id="211"/>
      <w:bookmarkEnd w:id="212"/>
    </w:p>
    <w:p w:rsidR="0097651C" w:rsidRPr="0097651C" w:rsidRDefault="0097651C" w:rsidP="0097651C">
      <w:pPr>
        <w:jc w:val="both"/>
        <w:rPr>
          <w:shd w:val="clear" w:color="auto" w:fill="FFFFFF"/>
          <w:lang w:val="ru-RU"/>
        </w:rPr>
      </w:pPr>
      <w:r w:rsidRPr="0097651C">
        <w:rPr>
          <w:shd w:val="clear" w:color="auto" w:fill="FFFFFF"/>
          <w:lang w:val="ru-RU"/>
        </w:rPr>
        <w:t>Ну вот мы и подобрались к рассмотрению одной из самых важных и трепетных тем. Исторически сложилось, что языки программирования стали самым главным инструментом программиста. Это первое, но далеко не самое важное, знание, которым должен обладать любой разработчик. Программа - это своего рода речь программиста, обращение к машине. Чем правильнее и понятней сформулирована эта речь для машины, тем лучше результат на выходе и квалификация автора этой речи.</w:t>
      </w:r>
    </w:p>
    <w:p w:rsidR="0097651C" w:rsidRPr="0097651C" w:rsidRDefault="0097651C" w:rsidP="0097651C">
      <w:pPr>
        <w:jc w:val="both"/>
        <w:rPr>
          <w:shd w:val="clear" w:color="auto" w:fill="FFFFFF"/>
          <w:lang w:val="ru-RU"/>
        </w:rPr>
      </w:pPr>
      <w:r w:rsidRPr="0097651C">
        <w:rPr>
          <w:shd w:val="clear" w:color="auto" w:fill="FFFFFF"/>
          <w:lang w:val="ru-RU"/>
        </w:rPr>
        <w:t>Язык программирования определяют, как формальную знаковую систему, предназначенную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rsidR="0097651C" w:rsidRPr="0097651C" w:rsidRDefault="0097651C" w:rsidP="0097651C">
      <w:pPr>
        <w:pStyle w:val="Heading3"/>
        <w:jc w:val="both"/>
        <w:rPr>
          <w:lang w:val="ru-RU"/>
        </w:rPr>
      </w:pPr>
      <w:bookmarkStart w:id="213" w:name="_Toc438377453"/>
      <w:r w:rsidRPr="0097651C">
        <w:rPr>
          <w:lang w:val="ru-RU"/>
        </w:rPr>
        <w:lastRenderedPageBreak/>
        <w:t>Начало развития</w:t>
      </w:r>
      <w:bookmarkEnd w:id="213"/>
    </w:p>
    <w:p w:rsidR="0097651C" w:rsidRPr="0097651C" w:rsidRDefault="0097651C" w:rsidP="0097651C">
      <w:pPr>
        <w:jc w:val="both"/>
        <w:rPr>
          <w:lang w:val="ru-RU"/>
        </w:rPr>
      </w:pPr>
      <w:r w:rsidRPr="0097651C">
        <w:rPr>
          <w:lang w:val="ru-RU"/>
        </w:rPr>
        <w:t xml:space="preserve">Можно сказать, что первые языки программирования возникали ещё до появления современных электронных вычислительных машин: уже в </w:t>
      </w:r>
      <w:r w:rsidRPr="008870E6">
        <w:t>XIX</w:t>
      </w:r>
      <w:r w:rsidRPr="0097651C">
        <w:rPr>
          <w:lang w:val="ru-RU"/>
        </w:rPr>
        <w:t xml:space="preserve"> веке были изобретены устройства, которые можно с долей условности назвать программируемыми — к примеру, механические пианино и ткацкие станки. Значимым можно считать «язык», на котором леди Ада Августа графиня Лавлейс написала программу для вычисления чисел Бернулли для Аналитической машины Чарльза Бэббиджа, ставшей бы, в случае реализации, первым компьютером — хотя и механическим, с паровым двигателем — в мире. </w:t>
      </w:r>
      <w:r w:rsidRPr="0097651C">
        <w:rPr>
          <w:shd w:val="clear" w:color="auto" w:fill="FFFFFF"/>
          <w:lang w:val="ru-RU"/>
        </w:rPr>
        <w:t>Одну из первых попыток создать полноценный язык программирования предпринял немецкий учёный</w:t>
      </w:r>
      <w:r w:rsidRPr="008870E6">
        <w:rPr>
          <w:rStyle w:val="apple-converted-space"/>
          <w:rFonts w:cs="Times New Roman"/>
          <w:shd w:val="clear" w:color="auto" w:fill="FFFFFF"/>
        </w:rPr>
        <w:t> </w:t>
      </w:r>
      <w:hyperlink r:id="rId210">
        <w:r w:rsidRPr="0097651C">
          <w:rPr>
            <w:rStyle w:val="InternetLink"/>
            <w:rFonts w:cs="Times New Roman"/>
            <w:color w:val="00000A"/>
            <w:shd w:val="clear" w:color="auto" w:fill="FFFFFF"/>
            <w:lang w:val="ru-RU"/>
          </w:rPr>
          <w:t>Конрад Цузе</w:t>
        </w:r>
      </w:hyperlink>
      <w:r w:rsidRPr="0097651C">
        <w:rPr>
          <w:shd w:val="clear" w:color="auto" w:fill="FFFFFF"/>
          <w:lang w:val="ru-RU"/>
        </w:rPr>
        <w:t>, который в период с 1943 по 1945 год разработал язык</w:t>
      </w:r>
      <w:r w:rsidRPr="008870E6">
        <w:rPr>
          <w:rStyle w:val="apple-converted-space"/>
          <w:rFonts w:cs="Times New Roman"/>
          <w:shd w:val="clear" w:color="auto" w:fill="FFFFFF"/>
        </w:rPr>
        <w:t> </w:t>
      </w:r>
      <w:hyperlink r:id="rId211">
        <w:r w:rsidRPr="008870E6">
          <w:rPr>
            <w:rStyle w:val="InternetLink"/>
            <w:rFonts w:cs="Times New Roman"/>
            <w:b/>
            <w:color w:val="00000A"/>
            <w:shd w:val="clear" w:color="auto" w:fill="FFFFFF"/>
          </w:rPr>
          <w:t>Plankalk</w:t>
        </w:r>
        <w:r w:rsidRPr="0097651C">
          <w:rPr>
            <w:rStyle w:val="InternetLink"/>
            <w:rFonts w:cs="Times New Roman"/>
            <w:b/>
            <w:color w:val="00000A"/>
            <w:shd w:val="clear" w:color="auto" w:fill="FFFFFF"/>
            <w:lang w:val="ru-RU"/>
          </w:rPr>
          <w:t>ü</w:t>
        </w:r>
        <w:r w:rsidRPr="008870E6">
          <w:rPr>
            <w:rStyle w:val="InternetLink"/>
            <w:rFonts w:cs="Times New Roman"/>
            <w:b/>
            <w:color w:val="00000A"/>
            <w:shd w:val="clear" w:color="auto" w:fill="FFFFFF"/>
          </w:rPr>
          <w:t>l</w:t>
        </w:r>
      </w:hyperlink>
      <w:r w:rsidRPr="0097651C">
        <w:rPr>
          <w:shd w:val="clear" w:color="auto" w:fill="FFFFFF"/>
          <w:lang w:val="ru-RU"/>
        </w:rPr>
        <w:t>. Это был очень перспективный язык, фактически являвшийся языком высокого уровня, однако из-за</w:t>
      </w:r>
      <w:r w:rsidRPr="008870E6">
        <w:rPr>
          <w:rStyle w:val="apple-converted-space"/>
          <w:rFonts w:cs="Times New Roman"/>
          <w:shd w:val="clear" w:color="auto" w:fill="FFFFFF"/>
        </w:rPr>
        <w:t> </w:t>
      </w:r>
      <w:hyperlink r:id="rId212">
        <w:r w:rsidRPr="0097651C">
          <w:rPr>
            <w:rStyle w:val="InternetLink"/>
            <w:rFonts w:cs="Times New Roman"/>
            <w:color w:val="00000A"/>
            <w:shd w:val="clear" w:color="auto" w:fill="FFFFFF"/>
            <w:lang w:val="ru-RU"/>
          </w:rPr>
          <w:t>военных действий</w:t>
        </w:r>
      </w:hyperlink>
      <w:r w:rsidRPr="008870E6">
        <w:rPr>
          <w:rStyle w:val="apple-converted-space"/>
          <w:rFonts w:cs="Times New Roman"/>
          <w:shd w:val="clear" w:color="auto" w:fill="FFFFFF"/>
        </w:rPr>
        <w:t> </w:t>
      </w:r>
      <w:r w:rsidRPr="0097651C">
        <w:rPr>
          <w:shd w:val="clear" w:color="auto" w:fill="FFFFFF"/>
          <w:lang w:val="ru-RU"/>
        </w:rPr>
        <w:t>он не получил практической реализации, а его описание было опубликовано только в 1972 году.</w:t>
      </w:r>
    </w:p>
    <w:p w:rsidR="0097651C" w:rsidRPr="0097651C" w:rsidRDefault="0097651C" w:rsidP="0097651C">
      <w:pPr>
        <w:pStyle w:val="Heading3"/>
        <w:jc w:val="both"/>
        <w:rPr>
          <w:shd w:val="clear" w:color="auto" w:fill="FFFFFF"/>
          <w:lang w:val="ru-RU"/>
        </w:rPr>
      </w:pPr>
      <w:bookmarkStart w:id="214" w:name="_Toc438377454"/>
      <w:r w:rsidRPr="0097651C">
        <w:rPr>
          <w:shd w:val="clear" w:color="auto" w:fill="FFFFFF"/>
          <w:lang w:val="ru-RU"/>
        </w:rPr>
        <w:t>Машинный язык</w:t>
      </w:r>
      <w:bookmarkEnd w:id="214"/>
    </w:p>
    <w:p w:rsidR="0097651C" w:rsidRPr="0097651C" w:rsidRDefault="0097651C" w:rsidP="0097651C">
      <w:pPr>
        <w:jc w:val="both"/>
        <w:rPr>
          <w:shd w:val="clear" w:color="auto" w:fill="FFFFFF"/>
          <w:lang w:val="ru-RU"/>
        </w:rPr>
      </w:pPr>
      <w:r w:rsidRPr="0097651C">
        <w:rPr>
          <w:shd w:val="clear" w:color="auto" w:fill="FFFFFF"/>
          <w:lang w:val="ru-RU"/>
        </w:rPr>
        <w:t>Неизвестно, насколько бы ускорилось развитие программирования, если бы наработки Цузе стали доступны другим учёным в конце 40-х годов, но на практике с развитием компьютерной техники сначала получил распространение машинный язык. С его помощью программист мог задавать команды, оперируя с ячейками памяти, полностью используя возможности машины. Суть этого языка — набор кодов, обязательно понятных процессору, к кому обращаются. Части («слова») этого языка называются инструкциями, каждая из которых представляет собой одно элементарное действие для центрального процессора, как, например, считывание информации из ячейки памяти. Тогда ещё компьютеры были простыми вычислительными машинами, применяемыми для различных математических расчётов. Но они развивались, а использование большинства компьютеров на уровне машинного языка затруднительно, особенно сложным было чтение и модификация подобных программ, что усугублялось использованием абсолютной адресации памяти. Поэтому со временем от использования машинных кодов пришлось отказаться.</w:t>
      </w:r>
    </w:p>
    <w:p w:rsidR="0097651C" w:rsidRPr="0097651C" w:rsidRDefault="0097651C" w:rsidP="0097651C">
      <w:pPr>
        <w:jc w:val="both"/>
        <w:rPr>
          <w:shd w:val="clear" w:color="auto" w:fill="FFFFFF"/>
          <w:lang w:val="ru-RU"/>
        </w:rPr>
      </w:pPr>
      <w:r w:rsidRPr="0097651C">
        <w:rPr>
          <w:shd w:val="clear" w:color="auto" w:fill="FFFFFF"/>
          <w:lang w:val="ru-RU"/>
        </w:rPr>
        <w:t>Например, для организации чтения блока данных с гибкого диска программист может использовать 16 различных команд, каждая из которых требует 13 параметров, таких как номер блока на диске, номер сектора на дорожке и т.п. Когда выполнение операции с диском завершается, контроллер возвращает 23 значения, отражающие наличие и типы ошибок, которые необходимо анализировать. Уже одно обращение к процессору громоздко, а анализ ошибок и вовсе представляется невообразимым, особенно, если не именно с этим процессором приходиться работать. Таким образом, набор команд машинного языка сильно зависит от типа процессора.</w:t>
      </w:r>
    </w:p>
    <w:p w:rsidR="0097651C" w:rsidRPr="0097651C" w:rsidRDefault="0097651C" w:rsidP="0097651C">
      <w:pPr>
        <w:jc w:val="both"/>
        <w:rPr>
          <w:shd w:val="clear" w:color="auto" w:fill="FFFFFF"/>
          <w:lang w:val="ru-RU"/>
        </w:rPr>
      </w:pPr>
      <w:r w:rsidRPr="0097651C">
        <w:rPr>
          <w:bCs/>
          <w:shd w:val="clear" w:color="auto" w:fill="FFFFFF"/>
          <w:lang w:val="ru-RU"/>
        </w:rPr>
        <w:t xml:space="preserve">Чтобы решить эту проблему, </w:t>
      </w:r>
      <w:r w:rsidRPr="0097651C">
        <w:rPr>
          <w:shd w:val="clear" w:color="auto" w:fill="FFFFFF"/>
          <w:lang w:val="ru-RU"/>
        </w:rPr>
        <w:t>стали пользоваться специальными программами-сборщиками программ из маленьких кусочков кодов — ассемблерами. Начался новый этап развития.</w:t>
      </w:r>
    </w:p>
    <w:p w:rsidR="0097651C" w:rsidRPr="0097651C" w:rsidRDefault="0097651C" w:rsidP="0097651C">
      <w:pPr>
        <w:jc w:val="both"/>
        <w:rPr>
          <w:shd w:val="clear" w:color="auto" w:fill="FFFFFF"/>
          <w:lang w:val="ru-RU"/>
        </w:rPr>
      </w:pPr>
      <w:r w:rsidRPr="0097651C">
        <w:rPr>
          <w:shd w:val="clear" w:color="auto" w:fill="FFFFFF"/>
          <w:lang w:val="ru-RU"/>
        </w:rPr>
        <w:t xml:space="preserve">Но даже работа с ассемблером достаточно сложна и требует специальной подготовки. Например, для процессора </w:t>
      </w:r>
      <w:r w:rsidRPr="008870E6">
        <w:rPr>
          <w:shd w:val="clear" w:color="auto" w:fill="FFFFFF"/>
        </w:rPr>
        <w:t>Zilog</w:t>
      </w:r>
      <w:r w:rsidRPr="0097651C">
        <w:rPr>
          <w:shd w:val="clear" w:color="auto" w:fill="FFFFFF"/>
          <w:lang w:val="ru-RU"/>
        </w:rPr>
        <w:t xml:space="preserve"> </w:t>
      </w:r>
      <w:r w:rsidRPr="008870E6">
        <w:rPr>
          <w:shd w:val="clear" w:color="auto" w:fill="FFFFFF"/>
        </w:rPr>
        <w:t>Z</w:t>
      </w:r>
      <w:r w:rsidRPr="0097651C">
        <w:rPr>
          <w:shd w:val="clear" w:color="auto" w:fill="FFFFFF"/>
          <w:lang w:val="ru-RU"/>
        </w:rPr>
        <w:t xml:space="preserve">80 машинная команда 00000101 предписывает процессору уменьшить на единицу свой регистр </w:t>
      </w:r>
      <w:r w:rsidRPr="008870E6">
        <w:rPr>
          <w:shd w:val="clear" w:color="auto" w:fill="FFFFFF"/>
        </w:rPr>
        <w:t>B</w:t>
      </w:r>
      <w:r w:rsidRPr="0097651C">
        <w:rPr>
          <w:shd w:val="clear" w:color="auto" w:fill="FFFFFF"/>
          <w:lang w:val="ru-RU"/>
        </w:rPr>
        <w:t xml:space="preserve">. На языке ассемблера это же будет записано как </w:t>
      </w:r>
      <w:r w:rsidRPr="008870E6">
        <w:rPr>
          <w:shd w:val="clear" w:color="auto" w:fill="FFFFFF"/>
        </w:rPr>
        <w:t>DEC</w:t>
      </w:r>
      <w:r w:rsidRPr="0097651C">
        <w:rPr>
          <w:shd w:val="clear" w:color="auto" w:fill="FFFFFF"/>
          <w:lang w:val="ru-RU"/>
        </w:rPr>
        <w:t xml:space="preserve"> </w:t>
      </w:r>
      <w:r w:rsidRPr="008870E6">
        <w:rPr>
          <w:shd w:val="clear" w:color="auto" w:fill="FFFFFF"/>
        </w:rPr>
        <w:t>B</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15" w:name="_Toc438377455"/>
      <w:r w:rsidRPr="0097651C">
        <w:rPr>
          <w:shd w:val="clear" w:color="auto" w:fill="FFFFFF"/>
          <w:lang w:val="ru-RU"/>
        </w:rPr>
        <w:t>Языки высокого уровня</w:t>
      </w:r>
      <w:bookmarkEnd w:id="215"/>
    </w:p>
    <w:p w:rsidR="0097651C" w:rsidRPr="0097651C" w:rsidRDefault="0097651C" w:rsidP="0097651C">
      <w:pPr>
        <w:jc w:val="both"/>
        <w:rPr>
          <w:shd w:val="clear" w:color="auto" w:fill="FFFFFF"/>
          <w:lang w:val="ru-RU"/>
        </w:rPr>
      </w:pPr>
      <w:r w:rsidRPr="0097651C">
        <w:rPr>
          <w:shd w:val="clear" w:color="auto" w:fill="FFFFFF"/>
          <w:lang w:val="ru-RU"/>
        </w:rPr>
        <w:t xml:space="preserve">В 1954 году был разработан Фортран (англ. </w:t>
      </w:r>
      <w:r w:rsidRPr="008870E6">
        <w:rPr>
          <w:shd w:val="clear" w:color="auto" w:fill="FFFFFF"/>
        </w:rPr>
        <w:t>FORTRAN</w:t>
      </w:r>
      <w:r w:rsidRPr="0097651C">
        <w:rPr>
          <w:shd w:val="clear" w:color="auto" w:fill="FFFFFF"/>
          <w:lang w:val="ru-RU"/>
        </w:rPr>
        <w:t xml:space="preserve"> — </w:t>
      </w:r>
      <w:r w:rsidRPr="008870E6">
        <w:rPr>
          <w:shd w:val="clear" w:color="auto" w:fill="FFFFFF"/>
        </w:rPr>
        <w:t>FORmula</w:t>
      </w:r>
      <w:r w:rsidRPr="0097651C">
        <w:rPr>
          <w:shd w:val="clear" w:color="auto" w:fill="FFFFFF"/>
          <w:lang w:val="ru-RU"/>
        </w:rPr>
        <w:t xml:space="preserve"> </w:t>
      </w:r>
      <w:r w:rsidRPr="008870E6">
        <w:rPr>
          <w:shd w:val="clear" w:color="auto" w:fill="FFFFFF"/>
        </w:rPr>
        <w:t>TRANslator</w:t>
      </w:r>
      <w:r w:rsidRPr="0097651C">
        <w:rPr>
          <w:shd w:val="clear" w:color="auto" w:fill="FFFFFF"/>
          <w:lang w:val="ru-RU"/>
        </w:rPr>
        <w:t xml:space="preserve">), компилятор для которого впервые появился в апреле 1957 года. К разработке такого языка подтолкнули новые возможности внедрённого в 1954 году компьютера </w:t>
      </w:r>
      <w:r w:rsidRPr="008870E6">
        <w:rPr>
          <w:shd w:val="clear" w:color="auto" w:fill="FFFFFF"/>
        </w:rPr>
        <w:t>IBM</w:t>
      </w:r>
      <w:r w:rsidRPr="0097651C">
        <w:rPr>
          <w:shd w:val="clear" w:color="auto" w:fill="FFFFFF"/>
          <w:lang w:val="ru-RU"/>
        </w:rPr>
        <w:t xml:space="preserve"> 704, в котором на аппаратном уровне были </w:t>
      </w:r>
      <w:r w:rsidRPr="0097651C">
        <w:rPr>
          <w:shd w:val="clear" w:color="auto" w:fill="FFFFFF"/>
          <w:lang w:val="ru-RU"/>
        </w:rPr>
        <w:lastRenderedPageBreak/>
        <w:t xml:space="preserve">реализованы индексная адресация и операции с плавающей точкой. Вслед за ним появились и некоторые другие языки, например: </w:t>
      </w:r>
      <w:r w:rsidRPr="008870E6">
        <w:rPr>
          <w:shd w:val="clear" w:color="auto" w:fill="FFFFFF"/>
        </w:rPr>
        <w:t>LISP</w:t>
      </w:r>
      <w:r w:rsidRPr="0097651C">
        <w:rPr>
          <w:shd w:val="clear" w:color="auto" w:fill="FFFFFF"/>
          <w:lang w:val="ru-RU"/>
        </w:rPr>
        <w:t xml:space="preserve">, </w:t>
      </w:r>
      <w:r w:rsidRPr="008870E6">
        <w:rPr>
          <w:shd w:val="clear" w:color="auto" w:fill="FFFFFF"/>
        </w:rPr>
        <w:t>ALGOL</w:t>
      </w:r>
      <w:r w:rsidRPr="0097651C">
        <w:rPr>
          <w:shd w:val="clear" w:color="auto" w:fill="FFFFFF"/>
          <w:lang w:val="ru-RU"/>
        </w:rPr>
        <w:t xml:space="preserve"> 58, </w:t>
      </w:r>
      <w:r w:rsidRPr="008870E6">
        <w:rPr>
          <w:shd w:val="clear" w:color="auto" w:fill="FFFFFF"/>
        </w:rPr>
        <w:t>FACT</w:t>
      </w:r>
      <w:r w:rsidRPr="0097651C">
        <w:rPr>
          <w:shd w:val="clear" w:color="auto" w:fill="FFFFFF"/>
          <w:lang w:val="ru-RU"/>
        </w:rPr>
        <w:t xml:space="preserve"> (ещё один предшественник языка </w:t>
      </w:r>
      <w:r w:rsidRPr="008870E6">
        <w:rPr>
          <w:shd w:val="clear" w:color="auto" w:fill="FFFFFF"/>
        </w:rPr>
        <w:t>COBOL</w:t>
      </w:r>
      <w:r w:rsidRPr="0097651C">
        <w:rPr>
          <w:shd w:val="clear" w:color="auto" w:fill="FFFFFF"/>
          <w:lang w:val="ru-RU"/>
        </w:rPr>
        <w:t xml:space="preserve">). Языки высокого уровня имитируют естественные языки, используя некоторые слова разговорного языка и общепринятые математические символы. Эти языки более удобны для человека, с помощью них можно писать программы до нескольких тысяч строк длиной. Условными словами можно было, как привычно человеку, гораздо более просто выразить сложную программную операцию из битов. </w:t>
      </w:r>
    </w:p>
    <w:p w:rsidR="0097651C" w:rsidRPr="0097651C" w:rsidRDefault="0097651C" w:rsidP="0097651C">
      <w:pPr>
        <w:pStyle w:val="Heading3"/>
        <w:jc w:val="both"/>
        <w:rPr>
          <w:shd w:val="clear" w:color="auto" w:fill="FFFFFF"/>
          <w:lang w:val="ru-RU"/>
        </w:rPr>
      </w:pPr>
      <w:bookmarkStart w:id="216" w:name="_Toc438377456"/>
      <w:r w:rsidRPr="0097651C">
        <w:rPr>
          <w:shd w:val="clear" w:color="auto" w:fill="FFFFFF"/>
          <w:lang w:val="ru-RU"/>
        </w:rPr>
        <w:t>Появление структурного программирования</w:t>
      </w:r>
      <w:bookmarkEnd w:id="216"/>
    </w:p>
    <w:p w:rsidR="0097651C" w:rsidRPr="0097651C" w:rsidRDefault="0097651C" w:rsidP="0097651C">
      <w:pPr>
        <w:jc w:val="both"/>
        <w:rPr>
          <w:rFonts w:eastAsia="Times New Roman"/>
          <w:color w:val="252525"/>
          <w:shd w:val="clear" w:color="auto" w:fill="FFFFFF"/>
          <w:lang w:val="ru-RU" w:eastAsia="ru-RU"/>
        </w:rPr>
      </w:pPr>
      <w:r w:rsidRPr="0097651C">
        <w:rPr>
          <w:shd w:val="clear" w:color="auto" w:fill="FFFFFF"/>
          <w:lang w:val="ru-RU"/>
        </w:rPr>
        <w:t xml:space="preserve">К концу 1960-х годов в связи с ростом сложности программ и дальнейшим развитием программных средств возникла необходимость увеличить производительность труда программистов, что привело к разработке структурного программирования. Основоположником данной методологии считается Эдсгер Дейкстра, который в 1968 году опубликовал своё знаменитое письмо «Оператор </w:t>
      </w:r>
      <w:r w:rsidRPr="008870E6">
        <w:rPr>
          <w:shd w:val="clear" w:color="auto" w:fill="FFFFFF"/>
        </w:rPr>
        <w:t>Goto</w:t>
      </w:r>
      <w:r w:rsidRPr="0097651C">
        <w:rPr>
          <w:shd w:val="clear" w:color="auto" w:fill="FFFFFF"/>
          <w:lang w:val="ru-RU"/>
        </w:rPr>
        <w:t xml:space="preserve"> считается вредным», а также описал основные принципы структурного программирования. Основным аргументом было то, что </w:t>
      </w:r>
      <w:r w:rsidRPr="0097651C">
        <w:rPr>
          <w:rFonts w:eastAsia="Times New Roman"/>
          <w:shd w:val="clear" w:color="auto" w:fill="FFFFFF"/>
          <w:lang w:val="ru-RU" w:eastAsia="ru-RU"/>
        </w:rPr>
        <w:t>код с</w:t>
      </w:r>
      <w:r w:rsidRPr="008870E6">
        <w:rPr>
          <w:rFonts w:eastAsia="Times New Roman"/>
          <w:shd w:val="clear" w:color="auto" w:fill="FFFFFF"/>
          <w:lang w:eastAsia="ru-RU"/>
        </w:rPr>
        <w:t> goto </w:t>
      </w:r>
      <w:r w:rsidRPr="0097651C">
        <w:rPr>
          <w:rFonts w:eastAsia="Times New Roman"/>
          <w:shd w:val="clear" w:color="auto" w:fill="FFFFFF"/>
          <w:lang w:val="ru-RU" w:eastAsia="ru-RU"/>
        </w:rPr>
        <w:t>трудно форматировать, так как он может нарушать иерархичность выполнения (парадигму</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структурного программирования</w:t>
      </w:r>
      <w:r w:rsidRPr="0097651C">
        <w:rPr>
          <w:rFonts w:eastAsia="Times New Roman"/>
          <w:shd w:val="clear" w:color="auto" w:fill="FFFFFF"/>
          <w:lang w:val="ru-RU" w:eastAsia="ru-RU"/>
        </w:rPr>
        <w:t>) и потому отступы, призванные отображать структуру программы, не всегда могут быть выставлены правильно.</w:t>
      </w:r>
      <w:r w:rsidRPr="0097651C">
        <w:rPr>
          <w:rFonts w:eastAsia="Times New Roman"/>
          <w:shd w:val="clear" w:color="auto" w:fill="FFFFFF"/>
          <w:lang w:eastAsia="ru-RU"/>
        </w:rPr>
        <w:t> Goto</w:t>
      </w:r>
      <w:r w:rsidRPr="0097651C">
        <w:rPr>
          <w:rFonts w:eastAsia="Times New Roman"/>
          <w:shd w:val="clear" w:color="auto" w:fill="FFFFFF"/>
          <w:lang w:val="ru-RU" w:eastAsia="ru-RU"/>
        </w:rPr>
        <w:t xml:space="preserve"> также мешает</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оптимизации компиляторами</w:t>
      </w:r>
      <w:r w:rsidRPr="0097651C">
        <w:rPr>
          <w:rFonts w:eastAsia="Times New Roman"/>
          <w:shd w:val="clear" w:color="auto" w:fill="FFFFFF"/>
          <w:lang w:eastAsia="ru-RU"/>
        </w:rPr>
        <w:t> </w:t>
      </w:r>
      <w:r w:rsidRPr="0097651C">
        <w:rPr>
          <w:rFonts w:eastAsia="Times New Roman"/>
          <w:shd w:val="clear" w:color="auto" w:fill="FFFFFF"/>
          <w:lang w:val="ru-RU" w:eastAsia="ru-RU"/>
        </w:rPr>
        <w:t xml:space="preserve">управляющих структур. </w:t>
      </w:r>
      <w:r w:rsidRPr="0097651C">
        <w:rPr>
          <w:shd w:val="clear" w:color="auto" w:fill="FFFFFF"/>
          <w:lang w:val="ru-RU"/>
        </w:rPr>
        <w:t>Впервые подобные сомнения высказал Хайнц Земанек (</w:t>
      </w:r>
      <w:r w:rsidRPr="0097651C">
        <w:rPr>
          <w:shd w:val="clear" w:color="auto" w:fill="FFFFFF"/>
        </w:rPr>
        <w:t>Heinz</w:t>
      </w:r>
      <w:r w:rsidRPr="0097651C">
        <w:rPr>
          <w:shd w:val="clear" w:color="auto" w:fill="FFFFFF"/>
          <w:lang w:val="ru-RU"/>
        </w:rPr>
        <w:t xml:space="preserve"> </w:t>
      </w:r>
      <w:r w:rsidRPr="0097651C">
        <w:rPr>
          <w:shd w:val="clear" w:color="auto" w:fill="FFFFFF"/>
        </w:rPr>
        <w:t>Zemanek</w:t>
      </w:r>
      <w:r w:rsidRPr="0097651C">
        <w:rPr>
          <w:shd w:val="clear" w:color="auto" w:fill="FFFFFF"/>
          <w:lang w:val="ru-RU"/>
        </w:rPr>
        <w:t>) на совещании по языку</w:t>
      </w:r>
      <w:r w:rsidRPr="0097651C">
        <w:rPr>
          <w:rStyle w:val="apple-converted-space"/>
          <w:rFonts w:cs="Times New Roman"/>
          <w:shd w:val="clear" w:color="auto" w:fill="FFFFFF"/>
        </w:rPr>
        <w:t> </w:t>
      </w:r>
      <w:r w:rsidRPr="0097651C">
        <w:rPr>
          <w:rStyle w:val="-"/>
          <w:rFonts w:cs="Times New Roman"/>
          <w:color w:val="auto"/>
          <w:u w:val="none"/>
          <w:shd w:val="clear" w:color="auto" w:fill="FFFFFF"/>
          <w:lang w:val="ru-RU"/>
        </w:rPr>
        <w:t>Алгол</w:t>
      </w:r>
      <w:r w:rsidRPr="0097651C">
        <w:rPr>
          <w:rStyle w:val="apple-converted-space"/>
          <w:rFonts w:cs="Times New Roman"/>
          <w:shd w:val="clear" w:color="auto" w:fill="FFFFFF"/>
        </w:rPr>
        <w:t> </w:t>
      </w:r>
      <w:r w:rsidRPr="0097651C">
        <w:rPr>
          <w:shd w:val="clear" w:color="auto" w:fill="FFFFFF"/>
          <w:lang w:val="ru-RU"/>
        </w:rPr>
        <w:t>в начале 1959 года в Копенгагене. С развитием структурного программирования следующим достижением были процедуры и функции. Общий код программы в данном случае становится меньше. Это способствовало созданию модульных программ.</w:t>
      </w:r>
    </w:p>
    <w:p w:rsidR="0097651C" w:rsidRPr="0097651C" w:rsidRDefault="0097651C" w:rsidP="0097651C">
      <w:pPr>
        <w:jc w:val="both"/>
        <w:rPr>
          <w:shd w:val="clear" w:color="auto" w:fill="FFFFFF"/>
          <w:lang w:val="ru-RU"/>
        </w:rPr>
      </w:pPr>
      <w:r w:rsidRPr="0097651C">
        <w:rPr>
          <w:shd w:val="clear" w:color="auto" w:fill="FFFFFF"/>
          <w:lang w:val="ru-RU"/>
        </w:rPr>
        <w:t>Структуры — это составные типы данных, построенные с использованием других типов данных. Структурное программирование предполагает точно обозначенные управляющие структуры, программные блоки, отсутствие инструкций безусловного перехода (</w:t>
      </w:r>
      <w:r w:rsidRPr="008870E6">
        <w:rPr>
          <w:shd w:val="clear" w:color="auto" w:fill="FFFFFF"/>
        </w:rPr>
        <w:t>GOTO</w:t>
      </w:r>
      <w:r w:rsidRPr="0097651C">
        <w:rPr>
          <w:shd w:val="clear" w:color="auto" w:fill="FFFFFF"/>
          <w:lang w:val="ru-RU"/>
        </w:rPr>
        <w:t>), автономные подпрограммы, поддержка рекурсии и локальных переменных. Суть такого подхода заключается в возможности разбиения программы на составляющие элементы с увеличением читабельности программного кода.</w:t>
      </w:r>
    </w:p>
    <w:p w:rsidR="0097651C" w:rsidRPr="008870E6" w:rsidRDefault="0097651C" w:rsidP="0097651C">
      <w:pPr>
        <w:jc w:val="both"/>
        <w:rPr>
          <w:shd w:val="clear" w:color="auto" w:fill="FFFFFF"/>
        </w:rPr>
      </w:pPr>
      <w:r w:rsidRPr="0097651C">
        <w:rPr>
          <w:shd w:val="clear" w:color="auto" w:fill="FFFFFF"/>
          <w:lang w:val="ru-RU"/>
        </w:rPr>
        <w:t xml:space="preserve">Примерно в то же время были созданы функциональные (аппликативные) языки (Пример: </w:t>
      </w:r>
      <w:r w:rsidRPr="008870E6">
        <w:rPr>
          <w:shd w:val="clear" w:color="auto" w:fill="FFFFFF"/>
        </w:rPr>
        <w:t>Lisp</w:t>
      </w:r>
      <w:r w:rsidRPr="0097651C">
        <w:rPr>
          <w:shd w:val="clear" w:color="auto" w:fill="FFFFFF"/>
          <w:lang w:val="ru-RU"/>
        </w:rPr>
        <w:t xml:space="preserve"> — англ. </w:t>
      </w:r>
      <w:r w:rsidRPr="008870E6">
        <w:rPr>
          <w:shd w:val="clear" w:color="auto" w:fill="FFFFFF"/>
        </w:rPr>
        <w:t>LISt Processing, 1958) и логические языки (пример: Prolog — англ. PROgramming in LOGic, 1972).</w:t>
      </w:r>
    </w:p>
    <w:p w:rsidR="0097651C" w:rsidRPr="0097651C" w:rsidRDefault="0097651C" w:rsidP="0097651C">
      <w:pPr>
        <w:jc w:val="both"/>
        <w:rPr>
          <w:shd w:val="clear" w:color="auto" w:fill="FFFFFF"/>
          <w:lang w:val="ru-RU"/>
        </w:rPr>
      </w:pPr>
      <w:r w:rsidRPr="0097651C">
        <w:rPr>
          <w:shd w:val="clear" w:color="auto" w:fill="FFFFFF"/>
          <w:lang w:val="ru-RU"/>
        </w:rPr>
        <w:t>Хотя внедрение структурного программирование дало положительный результат, даже оно оказывалось несостоятельным тогда, когда программа достигала определённой длины. Для того чтобы написать более сложную и длинную программу, нужен был новый подход к программированию.</w:t>
      </w:r>
    </w:p>
    <w:p w:rsidR="0097651C" w:rsidRPr="0097651C" w:rsidRDefault="0097651C" w:rsidP="0097651C">
      <w:pPr>
        <w:pStyle w:val="Heading3"/>
        <w:rPr>
          <w:shd w:val="clear" w:color="auto" w:fill="FFFFFF"/>
          <w:lang w:val="ru-RU"/>
        </w:rPr>
      </w:pPr>
      <w:bookmarkStart w:id="217" w:name="_Toc438377457"/>
      <w:r w:rsidRPr="0097651C">
        <w:rPr>
          <w:shd w:val="clear" w:color="auto" w:fill="FFFFFF"/>
          <w:lang w:val="ru-RU"/>
        </w:rPr>
        <w:t>ООП</w:t>
      </w:r>
      <w:bookmarkEnd w:id="217"/>
    </w:p>
    <w:p w:rsidR="0097651C" w:rsidRPr="0097651C" w:rsidRDefault="0097651C" w:rsidP="0097651C">
      <w:pPr>
        <w:jc w:val="both"/>
        <w:rPr>
          <w:shd w:val="clear" w:color="auto" w:fill="FFFFFF"/>
          <w:lang w:val="ru-RU"/>
        </w:rPr>
      </w:pPr>
      <w:r w:rsidRPr="0097651C">
        <w:rPr>
          <w:shd w:val="clear" w:color="auto" w:fill="FFFFFF"/>
          <w:lang w:val="ru-RU"/>
        </w:rPr>
        <w:t>При использовании структур данных в программе вырабатываются и соответствующие им функции для работы с ними. это привело к мысли их объединить и использовать совместно, так появились классы.</w:t>
      </w:r>
    </w:p>
    <w:p w:rsidR="0097651C" w:rsidRPr="0097651C" w:rsidRDefault="0097651C" w:rsidP="0097651C">
      <w:pPr>
        <w:jc w:val="both"/>
        <w:rPr>
          <w:shd w:val="clear" w:color="auto" w:fill="FFFFFF"/>
          <w:lang w:val="ru-RU"/>
        </w:rPr>
      </w:pPr>
      <w:r w:rsidRPr="0097651C">
        <w:rPr>
          <w:shd w:val="clear" w:color="auto" w:fill="FFFFFF"/>
          <w:lang w:val="ru-RU"/>
        </w:rPr>
        <w:t>Класс — это структура данных, содержащая в себе не только переменные, но и функции, которые работают с этими переменными.</w:t>
      </w:r>
    </w:p>
    <w:p w:rsidR="0097651C" w:rsidRPr="0097651C" w:rsidRDefault="0097651C" w:rsidP="0097651C">
      <w:pPr>
        <w:jc w:val="both"/>
        <w:rPr>
          <w:shd w:val="clear" w:color="auto" w:fill="FFFFFF"/>
          <w:lang w:val="ru-RU"/>
        </w:rPr>
      </w:pPr>
      <w:r w:rsidRPr="0097651C">
        <w:rPr>
          <w:shd w:val="clear" w:color="auto" w:fill="FFFFFF"/>
          <w:lang w:val="ru-RU"/>
        </w:rPr>
        <w:lastRenderedPageBreak/>
        <w:t>Коротко, это достижение в области программирования было очень велико. Теперь программирование можно было разбить на классы и тестировать не всю программу, состоящую из 10 000 строк кода, а разбить программу на 100 классов, и тестировать каждый класс. Это существенно облегчило написание программного продукта.</w:t>
      </w:r>
    </w:p>
    <w:p w:rsidR="0097651C" w:rsidRPr="0097651C" w:rsidRDefault="0097651C" w:rsidP="0097651C">
      <w:pPr>
        <w:jc w:val="both"/>
        <w:rPr>
          <w:shd w:val="clear" w:color="auto" w:fill="FFFFFF"/>
          <w:lang w:val="ru-RU"/>
        </w:rPr>
      </w:pPr>
      <w:r w:rsidRPr="0097651C">
        <w:rPr>
          <w:shd w:val="clear" w:color="auto" w:fill="FFFFFF"/>
          <w:lang w:val="ru-RU"/>
        </w:rPr>
        <w:t>В итоге в конце 1970-х и начале 1980-х были разработаны принципы объектно-ориентированного программирования. ООП сочетает лучшие принципы структурного программирования с новыми концепциями инкапсуляции, полиморфизма подтипов и наследования.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Первым объектно-ориентированным языком программирования является Симула-67, в котором впервые появились классы. Концепции ООП получили дальнейшее развитие в языке </w:t>
      </w:r>
      <w:r w:rsidRPr="008870E6">
        <w:rPr>
          <w:shd w:val="clear" w:color="auto" w:fill="FFFFFF"/>
        </w:rPr>
        <w:t>Smalltalk</w:t>
      </w:r>
      <w:r w:rsidRPr="0097651C">
        <w:rPr>
          <w:shd w:val="clear" w:color="auto" w:fill="FFFFFF"/>
          <w:lang w:val="ru-RU"/>
        </w:rPr>
        <w:t xml:space="preserve">, в котором также были заложены основы систем с оконным управлением. Более поздними примерами объектно-ориентированных языков являются </w:t>
      </w:r>
      <w:r w:rsidRPr="008870E6">
        <w:rPr>
          <w:shd w:val="clear" w:color="auto" w:fill="FFFFFF"/>
        </w:rPr>
        <w:t>Object</w:t>
      </w:r>
      <w:r w:rsidRPr="0097651C">
        <w:rPr>
          <w:shd w:val="clear" w:color="auto" w:fill="FFFFFF"/>
          <w:lang w:val="ru-RU"/>
        </w:rPr>
        <w:t xml:space="preserve"> </w:t>
      </w:r>
      <w:r w:rsidRPr="008870E6">
        <w:rPr>
          <w:shd w:val="clear" w:color="auto" w:fill="FFFFFF"/>
        </w:rPr>
        <w:t>Pascal</w:t>
      </w:r>
      <w:r w:rsidRPr="0097651C">
        <w:rPr>
          <w:shd w:val="clear" w:color="auto" w:fill="FFFFFF"/>
          <w:lang w:val="ru-RU"/>
        </w:rPr>
        <w:t xml:space="preserve">, </w:t>
      </w:r>
      <w:r w:rsidRPr="008870E6">
        <w:rPr>
          <w:shd w:val="clear" w:color="auto" w:fill="FFFFFF"/>
        </w:rPr>
        <w:t>C</w:t>
      </w:r>
      <w:r w:rsidRPr="0097651C">
        <w:rPr>
          <w:shd w:val="clear" w:color="auto" w:fill="FFFFFF"/>
          <w:lang w:val="ru-RU"/>
        </w:rPr>
        <w:t xml:space="preserve">++, </w:t>
      </w:r>
      <w:r w:rsidRPr="008870E6">
        <w:rPr>
          <w:shd w:val="clear" w:color="auto" w:fill="FFFFFF"/>
        </w:rPr>
        <w:t>Java</w:t>
      </w:r>
      <w:r w:rsidRPr="0097651C">
        <w:rPr>
          <w:shd w:val="clear" w:color="auto" w:fill="FFFFFF"/>
          <w:lang w:val="ru-RU"/>
        </w:rPr>
        <w:t xml:space="preserve">, </w:t>
      </w:r>
      <w:r w:rsidRPr="008870E6">
        <w:rPr>
          <w:shd w:val="clear" w:color="auto" w:fill="FFFFFF"/>
        </w:rPr>
        <w:t>C</w:t>
      </w:r>
      <w:r w:rsidRPr="0097651C">
        <w:rPr>
          <w:shd w:val="clear" w:color="auto" w:fill="FFFFFF"/>
          <w:lang w:val="ru-RU"/>
        </w:rPr>
        <w:t># и др.</w:t>
      </w:r>
    </w:p>
    <w:p w:rsidR="0097651C" w:rsidRPr="0097651C" w:rsidRDefault="0097651C" w:rsidP="0097651C">
      <w:pPr>
        <w:jc w:val="both"/>
        <w:rPr>
          <w:shd w:val="clear" w:color="auto" w:fill="FFFFFF"/>
          <w:lang w:val="ru-RU"/>
        </w:rPr>
      </w:pPr>
      <w:r w:rsidRPr="0097651C">
        <w:rPr>
          <w:shd w:val="clear" w:color="auto" w:fill="FFFFFF"/>
          <w:lang w:val="ru-RU"/>
        </w:rPr>
        <w:t>ООП позволяет оптимально организовывать программы, разбивая проблему на составные части, и работая с каждой по отдельности. Программа на объектно-ориентированном языке, решая некоторую задачу, по сути, описывает часть мира, относящуюся к этой задаче.</w:t>
      </w:r>
    </w:p>
    <w:p w:rsidR="0097651C" w:rsidRPr="0097651C" w:rsidRDefault="0097651C" w:rsidP="0097651C">
      <w:pPr>
        <w:pStyle w:val="Heading3"/>
        <w:jc w:val="both"/>
        <w:rPr>
          <w:shd w:val="clear" w:color="auto" w:fill="B2B2B2"/>
          <w:lang w:val="ru-RU"/>
        </w:rPr>
      </w:pPr>
      <w:bookmarkStart w:id="218" w:name="_Toc438377458"/>
      <w:r w:rsidRPr="0097651C">
        <w:rPr>
          <w:shd w:val="clear" w:color="auto" w:fill="FFFFFF"/>
          <w:lang w:val="ru-RU"/>
        </w:rPr>
        <w:t>Стандартизация языков программирования</w:t>
      </w:r>
      <w:bookmarkEnd w:id="218"/>
    </w:p>
    <w:p w:rsidR="0097651C" w:rsidRPr="0097651C" w:rsidRDefault="0097651C" w:rsidP="0097651C">
      <w:pPr>
        <w:jc w:val="both"/>
        <w:rPr>
          <w:shd w:val="clear" w:color="auto" w:fill="FFFFFF"/>
          <w:lang w:val="ru-RU"/>
        </w:rPr>
      </w:pPr>
      <w:r w:rsidRPr="0097651C">
        <w:rPr>
          <w:shd w:val="clear" w:color="auto" w:fill="FFFFFF"/>
          <w:lang w:val="ru-RU"/>
        </w:rPr>
        <w:t>Для многих широко распространённых языков программирования созданы международные стандарты. Специальные организации проводят регулярное обновление и публикацию спецификаций и формальных определений соответствующего языка. В рамках таких комитетов продолжается разработка и модернизация языков программирования и решаются вопросы о расширении или поддержке уже существующих и новых языковых конструкций.</w:t>
      </w:r>
    </w:p>
    <w:p w:rsidR="0097651C" w:rsidRPr="0097651C" w:rsidRDefault="0097651C" w:rsidP="0097651C">
      <w:pPr>
        <w:pStyle w:val="Heading3"/>
        <w:jc w:val="both"/>
        <w:rPr>
          <w:shd w:val="clear" w:color="auto" w:fill="FFFFFF"/>
          <w:lang w:val="ru-RU"/>
        </w:rPr>
      </w:pPr>
      <w:bookmarkStart w:id="219" w:name="_Toc438377459"/>
      <w:r w:rsidRPr="0097651C">
        <w:rPr>
          <w:shd w:val="clear" w:color="auto" w:fill="FFFFFF"/>
          <w:lang w:val="ru-RU"/>
        </w:rPr>
        <w:t>Типы данных</w:t>
      </w:r>
      <w:bookmarkEnd w:id="219"/>
    </w:p>
    <w:p w:rsidR="0097651C" w:rsidRPr="0097651C" w:rsidRDefault="0097651C" w:rsidP="0097651C">
      <w:pPr>
        <w:jc w:val="both"/>
        <w:rPr>
          <w:shd w:val="clear" w:color="auto" w:fill="FFFFFF"/>
          <w:lang w:val="ru-RU"/>
        </w:rPr>
      </w:pPr>
      <w:r w:rsidRPr="0097651C">
        <w:rPr>
          <w:shd w:val="clear" w:color="auto" w:fill="FFFFFF"/>
          <w:lang w:val="ru-RU"/>
        </w:rPr>
        <w:t>Современные цифровые компьютеры являются двоичными и данные хранят в двоичном (бинарном) коде (хотя возможны реализации и в других системах счисления). Эти данные как правило отражают информацию из реального мира (имена, банковские счета, измерения и др.), представляющую высокоуровневые концепции.</w:t>
      </w:r>
    </w:p>
    <w:p w:rsidR="0097651C" w:rsidRPr="0097651C" w:rsidRDefault="0097651C" w:rsidP="0097651C">
      <w:pPr>
        <w:jc w:val="both"/>
        <w:rPr>
          <w:shd w:val="clear" w:color="auto" w:fill="FFFFFF"/>
          <w:lang w:val="ru-RU"/>
        </w:rPr>
      </w:pPr>
      <w:r w:rsidRPr="0097651C">
        <w:rPr>
          <w:shd w:val="clear" w:color="auto" w:fill="FFFFFF"/>
          <w:lang w:val="ru-RU"/>
        </w:rPr>
        <w:t xml:space="preserve">Особая система, по которой данные организуются в программе, — это система типов языка программирования; разработка и изучение систем типов известна под названием теория типов. Языки можно поделить на имеющие </w:t>
      </w:r>
      <w:r w:rsidRPr="0097651C">
        <w:rPr>
          <w:i/>
          <w:iCs/>
          <w:shd w:val="clear" w:color="auto" w:fill="FFFFFF"/>
          <w:lang w:val="ru-RU"/>
        </w:rPr>
        <w:t>статическую типизацию</w:t>
      </w:r>
      <w:r w:rsidRPr="0097651C">
        <w:rPr>
          <w:shd w:val="clear" w:color="auto" w:fill="FFFFFF"/>
          <w:lang w:val="ru-RU"/>
        </w:rPr>
        <w:t xml:space="preserve"> и </w:t>
      </w:r>
      <w:r w:rsidRPr="0097651C">
        <w:rPr>
          <w:i/>
          <w:iCs/>
          <w:shd w:val="clear" w:color="auto" w:fill="FFFFFF"/>
          <w:lang w:val="ru-RU"/>
        </w:rPr>
        <w:t>динамическую типизацию</w:t>
      </w:r>
      <w:r w:rsidRPr="0097651C">
        <w:rPr>
          <w:shd w:val="clear" w:color="auto" w:fill="FFFFFF"/>
          <w:lang w:val="ru-RU"/>
        </w:rPr>
        <w:t xml:space="preserve">, а также </w:t>
      </w:r>
      <w:r w:rsidRPr="0097651C">
        <w:rPr>
          <w:i/>
          <w:iCs/>
          <w:shd w:val="clear" w:color="auto" w:fill="FFFFFF"/>
          <w:lang w:val="ru-RU"/>
        </w:rPr>
        <w:t xml:space="preserve">бестиповые языки </w:t>
      </w:r>
      <w:r w:rsidRPr="0097651C">
        <w:rPr>
          <w:shd w:val="clear" w:color="auto" w:fill="FFFFFF"/>
          <w:lang w:val="ru-RU"/>
        </w:rPr>
        <w:t xml:space="preserve">(например, </w:t>
      </w:r>
      <w:r w:rsidRPr="008870E6">
        <w:rPr>
          <w:shd w:val="clear" w:color="auto" w:fill="FFFFFF"/>
        </w:rPr>
        <w:t>Forth</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Статически типизированные языки могут быть в дальнейшем подразделены на языки с </w:t>
      </w:r>
      <w:r w:rsidRPr="0097651C">
        <w:rPr>
          <w:i/>
          <w:iCs/>
          <w:shd w:val="clear" w:color="auto" w:fill="FFFFFF"/>
          <w:lang w:val="ru-RU"/>
        </w:rPr>
        <w:t>обязательной декларацией</w:t>
      </w:r>
      <w:r w:rsidRPr="0097651C">
        <w:rPr>
          <w:shd w:val="clear" w:color="auto" w:fill="FFFFFF"/>
          <w:lang w:val="ru-RU"/>
        </w:rPr>
        <w:t xml:space="preserve">, где каждая переменная и объявление функции имеет обязательное объявление типа, и </w:t>
      </w:r>
      <w:r w:rsidRPr="0097651C">
        <w:rPr>
          <w:i/>
          <w:iCs/>
          <w:shd w:val="clear" w:color="auto" w:fill="FFFFFF"/>
          <w:lang w:val="ru-RU"/>
        </w:rPr>
        <w:t>языки с выводимыми типами</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20" w:name="_Toc438377460"/>
      <w:r w:rsidRPr="0097651C">
        <w:rPr>
          <w:shd w:val="clear" w:color="auto" w:fill="FFFFFF"/>
          <w:lang w:val="ru-RU"/>
        </w:rPr>
        <w:t>Структуры данных</w:t>
      </w:r>
      <w:bookmarkEnd w:id="220"/>
    </w:p>
    <w:p w:rsidR="0097651C" w:rsidRPr="0097651C" w:rsidRDefault="0097651C" w:rsidP="0097651C">
      <w:pPr>
        <w:jc w:val="both"/>
        <w:rPr>
          <w:shd w:val="clear" w:color="auto" w:fill="FFFFFF"/>
          <w:lang w:val="ru-RU"/>
        </w:rPr>
      </w:pPr>
      <w:r w:rsidRPr="0097651C">
        <w:rPr>
          <w:shd w:val="clear" w:color="auto" w:fill="FFFFFF"/>
          <w:lang w:val="ru-RU"/>
        </w:rPr>
        <w:t>Системы типов в языках высокого уровня позволяют определять сложные, составные типы, так называемые структуры данных. Как правило, структурные типы данных образуются как декартово произведение базовых (атомарных) типов и ранее определённых составных типов.</w:t>
      </w:r>
    </w:p>
    <w:p w:rsidR="0097651C" w:rsidRPr="0097651C" w:rsidRDefault="0097651C" w:rsidP="0097651C">
      <w:pPr>
        <w:jc w:val="both"/>
        <w:rPr>
          <w:shd w:val="clear" w:color="auto" w:fill="FFFFFF"/>
          <w:lang w:val="ru-RU"/>
        </w:rPr>
      </w:pPr>
      <w:r w:rsidRPr="0097651C">
        <w:rPr>
          <w:shd w:val="clear" w:color="auto" w:fill="FFFFFF"/>
          <w:lang w:val="ru-RU"/>
        </w:rPr>
        <w:t>Основные структуры данных (списки, очереди, хеш-таблицы, двоичные деревья и пары) часто представлены особыми синтаксическими конструкциями в языках высокого уровня. Такие данные структурируются автоматически.</w:t>
      </w:r>
    </w:p>
    <w:p w:rsidR="0097651C" w:rsidRPr="0097651C" w:rsidRDefault="0097651C" w:rsidP="0097651C">
      <w:pPr>
        <w:pStyle w:val="Heading3"/>
        <w:jc w:val="both"/>
        <w:rPr>
          <w:shd w:val="clear" w:color="auto" w:fill="FFFFFF"/>
          <w:lang w:val="ru-RU"/>
        </w:rPr>
      </w:pPr>
      <w:bookmarkStart w:id="221" w:name="_Toc438377461"/>
      <w:r w:rsidRPr="0097651C">
        <w:rPr>
          <w:shd w:val="clear" w:color="auto" w:fill="FFFFFF"/>
          <w:lang w:val="ru-RU"/>
        </w:rPr>
        <w:lastRenderedPageBreak/>
        <w:t>Семантика языков программирования</w:t>
      </w:r>
      <w:bookmarkEnd w:id="221"/>
    </w:p>
    <w:p w:rsidR="0097651C" w:rsidRPr="0097651C" w:rsidRDefault="0097651C" w:rsidP="0097651C">
      <w:pPr>
        <w:jc w:val="both"/>
        <w:rPr>
          <w:shd w:val="clear" w:color="auto" w:fill="FFFFFF"/>
          <w:lang w:val="ru-RU"/>
        </w:rPr>
      </w:pPr>
      <w:r w:rsidRPr="0097651C">
        <w:rPr>
          <w:shd w:val="clear" w:color="auto" w:fill="FFFFFF"/>
          <w:lang w:val="ru-RU"/>
        </w:rPr>
        <w:t>Существует несколько подходов к определению семантики языков программирования.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Наиболее широко распространены разновидности следующих трёх: </w:t>
      </w:r>
      <w:r w:rsidRPr="0097651C">
        <w:rPr>
          <w:u w:val="single"/>
          <w:shd w:val="clear" w:color="auto" w:fill="FFFFFF"/>
          <w:lang w:val="ru-RU"/>
        </w:rPr>
        <w:t>операционного</w:t>
      </w:r>
      <w:r w:rsidRPr="0097651C">
        <w:rPr>
          <w:shd w:val="clear" w:color="auto" w:fill="FFFFFF"/>
          <w:lang w:val="ru-RU"/>
        </w:rPr>
        <w:t xml:space="preserve">, </w:t>
      </w:r>
      <w:r w:rsidRPr="0097651C">
        <w:rPr>
          <w:u w:val="single"/>
          <w:shd w:val="clear" w:color="auto" w:fill="FFFFFF"/>
          <w:lang w:val="ru-RU"/>
        </w:rPr>
        <w:t>деривационного</w:t>
      </w:r>
      <w:r w:rsidRPr="0097651C">
        <w:rPr>
          <w:shd w:val="clear" w:color="auto" w:fill="FFFFFF"/>
          <w:lang w:val="ru-RU"/>
        </w:rPr>
        <w:t xml:space="preserve"> (</w:t>
      </w:r>
      <w:r w:rsidRPr="0097651C">
        <w:rPr>
          <w:i/>
          <w:iCs/>
          <w:shd w:val="clear" w:color="auto" w:fill="FFFFFF"/>
          <w:lang w:val="ru-RU"/>
        </w:rPr>
        <w:t>аксиоматического</w:t>
      </w:r>
      <w:r w:rsidRPr="0097651C">
        <w:rPr>
          <w:shd w:val="clear" w:color="auto" w:fill="FFFFFF"/>
          <w:lang w:val="ru-RU"/>
        </w:rPr>
        <w:t xml:space="preserve">) и </w:t>
      </w:r>
      <w:r w:rsidRPr="0097651C">
        <w:rPr>
          <w:u w:val="single"/>
          <w:shd w:val="clear" w:color="auto" w:fill="FFFFFF"/>
          <w:lang w:val="ru-RU"/>
        </w:rPr>
        <w:t>денотационного</w:t>
      </w:r>
      <w:r w:rsidRPr="0097651C">
        <w:rPr>
          <w:shd w:val="clear" w:color="auto" w:fill="FFFFFF"/>
          <w:lang w:val="ru-RU"/>
        </w:rPr>
        <w:t xml:space="preserve"> (</w:t>
      </w:r>
      <w:r w:rsidRPr="0097651C">
        <w:rPr>
          <w:i/>
          <w:iCs/>
          <w:shd w:val="clear" w:color="auto" w:fill="FFFFFF"/>
          <w:lang w:val="ru-RU"/>
        </w:rPr>
        <w:t>математического</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При описании семантики в рамках </w:t>
      </w:r>
      <w:r w:rsidRPr="0097651C">
        <w:rPr>
          <w:u w:val="single"/>
          <w:shd w:val="clear" w:color="auto" w:fill="FFFFFF"/>
          <w:lang w:val="ru-RU"/>
        </w:rPr>
        <w:t>операционного</w:t>
      </w:r>
      <w:r w:rsidRPr="0097651C">
        <w:rPr>
          <w:shd w:val="clear" w:color="auto" w:fill="FFFFFF"/>
          <w:lang w:val="ru-RU"/>
        </w:rPr>
        <w:t xml:space="preserve"> подхода обычно исполнение конструкций языка программирования интерпретируется с помощью некоторой воображаемой (абстрактной) ЭВМ.</w:t>
      </w:r>
    </w:p>
    <w:p w:rsidR="0097651C" w:rsidRPr="0097651C" w:rsidRDefault="0097651C" w:rsidP="0097651C">
      <w:pPr>
        <w:jc w:val="both"/>
        <w:rPr>
          <w:shd w:val="clear" w:color="auto" w:fill="FFFFFF"/>
          <w:lang w:val="ru-RU"/>
        </w:rPr>
      </w:pPr>
      <w:r w:rsidRPr="0097651C">
        <w:rPr>
          <w:u w:val="single"/>
          <w:shd w:val="clear" w:color="auto" w:fill="FFFFFF"/>
          <w:lang w:val="ru-RU"/>
        </w:rPr>
        <w:t>Аксиоматическая</w:t>
      </w:r>
      <w:r w:rsidRPr="0097651C">
        <w:rPr>
          <w:shd w:val="clear" w:color="auto" w:fill="FFFFFF"/>
          <w:lang w:val="ru-RU"/>
        </w:rPr>
        <w:t xml:space="preserve"> (Деривационная) семантика описывает последствия выполнения конструкций языка с помощью языка логики и задания пред- и постусловий.</w:t>
      </w:r>
    </w:p>
    <w:p w:rsidR="0097651C" w:rsidRPr="0097651C" w:rsidRDefault="0097651C" w:rsidP="0097651C">
      <w:pPr>
        <w:jc w:val="both"/>
        <w:rPr>
          <w:shd w:val="clear" w:color="auto" w:fill="FFFFFF"/>
          <w:lang w:val="ru-RU"/>
        </w:rPr>
      </w:pPr>
      <w:r w:rsidRPr="0097651C">
        <w:rPr>
          <w:u w:val="single"/>
          <w:shd w:val="clear" w:color="auto" w:fill="FFFFFF"/>
          <w:lang w:val="ru-RU"/>
        </w:rPr>
        <w:t>Денотационная</w:t>
      </w:r>
      <w:r w:rsidRPr="0097651C">
        <w:rPr>
          <w:shd w:val="clear" w:color="auto" w:fill="FFFFFF"/>
          <w:lang w:val="ru-RU"/>
        </w:rPr>
        <w:t xml:space="preserve"> семантика оперирует понятиями, типичными для математики — множества, соответствия, а также суждения, утверждения и др.</w:t>
      </w:r>
    </w:p>
    <w:p w:rsidR="0097651C" w:rsidRPr="0097651C" w:rsidRDefault="0097651C" w:rsidP="0097651C">
      <w:pPr>
        <w:pStyle w:val="Heading3"/>
        <w:jc w:val="both"/>
        <w:rPr>
          <w:shd w:val="clear" w:color="auto" w:fill="FFFFFF"/>
          <w:lang w:val="ru-RU"/>
        </w:rPr>
      </w:pPr>
      <w:bookmarkStart w:id="222" w:name="_Toc438377462"/>
      <w:r w:rsidRPr="0097651C">
        <w:rPr>
          <w:shd w:val="clear" w:color="auto" w:fill="FFFFFF"/>
          <w:lang w:val="ru-RU"/>
        </w:rPr>
        <w:t>Парадигма программирования</w:t>
      </w:r>
      <w:bookmarkEnd w:id="222"/>
    </w:p>
    <w:p w:rsidR="0097651C" w:rsidRPr="0097651C" w:rsidRDefault="0097651C" w:rsidP="0097651C">
      <w:pPr>
        <w:jc w:val="both"/>
        <w:rPr>
          <w:shd w:val="clear" w:color="auto" w:fill="FFFFFF"/>
          <w:lang w:val="ru-RU"/>
        </w:rPr>
      </w:pPr>
      <w:r w:rsidRPr="0097651C">
        <w:rPr>
          <w:shd w:val="clear" w:color="auto" w:fill="FFFFFF"/>
          <w:lang w:val="ru-RU"/>
        </w:rPr>
        <w:t xml:space="preserve">Язык программирования строится в соответствии с той или иной </w:t>
      </w:r>
      <w:r w:rsidRPr="0097651C">
        <w:rPr>
          <w:i/>
          <w:iCs/>
          <w:shd w:val="clear" w:color="auto" w:fill="FFFFFF"/>
          <w:lang w:val="ru-RU"/>
        </w:rPr>
        <w:t>базовой моделью вычислений и парадигмой программирования</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Несмотря на то, что большинство языков ориентировано на </w:t>
      </w:r>
      <w:r w:rsidRPr="0097651C">
        <w:rPr>
          <w:i/>
          <w:iCs/>
          <w:shd w:val="clear" w:color="auto" w:fill="FFFFFF"/>
          <w:lang w:val="ru-RU"/>
        </w:rPr>
        <w:t>императивную модель вычислений</w:t>
      </w:r>
      <w:r w:rsidRPr="0097651C">
        <w:rPr>
          <w:shd w:val="clear" w:color="auto" w:fill="FFFFFF"/>
          <w:lang w:val="ru-RU"/>
        </w:rPr>
        <w:t xml:space="preserve">, задаваемую фон-неймановской архитектурой ЭВМ, существуют и другие подходы. Можно упомянуть языки со </w:t>
      </w:r>
      <w:r w:rsidRPr="0097651C">
        <w:rPr>
          <w:i/>
          <w:iCs/>
          <w:shd w:val="clear" w:color="auto" w:fill="FFFFFF"/>
          <w:lang w:val="ru-RU"/>
        </w:rPr>
        <w:t xml:space="preserve">стековой вычислительной моделью </w:t>
      </w:r>
      <w:r w:rsidRPr="0097651C">
        <w:rPr>
          <w:shd w:val="clear" w:color="auto" w:fill="FFFFFF"/>
          <w:lang w:val="ru-RU"/>
        </w:rPr>
        <w:t xml:space="preserve">(Форт, </w:t>
      </w:r>
      <w:r w:rsidRPr="008870E6">
        <w:rPr>
          <w:shd w:val="clear" w:color="auto" w:fill="FFFFFF"/>
        </w:rPr>
        <w:t>Factor</w:t>
      </w:r>
      <w:r w:rsidRPr="0097651C">
        <w:rPr>
          <w:shd w:val="clear" w:color="auto" w:fill="FFFFFF"/>
          <w:lang w:val="ru-RU"/>
        </w:rPr>
        <w:t xml:space="preserve">, </w:t>
      </w:r>
      <w:r w:rsidRPr="008870E6">
        <w:rPr>
          <w:shd w:val="clear" w:color="auto" w:fill="FFFFFF"/>
        </w:rPr>
        <w:t>PostScript</w:t>
      </w:r>
      <w:r w:rsidRPr="0097651C">
        <w:rPr>
          <w:shd w:val="clear" w:color="auto" w:fill="FFFFFF"/>
          <w:lang w:val="ru-RU"/>
        </w:rPr>
        <w:t xml:space="preserve"> и др.), а также функциональное (Лисп, </w:t>
      </w:r>
      <w:r w:rsidRPr="008870E6">
        <w:rPr>
          <w:shd w:val="clear" w:color="auto" w:fill="FFFFFF"/>
        </w:rPr>
        <w:t>Haskell</w:t>
      </w:r>
      <w:r w:rsidRPr="0097651C">
        <w:rPr>
          <w:shd w:val="clear" w:color="auto" w:fill="FFFFFF"/>
          <w:lang w:val="ru-RU"/>
        </w:rPr>
        <w:t xml:space="preserve">, </w:t>
      </w:r>
      <w:r w:rsidRPr="008870E6">
        <w:rPr>
          <w:shd w:val="clear" w:color="auto" w:fill="FFFFFF"/>
        </w:rPr>
        <w:t>ML</w:t>
      </w:r>
      <w:r w:rsidRPr="0097651C">
        <w:rPr>
          <w:shd w:val="clear" w:color="auto" w:fill="FFFFFF"/>
          <w:lang w:val="ru-RU"/>
        </w:rPr>
        <w:t xml:space="preserve">, </w:t>
      </w:r>
      <w:r w:rsidRPr="008870E6">
        <w:rPr>
          <w:shd w:val="clear" w:color="auto" w:fill="FFFFFF"/>
        </w:rPr>
        <w:t>F</w:t>
      </w:r>
      <w:r w:rsidRPr="0097651C">
        <w:rPr>
          <w:shd w:val="clear" w:color="auto" w:fill="FFFFFF"/>
          <w:lang w:val="ru-RU"/>
        </w:rPr>
        <w:t>#, РЕФАЛ, основанный на модели вычислений, введённой советским математиком А. А. Марковым-младшим и др.) и логическое программирование (Пролог).</w:t>
      </w:r>
    </w:p>
    <w:p w:rsidR="0097651C" w:rsidRPr="0097651C" w:rsidRDefault="0097651C" w:rsidP="0097651C">
      <w:pPr>
        <w:jc w:val="both"/>
        <w:rPr>
          <w:shd w:val="clear" w:color="auto" w:fill="FFFFFF"/>
          <w:lang w:val="ru-RU"/>
        </w:rPr>
      </w:pPr>
      <w:r w:rsidRPr="0097651C">
        <w:rPr>
          <w:shd w:val="clear" w:color="auto" w:fill="FFFFFF"/>
          <w:lang w:val="ru-RU"/>
        </w:rPr>
        <w:t>Далее, мы рассмотрим эту тему чуть подробней.</w:t>
      </w:r>
    </w:p>
    <w:p w:rsidR="0097651C" w:rsidRPr="0097651C" w:rsidRDefault="0097651C" w:rsidP="0097651C">
      <w:pPr>
        <w:pStyle w:val="Heading3"/>
        <w:jc w:val="both"/>
        <w:rPr>
          <w:shd w:val="clear" w:color="auto" w:fill="FFFFFF"/>
          <w:lang w:val="ru-RU"/>
        </w:rPr>
      </w:pPr>
      <w:bookmarkStart w:id="223" w:name="_Toc438377463"/>
      <w:r w:rsidRPr="0097651C">
        <w:rPr>
          <w:shd w:val="clear" w:color="auto" w:fill="FFFFFF"/>
          <w:lang w:val="ru-RU"/>
        </w:rPr>
        <w:t>Способы реализации языков</w:t>
      </w:r>
      <w:bookmarkEnd w:id="223"/>
    </w:p>
    <w:p w:rsidR="0097651C" w:rsidRPr="0097651C" w:rsidRDefault="0097651C" w:rsidP="0097651C">
      <w:pPr>
        <w:jc w:val="both"/>
        <w:rPr>
          <w:shd w:val="clear" w:color="auto" w:fill="FFFFFF"/>
          <w:lang w:val="ru-RU"/>
        </w:rPr>
      </w:pPr>
      <w:r w:rsidRPr="0097651C">
        <w:rPr>
          <w:shd w:val="clear" w:color="auto" w:fill="FFFFFF"/>
          <w:lang w:val="ru-RU"/>
        </w:rPr>
        <w:t xml:space="preserve">Языки программирования могут быть реализованы как </w:t>
      </w:r>
      <w:r w:rsidRPr="0097651C">
        <w:rPr>
          <w:i/>
          <w:shd w:val="clear" w:color="auto" w:fill="FFFFFF"/>
          <w:lang w:val="ru-RU"/>
        </w:rPr>
        <w:t>компилируемые,</w:t>
      </w:r>
      <w:r w:rsidRPr="0097651C">
        <w:rPr>
          <w:shd w:val="clear" w:color="auto" w:fill="FFFFFF"/>
          <w:lang w:val="ru-RU"/>
        </w:rPr>
        <w:t xml:space="preserve"> </w:t>
      </w:r>
      <w:r w:rsidRPr="0097651C">
        <w:rPr>
          <w:i/>
          <w:shd w:val="clear" w:color="auto" w:fill="FFFFFF"/>
          <w:lang w:val="ru-RU"/>
        </w:rPr>
        <w:t xml:space="preserve">интерпретируемые и встраиваемые. </w:t>
      </w:r>
      <w:r w:rsidRPr="0097651C">
        <w:rPr>
          <w:shd w:val="clear" w:color="auto" w:fill="FFFFFF"/>
          <w:lang w:val="ru-RU"/>
        </w:rPr>
        <w:t>Намного чаще можно встретить комбинацию этих реализаций. Подробней об этом поговорим позже.</w:t>
      </w:r>
    </w:p>
    <w:p w:rsidR="0097651C" w:rsidRPr="0097651C" w:rsidRDefault="0097651C" w:rsidP="0097651C">
      <w:pPr>
        <w:jc w:val="both"/>
        <w:rPr>
          <w:shd w:val="clear" w:color="auto" w:fill="FFFFFF"/>
          <w:lang w:val="ru-RU"/>
        </w:rPr>
      </w:pPr>
      <w:r w:rsidRPr="0097651C">
        <w:rPr>
          <w:shd w:val="clear" w:color="auto" w:fill="FFFFFF"/>
          <w:lang w:val="ru-RU"/>
        </w:rPr>
        <w:t xml:space="preserve">Как уже было сказано, языки программирования также разделяются на языки </w:t>
      </w:r>
      <w:r w:rsidRPr="0097651C">
        <w:rPr>
          <w:b/>
          <w:shd w:val="clear" w:color="auto" w:fill="FFFFFF"/>
          <w:lang w:val="ru-RU"/>
        </w:rPr>
        <w:t>высокого</w:t>
      </w:r>
      <w:r w:rsidRPr="0097651C">
        <w:rPr>
          <w:shd w:val="clear" w:color="auto" w:fill="FFFFFF"/>
          <w:lang w:val="ru-RU"/>
        </w:rPr>
        <w:t xml:space="preserve"> и </w:t>
      </w:r>
      <w:r w:rsidRPr="0097651C">
        <w:rPr>
          <w:b/>
          <w:shd w:val="clear" w:color="auto" w:fill="FFFFFF"/>
          <w:lang w:val="ru-RU"/>
        </w:rPr>
        <w:t>низкого</w:t>
      </w:r>
      <w:r w:rsidRPr="0097651C">
        <w:rPr>
          <w:shd w:val="clear" w:color="auto" w:fill="FFFFFF"/>
          <w:lang w:val="ru-RU"/>
        </w:rPr>
        <w:t xml:space="preserve"> уровней.</w:t>
      </w:r>
    </w:p>
    <w:p w:rsidR="0097651C" w:rsidRPr="0097651C" w:rsidRDefault="0097651C" w:rsidP="0097651C">
      <w:pPr>
        <w:jc w:val="both"/>
        <w:rPr>
          <w:shd w:val="clear" w:color="auto" w:fill="FFFFFF"/>
          <w:lang w:val="ru-RU"/>
        </w:rPr>
      </w:pPr>
      <w:r w:rsidRPr="0097651C">
        <w:rPr>
          <w:shd w:val="clear" w:color="auto" w:fill="FFFFFF"/>
          <w:lang w:val="ru-RU"/>
        </w:rPr>
        <w:t>Недостатком некоторых языков высокого уровня является большой размер программ в сравнении с программами на языках низкого уровня. С другой стороны, для алгоритмически и структурно сложных программ при использовании суперкомпиляции преимущество может быть на стороне языков высокого уровня. Сам текст программ на языке высокого уровня меньше, однако, если взять в байтах, то код, изначально написанный на ассемблере, будет более компактным. Поэтому в основном языки высокого уровня используются для разработки программного обеспечения компьютеров и устройств, которые имеют большой объём памяти. А разные подвиды ассемблера применяются для программирования других устройств, где критичным является размер программы.</w:t>
      </w:r>
    </w:p>
    <w:p w:rsidR="0097651C" w:rsidRPr="0097651C" w:rsidRDefault="0097651C" w:rsidP="0097651C">
      <w:pPr>
        <w:pStyle w:val="Heading3"/>
        <w:jc w:val="both"/>
        <w:rPr>
          <w:shd w:val="clear" w:color="auto" w:fill="FFFFFF"/>
          <w:lang w:val="ru-RU"/>
        </w:rPr>
      </w:pPr>
      <w:bookmarkStart w:id="224" w:name="_Toc438377464"/>
      <w:r w:rsidRPr="0097651C">
        <w:rPr>
          <w:shd w:val="clear" w:color="auto" w:fill="FFFFFF"/>
          <w:lang w:val="ru-RU"/>
        </w:rPr>
        <w:t>Каким будет наше будущее?</w:t>
      </w:r>
      <w:bookmarkEnd w:id="224"/>
    </w:p>
    <w:p w:rsidR="0097651C" w:rsidRPr="0097651C" w:rsidRDefault="0097651C" w:rsidP="0097651C">
      <w:pPr>
        <w:jc w:val="both"/>
        <w:rPr>
          <w:shd w:val="clear" w:color="auto" w:fill="FFFFFF"/>
          <w:lang w:val="ru-RU"/>
        </w:rPr>
      </w:pPr>
      <w:r w:rsidRPr="0097651C">
        <w:rPr>
          <w:shd w:val="clear" w:color="auto" w:fill="FFFFFF"/>
          <w:lang w:val="ru-RU"/>
        </w:rPr>
        <w:t xml:space="preserve">Спрогнозировать наше будущее – задача очень сложная, поэтому будем смотреть на факты и делать выводы. Ребята из компании </w:t>
      </w:r>
      <w:r w:rsidRPr="008870E6">
        <w:rPr>
          <w:shd w:val="clear" w:color="auto" w:fill="FFFFFF"/>
        </w:rPr>
        <w:t>TIOBE</w:t>
      </w:r>
      <w:r w:rsidRPr="0097651C">
        <w:rPr>
          <w:shd w:val="clear" w:color="auto" w:fill="FFFFFF"/>
          <w:lang w:val="ru-RU"/>
        </w:rPr>
        <w:t xml:space="preserve"> иногда проводят анализ и вычисляют индекс популярности.</w:t>
      </w:r>
    </w:p>
    <w:p w:rsidR="0097651C" w:rsidRPr="0097651C" w:rsidRDefault="0097651C" w:rsidP="0097651C">
      <w:pPr>
        <w:jc w:val="both"/>
        <w:rPr>
          <w:rFonts w:cs="Times New Roman"/>
          <w:shd w:val="clear" w:color="auto" w:fill="CCCCCC"/>
          <w:lang w:val="ru-RU"/>
        </w:rPr>
      </w:pPr>
      <w:r w:rsidRPr="008870E6">
        <w:rPr>
          <w:rFonts w:cs="Times New Roman"/>
          <w:b/>
          <w:bCs/>
          <w:noProof/>
        </w:rPr>
        <w:lastRenderedPageBreak/>
        <w:drawing>
          <wp:anchor distT="0" distB="101600" distL="0" distR="0" simplePos="0" relativeHeight="251670528" behindDoc="0" locked="0" layoutInCell="1" allowOverlap="1" wp14:anchorId="1FB60671" wp14:editId="2521D001">
            <wp:simplePos x="0" y="0"/>
            <wp:positionH relativeFrom="margin">
              <wp:align>left</wp:align>
            </wp:positionH>
            <wp:positionV relativeFrom="paragraph">
              <wp:posOffset>318135</wp:posOffset>
            </wp:positionV>
            <wp:extent cx="5930900" cy="4448175"/>
            <wp:effectExtent l="0" t="0" r="0" b="9525"/>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13"/>
                    <a:stretch>
                      <a:fillRect/>
                    </a:stretch>
                  </pic:blipFill>
                  <pic:spPr bwMode="auto">
                    <a:xfrm>
                      <a:off x="0" y="0"/>
                      <a:ext cx="5930900" cy="4448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lang w:val="en-US"/>
        </w:rPr>
        <w:t>Java</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Java</w:t>
      </w:r>
      <w:r w:rsidRPr="0097651C">
        <w:rPr>
          <w:rFonts w:cs="Times New Roman"/>
          <w:shd w:val="clear" w:color="auto" w:fill="FFFFFF"/>
          <w:lang w:val="ru-RU"/>
        </w:rPr>
        <w:t xml:space="preserve"> является одним из самых популярных языков для бэкэнд-разработки современных корпоративных веб-приложений. С </w:t>
      </w:r>
      <w:r w:rsidRPr="0097651C">
        <w:rPr>
          <w:rFonts w:cs="Times New Roman"/>
          <w:shd w:val="clear" w:color="auto" w:fill="FFFFFF"/>
        </w:rPr>
        <w:t>Java</w:t>
      </w:r>
      <w:r w:rsidRPr="0097651C">
        <w:rPr>
          <w:rFonts w:cs="Times New Roman"/>
          <w:shd w:val="clear" w:color="auto" w:fill="FFFFFF"/>
          <w:lang w:val="ru-RU"/>
        </w:rPr>
        <w:t xml:space="preserve"> и основанными на нём фреймворками разработчики могут создавать масштабируемые веб-приложения для широкого круга пользователей. </w:t>
      </w:r>
      <w:r w:rsidRPr="0097651C">
        <w:rPr>
          <w:rFonts w:cs="Times New Roman"/>
          <w:shd w:val="clear" w:color="auto" w:fill="FFFFFF"/>
        </w:rPr>
        <w:t>Java</w:t>
      </w:r>
      <w:r w:rsidRPr="0097651C">
        <w:rPr>
          <w:rFonts w:cs="Times New Roman"/>
          <w:shd w:val="clear" w:color="auto" w:fill="FFFFFF"/>
          <w:lang w:val="ru-RU"/>
        </w:rPr>
        <w:t xml:space="preserve"> — также основной язык, используемый для разработки родных </w:t>
      </w:r>
      <w:r w:rsidRPr="0097651C">
        <w:rPr>
          <w:rFonts w:cs="Times New Roman"/>
          <w:shd w:val="clear" w:color="auto" w:fill="FFFFFF"/>
        </w:rPr>
        <w:t>Android</w:t>
      </w:r>
      <w:r w:rsidRPr="0097651C">
        <w:rPr>
          <w:rFonts w:cs="Times New Roman"/>
          <w:shd w:val="clear" w:color="auto" w:fill="FFFFFF"/>
          <w:lang w:val="ru-RU"/>
        </w:rPr>
        <w:t>-приложений для смартфонов и планшетов.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rPr>
        <w:t>JavaScript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Каждый современный сайт использует </w:t>
      </w:r>
      <w:r w:rsidRPr="0097651C">
        <w:rPr>
          <w:rFonts w:cs="Times New Roman"/>
          <w:shd w:val="clear" w:color="auto" w:fill="FFFFFF"/>
        </w:rPr>
        <w:t>JavaScript</w:t>
      </w:r>
      <w:r w:rsidRPr="0097651C">
        <w:rPr>
          <w:rFonts w:cs="Times New Roman"/>
          <w:shd w:val="clear" w:color="auto" w:fill="FFFFFF"/>
          <w:lang w:val="ru-RU"/>
        </w:rPr>
        <w:t xml:space="preserve">. Это ключевой язык для создания интерактивности сайта или построения пользовательских интерфейсов с одним из десятка популярных </w:t>
      </w:r>
      <w:r w:rsidRPr="0097651C">
        <w:rPr>
          <w:rFonts w:cs="Times New Roman"/>
          <w:shd w:val="clear" w:color="auto" w:fill="FFFFFF"/>
        </w:rPr>
        <w:t>JavaScript</w:t>
      </w:r>
      <w:r w:rsidRPr="0097651C">
        <w:rPr>
          <w:rFonts w:cs="Times New Roman"/>
          <w:shd w:val="clear" w:color="auto" w:fill="FFFFFF"/>
          <w:lang w:val="ru-RU"/>
        </w:rPr>
        <w:t>-фреймворков.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C</w:t>
      </w:r>
      <w:r w:rsidRPr="0097651C">
        <w:rPr>
          <w:rFonts w:cs="Times New Roman"/>
          <w:shd w:val="clear" w:color="auto" w:fill="FFFFFF"/>
          <w:lang w:val="ru-RU"/>
        </w:rPr>
        <w:t xml:space="preserve"> # является основным языком для разработки на платформах и сервисах </w:t>
      </w:r>
      <w:r w:rsidRPr="0097651C">
        <w:rPr>
          <w:rFonts w:cs="Times New Roman"/>
          <w:shd w:val="clear" w:color="auto" w:fill="FFFFFF"/>
        </w:rPr>
        <w:t>Microsoft</w:t>
      </w:r>
      <w:r w:rsidRPr="0097651C">
        <w:rPr>
          <w:rFonts w:cs="Times New Roman"/>
          <w:shd w:val="clear" w:color="auto" w:fill="FFFFFF"/>
          <w:lang w:val="ru-RU"/>
        </w:rPr>
        <w:t xml:space="preserve">. Будь то разработка современных веб-приложений с использованием </w:t>
      </w:r>
      <w:r w:rsidRPr="0097651C">
        <w:rPr>
          <w:rFonts w:cs="Times New Roman"/>
          <w:shd w:val="clear" w:color="auto" w:fill="FFFFFF"/>
        </w:rPr>
        <w:t>Azure</w:t>
      </w:r>
      <w:r w:rsidRPr="0097651C">
        <w:rPr>
          <w:rFonts w:cs="Times New Roman"/>
          <w:shd w:val="clear" w:color="auto" w:fill="FFFFFF"/>
          <w:lang w:val="ru-RU"/>
        </w:rPr>
        <w:t xml:space="preserve"> и .</w:t>
      </w:r>
      <w:r w:rsidRPr="0097651C">
        <w:rPr>
          <w:rFonts w:cs="Times New Roman"/>
          <w:shd w:val="clear" w:color="auto" w:fill="FFFFFF"/>
        </w:rPr>
        <w:t>NET</w:t>
      </w:r>
      <w:r w:rsidRPr="0097651C">
        <w:rPr>
          <w:rFonts w:cs="Times New Roman"/>
          <w:shd w:val="clear" w:color="auto" w:fill="FFFFFF"/>
          <w:lang w:val="ru-RU"/>
        </w:rPr>
        <w:t xml:space="preserve">, приложений для «девайсов» </w:t>
      </w:r>
      <w:r w:rsidRPr="0097651C">
        <w:rPr>
          <w:rFonts w:cs="Times New Roman"/>
          <w:shd w:val="clear" w:color="auto" w:fill="FFFFFF"/>
        </w:rPr>
        <w:t>Windows</w:t>
      </w:r>
      <w:r w:rsidRPr="0097651C">
        <w:rPr>
          <w:rFonts w:cs="Times New Roman"/>
          <w:shd w:val="clear" w:color="auto" w:fill="FFFFFF"/>
          <w:lang w:val="ru-RU"/>
        </w:rPr>
        <w:t xml:space="preserve"> или мощных «настольных» приложений для бизнеса, </w:t>
      </w:r>
      <w:r w:rsidRPr="0097651C">
        <w:rPr>
          <w:rFonts w:cs="Times New Roman"/>
          <w:shd w:val="clear" w:color="auto" w:fill="FFFFFF"/>
        </w:rPr>
        <w:t>C</w:t>
      </w:r>
      <w:r w:rsidRPr="0097651C">
        <w:rPr>
          <w:rFonts w:cs="Times New Roman"/>
          <w:shd w:val="clear" w:color="auto" w:fill="FFFFFF"/>
          <w:lang w:val="ru-RU"/>
        </w:rPr>
        <w:t xml:space="preserve"># — самый быстрый </w:t>
      </w:r>
      <w:r w:rsidRPr="0097651C">
        <w:rPr>
          <w:rFonts w:cs="Times New Roman"/>
          <w:shd w:val="clear" w:color="auto" w:fill="FFFFFF"/>
          <w:lang w:val="ru-RU"/>
        </w:rPr>
        <w:lastRenderedPageBreak/>
        <w:t xml:space="preserve">способ использовать всё, что может предложить </w:t>
      </w:r>
      <w:r w:rsidRPr="0097651C">
        <w:rPr>
          <w:rFonts w:cs="Times New Roman"/>
          <w:shd w:val="clear" w:color="auto" w:fill="FFFFFF"/>
        </w:rPr>
        <w:t>Microsoft</w:t>
      </w:r>
      <w:r w:rsidRPr="0097651C">
        <w:rPr>
          <w:rFonts w:cs="Times New Roman"/>
          <w:shd w:val="clear" w:color="auto" w:fill="FFFFFF"/>
          <w:lang w:val="ru-RU"/>
        </w:rPr>
        <w:t xml:space="preserve">. Кроме того, это и один из основных языков движка для разработки игр </w:t>
      </w:r>
      <w:r w:rsidRPr="0097651C">
        <w:rPr>
          <w:rFonts w:cs="Times New Roman"/>
          <w:shd w:val="clear" w:color="auto" w:fill="FFFFFF"/>
        </w:rPr>
        <w:t>Unity</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PHP</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Пишите веб-приложение для работы с данными? Язык </w:t>
      </w:r>
      <w:r w:rsidRPr="0097651C">
        <w:rPr>
          <w:rFonts w:cs="Times New Roman"/>
          <w:shd w:val="clear" w:color="auto" w:fill="FFFFFF"/>
        </w:rPr>
        <w:t>PHP</w:t>
      </w:r>
      <w:r w:rsidRPr="0097651C">
        <w:rPr>
          <w:rFonts w:cs="Times New Roman"/>
          <w:shd w:val="clear" w:color="auto" w:fill="FFFFFF"/>
          <w:lang w:val="ru-RU"/>
        </w:rPr>
        <w:t xml:space="preserve"> наряду с базами данных (например, </w:t>
      </w:r>
      <w:r w:rsidRPr="0097651C">
        <w:rPr>
          <w:rFonts w:cs="Times New Roman"/>
          <w:shd w:val="clear" w:color="auto" w:fill="FFFFFF"/>
        </w:rPr>
        <w:t>MySQL</w:t>
      </w:r>
      <w:r w:rsidRPr="0097651C">
        <w:rPr>
          <w:rFonts w:cs="Times New Roman"/>
          <w:shd w:val="clear" w:color="auto" w:fill="FFFFFF"/>
          <w:lang w:val="ru-RU"/>
        </w:rPr>
        <w:t xml:space="preserve">) является важным инструментом для создания современных веб-приложений. На </w:t>
      </w:r>
      <w:r w:rsidRPr="0097651C">
        <w:rPr>
          <w:rFonts w:cs="Times New Roman"/>
          <w:shd w:val="clear" w:color="auto" w:fill="FFFFFF"/>
        </w:rPr>
        <w:t>PHP</w:t>
      </w:r>
      <w:r w:rsidRPr="0097651C">
        <w:rPr>
          <w:rFonts w:cs="Times New Roman"/>
          <w:shd w:val="clear" w:color="auto" w:fill="FFFFFF"/>
          <w:lang w:val="ru-RU"/>
        </w:rPr>
        <w:t xml:space="preserve"> разработано большинство сайтов, ориентированных на большой объём данных. Это также основополагающая технология мощных систем управления контентом, как </w:t>
      </w:r>
      <w:r w:rsidRPr="0097651C">
        <w:rPr>
          <w:rFonts w:cs="Times New Roman"/>
          <w:shd w:val="clear" w:color="auto" w:fill="FFFFFF"/>
        </w:rPr>
        <w:t>WordPress</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С++</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Если для максимальной отдачи мощности процессора вам необходимо подключиться непосредственно к железу, поможет язык </w:t>
      </w:r>
      <w:r w:rsidRPr="0097651C">
        <w:rPr>
          <w:rFonts w:cs="Times New Roman"/>
          <w:shd w:val="clear" w:color="auto" w:fill="FFFFFF"/>
        </w:rPr>
        <w:t>C</w:t>
      </w:r>
      <w:r w:rsidRPr="0097651C">
        <w:rPr>
          <w:rFonts w:cs="Times New Roman"/>
          <w:shd w:val="clear" w:color="auto" w:fill="FFFFFF"/>
          <w:lang w:val="ru-RU"/>
        </w:rPr>
        <w:t>++. Это идеальный выбор для разработки мощного «настольного» программного обеспечения, игр с функцией аппаратного ускорения, а также приложений для ПК, консолей и мобильных устройств, требующих большого объёма памяти для работы.</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Python</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Python</w:t>
      </w:r>
      <w:r w:rsidRPr="0097651C">
        <w:rPr>
          <w:rFonts w:cs="Times New Roman"/>
          <w:shd w:val="clear" w:color="auto" w:fill="FFFFFF"/>
          <w:lang w:val="ru-RU"/>
        </w:rPr>
        <w:t xml:space="preserve"> может сделать почти всё вышеперечисленное. Веб-приложения, пользовательские интерфейсы, анализ данных, статистика — для какой бы задачи вам не предстояло найти решение, в </w:t>
      </w:r>
      <w:r w:rsidRPr="0097651C">
        <w:rPr>
          <w:rFonts w:cs="Times New Roman"/>
          <w:shd w:val="clear" w:color="auto" w:fill="FFFFFF"/>
        </w:rPr>
        <w:t>Python</w:t>
      </w:r>
      <w:r w:rsidRPr="0097651C">
        <w:rPr>
          <w:rFonts w:cs="Times New Roman"/>
          <w:shd w:val="clear" w:color="auto" w:fill="FFFFFF"/>
          <w:lang w:val="ru-RU"/>
        </w:rPr>
        <w:t xml:space="preserve">, скорее всего, найдётся подходящий фреймфорк. Совсем недавно учёные пришли к выводу, что </w:t>
      </w:r>
      <w:r w:rsidRPr="0097651C">
        <w:rPr>
          <w:rFonts w:cs="Times New Roman"/>
          <w:shd w:val="clear" w:color="auto" w:fill="FFFFFF"/>
        </w:rPr>
        <w:t>Python</w:t>
      </w:r>
      <w:r w:rsidRPr="0097651C">
        <w:rPr>
          <w:rFonts w:cs="Times New Roman"/>
          <w:shd w:val="clear" w:color="auto" w:fill="FFFFFF"/>
          <w:lang w:val="ru-RU"/>
        </w:rPr>
        <w:t xml:space="preserve"> модно использовать в качестве основного инструмента для обработки гигантских объёмов данных практически в любой отрасли.</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Почему язык </w:t>
      </w:r>
      <w:r w:rsidRPr="0097651C">
        <w:rPr>
          <w:rFonts w:cs="Times New Roman"/>
          <w:shd w:val="clear" w:color="auto" w:fill="FFFFFF"/>
        </w:rPr>
        <w:t>C</w:t>
      </w:r>
      <w:r w:rsidRPr="0097651C">
        <w:rPr>
          <w:rFonts w:cs="Times New Roman"/>
          <w:shd w:val="clear" w:color="auto" w:fill="FFFFFF"/>
          <w:lang w:val="ru-RU"/>
        </w:rPr>
        <w:t xml:space="preserve"> по-прежнему популярен? Из-за размера: маленький, быстрый и мощный. Если вы разрабатываете программное обеспечение для встраиваемых систем, работаете с системными ядрами или просто хотите выжать из имеющихся под рукой ресурсов всё до последней капли, </w:t>
      </w:r>
      <w:r w:rsidRPr="0097651C">
        <w:rPr>
          <w:rFonts w:cs="Times New Roman"/>
          <w:shd w:val="clear" w:color="auto" w:fill="FFFFFF"/>
        </w:rPr>
        <w:t>C</w:t>
      </w:r>
      <w:r w:rsidRPr="0097651C">
        <w:rPr>
          <w:rFonts w:cs="Times New Roman"/>
          <w:shd w:val="clear" w:color="auto" w:fill="FFFFFF"/>
          <w:lang w:val="ru-RU"/>
        </w:rPr>
        <w:t xml:space="preserve"> — то, что нужно.</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SQL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Данные — всеобъемлющие и всепроникающие. </w:t>
      </w:r>
      <w:r w:rsidRPr="0097651C">
        <w:rPr>
          <w:rFonts w:cs="Times New Roman"/>
          <w:shd w:val="clear" w:color="auto" w:fill="FFFFFF"/>
        </w:rPr>
        <w:t>SQL</w:t>
      </w:r>
      <w:r w:rsidRPr="0097651C">
        <w:rPr>
          <w:rFonts w:cs="Times New Roman"/>
          <w:shd w:val="clear" w:color="auto" w:fill="FFFFFF"/>
          <w:lang w:val="ru-RU"/>
        </w:rPr>
        <w:t xml:space="preserve"> даёт возможность найти необходимую информацию быстрым и надёжным способом. Используя </w:t>
      </w:r>
      <w:r w:rsidRPr="0097651C">
        <w:rPr>
          <w:rFonts w:cs="Times New Roman"/>
          <w:shd w:val="clear" w:color="auto" w:fill="FFFFFF"/>
        </w:rPr>
        <w:t>SQL</w:t>
      </w:r>
      <w:r w:rsidRPr="0097651C">
        <w:rPr>
          <w:rFonts w:cs="Times New Roman"/>
          <w:shd w:val="clear" w:color="auto" w:fill="FFFFFF"/>
          <w:lang w:val="ru-RU"/>
        </w:rPr>
        <w:t>, вы можете легко запрашивать и извлекать значительные объёмы данных из больших и сложных баз данных.</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Ruby</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Хотите запустить проект в рекордно короткие сроки или создать прототип новой идеи для крутого веб-приложения? С помощью </w:t>
      </w:r>
      <w:r w:rsidRPr="0097651C">
        <w:rPr>
          <w:rFonts w:cs="Times New Roman"/>
          <w:shd w:val="clear" w:color="auto" w:fill="FFFFFF"/>
        </w:rPr>
        <w:t>Ruby</w:t>
      </w:r>
      <w:r w:rsidRPr="0097651C">
        <w:rPr>
          <w:rFonts w:cs="Times New Roman"/>
          <w:shd w:val="clear" w:color="auto" w:fill="FFFFFF"/>
          <w:lang w:val="ru-RU"/>
        </w:rPr>
        <w:t xml:space="preserve"> (и </w:t>
      </w:r>
      <w:r w:rsidRPr="0097651C">
        <w:rPr>
          <w:rFonts w:cs="Times New Roman"/>
          <w:shd w:val="clear" w:color="auto" w:fill="FFFFFF"/>
        </w:rPr>
        <w:t>Ruby</w:t>
      </w:r>
      <w:r w:rsidRPr="0097651C">
        <w:rPr>
          <w:rFonts w:cs="Times New Roman"/>
          <w:shd w:val="clear" w:color="auto" w:fill="FFFFFF"/>
          <w:lang w:val="ru-RU"/>
        </w:rPr>
        <w:t xml:space="preserve"> </w:t>
      </w:r>
      <w:r w:rsidRPr="0097651C">
        <w:rPr>
          <w:rFonts w:cs="Times New Roman"/>
          <w:shd w:val="clear" w:color="auto" w:fill="FFFFFF"/>
        </w:rPr>
        <w:t>on</w:t>
      </w:r>
      <w:r w:rsidRPr="0097651C">
        <w:rPr>
          <w:rFonts w:cs="Times New Roman"/>
          <w:shd w:val="clear" w:color="auto" w:fill="FFFFFF"/>
          <w:lang w:val="ru-RU"/>
        </w:rPr>
        <w:t xml:space="preserve"> </w:t>
      </w:r>
      <w:r w:rsidRPr="0097651C">
        <w:rPr>
          <w:rFonts w:cs="Times New Roman"/>
          <w:shd w:val="clear" w:color="auto" w:fill="FFFFFF"/>
        </w:rPr>
        <w:t>Rails</w:t>
      </w:r>
      <w:r w:rsidRPr="0097651C">
        <w:rPr>
          <w:rFonts w:cs="Times New Roman"/>
          <w:shd w:val="clear" w:color="auto" w:fill="FFFFFF"/>
          <w:lang w:val="ru-RU"/>
        </w:rPr>
        <w:t>) это возможно довольно быстро. Обладая невероятной мощностью, язык прост в освоении. Плюс на нём написаны тонны популярных веб-приложений по всему миру.</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Objective-C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Собираетесь написать приложение для </w:t>
      </w:r>
      <w:r w:rsidRPr="0097651C">
        <w:rPr>
          <w:rFonts w:cs="Times New Roman"/>
          <w:shd w:val="clear" w:color="auto" w:fill="FFFFFF"/>
        </w:rPr>
        <w:t>iOS</w:t>
      </w:r>
      <w:r w:rsidRPr="0097651C">
        <w:rPr>
          <w:rFonts w:cs="Times New Roman"/>
          <w:shd w:val="clear" w:color="auto" w:fill="FFFFFF"/>
          <w:lang w:val="ru-RU"/>
        </w:rPr>
        <w:t xml:space="preserve">? Тогда вы просто обязаны знать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Несмотря на прошлогоднюю шумиху вокруг нового языка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Swift</w:t>
      </w:r>
      <w:r w:rsidRPr="0097651C">
        <w:rPr>
          <w:rFonts w:cs="Times New Roman"/>
          <w:shd w:val="clear" w:color="auto" w:fill="FFFFFF"/>
          <w:lang w:val="ru-RU"/>
        </w:rPr>
        <w:t xml:space="preserve">,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по-прежнему </w:t>
      </w:r>
      <w:r w:rsidRPr="0097651C">
        <w:rPr>
          <w:rFonts w:cs="Times New Roman"/>
          <w:shd w:val="clear" w:color="auto" w:fill="FFFFFF"/>
          <w:lang w:val="ru-RU"/>
        </w:rPr>
        <w:lastRenderedPageBreak/>
        <w:t xml:space="preserve">остаётся основополагающим языком приложений для экосистемы </w:t>
      </w:r>
      <w:r w:rsidRPr="0097651C">
        <w:rPr>
          <w:rFonts w:cs="Times New Roman"/>
          <w:shd w:val="clear" w:color="auto" w:fill="FFFFFF"/>
        </w:rPr>
        <w:t>Apple</w:t>
      </w:r>
      <w:r w:rsidRPr="0097651C">
        <w:rPr>
          <w:rFonts w:cs="Times New Roman"/>
          <w:shd w:val="clear" w:color="auto" w:fill="FFFFFF"/>
          <w:lang w:val="ru-RU"/>
        </w:rPr>
        <w:t xml:space="preserve">. С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и официальным инструментом разработки ПО от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XCode</w:t>
      </w:r>
      <w:r w:rsidRPr="0097651C">
        <w:rPr>
          <w:rFonts w:cs="Times New Roman"/>
          <w:shd w:val="clear" w:color="auto" w:fill="FFFFFF"/>
          <w:lang w:val="ru-RU"/>
        </w:rPr>
        <w:t xml:space="preserve"> до </w:t>
      </w:r>
      <w:r w:rsidRPr="0097651C">
        <w:rPr>
          <w:rFonts w:cs="Times New Roman"/>
          <w:shd w:val="clear" w:color="auto" w:fill="FFFFFF"/>
        </w:rPr>
        <w:t>App</w:t>
      </w:r>
      <w:r w:rsidRPr="0097651C">
        <w:rPr>
          <w:rFonts w:cs="Times New Roman"/>
          <w:shd w:val="clear" w:color="auto" w:fill="FFFFFF"/>
          <w:lang w:val="ru-RU"/>
        </w:rPr>
        <w:t xml:space="preserve"> </w:t>
      </w:r>
      <w:r w:rsidRPr="0097651C">
        <w:rPr>
          <w:rFonts w:cs="Times New Roman"/>
          <w:shd w:val="clear" w:color="auto" w:fill="FFFFFF"/>
        </w:rPr>
        <w:t>Store</w:t>
      </w:r>
      <w:r w:rsidRPr="0097651C">
        <w:rPr>
          <w:rFonts w:cs="Times New Roman"/>
          <w:shd w:val="clear" w:color="auto" w:fill="FFFFFF"/>
          <w:lang w:val="ru-RU"/>
        </w:rPr>
        <w:t xml:space="preserve"> — рукой подать.</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Perl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Можно ли назвать </w:t>
      </w:r>
      <w:r w:rsidRPr="0097651C">
        <w:rPr>
          <w:rFonts w:cs="Times New Roman"/>
          <w:shd w:val="clear" w:color="auto" w:fill="FFFFFF"/>
        </w:rPr>
        <w:t>Perl</w:t>
      </w:r>
      <w:r w:rsidRPr="0097651C">
        <w:rPr>
          <w:rFonts w:cs="Times New Roman"/>
          <w:shd w:val="clear" w:color="auto" w:fill="FFFFFF"/>
          <w:lang w:val="ru-RU"/>
        </w:rPr>
        <w:t xml:space="preserve"> эзотерическим языком? Да. Сбивает ли он с толку? Да. Является ли он супермощным языком и ключевым компонентом в арсенале кибербезопасности? Снова да. Разработчики используют </w:t>
      </w:r>
      <w:r w:rsidRPr="0097651C">
        <w:rPr>
          <w:rFonts w:cs="Times New Roman"/>
          <w:shd w:val="clear" w:color="auto" w:fill="FFFFFF"/>
        </w:rPr>
        <w:t>Perl</w:t>
      </w:r>
      <w:r w:rsidRPr="0097651C">
        <w:rPr>
          <w:rFonts w:cs="Times New Roman"/>
          <w:shd w:val="clear" w:color="auto" w:fill="FFFFFF"/>
          <w:lang w:val="ru-RU"/>
        </w:rPr>
        <w:t xml:space="preserve"> с самых истоков интернета, и он до сих пор считается ключевым инструментом для любого ИТ-специалиста.</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.NET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Хотя и не язык сам по себе, .</w:t>
      </w:r>
      <w:r w:rsidRPr="0097651C">
        <w:rPr>
          <w:rFonts w:cs="Times New Roman"/>
          <w:shd w:val="clear" w:color="auto" w:fill="FFFFFF"/>
        </w:rPr>
        <w:t>NET</w:t>
      </w:r>
      <w:r w:rsidRPr="0097651C">
        <w:rPr>
          <w:rFonts w:cs="Times New Roman"/>
          <w:shd w:val="clear" w:color="auto" w:fill="FFFFFF"/>
          <w:lang w:val="ru-RU"/>
        </w:rPr>
        <w:t xml:space="preserve"> является ключевой платформой </w:t>
      </w:r>
      <w:r w:rsidRPr="0097651C">
        <w:rPr>
          <w:rFonts w:cs="Times New Roman"/>
          <w:shd w:val="clear" w:color="auto" w:fill="FFFFFF"/>
        </w:rPr>
        <w:t>Microsoft</w:t>
      </w:r>
      <w:r w:rsidRPr="0097651C">
        <w:rPr>
          <w:rFonts w:cs="Times New Roman"/>
          <w:shd w:val="clear" w:color="auto" w:fill="FFFFFF"/>
          <w:lang w:val="ru-RU"/>
        </w:rPr>
        <w:t xml:space="preserve"> для разработки облачных и не очень сервисов и приложений. Становится более продвинутым и ценным с каждым новым релизом. Благодаря последним усилиям </w:t>
      </w:r>
      <w:r w:rsidRPr="0097651C">
        <w:rPr>
          <w:rFonts w:cs="Times New Roman"/>
          <w:shd w:val="clear" w:color="auto" w:fill="FFFFFF"/>
        </w:rPr>
        <w:t>Microsoft</w:t>
      </w:r>
      <w:r w:rsidRPr="0097651C">
        <w:rPr>
          <w:rFonts w:cs="Times New Roman"/>
          <w:shd w:val="clear" w:color="auto" w:fill="FFFFFF"/>
          <w:lang w:val="ru-RU"/>
        </w:rPr>
        <w:t xml:space="preserve"> в области разработки с открытым исходным кодом, .</w:t>
      </w:r>
      <w:r w:rsidRPr="0097651C">
        <w:rPr>
          <w:rFonts w:cs="Times New Roman"/>
          <w:shd w:val="clear" w:color="auto" w:fill="FFFFFF"/>
        </w:rPr>
        <w:t>NET</w:t>
      </w:r>
      <w:r w:rsidRPr="0097651C">
        <w:rPr>
          <w:rFonts w:cs="Times New Roman"/>
          <w:shd w:val="clear" w:color="auto" w:fill="FFFFFF"/>
          <w:lang w:val="ru-RU"/>
        </w:rPr>
        <w:t xml:space="preserve"> теперь приходит на платформы </w:t>
      </w:r>
      <w:r w:rsidRPr="0097651C">
        <w:rPr>
          <w:rFonts w:cs="Times New Roman"/>
          <w:shd w:val="clear" w:color="auto" w:fill="FFFFFF"/>
        </w:rPr>
        <w:t>Google</w:t>
      </w:r>
      <w:r w:rsidRPr="0097651C">
        <w:rPr>
          <w:rFonts w:cs="Times New Roman"/>
          <w:shd w:val="clear" w:color="auto" w:fill="FFFFFF"/>
          <w:lang w:val="ru-RU"/>
        </w:rPr>
        <w:t xml:space="preserve"> и </w:t>
      </w:r>
      <w:r w:rsidRPr="0097651C">
        <w:rPr>
          <w:rFonts w:cs="Times New Roman"/>
          <w:shd w:val="clear" w:color="auto" w:fill="FFFFFF"/>
        </w:rPr>
        <w:t>Apple</w:t>
      </w:r>
      <w:r w:rsidRPr="0097651C">
        <w:rPr>
          <w:rFonts w:cs="Times New Roman"/>
          <w:shd w:val="clear" w:color="auto" w:fill="FFFFFF"/>
          <w:lang w:val="ru-RU"/>
        </w:rPr>
        <w:t>. Как результат, вы можете использовать .</w:t>
      </w:r>
      <w:r w:rsidRPr="0097651C">
        <w:rPr>
          <w:rFonts w:cs="Times New Roman"/>
          <w:shd w:val="clear" w:color="auto" w:fill="FFFFFF"/>
        </w:rPr>
        <w:t>NET</w:t>
      </w:r>
      <w:r w:rsidRPr="0097651C">
        <w:rPr>
          <w:rFonts w:cs="Times New Roman"/>
          <w:shd w:val="clear" w:color="auto" w:fill="FFFFFF"/>
          <w:lang w:val="ru-RU"/>
        </w:rPr>
        <w:t xml:space="preserve"> с различными языками программирования для создания мультиплатформенных приложений.</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 xml:space="preserve">Swift </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За менее чем год существования язык программирования </w:t>
      </w:r>
      <w:r w:rsidRPr="0097651C">
        <w:rPr>
          <w:rFonts w:cs="Times New Roman"/>
          <w:shd w:val="clear" w:color="auto" w:fill="FFFFFF"/>
        </w:rPr>
        <w:t>Swift</w:t>
      </w:r>
      <w:r w:rsidRPr="0097651C">
        <w:rPr>
          <w:rFonts w:cs="Times New Roman"/>
          <w:shd w:val="clear" w:color="auto" w:fill="FFFFFF"/>
          <w:lang w:val="ru-RU"/>
        </w:rPr>
        <w:t xml:space="preserve"> привлёк внимание разработчиков во всём мире как новый, простой и быстрый способ разработки для операционных систем </w:t>
      </w:r>
      <w:r w:rsidRPr="0097651C">
        <w:rPr>
          <w:rFonts w:cs="Times New Roman"/>
          <w:shd w:val="clear" w:color="auto" w:fill="FFFFFF"/>
        </w:rPr>
        <w:t>OS</w:t>
      </w:r>
      <w:r w:rsidRPr="0097651C">
        <w:rPr>
          <w:rFonts w:cs="Times New Roman"/>
          <w:shd w:val="clear" w:color="auto" w:fill="FFFFFF"/>
          <w:lang w:val="ru-RU"/>
        </w:rPr>
        <w:t xml:space="preserve"> </w:t>
      </w:r>
      <w:r w:rsidRPr="0097651C">
        <w:rPr>
          <w:rFonts w:cs="Times New Roman"/>
          <w:shd w:val="clear" w:color="auto" w:fill="FFFFFF"/>
        </w:rPr>
        <w:t>X</w:t>
      </w:r>
      <w:r w:rsidRPr="0097651C">
        <w:rPr>
          <w:rFonts w:cs="Times New Roman"/>
          <w:shd w:val="clear" w:color="auto" w:fill="FFFFFF"/>
          <w:lang w:val="ru-RU"/>
        </w:rPr>
        <w:t xml:space="preserve"> и </w:t>
      </w:r>
      <w:r w:rsidRPr="0097651C">
        <w:rPr>
          <w:rFonts w:cs="Times New Roman"/>
          <w:shd w:val="clear" w:color="auto" w:fill="FFFFFF"/>
        </w:rPr>
        <w:t>iOS</w:t>
      </w:r>
      <w:r w:rsidRPr="0097651C">
        <w:rPr>
          <w:rFonts w:cs="Times New Roman"/>
          <w:shd w:val="clear" w:color="auto" w:fill="FFFFFF"/>
          <w:lang w:val="ru-RU"/>
        </w:rPr>
        <w:t xml:space="preserve">. Широкие полномочия и дружественный синтаксис </w:t>
      </w:r>
      <w:r w:rsidRPr="0097651C">
        <w:rPr>
          <w:rFonts w:cs="Times New Roman"/>
          <w:shd w:val="clear" w:color="auto" w:fill="FFFFFF"/>
        </w:rPr>
        <w:t>Swift</w:t>
      </w:r>
      <w:r w:rsidRPr="0097651C">
        <w:rPr>
          <w:rFonts w:cs="Times New Roman"/>
          <w:shd w:val="clear" w:color="auto" w:fill="FFFFFF"/>
          <w:lang w:val="ru-RU"/>
        </w:rPr>
        <w:t xml:space="preserve"> позволяют написать очередное убойное приложение для пользователей </w:t>
      </w:r>
      <w:r w:rsidRPr="0097651C">
        <w:rPr>
          <w:rFonts w:cs="Times New Roman"/>
          <w:shd w:val="clear" w:color="auto" w:fill="FFFFFF"/>
        </w:rPr>
        <w:t>Apple</w:t>
      </w:r>
      <w:r w:rsidRPr="0097651C">
        <w:rPr>
          <w:rFonts w:cs="Times New Roman"/>
          <w:shd w:val="clear" w:color="auto" w:fill="FFFFFF"/>
          <w:lang w:val="ru-RU"/>
        </w:rPr>
        <w:t>.</w:t>
      </w:r>
    </w:p>
    <w:p w:rsidR="0097651C" w:rsidRPr="0097651C" w:rsidRDefault="0097651C" w:rsidP="0097651C">
      <w:pPr>
        <w:pStyle w:val="Heading3"/>
        <w:jc w:val="both"/>
        <w:rPr>
          <w:shd w:val="clear" w:color="auto" w:fill="FFFFFF"/>
          <w:lang w:val="ru-RU"/>
        </w:rPr>
      </w:pPr>
      <w:bookmarkStart w:id="225" w:name="_Toc438377465"/>
      <w:r w:rsidRPr="0097651C">
        <w:rPr>
          <w:shd w:val="clear" w:color="auto" w:fill="FFFFFF"/>
          <w:lang w:val="ru-RU"/>
        </w:rPr>
        <w:t>Выводы</w:t>
      </w:r>
      <w:bookmarkEnd w:id="225"/>
    </w:p>
    <w:p w:rsidR="0097651C" w:rsidRPr="0097651C" w:rsidRDefault="0097651C" w:rsidP="0097651C">
      <w:pPr>
        <w:jc w:val="both"/>
        <w:rPr>
          <w:lang w:val="ru-RU"/>
        </w:rPr>
      </w:pPr>
      <w:r w:rsidRPr="0097651C">
        <w:rPr>
          <w:lang w:val="ru-RU"/>
        </w:rPr>
        <w:t xml:space="preserve">Опираясь на статистику и индекс популярности ЯП, можно однозначно говорить о том, что будущее за динамическими языками программирования (с динамической типизацией). </w:t>
      </w:r>
      <w:r w:rsidRPr="0097651C">
        <w:rPr>
          <w:u w:val="single"/>
          <w:lang w:val="ru-RU"/>
        </w:rPr>
        <w:t>Динамический язык</w:t>
      </w:r>
      <w:r w:rsidRPr="0097651C">
        <w:rPr>
          <w:rStyle w:val="apple-converted-space"/>
          <w:rFonts w:cs="Times New Roman"/>
          <w:lang w:val="ru-RU"/>
        </w:rPr>
        <w:t xml:space="preserve"> - </w:t>
      </w:r>
      <w:r w:rsidRPr="0097651C">
        <w:rPr>
          <w:lang w:val="ru-RU"/>
        </w:rPr>
        <w:t>это такой язык программирования и такой транслятор, которые позволяют определять типы данных и осуществлять синтаксический анализ и трансляцию "на лету", непосредственно на этапе выполнения (</w:t>
      </w:r>
      <w:r w:rsidRPr="008870E6">
        <w:t>JavaScript</w:t>
      </w:r>
      <w:r w:rsidRPr="0097651C">
        <w:rPr>
          <w:lang w:val="ru-RU"/>
        </w:rPr>
        <w:t xml:space="preserve">, </w:t>
      </w:r>
      <w:r w:rsidRPr="008870E6">
        <w:t>Python</w:t>
      </w:r>
      <w:r w:rsidRPr="0097651C">
        <w:rPr>
          <w:lang w:val="ru-RU"/>
        </w:rPr>
        <w:t xml:space="preserve">, </w:t>
      </w:r>
      <w:r w:rsidRPr="008870E6">
        <w:t>Ruby</w:t>
      </w:r>
      <w:r w:rsidRPr="0097651C">
        <w:rPr>
          <w:lang w:val="ru-RU"/>
        </w:rPr>
        <w:t xml:space="preserve">, </w:t>
      </w:r>
      <w:r w:rsidRPr="008870E6">
        <w:t>Basic</w:t>
      </w:r>
      <w:r w:rsidRPr="0097651C">
        <w:rPr>
          <w:lang w:val="ru-RU"/>
        </w:rPr>
        <w:t xml:space="preserve">, </w:t>
      </w:r>
      <w:r w:rsidRPr="008870E6">
        <w:t>Tcl</w:t>
      </w:r>
      <w:r w:rsidRPr="0097651C">
        <w:rPr>
          <w:lang w:val="ru-RU"/>
        </w:rPr>
        <w:t xml:space="preserve">, </w:t>
      </w:r>
      <w:r w:rsidRPr="008870E6">
        <w:t>Smaltalk</w:t>
      </w:r>
      <w:r w:rsidRPr="0097651C">
        <w:rPr>
          <w:lang w:val="ru-RU"/>
        </w:rPr>
        <w:t xml:space="preserve">, </w:t>
      </w:r>
      <w:r w:rsidRPr="008870E6">
        <w:t>PHP</w:t>
      </w:r>
      <w:r w:rsidRPr="0097651C">
        <w:rPr>
          <w:lang w:val="ru-RU"/>
        </w:rPr>
        <w:t xml:space="preserve">).  Однако </w:t>
      </w:r>
      <w:r w:rsidRPr="0097651C">
        <w:rPr>
          <w:shd w:val="clear" w:color="auto" w:fill="FFFFFF"/>
          <w:lang w:val="ru-RU"/>
        </w:rPr>
        <w:t xml:space="preserve">вместе с языками активно набирающих всеобщую популярность, существуют и вымирающие или мертвые языки. К таким можно отнести все семейство </w:t>
      </w:r>
      <w:r w:rsidRPr="008870E6">
        <w:rPr>
          <w:shd w:val="clear" w:color="auto" w:fill="FFFFFF"/>
        </w:rPr>
        <w:t>COBOL</w:t>
      </w:r>
      <w:r w:rsidRPr="0097651C">
        <w:rPr>
          <w:shd w:val="clear" w:color="auto" w:fill="FFFFFF"/>
          <w:lang w:val="ru-RU"/>
        </w:rPr>
        <w:t xml:space="preserve">, </w:t>
      </w:r>
      <w:r w:rsidRPr="008870E6">
        <w:rPr>
          <w:shd w:val="clear" w:color="auto" w:fill="FFFFFF"/>
        </w:rPr>
        <w:t>ada</w:t>
      </w:r>
      <w:r w:rsidRPr="0097651C">
        <w:rPr>
          <w:shd w:val="clear" w:color="auto" w:fill="FFFFFF"/>
          <w:lang w:val="ru-RU"/>
        </w:rPr>
        <w:t xml:space="preserve">, </w:t>
      </w:r>
      <w:r w:rsidRPr="008870E6">
        <w:rPr>
          <w:shd w:val="clear" w:color="auto" w:fill="FFFFFF"/>
        </w:rPr>
        <w:t>Haskel</w:t>
      </w:r>
      <w:r w:rsidRPr="0097651C">
        <w:rPr>
          <w:shd w:val="clear" w:color="auto" w:fill="FFFFFF"/>
          <w:lang w:val="ru-RU"/>
        </w:rPr>
        <w:t xml:space="preserve">, </w:t>
      </w:r>
      <w:r w:rsidRPr="008870E6">
        <w:rPr>
          <w:shd w:val="clear" w:color="auto" w:fill="FFFFFF"/>
        </w:rPr>
        <w:t>assembler</w:t>
      </w:r>
      <w:r w:rsidRPr="0097651C">
        <w:rPr>
          <w:shd w:val="clear" w:color="auto" w:fill="FFFFFF"/>
          <w:lang w:val="ru-RU"/>
        </w:rPr>
        <w:t xml:space="preserve">, </w:t>
      </w:r>
      <w:r w:rsidRPr="008870E6">
        <w:rPr>
          <w:shd w:val="clear" w:color="auto" w:fill="FFFFFF"/>
        </w:rPr>
        <w:t>Basic</w:t>
      </w:r>
      <w:r w:rsidRPr="0097651C">
        <w:rPr>
          <w:shd w:val="clear" w:color="auto" w:fill="FFFFFF"/>
          <w:lang w:val="ru-RU"/>
        </w:rPr>
        <w:t>.</w:t>
      </w:r>
    </w:p>
    <w:p w:rsidR="00120974" w:rsidRPr="0097651C" w:rsidRDefault="0097651C" w:rsidP="0097651C">
      <w:pPr>
        <w:jc w:val="both"/>
        <w:rPr>
          <w:shd w:val="clear" w:color="auto" w:fill="FFFFFF"/>
          <w:lang w:val="ru-RU"/>
        </w:rPr>
      </w:pPr>
      <w:r w:rsidRPr="0097651C">
        <w:rPr>
          <w:shd w:val="clear" w:color="auto" w:fill="FFFFFF"/>
          <w:lang w:val="ru-RU"/>
        </w:rPr>
        <w:t>На сегодняшний день языков программирования бесчисленное множество, но лишь немногие из них являются популярными. Все дело в сложившейся концепции разработки, основанной на конкретных методах и парадигмах. Однако никто не гарантирует, что эти стандарты сохранятся. Скорее всего так и будет происходить в дальнейшем.  Поэтому развитие языков, на мой взгляд, очень важная тема, и за этим развитием нужно следить.</w:t>
      </w:r>
    </w:p>
    <w:p w:rsidR="0015101E" w:rsidRPr="009964DD" w:rsidRDefault="0015101E" w:rsidP="003515D1">
      <w:pPr>
        <w:pStyle w:val="Heading2"/>
        <w:rPr>
          <w:lang w:val="ru-RU"/>
        </w:rPr>
      </w:pPr>
      <w:bookmarkStart w:id="226" w:name="_Toc438377299"/>
      <w:bookmarkStart w:id="227" w:name="_Toc438377466"/>
      <w:r>
        <w:t>JavaScript</w:t>
      </w:r>
      <w:bookmarkEnd w:id="226"/>
      <w:bookmarkEnd w:id="227"/>
    </w:p>
    <w:p w:rsidR="003515D1" w:rsidRPr="00BD6B67" w:rsidRDefault="003515D1" w:rsidP="003515D1">
      <w:pPr>
        <w:pStyle w:val="Heading3"/>
        <w:jc w:val="both"/>
        <w:rPr>
          <w:lang w:val="ru-RU"/>
        </w:rPr>
      </w:pPr>
      <w:bookmarkStart w:id="228" w:name="_Toc438377467"/>
      <w:r w:rsidRPr="00BD6B67">
        <w:rPr>
          <w:lang w:val="ru-RU"/>
        </w:rPr>
        <w:t>Введение в JavaScript</w:t>
      </w:r>
      <w:bookmarkEnd w:id="228"/>
    </w:p>
    <w:p w:rsidR="003515D1" w:rsidRPr="00BD6B67" w:rsidRDefault="003515D1" w:rsidP="003515D1">
      <w:pPr>
        <w:jc w:val="both"/>
        <w:rPr>
          <w:lang w:val="ru-RU"/>
        </w:rPr>
      </w:pPr>
      <w:r w:rsidRPr="00BD6B67">
        <w:rPr>
          <w:b/>
          <w:lang w:val="ru-RU"/>
        </w:rPr>
        <w:t>JavaScript</w:t>
      </w:r>
      <w:r w:rsidRPr="00BD6B67">
        <w:rPr>
          <w:lang w:val="ru-RU"/>
        </w:rPr>
        <w:t xml:space="preserve"> – это </w:t>
      </w:r>
      <w:r w:rsidRPr="00BD6B67">
        <w:rPr>
          <w:i/>
          <w:lang w:val="ru-RU"/>
        </w:rPr>
        <w:t>интерпретируемый язык</w:t>
      </w:r>
      <w:r w:rsidRPr="00BD6B67">
        <w:rPr>
          <w:lang w:val="ru-RU"/>
        </w:rPr>
        <w:t xml:space="preserve"> программирования с объектно-ориентированными возможностями. </w:t>
      </w:r>
    </w:p>
    <w:p w:rsidR="003515D1" w:rsidRPr="00BD6B67" w:rsidRDefault="003515D1" w:rsidP="003515D1">
      <w:pPr>
        <w:jc w:val="both"/>
        <w:rPr>
          <w:lang w:val="ru-RU"/>
        </w:rPr>
      </w:pPr>
      <w:r w:rsidRPr="00BD6B67">
        <w:rPr>
          <w:b/>
          <w:bCs/>
          <w:shd w:val="clear" w:color="auto" w:fill="FFFFFF"/>
          <w:lang w:val="ru-RU"/>
        </w:rPr>
        <w:t>Интерпретируемый язык программирования</w:t>
      </w:r>
      <w:r w:rsidRPr="00BD6B67">
        <w:rPr>
          <w:shd w:val="clear" w:color="auto" w:fill="FFFFFF"/>
          <w:lang w:val="ru-RU"/>
        </w:rPr>
        <w:t> — </w:t>
      </w:r>
      <w:r w:rsidRPr="00BD6B67">
        <w:rPr>
          <w:bCs/>
          <w:shd w:val="clear" w:color="auto" w:fill="FFFFFF"/>
          <w:lang w:val="ru-RU"/>
        </w:rPr>
        <w:t>язык программирования</w:t>
      </w:r>
      <w:r w:rsidRPr="00BD6B67">
        <w:rPr>
          <w:shd w:val="clear" w:color="auto" w:fill="FFFFFF"/>
          <w:lang w:val="ru-RU"/>
        </w:rPr>
        <w:t xml:space="preserve">, в котором исходный код программы не преобразовывается в машинный код для непосредственного выполнения </w:t>
      </w:r>
      <w:r w:rsidRPr="00BD6B67">
        <w:rPr>
          <w:shd w:val="clear" w:color="auto" w:fill="FFFFFF"/>
          <w:lang w:val="ru-RU"/>
        </w:rPr>
        <w:lastRenderedPageBreak/>
        <w:t>центральным процессором (как в компилируемых языках), а исполняется с помощью специальной программы-интерпретатора.</w:t>
      </w:r>
    </w:p>
    <w:p w:rsidR="003515D1" w:rsidRPr="00BD6B67" w:rsidRDefault="003515D1" w:rsidP="003515D1">
      <w:pPr>
        <w:jc w:val="both"/>
        <w:rPr>
          <w:lang w:val="ru-RU"/>
        </w:rPr>
      </w:pPr>
      <w:r w:rsidRPr="00BD6B67">
        <w:rPr>
          <w:lang w:val="ru-RU"/>
        </w:rPr>
        <w:t>С точки зрения синтаксиса базовый язык JavaScript напоминает C, C++ и Java такими программными конструкциями, как инструкция if, цикл while и оператор &amp;&amp;. Однако это подобие ограничивается синтаксической схожестью.</w:t>
      </w:r>
    </w:p>
    <w:p w:rsidR="003515D1" w:rsidRPr="00BD6B67" w:rsidRDefault="003515D1" w:rsidP="003515D1">
      <w:pPr>
        <w:jc w:val="both"/>
        <w:rPr>
          <w:lang w:val="ru-RU"/>
        </w:rPr>
      </w:pPr>
      <w:r w:rsidRPr="00BD6B67">
        <w:rPr>
          <w:lang w:val="ru-RU"/>
        </w:rPr>
        <w:t xml:space="preserve">JavaScript – это язык c </w:t>
      </w:r>
      <w:r w:rsidRPr="00BD6B67">
        <w:rPr>
          <w:i/>
          <w:lang w:val="ru-RU"/>
        </w:rPr>
        <w:t>динамической типизацией</w:t>
      </w:r>
      <w:r w:rsidRPr="00BD6B67">
        <w:rPr>
          <w:lang w:val="ru-RU"/>
        </w:rPr>
        <w:t>, т. е. в нем не требуется определять типы переменных. Объекты в JavaScript отображают имена свойств на произвольные значения.</w:t>
      </w:r>
    </w:p>
    <w:p w:rsidR="003515D1" w:rsidRPr="00BD6B67" w:rsidRDefault="003515D1" w:rsidP="003515D1">
      <w:pPr>
        <w:jc w:val="both"/>
        <w:rPr>
          <w:lang w:val="ru-RU"/>
        </w:rPr>
      </w:pPr>
      <w:r w:rsidRPr="00BD6B67">
        <w:rPr>
          <w:lang w:val="ru-RU"/>
        </w:rPr>
        <w:t>Ядро языка JavaScript поддерживает работу с такими простыми типами данных, как числа, строки и булевы значения. Помимо этого, он обладает встроенной поддержкой массивов, дат и объектов регулярных выражений.</w:t>
      </w:r>
    </w:p>
    <w:p w:rsidR="003515D1" w:rsidRPr="00BD6B67" w:rsidRDefault="003515D1" w:rsidP="003515D1">
      <w:pPr>
        <w:jc w:val="both"/>
        <w:rPr>
          <w:lang w:val="ru-RU"/>
        </w:rPr>
      </w:pPr>
      <w:r w:rsidRPr="00BD6B67">
        <w:rPr>
          <w:lang w:val="ru-RU"/>
        </w:rPr>
        <w:t xml:space="preserve">Обычно JavaScript применяется в веб-браузерах, а расширение его возможностей за счет введения объектов позволяет организовать взаимодействие с пользователем, управлять веб-браузером и изменять содержимое документа, отображаемое в пределах окна веб-браузера. Эта встроенная версия JavaScript запускает сценарии, внедренные в HTML-код веб-страниц. Как правило, эта версия называется </w:t>
      </w:r>
      <w:r w:rsidRPr="00BD6B67">
        <w:rPr>
          <w:i/>
          <w:iCs/>
          <w:lang w:val="ru-RU"/>
        </w:rPr>
        <w:t xml:space="preserve">клиентским </w:t>
      </w:r>
      <w:r w:rsidRPr="00BD6B67">
        <w:rPr>
          <w:lang w:val="ru-RU"/>
        </w:rPr>
        <w:t>языком JavaScript, чтобы подчеркнуть, что сценарий исполняется на клиентском компьютере, а не на веб-сервере.</w:t>
      </w:r>
    </w:p>
    <w:p w:rsidR="003515D1" w:rsidRPr="00BD6B67" w:rsidRDefault="003515D1" w:rsidP="003515D1">
      <w:pPr>
        <w:jc w:val="both"/>
        <w:rPr>
          <w:lang w:val="ru-RU"/>
        </w:rPr>
      </w:pPr>
      <w:r w:rsidRPr="00BD6B67">
        <w:rPr>
          <w:lang w:val="ru-RU"/>
        </w:rPr>
        <w:t>В основе языка JavaScript и поддерживаемых им типов данных лежат международные стандарты, благодаря чему обеспечивается прекрасная совместимость между реализациями. Некоторые части клиентского JavaScript формально стандартизированы, другие части стали стандартом де-факто, но есть части, которые являются специфическими расширениями конкретной версии браузера.</w:t>
      </w:r>
    </w:p>
    <w:p w:rsidR="003515D1" w:rsidRPr="00BD6B67" w:rsidRDefault="003515D1" w:rsidP="003515D1">
      <w:pPr>
        <w:jc w:val="both"/>
        <w:rPr>
          <w:lang w:val="ru-RU"/>
        </w:rPr>
      </w:pPr>
      <w:r w:rsidRPr="00BD6B67">
        <w:rPr>
          <w:lang w:val="ru-RU"/>
        </w:rPr>
        <w:t>Совместимость реализаций JavaScript в разных браузерах зачастую приносит немало беспокойств программистам, использующим клиентский язык JavaScript.</w:t>
      </w:r>
    </w:p>
    <w:p w:rsidR="003515D1" w:rsidRPr="00BD6B67" w:rsidRDefault="003515D1" w:rsidP="003515D1">
      <w:pPr>
        <w:pStyle w:val="Heading4"/>
        <w:jc w:val="both"/>
        <w:rPr>
          <w:rStyle w:val="Emphasis"/>
          <w:i/>
          <w:iCs/>
          <w:lang w:val="ru-RU"/>
        </w:rPr>
      </w:pPr>
      <w:r w:rsidRPr="00BD6B67">
        <w:rPr>
          <w:rStyle w:val="Emphasis"/>
          <w:i/>
          <w:iCs/>
          <w:lang w:val="ru-RU"/>
        </w:rPr>
        <w:t>JavaScript – это не Java</w:t>
      </w:r>
    </w:p>
    <w:p w:rsidR="003515D1" w:rsidRPr="00BD6B67" w:rsidRDefault="003515D1" w:rsidP="003515D1">
      <w:pPr>
        <w:jc w:val="both"/>
        <w:rPr>
          <w:lang w:val="ru-RU"/>
        </w:rPr>
      </w:pPr>
      <w:r w:rsidRPr="00BD6B67">
        <w:rPr>
          <w:lang w:val="ru-RU"/>
        </w:rPr>
        <w:t xml:space="preserve">Одно из наиболее распространенных заблуждений о JavaScript состоит в том, что этот язык представляет собой упрощенную версию Java, языка программирования, разработанного в компании Sun Microsystems. Кроме некоторой синтаксической схожести и способности предоставлять исполняемое содержимое для веб-браузеров, эти два языка между собой ничто не связывает. </w:t>
      </w:r>
    </w:p>
    <w:p w:rsidR="003515D1" w:rsidRPr="00BD6B67" w:rsidRDefault="003515D1" w:rsidP="003515D1">
      <w:pPr>
        <w:jc w:val="both"/>
        <w:rPr>
          <w:lang w:val="ru-RU"/>
        </w:rPr>
      </w:pPr>
      <w:r w:rsidRPr="00BD6B67">
        <w:rPr>
          <w:lang w:val="ru-RU"/>
        </w:rPr>
        <w:t>Схожесть имен – не более чем уловка маркетологов (первоначальное название языка – LiveScript – было изменено на JavaScript в последнюю минуту). Однако JavaScript и Java могут взаимодействовать друг с другом.</w:t>
      </w:r>
    </w:p>
    <w:p w:rsidR="003515D1" w:rsidRPr="00BD6B67" w:rsidRDefault="003515D1" w:rsidP="003515D1">
      <w:pPr>
        <w:pStyle w:val="Heading4"/>
        <w:jc w:val="both"/>
        <w:rPr>
          <w:rStyle w:val="SubtleEmphasis"/>
          <w:i/>
          <w:iCs/>
          <w:lang w:val="ru-RU"/>
        </w:rPr>
      </w:pPr>
      <w:r w:rsidRPr="00BD6B67">
        <w:rPr>
          <w:rStyle w:val="SubtleEmphasis"/>
          <w:i/>
          <w:iCs/>
          <w:lang w:val="ru-RU"/>
        </w:rPr>
        <w:t>JavaScript не простой язык</w:t>
      </w:r>
    </w:p>
    <w:p w:rsidR="003515D1" w:rsidRPr="00BD6B67" w:rsidRDefault="003515D1" w:rsidP="003515D1">
      <w:pPr>
        <w:jc w:val="both"/>
        <w:rPr>
          <w:lang w:val="ru-RU"/>
        </w:rPr>
      </w:pPr>
      <w:r w:rsidRPr="00BD6B67">
        <w:rPr>
          <w:lang w:val="ru-RU"/>
        </w:rPr>
        <w:t>Поскольку JavaScript является интерпретируемым языком, очень часто он позиционируется как язык сценариев, а не как язык программирования, при этом подразумевается, что языки сценариев проще и в большей степени ориентированы не на программистов, а на обычных пользователей. В самом деле, при отсутствии контроля типов JavaScript прощает многие ошибки, которые допускают неопытные программисты. Благодаря этому многие веб-дизайнеры могут использовать JavaScript для решения ограниченного круга задач, выполняемых по точным рецептам.</w:t>
      </w:r>
    </w:p>
    <w:p w:rsidR="003515D1" w:rsidRPr="00BD6B67" w:rsidRDefault="003515D1" w:rsidP="003515D1">
      <w:pPr>
        <w:jc w:val="both"/>
        <w:rPr>
          <w:lang w:val="ru-RU"/>
        </w:rPr>
      </w:pPr>
      <w:r w:rsidRPr="00BD6B67">
        <w:rPr>
          <w:lang w:val="ru-RU"/>
        </w:rPr>
        <w:lastRenderedPageBreak/>
        <w:t>Однако за внешней простотой JavaScript скрывается полноценный язык программирования, столь же сложный, как любой другой, и даже более сложный, чем многие. Программисты, пытающиеся решать с помощью JavaScript нетривиальные задачи, часто разочаровываются в процессе разработки из-за того, что недостаточно понимают возможности этого языка.</w:t>
      </w:r>
    </w:p>
    <w:p w:rsidR="003515D1" w:rsidRPr="00BD6B67" w:rsidRDefault="003515D1" w:rsidP="003515D1">
      <w:pPr>
        <w:pStyle w:val="Heading3"/>
        <w:jc w:val="both"/>
        <w:rPr>
          <w:lang w:val="ru-RU"/>
        </w:rPr>
      </w:pPr>
      <w:bookmarkStart w:id="229" w:name="_Toc438377468"/>
      <w:r w:rsidRPr="00BD6B67">
        <w:rPr>
          <w:lang w:val="ru-RU"/>
        </w:rPr>
        <w:t>История JavaScript</w:t>
      </w:r>
      <w:bookmarkEnd w:id="229"/>
    </w:p>
    <w:p w:rsidR="003515D1" w:rsidRPr="00BD6B67" w:rsidRDefault="003515D1" w:rsidP="003515D1">
      <w:pPr>
        <w:pStyle w:val="Heading4"/>
        <w:jc w:val="both"/>
        <w:rPr>
          <w:lang w:val="ru-RU"/>
        </w:rPr>
      </w:pPr>
      <w:r w:rsidRPr="00BD6B67">
        <w:rPr>
          <w:lang w:val="ru-RU"/>
        </w:rPr>
        <w:t>Предпосылки</w:t>
      </w:r>
    </w:p>
    <w:p w:rsidR="003515D1" w:rsidRPr="00BD6B67" w:rsidRDefault="003515D1" w:rsidP="003515D1">
      <w:pPr>
        <w:jc w:val="both"/>
        <w:rPr>
          <w:lang w:val="ru-RU"/>
        </w:rPr>
      </w:pPr>
      <w:r w:rsidRPr="00BD6B67">
        <w:rPr>
          <w:lang w:val="ru-RU"/>
        </w:rPr>
        <w:t>В </w:t>
      </w:r>
      <w:hyperlink r:id="rId214" w:tooltip="1992 год" w:history="1">
        <w:r w:rsidRPr="00BD6B67">
          <w:rPr>
            <w:lang w:val="ru-RU"/>
          </w:rPr>
          <w:t>1992 году</w:t>
        </w:r>
      </w:hyperlink>
      <w:r w:rsidRPr="00BD6B67">
        <w:rPr>
          <w:lang w:val="ru-RU"/>
        </w:rPr>
        <w:t> компания Nombas начала разработку встраиваемого скриптового языка Cmm (Си-минус-минус), который, по замыслу разработчиков, должен был стать достаточно мощным, чтобы заменить макросы, сохраняя при этом схожесть с Си, чтобы разработчикам не составляло труда изучить его. Главным отличием от Си была работа с памятью. В новом языке всё управление памятью осуществлялось автоматически: не было необходимости создавать </w:t>
      </w:r>
      <w:hyperlink r:id="rId215" w:tooltip="Буфер (информатика)" w:history="1">
        <w:r w:rsidRPr="00BD6B67">
          <w:rPr>
            <w:lang w:val="ru-RU"/>
          </w:rPr>
          <w:t>буферы</w:t>
        </w:r>
      </w:hyperlink>
      <w:r w:rsidRPr="00BD6B67">
        <w:rPr>
          <w:lang w:val="ru-RU"/>
        </w:rPr>
        <w:t xml:space="preserve">, объявлять переменные, осуществлять преобразование типов. В остальном языки сильно походили друг на друга: в частности, Cmm поддерживал стандартные функции и операторы Си. </w:t>
      </w:r>
    </w:p>
    <w:p w:rsidR="003515D1" w:rsidRPr="00BD6B67" w:rsidRDefault="003515D1" w:rsidP="003515D1">
      <w:pPr>
        <w:jc w:val="both"/>
        <w:rPr>
          <w:lang w:val="ru-RU"/>
        </w:rPr>
      </w:pPr>
      <w:r w:rsidRPr="00BD6B67">
        <w:rPr>
          <w:lang w:val="ru-RU"/>
        </w:rPr>
        <w:t>Cmm был переименован в ScriptEase, поскольку исходное название звучало слишком негативно, а упоминание в нём Си «отпугивало» людей. На основе этого языка был создан </w:t>
      </w:r>
      <w:hyperlink r:id="rId216" w:tooltip="Проприетарное программное обеспечение" w:history="1">
        <w:r w:rsidRPr="00BD6B67">
          <w:rPr>
            <w:lang w:val="ru-RU"/>
          </w:rPr>
          <w:t>проприетарный продукт</w:t>
        </w:r>
      </w:hyperlink>
      <w:r w:rsidRPr="00BD6B67">
        <w:rPr>
          <w:lang w:val="ru-RU"/>
        </w:rPr>
        <w:t> CEnvi. В конце ноября </w:t>
      </w:r>
      <w:hyperlink r:id="rId217" w:tooltip="1995 год" w:history="1">
        <w:r w:rsidRPr="00BD6B67">
          <w:rPr>
            <w:lang w:val="ru-RU"/>
          </w:rPr>
          <w:t>1995 года</w:t>
        </w:r>
      </w:hyperlink>
      <w:r w:rsidRPr="00BD6B67">
        <w:rPr>
          <w:lang w:val="ru-RU"/>
        </w:rPr>
        <w:t xml:space="preserve"> Nombas разработала версию CEnvi, внедряемую в веб-страницы. Страницы, которые можно было изменять с помощью скриптового языка, получили название Espresso Pages — они демонстрировали использование скриптового языка для создания игры, проверки пользовательского ввода в формы и создания анимации. Espresso Pages позиционировались как </w:t>
      </w:r>
      <w:hyperlink r:id="rId218" w:tooltip="Демоверсия" w:history="1">
        <w:r w:rsidRPr="00BD6B67">
          <w:rPr>
            <w:lang w:val="ru-RU"/>
          </w:rPr>
          <w:t>демоверсия</w:t>
        </w:r>
      </w:hyperlink>
      <w:r w:rsidRPr="00BD6B67">
        <w:rPr>
          <w:lang w:val="ru-RU"/>
        </w:rPr>
        <w:t>, призванная помочь представить, что случится, если в браузер будет внедрён язык Cmm. Работали они только в 16-битовом </w:t>
      </w:r>
      <w:hyperlink r:id="rId219" w:tooltip="Netscape Navigator" w:history="1">
        <w:r w:rsidRPr="00BD6B67">
          <w:rPr>
            <w:lang w:val="ru-RU"/>
          </w:rPr>
          <w:t>Netscape Navigator</w:t>
        </w:r>
      </w:hyperlink>
      <w:r w:rsidRPr="00BD6B67">
        <w:rPr>
          <w:lang w:val="ru-RU"/>
        </w:rPr>
        <w:t> под управлением Windows.</w:t>
      </w:r>
    </w:p>
    <w:p w:rsidR="003515D1" w:rsidRPr="00BD6B67" w:rsidRDefault="003515D1" w:rsidP="003515D1">
      <w:pPr>
        <w:pStyle w:val="Heading4"/>
        <w:jc w:val="both"/>
        <w:rPr>
          <w:lang w:val="ru-RU"/>
        </w:rPr>
      </w:pPr>
      <w:r w:rsidRPr="00BD6B67">
        <w:rPr>
          <w:lang w:val="ru-RU"/>
        </w:rPr>
        <w:t>JavaScript</w:t>
      </w:r>
    </w:p>
    <w:p w:rsidR="003515D1" w:rsidRPr="00BD6B67" w:rsidRDefault="003515D1" w:rsidP="003515D1">
      <w:pPr>
        <w:jc w:val="both"/>
        <w:rPr>
          <w:lang w:val="ru-RU"/>
        </w:rPr>
      </w:pPr>
      <w:r w:rsidRPr="00BD6B67">
        <w:rPr>
          <w:lang w:val="ru-RU"/>
        </w:rPr>
        <w:t>Перед </w:t>
      </w:r>
      <w:hyperlink r:id="rId220" w:tooltip="Эйх, Брендан" w:history="1">
        <w:r w:rsidRPr="00BD6B67">
          <w:rPr>
            <w:lang w:val="ru-RU"/>
          </w:rPr>
          <w:t>Бренданом Эйхом</w:t>
        </w:r>
      </w:hyperlink>
      <w:r w:rsidRPr="00BD6B67">
        <w:rPr>
          <w:lang w:val="ru-RU"/>
        </w:rPr>
        <w:t>, нанятым в компанию </w:t>
      </w:r>
      <w:hyperlink r:id="rId221" w:tooltip="Netscape Communications" w:history="1">
        <w:r w:rsidRPr="00BD6B67">
          <w:rPr>
            <w:lang w:val="ru-RU"/>
          </w:rPr>
          <w:t>Netscape</w:t>
        </w:r>
      </w:hyperlink>
      <w:r w:rsidRPr="00BD6B67">
        <w:rPr>
          <w:lang w:val="ru-RU"/>
        </w:rPr>
        <w:t> 4 апреля </w:t>
      </w:r>
      <w:hyperlink r:id="rId222" w:tooltip="1995 год" w:history="1">
        <w:r w:rsidRPr="00BD6B67">
          <w:rPr>
            <w:lang w:val="ru-RU"/>
          </w:rPr>
          <w:t>1995 года</w:t>
        </w:r>
      </w:hyperlink>
      <w:r w:rsidRPr="00BD6B67">
        <w:rPr>
          <w:lang w:val="ru-RU"/>
        </w:rPr>
        <w:t xml:space="preserve">, была поставлена задача внедрить язык программирования </w:t>
      </w:r>
      <w:hyperlink r:id="rId223" w:tooltip="Scheme" w:history="1">
        <w:r w:rsidRPr="00BD6B67">
          <w:rPr>
            <w:lang w:val="ru-RU"/>
          </w:rPr>
          <w:t>Scheme</w:t>
        </w:r>
      </w:hyperlink>
      <w:r w:rsidRPr="00BD6B67">
        <w:rPr>
          <w:lang w:val="ru-RU"/>
        </w:rPr>
        <w:t> или что-то похожее в браузер Netscape. Поскольку требования были размыты, Эйха перевели в группу, ответственную за серверные продукты, где он проработал месяц, занимаясь улучшением протокола </w:t>
      </w:r>
      <w:hyperlink r:id="rId224" w:tooltip="HTTP" w:history="1">
        <w:r w:rsidRPr="00BD6B67">
          <w:rPr>
            <w:lang w:val="ru-RU"/>
          </w:rPr>
          <w:t>HTTP</w:t>
        </w:r>
      </w:hyperlink>
      <w:r w:rsidRPr="00BD6B67">
        <w:rPr>
          <w:lang w:val="ru-RU"/>
        </w:rPr>
        <w:t xml:space="preserve">. В мае разработчик был переброшен обратно, в команду, занимающуюся клиентской частью (браузером), где он немедленно начал разрабатывать концепцию нового языка программирования. </w:t>
      </w:r>
    </w:p>
    <w:p w:rsidR="003515D1" w:rsidRPr="00BD6B67" w:rsidRDefault="003515D1" w:rsidP="003515D1">
      <w:pPr>
        <w:jc w:val="both"/>
        <w:rPr>
          <w:lang w:val="ru-RU"/>
        </w:rPr>
      </w:pPr>
      <w:r w:rsidRPr="00BD6B67">
        <w:rPr>
          <w:lang w:val="ru-RU"/>
        </w:rPr>
        <w:t>Менеджмент разработки браузера, включая Тома Пакина, </w:t>
      </w:r>
      <w:hyperlink r:id="rId225" w:tooltip="Той, Михаэль (страница отсутствует)" w:history="1">
        <w:r w:rsidRPr="00BD6B67">
          <w:rPr>
            <w:lang w:val="ru-RU"/>
          </w:rPr>
          <w:t>Михаэля Тоя</w:t>
        </w:r>
      </w:hyperlink>
      <w:r w:rsidRPr="00BD6B67">
        <w:rPr>
          <w:lang w:val="ru-RU"/>
        </w:rPr>
        <w:t> , Рика Шелла, был убеждён, что Netscape должен поддерживать язык программирования, встраиваемый в </w:t>
      </w:r>
      <w:hyperlink r:id="rId226" w:tooltip="HTML" w:history="1">
        <w:r w:rsidRPr="00BD6B67">
          <w:rPr>
            <w:lang w:val="ru-RU"/>
          </w:rPr>
          <w:t>HTML</w:t>
        </w:r>
      </w:hyperlink>
      <w:r w:rsidRPr="00BD6B67">
        <w:rPr>
          <w:lang w:val="ru-RU"/>
        </w:rPr>
        <w:t>-код страницы.</w:t>
      </w:r>
    </w:p>
    <w:p w:rsidR="003515D1" w:rsidRPr="00BD6B67" w:rsidRDefault="003515D1" w:rsidP="003515D1">
      <w:pPr>
        <w:jc w:val="both"/>
        <w:rPr>
          <w:lang w:val="ru-RU"/>
        </w:rPr>
      </w:pPr>
      <w:r w:rsidRPr="00BD6B67">
        <w:rPr>
          <w:lang w:val="ru-RU"/>
        </w:rPr>
        <w:t>Помимо Брендана Эйха в разработке участвовали сооснователь </w:t>
      </w:r>
      <w:hyperlink r:id="rId227" w:tooltip="Netscape Communications" w:history="1">
        <w:r w:rsidRPr="00BD6B67">
          <w:rPr>
            <w:lang w:val="ru-RU"/>
          </w:rPr>
          <w:t>Netscape Communications</w:t>
        </w:r>
      </w:hyperlink>
      <w:r w:rsidRPr="00BD6B67">
        <w:rPr>
          <w:lang w:val="ru-RU"/>
        </w:rPr>
        <w:t> </w:t>
      </w:r>
      <w:hyperlink r:id="rId228" w:tooltip="Андрессен, Марк" w:history="1">
        <w:r w:rsidRPr="00BD6B67">
          <w:rPr>
            <w:lang w:val="ru-RU"/>
          </w:rPr>
          <w:t>Марк Андрессен</w:t>
        </w:r>
      </w:hyperlink>
      <w:r w:rsidRPr="00BD6B67">
        <w:rPr>
          <w:lang w:val="ru-RU"/>
        </w:rPr>
        <w:t> и сооснователь </w:t>
      </w:r>
      <w:hyperlink r:id="rId229" w:tooltip="Sun Microsystems" w:history="1">
        <w:r w:rsidRPr="00BD6B67">
          <w:rPr>
            <w:lang w:val="ru-RU"/>
          </w:rPr>
          <w:t>Sun Microsystems</w:t>
        </w:r>
      </w:hyperlink>
      <w:r w:rsidRPr="00BD6B67">
        <w:rPr>
          <w:lang w:val="ru-RU"/>
        </w:rPr>
        <w:t> </w:t>
      </w:r>
      <w:hyperlink r:id="rId230" w:tooltip="Джой, Билл" w:history="1">
        <w:r w:rsidRPr="00BD6B67">
          <w:rPr>
            <w:lang w:val="ru-RU"/>
          </w:rPr>
          <w:t>Билл Джой</w:t>
        </w:r>
      </w:hyperlink>
      <w:r w:rsidRPr="00BD6B67">
        <w:rPr>
          <w:lang w:val="ru-RU"/>
        </w:rPr>
        <w:t>: чтобы успеть закончить работы над языком к релизу браузера, компании заключили соглашение о сотрудничестве в разработке. Они ставили перед собой цель обеспечить «язык для склеивания» составляющих частей веб-ресурса: изображений, плагинов, Java-апплетов, который был бы удобен для веб-дизайнеров и программистов, не обладающих высокой квалификацией.</w:t>
      </w:r>
    </w:p>
    <w:p w:rsidR="003515D1" w:rsidRPr="00BD6B67" w:rsidRDefault="003515D1" w:rsidP="003515D1">
      <w:pPr>
        <w:jc w:val="both"/>
        <w:rPr>
          <w:lang w:val="ru-RU"/>
        </w:rPr>
      </w:pPr>
      <w:r w:rsidRPr="00BD6B67">
        <w:rPr>
          <w:lang w:val="ru-RU"/>
        </w:rPr>
        <w:t>Первоначально язык назывался Mocha, затем он был переименован в LiveScript и предназначался как для программирования на стороне клиента, так и для программирования на стороне сервера (там он должен был называться LiveWire). На синтаксис оказали влияние языки </w:t>
      </w:r>
      <w:hyperlink r:id="rId231" w:tooltip="Си (язык программирования)" w:history="1">
        <w:r w:rsidRPr="00BD6B67">
          <w:rPr>
            <w:lang w:val="ru-RU"/>
          </w:rPr>
          <w:t>Си</w:t>
        </w:r>
      </w:hyperlink>
      <w:r w:rsidRPr="00BD6B67">
        <w:rPr>
          <w:lang w:val="ru-RU"/>
        </w:rPr>
        <w:t> и </w:t>
      </w:r>
      <w:hyperlink r:id="rId232" w:tooltip="Java" w:history="1">
        <w:r w:rsidRPr="00BD6B67">
          <w:rPr>
            <w:lang w:val="ru-RU"/>
          </w:rPr>
          <w:t>Java</w:t>
        </w:r>
      </w:hyperlink>
      <w:r w:rsidRPr="00BD6B67">
        <w:rPr>
          <w:lang w:val="ru-RU"/>
        </w:rPr>
        <w:t>, и, поскольку Java в то время было </w:t>
      </w:r>
      <w:hyperlink r:id="rId233" w:tooltip="Модные слова" w:history="1">
        <w:r w:rsidRPr="00BD6B67">
          <w:rPr>
            <w:lang w:val="ru-RU"/>
          </w:rPr>
          <w:t>модным словом</w:t>
        </w:r>
      </w:hyperlink>
      <w:r w:rsidRPr="00BD6B67">
        <w:rPr>
          <w:lang w:val="ru-RU"/>
        </w:rPr>
        <w:t xml:space="preserve">, 4 декабря 1995 года LiveScript переименовали в </w:t>
      </w:r>
      <w:r w:rsidRPr="00BD6B67">
        <w:rPr>
          <w:lang w:val="ru-RU"/>
        </w:rPr>
        <w:lastRenderedPageBreak/>
        <w:t>JavaScript, получив соответствующую лицензию у </w:t>
      </w:r>
      <w:hyperlink r:id="rId234" w:tooltip="Sun Microsystems" w:history="1">
        <w:r w:rsidRPr="00BD6B67">
          <w:rPr>
            <w:lang w:val="ru-RU"/>
          </w:rPr>
          <w:t>Sun</w:t>
        </w:r>
      </w:hyperlink>
      <w:r w:rsidRPr="00BD6B67">
        <w:rPr>
          <w:lang w:val="ru-RU"/>
        </w:rPr>
        <w:t>. Анонс JavaScript со стороны представителей Netscape и Sun состоялся накануне выпуска второй </w:t>
      </w:r>
      <w:hyperlink r:id="rId235" w:tooltip="Бета-тестирование" w:history="1">
        <w:r w:rsidRPr="00BD6B67">
          <w:rPr>
            <w:lang w:val="ru-RU"/>
          </w:rPr>
          <w:t>бета-версии</w:t>
        </w:r>
      </w:hyperlink>
      <w:r w:rsidRPr="00BD6B67">
        <w:rPr>
          <w:lang w:val="ru-RU"/>
        </w:rPr>
        <w:t> Netscape Navigator. В нём декларируется, что 28 лидирующих ИТ-компаний выразили намерение использовать в своих будущих продуктах JavaScript как объектный скриптовый язык с открытым стандартом.</w:t>
      </w:r>
    </w:p>
    <w:p w:rsidR="003515D1" w:rsidRPr="00BD6B67" w:rsidRDefault="003515D1" w:rsidP="003515D1">
      <w:pPr>
        <w:jc w:val="both"/>
        <w:rPr>
          <w:lang w:val="ru-RU"/>
        </w:rPr>
      </w:pPr>
      <w:r w:rsidRPr="00BD6B67">
        <w:rPr>
          <w:lang w:val="ru-RU"/>
        </w:rPr>
        <w:t>В </w:t>
      </w:r>
      <w:hyperlink r:id="rId236" w:tooltip="1996 год" w:history="1">
        <w:r w:rsidRPr="00BD6B67">
          <w:rPr>
            <w:lang w:val="ru-RU"/>
          </w:rPr>
          <w:t>1996 году</w:t>
        </w:r>
      </w:hyperlink>
      <w:r w:rsidRPr="00BD6B67">
        <w:rPr>
          <w:lang w:val="ru-RU"/>
        </w:rPr>
        <w:t> компания </w:t>
      </w:r>
      <w:hyperlink r:id="rId237" w:tooltip="Microsoft" w:history="1">
        <w:r w:rsidRPr="00BD6B67">
          <w:rPr>
            <w:lang w:val="ru-RU"/>
          </w:rPr>
          <w:t>Microsoft</w:t>
        </w:r>
      </w:hyperlink>
      <w:r w:rsidRPr="00BD6B67">
        <w:rPr>
          <w:lang w:val="ru-RU"/>
        </w:rPr>
        <w:t> выпустила аналог языка JavaScript, названный </w:t>
      </w:r>
      <w:hyperlink r:id="rId238" w:tooltip="Microsoft JScript" w:history="1">
        <w:r w:rsidRPr="00BD6B67">
          <w:rPr>
            <w:lang w:val="ru-RU"/>
          </w:rPr>
          <w:t>JScript</w:t>
        </w:r>
      </w:hyperlink>
      <w:r w:rsidRPr="00BD6B67">
        <w:rPr>
          <w:lang w:val="ru-RU"/>
        </w:rPr>
        <w:t>. Анонсирован этот язык был 18 июля 1996 года. Первым браузером, поддерживающим эту реализацию, был </w:t>
      </w:r>
      <w:hyperlink r:id="rId239" w:tooltip="Internet Explorer" w:history="1">
        <w:r w:rsidRPr="00BD6B67">
          <w:rPr>
            <w:lang w:val="ru-RU"/>
          </w:rPr>
          <w:t>Internet Explorer</w:t>
        </w:r>
      </w:hyperlink>
      <w:r w:rsidRPr="00BD6B67">
        <w:rPr>
          <w:lang w:val="ru-RU"/>
        </w:rPr>
        <w:t> 3.0.</w:t>
      </w:r>
    </w:p>
    <w:p w:rsidR="003515D1" w:rsidRPr="00BD6B67" w:rsidRDefault="003515D1" w:rsidP="003515D1">
      <w:pPr>
        <w:jc w:val="both"/>
        <w:rPr>
          <w:lang w:val="ru-RU"/>
        </w:rPr>
      </w:pPr>
      <w:r w:rsidRPr="00BD6B67">
        <w:rPr>
          <w:lang w:val="ru-RU"/>
        </w:rPr>
        <w:t>По инициативе компании Netscape была проведена стандартизация языка ассоциацией </w:t>
      </w:r>
      <w:hyperlink r:id="rId240" w:tooltip="ECMA International" w:history="1">
        <w:r w:rsidRPr="00BD6B67">
          <w:rPr>
            <w:lang w:val="ru-RU"/>
          </w:rPr>
          <w:t>ECMA</w:t>
        </w:r>
      </w:hyperlink>
      <w:r w:rsidRPr="00BD6B67">
        <w:rPr>
          <w:lang w:val="ru-RU"/>
        </w:rPr>
        <w:t>. Стандартизированная версия имеет название </w:t>
      </w:r>
      <w:hyperlink r:id="rId241" w:tooltip="ECMAScript" w:history="1">
        <w:r w:rsidRPr="00BD6B67">
          <w:rPr>
            <w:lang w:val="ru-RU"/>
          </w:rPr>
          <w:t>ECMAScript</w:t>
        </w:r>
      </w:hyperlink>
      <w:r w:rsidRPr="00BD6B67">
        <w:rPr>
          <w:lang w:val="ru-RU"/>
        </w:rPr>
        <w:t>, описывается стандартом </w:t>
      </w:r>
      <w:hyperlink r:id="rId242" w:tooltip="ECMA-262" w:history="1">
        <w:r w:rsidRPr="00BD6B67">
          <w:rPr>
            <w:lang w:val="ru-RU"/>
          </w:rPr>
          <w:t>ECMA-262</w:t>
        </w:r>
      </w:hyperlink>
      <w:r w:rsidRPr="00BD6B67">
        <w:rPr>
          <w:lang w:val="ru-RU"/>
        </w:rPr>
        <w:t>. Первой версии спецификации соответствовал JavaScript версии 1.1, а также языки JScript и </w:t>
      </w:r>
      <w:hyperlink r:id="rId243" w:tooltip="ScriptEasy (страница отсутствует)" w:history="1">
        <w:r w:rsidRPr="00BD6B67">
          <w:rPr>
            <w:lang w:val="ru-RU"/>
          </w:rPr>
          <w:t>ScriptEasy</w:t>
        </w:r>
      </w:hyperlink>
      <w:r w:rsidRPr="00BD6B67">
        <w:rPr>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Популярность</w:t>
      </w:r>
    </w:p>
    <w:p w:rsidR="003515D1" w:rsidRPr="00BD6B67" w:rsidRDefault="003515D1" w:rsidP="003515D1">
      <w:pPr>
        <w:jc w:val="both"/>
        <w:rPr>
          <w:rFonts w:eastAsia="Calibri"/>
          <w:lang w:val="ru-RU"/>
        </w:rPr>
      </w:pPr>
      <w:r w:rsidRPr="00BD6B67">
        <w:rPr>
          <w:rFonts w:eastAsia="Calibri"/>
          <w:lang w:val="ru-RU"/>
        </w:rPr>
        <w:t>В статье «Самый неправильно понятый язык программирования в мире стал самым популярным в мире языком программирования» </w:t>
      </w:r>
      <w:hyperlink r:id="rId244" w:tooltip="Крокфорд, Дуглас (страница отсутствует)" w:history="1">
        <w:r w:rsidRPr="00BD6B67">
          <w:rPr>
            <w:rFonts w:eastAsia="Calibri"/>
            <w:lang w:val="ru-RU"/>
          </w:rPr>
          <w:t>Дуглас Крокфорд</w:t>
        </w:r>
      </w:hyperlink>
      <w:r w:rsidRPr="00BD6B67">
        <w:rPr>
          <w:rFonts w:eastAsia="Calibri"/>
          <w:lang w:val="ru-RU"/>
        </w:rPr>
        <w:t>  утверждает, что лидирующую позицию JavaScript занял в связи с развитием </w:t>
      </w:r>
      <w:hyperlink r:id="rId245" w:tooltip="AJAX" w:history="1">
        <w:r w:rsidRPr="00BD6B67">
          <w:rPr>
            <w:rFonts w:eastAsia="Calibri"/>
            <w:lang w:val="ru-RU"/>
          </w:rPr>
          <w:t>AJAX</w:t>
        </w:r>
      </w:hyperlink>
      <w:r w:rsidRPr="00BD6B67">
        <w:rPr>
          <w:rFonts w:eastAsia="Calibri"/>
          <w:lang w:val="ru-RU"/>
        </w:rPr>
        <w:t xml:space="preserve">, поскольку браузер стал превалирующей системой доставки приложений. </w:t>
      </w:r>
    </w:p>
    <w:p w:rsidR="003515D1" w:rsidRPr="00BD6B67" w:rsidRDefault="003515D1" w:rsidP="003515D1">
      <w:pPr>
        <w:jc w:val="both"/>
        <w:rPr>
          <w:rFonts w:eastAsia="Calibri"/>
          <w:lang w:val="ru-RU"/>
        </w:rPr>
      </w:pPr>
      <w:r w:rsidRPr="00BD6B67">
        <w:rPr>
          <w:rFonts w:eastAsia="Calibri"/>
          <w:lang w:val="ru-RU"/>
        </w:rPr>
        <w:t xml:space="preserve">Он также констатирует растущую популярность JavaScript, то, что этот язык встраивается в приложения, отмечает значимость языка. </w:t>
      </w:r>
    </w:p>
    <w:p w:rsidR="003515D1" w:rsidRPr="00BD6B67" w:rsidRDefault="003515D1" w:rsidP="003515D1">
      <w:pPr>
        <w:jc w:val="both"/>
        <w:rPr>
          <w:rFonts w:eastAsia="Calibri"/>
          <w:lang w:val="ru-RU"/>
        </w:rPr>
      </w:pPr>
      <w:r w:rsidRPr="00BD6B67">
        <w:rPr>
          <w:rFonts w:eastAsia="Calibri"/>
          <w:lang w:val="ru-RU"/>
        </w:rPr>
        <w:t>Согласно </w:t>
      </w:r>
      <w:hyperlink r:id="rId246" w:tooltip="TIOBE Index" w:history="1">
        <w:r w:rsidRPr="00BD6B67">
          <w:rPr>
            <w:rFonts w:eastAsia="Calibri"/>
            <w:lang w:val="ru-RU"/>
          </w:rPr>
          <w:t>TIOBE Index</w:t>
        </w:r>
      </w:hyperlink>
      <w:r w:rsidRPr="00BD6B67">
        <w:rPr>
          <w:rFonts w:eastAsia="Calibri"/>
          <w:lang w:val="ru-RU"/>
        </w:rPr>
        <w:t>, базирующемуся на данных поисковых систем </w:t>
      </w:r>
      <w:hyperlink r:id="rId247" w:tooltip="Google" w:history="1">
        <w:r w:rsidRPr="00BD6B67">
          <w:rPr>
            <w:rFonts w:eastAsia="Calibri"/>
            <w:lang w:val="ru-RU"/>
          </w:rPr>
          <w:t>Google</w:t>
        </w:r>
      </w:hyperlink>
      <w:r w:rsidRPr="00BD6B67">
        <w:rPr>
          <w:rFonts w:eastAsia="Calibri"/>
          <w:lang w:val="ru-RU"/>
        </w:rPr>
        <w:t>, </w:t>
      </w:r>
      <w:hyperlink r:id="rId248" w:tooltip="MSN" w:history="1">
        <w:r w:rsidRPr="00BD6B67">
          <w:rPr>
            <w:rFonts w:eastAsia="Calibri"/>
            <w:lang w:val="ru-RU"/>
          </w:rPr>
          <w:t>MSN</w:t>
        </w:r>
      </w:hyperlink>
      <w:r w:rsidRPr="00BD6B67">
        <w:rPr>
          <w:rFonts w:eastAsia="Calibri"/>
          <w:lang w:val="ru-RU"/>
        </w:rPr>
        <w:t>, </w:t>
      </w:r>
      <w:hyperlink r:id="rId249" w:tooltip="Yahoo!" w:history="1">
        <w:r w:rsidRPr="00BD6B67">
          <w:rPr>
            <w:rFonts w:eastAsia="Calibri"/>
            <w:lang w:val="ru-RU"/>
          </w:rPr>
          <w:t>Yahoo!</w:t>
        </w:r>
      </w:hyperlink>
      <w:r w:rsidRPr="00BD6B67">
        <w:rPr>
          <w:rFonts w:eastAsia="Calibri"/>
          <w:lang w:val="ru-RU"/>
        </w:rPr>
        <w:t>, </w:t>
      </w:r>
      <w:hyperlink r:id="rId250" w:tooltip="Википедия" w:history="1">
        <w:r w:rsidRPr="00BD6B67">
          <w:rPr>
            <w:rFonts w:eastAsia="Calibri"/>
            <w:lang w:val="ru-RU"/>
          </w:rPr>
          <w:t>Википедия</w:t>
        </w:r>
      </w:hyperlink>
      <w:r w:rsidRPr="00BD6B67">
        <w:rPr>
          <w:rFonts w:eastAsia="Calibri"/>
          <w:lang w:val="ru-RU"/>
        </w:rPr>
        <w:t> и </w:t>
      </w:r>
      <w:hyperlink r:id="rId251" w:tooltip="YouTube" w:history="1">
        <w:r w:rsidRPr="00BD6B67">
          <w:rPr>
            <w:rFonts w:eastAsia="Calibri"/>
            <w:lang w:val="ru-RU"/>
          </w:rPr>
          <w:t>YouTube</w:t>
        </w:r>
      </w:hyperlink>
      <w:r w:rsidRPr="00BD6B67">
        <w:rPr>
          <w:rFonts w:eastAsia="Calibri"/>
          <w:lang w:val="ru-RU"/>
        </w:rPr>
        <w:t>, в апреле 2015 года JavaScript находился на 6 месте (год назад на 9).</w:t>
      </w:r>
    </w:p>
    <w:p w:rsidR="003515D1" w:rsidRPr="00BD6B67" w:rsidRDefault="003515D1" w:rsidP="003515D1">
      <w:pPr>
        <w:jc w:val="both"/>
        <w:rPr>
          <w:rFonts w:eastAsia="Calibri"/>
          <w:lang w:val="ru-RU"/>
        </w:rPr>
      </w:pPr>
      <w:r w:rsidRPr="00BD6B67">
        <w:rPr>
          <w:rFonts w:eastAsia="Calibri"/>
          <w:lang w:val="ru-RU"/>
        </w:rPr>
        <w:t>(Индекс TIOBE (TIOBE programming community index) — индекс, оценивающий популярность </w:t>
      </w:r>
      <w:hyperlink r:id="rId252" w:tooltip="Язык программирования" w:history="1">
        <w:r w:rsidRPr="00BD6B67">
          <w:rPr>
            <w:rFonts w:eastAsia="Calibri"/>
            <w:lang w:val="ru-RU"/>
          </w:rPr>
          <w:t>языков программирования</w:t>
        </w:r>
      </w:hyperlink>
      <w:r w:rsidRPr="00BD6B67">
        <w:rPr>
          <w:rFonts w:eastAsia="Calibri"/>
          <w:lang w:val="ru-RU"/>
        </w:rPr>
        <w:t>, на основе подсчета результатов поисковых запросов, содержащих название языка).</w:t>
      </w:r>
    </w:p>
    <w:p w:rsidR="003515D1" w:rsidRPr="00BD6B67" w:rsidRDefault="003515D1" w:rsidP="003515D1">
      <w:pPr>
        <w:jc w:val="both"/>
        <w:rPr>
          <w:rFonts w:eastAsia="Calibri"/>
          <w:lang w:val="ru-RU"/>
        </w:rPr>
      </w:pPr>
      <w:r w:rsidRPr="00BD6B67">
        <w:rPr>
          <w:rFonts w:eastAsia="Calibri"/>
          <w:lang w:val="ru-RU"/>
        </w:rPr>
        <w:t>JavaScript является самым популярным языком программирования, используемым для разработки веб-приложений </w:t>
      </w:r>
      <w:hyperlink r:id="rId253" w:tooltip="Сторона клиента (страница отсутствует)" w:history="1">
        <w:r w:rsidRPr="00BD6B67">
          <w:rPr>
            <w:rFonts w:eastAsia="Calibri"/>
            <w:lang w:val="ru-RU"/>
          </w:rPr>
          <w:t>на стороне клиента</w:t>
        </w:r>
      </w:hyperlink>
      <w:r w:rsidRPr="00BD6B67">
        <w:rPr>
          <w:rFonts w:eastAsia="Calibri"/>
          <w:lang w:val="ru-RU"/>
        </w:rPr>
        <w:t> (</w:t>
      </w:r>
      <w:hyperlink r:id="rId254" w:tooltip="en:Client-side" w:history="1">
        <w:r w:rsidRPr="00BD6B67">
          <w:rPr>
            <w:rFonts w:eastAsia="Calibri"/>
            <w:lang w:val="ru-RU"/>
          </w:rPr>
          <w:t>англ.</w:t>
        </w:r>
      </w:hyperlink>
      <w:r w:rsidRPr="00BD6B67">
        <w:rPr>
          <w:rFonts w:eastAsia="Calibri"/>
          <w:lang w:val="ru-RU"/>
        </w:rPr>
        <w:t xml:space="preserve">) </w:t>
      </w:r>
    </w:p>
    <w:p w:rsidR="003515D1" w:rsidRPr="00BD6B67" w:rsidRDefault="003515D1" w:rsidP="003515D1">
      <w:pPr>
        <w:pStyle w:val="Heading3"/>
        <w:jc w:val="both"/>
        <w:rPr>
          <w:rFonts w:eastAsia="Times New Roman"/>
          <w:lang w:val="ru-RU" w:eastAsia="ru-RU"/>
        </w:rPr>
      </w:pPr>
      <w:bookmarkStart w:id="230" w:name="_Toc438377469"/>
      <w:r w:rsidRPr="00BD6B67">
        <w:rPr>
          <w:rFonts w:eastAsia="Times New Roman"/>
          <w:lang w:val="ru-RU" w:eastAsia="ru-RU"/>
        </w:rPr>
        <w:t>Дополнительные возможности JavaScript</w:t>
      </w:r>
      <w:bookmarkEnd w:id="230"/>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Библиотеки</w:t>
      </w:r>
    </w:p>
    <w:p w:rsidR="003515D1" w:rsidRPr="00BD6B67" w:rsidRDefault="003515D1" w:rsidP="003515D1">
      <w:pPr>
        <w:jc w:val="both"/>
        <w:rPr>
          <w:rFonts w:eastAsia="Calibri" w:cs="Times New Roman"/>
          <w:lang w:val="ru-RU"/>
        </w:rPr>
      </w:pPr>
      <w:r w:rsidRPr="00BD6B67">
        <w:rPr>
          <w:rFonts w:eastAsia="Calibri" w:cs="Times New Roman"/>
          <w:lang w:val="ru-RU"/>
        </w:rPr>
        <w:t>Для обеспечения высокого </w:t>
      </w:r>
      <w:hyperlink r:id="rId255" w:tooltip="Слой абстрагирования" w:history="1">
        <w:r w:rsidRPr="00BD6B67">
          <w:rPr>
            <w:rFonts w:eastAsia="Calibri" w:cs="Times New Roman"/>
            <w:lang w:val="ru-RU"/>
          </w:rPr>
          <w:t>уровня абстракции</w:t>
        </w:r>
      </w:hyperlink>
      <w:r w:rsidRPr="00BD6B67">
        <w:rPr>
          <w:rFonts w:eastAsia="Calibri" w:cs="Times New Roman"/>
          <w:lang w:val="ru-RU"/>
        </w:rPr>
        <w:t> и достижения приемлемой степени </w:t>
      </w:r>
      <w:hyperlink r:id="rId256" w:tooltip="Кросс-браузерность" w:history="1">
        <w:r w:rsidRPr="00BD6B67">
          <w:rPr>
            <w:rFonts w:eastAsia="Calibri" w:cs="Times New Roman"/>
            <w:lang w:val="ru-RU"/>
          </w:rPr>
          <w:t>кросс-браузерности</w:t>
        </w:r>
      </w:hyperlink>
      <w:r w:rsidRPr="00BD6B67">
        <w:rPr>
          <w:rFonts w:eastAsia="Calibri" w:cs="Times New Roman"/>
          <w:lang w:val="ru-RU"/>
        </w:rPr>
        <w:t> при разработке веб-приложений используются библиотеки JavaScript. Они представляют собой набор многократно используемых объектов и функций.</w:t>
      </w:r>
    </w:p>
    <w:p w:rsidR="003515D1" w:rsidRPr="00BD6B67" w:rsidRDefault="003515D1" w:rsidP="003515D1">
      <w:pPr>
        <w:jc w:val="both"/>
        <w:rPr>
          <w:rFonts w:eastAsia="Calibri" w:cs="Times New Roman"/>
          <w:lang w:val="ru-RU"/>
        </w:rPr>
      </w:pPr>
      <w:r w:rsidRPr="00BD6B67">
        <w:rPr>
          <w:rFonts w:eastAsia="Calibri" w:cs="Times New Roman"/>
          <w:lang w:val="ru-RU"/>
        </w:rPr>
        <w:t>Среди известных JavaScript библиотек можно отметить </w:t>
      </w:r>
      <w:hyperlink r:id="rId257" w:tooltip="Adobe life (страница отсутствует)" w:history="1">
        <w:r w:rsidRPr="00BD6B67">
          <w:rPr>
            <w:rFonts w:eastAsia="Calibri" w:cs="Times New Roman"/>
            <w:lang w:val="ru-RU"/>
          </w:rPr>
          <w:t>Adobe life</w:t>
        </w:r>
      </w:hyperlink>
      <w:r w:rsidRPr="00BD6B67">
        <w:rPr>
          <w:rFonts w:eastAsia="Calibri" w:cs="Times New Roman"/>
          <w:lang w:val="ru-RU"/>
        </w:rPr>
        <w:t>, </w:t>
      </w:r>
      <w:hyperlink r:id="rId258" w:tooltip="Dojo" w:history="1">
        <w:r w:rsidRPr="00BD6B67">
          <w:rPr>
            <w:rFonts w:eastAsia="Calibri" w:cs="Times New Roman"/>
            <w:lang w:val="ru-RU"/>
          </w:rPr>
          <w:t>Dojo</w:t>
        </w:r>
      </w:hyperlink>
      <w:r w:rsidRPr="00BD6B67">
        <w:rPr>
          <w:rFonts w:eastAsia="Calibri" w:cs="Times New Roman"/>
          <w:lang w:val="ru-RU"/>
        </w:rPr>
        <w:t> Toolkit, </w:t>
      </w:r>
      <w:hyperlink r:id="rId259" w:tooltip="Extjs" w:history="1">
        <w:r w:rsidRPr="00BD6B67">
          <w:rPr>
            <w:rFonts w:eastAsia="Calibri" w:cs="Times New Roman"/>
            <w:lang w:val="ru-RU"/>
          </w:rPr>
          <w:t>Extjs</w:t>
        </w:r>
      </w:hyperlink>
      <w:r w:rsidRPr="00BD6B67">
        <w:rPr>
          <w:rFonts w:eastAsia="Calibri" w:cs="Times New Roman"/>
          <w:lang w:val="ru-RU"/>
        </w:rPr>
        <w:t>, </w:t>
      </w:r>
      <w:hyperlink r:id="rId260" w:tooltip="JQuery" w:history="1">
        <w:r w:rsidRPr="00BD6B67">
          <w:rPr>
            <w:rFonts w:eastAsia="Calibri" w:cs="Times New Roman"/>
            <w:lang w:val="ru-RU"/>
          </w:rPr>
          <w:t>jQuery</w:t>
        </w:r>
      </w:hyperlink>
      <w:r w:rsidRPr="00BD6B67">
        <w:rPr>
          <w:rFonts w:eastAsia="Calibri" w:cs="Times New Roman"/>
          <w:lang w:val="ru-RU"/>
        </w:rPr>
        <w:t>, </w:t>
      </w:r>
      <w:hyperlink r:id="rId261" w:tooltip="Mootools" w:history="1">
        <w:r w:rsidRPr="00BD6B67">
          <w:rPr>
            <w:rFonts w:eastAsia="Calibri" w:cs="Times New Roman"/>
            <w:lang w:val="ru-RU"/>
          </w:rPr>
          <w:t>Mootools</w:t>
        </w:r>
      </w:hyperlink>
      <w:r w:rsidRPr="00BD6B67">
        <w:rPr>
          <w:rFonts w:eastAsia="Calibri" w:cs="Times New Roman"/>
          <w:lang w:val="ru-RU"/>
        </w:rPr>
        <w:t>, </w:t>
      </w:r>
      <w:hyperlink r:id="rId262" w:tooltip="Prototype (фреймворк)" w:history="1">
        <w:r w:rsidRPr="00BD6B67">
          <w:rPr>
            <w:rFonts w:eastAsia="Calibri" w:cs="Times New Roman"/>
            <w:lang w:val="ru-RU"/>
          </w:rPr>
          <w:t>Prototype</w:t>
        </w:r>
      </w:hyperlink>
      <w:r w:rsidRPr="00BD6B67">
        <w:rPr>
          <w:rFonts w:eastAsia="Calibri" w:cs="Times New Roman"/>
          <w:lang w:val="ru-RU"/>
        </w:rPr>
        <w:t>, </w:t>
      </w:r>
      <w:hyperlink r:id="rId263" w:tooltip="Qooxdoo (страница отсутствует)" w:history="1">
        <w:r w:rsidRPr="00BD6B67">
          <w:rPr>
            <w:rFonts w:eastAsia="Calibri" w:cs="Times New Roman"/>
            <w:lang w:val="ru-RU"/>
          </w:rPr>
          <w:t>Qooxdoo</w:t>
        </w:r>
      </w:hyperlink>
      <w:r w:rsidRPr="00BD6B67">
        <w:rPr>
          <w:rFonts w:eastAsia="Calibri" w:cs="Times New Roman"/>
          <w:lang w:val="ru-RU"/>
        </w:rPr>
        <w:t>, </w:t>
      </w:r>
      <w:hyperlink r:id="rId264" w:tooltip="Underscore" w:history="1">
        <w:r w:rsidRPr="00BD6B67">
          <w:rPr>
            <w:rFonts w:eastAsia="Calibri" w:cs="Times New Roman"/>
            <w:lang w:val="ru-RU"/>
          </w:rPr>
          <w:t>Underscore</w:t>
        </w:r>
      </w:hyperlink>
      <w:r w:rsidRPr="00BD6B67">
        <w:rPr>
          <w:rFonts w:eastAsia="Calibri" w:cs="Times New Roman"/>
          <w:lang w:val="ru-RU"/>
        </w:rPr>
        <w:t>.</w:t>
      </w:r>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 xml:space="preserve">Фреймворки </w:t>
      </w:r>
    </w:p>
    <w:p w:rsidR="003515D1" w:rsidRPr="00BD6B67" w:rsidRDefault="003515D1" w:rsidP="003515D1">
      <w:pPr>
        <w:jc w:val="both"/>
        <w:rPr>
          <w:lang w:val="ru-RU"/>
        </w:rPr>
      </w:pPr>
      <w:r w:rsidRPr="00BD6B67">
        <w:rPr>
          <w:lang w:val="ru-RU"/>
        </w:rPr>
        <w:t xml:space="preserve">Интересными возможностями JavaScript также являются различные фреймворки, библиотеки и утилиты, построенные на его базе. Например, MV* фреймворки Angular.js, Backbone.js, Ember.js, React.js, Ext.js. Фреймворки – это такие библиотеки, которые позволяют уйти от спагетти-кода, они помогают поддерживать структуру и организованность в проекте, облегчают ремонтопригодность </w:t>
      </w:r>
      <w:r w:rsidRPr="00BD6B67">
        <w:rPr>
          <w:lang w:val="ru-RU"/>
        </w:rPr>
        <w:lastRenderedPageBreak/>
        <w:t>в будущем. Есть даже фреймворк Matreshka.js. Все эти библиотеки очень помогают при работе с веб-приложениями и прочими.</w:t>
      </w:r>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Популярность фреймворков</w:t>
      </w:r>
    </w:p>
    <w:p w:rsidR="003515D1" w:rsidRPr="00BD6B67" w:rsidRDefault="003515D1" w:rsidP="003515D1">
      <w:pPr>
        <w:jc w:val="both"/>
        <w:rPr>
          <w:lang w:val="ru-RU"/>
        </w:rPr>
      </w:pPr>
      <w:r w:rsidRPr="00BD6B67">
        <w:rPr>
          <w:lang w:val="ru-RU"/>
        </w:rPr>
        <w:t>Интерес к Javascript MV* фреймворкам вызвал их подъем. </w:t>
      </w:r>
    </w:p>
    <w:p w:rsidR="003515D1" w:rsidRPr="00BD6B67" w:rsidRDefault="00B459F6" w:rsidP="003515D1">
      <w:pPr>
        <w:jc w:val="both"/>
        <w:rPr>
          <w:b/>
          <w:lang w:val="ru-RU"/>
        </w:rPr>
      </w:pPr>
      <w:hyperlink r:id="rId265" w:history="1">
        <w:r w:rsidR="003515D1" w:rsidRPr="00BD6B67">
          <w:rPr>
            <w:lang w:val="ru-RU"/>
          </w:rPr>
          <w:t>Meteor</w:t>
        </w:r>
      </w:hyperlink>
      <w:r w:rsidR="003515D1" w:rsidRPr="00BD6B67">
        <w:rPr>
          <w:lang w:val="ru-RU"/>
        </w:rPr>
        <w:t>, </w:t>
      </w:r>
      <w:hyperlink r:id="rId266" w:history="1">
        <w:r w:rsidR="003515D1" w:rsidRPr="00BD6B67">
          <w:rPr>
            <w:lang w:val="ru-RU"/>
          </w:rPr>
          <w:t>Ember</w:t>
        </w:r>
      </w:hyperlink>
      <w:r w:rsidR="003515D1" w:rsidRPr="00BD6B67">
        <w:rPr>
          <w:lang w:val="ru-RU"/>
        </w:rPr>
        <w:t>, </w:t>
      </w:r>
      <w:hyperlink r:id="rId267" w:history="1">
        <w:r w:rsidR="003515D1" w:rsidRPr="00BD6B67">
          <w:rPr>
            <w:lang w:val="ru-RU"/>
          </w:rPr>
          <w:t>Angular</w:t>
        </w:r>
      </w:hyperlink>
      <w:r w:rsidR="003515D1" w:rsidRPr="00BD6B67">
        <w:rPr>
          <w:lang w:val="ru-RU"/>
        </w:rPr>
        <w:t>,  </w:t>
      </w:r>
      <w:hyperlink r:id="rId268" w:history="1">
        <w:r w:rsidR="003515D1" w:rsidRPr="00BD6B67">
          <w:rPr>
            <w:lang w:val="ru-RU"/>
          </w:rPr>
          <w:t>Backbone</w:t>
        </w:r>
      </w:hyperlink>
      <w:r w:rsidR="003515D1" w:rsidRPr="00BD6B67">
        <w:rPr>
          <w:lang w:val="ru-RU"/>
        </w:rPr>
        <w:t>, все они действительно популярны на Github. Измерить популярность довольно сложно, но хорошим показателем может быть количество Github-звездочек.</w:t>
      </w:r>
    </w:p>
    <w:p w:rsidR="003515D1" w:rsidRPr="00BD6B67" w:rsidRDefault="003515D1" w:rsidP="003515D1">
      <w:pPr>
        <w:jc w:val="both"/>
        <w:rPr>
          <w:rFonts w:eastAsia="Calibri" w:cs="Times New Roman"/>
          <w:lang w:val="ru-RU"/>
        </w:rPr>
      </w:pPr>
      <w:r w:rsidRPr="00BD6B67">
        <w:rPr>
          <w:rFonts w:eastAsia="Calibri" w:cs="Times New Roman"/>
          <w:lang w:val="ru-RU"/>
        </w:rPr>
        <w:t>Звездочки на Github-e:</w:t>
      </w:r>
    </w:p>
    <w:p w:rsidR="003515D1" w:rsidRPr="00BD6B67" w:rsidRDefault="003515D1" w:rsidP="003515D1">
      <w:pPr>
        <w:spacing w:line="256" w:lineRule="auto"/>
        <w:ind w:left="720"/>
        <w:contextualSpacing/>
        <w:jc w:val="both"/>
        <w:rPr>
          <w:rFonts w:eastAsia="Calibri" w:cs="Times New Roman"/>
          <w:lang w:val="ru-RU"/>
        </w:rPr>
      </w:pPr>
      <w:r w:rsidRPr="00BD6B67">
        <w:rPr>
          <w:rFonts w:eastAsia="Calibri" w:cs="Times New Roman"/>
          <w:noProof/>
        </w:rPr>
        <w:drawing>
          <wp:inline distT="0" distB="0" distL="0" distR="0" wp14:anchorId="1D357D9F" wp14:editId="28210CA3">
            <wp:extent cx="3238500" cy="3521226"/>
            <wp:effectExtent l="0" t="0" r="0" b="3175"/>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239639" cy="3522464"/>
                    </a:xfrm>
                    <a:prstGeom prst="rect">
                      <a:avLst/>
                    </a:prstGeom>
                    <a:noFill/>
                    <a:ln>
                      <a:noFill/>
                    </a:ln>
                  </pic:spPr>
                </pic:pic>
              </a:graphicData>
            </a:graphic>
          </wp:inline>
        </w:drawing>
      </w:r>
    </w:p>
    <w:p w:rsidR="003515D1" w:rsidRPr="00BD6B67" w:rsidRDefault="003515D1" w:rsidP="00F3243A">
      <w:pPr>
        <w:tabs>
          <w:tab w:val="left" w:pos="567"/>
        </w:tabs>
        <w:contextualSpacing/>
        <w:jc w:val="both"/>
        <w:rPr>
          <w:rFonts w:eastAsia="Calibri" w:cs="Times New Roman"/>
          <w:lang w:val="ru-RU"/>
        </w:rPr>
      </w:pPr>
    </w:p>
    <w:p w:rsidR="003515D1" w:rsidRPr="00F3243A" w:rsidRDefault="00F3243A" w:rsidP="00F3243A">
      <w:pPr>
        <w:jc w:val="both"/>
        <w:rPr>
          <w:lang w:val="ru-RU"/>
        </w:rPr>
      </w:pPr>
      <w:r>
        <w:rPr>
          <w:lang w:val="ru-RU"/>
        </w:rPr>
        <w:t>Зрелость проектов:</w:t>
      </w:r>
    </w:p>
    <w:p w:rsidR="00F3243A" w:rsidRDefault="003515D1" w:rsidP="00F3243A">
      <w:pPr>
        <w:rPr>
          <w:lang w:val="ru-RU"/>
        </w:rPr>
      </w:pPr>
      <w:r w:rsidRPr="00BD6B67">
        <w:rPr>
          <w:noProof/>
        </w:rPr>
        <w:lastRenderedPageBreak/>
        <w:drawing>
          <wp:inline distT="0" distB="0" distL="0" distR="0" wp14:anchorId="16EE94D2" wp14:editId="59CFFA54">
            <wp:extent cx="2927831" cy="3295650"/>
            <wp:effectExtent l="0" t="0" r="6350" b="0"/>
            <wp:docPr id="1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30316" cy="3298448"/>
                    </a:xfrm>
                    <a:prstGeom prst="rect">
                      <a:avLst/>
                    </a:prstGeom>
                    <a:noFill/>
                    <a:ln>
                      <a:noFill/>
                    </a:ln>
                  </pic:spPr>
                </pic:pic>
              </a:graphicData>
            </a:graphic>
          </wp:inline>
        </w:drawing>
      </w:r>
    </w:p>
    <w:p w:rsidR="003515D1" w:rsidRPr="00BD6B67" w:rsidRDefault="00F3243A" w:rsidP="00F3243A">
      <w:pPr>
        <w:rPr>
          <w:rFonts w:eastAsia="Calibri" w:cs="Times New Roman"/>
          <w:lang w:val="ru-RU"/>
        </w:rPr>
      </w:pPr>
      <w:r>
        <w:rPr>
          <w:lang w:val="ru-RU"/>
        </w:rPr>
        <w:t>Google Trends</w:t>
      </w:r>
      <w:r w:rsidR="003515D1" w:rsidRPr="00BD6B67">
        <w:rPr>
          <w:rFonts w:eastAsia="Calibri" w:cs="Times New Roman"/>
          <w:noProof/>
        </w:rPr>
        <w:drawing>
          <wp:inline distT="0" distB="0" distL="0" distR="0" wp14:anchorId="1AC351A5" wp14:editId="521FD459">
            <wp:extent cx="5438515" cy="2819400"/>
            <wp:effectExtent l="0" t="0" r="0" b="0"/>
            <wp:docPr id="1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38515" cy="2819400"/>
                    </a:xfrm>
                    <a:prstGeom prst="rect">
                      <a:avLst/>
                    </a:prstGeom>
                    <a:noFill/>
                    <a:ln>
                      <a:noFill/>
                    </a:ln>
                  </pic:spPr>
                </pic:pic>
              </a:graphicData>
            </a:graphic>
          </wp:inline>
        </w:drawing>
      </w:r>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Jswiki</w:t>
      </w:r>
    </w:p>
    <w:p w:rsidR="003515D1" w:rsidRPr="00BD6B67" w:rsidRDefault="003515D1" w:rsidP="003515D1">
      <w:pPr>
        <w:jc w:val="both"/>
        <w:rPr>
          <w:lang w:val="ru-RU"/>
        </w:rPr>
      </w:pPr>
      <w:r w:rsidRPr="00BD6B67">
        <w:rPr>
          <w:lang w:val="ru-RU"/>
        </w:rPr>
        <w:t>Jswiki — это проект на github, который постарался собрать все достойные JavaScript библиотеки и ресурсы. На страницах описания библиотек, так же собраны ссылки на статьи для начинающих, чтобы читатель мог как можно быстрее начать использовать ту или иную библиотеку.</w:t>
      </w:r>
    </w:p>
    <w:p w:rsidR="003515D1" w:rsidRPr="00BD6B67" w:rsidRDefault="003515D1" w:rsidP="003515D1">
      <w:pPr>
        <w:pStyle w:val="Heading3"/>
        <w:jc w:val="both"/>
        <w:rPr>
          <w:rFonts w:eastAsia="Times New Roman"/>
          <w:lang w:val="ru-RU" w:eastAsia="ru-RU"/>
        </w:rPr>
      </w:pPr>
      <w:bookmarkStart w:id="231" w:name="_Toc438377470"/>
      <w:r w:rsidRPr="00BD6B67">
        <w:rPr>
          <w:rFonts w:eastAsia="Times New Roman"/>
          <w:lang w:val="ru-RU" w:eastAsia="ru-RU"/>
        </w:rPr>
        <w:t>Область применения</w:t>
      </w:r>
      <w:bookmarkEnd w:id="231"/>
    </w:p>
    <w:p w:rsidR="003515D1" w:rsidRPr="00BD6B67" w:rsidRDefault="003515D1" w:rsidP="003515D1">
      <w:pPr>
        <w:pStyle w:val="Heading4"/>
        <w:jc w:val="both"/>
        <w:rPr>
          <w:rFonts w:eastAsia="Times New Roman"/>
          <w:sz w:val="24"/>
          <w:szCs w:val="24"/>
          <w:lang w:val="ru-RU" w:eastAsia="ru-RU"/>
        </w:rPr>
      </w:pPr>
      <w:r w:rsidRPr="00BD6B67">
        <w:rPr>
          <w:rFonts w:eastAsia="Times New Roman"/>
          <w:lang w:val="ru-RU" w:eastAsia="ru-RU"/>
        </w:rPr>
        <w:t>Веб-приложения</w:t>
      </w:r>
    </w:p>
    <w:p w:rsidR="003515D1" w:rsidRPr="00BD6B67" w:rsidRDefault="003515D1" w:rsidP="003515D1">
      <w:pPr>
        <w:jc w:val="both"/>
        <w:rPr>
          <w:lang w:val="ru-RU"/>
        </w:rPr>
      </w:pPr>
      <w:r w:rsidRPr="00BD6B67">
        <w:rPr>
          <w:lang w:val="ru-RU"/>
        </w:rPr>
        <w:t xml:space="preserve">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w:t>
      </w:r>
      <w:r w:rsidRPr="00BD6B67">
        <w:rPr>
          <w:lang w:val="ru-RU"/>
        </w:rPr>
        <w:lastRenderedPageBreak/>
        <w:t>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rsidR="003515D1" w:rsidRPr="00BD6B67" w:rsidRDefault="003515D1" w:rsidP="003515D1">
      <w:pPr>
        <w:pStyle w:val="Heading4"/>
        <w:jc w:val="both"/>
        <w:rPr>
          <w:rFonts w:eastAsia="Calibri"/>
          <w:lang w:val="ru-RU" w:eastAsia="ru-RU"/>
        </w:rPr>
      </w:pPr>
      <w:r w:rsidRPr="00BD6B67">
        <w:rPr>
          <w:rFonts w:eastAsia="Calibri"/>
          <w:lang w:val="ru-RU" w:eastAsia="ru-RU"/>
        </w:rPr>
        <w:t>AJAX</w:t>
      </w:r>
    </w:p>
    <w:p w:rsidR="003515D1" w:rsidRPr="00BD6B67" w:rsidRDefault="003515D1" w:rsidP="003515D1">
      <w:pPr>
        <w:jc w:val="both"/>
        <w:rPr>
          <w:lang w:val="ru-RU"/>
        </w:rPr>
      </w:pPr>
      <w:r w:rsidRPr="00BD6B67">
        <w:rPr>
          <w:lang w:val="ru-RU"/>
        </w:rPr>
        <w:t>JavaScript используется в </w:t>
      </w:r>
      <w:hyperlink r:id="rId272" w:tooltip="AJAX" w:history="1">
        <w:r w:rsidRPr="00BD6B67">
          <w:rPr>
            <w:lang w:val="ru-RU"/>
          </w:rPr>
          <w:t>AJAX</w:t>
        </w:r>
      </w:hyperlink>
      <w:r w:rsidRPr="00BD6B67">
        <w:rPr>
          <w:lang w:val="ru-RU"/>
        </w:rPr>
        <w:t>, популярном подходе к построению интерактивных пользовательских интерфейсов веб-приложений, заключающемся в «фоновом» асинхронном обмене данными браузера с веб-сервером. В результате, при обновлении данных веб-страница не перезагружается полностью и интерфейс веб-приложения становится быстрее, чем это происходит при традиционном подходе (без применения AJAX).</w:t>
      </w:r>
    </w:p>
    <w:p w:rsidR="003515D1" w:rsidRPr="00BD6B67" w:rsidRDefault="003515D1" w:rsidP="003515D1">
      <w:pPr>
        <w:pStyle w:val="Heading4"/>
        <w:jc w:val="both"/>
        <w:rPr>
          <w:rFonts w:eastAsia="Calibri"/>
          <w:lang w:val="ru-RU" w:eastAsia="ru-RU"/>
        </w:rPr>
      </w:pPr>
      <w:r w:rsidRPr="00BD6B67">
        <w:rPr>
          <w:rFonts w:eastAsia="Calibri"/>
          <w:lang w:val="ru-RU" w:eastAsia="ru-RU"/>
        </w:rPr>
        <w:t>Comet</w:t>
      </w:r>
    </w:p>
    <w:p w:rsidR="003515D1" w:rsidRPr="00BD6B67" w:rsidRDefault="003515D1" w:rsidP="003515D1">
      <w:pPr>
        <w:jc w:val="both"/>
        <w:rPr>
          <w:lang w:val="ru-RU"/>
        </w:rPr>
      </w:pPr>
      <w:r w:rsidRPr="00BD6B67">
        <w:rPr>
          <w:lang w:val="ru-RU"/>
        </w:rPr>
        <w:t>Comet — широкое понятие, описывающее механизм работы веб-приложений, использующих постоянные HTTP-соединения, что позволяет веб-серверу отправлять данные браузеру без дополнительного запроса со стороны браузера. Для таких приложений используются технологии, непосредственно поддерживаемые браузерами. В частности, в них широко используется JavaScript.</w:t>
      </w:r>
    </w:p>
    <w:p w:rsidR="003515D1" w:rsidRPr="00BD6B67" w:rsidRDefault="003515D1" w:rsidP="003515D1">
      <w:pPr>
        <w:pStyle w:val="Heading4"/>
        <w:jc w:val="both"/>
        <w:rPr>
          <w:rFonts w:eastAsia="Calibri"/>
          <w:lang w:val="ru-RU" w:eastAsia="ru-RU"/>
        </w:rPr>
      </w:pPr>
      <w:r w:rsidRPr="00BD6B67">
        <w:rPr>
          <w:rFonts w:eastAsia="Calibri"/>
          <w:lang w:val="ru-RU" w:eastAsia="ru-RU"/>
        </w:rPr>
        <w:t>Браузерные операционные системы</w:t>
      </w:r>
    </w:p>
    <w:p w:rsidR="003515D1" w:rsidRPr="00BD6B67" w:rsidRDefault="003515D1" w:rsidP="003515D1">
      <w:pPr>
        <w:jc w:val="both"/>
        <w:rPr>
          <w:rFonts w:eastAsia="Calibri" w:cs="Times New Roman"/>
          <w:lang w:val="ru-RU"/>
        </w:rPr>
      </w:pPr>
      <w:r w:rsidRPr="00BD6B67">
        <w:rPr>
          <w:lang w:val="ru-RU"/>
        </w:rPr>
        <w:t>JavaScript широко используется в </w:t>
      </w:r>
      <w:hyperlink r:id="rId273" w:tooltip="WebOS" w:history="1">
        <w:r w:rsidRPr="00BD6B67">
          <w:rPr>
            <w:lang w:val="ru-RU"/>
          </w:rPr>
          <w:t>браузерных операционных системах</w:t>
        </w:r>
      </w:hyperlink>
      <w:r w:rsidRPr="00BD6B67">
        <w:rPr>
          <w:lang w:val="ru-RU"/>
        </w:rPr>
        <w:t>. Так, например, исходный код </w:t>
      </w:r>
      <w:hyperlink r:id="rId274" w:tooltip="IndraDesktop WebOS (страница отсутствует)" w:history="1">
        <w:r w:rsidRPr="00BD6B67">
          <w:rPr>
            <w:lang w:val="ru-RU"/>
          </w:rPr>
          <w:t>IndraDesktop WebOS</w:t>
        </w:r>
      </w:hyperlink>
      <w:r w:rsidRPr="00BD6B67">
        <w:rPr>
          <w:lang w:val="ru-RU"/>
        </w:rPr>
        <w:t> на 75 % состоит из JavaScript, код браузерной операционной системы </w:t>
      </w:r>
      <w:hyperlink r:id="rId275" w:tooltip="IntOS (страница отсутствует)" w:history="1">
        <w:r w:rsidRPr="00BD6B67">
          <w:rPr>
            <w:lang w:val="ru-RU"/>
          </w:rPr>
          <w:t>IntOS</w:t>
        </w:r>
      </w:hyperlink>
      <w:r w:rsidRPr="00BD6B67">
        <w:rPr>
          <w:lang w:val="ru-RU"/>
        </w:rPr>
        <w:t> — на 70 %. Доля JavaScript в исходном коде </w:t>
      </w:r>
      <w:hyperlink r:id="rId276" w:tooltip="EyeOS" w:history="1">
        <w:r w:rsidRPr="00BD6B67">
          <w:rPr>
            <w:lang w:val="ru-RU"/>
          </w:rPr>
          <w:t>eyeOS</w:t>
        </w:r>
      </w:hyperlink>
      <w:r w:rsidRPr="00BD6B67">
        <w:rPr>
          <w:lang w:val="ru-RU"/>
        </w:rPr>
        <w:t> — 5 %, однако и в рамках этой операционной системы JavaScript играет важную роль, участвуя в визуализации на клиенте и являясь необходимым механизмом для коммуницирования клиента</w:t>
      </w:r>
      <w:r w:rsidRPr="00BD6B67">
        <w:rPr>
          <w:rFonts w:eastAsia="Calibri" w:cs="Times New Roman"/>
          <w:lang w:val="ru-RU"/>
        </w:rPr>
        <w:t xml:space="preserve"> и сервера.</w:t>
      </w:r>
    </w:p>
    <w:p w:rsidR="003515D1" w:rsidRPr="00BD6B67" w:rsidRDefault="003515D1" w:rsidP="003515D1">
      <w:pPr>
        <w:pStyle w:val="Heading4"/>
        <w:jc w:val="both"/>
        <w:rPr>
          <w:rFonts w:eastAsia="Calibri"/>
          <w:lang w:val="ru-RU" w:eastAsia="ru-RU"/>
        </w:rPr>
      </w:pPr>
      <w:r w:rsidRPr="00BD6B67">
        <w:rPr>
          <w:rFonts w:eastAsia="Calibri"/>
          <w:lang w:val="ru-RU" w:eastAsia="ru-RU"/>
        </w:rPr>
        <w:t>Букмарклеты</w:t>
      </w:r>
    </w:p>
    <w:p w:rsidR="003515D1" w:rsidRPr="00BD6B67" w:rsidRDefault="003515D1" w:rsidP="003515D1">
      <w:pPr>
        <w:jc w:val="both"/>
        <w:rPr>
          <w:lang w:val="ru-RU"/>
        </w:rPr>
      </w:pPr>
      <w:r w:rsidRPr="00BD6B67">
        <w:rPr>
          <w:lang w:val="ru-RU"/>
        </w:rPr>
        <w:t>JavaScript используется для создания небольших программ, размещаемых в закладки браузера. При этом используются URL-адреса со спецификатором javascript:.</w:t>
      </w:r>
    </w:p>
    <w:p w:rsidR="003515D1" w:rsidRPr="00BD6B67" w:rsidRDefault="003515D1" w:rsidP="003515D1">
      <w:pPr>
        <w:pStyle w:val="Heading4"/>
        <w:jc w:val="both"/>
        <w:rPr>
          <w:rFonts w:eastAsia="Calibri"/>
          <w:lang w:val="ru-RU" w:eastAsia="ru-RU"/>
        </w:rPr>
      </w:pPr>
      <w:r w:rsidRPr="00BD6B67">
        <w:rPr>
          <w:rFonts w:eastAsia="Calibri"/>
          <w:lang w:val="ru-RU" w:eastAsia="ru-RU"/>
        </w:rPr>
        <w:t>Пользовательские скрипты в браузере</w:t>
      </w:r>
    </w:p>
    <w:p w:rsidR="003515D1" w:rsidRPr="00BD6B67" w:rsidRDefault="003515D1" w:rsidP="003515D1">
      <w:pPr>
        <w:jc w:val="both"/>
        <w:rPr>
          <w:lang w:val="ru-RU"/>
        </w:rPr>
      </w:pPr>
      <w:r w:rsidRPr="00BD6B67">
        <w:rPr>
          <w:lang w:val="ru-RU"/>
        </w:rPr>
        <w:t>Пользовательские скрипты в браузере — это программы, написанные на JavaScript,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p>
    <w:p w:rsidR="003515D1" w:rsidRPr="00BD6B67" w:rsidRDefault="003515D1" w:rsidP="003515D1">
      <w:pPr>
        <w:jc w:val="both"/>
        <w:rPr>
          <w:lang w:val="ru-RU"/>
        </w:rPr>
      </w:pPr>
      <w:r w:rsidRPr="00BD6B67">
        <w:rPr>
          <w:lang w:val="ru-RU"/>
        </w:rPr>
        <w:t>Для управления пользовательскими скриптами в </w:t>
      </w:r>
      <w:hyperlink r:id="rId277" w:tooltip="Mozilla Firefox" w:history="1">
        <w:r w:rsidRPr="00BD6B67">
          <w:rPr>
            <w:lang w:val="ru-RU"/>
          </w:rPr>
          <w:t>Mozilla Firefox</w:t>
        </w:r>
      </w:hyperlink>
      <w:r w:rsidRPr="00BD6B67">
        <w:rPr>
          <w:lang w:val="ru-RU"/>
        </w:rPr>
        <w:t> используется расширение </w:t>
      </w:r>
      <w:hyperlink r:id="rId278" w:tooltip="Greasemonkey" w:history="1">
        <w:r w:rsidRPr="00BD6B67">
          <w:rPr>
            <w:lang w:val="ru-RU"/>
          </w:rPr>
          <w:t>Greasemonkey</w:t>
        </w:r>
      </w:hyperlink>
      <w:r w:rsidRPr="00BD6B67">
        <w:rPr>
          <w:lang w:val="ru-RU"/>
        </w:rPr>
        <w:t>; </w:t>
      </w:r>
      <w:hyperlink r:id="rId279" w:tooltip="Opera" w:history="1">
        <w:r w:rsidRPr="00BD6B67">
          <w:rPr>
            <w:lang w:val="ru-RU"/>
          </w:rPr>
          <w:t>Opera</w:t>
        </w:r>
      </w:hyperlink>
      <w:r w:rsidRPr="00BD6B67">
        <w:rPr>
          <w:lang w:val="ru-RU"/>
        </w:rPr>
        <w:t> и </w:t>
      </w:r>
      <w:hyperlink r:id="rId280" w:tooltip="Google Chrome" w:history="1">
        <w:r w:rsidRPr="00BD6B67">
          <w:rPr>
            <w:lang w:val="ru-RU"/>
          </w:rPr>
          <w:t>Google Chrome</w:t>
        </w:r>
      </w:hyperlink>
      <w:r w:rsidRPr="00BD6B67">
        <w:rPr>
          <w:lang w:val="ru-RU"/>
        </w:rPr>
        <w:t> предоставляют средства поддержки пользовательских скриптов и возможности для выполнения ряда скриптов Greasemonkey.</w:t>
      </w:r>
    </w:p>
    <w:p w:rsidR="003515D1" w:rsidRPr="00BD6B67" w:rsidRDefault="003515D1" w:rsidP="003515D1">
      <w:pPr>
        <w:pStyle w:val="Heading4"/>
        <w:jc w:val="both"/>
        <w:rPr>
          <w:rFonts w:eastAsia="Calibri"/>
          <w:lang w:val="ru-RU" w:eastAsia="ru-RU"/>
        </w:rPr>
      </w:pPr>
      <w:r w:rsidRPr="00BD6B67">
        <w:rPr>
          <w:rFonts w:eastAsia="Calibri"/>
          <w:lang w:val="ru-RU" w:eastAsia="ru-RU"/>
        </w:rPr>
        <w:t>Серверные приложения</w:t>
      </w:r>
    </w:p>
    <w:p w:rsidR="003515D1" w:rsidRPr="00BD6B67" w:rsidRDefault="003515D1" w:rsidP="003515D1">
      <w:pPr>
        <w:jc w:val="both"/>
        <w:rPr>
          <w:lang w:val="ru-RU"/>
        </w:rPr>
      </w:pPr>
      <w:r w:rsidRPr="00BD6B67">
        <w:rPr>
          <w:lang w:val="ru-RU"/>
        </w:rPr>
        <w:t>Приложения, написанные на JavaScript, могут исполняться на серверах, использующих </w:t>
      </w:r>
      <w:hyperlink r:id="rId281" w:tooltip="Java" w:history="1">
        <w:r w:rsidRPr="00BD6B67">
          <w:rPr>
            <w:lang w:val="ru-RU"/>
          </w:rPr>
          <w:t>Java</w:t>
        </w:r>
      </w:hyperlink>
      <w:r w:rsidRPr="00BD6B67">
        <w:rPr>
          <w:lang w:val="ru-RU"/>
        </w:rPr>
        <w:t> 6 и более поздних версий. Это обстоятельство используется для построения серверных приложений, позволяющих обрабатывать JavaScript на стороне сервера.</w:t>
      </w:r>
    </w:p>
    <w:p w:rsidR="003515D1" w:rsidRPr="00BD6B67" w:rsidRDefault="003515D1" w:rsidP="003515D1">
      <w:pPr>
        <w:jc w:val="both"/>
        <w:rPr>
          <w:lang w:val="ru-RU"/>
        </w:rPr>
      </w:pPr>
      <w:r w:rsidRPr="00BD6B67">
        <w:rPr>
          <w:lang w:val="ru-RU"/>
        </w:rPr>
        <w:t>Помимо Java 6, существует ряд платформ, использующих существующие движки (интерпретаторы) JavaScript для исполнения серверных приложений. (Как правило, речь идёт о повторном использовании движков, ранее созданных для исполнения кода JavaScript в браузерах WWW.)</w:t>
      </w:r>
    </w:p>
    <w:tbl>
      <w:tblPr>
        <w:tblW w:w="0" w:type="auto"/>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1530"/>
        <w:gridCol w:w="2291"/>
        <w:gridCol w:w="2884"/>
        <w:gridCol w:w="2655"/>
      </w:tblGrid>
      <w:tr w:rsidR="003515D1" w:rsidRPr="0021215F" w:rsidTr="003515D1">
        <w:tc>
          <w:tcPr>
            <w:tcW w:w="0" w:type="auto"/>
            <w:gridSpan w:val="4"/>
            <w:tcBorders>
              <w:top w:val="nil"/>
              <w:left w:val="nil"/>
              <w:bottom w:val="nil"/>
              <w:right w:val="nil"/>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lastRenderedPageBreak/>
              <w:t>Платформы исполнения серверных приложений на JavaScript</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Название</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Используемый движок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Языки, на которых написан движок и платформа</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Лицензия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Jaxer</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2" w:tooltip="SpiderMonkey" w:history="1">
              <w:r w:rsidR="003515D1" w:rsidRPr="00BD6B67">
                <w:rPr>
                  <w:lang w:val="ru-RU"/>
                </w:rPr>
                <w:t>SpiderMonkey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3" w:anchor="GPL_v3" w:tooltip="GNU General Public License" w:history="1">
              <w:r w:rsidR="003515D1" w:rsidRPr="00BD6B67">
                <w:rPr>
                  <w:lang w:val="ru-RU"/>
                </w:rPr>
                <w:t>GPL 3</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persevere-framework</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4" w:tooltip="Rhino" w:history="1">
              <w:r w:rsidR="003515D1" w:rsidRPr="00BD6B67">
                <w:rPr>
                  <w:lang w:val="ru-RU"/>
                </w:rPr>
                <w:t>Rhino</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5" w:tooltip="Лицензия BSD" w:history="1">
              <w:r w:rsidR="003515D1" w:rsidRPr="00BD6B67">
                <w:rPr>
                  <w:lang w:val="ru-RU"/>
                </w:rPr>
                <w:t>Модифицированная 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Helma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Rhino</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6" w:anchor=".D0.9B.D0.B8.D1.86.D0.B5.D0.BD.D0.B7.D0.B8.D0.B8_.D1.82.D0.B8.D0.BF.D0.B0_BSD" w:tooltip="Лицензия BSD" w:history="1">
              <w:r w:rsidR="003515D1" w:rsidRPr="00BD6B67">
                <w:rPr>
                  <w:lang w:val="ru-RU"/>
                </w:rPr>
                <w:t>BSD-подобная</w:t>
              </w:r>
            </w:hyperlink>
            <w:r w:rsidR="003515D1" w:rsidRPr="00BD6B67">
              <w:rPr>
                <w:lang w:val="ru-RU"/>
              </w:rPr>
              <w:t> Helma License 2.0</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v8cgi</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7" w:tooltip="V8 (движок JavaScript)" w:history="1">
              <w:r w:rsidR="003515D1" w:rsidRPr="00BD6B67">
                <w:rPr>
                  <w:lang w:val="ru-RU"/>
                </w:rPr>
                <w:t>V8</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8" w:tooltip="Лицензия BSD" w:history="1">
              <w:r w:rsidR="003515D1" w:rsidRPr="00BD6B67">
                <w:rPr>
                  <w:lang w:val="ru-RU"/>
                </w:rPr>
                <w:t>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node.js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9" w:tooltip="Лицензия MIT" w:history="1">
              <w:r w:rsidR="003515D1" w:rsidRPr="00BD6B67">
                <w:rPr>
                  <w:lang w:val="ru-RU"/>
                </w:rPr>
                <w:t>Лицензия MIT</w:t>
              </w:r>
            </w:hyperlink>
          </w:p>
        </w:tc>
      </w:tr>
    </w:tbl>
    <w:p w:rsidR="003515D1" w:rsidRPr="00BD6B67" w:rsidRDefault="003515D1" w:rsidP="003515D1">
      <w:pPr>
        <w:jc w:val="both"/>
        <w:rPr>
          <w:rFonts w:eastAsia="Calibri"/>
          <w:lang w:val="ru-RU"/>
        </w:rPr>
      </w:pPr>
      <w:r w:rsidRPr="00BD6B67">
        <w:rPr>
          <w:rFonts w:eastAsia="Calibri"/>
          <w:lang w:val="ru-RU"/>
        </w:rPr>
        <w:t>JavaScript на стороне сервера используется в проектах </w:t>
      </w:r>
      <w:hyperlink r:id="rId290" w:tooltip="Google (компания)" w:history="1">
        <w:r w:rsidRPr="00BD6B67">
          <w:rPr>
            <w:rFonts w:eastAsia="Calibri"/>
            <w:lang w:val="ru-RU"/>
          </w:rPr>
          <w:t>Google</w:t>
        </w:r>
      </w:hyperlink>
      <w:r w:rsidRPr="00BD6B67">
        <w:rPr>
          <w:rFonts w:eastAsia="Calibri"/>
          <w:lang w:val="ru-RU"/>
        </w:rPr>
        <w:t>. Так например, </w:t>
      </w:r>
      <w:hyperlink r:id="rId291" w:tooltip="Google Sites" w:history="1">
        <w:r w:rsidRPr="00BD6B67">
          <w:rPr>
            <w:rFonts w:eastAsia="Calibri"/>
            <w:lang w:val="ru-RU"/>
          </w:rPr>
          <w:t>Google Sites</w:t>
        </w:r>
      </w:hyperlink>
      <w:r w:rsidRPr="00BD6B67">
        <w:rPr>
          <w:rFonts w:eastAsia="Calibri"/>
          <w:lang w:val="ru-RU"/>
        </w:rPr>
        <w:t> допускает подстройку с помощью JavaScript-сценариев, исполняемых движком Rhino.</w:t>
      </w:r>
    </w:p>
    <w:p w:rsidR="003515D1" w:rsidRPr="00BD6B67" w:rsidRDefault="003515D1" w:rsidP="003515D1">
      <w:pPr>
        <w:jc w:val="both"/>
        <w:rPr>
          <w:rFonts w:eastAsia="Calibri"/>
          <w:lang w:val="ru-RU"/>
        </w:rPr>
      </w:pPr>
      <w:r w:rsidRPr="00BD6B67">
        <w:rPr>
          <w:rFonts w:eastAsia="Calibri"/>
          <w:lang w:val="ru-RU"/>
        </w:rPr>
        <w:t>Можно привести пример, когда JavaScript на стороне сервера удобнее использовать, чем тот же язык Java. Возьмем для рассмотрения Node.js.</w:t>
      </w:r>
    </w:p>
    <w:p w:rsidR="003515D1" w:rsidRPr="00BD6B67" w:rsidRDefault="003515D1" w:rsidP="003515D1">
      <w:pPr>
        <w:jc w:val="both"/>
        <w:rPr>
          <w:bCs/>
          <w:lang w:val="ru-RU" w:eastAsia="ru-RU"/>
        </w:rPr>
      </w:pPr>
      <w:r w:rsidRPr="00BD6B67">
        <w:rPr>
          <w:bCs/>
          <w:lang w:val="ru-RU" w:eastAsia="ru-RU"/>
        </w:rPr>
        <w:t>Node.js обладает полезными свойствами, такими как поддержка большого числа соединений и быстрая их обработка, в отличие от Java.</w:t>
      </w:r>
      <w:r w:rsidR="00F3243A">
        <w:rPr>
          <w:bCs/>
          <w:lang w:val="ru-RU" w:eastAsia="ru-RU"/>
        </w:rPr>
        <w:t xml:space="preserve"> </w:t>
      </w:r>
      <w:r w:rsidRPr="00BD6B67">
        <w:rPr>
          <w:bCs/>
          <w:lang w:val="ru-RU" w:eastAsia="ru-RU"/>
        </w:rPr>
        <w:t>Также Node.js работает в разы быстрее.</w:t>
      </w:r>
    </w:p>
    <w:p w:rsidR="003515D1" w:rsidRPr="00BD6B67" w:rsidRDefault="003515D1" w:rsidP="003515D1">
      <w:pPr>
        <w:jc w:val="both"/>
        <w:rPr>
          <w:bCs/>
          <w:lang w:val="ru-RU" w:eastAsia="ru-RU"/>
        </w:rPr>
      </w:pPr>
      <w:r w:rsidRPr="00BD6B67">
        <w:rPr>
          <w:bCs/>
          <w:lang w:val="ru-RU" w:eastAsia="ru-RU"/>
        </w:rPr>
        <w:t>Интеграция с клиентом осуществляется гораздо проще: один и тот же язык на обеих сторонах, передача JSON не составляет никакого труда, дополнительные утилиты не требуются.</w:t>
      </w:r>
    </w:p>
    <w:p w:rsidR="003515D1" w:rsidRPr="00BD6B67" w:rsidRDefault="003515D1" w:rsidP="003515D1">
      <w:pPr>
        <w:jc w:val="both"/>
        <w:rPr>
          <w:lang w:val="ru-RU" w:eastAsia="ru-RU"/>
        </w:rPr>
      </w:pPr>
      <w:r w:rsidRPr="00BD6B67">
        <w:rPr>
          <w:lang w:val="ru-RU" w:eastAsia="ru-RU"/>
        </w:rPr>
        <w:t>Запросы для некоторых относительно новых баз данных, например, MongoDB,  CouchDB пишутся на языке JavaScript.</w:t>
      </w:r>
    </w:p>
    <w:p w:rsidR="003515D1" w:rsidRPr="00BD6B67" w:rsidRDefault="003515D1" w:rsidP="003515D1">
      <w:pPr>
        <w:pStyle w:val="Heading4"/>
        <w:jc w:val="both"/>
        <w:rPr>
          <w:rFonts w:eastAsia="Calibri"/>
          <w:lang w:val="ru-RU" w:eastAsia="ru-RU"/>
        </w:rPr>
      </w:pPr>
      <w:r w:rsidRPr="00BD6B67">
        <w:rPr>
          <w:rFonts w:eastAsia="Calibri"/>
          <w:lang w:val="ru-RU" w:eastAsia="ru-RU"/>
        </w:rPr>
        <w:t>Мобильные приложения</w:t>
      </w:r>
    </w:p>
    <w:p w:rsidR="003515D1" w:rsidRPr="00BD6B67" w:rsidRDefault="003515D1" w:rsidP="003515D1">
      <w:pPr>
        <w:jc w:val="both"/>
        <w:rPr>
          <w:rFonts w:eastAsia="Calibri"/>
          <w:lang w:val="ru-RU"/>
        </w:rPr>
      </w:pPr>
      <w:r w:rsidRPr="00BD6B67">
        <w:rPr>
          <w:rFonts w:eastAsia="Calibri"/>
          <w:lang w:val="ru-RU"/>
        </w:rPr>
        <w:t>Перевод мобильных устройств </w:t>
      </w:r>
      <w:hyperlink r:id="rId292" w:tooltip="Palm (КПК)" w:history="1">
        <w:r w:rsidRPr="00BD6B67">
          <w:rPr>
            <w:rFonts w:eastAsia="Calibri"/>
            <w:lang w:val="ru-RU"/>
          </w:rPr>
          <w:t>Palm</w:t>
        </w:r>
      </w:hyperlink>
      <w:r w:rsidRPr="00BD6B67">
        <w:rPr>
          <w:rFonts w:eastAsia="Calibri"/>
          <w:lang w:val="ru-RU"/>
        </w:rPr>
        <w:t> на использование </w:t>
      </w:r>
      <w:hyperlink r:id="rId293" w:tooltip="Palm webOS" w:history="1">
        <w:r w:rsidRPr="00BD6B67">
          <w:rPr>
            <w:rFonts w:eastAsia="Calibri"/>
            <w:lang w:val="ru-RU"/>
          </w:rPr>
          <w:t>Palm webOS</w:t>
        </w:r>
      </w:hyperlink>
      <w:r w:rsidRPr="00BD6B67">
        <w:rPr>
          <w:rFonts w:eastAsia="Calibri"/>
          <w:lang w:val="ru-RU"/>
        </w:rPr>
        <w:t> в качестве операционной системы с </w:t>
      </w:r>
      <w:hyperlink r:id="rId294" w:tooltip="Mojo SDK (страница отсутствует)" w:history="1">
        <w:r w:rsidRPr="00BD6B67">
          <w:rPr>
            <w:rFonts w:eastAsia="Calibri"/>
            <w:lang w:val="ru-RU"/>
          </w:rPr>
          <w:t>Mojo SDK</w:t>
        </w:r>
      </w:hyperlink>
      <w:r w:rsidRPr="00BD6B67">
        <w:rPr>
          <w:rFonts w:eastAsia="Calibri"/>
          <w:lang w:val="ru-RU"/>
        </w:rPr>
        <w:t> в качестве </w:t>
      </w:r>
      <w:hyperlink r:id="rId295" w:tooltip="SDK" w:history="1">
        <w:r w:rsidRPr="00BD6B67">
          <w:rPr>
            <w:rFonts w:eastAsia="Calibri"/>
            <w:lang w:val="ru-RU"/>
          </w:rPr>
          <w:t>комплекта средств разработки</w:t>
        </w:r>
      </w:hyperlink>
      <w:r w:rsidRPr="00BD6B67">
        <w:rPr>
          <w:rFonts w:eastAsia="Calibri"/>
          <w:lang w:val="ru-RU"/>
        </w:rPr>
        <w:t xml:space="preserve"> позволяет использовать JavaScript в качестве языка разработки мобильных приложений.</w:t>
      </w:r>
    </w:p>
    <w:p w:rsidR="00F3243A" w:rsidRDefault="003515D1" w:rsidP="003515D1">
      <w:pPr>
        <w:jc w:val="both"/>
        <w:rPr>
          <w:lang w:val="ru-RU" w:eastAsia="ru-RU"/>
        </w:rPr>
      </w:pPr>
      <w:r w:rsidRPr="00BD6B67">
        <w:rPr>
          <w:lang w:val="ru-RU" w:eastAsia="ru-RU"/>
        </w:rPr>
        <w:t>Native script (NS) – это библиотека, позволяющая делать кроссплатформенные приложения, используя XML, CSS, JavaScript. Native script решает ту же задачу, что и уже всем известный phonegap (создание кроссплатформенных приложений), но подходы у них разные. Phonegap использует движок браузера, чтобы отобразить ваш UI (фактически вы получаете веб-страницу), Native script использует нативный рендеринг, использует элементы нативного UI. Следующее важное отличие: чтобы получить доступ к камере, gps и так далее в phonegap необходимо устанавливать плагины, в то время</w:t>
      </w:r>
      <w:r w:rsidR="00F3243A">
        <w:rPr>
          <w:lang w:val="ru-RU" w:eastAsia="ru-RU"/>
        </w:rPr>
        <w:t xml:space="preserve"> как NS дает доступ из коробки.</w:t>
      </w:r>
    </w:p>
    <w:p w:rsidR="003515D1" w:rsidRPr="00BD6B67" w:rsidRDefault="003515D1" w:rsidP="003515D1">
      <w:pPr>
        <w:jc w:val="both"/>
        <w:rPr>
          <w:rFonts w:eastAsia="Calibri"/>
          <w:lang w:val="ru-RU"/>
        </w:rPr>
      </w:pPr>
      <w:r w:rsidRPr="00BD6B67">
        <w:rPr>
          <w:lang w:val="ru-RU" w:eastAsia="ru-RU"/>
        </w:rPr>
        <w:t>Стоит подчеркнуть, что приложения можно писать для Android 4.2 и выше, и для iOS 7.1 и выше.</w:t>
      </w:r>
      <w:r w:rsidR="00F3243A">
        <w:rPr>
          <w:lang w:val="ru-RU" w:eastAsia="ru-RU"/>
        </w:rPr>
        <w:t xml:space="preserve"> </w:t>
      </w:r>
      <w:r w:rsidRPr="00BD6B67">
        <w:rPr>
          <w:lang w:val="ru-RU" w:eastAsia="ru-RU"/>
        </w:rPr>
        <w:t>Для этих целей также можно использовать библиотеку React Native.</w:t>
      </w:r>
    </w:p>
    <w:p w:rsidR="003515D1" w:rsidRPr="00BD6B67" w:rsidRDefault="003515D1" w:rsidP="003515D1">
      <w:pPr>
        <w:pStyle w:val="Heading4"/>
        <w:jc w:val="both"/>
        <w:rPr>
          <w:rFonts w:eastAsia="Calibri"/>
          <w:lang w:val="ru-RU" w:eastAsia="ru-RU"/>
        </w:rPr>
      </w:pPr>
      <w:r w:rsidRPr="00BD6B67">
        <w:rPr>
          <w:rFonts w:eastAsia="Calibri"/>
          <w:lang w:val="ru-RU" w:eastAsia="ru-RU"/>
        </w:rPr>
        <w:lastRenderedPageBreak/>
        <w:t>Виджеты</w:t>
      </w:r>
    </w:p>
    <w:p w:rsidR="003515D1" w:rsidRPr="00BD6B67" w:rsidRDefault="003515D1" w:rsidP="003515D1">
      <w:pPr>
        <w:jc w:val="both"/>
        <w:rPr>
          <w:rFonts w:eastAsia="Calibri" w:cs="Times New Roman"/>
          <w:lang w:val="ru-RU"/>
        </w:rPr>
      </w:pPr>
      <w:r w:rsidRPr="00BD6B67">
        <w:rPr>
          <w:rFonts w:eastAsia="Calibri" w:cs="Times New Roman"/>
          <w:lang w:val="ru-RU"/>
        </w:rPr>
        <w:t xml:space="preserve">Виджет — вспомогательная мини-программа, графический модуль которой размещается в рабочем пространстве соответствующей </w:t>
      </w:r>
      <w:hyperlink r:id="rId296" w:tooltip="Движок виджетов (страница отсутствует)" w:history="1">
        <w:r w:rsidRPr="00BD6B67">
          <w:rPr>
            <w:rFonts w:eastAsia="Calibri" w:cs="Times New Roman"/>
            <w:lang w:val="ru-RU"/>
          </w:rPr>
          <w:t>родительской программы</w:t>
        </w:r>
      </w:hyperlink>
      <w:r w:rsidRPr="00BD6B67">
        <w:rPr>
          <w:rFonts w:eastAsia="Calibri" w:cs="Times New Roman"/>
          <w:lang w:val="ru-RU"/>
        </w:rPr>
        <w:t>, служащая для украшения рабочего пространства, развлечения, решения отдельных рабочих задач или быстрого получения информации из интернета без помощи веб-браузера.</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как для реализации виджетов, так и для реализации движков виджетов. В частности, при помощи JavaScript реализованы </w:t>
      </w:r>
      <w:hyperlink r:id="rId297" w:tooltip="Apple Dashboard" w:history="1">
        <w:r w:rsidRPr="00BD6B67">
          <w:rPr>
            <w:rFonts w:eastAsia="Calibri" w:cs="Times New Roman"/>
            <w:lang w:val="ru-RU"/>
          </w:rPr>
          <w:t>Apple Dashboard</w:t>
        </w:r>
      </w:hyperlink>
      <w:r w:rsidRPr="00BD6B67">
        <w:rPr>
          <w:rFonts w:eastAsia="Calibri" w:cs="Times New Roman"/>
          <w:lang w:val="ru-RU"/>
        </w:rPr>
        <w:t>, </w:t>
      </w:r>
      <w:hyperlink r:id="rId298" w:tooltip="Microsoft Gadgets (страница отсутствует)" w:history="1">
        <w:r w:rsidRPr="00BD6B67">
          <w:rPr>
            <w:rFonts w:eastAsia="Calibri" w:cs="Times New Roman"/>
            <w:lang w:val="ru-RU"/>
          </w:rPr>
          <w:t>Microsoft Gadgets</w:t>
        </w:r>
      </w:hyperlink>
      <w:r w:rsidRPr="00BD6B67">
        <w:rPr>
          <w:rFonts w:eastAsia="Calibri" w:cs="Times New Roman"/>
          <w:lang w:val="ru-RU"/>
        </w:rPr>
        <w:t>, </w:t>
      </w:r>
      <w:hyperlink r:id="rId299" w:tooltip="Yahoo! Widgets (страница отсутствует)" w:history="1">
        <w:r w:rsidRPr="00BD6B67">
          <w:rPr>
            <w:rFonts w:eastAsia="Calibri" w:cs="Times New Roman"/>
            <w:lang w:val="ru-RU"/>
          </w:rPr>
          <w:t>Yahoo! Widgets</w:t>
        </w:r>
      </w:hyperlink>
      <w:r w:rsidRPr="00BD6B67">
        <w:rPr>
          <w:rFonts w:eastAsia="Calibri" w:cs="Times New Roman"/>
          <w:lang w:val="ru-RU"/>
        </w:rPr>
        <w:t>, </w:t>
      </w:r>
      <w:hyperlink r:id="rId300" w:tooltip="Google Gadgets (страница отсутствует)" w:history="1">
        <w:r w:rsidRPr="00BD6B67">
          <w:rPr>
            <w:rFonts w:eastAsia="Calibri" w:cs="Times New Roman"/>
            <w:lang w:val="ru-RU"/>
          </w:rPr>
          <w:t>Google Gadgets</w:t>
        </w:r>
      </w:hyperlink>
      <w:r w:rsidRPr="00BD6B67">
        <w:rPr>
          <w:rFonts w:eastAsia="Calibri" w:cs="Times New Roman"/>
          <w:lang w:val="ru-RU"/>
        </w:rPr>
        <w:t>, </w:t>
      </w:r>
      <w:hyperlink r:id="rId301" w:tooltip="Klipfolio Dashboard (страница отсутствует)" w:history="1">
        <w:r w:rsidRPr="00BD6B67">
          <w:rPr>
            <w:rFonts w:eastAsia="Calibri" w:cs="Times New Roman"/>
            <w:lang w:val="ru-RU"/>
          </w:rPr>
          <w:t>Klipfolio Dashboard</w:t>
        </w:r>
      </w:hyperlink>
      <w:r w:rsidRPr="00BD6B67">
        <w:rPr>
          <w:rFonts w:eastAsia="Calibri" w:cs="Times New Roman"/>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Прикладное программное обеспечение</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для написания </w:t>
      </w:r>
      <w:hyperlink r:id="rId302" w:tooltip="Прикладное программное обеспечение" w:history="1">
        <w:r w:rsidRPr="00BD6B67">
          <w:rPr>
            <w:rFonts w:eastAsia="Calibri" w:cs="Times New Roman"/>
            <w:lang w:val="ru-RU"/>
          </w:rPr>
          <w:t>прикладного ПО</w:t>
        </w:r>
      </w:hyperlink>
      <w:r w:rsidRPr="00BD6B67">
        <w:rPr>
          <w:rFonts w:eastAsia="Calibri" w:cs="Times New Roman"/>
          <w:lang w:val="ru-RU"/>
        </w:rPr>
        <w:t>. Например, 16,4 % исходного кода </w:t>
      </w:r>
      <w:hyperlink r:id="rId303" w:tooltip="Mozilla Firefox" w:history="1">
        <w:r w:rsidRPr="00BD6B67">
          <w:rPr>
            <w:rFonts w:eastAsia="Calibri" w:cs="Times New Roman"/>
            <w:lang w:val="ru-RU"/>
          </w:rPr>
          <w:t>Mozilla Firefox</w:t>
        </w:r>
      </w:hyperlink>
      <w:r w:rsidRPr="00BD6B67">
        <w:rPr>
          <w:rFonts w:eastAsia="Calibri" w:cs="Times New Roman"/>
          <w:lang w:val="ru-RU"/>
        </w:rPr>
        <w:t xml:space="preserve"> написано на JavaScript.</w:t>
      </w:r>
    </w:p>
    <w:p w:rsidR="003515D1" w:rsidRPr="00BD6B67" w:rsidRDefault="00B459F6" w:rsidP="003515D1">
      <w:pPr>
        <w:jc w:val="both"/>
        <w:rPr>
          <w:rFonts w:eastAsia="Calibri" w:cs="Times New Roman"/>
          <w:lang w:val="ru-RU"/>
        </w:rPr>
      </w:pPr>
      <w:hyperlink r:id="rId304" w:tooltip="Google Chrome OS" w:history="1">
        <w:r w:rsidR="003515D1" w:rsidRPr="00BD6B67">
          <w:rPr>
            <w:rFonts w:eastAsia="Calibri" w:cs="Times New Roman"/>
            <w:lang w:val="ru-RU"/>
          </w:rPr>
          <w:t>Google Chrome OS</w:t>
        </w:r>
      </w:hyperlink>
      <w:r w:rsidR="003515D1" w:rsidRPr="00BD6B67">
        <w:rPr>
          <w:rFonts w:eastAsia="Calibri" w:cs="Times New Roman"/>
          <w:lang w:val="ru-RU"/>
        </w:rPr>
        <w:t> в качестве прикладного ПО использует </w:t>
      </w:r>
      <w:hyperlink r:id="rId305" w:tooltip="Веб-приложение" w:history="1">
        <w:r w:rsidR="003515D1" w:rsidRPr="00BD6B67">
          <w:rPr>
            <w:rFonts w:eastAsia="Calibri" w:cs="Times New Roman"/>
            <w:lang w:val="ru-RU"/>
          </w:rPr>
          <w:t>веб-приложения</w:t>
        </w:r>
      </w:hyperlink>
      <w:r w:rsidR="003515D1" w:rsidRPr="00BD6B67">
        <w:rPr>
          <w:rFonts w:eastAsia="Calibri" w:cs="Times New Roman"/>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Манипуляция объектами приложений</w:t>
      </w:r>
    </w:p>
    <w:p w:rsidR="003515D1" w:rsidRPr="00BD6B67" w:rsidRDefault="003515D1" w:rsidP="003515D1">
      <w:pPr>
        <w:jc w:val="both"/>
        <w:rPr>
          <w:lang w:val="ru-RU"/>
        </w:rPr>
      </w:pPr>
      <w:r w:rsidRPr="00BD6B67">
        <w:rPr>
          <w:lang w:val="ru-RU"/>
        </w:rPr>
        <w:t>JavaScript также находит применение в качестве скриптового языка доступа к объектам приложений. Платформа Mozilla (</w:t>
      </w:r>
      <w:hyperlink r:id="rId306" w:tooltip="XUL" w:history="1">
        <w:r w:rsidRPr="00BD6B67">
          <w:rPr>
            <w:lang w:val="ru-RU"/>
          </w:rPr>
          <w:t>XUL</w:t>
        </w:r>
      </w:hyperlink>
      <w:r w:rsidRPr="00BD6B67">
        <w:rPr>
          <w:lang w:val="ru-RU"/>
        </w:rPr>
        <w:t>/</w:t>
      </w:r>
      <w:hyperlink r:id="rId307" w:tooltip="Gecko (движок)" w:history="1">
        <w:r w:rsidRPr="00BD6B67">
          <w:rPr>
            <w:lang w:val="ru-RU"/>
          </w:rPr>
          <w:t>Gecko</w:t>
        </w:r>
      </w:hyperlink>
      <w:r w:rsidRPr="00BD6B67">
        <w:rPr>
          <w:lang w:val="ru-RU"/>
        </w:rPr>
        <w:t>) использует JavaScript. Среди сторонних продуктов, например, </w:t>
      </w:r>
      <w:hyperlink r:id="rId308" w:tooltip="Sun Java Runtime Environment" w:history="1">
        <w:r w:rsidRPr="00BD6B67">
          <w:rPr>
            <w:lang w:val="ru-RU"/>
          </w:rPr>
          <w:t>Java</w:t>
        </w:r>
      </w:hyperlink>
      <w:r w:rsidRPr="00BD6B67">
        <w:rPr>
          <w:lang w:val="ru-RU"/>
        </w:rPr>
        <w:t>, начиная с версии 6, содержит встроенный интерпретатор JavaScript на базе </w:t>
      </w:r>
      <w:hyperlink r:id="rId309" w:tooltip="Rhino" w:history="1">
        <w:r w:rsidRPr="00BD6B67">
          <w:rPr>
            <w:lang w:val="ru-RU"/>
          </w:rPr>
          <w:t>Rhino</w:t>
        </w:r>
      </w:hyperlink>
      <w:r w:rsidRPr="00BD6B67">
        <w:rPr>
          <w:lang w:val="ru-RU"/>
        </w:rPr>
        <w:t>. Сценарии JavaScript поддерживаются в таких приложениях Adobe, как </w:t>
      </w:r>
      <w:hyperlink r:id="rId310" w:tooltip="Adobe Photoshop" w:history="1">
        <w:r w:rsidRPr="00BD6B67">
          <w:rPr>
            <w:lang w:val="ru-RU"/>
          </w:rPr>
          <w:t>Adobe Photoshop</w:t>
        </w:r>
      </w:hyperlink>
      <w:r w:rsidRPr="00BD6B67">
        <w:rPr>
          <w:lang w:val="ru-RU"/>
        </w:rPr>
        <w:t>, </w:t>
      </w:r>
      <w:hyperlink r:id="rId311" w:tooltip="Adobe Dreamweaver" w:history="1">
        <w:r w:rsidRPr="00BD6B67">
          <w:rPr>
            <w:lang w:val="ru-RU"/>
          </w:rPr>
          <w:t>Adobe Dreamweaver</w:t>
        </w:r>
      </w:hyperlink>
      <w:r w:rsidRPr="00BD6B67">
        <w:rPr>
          <w:lang w:val="ru-RU"/>
        </w:rPr>
        <w:t xml:space="preserve">, </w:t>
      </w:r>
      <w:hyperlink r:id="rId312" w:tooltip="Adobe Illustrator" w:history="1">
        <w:r w:rsidRPr="00BD6B67">
          <w:rPr>
            <w:lang w:val="ru-RU"/>
          </w:rPr>
          <w:t>Adobe Illustrator</w:t>
        </w:r>
      </w:hyperlink>
      <w:r w:rsidRPr="00BD6B67">
        <w:rPr>
          <w:lang w:val="ru-RU"/>
        </w:rPr>
        <w:t> и </w:t>
      </w:r>
      <w:hyperlink r:id="rId313" w:tooltip="Adobe InDesign" w:history="1">
        <w:r w:rsidRPr="00BD6B67">
          <w:rPr>
            <w:lang w:val="ru-RU"/>
          </w:rPr>
          <w:t>Adobe InDesign</w:t>
        </w:r>
      </w:hyperlink>
      <w:r w:rsidRPr="00BD6B67">
        <w:rPr>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Офисные приложения</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в </w:t>
      </w:r>
      <w:hyperlink r:id="rId314" w:tooltip="Офисный пакет" w:history="1">
        <w:r w:rsidRPr="00BD6B67">
          <w:rPr>
            <w:rFonts w:eastAsia="Calibri" w:cs="Times New Roman"/>
            <w:lang w:val="ru-RU"/>
          </w:rPr>
          <w:t>офисных приложениях</w:t>
        </w:r>
      </w:hyperlink>
      <w:r w:rsidRPr="00BD6B67">
        <w:rPr>
          <w:rFonts w:eastAsia="Calibri" w:cs="Times New Roman"/>
          <w:lang w:val="ru-RU"/>
        </w:rPr>
        <w:t> для автоматизации рутинных действий, написания </w:t>
      </w:r>
      <w:hyperlink r:id="rId315" w:tooltip="Макрос" w:history="1">
        <w:r w:rsidRPr="00BD6B67">
          <w:rPr>
            <w:rFonts w:eastAsia="Calibri" w:cs="Times New Roman"/>
            <w:lang w:val="ru-RU"/>
          </w:rPr>
          <w:t>макросов</w:t>
        </w:r>
      </w:hyperlink>
      <w:r w:rsidRPr="00BD6B67">
        <w:rPr>
          <w:rFonts w:eastAsia="Calibri" w:cs="Times New Roman"/>
          <w:lang w:val="ru-RU"/>
        </w:rPr>
        <w:t>, организации доступа со стороны веб-служб.</w:t>
      </w:r>
    </w:p>
    <w:p w:rsidR="003515D1" w:rsidRPr="00BD6B67" w:rsidRDefault="003515D1" w:rsidP="003515D1">
      <w:pPr>
        <w:pStyle w:val="Heading4"/>
        <w:jc w:val="both"/>
        <w:rPr>
          <w:rFonts w:eastAsia="Calibri"/>
          <w:lang w:val="ru-RU" w:eastAsia="ru-RU"/>
        </w:rPr>
      </w:pPr>
      <w:r w:rsidRPr="00BD6B67">
        <w:rPr>
          <w:rFonts w:eastAsia="Calibri"/>
          <w:lang w:val="ru-RU" w:eastAsia="ru-RU"/>
        </w:rPr>
        <w:t>Microsoft Office</w:t>
      </w:r>
    </w:p>
    <w:p w:rsidR="003515D1" w:rsidRPr="00BD6B67" w:rsidRDefault="003515D1" w:rsidP="003515D1">
      <w:pPr>
        <w:jc w:val="both"/>
        <w:rPr>
          <w:rFonts w:eastAsia="Calibri" w:cs="Times New Roman"/>
          <w:lang w:val="ru-RU"/>
        </w:rPr>
      </w:pPr>
      <w:r w:rsidRPr="00BD6B67">
        <w:rPr>
          <w:rFonts w:eastAsia="Calibri" w:cs="Times New Roman"/>
          <w:lang w:val="ru-RU"/>
        </w:rPr>
        <w:t>В </w:t>
      </w:r>
      <w:hyperlink r:id="rId316" w:tooltip="SharePoint" w:history="1">
        <w:r w:rsidRPr="00BD6B67">
          <w:rPr>
            <w:rFonts w:eastAsia="Calibri" w:cs="Times New Roman"/>
            <w:lang w:val="ru-RU"/>
          </w:rPr>
          <w:t>Excel Services</w:t>
        </w:r>
      </w:hyperlink>
      <w:r w:rsidRPr="00BD6B67">
        <w:rPr>
          <w:rFonts w:eastAsia="Calibri" w:cs="Times New Roman"/>
          <w:lang w:val="ru-RU"/>
        </w:rPr>
        <w:t> 2010 добавились два новых интерфейса программирования приложений: </w:t>
      </w:r>
      <w:hyperlink r:id="rId317" w:tooltip="REST" w:history="1">
        <w:r w:rsidRPr="00BD6B67">
          <w:rPr>
            <w:rFonts w:eastAsia="Calibri" w:cs="Times New Roman"/>
            <w:lang w:val="ru-RU"/>
          </w:rPr>
          <w:t>REST</w:t>
        </w:r>
      </w:hyperlink>
      <w:r w:rsidRPr="00BD6B67">
        <w:rPr>
          <w:rFonts w:eastAsia="Calibri" w:cs="Times New Roman"/>
          <w:lang w:val="ru-RU"/>
        </w:rPr>
        <w:t> API и JavaScript Object Model (</w:t>
      </w:r>
      <w:hyperlink r:id="rId318" w:tooltip="JSOM (страница отсутствует)" w:history="1">
        <w:r w:rsidRPr="00BD6B67">
          <w:rPr>
            <w:rFonts w:eastAsia="Calibri" w:cs="Times New Roman"/>
            <w:lang w:val="ru-RU"/>
          </w:rPr>
          <w:t>JSOM</w:t>
        </w:r>
      </w:hyperlink>
      <w:r w:rsidRPr="00BD6B67">
        <w:rPr>
          <w:rFonts w:eastAsia="Calibri" w:cs="Times New Roman"/>
          <w:lang w:val="ru-RU"/>
        </w:rPr>
        <w:t>).</w:t>
      </w:r>
    </w:p>
    <w:p w:rsidR="003515D1" w:rsidRPr="00BD6B67" w:rsidRDefault="003515D1" w:rsidP="003515D1">
      <w:pPr>
        <w:jc w:val="both"/>
        <w:rPr>
          <w:lang w:val="ru-RU"/>
        </w:rPr>
      </w:pPr>
      <w:r w:rsidRPr="00BD6B67">
        <w:rPr>
          <w:lang w:val="ru-RU"/>
        </w:rPr>
        <w:t>Excel Services 2010 REST API позволяет осуществлять доступ к объектам рабочих книг, таким как таблицы, диаграммы и именованные серии данных; получать изображения, HTML, </w:t>
      </w:r>
      <w:hyperlink r:id="rId319" w:tooltip="Atom" w:history="1">
        <w:r w:rsidRPr="00BD6B67">
          <w:rPr>
            <w:lang w:val="ru-RU"/>
          </w:rPr>
          <w:t>Atom</w:t>
        </w:r>
      </w:hyperlink>
      <w:r w:rsidRPr="00BD6B67">
        <w:rPr>
          <w:lang w:val="ru-RU"/>
        </w:rPr>
        <w:t>, рабочие книги; устанавливать значения и обновлять вычисления перед запрашиванием элементов.</w:t>
      </w:r>
    </w:p>
    <w:p w:rsidR="003515D1" w:rsidRPr="00BD6B67" w:rsidRDefault="003515D1" w:rsidP="003515D1">
      <w:pPr>
        <w:jc w:val="both"/>
        <w:rPr>
          <w:lang w:val="ru-RU"/>
        </w:rPr>
      </w:pPr>
      <w:r w:rsidRPr="00BD6B67">
        <w:rPr>
          <w:lang w:val="ru-RU"/>
        </w:rPr>
        <w:t>JSOM даёт возможность реагировать на действия пользователя в отношении Excel Web Access (</w:t>
      </w:r>
      <w:hyperlink r:id="rId320" w:tooltip="EWA (страница отсутствует)" w:history="1">
        <w:r w:rsidRPr="00BD6B67">
          <w:rPr>
            <w:lang w:val="ru-RU"/>
          </w:rPr>
          <w:t>EWA</w:t>
        </w:r>
      </w:hyperlink>
      <w:r w:rsidRPr="00BD6B67">
        <w:rPr>
          <w:lang w:val="ru-RU"/>
        </w:rPr>
        <w:t>), программно взаимодействовать с составляющими EWA. Использование JSOM осуществляется при помощи помещения кода JavaScript на страницу, содержащую компоненты EWA.</w:t>
      </w:r>
    </w:p>
    <w:p w:rsidR="003515D1" w:rsidRPr="00BD6B67" w:rsidRDefault="003515D1" w:rsidP="003515D1">
      <w:pPr>
        <w:pStyle w:val="Heading4"/>
        <w:jc w:val="both"/>
        <w:rPr>
          <w:rFonts w:eastAsia="Calibri"/>
          <w:lang w:val="ru-RU" w:eastAsia="ru-RU"/>
        </w:rPr>
      </w:pPr>
      <w:r w:rsidRPr="00BD6B67">
        <w:rPr>
          <w:rFonts w:eastAsia="Calibri"/>
          <w:lang w:val="ru-RU" w:eastAsia="ru-RU"/>
        </w:rPr>
        <w:t>OpenOffice.org</w:t>
      </w:r>
    </w:p>
    <w:p w:rsidR="003515D1" w:rsidRPr="00BD6B67" w:rsidRDefault="003515D1" w:rsidP="003515D1">
      <w:pPr>
        <w:jc w:val="both"/>
        <w:rPr>
          <w:lang w:val="ru-RU"/>
        </w:rPr>
      </w:pPr>
      <w:r w:rsidRPr="00BD6B67">
        <w:rPr>
          <w:lang w:val="ru-RU"/>
        </w:rPr>
        <w:t>JavaScript — один из языков программирования, используемых для написания макросов в приложениях, входящих в состав OpenOffice.org. В OpenOffice.org интегрирован интерпретатор JavaScript Rhino. По состоянию на декабрь 2009 года поддержка JavaScript носила ограниченный характер. Ограничения, присущие разработке макросов OpenOffice.org на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Среда выполнения JavaScript поддерживает загрузку лишь тех классов Java, которые развёрнуты сценарием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lastRenderedPageBreak/>
        <w:t>Среда выполнения JavaScript не предоставляет сообщения об ошибках, произошедших во время выполнения скрипта;</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Ещё не реализована поддержка интерактивной разработки JavaScript-сценариев.</w:t>
      </w:r>
    </w:p>
    <w:p w:rsidR="003515D1" w:rsidRPr="00F3243A" w:rsidRDefault="003515D1" w:rsidP="003515D1">
      <w:pPr>
        <w:jc w:val="both"/>
        <w:rPr>
          <w:lang w:val="ru-RU"/>
        </w:rPr>
      </w:pPr>
      <w:r w:rsidRPr="00F3243A">
        <w:rPr>
          <w:lang w:val="ru-RU"/>
        </w:rPr>
        <w:t>В OpenOffice.org имеется редактор и отладчик JavaScript-сценариев.</w:t>
      </w:r>
    </w:p>
    <w:p w:rsidR="003515D1" w:rsidRPr="00BD6B67" w:rsidRDefault="003515D1" w:rsidP="003515D1">
      <w:pPr>
        <w:pStyle w:val="Heading4"/>
        <w:jc w:val="both"/>
        <w:rPr>
          <w:rFonts w:eastAsia="Calibri"/>
          <w:lang w:val="ru-RU" w:eastAsia="ru-RU"/>
        </w:rPr>
      </w:pPr>
      <w:r w:rsidRPr="00BD6B67">
        <w:rPr>
          <w:rFonts w:eastAsia="Calibri"/>
          <w:lang w:val="ru-RU" w:eastAsia="ru-RU"/>
        </w:rPr>
        <w:t>Обучение информатике</w:t>
      </w:r>
    </w:p>
    <w:p w:rsidR="003515D1" w:rsidRPr="00BD6B67" w:rsidRDefault="003515D1" w:rsidP="003515D1">
      <w:pPr>
        <w:jc w:val="both"/>
        <w:rPr>
          <w:rFonts w:eastAsia="Calibri" w:cs="Times New Roman"/>
          <w:lang w:val="ru-RU"/>
        </w:rPr>
      </w:pPr>
      <w:r w:rsidRPr="00BD6B67">
        <w:rPr>
          <w:rFonts w:eastAsia="Calibri" w:cs="Times New Roman"/>
          <w:lang w:val="ru-RU"/>
        </w:rPr>
        <w:t>JavaScript обладает </w:t>
      </w:r>
      <w:hyperlink r:id="rId321" w:tooltip="Пропедевтика" w:history="1">
        <w:r w:rsidRPr="00BD6B67">
          <w:rPr>
            <w:rFonts w:eastAsia="Calibri" w:cs="Times New Roman"/>
            <w:lang w:val="ru-RU"/>
          </w:rPr>
          <w:t>пропедевтической</w:t>
        </w:r>
      </w:hyperlink>
      <w:r w:rsidRPr="00BD6B67">
        <w:rPr>
          <w:rFonts w:eastAsia="Calibri" w:cs="Times New Roman"/>
          <w:lang w:val="ru-RU"/>
        </w:rPr>
        <w:t> ц</w:t>
      </w:r>
      <w:r w:rsidR="00F3243A">
        <w:rPr>
          <w:rFonts w:eastAsia="Calibri" w:cs="Times New Roman"/>
          <w:lang w:val="ru-RU"/>
        </w:rPr>
        <w:t xml:space="preserve">енностью, позволяя сочетать при </w:t>
      </w:r>
      <w:r w:rsidRPr="00BD6B67">
        <w:rPr>
          <w:rFonts w:eastAsia="Calibri" w:cs="Times New Roman"/>
          <w:lang w:val="ru-RU"/>
        </w:rPr>
        <w:t>обучении </w:t>
      </w:r>
      <w:hyperlink r:id="rId322" w:tooltip="Информатика" w:history="1">
        <w:r w:rsidRPr="00BD6B67">
          <w:rPr>
            <w:rFonts w:eastAsia="Calibri" w:cs="Times New Roman"/>
            <w:lang w:val="ru-RU"/>
          </w:rPr>
          <w:t>информатике</w:t>
        </w:r>
      </w:hyperlink>
      <w:r w:rsidRPr="00BD6B67">
        <w:rPr>
          <w:rFonts w:eastAsia="Calibri" w:cs="Times New Roman"/>
          <w:lang w:val="ru-RU"/>
        </w:rPr>
        <w:t> интенсивную практику программирования и широту используемых технологий. Преподавание данного языка в школе позволяет создать базу для изучения </w:t>
      </w:r>
      <w:hyperlink r:id="rId323" w:tooltip="Веб-программирование" w:history="1">
        <w:r w:rsidRPr="00BD6B67">
          <w:rPr>
            <w:rFonts w:eastAsia="Calibri" w:cs="Times New Roman"/>
            <w:lang w:val="ru-RU"/>
          </w:rPr>
          <w:t>веб-программирования</w:t>
        </w:r>
      </w:hyperlink>
      <w:r w:rsidRPr="00BD6B67">
        <w:rPr>
          <w:rFonts w:eastAsia="Calibri" w:cs="Times New Roman"/>
          <w:lang w:val="ru-RU"/>
        </w:rPr>
        <w:t>, использовать на уроках творческие проекты. Соответствующий курс позволяет обеспечить углубленный уровень изучения информатики и его имеет смысл включать в </w:t>
      </w:r>
      <w:hyperlink r:id="rId324" w:tooltip="Активное обучение" w:history="1">
        <w:r w:rsidRPr="00BD6B67">
          <w:rPr>
            <w:rFonts w:eastAsia="Calibri" w:cs="Times New Roman"/>
            <w:lang w:val="ru-RU"/>
          </w:rPr>
          <w:t>элективные</w:t>
        </w:r>
      </w:hyperlink>
      <w:r w:rsidRPr="00BD6B67">
        <w:rPr>
          <w:rFonts w:eastAsia="Calibri" w:cs="Times New Roman"/>
          <w:lang w:val="ru-RU"/>
        </w:rPr>
        <w:t> курсы углубленного уровня подготовки.</w:t>
      </w:r>
    </w:p>
    <w:p w:rsidR="003515D1" w:rsidRPr="00BD6B67" w:rsidRDefault="003515D1" w:rsidP="003515D1">
      <w:pPr>
        <w:jc w:val="both"/>
        <w:rPr>
          <w:rFonts w:eastAsia="Calibri" w:cs="Times New Roman"/>
          <w:lang w:val="ru-RU"/>
        </w:rPr>
      </w:pPr>
      <w:r w:rsidRPr="00BD6B67">
        <w:rPr>
          <w:rFonts w:eastAsia="Calibri" w:cs="Times New Roman"/>
          <w:lang w:val="ru-RU"/>
        </w:rPr>
        <w:t>JavaScript — подходящий язык для обучения </w:t>
      </w:r>
      <w:hyperlink r:id="rId325" w:tooltip="Программирование игр (страница отсутствует)" w:history="1">
        <w:r w:rsidRPr="00BD6B67">
          <w:rPr>
            <w:rFonts w:eastAsia="Calibri" w:cs="Times New Roman"/>
            <w:lang w:val="ru-RU"/>
          </w:rPr>
          <w:t>программированию игр</w:t>
        </w:r>
      </w:hyperlink>
      <w:r w:rsidRPr="00BD6B67">
        <w:rPr>
          <w:rFonts w:eastAsia="Calibri" w:cs="Times New Roman"/>
          <w:lang w:val="ru-RU"/>
        </w:rPr>
        <w:t>. По сравнению с альтернативами, он функционально достаточен, прост в изучении и в применении, снижает сложность для обучения, мотивирует обучаемых делиться своими играми с другими.</w:t>
      </w:r>
    </w:p>
    <w:p w:rsidR="003515D1" w:rsidRPr="00BD6B67" w:rsidRDefault="003515D1" w:rsidP="003515D1">
      <w:pPr>
        <w:jc w:val="both"/>
        <w:rPr>
          <w:rFonts w:eastAsia="Calibri" w:cs="Times New Roman"/>
          <w:lang w:val="ru-RU"/>
        </w:rPr>
      </w:pPr>
      <w:r w:rsidRPr="00BD6B67">
        <w:rPr>
          <w:rFonts w:eastAsia="Calibri" w:cs="Times New Roman"/>
          <w:lang w:val="ru-RU"/>
        </w:rPr>
        <w:t>Не включённые в книгу </w:t>
      </w:r>
      <w:hyperlink r:id="rId326" w:tooltip="Закас, Николас (страница отсутствует)" w:history="1">
        <w:r w:rsidRPr="00BD6B67">
          <w:rPr>
            <w:rFonts w:eastAsia="Calibri" w:cs="Times New Roman"/>
            <w:lang w:val="ru-RU"/>
          </w:rPr>
          <w:t>Николаса Закаса</w:t>
        </w:r>
      </w:hyperlink>
      <w:r w:rsidRPr="00BD6B67">
        <w:rPr>
          <w:rFonts w:eastAsia="Calibri" w:cs="Times New Roman"/>
          <w:lang w:val="ru-RU"/>
        </w:rPr>
        <w:t> «Professional JavaScript for Web Developers» части о реализации на JavaScript классических </w:t>
      </w:r>
      <w:hyperlink r:id="rId327" w:tooltip="Алгоритм" w:history="1">
        <w:r w:rsidRPr="00BD6B67">
          <w:rPr>
            <w:rFonts w:eastAsia="Calibri" w:cs="Times New Roman"/>
            <w:lang w:val="ru-RU"/>
          </w:rPr>
          <w:t>алгоритмов</w:t>
        </w:r>
      </w:hyperlink>
      <w:r w:rsidRPr="00BD6B67">
        <w:rPr>
          <w:rFonts w:eastAsia="Calibri" w:cs="Times New Roman"/>
          <w:lang w:val="ru-RU"/>
        </w:rPr>
        <w:t>, техник, </w:t>
      </w:r>
      <w:hyperlink r:id="rId328" w:tooltip="Структура данных" w:history="1">
        <w:r w:rsidRPr="00BD6B67">
          <w:rPr>
            <w:rFonts w:eastAsia="Calibri" w:cs="Times New Roman"/>
            <w:lang w:val="ru-RU"/>
          </w:rPr>
          <w:t>структур данных</w:t>
        </w:r>
      </w:hyperlink>
      <w:r w:rsidRPr="00BD6B67">
        <w:rPr>
          <w:rFonts w:eastAsia="Calibri" w:cs="Times New Roman"/>
          <w:lang w:val="ru-RU"/>
        </w:rPr>
        <w:t>, послужили началу проекта Computer science in JavaScript.</w:t>
      </w:r>
    </w:p>
    <w:p w:rsidR="003515D1" w:rsidRPr="00BD6B67" w:rsidRDefault="003515D1" w:rsidP="003515D1">
      <w:pPr>
        <w:pStyle w:val="Heading3"/>
        <w:jc w:val="both"/>
        <w:rPr>
          <w:rFonts w:eastAsia="Calibri"/>
          <w:lang w:val="ru-RU" w:eastAsia="ru-RU"/>
        </w:rPr>
      </w:pPr>
      <w:bookmarkStart w:id="232" w:name="_Toc438377471"/>
      <w:r w:rsidRPr="00BD6B67">
        <w:rPr>
          <w:rFonts w:eastAsia="Calibri"/>
          <w:lang w:val="ru-RU" w:eastAsia="ru-RU"/>
        </w:rPr>
        <w:t>Версии</w:t>
      </w:r>
      <w:bookmarkEnd w:id="232"/>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415"/>
        <w:gridCol w:w="1927"/>
        <w:gridCol w:w="5002"/>
      </w:tblGrid>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Соответствующая версия JScript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Существенные изменения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w:t>
            </w:r>
            <w:hyperlink r:id="rId329" w:tooltip="Netscape Navigator" w:history="1">
              <w:r w:rsidRPr="00BD6B67">
                <w:rPr>
                  <w:lang w:val="ru-RU"/>
                </w:rPr>
                <w:t>Netscape</w:t>
              </w:r>
            </w:hyperlink>
            <w:r w:rsidRPr="00BD6B67">
              <w:rPr>
                <w:lang w:val="ru-RU"/>
              </w:rPr>
              <w:t> 2.0, март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(ранние версии</w:t>
            </w:r>
            <w:hyperlink r:id="rId330" w:tooltip="Microsoft Internet Explorer" w:history="1">
              <w:r w:rsidRPr="00BD6B67">
                <w:rPr>
                  <w:lang w:val="ru-RU"/>
                </w:rPr>
                <w:t>IE</w:t>
              </w:r>
            </w:hyperlink>
            <w:r w:rsidRPr="00BD6B67">
              <w:rPr>
                <w:lang w:val="ru-RU"/>
              </w:rPr>
              <w:t>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Оригинальная версия языка JavaScript.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1.1 (Netscape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 (поздние версии IE 3.0, январь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 данной версии был реализован объект Array и устранены наиболее серьёзные ошибки.</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1.2 (Netscape 4.0, июнь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Реализован переключатель switch, регулярные выражения. Практически приведён в соответствии с первой редакцией спецификации ECMA-262.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1.3 (Netscape 4.5, октябрь 1998)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3.0 (IE 4.0, октябрь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Совместим с первой редакцией ECMA-262.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1.4 (только Netscape Server)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3515D1" w:rsidP="003515D1">
            <w:pPr>
              <w:jc w:val="both"/>
            </w:pPr>
            <w:r w:rsidRPr="003515D1">
              <w:t>4.0 (</w:t>
            </w:r>
            <w:hyperlink r:id="rId331" w:tooltip="Microsoft Visual Studio" w:history="1">
              <w:r w:rsidRPr="003515D1">
                <w:t>Visual Studio</w:t>
              </w:r>
            </w:hyperlink>
            <w:r w:rsidRPr="003515D1">
              <w:t xml:space="preserve"> 6, </w:t>
            </w:r>
            <w:r w:rsidRPr="00BD6B67">
              <w:rPr>
                <w:lang w:val="ru-RU"/>
              </w:rPr>
              <w:t>нет</w:t>
            </w:r>
            <w:r w:rsidRPr="003515D1">
              <w:t xml:space="preserve"> </w:t>
            </w:r>
            <w:r w:rsidRPr="00BD6B67">
              <w:rPr>
                <w:lang w:val="ru-RU"/>
              </w:rPr>
              <w:t>версии</w:t>
            </w:r>
            <w:r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Применяется только в серверных продуктах Netscape.</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5.0 (IE 5.0, март 1999)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5.1 (IE 5.01)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1.5 (Netscape 6.0, ноябрь 2000; также</w:t>
            </w:r>
            <w:r w:rsidRPr="00BD6B67">
              <w:rPr>
                <w:lang w:val="ru-RU"/>
              </w:rPr>
              <w:br/>
              <w:t>поздние версии Netscape и</w:t>
            </w:r>
            <w:hyperlink r:id="rId332" w:tooltip="Mozilla" w:history="1">
              <w:r w:rsidRPr="00BD6B67">
                <w:rPr>
                  <w:lang w:val="ru-RU"/>
                </w:rPr>
                <w:t>Mozilla</w:t>
              </w:r>
            </w:hyperlink>
            <w:r w:rsidRPr="00BD6B67">
              <w:rPr>
                <w:lang w:val="ru-RU"/>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5.5 (IE 5.5, июль 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(декабрь 1999). Совместим с третьей редакцией спецификации ECMA-262.</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5.6 (IE 6.0, октябрь 2001)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1.6 (</w:t>
            </w:r>
            <w:hyperlink r:id="rId333" w:tooltip="Gecko (движок)" w:history="1">
              <w:r w:rsidRPr="00BD6B67">
                <w:rPr>
                  <w:lang w:val="ru-RU"/>
                </w:rPr>
                <w:t>Gecko</w:t>
              </w:r>
            </w:hyperlink>
            <w:r w:rsidRPr="00BD6B67">
              <w:rPr>
                <w:lang w:val="ru-RU"/>
              </w:rPr>
              <w:t> 1.8, </w:t>
            </w:r>
            <w:hyperlink r:id="rId334" w:tooltip="Mozilla Firefox" w:history="1">
              <w:r w:rsidRPr="00BD6B67">
                <w:rPr>
                  <w:lang w:val="ru-RU"/>
                </w:rPr>
                <w:t>Firefox</w:t>
              </w:r>
            </w:hyperlink>
            <w:r w:rsidRPr="00BD6B67">
              <w:rPr>
                <w:lang w:val="ru-RU"/>
              </w:rPr>
              <w:t> 1.5, ноябрь 2005)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некоторыми совместимыми улучшениями: </w:t>
            </w:r>
            <w:hyperlink r:id="rId335" w:tooltip="ECMAScript for XML" w:history="1">
              <w:r w:rsidRPr="00BD6B67">
                <w:rPr>
                  <w:lang w:val="ru-RU"/>
                </w:rPr>
                <w:t>E4X</w:t>
              </w:r>
            </w:hyperlink>
            <w:r w:rsidRPr="00BD6B67">
              <w:rPr>
                <w:lang w:val="ru-RU"/>
              </w:rPr>
              <w:t>, дополнения к Array (например,Array.prototype.forEach), упрощения для Array и String</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1.7 (Gecko 1.8.1, Firefox 2.0, осень 2006), расширение JavaScript 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добавлением всех улучшений из JavaScript 1.6, генераторов и списочных выражений (list comprehensions, [a*a for (a in iter)]) из </w:t>
            </w:r>
            <w:hyperlink r:id="rId336" w:tooltip="Python (язык программирования)" w:history="1">
              <w:r w:rsidRPr="00BD6B67">
                <w:rPr>
                  <w:lang w:val="ru-RU"/>
                </w:rPr>
                <w:t>Python</w:t>
              </w:r>
            </w:hyperlink>
            <w:r w:rsidRPr="00BD6B67">
              <w:rPr>
                <w:lang w:val="ru-RU"/>
              </w:rPr>
              <w:t>, блоковых областей с использованием let и деструктурирующего присваивания (var [a, b] = [1, 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B459F6" w:rsidP="003515D1">
            <w:pPr>
              <w:jc w:val="both"/>
            </w:pPr>
            <w:hyperlink r:id="rId337" w:tooltip="Microsoft JScript .NET" w:history="1">
              <w:r w:rsidR="003515D1" w:rsidRPr="003515D1">
                <w:t>JScript .NET</w:t>
              </w:r>
            </w:hyperlink>
            <w:r w:rsidR="003515D1" w:rsidRPr="003515D1">
              <w:t>(</w:t>
            </w:r>
            <w:hyperlink r:id="rId338" w:tooltip="Microsoft ASP.NET" w:history="1">
              <w:r w:rsidR="003515D1" w:rsidRPr="003515D1">
                <w:t>ASP.NET</w:t>
              </w:r>
            </w:hyperlink>
            <w:r w:rsidR="003515D1" w:rsidRPr="003515D1">
              <w:t xml:space="preserve">; </w:t>
            </w:r>
            <w:r w:rsidR="003515D1" w:rsidRPr="00BD6B67">
              <w:rPr>
                <w:lang w:val="ru-RU"/>
              </w:rPr>
              <w:t>нет</w:t>
            </w:r>
            <w:r w:rsidR="003515D1" w:rsidRPr="003515D1">
              <w:t xml:space="preserve"> </w:t>
            </w:r>
            <w:r w:rsidR="003515D1" w:rsidRPr="00BD6B67">
              <w:rPr>
                <w:lang w:val="ru-RU"/>
              </w:rPr>
              <w:t>версии</w:t>
            </w:r>
            <w:r w:rsidR="003515D1"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(Считается, что JScript .NET разработан при участии других членов </w:t>
            </w:r>
            <w:hyperlink r:id="rId339" w:tooltip="ECMA" w:history="1">
              <w:r w:rsidRPr="00BD6B67">
                <w:rPr>
                  <w:lang w:val="ru-RU"/>
                </w:rPr>
                <w:t>ECMA</w:t>
              </w:r>
            </w:hyperlink>
            <w:r w:rsidRPr="00BD6B67">
              <w:rPr>
                <w:lang w:val="ru-RU"/>
              </w:rPr>
              <w: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 (Gecko 1.9, Firefox 3.0, осень 2008), расширение JavaScript 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Новая форма записи для функций, сходная с типичными </w:t>
            </w:r>
            <w:hyperlink r:id="rId340" w:tooltip="Лямбда-выражения" w:history="1">
              <w:r w:rsidRPr="00BD6B67">
                <w:rPr>
                  <w:lang w:val="ru-RU"/>
                </w:rPr>
                <w:t>лямбда-выражениями</w:t>
              </w:r>
            </w:hyperlink>
            <w:r w:rsidRPr="00BD6B67">
              <w:rPr>
                <w:lang w:val="ru-RU"/>
              </w:rPr>
              <w:t>, </w:t>
            </w:r>
            <w:hyperlink r:id="rId341" w:tooltip="Генератор (информатика) (страница отсутствует)" w:history="1">
              <w:r w:rsidRPr="00BD6B67">
                <w:rPr>
                  <w:lang w:val="ru-RU"/>
                </w:rPr>
                <w:t>генераторы</w:t>
              </w:r>
            </w:hyperlink>
            <w:r w:rsidRPr="00BD6B67">
              <w:rPr>
                <w:lang w:val="ru-RU"/>
              </w:rPr>
              <w:t> (</w:t>
            </w:r>
            <w:hyperlink r:id="rId342" w:tooltip="en:Generator (computer science)" w:history="1">
              <w:r w:rsidRPr="00BD6B67">
                <w:rPr>
                  <w:lang w:val="ru-RU"/>
                </w:rPr>
                <w:t>англ.</w:t>
              </w:r>
            </w:hyperlink>
            <w:r w:rsidRPr="00BD6B67">
              <w:rPr>
                <w:lang w:val="ru-RU"/>
              </w:rPr>
              <w:t>), новые методы итеративной обработки массивов reduce() и reduceRight().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1.8.1 (Gecko 1.9.1, Firefox 3.5)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Встроенная поддержка JSON, метод getPrototypeOf() у Object, методы </w:t>
            </w:r>
            <w:hyperlink r:id="rId343" w:tooltip="Trim (программирование)" w:history="1">
              <w:r w:rsidRPr="00BD6B67">
                <w:rPr>
                  <w:lang w:val="ru-RU"/>
                </w:rPr>
                <w:t>trim()</w:t>
              </w:r>
            </w:hyperlink>
            <w:r w:rsidRPr="00BD6B67">
              <w:rPr>
                <w:lang w:val="ru-RU"/>
              </w:rPr>
              <w:t>, trimLeft(),trimRight() у String</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4 (разработка не закончена, название зарезервировано ECMA, но не было использовано для публикации)</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5 (ранее известная под названием ECMAScript 3.1. Финальная версия принята 3 декабря 2009 года)</w:t>
            </w:r>
          </w:p>
        </w:tc>
      </w:tr>
    </w:tbl>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pStyle w:val="Heading3"/>
        <w:jc w:val="both"/>
        <w:rPr>
          <w:rFonts w:eastAsia="Times New Roman"/>
          <w:lang w:val="ru-RU" w:eastAsia="ru-RU"/>
        </w:rPr>
      </w:pPr>
      <w:bookmarkStart w:id="233" w:name="_Toc438377472"/>
      <w:r w:rsidRPr="00BD6B67">
        <w:rPr>
          <w:rFonts w:eastAsia="Times New Roman"/>
          <w:lang w:val="ru-RU" w:eastAsia="ru-RU"/>
        </w:rPr>
        <w:t>Примеры использования клиентского JavaScript</w:t>
      </w:r>
      <w:bookmarkEnd w:id="233"/>
    </w:p>
    <w:p w:rsidR="003515D1" w:rsidRPr="00BD6B67" w:rsidRDefault="003515D1" w:rsidP="003515D1">
      <w:pPr>
        <w:jc w:val="both"/>
        <w:rPr>
          <w:lang w:val="ru-RU"/>
        </w:rPr>
      </w:pPr>
      <w:r w:rsidRPr="00BD6B67">
        <w:rPr>
          <w:lang w:val="ru-RU"/>
        </w:rPr>
        <w:t>Веб-браузер, оснащенный интерпретатором JavaScript, позволяет распространять через Интернет исполняемое содержимое в виде JavaScript-сценариев. В примере 1.1 показана простая программа на языке JavaScript, которая и представляет собой сценарий, встроенный в веб-страницу.</w:t>
      </w:r>
    </w:p>
    <w:p w:rsidR="003515D1" w:rsidRPr="00BD6B67" w:rsidRDefault="003515D1" w:rsidP="003515D1">
      <w:pPr>
        <w:jc w:val="both"/>
        <w:rPr>
          <w:lang w:val="ru-RU"/>
        </w:rPr>
      </w:pPr>
      <w:r w:rsidRPr="00BD6B67">
        <w:rPr>
          <w:lang w:val="ru-RU"/>
        </w:rPr>
        <w:t>Пример 1.1. Простая программа на языке JavaScript</w:t>
      </w:r>
    </w:p>
    <w:p w:rsidR="003515D1" w:rsidRPr="003515D1" w:rsidRDefault="003515D1" w:rsidP="003515D1">
      <w:pPr>
        <w:jc w:val="both"/>
        <w:rPr>
          <w:rFonts w:ascii="Consolas" w:hAnsi="Consolas"/>
        </w:rPr>
      </w:pPr>
      <w:r w:rsidRPr="003515D1">
        <w:rPr>
          <w:rFonts w:ascii="Consolas" w:hAnsi="Consolas"/>
        </w:rPr>
        <w:t>&lt;html&gt;</w:t>
      </w:r>
    </w:p>
    <w:p w:rsidR="003515D1" w:rsidRPr="003515D1" w:rsidRDefault="003515D1" w:rsidP="003515D1">
      <w:pPr>
        <w:ind w:firstLine="720"/>
        <w:jc w:val="both"/>
        <w:rPr>
          <w:rFonts w:ascii="Consolas" w:hAnsi="Consolas"/>
        </w:rPr>
      </w:pPr>
      <w:r w:rsidRPr="003515D1">
        <w:rPr>
          <w:rFonts w:ascii="Consolas" w:hAnsi="Consolas"/>
        </w:rPr>
        <w:t>&lt;head&gt;&lt;title&gt;</w:t>
      </w:r>
      <w:r w:rsidRPr="00BD6B67">
        <w:rPr>
          <w:rFonts w:ascii="Consolas" w:hAnsi="Consolas"/>
          <w:lang w:val="ru-RU"/>
        </w:rPr>
        <w:t>Факториалы</w:t>
      </w:r>
      <w:r w:rsidRPr="003515D1">
        <w:rPr>
          <w:rFonts w:ascii="Consolas" w:hAnsi="Consolas"/>
        </w:rPr>
        <w:t>&lt;/title&gt;&lt;/head&gt;</w:t>
      </w:r>
    </w:p>
    <w:p w:rsidR="003515D1" w:rsidRPr="00BD6B67" w:rsidRDefault="003515D1" w:rsidP="003515D1">
      <w:pPr>
        <w:ind w:firstLine="720"/>
        <w:jc w:val="both"/>
        <w:rPr>
          <w:rFonts w:ascii="Consolas" w:hAnsi="Consolas"/>
          <w:lang w:val="ru-RU"/>
        </w:rPr>
      </w:pPr>
      <w:r w:rsidRPr="00BD6B67">
        <w:rPr>
          <w:rFonts w:ascii="Consolas" w:hAnsi="Consolas"/>
          <w:lang w:val="ru-RU"/>
        </w:rPr>
        <w:t>&lt;body&gt;</w:t>
      </w:r>
    </w:p>
    <w:p w:rsidR="003515D1" w:rsidRPr="00BD6B67" w:rsidRDefault="003515D1" w:rsidP="003515D1">
      <w:pPr>
        <w:ind w:left="720" w:firstLine="720"/>
        <w:jc w:val="both"/>
        <w:rPr>
          <w:rFonts w:ascii="Consolas" w:hAnsi="Consolas"/>
          <w:lang w:val="ru-RU"/>
        </w:rPr>
      </w:pPr>
      <w:r w:rsidRPr="00BD6B67">
        <w:rPr>
          <w:rFonts w:ascii="Consolas" w:hAnsi="Consolas"/>
          <w:lang w:val="ru-RU"/>
        </w:rPr>
        <w:t>&lt;h2&gt;Таблица факториалов&lt;/h2&gt;</w:t>
      </w:r>
    </w:p>
    <w:p w:rsidR="003515D1" w:rsidRPr="00B03138" w:rsidRDefault="003515D1" w:rsidP="003515D1">
      <w:pPr>
        <w:ind w:left="720" w:firstLine="720"/>
        <w:jc w:val="both"/>
        <w:rPr>
          <w:rFonts w:ascii="Consolas" w:hAnsi="Consolas"/>
        </w:rPr>
      </w:pPr>
      <w:r w:rsidRPr="00B03138">
        <w:rPr>
          <w:rFonts w:ascii="Consolas" w:hAnsi="Consolas"/>
        </w:rPr>
        <w:t>&lt;</w:t>
      </w:r>
      <w:r w:rsidRPr="003515D1">
        <w:rPr>
          <w:rFonts w:ascii="Consolas" w:hAnsi="Consolas"/>
        </w:rPr>
        <w:t>script</w:t>
      </w:r>
      <w:r w:rsidRPr="00B03138">
        <w:rPr>
          <w:rFonts w:ascii="Consolas" w:hAnsi="Consolas"/>
        </w:rPr>
        <w:t>&gt;</w:t>
      </w:r>
    </w:p>
    <w:p w:rsidR="003515D1" w:rsidRPr="003515D1" w:rsidRDefault="003515D1" w:rsidP="003515D1">
      <w:pPr>
        <w:ind w:left="1440" w:firstLine="720"/>
        <w:jc w:val="both"/>
        <w:rPr>
          <w:rFonts w:ascii="Consolas" w:hAnsi="Consolas"/>
        </w:rPr>
      </w:pPr>
      <w:r w:rsidRPr="003515D1">
        <w:rPr>
          <w:rFonts w:ascii="Consolas" w:hAnsi="Consolas"/>
        </w:rPr>
        <w:t>var fact = 1;</w:t>
      </w:r>
    </w:p>
    <w:p w:rsidR="003515D1" w:rsidRPr="003515D1" w:rsidRDefault="003515D1" w:rsidP="003515D1">
      <w:pPr>
        <w:ind w:left="1440" w:firstLine="720"/>
        <w:jc w:val="both"/>
        <w:rPr>
          <w:rFonts w:ascii="Consolas" w:hAnsi="Consolas"/>
        </w:rPr>
      </w:pPr>
      <w:r w:rsidRPr="003515D1">
        <w:rPr>
          <w:rFonts w:ascii="Consolas" w:hAnsi="Consolas"/>
        </w:rPr>
        <w:t>for (i = 1; i &lt; 10; i++) {</w:t>
      </w:r>
    </w:p>
    <w:p w:rsidR="003515D1" w:rsidRPr="003515D1" w:rsidRDefault="003515D1" w:rsidP="003515D1">
      <w:pPr>
        <w:ind w:left="2160" w:firstLine="720"/>
        <w:jc w:val="both"/>
        <w:rPr>
          <w:rFonts w:ascii="Consolas" w:hAnsi="Consolas"/>
        </w:rPr>
      </w:pPr>
      <w:r w:rsidRPr="003515D1">
        <w:rPr>
          <w:rFonts w:ascii="Consolas" w:hAnsi="Consolas"/>
        </w:rPr>
        <w:t>fact = fact*i;</w:t>
      </w:r>
    </w:p>
    <w:p w:rsidR="003515D1" w:rsidRPr="003515D1" w:rsidRDefault="003515D1" w:rsidP="003515D1">
      <w:pPr>
        <w:ind w:left="2160" w:firstLine="720"/>
        <w:jc w:val="both"/>
        <w:rPr>
          <w:rFonts w:ascii="Consolas" w:hAnsi="Consolas"/>
        </w:rPr>
      </w:pPr>
      <w:r w:rsidRPr="003515D1">
        <w:rPr>
          <w:rFonts w:ascii="Consolas" w:hAnsi="Consolas"/>
        </w:rPr>
        <w:t>document.write(i + "! = " + fact + "&lt;br&gt;");</w:t>
      </w:r>
    </w:p>
    <w:p w:rsidR="003515D1" w:rsidRPr="00B03138" w:rsidRDefault="003515D1" w:rsidP="003515D1">
      <w:pPr>
        <w:ind w:left="1440" w:firstLine="720"/>
        <w:jc w:val="both"/>
        <w:rPr>
          <w:rFonts w:ascii="Consolas" w:hAnsi="Consolas"/>
        </w:rPr>
      </w:pPr>
      <w:r w:rsidRPr="00B03138">
        <w:rPr>
          <w:rFonts w:ascii="Consolas" w:hAnsi="Consolas"/>
        </w:rPr>
        <w:t>}</w:t>
      </w:r>
    </w:p>
    <w:p w:rsidR="003515D1" w:rsidRPr="00B03138" w:rsidRDefault="003515D1" w:rsidP="003515D1">
      <w:pPr>
        <w:ind w:left="720" w:firstLine="720"/>
        <w:jc w:val="both"/>
        <w:rPr>
          <w:rFonts w:ascii="Consolas" w:hAnsi="Consolas"/>
        </w:rPr>
      </w:pPr>
      <w:r w:rsidRPr="00B03138">
        <w:rPr>
          <w:rFonts w:ascii="Consolas" w:hAnsi="Consolas"/>
        </w:rPr>
        <w:t>&lt;/</w:t>
      </w:r>
      <w:r w:rsidRPr="003515D1">
        <w:rPr>
          <w:rFonts w:ascii="Consolas" w:hAnsi="Consolas"/>
        </w:rPr>
        <w:t>script</w:t>
      </w:r>
      <w:r w:rsidRPr="00B03138">
        <w:rPr>
          <w:rFonts w:ascii="Consolas" w:hAnsi="Consolas"/>
        </w:rPr>
        <w:t>&gt;</w:t>
      </w:r>
    </w:p>
    <w:p w:rsidR="003515D1" w:rsidRPr="00B03138" w:rsidRDefault="003515D1" w:rsidP="003515D1">
      <w:pPr>
        <w:ind w:firstLine="720"/>
        <w:jc w:val="both"/>
        <w:rPr>
          <w:rFonts w:ascii="Consolas" w:hAnsi="Consolas"/>
        </w:rPr>
      </w:pPr>
      <w:r w:rsidRPr="00B03138">
        <w:rPr>
          <w:rFonts w:ascii="Consolas" w:hAnsi="Consolas"/>
        </w:rPr>
        <w:t>&lt;/</w:t>
      </w:r>
      <w:r w:rsidRPr="003515D1">
        <w:rPr>
          <w:rFonts w:ascii="Consolas" w:hAnsi="Consolas"/>
        </w:rPr>
        <w:t>body</w:t>
      </w:r>
      <w:r w:rsidRPr="00B03138">
        <w:rPr>
          <w:rFonts w:ascii="Consolas" w:hAnsi="Consolas"/>
        </w:rPr>
        <w:t>&gt;</w:t>
      </w:r>
    </w:p>
    <w:p w:rsidR="003515D1" w:rsidRPr="00B03138" w:rsidRDefault="003515D1" w:rsidP="003515D1">
      <w:pPr>
        <w:jc w:val="both"/>
        <w:rPr>
          <w:rFonts w:ascii="Consolas" w:hAnsi="Consolas"/>
        </w:rPr>
      </w:pPr>
      <w:r w:rsidRPr="00B03138">
        <w:rPr>
          <w:rFonts w:ascii="Consolas" w:hAnsi="Consolas"/>
        </w:rPr>
        <w:t>&lt;/</w:t>
      </w:r>
      <w:r w:rsidRPr="003515D1">
        <w:rPr>
          <w:rFonts w:ascii="Consolas" w:hAnsi="Consolas"/>
        </w:rPr>
        <w:t>html</w:t>
      </w:r>
      <w:r w:rsidRPr="00B03138">
        <w:rPr>
          <w:rFonts w:ascii="Consolas" w:hAnsi="Consolas"/>
        </w:rPr>
        <w:t>&gt;</w:t>
      </w:r>
    </w:p>
    <w:p w:rsidR="003515D1" w:rsidRPr="00BD6B67" w:rsidRDefault="003515D1" w:rsidP="003515D1">
      <w:pPr>
        <w:jc w:val="both"/>
        <w:rPr>
          <w:lang w:val="ru-RU"/>
        </w:rPr>
      </w:pPr>
      <w:r w:rsidRPr="00BD6B67">
        <w:rPr>
          <w:lang w:val="ru-RU"/>
        </w:rPr>
        <w:t>После загрузки в браузер, поддерживающий JavaScript, этот сценарий выдаст результат, показанный на рисунке.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lastRenderedPageBreak/>
        <w:drawing>
          <wp:inline distT="0" distB="0" distL="0" distR="0" wp14:anchorId="2A223705" wp14:editId="7DA588BD">
            <wp:extent cx="2476500" cy="2503202"/>
            <wp:effectExtent l="0" t="0" r="0" b="0"/>
            <wp:docPr id="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82881" cy="2509652"/>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Default="003515D1" w:rsidP="003515D1">
      <w:pPr>
        <w:jc w:val="both"/>
        <w:rPr>
          <w:rFonts w:eastAsia="Calibri" w:cs="Times New Roman"/>
          <w:lang w:val="ru-RU"/>
        </w:rPr>
      </w:pPr>
      <w:r w:rsidRPr="00BD6B67">
        <w:rPr>
          <w:lang w:val="ru-RU"/>
        </w:rPr>
        <w:t xml:space="preserve">Как видно из этого примера, для встраивания JavaScript-кода в HTML-файл были использованы теги &lt;script&gt; и &lt;/script&gt;.  Главное, что демонстрируется в данном примере, – это использование метода document.write(). Этот метод позволяет динамически выводить HTML-текст внутри HTML-документа по мере его загрузки веб-браузером. JavaScript обеспечивает возможность управления не только содержимым HTML-документов, но и их поведением. Другими словами, JavaScript-программа может реагировать на действия пользователя: ввод значения в текстовое поле или щелчок мышью в области изображения в документе. Это достигается путем определения </w:t>
      </w:r>
      <w:r w:rsidRPr="00BD6B67">
        <w:rPr>
          <w:i/>
          <w:iCs/>
          <w:lang w:val="ru-RU"/>
        </w:rPr>
        <w:t xml:space="preserve">обработчиков событий </w:t>
      </w:r>
      <w:r w:rsidRPr="00BD6B67">
        <w:rPr>
          <w:lang w:val="ru-RU"/>
        </w:rPr>
        <w:t>для документа – фрагментов JavaScript_кода, исполняемых при возникновении определенного события, например, щелчка на кнопке. В примере 1.2 показан простой фрагмент HTML_кода, который включает в себя обработчик события, вызываемый в ответ на такой щелчок.</w:t>
      </w:r>
    </w:p>
    <w:p w:rsidR="003515D1" w:rsidRPr="00BD6B67" w:rsidRDefault="003515D1" w:rsidP="003515D1">
      <w:pPr>
        <w:jc w:val="both"/>
        <w:rPr>
          <w:rFonts w:eastAsia="Calibri" w:cs="Times New Roman"/>
          <w:lang w:val="ru-RU"/>
        </w:rPr>
      </w:pPr>
      <w:r w:rsidRPr="00BD6B67">
        <w:rPr>
          <w:lang w:val="ru-RU"/>
        </w:rPr>
        <w:t>Пример 1.2. HTML</w:t>
      </w:r>
      <w:r w:rsidRPr="00D10378">
        <w:rPr>
          <w:lang w:val="ru-RU"/>
        </w:rPr>
        <w:t xml:space="preserve"> </w:t>
      </w:r>
      <w:r w:rsidRPr="00BD6B67">
        <w:rPr>
          <w:lang w:val="ru-RU"/>
        </w:rPr>
        <w:t>кнопка с обработчиком события на языке JavaScript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 onclick="alert('Был зафиксирован щелчок на кнопке');"&gt;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Щелкни здесь</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&lt;/button&gt;</w:t>
      </w:r>
    </w:p>
    <w:p w:rsidR="003515D1" w:rsidRPr="00BD6B67" w:rsidRDefault="003515D1" w:rsidP="003515D1">
      <w:pPr>
        <w:jc w:val="both"/>
        <w:rPr>
          <w:lang w:val="ru-RU"/>
        </w:rPr>
      </w:pPr>
      <w:r w:rsidRPr="00BD6B67">
        <w:rPr>
          <w:lang w:val="ru-RU"/>
        </w:rPr>
        <w:t>На рисунке показан результат щелчка на кнопке.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drawing>
          <wp:inline distT="0" distB="0" distL="0" distR="0" wp14:anchorId="527BB744" wp14:editId="6F32883D">
            <wp:extent cx="3284153" cy="1924050"/>
            <wp:effectExtent l="0" t="0" r="0" b="0"/>
            <wp:docPr id="1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293812" cy="1929709"/>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jc w:val="both"/>
        <w:rPr>
          <w:lang w:val="ru-RU"/>
        </w:rPr>
      </w:pPr>
      <w:r w:rsidRPr="00BD6B67">
        <w:rPr>
          <w:lang w:val="ru-RU"/>
        </w:rPr>
        <w:lastRenderedPageBreak/>
        <w:t>Атрибут onclick из примера 1.2 – это строка JavaScript_кода, исполняемого, когда пользователь щелкает на кнопке. В данном случае обработчик события onclick вызывает функцию alert(). Как видно из рисунка, функция alert() выводит диалоговое окно с указанным сообщением.</w:t>
      </w:r>
    </w:p>
    <w:p w:rsidR="003515D1" w:rsidRPr="00BD6B67" w:rsidRDefault="003515D1" w:rsidP="003515D1">
      <w:pPr>
        <w:jc w:val="both"/>
        <w:rPr>
          <w:lang w:val="ru-RU"/>
        </w:rPr>
      </w:pPr>
      <w:r w:rsidRPr="00BD6B67">
        <w:rPr>
          <w:lang w:val="ru-RU"/>
        </w:rPr>
        <w:t>Примеры 1.1 и 1.2 демонстрируют лишь простейшие возможности клиентского JavaScript. Реальная его мощь состоит в том, что сценарии имеют доступ к содержимому HTML-документов.</w:t>
      </w:r>
    </w:p>
    <w:p w:rsidR="003515D1" w:rsidRPr="00BD6B67" w:rsidRDefault="003515D1" w:rsidP="003515D1">
      <w:pPr>
        <w:pStyle w:val="Heading3"/>
        <w:jc w:val="both"/>
        <w:rPr>
          <w:rFonts w:eastAsia="Calibri"/>
          <w:lang w:val="ru-RU"/>
        </w:rPr>
      </w:pPr>
      <w:bookmarkStart w:id="234" w:name="_Toc438377473"/>
      <w:r w:rsidRPr="00BD6B67">
        <w:rPr>
          <w:rFonts w:eastAsia="Calibri"/>
          <w:lang w:val="ru-RU" w:eastAsia="ru-RU"/>
        </w:rPr>
        <w:t>Утечки памяти</w:t>
      </w:r>
      <w:bookmarkEnd w:id="234"/>
    </w:p>
    <w:p w:rsidR="003515D1" w:rsidRPr="00F3243A" w:rsidRDefault="003515D1" w:rsidP="003515D1">
      <w:pPr>
        <w:jc w:val="both"/>
        <w:rPr>
          <w:lang w:val="ru-RU"/>
        </w:rPr>
      </w:pPr>
      <w:r w:rsidRPr="00BD6B67">
        <w:rPr>
          <w:lang w:val="ru-RU"/>
        </w:rPr>
        <w:t>Иногда</w:t>
      </w:r>
      <w:r w:rsidRPr="00F3243A">
        <w:rPr>
          <w:lang w:val="ru-RU"/>
        </w:rPr>
        <w:t xml:space="preserve"> могут возникать утечки памяти, они в реальной жизни проявляют себя в двух ситуациях:</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Приложение, в котором посетитель все время на одной странице и работает со сложным JavaScript-интерфейсом. В этом случае утечки могут постепенно съедать доступную память.</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Страница регулярно делает что-то, вызывающее утечку памяти. Посетитель (например, менеджер) оставляет компьютер на ночь включенным, чтобы не закрывать браузер с кучей вкладок. Приходит утром — а браузер съел всю память и сильно тормозит.</w:t>
      </w:r>
    </w:p>
    <w:p w:rsidR="003515D1" w:rsidRPr="00BD6B67" w:rsidRDefault="003515D1" w:rsidP="003515D1">
      <w:pPr>
        <w:jc w:val="both"/>
        <w:rPr>
          <w:lang w:val="ru-RU"/>
        </w:rPr>
      </w:pPr>
      <w:r w:rsidRPr="00F3243A">
        <w:rPr>
          <w:lang w:val="ru-RU"/>
        </w:rPr>
        <w:t>Утечки бывают из-за ошибок браузера, ошибок в расширениях браузера и, гораздо реже, по причин</w:t>
      </w:r>
      <w:r w:rsidRPr="00BD6B67">
        <w:rPr>
          <w:lang w:val="ru-RU"/>
        </w:rPr>
        <w:t>е ошибок в архитектуре JavaScript-кода.</w:t>
      </w:r>
    </w:p>
    <w:p w:rsidR="003515D1" w:rsidRPr="00BD6B67" w:rsidRDefault="003515D1" w:rsidP="003515D1">
      <w:pPr>
        <w:pStyle w:val="Heading3"/>
        <w:jc w:val="both"/>
        <w:rPr>
          <w:rFonts w:eastAsia="Calibri"/>
          <w:lang w:val="ru-RU"/>
        </w:rPr>
      </w:pPr>
      <w:bookmarkStart w:id="235" w:name="_Toc438377474"/>
      <w:r w:rsidRPr="00BD6B67">
        <w:rPr>
          <w:rFonts w:eastAsia="Calibri"/>
          <w:lang w:val="ru-RU" w:eastAsia="ru-RU"/>
        </w:rPr>
        <w:t>Изучение JavaScript</w:t>
      </w:r>
      <w:bookmarkEnd w:id="235"/>
    </w:p>
    <w:p w:rsidR="003515D1" w:rsidRPr="00BD6B67" w:rsidRDefault="003515D1" w:rsidP="003515D1">
      <w:pPr>
        <w:jc w:val="both"/>
        <w:rPr>
          <w:lang w:val="ru-RU"/>
        </w:rPr>
      </w:pPr>
      <w:r w:rsidRPr="00BD6B67">
        <w:rPr>
          <w:lang w:val="ru-RU"/>
        </w:rPr>
        <w:t xml:space="preserve">Наиболее очевидный подход к изучению JavaScript – это написание простых сценариев. Одно из достоинств клиентского JavaScript состоит в том, что любой, кто имеет веб-браузер и простейший текстовый редактор, имеет и полноценную среду разработки. Для того чтобы начать писать программы на JavaScript, нет необходимости в покупке или загрузке специального ПО. </w:t>
      </w:r>
    </w:p>
    <w:p w:rsidR="003515D1" w:rsidRPr="00BD6B67" w:rsidRDefault="003515D1" w:rsidP="003515D1">
      <w:pPr>
        <w:jc w:val="both"/>
        <w:rPr>
          <w:lang w:val="ru-RU"/>
        </w:rPr>
      </w:pPr>
      <w:r w:rsidRPr="00BD6B67">
        <w:rPr>
          <w:lang w:val="ru-RU"/>
        </w:rPr>
        <w:t>Например, чтобы вместо факториалов вывести последовательность чисел Фибоначчи, пример 1.1 можно переписать следующим образом:</w:t>
      </w:r>
    </w:p>
    <w:p w:rsidR="003515D1" w:rsidRPr="003515D1" w:rsidRDefault="003515D1" w:rsidP="003515D1">
      <w:pPr>
        <w:jc w:val="both"/>
        <w:rPr>
          <w:rFonts w:ascii="Consolas" w:hAnsi="Consolas"/>
        </w:rPr>
      </w:pPr>
      <w:r w:rsidRPr="003515D1">
        <w:rPr>
          <w:rFonts w:ascii="Consolas" w:hAnsi="Consolas"/>
        </w:rPr>
        <w:t>&lt;script&gt;</w:t>
      </w:r>
    </w:p>
    <w:p w:rsidR="003515D1" w:rsidRPr="003515D1" w:rsidRDefault="003515D1" w:rsidP="003515D1">
      <w:pPr>
        <w:ind w:firstLine="720"/>
        <w:jc w:val="both"/>
        <w:rPr>
          <w:rFonts w:ascii="Consolas" w:hAnsi="Consolas"/>
        </w:rPr>
      </w:pPr>
      <w:r w:rsidRPr="003515D1">
        <w:rPr>
          <w:rFonts w:ascii="Consolas" w:hAnsi="Consolas"/>
        </w:rPr>
        <w:t>document.write("&lt;h2&gt;</w:t>
      </w:r>
      <w:r w:rsidRPr="00D10378">
        <w:rPr>
          <w:rFonts w:ascii="Consolas" w:hAnsi="Consolas"/>
          <w:lang w:val="ru-RU"/>
        </w:rPr>
        <w:t>Числа</w:t>
      </w:r>
      <w:r w:rsidRPr="003515D1">
        <w:rPr>
          <w:rFonts w:ascii="Consolas" w:hAnsi="Consolas"/>
        </w:rPr>
        <w:t xml:space="preserve"> </w:t>
      </w:r>
      <w:r w:rsidRPr="00D10378">
        <w:rPr>
          <w:rFonts w:ascii="Consolas" w:hAnsi="Consolas"/>
          <w:lang w:val="ru-RU"/>
        </w:rPr>
        <w:t>Фибоначчи</w:t>
      </w:r>
      <w:r w:rsidRPr="003515D1">
        <w:rPr>
          <w:rFonts w:ascii="Consolas" w:hAnsi="Consolas"/>
        </w:rPr>
        <w:t xml:space="preserve"> &lt;/h2&gt;");</w:t>
      </w:r>
    </w:p>
    <w:p w:rsidR="003515D1" w:rsidRPr="00D10378" w:rsidRDefault="003515D1" w:rsidP="003515D1">
      <w:pPr>
        <w:ind w:firstLine="720"/>
        <w:jc w:val="both"/>
        <w:rPr>
          <w:rFonts w:ascii="Consolas" w:hAnsi="Consolas"/>
        </w:rPr>
      </w:pPr>
      <w:r w:rsidRPr="00D10378">
        <w:rPr>
          <w:rFonts w:ascii="Consolas" w:hAnsi="Consolas"/>
        </w:rPr>
        <w:t>for (i=0, j=1, k=0, fib =0; i&lt;50; i++, fib=j+k, j=k, k=fib)</w:t>
      </w:r>
      <w:r>
        <w:rPr>
          <w:rFonts w:ascii="Consolas" w:hAnsi="Consolas"/>
        </w:rPr>
        <w:t xml:space="preserve"> </w:t>
      </w:r>
      <w:r w:rsidRPr="00D10378">
        <w:rPr>
          <w:rFonts w:ascii="Consolas" w:hAnsi="Consolas"/>
        </w:rPr>
        <w:t>{</w:t>
      </w:r>
    </w:p>
    <w:p w:rsidR="003515D1" w:rsidRPr="00D10378" w:rsidRDefault="003515D1" w:rsidP="003515D1">
      <w:pPr>
        <w:ind w:left="1440"/>
        <w:jc w:val="both"/>
        <w:rPr>
          <w:rFonts w:ascii="Consolas" w:hAnsi="Consolas"/>
        </w:rPr>
      </w:pPr>
      <w:r w:rsidRPr="00D10378">
        <w:rPr>
          <w:rFonts w:ascii="Consolas" w:hAnsi="Consolas"/>
        </w:rPr>
        <w:t>document.write("Fibonacci (" + i + ") = " + fib);</w:t>
      </w:r>
    </w:p>
    <w:p w:rsidR="003515D1" w:rsidRPr="00D10378" w:rsidRDefault="003515D1" w:rsidP="003515D1">
      <w:pPr>
        <w:ind w:left="720" w:firstLine="720"/>
        <w:jc w:val="both"/>
        <w:rPr>
          <w:rFonts w:ascii="Consolas" w:hAnsi="Consolas"/>
          <w:lang w:val="ru-RU"/>
        </w:rPr>
      </w:pPr>
      <w:r w:rsidRPr="00D10378">
        <w:rPr>
          <w:rFonts w:ascii="Consolas" w:hAnsi="Consolas"/>
          <w:lang w:val="ru-RU"/>
        </w:rPr>
        <w:t>document.write("&lt;br&gt;");</w:t>
      </w:r>
    </w:p>
    <w:p w:rsidR="003515D1" w:rsidRPr="00D10378" w:rsidRDefault="003515D1" w:rsidP="003515D1">
      <w:pPr>
        <w:ind w:firstLine="720"/>
        <w:jc w:val="both"/>
        <w:rPr>
          <w:rFonts w:ascii="Consolas" w:hAnsi="Consolas"/>
          <w:lang w:val="ru-RU"/>
        </w:rPr>
      </w:pPr>
      <w:r w:rsidRPr="00D10378">
        <w:rPr>
          <w:rFonts w:ascii="Consolas" w:hAnsi="Consolas"/>
          <w:lang w:val="ru-RU"/>
        </w:rPr>
        <w:t>}</w:t>
      </w:r>
    </w:p>
    <w:p w:rsidR="003515D1" w:rsidRPr="00D10378" w:rsidRDefault="003515D1" w:rsidP="003515D1">
      <w:pPr>
        <w:jc w:val="both"/>
        <w:rPr>
          <w:rFonts w:ascii="Consolas" w:hAnsi="Consolas"/>
          <w:lang w:val="ru-RU"/>
        </w:rPr>
      </w:pPr>
      <w:r w:rsidRPr="00D10378">
        <w:rPr>
          <w:rFonts w:ascii="Consolas" w:hAnsi="Consolas"/>
          <w:lang w:val="ru-RU"/>
        </w:rPr>
        <w:t>&lt;/script&gt;</w:t>
      </w:r>
    </w:p>
    <w:p w:rsidR="003515D1" w:rsidRPr="00BD6B67" w:rsidRDefault="003515D1" w:rsidP="003515D1">
      <w:pPr>
        <w:jc w:val="both"/>
        <w:rPr>
          <w:lang w:val="ru-RU"/>
        </w:rPr>
      </w:pPr>
      <w:r w:rsidRPr="00BD6B67">
        <w:rPr>
          <w:lang w:val="ru-RU"/>
        </w:rPr>
        <w:t xml:space="preserve">Этот отрывок может показаться запутанным, но для того чтобы поэкспериментировать с подобными короткими программами, достаточно набрать код и запустить его в веб-браузере в качестве файла с локальным URL-адресом. Обратите внимание, что для вывода результатов вычислений используется метод document.write(). </w:t>
      </w:r>
    </w:p>
    <w:p w:rsidR="003515D1" w:rsidRPr="00BD6B67" w:rsidRDefault="003515D1" w:rsidP="003515D1">
      <w:pPr>
        <w:jc w:val="both"/>
        <w:rPr>
          <w:lang w:val="ru-RU"/>
        </w:rPr>
      </w:pPr>
      <w:r w:rsidRPr="00BD6B67">
        <w:rPr>
          <w:lang w:val="ru-RU"/>
        </w:rPr>
        <w:t>Это полезный прием при экспериментах с JavaScript. В качестве альтернативы для отображения текстового результата в диалоговом окне можно применять метод alert():</w:t>
      </w:r>
    </w:p>
    <w:p w:rsidR="003515D1" w:rsidRPr="00D10378" w:rsidRDefault="003515D1" w:rsidP="003515D1">
      <w:pPr>
        <w:jc w:val="both"/>
        <w:rPr>
          <w:rFonts w:ascii="Consolas" w:hAnsi="Consolas"/>
          <w:lang w:val="ru-RU"/>
        </w:rPr>
      </w:pPr>
      <w:r w:rsidRPr="00D10378">
        <w:rPr>
          <w:rFonts w:ascii="Consolas" w:hAnsi="Consolas"/>
          <w:lang w:val="ru-RU"/>
        </w:rPr>
        <w:t>alert("Fibonacci (" + i + ") = " + fib);</w:t>
      </w:r>
    </w:p>
    <w:p w:rsidR="003515D1" w:rsidRPr="00BD6B67" w:rsidRDefault="003515D1" w:rsidP="003515D1">
      <w:pPr>
        <w:jc w:val="both"/>
        <w:rPr>
          <w:lang w:val="ru-RU"/>
        </w:rPr>
      </w:pPr>
      <w:r w:rsidRPr="00BD6B67">
        <w:rPr>
          <w:lang w:val="ru-RU"/>
        </w:rPr>
        <w:lastRenderedPageBreak/>
        <w:t>Отметим, что в подобных простых экспериментах с JavaScript можно опускать теги &lt;html&gt;, &lt;head&gt; и &lt;body&gt; в HTML_файле.</w:t>
      </w:r>
    </w:p>
    <w:p w:rsidR="003515D1" w:rsidRPr="00BD6B67" w:rsidRDefault="003515D1" w:rsidP="003515D1">
      <w:pPr>
        <w:jc w:val="both"/>
        <w:rPr>
          <w:lang w:val="ru-RU"/>
        </w:rPr>
      </w:pPr>
      <w:r w:rsidRPr="00BD6B67">
        <w:rPr>
          <w:lang w:val="ru-RU"/>
        </w:rPr>
        <w:t>Для еще большего упрощения экспериментов с JavaScript можно использовать URL-адрес со спецификатором псевдопротокола javascript: для вычисления значения JavaScript-выражения и получения результата. Такой URL-адрес состоит из спецификатора псевдопротокола (javascript:), за которым указывается произвольный JavaScript-код (инструкции отделяются одна от другой точками с запятой). Загружая URL-адрес с псевдопротоколом, браузер просто исполняет JavaScript-код. Значение последнего выражения в таком URL-адресе преобразуется в строку, и эта строка выводится веб-браузером в качестве нового документа. Например, для того чтобы проверить свое понимание некоторых операторов и инструкций языка JavaScript, можно набрать следующие URL-адреса в адресном поле веб-браузера:</w:t>
      </w:r>
    </w:p>
    <w:p w:rsidR="003515D1" w:rsidRPr="00BD6B67" w:rsidRDefault="003515D1" w:rsidP="003515D1">
      <w:pPr>
        <w:jc w:val="both"/>
        <w:rPr>
          <w:lang w:val="ru-RU"/>
        </w:rPr>
      </w:pPr>
      <w:r w:rsidRPr="00BD6B67">
        <w:rPr>
          <w:lang w:val="ru-RU"/>
        </w:rPr>
        <w:t>javascript:5%2</w:t>
      </w:r>
    </w:p>
    <w:p w:rsidR="003515D1" w:rsidRPr="00BD6B67" w:rsidRDefault="003515D1" w:rsidP="003515D1">
      <w:pPr>
        <w:jc w:val="both"/>
        <w:rPr>
          <w:lang w:val="ru-RU"/>
        </w:rPr>
      </w:pPr>
      <w:r w:rsidRPr="00BD6B67">
        <w:rPr>
          <w:lang w:val="ru-RU"/>
        </w:rPr>
        <w:t>javascript:x = 3; (x &lt; 5)? "значение x меньше": "значение x больше"</w:t>
      </w:r>
    </w:p>
    <w:p w:rsidR="003515D1" w:rsidRPr="003515D1" w:rsidRDefault="003515D1" w:rsidP="003515D1">
      <w:pPr>
        <w:jc w:val="both"/>
      </w:pPr>
      <w:r w:rsidRPr="003515D1">
        <w:t>javascript:d = new Date(); typeof d;</w:t>
      </w:r>
    </w:p>
    <w:p w:rsidR="003515D1" w:rsidRPr="003515D1" w:rsidRDefault="003515D1" w:rsidP="003515D1">
      <w:pPr>
        <w:jc w:val="both"/>
      </w:pPr>
      <w:r w:rsidRPr="003515D1">
        <w:t>javascript:for(i=0,j=1,k=0,fib=1; i&lt;5; i++,fib=j+k,k=j,j=fib) alert(fib);</w:t>
      </w:r>
    </w:p>
    <w:p w:rsidR="003515D1" w:rsidRPr="003515D1" w:rsidRDefault="003515D1" w:rsidP="003515D1">
      <w:pPr>
        <w:jc w:val="both"/>
      </w:pPr>
      <w:r w:rsidRPr="003515D1">
        <w:t>javascript:s=""; for(i in navigator) s+=i+":"+navigator[i]+"\n"; alert(s);</w:t>
      </w:r>
    </w:p>
    <w:p w:rsidR="003515D1" w:rsidRPr="003515D1" w:rsidRDefault="003515D1" w:rsidP="003515D1">
      <w:pPr>
        <w:rPr>
          <w:lang w:val="ru-RU"/>
        </w:rPr>
      </w:pPr>
      <w:r w:rsidRPr="00BD6B67">
        <w:rPr>
          <w:lang w:val="ru-RU"/>
        </w:rPr>
        <w:t>В веб-браузере Firefox однострочные сценарии вводятся в JavaScript-консоли, доступ к которой можно получить из меню Инструменты. Просто введите выражение или инструкцию, которую требуется проверить. При использовании JavaScript-консоли спецификатор псевдопротокола (javascript:) можно опустить.</w:t>
      </w:r>
    </w:p>
    <w:p w:rsidR="003515D1" w:rsidRPr="00BD6B67" w:rsidRDefault="003515D1" w:rsidP="003515D1">
      <w:pPr>
        <w:pStyle w:val="Heading3"/>
        <w:jc w:val="both"/>
        <w:rPr>
          <w:rFonts w:eastAsia="Calibri"/>
          <w:lang w:val="ru-RU" w:eastAsia="ru-RU"/>
        </w:rPr>
      </w:pPr>
      <w:bookmarkStart w:id="236" w:name="_Toc438377475"/>
      <w:r w:rsidRPr="00BD6B67">
        <w:rPr>
          <w:rFonts w:eastAsia="Calibri"/>
          <w:lang w:val="ru-RU" w:eastAsia="ru-RU"/>
        </w:rPr>
        <w:t>Тестирование и дебаг</w:t>
      </w:r>
      <w:bookmarkEnd w:id="236"/>
    </w:p>
    <w:p w:rsidR="003515D1" w:rsidRPr="00BD6B67" w:rsidRDefault="003515D1" w:rsidP="003515D1">
      <w:pPr>
        <w:jc w:val="both"/>
        <w:rPr>
          <w:lang w:val="ru-RU"/>
        </w:rPr>
      </w:pPr>
      <w:r w:rsidRPr="00BD6B67">
        <w:rPr>
          <w:lang w:val="ru-RU"/>
        </w:rPr>
        <w:t xml:space="preserve">Не любой код, написанный вами при изучении JavaScript, будет работать так, как ожидается, и вам захочется его отладить. Базовая методика отладки JavaScript-кода совпадает с методикой для многих других языков: вставка в код инструкций, которые будут выводить значения нужных переменных так, чтобы можно было понять, что же на самом деле происходит. Как мы уже видели, иногда для этих целей можно использовать метод document.write() или alert(). </w:t>
      </w:r>
    </w:p>
    <w:p w:rsidR="003515D1" w:rsidRPr="00BD6B67" w:rsidRDefault="003515D1" w:rsidP="003515D1">
      <w:pPr>
        <w:jc w:val="both"/>
        <w:rPr>
          <w:lang w:val="ru-RU"/>
        </w:rPr>
      </w:pPr>
      <w:r w:rsidRPr="00BD6B67">
        <w:rPr>
          <w:lang w:val="ru-RU"/>
        </w:rPr>
        <w:t>Также существуют методы тестирования кода. После завершения разработки новой функции (возможен вариант написания тестов и до начала разработки) девелопер пишет специальный код для тестирования своего кода. В коде для тестирования нужно сымитировать различные ситуации и возвращаемые значения. </w:t>
      </w:r>
    </w:p>
    <w:p w:rsidR="003515D1" w:rsidRPr="00BD6B67" w:rsidRDefault="003515D1" w:rsidP="003515D1">
      <w:pPr>
        <w:jc w:val="both"/>
        <w:rPr>
          <w:lang w:val="ru-RU"/>
        </w:rPr>
      </w:pPr>
      <w:r w:rsidRPr="00BD6B67">
        <w:rPr>
          <w:lang w:val="ru-RU"/>
        </w:rPr>
        <w:t>QUnit пользуется особой популярностью среди JavaScript разработчиков. Во-первых, она отлично документирована и проста в использовании, а во-вторых она создана авторами jQuery. Библиотека подходит как для тестирования кода, созданного на базе jQuery, так и нативного JavaScript.</w:t>
      </w:r>
    </w:p>
    <w:p w:rsidR="003515D1" w:rsidRPr="00BD6B67" w:rsidRDefault="003515D1" w:rsidP="003515D1">
      <w:pPr>
        <w:jc w:val="both"/>
        <w:rPr>
          <w:rFonts w:eastAsia="Calibri" w:cs="Times New Roman"/>
          <w:lang w:val="ru-RU"/>
        </w:rPr>
      </w:pPr>
      <w:r w:rsidRPr="00BD6B67">
        <w:rPr>
          <w:rFonts w:eastAsia="Calibri" w:cs="Times New Roman"/>
          <w:lang w:val="ru-RU"/>
        </w:rPr>
        <w:t xml:space="preserve">Альтернативы QUnit.js: </w:t>
      </w:r>
      <w:hyperlink r:id="rId346" w:history="1">
        <w:r w:rsidRPr="00BD6B67">
          <w:rPr>
            <w:rFonts w:eastAsia="Calibri" w:cs="Times New Roman"/>
            <w:lang w:val="ru-RU"/>
          </w:rPr>
          <w:t>Buster.JS</w:t>
        </w:r>
      </w:hyperlink>
      <w:r w:rsidRPr="00BD6B67">
        <w:rPr>
          <w:rFonts w:eastAsia="Calibri" w:cs="Times New Roman"/>
          <w:lang w:val="ru-RU"/>
        </w:rPr>
        <w:t xml:space="preserve">, </w:t>
      </w:r>
      <w:hyperlink r:id="rId347" w:history="1">
        <w:r w:rsidRPr="00BD6B67">
          <w:rPr>
            <w:rFonts w:eastAsia="Calibri" w:cs="Times New Roman"/>
            <w:lang w:val="ru-RU"/>
          </w:rPr>
          <w:t>Capybara</w:t>
        </w:r>
      </w:hyperlink>
      <w:r w:rsidRPr="00BD6B67">
        <w:rPr>
          <w:rFonts w:eastAsia="Calibri" w:cs="Times New Roman"/>
          <w:lang w:val="ru-RU"/>
        </w:rPr>
        <w:t xml:space="preserve">, </w:t>
      </w:r>
      <w:hyperlink r:id="rId348" w:history="1">
        <w:r w:rsidRPr="00BD6B67">
          <w:rPr>
            <w:rFonts w:eastAsia="Calibri" w:cs="Times New Roman"/>
            <w:lang w:val="ru-RU"/>
          </w:rPr>
          <w:t>Mocha</w:t>
        </w:r>
      </w:hyperlink>
      <w:r w:rsidRPr="00BD6B67">
        <w:rPr>
          <w:rFonts w:eastAsia="Calibri" w:cs="Times New Roman"/>
          <w:lang w:val="ru-RU"/>
        </w:rPr>
        <w:t xml:space="preserve">, </w:t>
      </w:r>
      <w:hyperlink r:id="rId349" w:history="1">
        <w:r w:rsidRPr="00BD6B67">
          <w:rPr>
            <w:rFonts w:eastAsia="Calibri" w:cs="Times New Roman"/>
            <w:lang w:val="ru-RU"/>
          </w:rPr>
          <w:t>FuncUnit</w:t>
        </w:r>
      </w:hyperlink>
      <w:r w:rsidRPr="00BD6B67">
        <w:rPr>
          <w:rFonts w:eastAsia="Calibri" w:cs="Times New Roman"/>
          <w:lang w:val="ru-RU"/>
        </w:rPr>
        <w:t xml:space="preserve">, </w:t>
      </w:r>
      <w:hyperlink r:id="rId350" w:history="1">
        <w:r w:rsidRPr="00BD6B67">
          <w:rPr>
            <w:rFonts w:eastAsia="Calibri" w:cs="Times New Roman"/>
            <w:lang w:val="ru-RU"/>
          </w:rPr>
          <w:t>Hiro</w:t>
        </w:r>
      </w:hyperlink>
      <w:r w:rsidRPr="00BD6B67">
        <w:rPr>
          <w:rFonts w:eastAsia="Calibri" w:cs="Times New Roman"/>
          <w:lang w:val="ru-RU"/>
        </w:rPr>
        <w:t xml:space="preserve">, </w:t>
      </w:r>
      <w:hyperlink r:id="rId351" w:history="1">
        <w:r w:rsidRPr="00BD6B67">
          <w:rPr>
            <w:rFonts w:eastAsia="Calibri" w:cs="Times New Roman"/>
            <w:lang w:val="ru-RU"/>
          </w:rPr>
          <w:t>Jasmine</w:t>
        </w:r>
      </w:hyperlink>
      <w:r w:rsidRPr="00BD6B67">
        <w:rPr>
          <w:rFonts w:eastAsia="Calibri" w:cs="Times New Roman"/>
          <w:lang w:val="ru-RU"/>
        </w:rPr>
        <w:t xml:space="preserve">, </w:t>
      </w:r>
      <w:hyperlink r:id="rId352" w:history="1">
        <w:r w:rsidRPr="00BD6B67">
          <w:rPr>
            <w:rFonts w:eastAsia="Calibri" w:cs="Times New Roman"/>
            <w:lang w:val="ru-RU"/>
          </w:rPr>
          <w:t>Laika</w:t>
        </w:r>
      </w:hyperlink>
      <w:r w:rsidRPr="00BD6B67">
        <w:rPr>
          <w:rFonts w:eastAsia="Calibri" w:cs="Times New Roman"/>
          <w:lang w:val="ru-RU"/>
        </w:rPr>
        <w:t xml:space="preserve">, </w:t>
      </w:r>
      <w:hyperlink r:id="rId353" w:history="1">
        <w:r w:rsidRPr="00BD6B67">
          <w:rPr>
            <w:rFonts w:eastAsia="Calibri" w:cs="Times New Roman"/>
            <w:lang w:val="ru-RU"/>
          </w:rPr>
          <w:t>RobotFramework</w:t>
        </w:r>
      </w:hyperlink>
      <w:r w:rsidRPr="00BD6B67">
        <w:rPr>
          <w:rFonts w:eastAsia="Calibri" w:cs="Times New Roman"/>
          <w:lang w:val="ru-RU"/>
        </w:rPr>
        <w:t xml:space="preserve">, </w:t>
      </w:r>
      <w:hyperlink r:id="rId354" w:history="1">
        <w:r w:rsidRPr="00BD6B67">
          <w:rPr>
            <w:rFonts w:eastAsia="Calibri" w:cs="Times New Roman"/>
            <w:lang w:val="ru-RU"/>
          </w:rPr>
          <w:t>TapeDeck</w:t>
        </w:r>
      </w:hyperlink>
      <w:r w:rsidRPr="00BD6B67">
        <w:rPr>
          <w:rFonts w:eastAsia="Calibri" w:cs="Times New Roman"/>
          <w:lang w:val="ru-RU"/>
        </w:rPr>
        <w:t xml:space="preserve">, </w:t>
      </w:r>
      <w:hyperlink r:id="rId355" w:history="1">
        <w:r w:rsidRPr="00BD6B67">
          <w:rPr>
            <w:rFonts w:eastAsia="Calibri" w:cs="Times New Roman"/>
            <w:lang w:val="ru-RU"/>
          </w:rPr>
          <w:t>Casper.js</w:t>
        </w:r>
      </w:hyperlink>
    </w:p>
    <w:p w:rsidR="003515D1" w:rsidRPr="00BD6B67" w:rsidRDefault="003515D1" w:rsidP="003515D1">
      <w:pPr>
        <w:jc w:val="both"/>
        <w:rPr>
          <w:rFonts w:eastAsia="Calibri" w:cs="Times New Roman"/>
          <w:lang w:val="ru-RU"/>
        </w:rPr>
      </w:pPr>
      <w:r w:rsidRPr="00BD6B67">
        <w:rPr>
          <w:rFonts w:eastAsia="Calibri" w:cs="Times New Roman"/>
          <w:lang w:val="ru-RU"/>
        </w:rPr>
        <w:t>Если же речь идет о работе с Node.js, то с помощью команды node-debug filename Вы сможете дебажить программу с помощью консольной утилиты Node Debugger.</w:t>
      </w:r>
    </w:p>
    <w:p w:rsidR="003515D1" w:rsidRPr="00BD6B67" w:rsidRDefault="003515D1" w:rsidP="003515D1">
      <w:pPr>
        <w:jc w:val="both"/>
        <w:rPr>
          <w:rFonts w:eastAsia="Calibri" w:cs="Times New Roman"/>
          <w:lang w:val="ru-RU"/>
        </w:rPr>
      </w:pPr>
      <w:r w:rsidRPr="00BD6B67">
        <w:rPr>
          <w:rFonts w:eastAsia="Calibri" w:cs="Times New Roman"/>
          <w:lang w:val="ru-RU"/>
        </w:rPr>
        <w:lastRenderedPageBreak/>
        <w:t>Также можно установить отдельно Node Inspector для более удобного пользования.</w:t>
      </w:r>
    </w:p>
    <w:p w:rsidR="003515D1" w:rsidRPr="00F3243A" w:rsidRDefault="003515D1" w:rsidP="00F3243A">
      <w:pPr>
        <w:pStyle w:val="Heading3"/>
        <w:jc w:val="both"/>
        <w:rPr>
          <w:rFonts w:eastAsia="Calibri"/>
          <w:lang w:val="ru-RU"/>
        </w:rPr>
      </w:pPr>
      <w:bookmarkStart w:id="237" w:name="_Toc438377476"/>
      <w:r w:rsidRPr="00BD6B67">
        <w:rPr>
          <w:rFonts w:eastAsia="Calibri"/>
          <w:lang w:val="ru-RU" w:eastAsia="ru-RU"/>
        </w:rPr>
        <w:t>Конкуренты JavaScript</w:t>
      </w:r>
      <w:bookmarkEnd w:id="237"/>
    </w:p>
    <w:p w:rsidR="003515D1" w:rsidRPr="00F3243A" w:rsidRDefault="003515D1" w:rsidP="009F565D">
      <w:pPr>
        <w:pStyle w:val="ListParagraph"/>
        <w:numPr>
          <w:ilvl w:val="0"/>
          <w:numId w:val="111"/>
        </w:numPr>
        <w:spacing w:after="160" w:line="259" w:lineRule="auto"/>
        <w:jc w:val="both"/>
        <w:rPr>
          <w:szCs w:val="22"/>
        </w:rPr>
      </w:pPr>
      <w:r w:rsidRPr="00F3243A">
        <w:rPr>
          <w:szCs w:val="22"/>
        </w:rPr>
        <w:t>VBScript</w:t>
      </w:r>
      <w:r w:rsidRPr="00F3243A">
        <w:rPr>
          <w:szCs w:val="22"/>
        </w:rPr>
        <w:br/>
        <w:t>Visual Basic Scripting Edition (или просто VBScript) — это язык программирования от компании Microsoft, предназначенный для создания сценариев (скриптов). Он является подмножеством языка Visual Basic и широко используется при создании административных сценариев в системе Windows.</w:t>
      </w:r>
      <w:bookmarkStart w:id="238" w:name="JScript"/>
    </w:p>
    <w:p w:rsidR="003515D1" w:rsidRPr="00F3243A" w:rsidRDefault="003515D1" w:rsidP="009F565D">
      <w:pPr>
        <w:pStyle w:val="ListParagraph"/>
        <w:numPr>
          <w:ilvl w:val="0"/>
          <w:numId w:val="111"/>
        </w:numPr>
        <w:spacing w:after="160" w:line="259" w:lineRule="auto"/>
        <w:jc w:val="both"/>
        <w:rPr>
          <w:szCs w:val="22"/>
        </w:rPr>
      </w:pPr>
      <w:r w:rsidRPr="00F3243A">
        <w:rPr>
          <w:szCs w:val="22"/>
        </w:rPr>
        <w:t>JScript</w:t>
      </w:r>
      <w:bookmarkEnd w:id="238"/>
      <w:r w:rsidRPr="00F3243A">
        <w:rPr>
          <w:szCs w:val="22"/>
        </w:rPr>
        <w:br/>
        <w:t>JScript — это язык программирования от компании Microsoft. Он предназначен для создания сценариев и является реализацией стандарта ECMAScript. </w:t>
      </w:r>
      <w:bookmarkStart w:id="239" w:name="Python"/>
    </w:p>
    <w:p w:rsidR="003515D1" w:rsidRPr="00F3243A" w:rsidRDefault="003515D1" w:rsidP="009F565D">
      <w:pPr>
        <w:pStyle w:val="ListParagraph"/>
        <w:numPr>
          <w:ilvl w:val="0"/>
          <w:numId w:val="111"/>
        </w:numPr>
        <w:spacing w:after="160" w:line="259" w:lineRule="auto"/>
        <w:jc w:val="both"/>
        <w:rPr>
          <w:szCs w:val="22"/>
        </w:rPr>
      </w:pPr>
      <w:r w:rsidRPr="00F3243A">
        <w:rPr>
          <w:szCs w:val="22"/>
        </w:rPr>
        <w:t>Python</w:t>
      </w:r>
      <w:bookmarkEnd w:id="239"/>
      <w:r w:rsidRPr="00F3243A">
        <w:rPr>
          <w:szCs w:val="22"/>
        </w:rPr>
        <w:br/>
        <w:t>Python (питон) — интерпретируемый, объектно-ориентированный язык программирования высокого уровня. Он поддерживает классы, модули (которые могут быть объединены в пакеты), обработку исключений, а также многонитевую обработку. </w:t>
      </w:r>
      <w:bookmarkStart w:id="240" w:name="Tcl"/>
    </w:p>
    <w:p w:rsidR="003515D1" w:rsidRPr="00F3243A" w:rsidRDefault="003515D1" w:rsidP="009F565D">
      <w:pPr>
        <w:pStyle w:val="ListParagraph"/>
        <w:numPr>
          <w:ilvl w:val="0"/>
          <w:numId w:val="111"/>
        </w:numPr>
        <w:spacing w:after="160" w:line="259" w:lineRule="auto"/>
        <w:jc w:val="both"/>
        <w:rPr>
          <w:szCs w:val="22"/>
        </w:rPr>
      </w:pPr>
      <w:r w:rsidRPr="00F3243A">
        <w:rPr>
          <w:szCs w:val="22"/>
        </w:rPr>
        <w:t>Tcl</w:t>
      </w:r>
      <w:bookmarkEnd w:id="240"/>
      <w:r w:rsidRPr="00F3243A">
        <w:rPr>
          <w:szCs w:val="22"/>
        </w:rPr>
        <w:br/>
        <w:t>Tcl (Tool Command Language) — интерпретируемый язык программирования высокого уровня.</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Ruby</w:t>
      </w:r>
      <w:r w:rsidRPr="00F3243A">
        <w:rPr>
          <w:szCs w:val="22"/>
        </w:rPr>
        <w:br/>
        <w:t>Ruby — интерпретируемый скриптовый язык высокого уровня для быстрого и удобного объектно-ориентированного программирования.</w:t>
      </w:r>
      <w:bookmarkStart w:id="241" w:name="PHP"/>
    </w:p>
    <w:p w:rsidR="003515D1" w:rsidRPr="00F3243A" w:rsidRDefault="003515D1" w:rsidP="009F565D">
      <w:pPr>
        <w:pStyle w:val="ListParagraph"/>
        <w:numPr>
          <w:ilvl w:val="0"/>
          <w:numId w:val="111"/>
        </w:numPr>
        <w:spacing w:after="160" w:line="259" w:lineRule="auto"/>
        <w:jc w:val="both"/>
        <w:rPr>
          <w:szCs w:val="22"/>
        </w:rPr>
      </w:pPr>
      <w:r w:rsidRPr="00F3243A">
        <w:rPr>
          <w:szCs w:val="22"/>
        </w:rPr>
        <w:t>PHP</w:t>
      </w:r>
      <w:bookmarkEnd w:id="241"/>
      <w:r w:rsidRPr="00F3243A">
        <w:rPr>
          <w:szCs w:val="22"/>
        </w:rPr>
        <w:br/>
        <w:t>PHP (пи-эйч-пи) — интерпретируемый скриптовый язык программирования, созданный для генерации HTML-страниц на веб-с</w:t>
      </w:r>
      <w:bookmarkStart w:id="242" w:name="Perl"/>
      <w:r w:rsidRPr="00F3243A">
        <w:rPr>
          <w:szCs w:val="22"/>
        </w:rPr>
        <w:t>ервере и работы с базами данных</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Perl</w:t>
      </w:r>
      <w:bookmarkEnd w:id="242"/>
      <w:r w:rsidRPr="00F3243A">
        <w:rPr>
          <w:szCs w:val="22"/>
        </w:rPr>
        <w:br/>
        <w:t>Perl — интерпретируемый скриптовый язык программирования, один из самых распространённых в области веб-программирования.</w:t>
      </w:r>
    </w:p>
    <w:p w:rsidR="003515D1" w:rsidRPr="00BD6B67" w:rsidRDefault="003515D1" w:rsidP="003515D1">
      <w:pPr>
        <w:pStyle w:val="Heading3"/>
        <w:jc w:val="both"/>
        <w:rPr>
          <w:rFonts w:eastAsia="Times New Roman"/>
          <w:lang w:val="ru-RU" w:eastAsia="ru-RU"/>
        </w:rPr>
      </w:pPr>
      <w:bookmarkStart w:id="243" w:name="_Toc438377477"/>
      <w:r w:rsidRPr="00BD6B67">
        <w:rPr>
          <w:rFonts w:eastAsia="Times New Roman"/>
          <w:lang w:val="ru-RU" w:eastAsia="ru-RU"/>
        </w:rPr>
        <w:t>Языки на базе JavaScript</w:t>
      </w:r>
      <w:bookmarkEnd w:id="243"/>
    </w:p>
    <w:p w:rsidR="003515D1" w:rsidRPr="00F3243A" w:rsidRDefault="003515D1" w:rsidP="009F565D">
      <w:pPr>
        <w:pStyle w:val="ListParagraph"/>
        <w:numPr>
          <w:ilvl w:val="0"/>
          <w:numId w:val="112"/>
        </w:numPr>
        <w:spacing w:after="160" w:line="259" w:lineRule="auto"/>
        <w:jc w:val="both"/>
        <w:rPr>
          <w:szCs w:val="22"/>
        </w:rPr>
      </w:pPr>
      <w:r w:rsidRPr="00F3243A">
        <w:rPr>
          <w:szCs w:val="22"/>
        </w:rPr>
        <w:t>CoffeeScript</w:t>
      </w:r>
      <w:r w:rsidRPr="00F3243A">
        <w:rPr>
          <w:szCs w:val="22"/>
        </w:rPr>
        <w:br/>
        <w:t>CoffeeScript это небольшой язык, который транслируется в Javascript. Рубистам он кажется похожим на руби, питонистам он похож на питон, и конечно же, он похож на яваскрипт. CoffeeScript старается упростить использование яваскрипта, сохранив все его сильные стороны.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Dart</w:t>
      </w:r>
      <w:r w:rsidRPr="00F3243A">
        <w:rPr>
          <w:szCs w:val="22"/>
        </w:rPr>
        <w:br/>
        <w:t>Dart это объектно-ориентированый язык с полноценной системой классов, лексическими скоупами, замыканиями, и опционально — статической типизацией. Dart помогает создавать структурированные веб приложения и легок в изучении для широкого круга разработчиков.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TypeScript</w:t>
      </w:r>
      <w:r w:rsidRPr="00F3243A">
        <w:rPr>
          <w:szCs w:val="22"/>
        </w:rPr>
        <w:br/>
        <w:t>TypeScript отличается от JavaScript возможностью явного определения типов (статическая типизация), поддержкой использования полноценных классов (как в традиционных объектно-ориентированных языках), а также поддержкой подключения модулей.</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lastRenderedPageBreak/>
        <w:t>ClojureScript</w:t>
      </w:r>
      <w:r w:rsidRPr="00F3243A">
        <w:rPr>
          <w:szCs w:val="22"/>
        </w:rPr>
        <w:br/>
        <w:t>ClojureScript — это расширение языка Clojure, с возможностью компиляции в Javascript. Напоминает Lisp.</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Opal</w:t>
      </w:r>
      <w:r w:rsidRPr="00F3243A">
        <w:rPr>
          <w:szCs w:val="22"/>
        </w:rPr>
        <w:br/>
        <w:t>Компилятор из Ruby в Javascript.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IcedCoffeeScript</w:t>
      </w:r>
      <w:r w:rsidRPr="00F3243A">
        <w:rPr>
          <w:szCs w:val="22"/>
        </w:rPr>
        <w:br/>
        <w:t>IcedCoffeeScript это надстройка над CoffeeScript, упрощающая контроль за асинхронными операциями. Вместо колбеков вводятся два новых оператора: await и defer. </w:t>
      </w:r>
    </w:p>
    <w:p w:rsidR="003515D1" w:rsidRPr="00F3243A" w:rsidRDefault="003515D1" w:rsidP="009F565D">
      <w:pPr>
        <w:pStyle w:val="ListParagraph"/>
        <w:numPr>
          <w:ilvl w:val="0"/>
          <w:numId w:val="112"/>
        </w:numPr>
        <w:spacing w:after="160" w:line="259" w:lineRule="auto"/>
        <w:jc w:val="both"/>
        <w:rPr>
          <w:szCs w:val="22"/>
        </w:rPr>
      </w:pPr>
      <w:r w:rsidRPr="00F3243A">
        <w:rPr>
          <w:szCs w:val="22"/>
          <w:lang w:val="en-US"/>
        </w:rPr>
        <w:t>LiveScript</w:t>
      </w:r>
      <w:r w:rsidRPr="00F3243A">
        <w:rPr>
          <w:szCs w:val="22"/>
          <w:lang w:val="en-US"/>
        </w:rPr>
        <w:br/>
      </w:r>
      <w:r w:rsidRPr="00F3243A">
        <w:rPr>
          <w:szCs w:val="22"/>
        </w:rPr>
        <w:t>Ещё</w:t>
      </w:r>
      <w:r w:rsidRPr="00F3243A">
        <w:rPr>
          <w:szCs w:val="22"/>
          <w:lang w:val="en-US"/>
        </w:rPr>
        <w:t xml:space="preserve"> </w:t>
      </w:r>
      <w:r w:rsidRPr="00F3243A">
        <w:rPr>
          <w:szCs w:val="22"/>
        </w:rPr>
        <w:t>один</w:t>
      </w:r>
      <w:r w:rsidRPr="00F3243A">
        <w:rPr>
          <w:szCs w:val="22"/>
          <w:lang w:val="en-US"/>
        </w:rPr>
        <w:t xml:space="preserve"> </w:t>
      </w:r>
      <w:r w:rsidRPr="00F3243A">
        <w:rPr>
          <w:szCs w:val="22"/>
        </w:rPr>
        <w:t>форк</w:t>
      </w:r>
      <w:r w:rsidRPr="00F3243A">
        <w:rPr>
          <w:szCs w:val="22"/>
          <w:lang w:val="en-US"/>
        </w:rPr>
        <w:t xml:space="preserve"> </w:t>
      </w:r>
      <w:r w:rsidRPr="00F3243A">
        <w:rPr>
          <w:szCs w:val="22"/>
        </w:rPr>
        <w:t>от</w:t>
      </w:r>
      <w:r w:rsidRPr="00F3243A">
        <w:rPr>
          <w:szCs w:val="22"/>
          <w:lang w:val="en-US"/>
        </w:rPr>
        <w:t xml:space="preserve"> CoffeeScript. </w:t>
      </w:r>
      <w:r w:rsidRPr="00F3243A">
        <w:rPr>
          <w:szCs w:val="22"/>
        </w:rPr>
        <w:t>Добавляет поддержку функционального стиля программирования, а также вводит небольшие улучшения в текущую ООП-модель</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Kaffeine</w:t>
      </w:r>
      <w:r w:rsidRPr="00F3243A">
        <w:rPr>
          <w:szCs w:val="22"/>
        </w:rPr>
        <w:br/>
        <w:t>Расширяет синтакс яваскрипта, не изобретая ещё один язык программирования. Код на Kaffeine строка к строке соответствует скомпилированому яваскрипт коду. Данная фича должна существенно упростить отладку приложения.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Roy</w:t>
      </w:r>
      <w:r w:rsidRPr="00F3243A">
        <w:rPr>
          <w:szCs w:val="22"/>
        </w:rPr>
        <w:br/>
        <w:t>Экспериментальный язык программирования, преобразующий код в Javascript. Включает в себя возможности статичных функциональных языков.</w:t>
      </w:r>
    </w:p>
    <w:p w:rsidR="003515D1" w:rsidRPr="00890744" w:rsidRDefault="003515D1" w:rsidP="003515D1">
      <w:pPr>
        <w:pStyle w:val="Heading3"/>
        <w:rPr>
          <w:rStyle w:val="Heading3Char"/>
          <w:lang w:val="ru-RU"/>
        </w:rPr>
      </w:pPr>
      <w:bookmarkStart w:id="244" w:name="_Toc438377478"/>
      <w:r w:rsidRPr="00890744">
        <w:rPr>
          <w:rStyle w:val="Heading3Char"/>
          <w:lang w:val="ru-RU"/>
        </w:rPr>
        <w:t xml:space="preserve">Необычное поведение языка </w:t>
      </w:r>
      <w:r w:rsidRPr="00890744">
        <w:rPr>
          <w:rStyle w:val="Heading3Char"/>
        </w:rPr>
        <w:t>JavaScript</w:t>
      </w:r>
      <w:r w:rsidRPr="00890744">
        <w:rPr>
          <w:rStyle w:val="Heading3Char"/>
          <w:lang w:val="ru-RU"/>
        </w:rPr>
        <w:t xml:space="preserve"> лишь таковым кажется</w:t>
      </w:r>
      <w:bookmarkEnd w:id="244"/>
    </w:p>
    <w:p w:rsidR="003515D1" w:rsidRPr="00BD6B67" w:rsidRDefault="003515D1" w:rsidP="003515D1">
      <w:pPr>
        <w:rPr>
          <w:rFonts w:eastAsia="Calibri" w:cs="Times New Roman"/>
          <w:color w:val="0000FF"/>
          <w:u w:val="single"/>
          <w:lang w:val="ru-RU"/>
        </w:rPr>
      </w:pPr>
      <w:r w:rsidRPr="00BD6B67">
        <w:rPr>
          <w:lang w:val="ru-RU"/>
        </w:rPr>
        <w:t>Некоторые примеры необычного поведения языка:</w:t>
      </w:r>
      <w:r w:rsidRPr="00BD6B67">
        <w:rPr>
          <w:rFonts w:eastAsia="Calibri" w:cs="Times New Roman"/>
          <w:noProof/>
        </w:rPr>
        <w:drawing>
          <wp:inline distT="0" distB="0" distL="0" distR="0" wp14:anchorId="00A17284" wp14:editId="4CB2EA39">
            <wp:extent cx="5762625" cy="4008783"/>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68924" cy="4013165"/>
                    </a:xfrm>
                    <a:prstGeom prst="rect">
                      <a:avLst/>
                    </a:prstGeom>
                    <a:noFill/>
                    <a:ln>
                      <a:noFill/>
                    </a:ln>
                  </pic:spPr>
                </pic:pic>
              </a:graphicData>
            </a:graphic>
          </wp:inline>
        </w:drawing>
      </w:r>
    </w:p>
    <w:p w:rsidR="003515D1" w:rsidRPr="003515D1" w:rsidRDefault="003515D1" w:rsidP="003515D1">
      <w:pPr>
        <w:jc w:val="both"/>
        <w:rPr>
          <w:rFonts w:ascii="Consolas" w:hAnsi="Consolas"/>
        </w:rPr>
      </w:pPr>
      <w:r w:rsidRPr="003515D1">
        <w:rPr>
          <w:rFonts w:ascii="Consolas" w:hAnsi="Consolas"/>
        </w:rPr>
        <w:lastRenderedPageBreak/>
        <w:t>NaN === NaN; // false</w:t>
      </w:r>
      <w:r w:rsidRPr="003515D1">
        <w:rPr>
          <w:rFonts w:ascii="Consolas" w:hAnsi="Consolas"/>
        </w:rPr>
        <w:br/>
        <w:t>typeof NaN; // type Number</w:t>
      </w:r>
    </w:p>
    <w:p w:rsidR="003515D1" w:rsidRPr="003515D1" w:rsidRDefault="003515D1" w:rsidP="003515D1">
      <w:pPr>
        <w:jc w:val="both"/>
        <w:rPr>
          <w:rFonts w:ascii="Consolas" w:hAnsi="Consolas"/>
        </w:rPr>
      </w:pPr>
      <w:r w:rsidRPr="003515D1">
        <w:rPr>
          <w:rFonts w:ascii="Consolas" w:hAnsi="Consolas"/>
        </w:rPr>
        <w:t>0.1+ 0.2 !== 0.3 (0.30000000000000004)</w:t>
      </w:r>
      <w:r w:rsidRPr="003515D1">
        <w:rPr>
          <w:rFonts w:ascii="Consolas" w:hAnsi="Consolas"/>
        </w:rPr>
        <w:br/>
        <w:t>'3'-+-+-+'1'+'1'/'3'*'6'+'2'</w:t>
      </w:r>
    </w:p>
    <w:p w:rsidR="003515D1" w:rsidRPr="00BD6B67" w:rsidRDefault="003515D1" w:rsidP="003515D1">
      <w:pPr>
        <w:jc w:val="both"/>
        <w:rPr>
          <w:lang w:val="ru-RU"/>
        </w:rPr>
      </w:pPr>
      <w:r w:rsidRPr="00BD6B67">
        <w:rPr>
          <w:lang w:val="ru-RU"/>
        </w:rPr>
        <w:t xml:space="preserve">Операции выполняются в порядке приоритета: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 xml:space="preserve">‘1’ / ’3’ = 0.3333333333333333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0.3333333333333333 * ’6’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'3'-+-+-+'1'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2 + 2 = 4</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4 + ‘2’ = ‘42’</w:t>
      </w:r>
    </w:p>
    <w:p w:rsidR="003515D1" w:rsidRPr="00890744" w:rsidRDefault="003515D1" w:rsidP="003515D1">
      <w:pPr>
        <w:jc w:val="both"/>
        <w:rPr>
          <w:lang w:val="ru-RU"/>
        </w:rPr>
      </w:pPr>
      <w:r w:rsidRPr="00F3243A">
        <w:rPr>
          <w:lang w:val="ru-RU"/>
        </w:rPr>
        <w:t>Также д</w:t>
      </w:r>
      <w:r w:rsidRPr="00BD6B67">
        <w:rPr>
          <w:lang w:val="ru-RU"/>
        </w:rPr>
        <w:t>ля проверки является ли переменная NaN существует функция isNaN, но она работает не до конца корректно. С самых ранних версий функции isNaN её поведение для не числовых переменных или литералов было довольно-таки запутанным. Когда аргументом функции isNaN является переменная, тип которой не </w:t>
      </w:r>
      <w:hyperlink r:id="rId357" w:anchor="x8.5" w:tooltip="http://es5.github.com/#x8.5" w:history="1">
        <w:r w:rsidRPr="00BD6B67">
          <w:rPr>
            <w:lang w:val="ru-RU"/>
          </w:rPr>
          <w:t>Number</w:t>
        </w:r>
      </w:hyperlink>
      <w:r w:rsidRPr="00BD6B67">
        <w:rPr>
          <w:lang w:val="ru-RU"/>
        </w:rPr>
        <w:t>, она преобразуется к типу Number. К примеру, если мы возьмем строку var hello =  «Hello»; и проверим isNaN(hello), то получим true. Но на самом деле, hello имеет тип String, но из-за неудавшегося преобразования к числу, получаем соответствующий результат. Но если мы возьмем пустую строку: isNaN(‘’), то получим false, так как пустая строка может быть преобразована к числу 0. Аналогично функция возвращает false, если строка состоит из числа. Даже isNaN('NaN') возвращает true. Эта функция является одной из ошибок логики языка JavaScript. От этого программисты ее просто не используют, а значение NaN прове</w:t>
      </w:r>
      <w:r>
        <w:rPr>
          <w:lang w:val="ru-RU"/>
        </w:rPr>
        <w:t>ряется из того, что NaN != NaN.</w:t>
      </w:r>
    </w:p>
    <w:p w:rsidR="003515D1" w:rsidRPr="00BD6B67" w:rsidRDefault="003515D1" w:rsidP="003515D1">
      <w:pPr>
        <w:jc w:val="both"/>
        <w:rPr>
          <w:rFonts w:eastAsia="Calibri" w:cs="Times New Roman"/>
          <w:lang w:val="ru-RU"/>
        </w:rPr>
      </w:pPr>
      <w:r w:rsidRPr="00BD6B67">
        <w:rPr>
          <w:rFonts w:eastAsia="Calibri" w:cs="Times New Roman"/>
          <w:lang w:val="ru-RU"/>
        </w:rPr>
        <w:t>Больше странностей JS можно обнаружить на ресурсе:</w:t>
      </w:r>
    </w:p>
    <w:p w:rsidR="003515D1" w:rsidRPr="00BD6B67" w:rsidRDefault="00B459F6" w:rsidP="003515D1">
      <w:pPr>
        <w:autoSpaceDE w:val="0"/>
        <w:autoSpaceDN w:val="0"/>
        <w:adjustRightInd w:val="0"/>
        <w:spacing w:after="0" w:line="240" w:lineRule="auto"/>
        <w:jc w:val="both"/>
        <w:rPr>
          <w:rFonts w:eastAsia="Calibri" w:cs="Times New Roman"/>
          <w:lang w:val="ru-RU"/>
        </w:rPr>
      </w:pPr>
      <w:hyperlink r:id="rId358" w:history="1">
        <w:r w:rsidR="003515D1" w:rsidRPr="00BD6B67">
          <w:rPr>
            <w:rFonts w:eastAsia="Calibri" w:cs="Times New Roman"/>
            <w:color w:val="0000FF"/>
            <w:u w:val="single"/>
            <w:lang w:val="ru-RU"/>
          </w:rPr>
          <w:t>http://wtfjs.com/</w:t>
        </w:r>
      </w:hyperlink>
      <w:r w:rsidR="003515D1" w:rsidRPr="00BD6B67">
        <w:rPr>
          <w:rFonts w:eastAsia="Calibri" w:cs="Times New Roman"/>
          <w:lang w:val="ru-RU"/>
        </w:rPr>
        <w:br/>
      </w:r>
    </w:p>
    <w:p w:rsidR="003515D1" w:rsidRPr="00BD6B67" w:rsidRDefault="003515D1" w:rsidP="003515D1">
      <w:pPr>
        <w:pStyle w:val="Heading3"/>
        <w:jc w:val="both"/>
        <w:rPr>
          <w:rFonts w:eastAsia="Calibri"/>
          <w:lang w:val="ru-RU"/>
        </w:rPr>
      </w:pPr>
      <w:bookmarkStart w:id="245" w:name="_Toc438377479"/>
      <w:r w:rsidRPr="00BD6B67">
        <w:rPr>
          <w:rFonts w:eastAsia="Calibri"/>
          <w:lang w:val="ru-RU" w:eastAsia="ru-RU"/>
        </w:rPr>
        <w:t>Перспективы на 2015-2016 годы</w:t>
      </w:r>
      <w:bookmarkEnd w:id="245"/>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Новый стандарт ECMAScript 6. Утверждение, реализация в браузерах, адаптация в сообществе и фремворках.</w:t>
      </w:r>
    </w:p>
    <w:p w:rsidR="003515D1" w:rsidRPr="003515D1" w:rsidRDefault="003515D1" w:rsidP="003515D1">
      <w:pPr>
        <w:pStyle w:val="ListParagraph"/>
        <w:jc w:val="both"/>
        <w:rPr>
          <w:szCs w:val="22"/>
        </w:rPr>
      </w:pPr>
      <w:r w:rsidRPr="003515D1">
        <w:rPr>
          <w:szCs w:val="22"/>
        </w:rPr>
        <w:t>Новый стандарт несет давно ожидаемые возможности, которые существенно облегчат создание сложных решений: классы, модули, коллекции, итераторы, генераторы, прокси, типизированные массивы, обещания, новые методы и свойства для стандартных объектов и новые синтаксические возможности и еще много чего.</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использования TypeScript в реальных проектах, развитие альтернативных проектов и их взаимное обогащение.</w:t>
      </w:r>
    </w:p>
    <w:p w:rsidR="003515D1" w:rsidRPr="003515D1" w:rsidRDefault="003515D1" w:rsidP="003515D1">
      <w:pPr>
        <w:pStyle w:val="ListParagraph"/>
        <w:jc w:val="both"/>
        <w:rPr>
          <w:szCs w:val="22"/>
        </w:rPr>
      </w:pPr>
      <w:r w:rsidRPr="003515D1">
        <w:rPr>
          <w:szCs w:val="22"/>
        </w:rPr>
        <w:t>TypeScript – разработка компании Microsoft.</w:t>
      </w:r>
    </w:p>
    <w:p w:rsidR="003515D1" w:rsidRPr="003515D1" w:rsidRDefault="003515D1" w:rsidP="003515D1">
      <w:pPr>
        <w:pStyle w:val="ListParagraph"/>
        <w:jc w:val="both"/>
        <w:rPr>
          <w:szCs w:val="22"/>
        </w:rPr>
      </w:pPr>
      <w:r w:rsidRPr="003515D1">
        <w:rPr>
          <w:szCs w:val="22"/>
        </w:rPr>
        <w:t>TypeScript является надмножеством JavaScript. То есть любой корректный код на JavaScript также является корректным кодом на TypeScript. </w:t>
      </w:r>
    </w:p>
    <w:p w:rsidR="003515D1" w:rsidRPr="003515D1" w:rsidRDefault="003515D1" w:rsidP="003515D1">
      <w:pPr>
        <w:pStyle w:val="ListParagraph"/>
        <w:jc w:val="both"/>
        <w:rPr>
          <w:szCs w:val="22"/>
        </w:rPr>
      </w:pPr>
      <w:r w:rsidRPr="003515D1">
        <w:rPr>
          <w:szCs w:val="22"/>
        </w:rPr>
        <w:t>TypeScript использует статическую типизацию, то есть все типы проверяются при компиляции. Кстати сам компилятор TypeScript написан на TypeScript и является open source.</w:t>
      </w:r>
    </w:p>
    <w:p w:rsidR="003515D1" w:rsidRPr="003515D1" w:rsidRDefault="003515D1" w:rsidP="003515D1">
      <w:pPr>
        <w:pStyle w:val="ListParagraph"/>
        <w:jc w:val="both"/>
        <w:rPr>
          <w:szCs w:val="22"/>
        </w:rPr>
      </w:pPr>
      <w:r w:rsidRPr="003515D1">
        <w:rPr>
          <w:szCs w:val="22"/>
        </w:rPr>
        <w:lastRenderedPageBreak/>
        <w:t>TypeScript добавляет возможность объявлять модули, классы и интерфейсы. Это позволяет масштабировать разработку сложных JavaScript приложений.</w:t>
      </w:r>
    </w:p>
    <w:p w:rsidR="003515D1" w:rsidRPr="003515D1" w:rsidRDefault="003515D1" w:rsidP="003515D1">
      <w:pPr>
        <w:pStyle w:val="ListParagraph"/>
        <w:jc w:val="both"/>
        <w:rPr>
          <w:szCs w:val="22"/>
        </w:rPr>
      </w:pPr>
      <w:r w:rsidRPr="003515D1">
        <w:rPr>
          <w:szCs w:val="22"/>
        </w:rPr>
        <w:t>На выходе получается обычный JavaScript, который не требует дополнительных библиотек или специальных компонентов.</w:t>
      </w:r>
    </w:p>
    <w:p w:rsidR="003515D1" w:rsidRPr="003515D1" w:rsidRDefault="003515D1" w:rsidP="003515D1">
      <w:pPr>
        <w:pStyle w:val="ListParagraph"/>
        <w:jc w:val="both"/>
        <w:rPr>
          <w:szCs w:val="22"/>
        </w:rPr>
      </w:pPr>
      <w:r w:rsidRPr="003515D1">
        <w:rPr>
          <w:szCs w:val="22"/>
        </w:rPr>
        <w:t>С TypeScript можно работать на Visual Studio, при несовпадении типов компилятор будет «ругаться».</w:t>
      </w:r>
    </w:p>
    <w:p w:rsidR="003515D1" w:rsidRPr="003515D1" w:rsidRDefault="003515D1" w:rsidP="003515D1">
      <w:pPr>
        <w:pStyle w:val="ListParagraph"/>
        <w:jc w:val="both"/>
        <w:rPr>
          <w:szCs w:val="22"/>
          <w:lang w:val="en-US"/>
        </w:rPr>
      </w:pPr>
      <w:r w:rsidRPr="003515D1">
        <w:rPr>
          <w:szCs w:val="22"/>
        </w:rPr>
        <w:t>Код</w:t>
      </w:r>
      <w:r w:rsidRPr="003515D1">
        <w:rPr>
          <w:szCs w:val="22"/>
          <w:lang w:val="en-US"/>
        </w:rPr>
        <w:t xml:space="preserve"> TypeScript </w:t>
      </w:r>
      <w:r w:rsidRPr="003515D1">
        <w:rPr>
          <w:szCs w:val="22"/>
        </w:rPr>
        <w:t>является</w:t>
      </w:r>
      <w:r w:rsidRPr="003515D1">
        <w:rPr>
          <w:szCs w:val="22"/>
          <w:lang w:val="en-US"/>
        </w:rPr>
        <w:t xml:space="preserve"> </w:t>
      </w:r>
      <w:r w:rsidRPr="003515D1">
        <w:rPr>
          <w:szCs w:val="22"/>
        </w:rPr>
        <w:t>открытым</w:t>
      </w:r>
      <w:r w:rsidRPr="003515D1">
        <w:rPr>
          <w:szCs w:val="22"/>
          <w:lang w:val="en-US"/>
        </w:rPr>
        <w: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class Greeter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greeting: string;</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constructor(message: string)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this.greeting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this.greeting;</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szCs w:val="22"/>
        </w:rPr>
      </w:pPr>
      <w:r w:rsidRPr="003515D1">
        <w:rPr>
          <w:rFonts w:ascii="Consolas" w:hAnsi="Consolas"/>
          <w:szCs w:val="22"/>
        </w:rPr>
        <w:t>}</w:t>
      </w:r>
      <w:r w:rsidRPr="003515D1">
        <w:rPr>
          <w:rFonts w:ascii="Consolas" w:hAnsi="Consolas"/>
          <w:szCs w:val="22"/>
        </w:rPr>
        <w:br/>
      </w:r>
      <w:r w:rsidRPr="003515D1">
        <w:rPr>
          <w:szCs w:val="22"/>
        </w:rPr>
        <w:t>Прелесть TypeScript в том, что, пока вы пишите код, вы получаете возможность  удобно описывать сложные структуры данных, а компилятор при этом помогает  вам отслеживать, что вы нигде ничего не напутали и правильно работаете с  типами.</w:t>
      </w:r>
      <w:r w:rsidRPr="003515D1">
        <w:rPr>
          <w:szCs w:val="22"/>
        </w:rPr>
        <w:br/>
        <w:t>Еще одно замечательное свойство TS, точнее его компилятора (который, кстати, </w:t>
      </w:r>
      <w:hyperlink r:id="rId359" w:history="1">
        <w:r w:rsidRPr="003515D1">
          <w:rPr>
            <w:szCs w:val="22"/>
          </w:rPr>
          <w:t>открыт также, как и сам язык!</w:t>
        </w:r>
      </w:hyperlink>
      <w:r w:rsidRPr="003515D1">
        <w:rPr>
          <w:szCs w:val="22"/>
        </w:rPr>
        <w:t>), состоит в том, что в результате компиляции получается чистый код на JavaScript, причем, примерно такой, какой вы бы и сами написали, следуя современным практикам:</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 to JavaScript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var Greeter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function Greeter(message)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this.greeting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Greeter.prototype.greet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this.greeting;</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rFonts w:ascii="Consolas" w:hAnsi="Consolas"/>
          <w:szCs w:val="22"/>
        </w:rPr>
      </w:pPr>
      <w:r w:rsidRPr="003515D1">
        <w:rPr>
          <w:rFonts w:ascii="Consolas" w:hAnsi="Consolas"/>
          <w:szCs w:val="22"/>
        </w:rPr>
        <w:t xml:space="preserve">    return Greeter;</w:t>
      </w:r>
    </w:p>
    <w:p w:rsidR="003515D1" w:rsidRPr="003515D1" w:rsidRDefault="003515D1" w:rsidP="003515D1">
      <w:pPr>
        <w:pStyle w:val="ListParagraph"/>
        <w:jc w:val="both"/>
        <w:rPr>
          <w:szCs w:val="22"/>
        </w:rPr>
      </w:pPr>
      <w:r w:rsidRPr="003515D1">
        <w:rPr>
          <w:rFonts w:ascii="Consolas" w:hAnsi="Consolas"/>
          <w:szCs w:val="22"/>
        </w:rPr>
        <w:t>})();</w:t>
      </w:r>
      <w:r w:rsidRPr="003515D1">
        <w:rPr>
          <w:szCs w:val="22"/>
        </w:rPr>
        <w:br/>
        <w:t>Таким образом, на выходе получается код, работающий в современных браузерах  на любых операционных системах. К слову, под Node.js тоже можно писать на TypeScript.</w:t>
      </w:r>
    </w:p>
    <w:p w:rsidR="003515D1" w:rsidRPr="003515D1" w:rsidRDefault="00B459F6" w:rsidP="003515D1">
      <w:pPr>
        <w:pStyle w:val="ListParagraph"/>
        <w:jc w:val="both"/>
        <w:rPr>
          <w:szCs w:val="22"/>
        </w:rPr>
      </w:pPr>
      <w:hyperlink r:id="rId360" w:history="1">
        <w:r w:rsidR="003515D1" w:rsidRPr="003515D1">
          <w:rPr>
            <w:color w:val="0000FF"/>
            <w:szCs w:val="22"/>
            <w:u w:val="single"/>
          </w:rPr>
          <w:t>http://www.typescriptlang.org/</w:t>
        </w:r>
      </w:hyperlink>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инструментов для кроссплатформенной разработки на JS, продолжение стирания границ между сайтами и приложениями.</w:t>
      </w:r>
    </w:p>
    <w:p w:rsidR="003515D1" w:rsidRPr="003515D1" w:rsidRDefault="003515D1" w:rsidP="003515D1">
      <w:pPr>
        <w:pStyle w:val="ListParagraph"/>
        <w:jc w:val="both"/>
        <w:rPr>
          <w:szCs w:val="22"/>
        </w:rPr>
      </w:pPr>
      <w:r w:rsidRPr="003515D1">
        <w:rPr>
          <w:szCs w:val="22"/>
        </w:rPr>
        <w:t xml:space="preserve">В первой задаче критичным является стремление научить веб-сайты делать то, что умеют делать приложения: например, интегрироваться в операционную систему – от иконок и живых плиток до пуш-уведомлений и поддержки локальных контрактов. При этом важным </w:t>
      </w:r>
      <w:r w:rsidRPr="003515D1">
        <w:rPr>
          <w:szCs w:val="22"/>
        </w:rPr>
        <w:lastRenderedPageBreak/>
        <w:t>остается система обновления содержимого таких приложений через веб-сайт, что позволяет сохранять преимущества веб-подхода.</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умных телевизоров и консолей с разработкой на JavaScript, нативная разработка на JS на многих современных платформах (но не всех).</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API доступа к нативным возможностям устройства из JavaScript, адаптация NUI в JS. (Затянется на несколько лет.)</w:t>
      </w:r>
    </w:p>
    <w:p w:rsidR="003515D1" w:rsidRPr="003515D1" w:rsidRDefault="003515D1" w:rsidP="003515D1">
      <w:pPr>
        <w:pStyle w:val="ListParagraph"/>
        <w:jc w:val="both"/>
        <w:rPr>
          <w:szCs w:val="22"/>
        </w:rPr>
      </w:pPr>
      <w:r w:rsidRPr="003515D1">
        <w:rPr>
          <w:szCs w:val="22"/>
        </w:rPr>
        <w:t xml:space="preserve">С самыми базовыми вещами вроде геолокации или ориентации устройства мы уже научились работать, но впереди </w:t>
      </w:r>
      <w:hyperlink r:id="rId361" w:history="1">
        <w:r w:rsidRPr="003515D1">
          <w:rPr>
            <w:szCs w:val="22"/>
          </w:rPr>
          <w:t>большая работа по стандартизации</w:t>
        </w:r>
      </w:hyperlink>
      <w:r w:rsidRPr="003515D1">
        <w:rPr>
          <w:szCs w:val="22"/>
        </w:rPr>
        <w:t> и реализации в движках браузеров большого блока возможностей, доступных в случае нативной разработки, но, как правило, неподвластных в случае разработки для браузера: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Вибрация</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Статус батареи</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Сенсоры (например, света)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Камера и микрофон</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и др.</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Новые переработанные версии популярных библиотек, повышение входного порога для создания комплексных фреймворков, нишевые решения на базе ES6.</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Адаптацию веб-компонент браузерами, принятие новых технологий разработчиками элементов управления и различных фреймворков.</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Принятие менеджеров пакетов и систем сборки для JavaScript в корпоративной и учебной среде, интеграция в популярные инструменты веб-разработки.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графических библиотек на JS, показательная адаптация новых технологий крупными или заметными игроками рынка (игры и интерактивный контент — основные драйверы).</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Unity 5 с рендерингом в WebGL, развитие 3d и игровых библиотек, потенциальный прорыв через социальные сети.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Адаптация Node.js в корпоративной среде, адаптация нового ES6 в самом Node.js. Запасаемся попкорном и смотрим историю с ответвлением io.js.</w:t>
      </w:r>
    </w:p>
    <w:p w:rsidR="003515D1" w:rsidRPr="003515D1" w:rsidRDefault="003515D1" w:rsidP="003515D1">
      <w:pPr>
        <w:jc w:val="both"/>
        <w:rPr>
          <w:lang w:val="ru-RU"/>
        </w:rPr>
      </w:pPr>
      <w:r w:rsidRPr="00BD6B67">
        <w:rPr>
          <w:lang w:val="ru-RU"/>
        </w:rPr>
        <w:t xml:space="preserve">Кстати, в конце 2015 нас ждет большой праздник – 20-летие JavaScript </w:t>
      </w:r>
      <w:r w:rsidRPr="00BD6B67">
        <w:rPr>
          <w:lang w:val="ru-RU"/>
        </w:rPr>
        <w:sym w:font="Wingdings" w:char="F04A"/>
      </w:r>
    </w:p>
    <w:p w:rsidR="003F3663" w:rsidRDefault="003F3663" w:rsidP="00DF0F58">
      <w:pPr>
        <w:pStyle w:val="Heading2"/>
        <w:jc w:val="both"/>
        <w:rPr>
          <w:lang w:val="ru-RU"/>
        </w:rPr>
      </w:pPr>
      <w:bookmarkStart w:id="246" w:name="_Toc438377300"/>
      <w:bookmarkStart w:id="247" w:name="_Toc438377480"/>
      <w:r>
        <w:rPr>
          <w:lang w:val="ru-RU"/>
        </w:rPr>
        <w:t>Трансляторы</w:t>
      </w:r>
      <w:bookmarkEnd w:id="246"/>
      <w:bookmarkEnd w:id="247"/>
    </w:p>
    <w:p w:rsidR="00EB6EA5" w:rsidRDefault="00EB6EA5" w:rsidP="00552A9A">
      <w:pPr>
        <w:pStyle w:val="Heading3"/>
        <w:rPr>
          <w:lang w:val="ru-RU"/>
        </w:rPr>
      </w:pPr>
      <w:bookmarkStart w:id="248" w:name="_Toc438377481"/>
      <w:r>
        <w:rPr>
          <w:lang w:val="ru-RU"/>
        </w:rPr>
        <w:t>Общие понятия</w:t>
      </w:r>
      <w:bookmarkEnd w:id="248"/>
    </w:p>
    <w:p w:rsidR="00EB6EA5" w:rsidRPr="00E64E15" w:rsidRDefault="00EB6EA5" w:rsidP="00DF0F58">
      <w:pPr>
        <w:jc w:val="both"/>
        <w:rPr>
          <w:lang w:val="ru-RU"/>
        </w:rPr>
      </w:pPr>
      <w:r w:rsidRPr="00E64E15">
        <w:rPr>
          <w:b/>
          <w:bCs/>
          <w:lang w:val="ru-RU"/>
        </w:rPr>
        <w:t>Транслятор</w:t>
      </w:r>
      <w:r w:rsidRPr="00E64E15">
        <w:t> </w:t>
      </w:r>
      <w:r w:rsidRPr="00E64E15">
        <w:rPr>
          <w:lang w:val="ru-RU"/>
        </w:rPr>
        <w:t xml:space="preserve">— программа или техническое средство, выполняющее </w:t>
      </w:r>
      <w:r w:rsidRPr="00E64E15">
        <w:rPr>
          <w:i/>
          <w:iCs/>
          <w:lang w:val="ru-RU"/>
        </w:rPr>
        <w:t>трансляцию программы</w:t>
      </w:r>
      <w:r w:rsidRPr="00E64E15">
        <w:rPr>
          <w:lang w:val="ru-RU"/>
        </w:rPr>
        <w:t>.</w:t>
      </w:r>
    </w:p>
    <w:p w:rsidR="00EB6EA5" w:rsidRPr="00E64E15" w:rsidRDefault="00EB6EA5" w:rsidP="00DF0F58">
      <w:pPr>
        <w:jc w:val="both"/>
        <w:rPr>
          <w:lang w:val="ru-RU"/>
        </w:rPr>
      </w:pPr>
      <w:r w:rsidRPr="00E64E15">
        <w:rPr>
          <w:b/>
          <w:bCs/>
          <w:lang w:val="ru-RU"/>
        </w:rPr>
        <w:t>Трансляция программы</w:t>
      </w:r>
      <w:r w:rsidRPr="00E64E15">
        <w:t> </w:t>
      </w:r>
      <w:r w:rsidRPr="00E64E15">
        <w:rPr>
          <w:lang w:val="ru-RU"/>
        </w:rPr>
        <w:t>— преобразование программы, представленной на одном из языков программирования, в программу на другом языке и, в определённом смысле, равносильную первой.</w:t>
      </w:r>
    </w:p>
    <w:p w:rsidR="00EB6EA5" w:rsidRPr="00E64E15" w:rsidRDefault="00EB6EA5" w:rsidP="00DF0F58">
      <w:pPr>
        <w:jc w:val="both"/>
        <w:rPr>
          <w:lang w:val="ru-RU"/>
        </w:rPr>
      </w:pPr>
      <w:r w:rsidRPr="00E64E15">
        <w:rPr>
          <w:lang w:val="ru-RU"/>
        </w:rPr>
        <w:t>Транслятор обычно выполняет также диагностику ошибок, формирует словари идентификаторов, выдаёт для печати текст программы и</w:t>
      </w:r>
      <w:r w:rsidRPr="00E64E15">
        <w:t> </w:t>
      </w:r>
      <w:r w:rsidRPr="00E64E15">
        <w:rPr>
          <w:lang w:val="ru-RU"/>
        </w:rPr>
        <w:t>т.</w:t>
      </w:r>
      <w:r w:rsidRPr="00E64E15">
        <w:t> </w:t>
      </w:r>
      <w:r w:rsidRPr="00E64E15">
        <w:rPr>
          <w:lang w:val="ru-RU"/>
        </w:rPr>
        <w:t xml:space="preserve">д. </w:t>
      </w:r>
    </w:p>
    <w:p w:rsidR="00EB6EA5" w:rsidRPr="00E64E15" w:rsidRDefault="00EB6EA5" w:rsidP="00DF0F58">
      <w:pPr>
        <w:jc w:val="both"/>
        <w:rPr>
          <w:lang w:val="ru-RU"/>
        </w:rPr>
      </w:pPr>
      <w:r w:rsidRPr="00E64E15">
        <w:rPr>
          <w:lang w:val="ru-RU"/>
        </w:rPr>
        <w:t xml:space="preserve">Язык, на котором представлена входная программа, называется </w:t>
      </w:r>
      <w:r w:rsidRPr="00E64E15">
        <w:rPr>
          <w:i/>
          <w:iCs/>
          <w:lang w:val="ru-RU"/>
        </w:rPr>
        <w:t>исходным языком</w:t>
      </w:r>
      <w:r w:rsidRPr="00E64E15">
        <w:rPr>
          <w:lang w:val="ru-RU"/>
        </w:rPr>
        <w:t>, а сама программа</w:t>
      </w:r>
      <w:r w:rsidRPr="00E64E15">
        <w:t> </w:t>
      </w:r>
      <w:r w:rsidRPr="00E64E15">
        <w:rPr>
          <w:lang w:val="ru-RU"/>
        </w:rPr>
        <w:t xml:space="preserve">— </w:t>
      </w:r>
      <w:r w:rsidRPr="00E64E15">
        <w:rPr>
          <w:i/>
          <w:iCs/>
          <w:lang w:val="ru-RU"/>
        </w:rPr>
        <w:t>исходным кодом</w:t>
      </w:r>
      <w:r w:rsidRPr="00E64E15">
        <w:rPr>
          <w:lang w:val="ru-RU"/>
        </w:rPr>
        <w:t xml:space="preserve">. Выходной язык называется </w:t>
      </w:r>
      <w:r w:rsidRPr="00E64E15">
        <w:rPr>
          <w:i/>
          <w:iCs/>
          <w:lang w:val="ru-RU"/>
        </w:rPr>
        <w:t>целевым языком, а выходная (результирующая) программа</w:t>
      </w:r>
      <w:r w:rsidRPr="00E64E15">
        <w:rPr>
          <w:i/>
          <w:iCs/>
        </w:rPr>
        <w:t> </w:t>
      </w:r>
      <w:r w:rsidRPr="00E64E15">
        <w:rPr>
          <w:i/>
          <w:iCs/>
          <w:lang w:val="ru-RU"/>
        </w:rPr>
        <w:t>—</w:t>
      </w:r>
      <w:r w:rsidRPr="00E64E15">
        <w:rPr>
          <w:lang w:val="ru-RU"/>
        </w:rPr>
        <w:t xml:space="preserve"> </w:t>
      </w:r>
      <w:r w:rsidRPr="00E64E15">
        <w:rPr>
          <w:i/>
          <w:iCs/>
          <w:lang w:val="ru-RU"/>
        </w:rPr>
        <w:t>объектным кодом</w:t>
      </w:r>
      <w:r w:rsidRPr="00E64E15">
        <w:rPr>
          <w:lang w:val="ru-RU"/>
        </w:rPr>
        <w:t>.</w:t>
      </w:r>
    </w:p>
    <w:p w:rsidR="00EB6EA5" w:rsidRPr="00E64E15" w:rsidRDefault="00EB6EA5" w:rsidP="00DF0F58">
      <w:pPr>
        <w:jc w:val="both"/>
        <w:rPr>
          <w:lang w:val="ru-RU"/>
        </w:rPr>
      </w:pPr>
      <w:r w:rsidRPr="00E64E15">
        <w:rPr>
          <w:lang w:val="ru-RU"/>
        </w:rPr>
        <w:lastRenderedPageBreak/>
        <w:t>В общем случае, понятие трансляции относится не только к языкам программирования, но и к другим языкам</w:t>
      </w:r>
      <w:r w:rsidRPr="00E64E15">
        <w:t> </w:t>
      </w:r>
      <w:r w:rsidRPr="00E64E15">
        <w:rPr>
          <w:lang w:val="ru-RU"/>
        </w:rPr>
        <w:t xml:space="preserve">— как формальным компьютерным (вроде языков разметки типа </w:t>
      </w:r>
      <w:r w:rsidRPr="00E64E15">
        <w:t>HTML</w:t>
      </w:r>
      <w:r w:rsidRPr="00E64E15">
        <w:rPr>
          <w:lang w:val="ru-RU"/>
        </w:rPr>
        <w:t>), так и естественным (русскому, английскому и</w:t>
      </w:r>
      <w:r w:rsidRPr="00E64E15">
        <w:t> </w:t>
      </w:r>
      <w:r w:rsidRPr="00E64E15">
        <w:rPr>
          <w:lang w:val="ru-RU"/>
        </w:rPr>
        <w:t>т.</w:t>
      </w:r>
      <w:r w:rsidRPr="00E64E15">
        <w:t> </w:t>
      </w:r>
      <w:r w:rsidRPr="00E64E15">
        <w:rPr>
          <w:lang w:val="ru-RU"/>
        </w:rPr>
        <w:t>п.)</w:t>
      </w:r>
    </w:p>
    <w:p w:rsidR="00EB6EA5" w:rsidRDefault="00EB6EA5" w:rsidP="00552A9A">
      <w:pPr>
        <w:pStyle w:val="Heading3"/>
        <w:rPr>
          <w:lang w:val="ru-RU"/>
        </w:rPr>
      </w:pPr>
      <w:bookmarkStart w:id="249" w:name="_Toc438377482"/>
      <w:r>
        <w:rPr>
          <w:lang w:val="ru-RU"/>
        </w:rPr>
        <w:t>Виды трансляторов</w:t>
      </w:r>
      <w:bookmarkEnd w:id="249"/>
    </w:p>
    <w:p w:rsidR="00EB6EA5" w:rsidRPr="00E64E15" w:rsidRDefault="00EB6EA5" w:rsidP="00DF0F58">
      <w:pPr>
        <w:jc w:val="both"/>
        <w:rPr>
          <w:lang w:val="ru-RU"/>
        </w:rPr>
      </w:pPr>
      <w:r w:rsidRPr="00E64E15">
        <w:rPr>
          <w:lang w:val="ru-RU"/>
        </w:rPr>
        <w:t>Существует несколько видов трансляторов: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Диалоговый</w:t>
      </w:r>
      <w:r w:rsidRPr="00E64E15">
        <w:rPr>
          <w:szCs w:val="22"/>
        </w:rPr>
        <w:t xml:space="preserve"> транслятор — транслятор, обеспечивающий использование языка программирования в режиме разделения времени.</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Синтаксически-ориентированный</w:t>
      </w:r>
      <w:r w:rsidRPr="00E64E15">
        <w:rPr>
          <w:szCs w:val="22"/>
        </w:rPr>
        <w:t xml:space="preserve"> (</w:t>
      </w:r>
      <w:r w:rsidRPr="00E64E15">
        <w:rPr>
          <w:i/>
          <w:iCs/>
          <w:szCs w:val="22"/>
        </w:rPr>
        <w:t>синтаксически-управляемый)</w:t>
      </w:r>
      <w:r w:rsidRPr="00E64E15">
        <w:rPr>
          <w:szCs w:val="22"/>
        </w:rPr>
        <w:t xml:space="preserve"> транслятор — транслятор, получающий на вход описание синтаксиса и семантики языка, текст на описанном языке и выполняющий трансляцию в соответствии с заданным описанием.</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Однопроходной</w:t>
      </w:r>
      <w:r w:rsidRPr="00E64E15">
        <w:rPr>
          <w:szCs w:val="22"/>
        </w:rPr>
        <w:t xml:space="preserve"> транслятор — транслятор, создающий объектный модуль при однократном последовательном чтении исходного кода (за один проход).</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Многопроходной</w:t>
      </w:r>
      <w:r w:rsidRPr="00E64E15">
        <w:rPr>
          <w:szCs w:val="22"/>
        </w:rPr>
        <w:t xml:space="preserve"> транслятор — транслятор, создающий объектный модуль после нескольких чтений исходного кода (за несколько проходов).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Оптимизирующий</w:t>
      </w:r>
      <w:r w:rsidRPr="00E64E15">
        <w:rPr>
          <w:szCs w:val="22"/>
        </w:rPr>
        <w:t xml:space="preserve"> транслятор — транслятор, выполняющий оптимизацию создаваемого кода перед записью в объектный файл.</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Тестовый</w:t>
      </w:r>
      <w:r w:rsidRPr="00E64E15">
        <w:rPr>
          <w:szCs w:val="22"/>
        </w:rPr>
        <w:t xml:space="preserve"> транслятор — транслятор, получающий на вход исходный код и выдающий на выходе изменённый исходный код. Запускается перед основным транслятором для добавления в исходный код отладочных процедур. Например, транслятор с языка ассемблера может выполнять замену макрокоманд на код.</w:t>
      </w:r>
    </w:p>
    <w:p w:rsidR="00EB6EA5" w:rsidRDefault="00EB6EA5" w:rsidP="00DF0F58">
      <w:pPr>
        <w:pStyle w:val="ListParagraph"/>
        <w:numPr>
          <w:ilvl w:val="0"/>
          <w:numId w:val="54"/>
        </w:numPr>
        <w:spacing w:after="160" w:line="259" w:lineRule="auto"/>
        <w:jc w:val="both"/>
      </w:pPr>
      <w:r w:rsidRPr="00E64E15">
        <w:rPr>
          <w:i/>
          <w:iCs/>
          <w:szCs w:val="22"/>
        </w:rPr>
        <w:t>Обратный</w:t>
      </w:r>
      <w:r w:rsidRPr="00E64E15">
        <w:rPr>
          <w:szCs w:val="22"/>
        </w:rPr>
        <w:t xml:space="preserve"> транслятор — транслятор, выполняющий преобразование машинного кода в текст на каком-либо языке программирования.</w:t>
      </w:r>
    </w:p>
    <w:p w:rsidR="00EB6EA5" w:rsidRDefault="00EB6EA5" w:rsidP="00552A9A">
      <w:pPr>
        <w:pStyle w:val="Heading3"/>
        <w:rPr>
          <w:rFonts w:eastAsia="Times New Roman"/>
          <w:lang w:val="ru-RU"/>
        </w:rPr>
      </w:pPr>
      <w:bookmarkStart w:id="250" w:name="_Toc438377483"/>
      <w:r>
        <w:rPr>
          <w:rFonts w:eastAsia="Times New Roman"/>
          <w:lang w:val="ru-RU"/>
        </w:rPr>
        <w:t>Реализации</w:t>
      </w:r>
      <w:bookmarkEnd w:id="250"/>
    </w:p>
    <w:p w:rsidR="00EB6EA5" w:rsidRPr="00E64E15" w:rsidRDefault="00EB6EA5" w:rsidP="00DF0F58">
      <w:pPr>
        <w:jc w:val="both"/>
      </w:pPr>
      <w:r w:rsidRPr="00E64E15">
        <w:rPr>
          <w:lang w:val="ru-RU"/>
        </w:rPr>
        <w:t>Цель трансляции</w:t>
      </w:r>
      <w:r w:rsidRPr="00E64E15">
        <w:t> </w:t>
      </w:r>
      <w:r w:rsidRPr="00E64E15">
        <w:rPr>
          <w:lang w:val="ru-RU"/>
        </w:rPr>
        <w:t xml:space="preserve">— преобразование текста с одного языка на язык, понятный адресату. </w:t>
      </w:r>
      <w:r w:rsidRPr="00E64E15">
        <w:t xml:space="preserve">При трансляции </w:t>
      </w:r>
      <w:r w:rsidRPr="00E64E15">
        <w:rPr>
          <w:u w:val="single"/>
        </w:rPr>
        <w:t>компьютерной программы</w:t>
      </w:r>
      <w:r w:rsidRPr="00E64E15">
        <w:t xml:space="preserve"> адресатом может быть:</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устройство — </w:t>
      </w:r>
      <w:r w:rsidRPr="00E64E15">
        <w:rPr>
          <w:szCs w:val="22"/>
          <w:u w:val="single"/>
        </w:rPr>
        <w:t>процессор</w:t>
      </w:r>
      <w:r w:rsidRPr="00E64E15">
        <w:rPr>
          <w:szCs w:val="22"/>
        </w:rPr>
        <w:t xml:space="preserve"> (трансляция называется </w:t>
      </w:r>
      <w:r w:rsidRPr="00E64E15">
        <w:rPr>
          <w:i/>
          <w:szCs w:val="22"/>
        </w:rPr>
        <w:t>компиляцией</w:t>
      </w:r>
      <w:r w:rsidRPr="00E64E15">
        <w:rPr>
          <w:szCs w:val="22"/>
        </w:rPr>
        <w:t>);</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программа — </w:t>
      </w:r>
      <w:r w:rsidRPr="00E64E15">
        <w:rPr>
          <w:szCs w:val="22"/>
          <w:u w:val="single"/>
        </w:rPr>
        <w:t>интерпретатор</w:t>
      </w:r>
      <w:r w:rsidRPr="00E64E15">
        <w:rPr>
          <w:szCs w:val="22"/>
        </w:rPr>
        <w:t xml:space="preserve"> (трансляция называется </w:t>
      </w:r>
      <w:r w:rsidRPr="00E64E15">
        <w:rPr>
          <w:i/>
          <w:szCs w:val="22"/>
        </w:rPr>
        <w:t>интерпретацией</w:t>
      </w:r>
      <w:r w:rsidRPr="00E64E15">
        <w:rPr>
          <w:szCs w:val="22"/>
        </w:rPr>
        <w:t>).</w:t>
      </w:r>
    </w:p>
    <w:p w:rsidR="00552A9A" w:rsidRPr="00552A9A" w:rsidRDefault="00552A9A" w:rsidP="00552A9A">
      <w:pPr>
        <w:pStyle w:val="Heading3"/>
        <w:rPr>
          <w:lang w:val="ru-RU"/>
        </w:rPr>
      </w:pPr>
      <w:bookmarkStart w:id="251" w:name="_Toc438377484"/>
      <w:r>
        <w:rPr>
          <w:lang w:val="ru-RU"/>
        </w:rPr>
        <w:t>Виды трансляции</w:t>
      </w:r>
      <w:bookmarkEnd w:id="251"/>
    </w:p>
    <w:p w:rsidR="00EB6EA5" w:rsidRPr="00E64E15" w:rsidRDefault="00EB6EA5" w:rsidP="00DF0F58">
      <w:pPr>
        <w:pStyle w:val="ListParagraph"/>
        <w:numPr>
          <w:ilvl w:val="0"/>
          <w:numId w:val="64"/>
        </w:numPr>
        <w:spacing w:after="160" w:line="259" w:lineRule="auto"/>
        <w:jc w:val="both"/>
        <w:rPr>
          <w:szCs w:val="22"/>
        </w:rPr>
      </w:pPr>
      <w:r w:rsidRPr="00E64E15">
        <w:rPr>
          <w:szCs w:val="22"/>
        </w:rPr>
        <w:t>компиляция;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интерпретация;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динамическая компиляция.</w:t>
      </w:r>
    </w:p>
    <w:p w:rsidR="00EB6EA5" w:rsidRDefault="00EB6EA5" w:rsidP="00552A9A">
      <w:pPr>
        <w:pStyle w:val="Heading3"/>
        <w:rPr>
          <w:lang w:val="ru-RU"/>
        </w:rPr>
      </w:pPr>
      <w:bookmarkStart w:id="252" w:name="_Toc438377485"/>
      <w:r>
        <w:rPr>
          <w:lang w:val="ru-RU"/>
        </w:rPr>
        <w:t>Компилятор</w:t>
      </w:r>
      <w:bookmarkEnd w:id="252"/>
    </w:p>
    <w:p w:rsidR="00EB6EA5" w:rsidRPr="00E4217F" w:rsidRDefault="00EB6EA5" w:rsidP="00DF0F58">
      <w:pPr>
        <w:jc w:val="both"/>
        <w:rPr>
          <w:lang w:val="ru-RU"/>
        </w:rPr>
      </w:pPr>
      <w:r>
        <w:rPr>
          <w:b/>
          <w:bCs/>
          <w:lang w:val="ru-RU"/>
        </w:rPr>
        <w:t>Компиля</w:t>
      </w:r>
      <w:r w:rsidRPr="00E4217F">
        <w:rPr>
          <w:b/>
          <w:bCs/>
          <w:lang w:val="ru-RU"/>
        </w:rPr>
        <w:t>ция</w:t>
      </w:r>
      <w:r w:rsidRPr="00E4217F">
        <w:t> </w:t>
      </w:r>
      <w:r w:rsidRPr="00E4217F">
        <w:rPr>
          <w:lang w:val="ru-RU"/>
        </w:rPr>
        <w:t>—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Входной информацией для компилятора (исходный код) является описание алгоритма или программа на объектно-ориентированном языке, а на выходе компилятора</w:t>
      </w:r>
      <w:r w:rsidRPr="00E4217F">
        <w:t> </w:t>
      </w:r>
      <w:r w:rsidRPr="00E4217F">
        <w:rPr>
          <w:lang w:val="ru-RU"/>
        </w:rPr>
        <w:t>— эквивалентное описание алгоритма на машинно-ориентированном языке (объектный код).</w:t>
      </w:r>
    </w:p>
    <w:p w:rsidR="00EB6EA5" w:rsidRPr="0046583C" w:rsidRDefault="00EB6EA5" w:rsidP="0046583C">
      <w:pPr>
        <w:pStyle w:val="Heading4"/>
      </w:pPr>
      <w:r w:rsidRPr="0046583C">
        <w:lastRenderedPageBreak/>
        <w:t>Виды компиляторов</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Векторизующий</w:t>
      </w:r>
      <w:r w:rsidRPr="00E64E15">
        <w:rPr>
          <w:szCs w:val="22"/>
        </w:rPr>
        <w:t xml:space="preserve">. Транслирует исходный код в машинный код компьютеров, оснащённых векторным процессором.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Гибкий</w:t>
      </w:r>
      <w:r w:rsidRPr="00E64E15">
        <w:rPr>
          <w:szCs w:val="22"/>
        </w:rPr>
        <w:t xml:space="preserve">. Сконструирован по модульному принципу, управляется таблицами и запрограммирован на языке высокого уровня или реализован с помощью компилятора компиляторов.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Диалоговый</w:t>
      </w:r>
      <w:r w:rsidRPr="00E64E15">
        <w:rPr>
          <w:szCs w:val="22"/>
        </w:rPr>
        <w:t xml:space="preserve">.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Инкрементальный</w:t>
      </w:r>
      <w:r w:rsidRPr="00E64E15">
        <w:rPr>
          <w:szCs w:val="22"/>
        </w:rPr>
        <w:t xml:space="preserve">. Повторно транслирует фрагменты программы и дополнения к ней без перекомпиляции всей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Интерпретирующий (пошаговый)</w:t>
      </w:r>
      <w:r w:rsidRPr="00E64E15">
        <w:rPr>
          <w:szCs w:val="22"/>
        </w:rPr>
        <w:t xml:space="preserve">. Последовательно выполняет независимую компиляцию каждого отдельного оператора (команды) исходной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Компилятор компиляторов</w:t>
      </w:r>
      <w:r w:rsidRPr="00E64E15">
        <w:rPr>
          <w:szCs w:val="22"/>
        </w:rPr>
        <w:t xml:space="preserve">. Транслятор, воспринимающий формальное описание языка программирования и генерирующий компилятор для этого языка. </w:t>
      </w:r>
    </w:p>
    <w:p w:rsidR="00EB6EA5" w:rsidRPr="00E64E15" w:rsidRDefault="00EB6EA5" w:rsidP="00DF0F58">
      <w:pPr>
        <w:ind w:left="720"/>
        <w:jc w:val="both"/>
        <w:rPr>
          <w:lang w:val="ru-RU"/>
        </w:rPr>
      </w:pPr>
      <w:r w:rsidRPr="00E64E15">
        <w:rPr>
          <w:lang w:val="ru-RU"/>
        </w:rPr>
        <w:t>Синтаксис выражается в виде Форма Бэкуса — Наура (формальная система описания синтаксиса, в которой одни синтаксические категории последовательно определяются через другие категории. БНФ используется для описания контекстно-свободных формальных грамматик, Пример: от пример БНФ-конструкции, описывающей правильные скобочные последовательности:</w:t>
      </w:r>
      <w:r w:rsidRPr="00E64E15">
        <w:rPr>
          <w:rFonts w:cs="Courier New"/>
          <w:lang w:val="ru-RU"/>
        </w:rPr>
        <w:t xml:space="preserve"> &lt;правпосл&gt;::=&lt;пусто&gt; | (&lt;правпосл&gt;) | &lt;правпосл&gt;&lt;правпосл&gt;</w:t>
      </w:r>
      <w:r w:rsidRPr="00E64E15">
        <w:rPr>
          <w:lang w:val="ru-RU"/>
        </w:rPr>
        <w:t>) или её производной и должен удовлетворять правилам того метода синтаксического анализа, который будет использоваться в генерируемом компиляторе.</w:t>
      </w:r>
    </w:p>
    <w:p w:rsidR="00EB6EA5" w:rsidRPr="00E64E15" w:rsidRDefault="00EB6EA5" w:rsidP="00DF0F58">
      <w:pPr>
        <w:ind w:left="720"/>
        <w:jc w:val="both"/>
        <w:rPr>
          <w:lang w:val="ru-RU"/>
        </w:rPr>
      </w:pPr>
      <w:r w:rsidRPr="00E64E15">
        <w:rPr>
          <w:lang w:val="ru-RU"/>
        </w:rPr>
        <w:t>Семантика языка обычно описывается путём ассоциирования процедуры генерации кода с каждой синтаксической конструкцией, причём необходимая процедура вызывается всякий раз, когда соответствующая конструкция распознаётся программой синтаксического анализа. Таким образом, пользователю компилятора компиляторов в любом случае нужно разработать исполняющие структуры и выбрать способ преобразования каждой входной синтаксической конструкции в операции выходного языка или в машинные операции, после чего нужно написать собственно процедуры генерации кода. Следовательно, компилятор компиляторов</w:t>
      </w:r>
      <w:r w:rsidRPr="00E64E15">
        <w:t> </w:t>
      </w:r>
      <w:r w:rsidRPr="00E64E15">
        <w:rPr>
          <w:lang w:val="ru-RU"/>
        </w:rPr>
        <w:t>— это полезное средство, помогающее писать компиляторы, но не более того.</w:t>
      </w:r>
    </w:p>
    <w:p w:rsidR="00EB6EA5" w:rsidRPr="00E64E15" w:rsidRDefault="00EB6EA5" w:rsidP="00DF0F58">
      <w:pPr>
        <w:ind w:firstLine="720"/>
        <w:jc w:val="both"/>
        <w:rPr>
          <w:lang w:val="ru-RU"/>
        </w:rPr>
      </w:pPr>
      <w:r w:rsidRPr="00E64E15">
        <w:rPr>
          <w:rStyle w:val="mw-headline"/>
          <w:i/>
          <w:iCs/>
          <w:lang w:val="ru-RU"/>
        </w:rPr>
        <w:t>Компилятор компиляторов</w:t>
      </w:r>
      <w:r w:rsidRPr="00E64E15">
        <w:rPr>
          <w:rStyle w:val="mw-headline"/>
          <w:i/>
          <w:iCs/>
        </w:rPr>
        <w:t> Bison</w:t>
      </w:r>
    </w:p>
    <w:p w:rsidR="00EB6EA5" w:rsidRPr="00E64E15" w:rsidRDefault="00EB6EA5" w:rsidP="00DF0F58">
      <w:pPr>
        <w:ind w:left="720"/>
        <w:jc w:val="both"/>
        <w:rPr>
          <w:lang w:val="ru-RU"/>
        </w:rPr>
      </w:pPr>
      <w:r w:rsidRPr="00E64E15">
        <w:t>Bison </w:t>
      </w:r>
      <w:r w:rsidRPr="00E64E15">
        <w:rPr>
          <w:lang w:val="ru-RU"/>
        </w:rPr>
        <w:t>– это</w:t>
      </w:r>
      <w:r w:rsidRPr="00E64E15">
        <w:t> GNU</w:t>
      </w:r>
      <w:r w:rsidRPr="00E64E15">
        <w:rPr>
          <w:lang w:val="ru-RU"/>
        </w:rPr>
        <w:t>-выпуск известной программы</w:t>
      </w:r>
      <w:r w:rsidRPr="00E64E15">
        <w:t> YACC</w:t>
      </w:r>
      <w:r w:rsidRPr="00E64E15">
        <w:rPr>
          <w:lang w:val="ru-RU"/>
        </w:rPr>
        <w:t>, предназначенной для порождения компиляторов по описанной пользователем КС-грамматике.</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Отладочный</w:t>
      </w:r>
      <w:r w:rsidRPr="00E64E15">
        <w:rPr>
          <w:szCs w:val="22"/>
        </w:rPr>
        <w:t xml:space="preserve">. Устраняет отдельные виды синтаксических ошибок.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Резидентный</w:t>
      </w:r>
      <w:r w:rsidRPr="00E64E15">
        <w:rPr>
          <w:szCs w:val="22"/>
        </w:rPr>
        <w:t xml:space="preserve">. Постоянно находится в оперативной памяти и доступен для повторного использования многими задачами. </w:t>
      </w:r>
    </w:p>
    <w:p w:rsidR="00EB6EA5" w:rsidRPr="00E64E15" w:rsidRDefault="00EB6EA5" w:rsidP="00DF0F58">
      <w:pPr>
        <w:pStyle w:val="ListParagraph"/>
        <w:numPr>
          <w:ilvl w:val="0"/>
          <w:numId w:val="56"/>
        </w:numPr>
        <w:spacing w:after="0" w:line="259" w:lineRule="auto"/>
        <w:jc w:val="both"/>
        <w:rPr>
          <w:szCs w:val="22"/>
        </w:rPr>
      </w:pPr>
      <w:r w:rsidRPr="00E64E15">
        <w:rPr>
          <w:i/>
          <w:iCs/>
          <w:szCs w:val="22"/>
        </w:rPr>
        <w:t>Самокомпилируемый</w:t>
      </w:r>
      <w:r w:rsidRPr="00E64E15">
        <w:rPr>
          <w:szCs w:val="22"/>
        </w:rPr>
        <w:t xml:space="preserve">. Написан на том же языке, с которого осуществляется трансляция. Метод создания транслятора для некоторого языка программирования, при котором транслятор пишется на том же языке программирования; создание транслятором исполняемых файлов из исходного кода самого транслятора. Используется для переноса трансляторов на новые платформы. Появился в середине 1950-х годов. Позволяет создать </w:t>
      </w:r>
      <w:r w:rsidRPr="00E64E15">
        <w:rPr>
          <w:szCs w:val="22"/>
        </w:rPr>
        <w:lastRenderedPageBreak/>
        <w:t xml:space="preserve">транслятор, который генерирует сам себя. Применялся для создания трансляторов многих языков программирования, включая языки BASIC, Алгол, Си, Паскаль, ПЛ/1, Factor, Haskell, Modula-2, Oberon, OCaml, Common Lisp, Scheme, Java, Python, Scala, Nemerle и другие.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Универсальный</w:t>
      </w:r>
      <w:r w:rsidRPr="00E64E15">
        <w:rPr>
          <w:szCs w:val="22"/>
        </w:rPr>
        <w:t>. Основан на формальном описании синтаксиса и семантики входного языка. Составными частями такого компилятора являются: ядро, синтаксический и семантический загрузчики</w:t>
      </w:r>
    </w:p>
    <w:p w:rsidR="00EB6EA5" w:rsidRPr="0046583C" w:rsidRDefault="00EB6EA5" w:rsidP="0046583C">
      <w:pPr>
        <w:pStyle w:val="Heading4"/>
      </w:pPr>
      <w:r w:rsidRPr="0046583C">
        <w:t>Виды компиляции</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Пакетная</w:t>
      </w:r>
      <w:r w:rsidRPr="00E64E15">
        <w:rPr>
          <w:szCs w:val="22"/>
        </w:rPr>
        <w:t>. Компиляция нескольких исходных модулей в одном пункте задания.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Построчная</w:t>
      </w:r>
      <w:r w:rsidRPr="00E64E15">
        <w:rPr>
          <w:szCs w:val="22"/>
        </w:rPr>
        <w:t>. То же, что и интерпретация.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Условная</w:t>
      </w:r>
      <w:r w:rsidRPr="00E64E15">
        <w:rPr>
          <w:szCs w:val="22"/>
        </w:rPr>
        <w:t>. Компиляция, при которой транслируемый текст зависит от условий, заданных в исходной программе директивами компилятора. Так, в зависимости от значения некоторой константы, можно включать или выключать трансляцию части текста программы.</w:t>
      </w:r>
    </w:p>
    <w:p w:rsidR="00EB6EA5" w:rsidRPr="00E20561" w:rsidRDefault="00EB6EA5" w:rsidP="0046583C">
      <w:pPr>
        <w:pStyle w:val="Heading4"/>
        <w:rPr>
          <w:lang w:val="ru-RU"/>
        </w:rPr>
      </w:pPr>
      <w:r w:rsidRPr="00E20561">
        <w:rPr>
          <w:lang w:val="ru-RU"/>
        </w:rPr>
        <w:t>Процесс компиляции</w:t>
      </w:r>
    </w:p>
    <w:p w:rsidR="00EB6EA5" w:rsidRPr="00E64E15" w:rsidRDefault="00EB6EA5" w:rsidP="00DF0F58">
      <w:pPr>
        <w:jc w:val="both"/>
        <w:rPr>
          <w:lang w:val="ru-RU"/>
        </w:rPr>
      </w:pPr>
      <w:r w:rsidRPr="00E64E15">
        <w:rPr>
          <w:lang w:val="ru-RU"/>
        </w:rPr>
        <w:t>Процесс компиляции состоит из следующих этапов:</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Лексический анализ</w:t>
      </w:r>
      <w:r w:rsidRPr="00E64E15">
        <w:rPr>
          <w:szCs w:val="22"/>
        </w:rPr>
        <w:t>. На этом этапе последовательность символов исходного файла преобразуется в последовательность лексем.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Синтаксический (грамматический) анализ</w:t>
      </w:r>
      <w:r w:rsidRPr="00E64E15">
        <w:rPr>
          <w:szCs w:val="22"/>
        </w:rPr>
        <w:t>. Последовательность лексем преобразуется в дерево разбора.</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Семантический анализ</w:t>
      </w:r>
      <w:r w:rsidRPr="00E64E15">
        <w:rPr>
          <w:szCs w:val="22"/>
        </w:rPr>
        <w:t>. Дерево разбора обрабатывается с целью установления его семантики (смысла) — например, привязка идентификаторов к их декларациям, типам, проверка совместимости, определение типов выражений и т. д. Результат обычно называется «промежуточным представлением/кодом», и может быть дополненным деревом разбора, новым деревом, абстрактным набором команд или чем-то ещё, удобным для дальнейшей обработки.</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Оптимизация</w:t>
      </w:r>
      <w:r w:rsidRPr="00E64E15">
        <w:rPr>
          <w:szCs w:val="22"/>
        </w:rPr>
        <w:t>. Выполняется удаление излишних конструкций и упрощение кода с сохранением его смысла. Оптимизация может быть на разных уровнях и этапах — например, над промежуточным кодом или над конечным машинным кодом.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Генерация кода</w:t>
      </w:r>
      <w:r w:rsidRPr="00E64E15">
        <w:rPr>
          <w:szCs w:val="22"/>
        </w:rPr>
        <w:t>. Из промежуточного представления порождается код на целевом языке.</w:t>
      </w:r>
    </w:p>
    <w:p w:rsidR="00EB6EA5" w:rsidRPr="00E64E15" w:rsidRDefault="00EB6EA5" w:rsidP="00DF0F58">
      <w:pPr>
        <w:jc w:val="both"/>
        <w:rPr>
          <w:lang w:val="ru-RU"/>
        </w:rPr>
      </w:pPr>
      <w:r w:rsidRPr="00E64E15">
        <w:rPr>
          <w:lang w:val="ru-RU"/>
        </w:rPr>
        <w:t>В конкретных реализациях компиляторов эти этапы могут быть разделены или, наоборот, совмещены в том или ином виде.</w:t>
      </w:r>
    </w:p>
    <w:p w:rsidR="00EB6EA5" w:rsidRPr="00A9189B" w:rsidRDefault="00EB6EA5" w:rsidP="00552A9A">
      <w:pPr>
        <w:pStyle w:val="Heading3"/>
        <w:rPr>
          <w:lang w:val="ru-RU"/>
        </w:rPr>
      </w:pPr>
      <w:bookmarkStart w:id="253" w:name="_Toc438377486"/>
      <w:r w:rsidRPr="00A9189B">
        <w:rPr>
          <w:lang w:val="ru-RU"/>
        </w:rPr>
        <w:t>Генерация кода</w:t>
      </w:r>
      <w:bookmarkEnd w:id="253"/>
    </w:p>
    <w:p w:rsidR="00EB6EA5" w:rsidRPr="00E20561" w:rsidRDefault="00EB6EA5" w:rsidP="0046583C">
      <w:pPr>
        <w:pStyle w:val="Heading4"/>
        <w:rPr>
          <w:lang w:val="ru-RU"/>
        </w:rPr>
      </w:pPr>
      <w:r w:rsidRPr="00E20561">
        <w:rPr>
          <w:rStyle w:val="mw-headline"/>
          <w:lang w:val="ru-RU"/>
        </w:rPr>
        <w:t>Генерация машинного кода</w:t>
      </w:r>
    </w:p>
    <w:p w:rsidR="00EB6EA5" w:rsidRPr="00AD3FAA" w:rsidRDefault="00EB6EA5" w:rsidP="00DF0F58">
      <w:pPr>
        <w:jc w:val="both"/>
        <w:rPr>
          <w:lang w:val="ru-RU"/>
        </w:rPr>
      </w:pPr>
      <w:r w:rsidRPr="00AD3FAA">
        <w:rPr>
          <w:lang w:val="ru-RU"/>
        </w:rPr>
        <w:t xml:space="preserve">Большинство компиляторов переводит программу с некоторого </w:t>
      </w:r>
      <w:r w:rsidRPr="001E28F3">
        <w:rPr>
          <w:lang w:val="ru-RU"/>
        </w:rPr>
        <w:t>высокоуровневого языка программирования</w:t>
      </w:r>
      <w:r w:rsidRPr="00AD3FAA">
        <w:rPr>
          <w:lang w:val="ru-RU"/>
        </w:rPr>
        <w:t xml:space="preserve"> в </w:t>
      </w:r>
      <w:r w:rsidRPr="001E28F3">
        <w:rPr>
          <w:lang w:val="ru-RU"/>
        </w:rPr>
        <w:t>машинный код</w:t>
      </w:r>
      <w:r w:rsidRPr="00AD3FAA">
        <w:rPr>
          <w:lang w:val="ru-RU"/>
        </w:rPr>
        <w:t xml:space="preserve">, который может быть непосредственно выполнен </w:t>
      </w:r>
      <w:r w:rsidRPr="001E28F3">
        <w:rPr>
          <w:lang w:val="ru-RU"/>
        </w:rPr>
        <w:t>процессором</w:t>
      </w:r>
      <w:r w:rsidRPr="00AD3FAA">
        <w:rPr>
          <w:lang w:val="ru-RU"/>
        </w:rPr>
        <w:t xml:space="preserve">. Как правило, этот код также ориентирован на исполнение в среде конкретной </w:t>
      </w:r>
      <w:r w:rsidRPr="001E28F3">
        <w:rPr>
          <w:lang w:val="ru-RU"/>
        </w:rPr>
        <w:t>операционной системы</w:t>
      </w:r>
      <w:r w:rsidRPr="00AD3FAA">
        <w:rPr>
          <w:lang w:val="ru-RU"/>
        </w:rPr>
        <w:t>, поскольку использует предоставляемые ею возможности (</w:t>
      </w:r>
      <w:r w:rsidRPr="001E28F3">
        <w:rPr>
          <w:lang w:val="ru-RU"/>
        </w:rPr>
        <w:t>системные вызовы</w:t>
      </w:r>
      <w:r w:rsidRPr="00AD3FAA">
        <w:rPr>
          <w:lang w:val="ru-RU"/>
        </w:rPr>
        <w:t xml:space="preserve">, библиотеки функций). Архитектура (набор программно-аппаратных средств), для которой производится компиляция, называется </w:t>
      </w:r>
      <w:r w:rsidRPr="00AD3FAA">
        <w:rPr>
          <w:i/>
          <w:iCs/>
          <w:lang w:val="ru-RU"/>
        </w:rPr>
        <w:t>целевой машиной</w:t>
      </w:r>
      <w:r w:rsidRPr="00AD3FAA">
        <w:rPr>
          <w:lang w:val="ru-RU"/>
        </w:rPr>
        <w:t>.</w:t>
      </w:r>
    </w:p>
    <w:p w:rsidR="00EB6EA5" w:rsidRPr="00AD3FAA" w:rsidRDefault="00EB6EA5" w:rsidP="00DF0F58">
      <w:pPr>
        <w:jc w:val="both"/>
        <w:rPr>
          <w:lang w:val="ru-RU"/>
        </w:rPr>
      </w:pPr>
      <w:r w:rsidRPr="00AD3FAA">
        <w:rPr>
          <w:lang w:val="ru-RU"/>
        </w:rPr>
        <w:lastRenderedPageBreak/>
        <w:t>Результат компиляции</w:t>
      </w:r>
      <w:r w:rsidRPr="00E327BD">
        <w:rPr>
          <w:lang w:val="ru-RU"/>
        </w:rPr>
        <w:t xml:space="preserve"> </w:t>
      </w:r>
      <w:r w:rsidRPr="00AD3FAA">
        <w:rPr>
          <w:lang w:val="ru-RU"/>
        </w:rPr>
        <w:t>— исполнимый модуль</w:t>
      </w:r>
      <w:r w:rsidRPr="00E327BD">
        <w:rPr>
          <w:lang w:val="ru-RU"/>
        </w:rPr>
        <w:t xml:space="preserve"> </w:t>
      </w:r>
      <w:r w:rsidRPr="00AD3FAA">
        <w:rPr>
          <w:lang w:val="ru-RU"/>
        </w:rPr>
        <w:t xml:space="preserve">— </w:t>
      </w:r>
      <w:r>
        <w:rPr>
          <w:lang w:val="ru-RU"/>
        </w:rPr>
        <w:t xml:space="preserve">обладает максимальной возможной </w:t>
      </w:r>
      <w:r w:rsidRPr="00AD3FAA">
        <w:rPr>
          <w:lang w:val="ru-RU"/>
        </w:rPr>
        <w:t>производительностью, однако привязан к определённой операционной системе и процессору (и не будет работать на других).</w:t>
      </w:r>
    </w:p>
    <w:p w:rsidR="00EB6EA5" w:rsidRPr="00AD3FAA" w:rsidRDefault="00EB6EA5" w:rsidP="00DF0F58">
      <w:pPr>
        <w:jc w:val="both"/>
        <w:rPr>
          <w:lang w:val="ru-RU"/>
        </w:rPr>
      </w:pPr>
      <w:r w:rsidRPr="00AD3FAA">
        <w:rPr>
          <w:lang w:val="ru-RU"/>
        </w:rPr>
        <w:t>Для каждой целевой машины (</w:t>
      </w:r>
      <w:r w:rsidRPr="001E28F3">
        <w:t>IBM</w:t>
      </w:r>
      <w:r w:rsidRPr="00AD3FAA">
        <w:rPr>
          <w:lang w:val="ru-RU"/>
        </w:rPr>
        <w:t xml:space="preserve">, </w:t>
      </w:r>
      <w:r w:rsidRPr="001E28F3">
        <w:t>Apple</w:t>
      </w:r>
      <w:r w:rsidRPr="00AD3FAA">
        <w:rPr>
          <w:lang w:val="ru-RU"/>
        </w:rPr>
        <w:t xml:space="preserve">, </w:t>
      </w:r>
      <w:r w:rsidRPr="001E28F3">
        <w:t>Sun</w:t>
      </w:r>
      <w:r w:rsidRPr="00AD3FAA">
        <w:rPr>
          <w:lang w:val="ru-RU"/>
        </w:rPr>
        <w:t xml:space="preserve"> и</w:t>
      </w:r>
      <w:r w:rsidRPr="00AD3FAA">
        <w:t> </w:t>
      </w:r>
      <w:r w:rsidRPr="00AD3FAA">
        <w:rPr>
          <w:lang w:val="ru-RU"/>
        </w:rPr>
        <w:t>т.</w:t>
      </w:r>
      <w:r w:rsidRPr="00AD3FAA">
        <w:t> </w:t>
      </w:r>
      <w:r w:rsidRPr="00AD3FAA">
        <w:rPr>
          <w:lang w:val="ru-RU"/>
        </w:rPr>
        <w:t xml:space="preserve">д.) и каждой операционной системы или семейства операционных систем, работающих на целевой машине, требуется написание своего компилятора. Существуют также так называемые </w:t>
      </w:r>
      <w:r w:rsidRPr="001E28F3">
        <w:rPr>
          <w:i/>
          <w:iCs/>
          <w:lang w:val="ru-RU"/>
        </w:rPr>
        <w:t>кросс-компиляторы</w:t>
      </w:r>
      <w:r w:rsidRPr="00AD3FAA">
        <w:rPr>
          <w:lang w:val="ru-RU"/>
        </w:rPr>
        <w:t xml:space="preserve">, позволяющие на одной машине и в среде одной ОС генерировать код, предназначенный для выполнения на другой целевой машине и/или в среде другой ОС. Кроме того, компиляторы могут оптимизировать код под разные модели из одного семейства процессоров (путём поддержки специфичных для этих моделей особенностей или расширений наборов инструкций). Например, код, скомпилированный под процессоры семейства </w:t>
      </w:r>
      <w:r w:rsidRPr="001E28F3">
        <w:t>Pentium</w:t>
      </w:r>
      <w:r w:rsidRPr="00AD3FAA">
        <w:rPr>
          <w:lang w:val="ru-RU"/>
        </w:rPr>
        <w:t>, может учитывать особенности распараллеливания инструкций и использовать их специфичные расширения</w:t>
      </w:r>
      <w:r w:rsidRPr="00AD3FAA">
        <w:t> </w:t>
      </w:r>
      <w:r w:rsidRPr="00AD3FAA">
        <w:rPr>
          <w:lang w:val="ru-RU"/>
        </w:rPr>
        <w:t xml:space="preserve">— </w:t>
      </w:r>
      <w:r w:rsidRPr="001E28F3">
        <w:t>MMX</w:t>
      </w:r>
      <w:r w:rsidRPr="00AD3FAA">
        <w:rPr>
          <w:lang w:val="ru-RU"/>
        </w:rPr>
        <w:t xml:space="preserve">, </w:t>
      </w:r>
      <w:r w:rsidRPr="001E28F3">
        <w:t>SSE</w:t>
      </w:r>
      <w:r w:rsidRPr="00AD3FAA">
        <w:rPr>
          <w:lang w:val="ru-RU"/>
        </w:rPr>
        <w:t xml:space="preserve"> и</w:t>
      </w:r>
      <w:r w:rsidRPr="00AD3FAA">
        <w:t> </w:t>
      </w:r>
      <w:r w:rsidRPr="00AD3FAA">
        <w:rPr>
          <w:lang w:val="ru-RU"/>
        </w:rPr>
        <w:t>т.</w:t>
      </w:r>
      <w:r w:rsidRPr="00AD3FAA">
        <w:t> </w:t>
      </w:r>
      <w:r w:rsidRPr="00AD3FAA">
        <w:rPr>
          <w:lang w:val="ru-RU"/>
        </w:rPr>
        <w:t>п.</w:t>
      </w:r>
    </w:p>
    <w:p w:rsidR="00EB6EA5" w:rsidRPr="00AD3FAA" w:rsidRDefault="00EB6EA5" w:rsidP="00DF0F58">
      <w:pPr>
        <w:jc w:val="both"/>
        <w:rPr>
          <w:lang w:val="ru-RU"/>
        </w:rPr>
      </w:pPr>
      <w:r w:rsidRPr="00AD3FAA">
        <w:rPr>
          <w:lang w:val="ru-RU"/>
        </w:rPr>
        <w:t xml:space="preserve">Некоторые компиляторы переводят программу с языка высокого уровня не прямо в машинный код, а на </w:t>
      </w:r>
      <w:r w:rsidRPr="001E28F3">
        <w:rPr>
          <w:lang w:val="ru-RU"/>
        </w:rPr>
        <w:t>язык ассемблера</w:t>
      </w:r>
      <w:r w:rsidRPr="00AD3FAA">
        <w:rPr>
          <w:lang w:val="ru-RU"/>
        </w:rPr>
        <w:t xml:space="preserve"> (примером может служить </w:t>
      </w:r>
      <w:r w:rsidRPr="001E28F3">
        <w:t>PureBasic</w:t>
      </w:r>
      <w:r w:rsidRPr="00AD3FAA">
        <w:rPr>
          <w:lang w:val="ru-RU"/>
        </w:rPr>
        <w:t xml:space="preserve">, транслирующий бейсик-код в ассемблер </w:t>
      </w:r>
      <w:r w:rsidRPr="001E28F3">
        <w:t>FASM</w:t>
      </w:r>
      <w:r w:rsidRPr="00AD3FAA">
        <w:rPr>
          <w:lang w:val="ru-RU"/>
        </w:rPr>
        <w:t xml:space="preserve">). Это делается для упрощения части компилятора, отвечающей за кодогенерацию, и повышения его переносимости (задача окончательной генерации кода и привязки его к требуемой целевой платформе перекладывается на </w:t>
      </w:r>
      <w:r w:rsidRPr="001E28F3">
        <w:rPr>
          <w:lang w:val="ru-RU"/>
        </w:rPr>
        <w:t>ассемблер</w:t>
      </w:r>
      <w:r w:rsidRPr="00AD3FAA">
        <w:rPr>
          <w:lang w:val="ru-RU"/>
        </w:rPr>
        <w:t>), либо для возможности контроля и исправления результата компиляции программистом.</w:t>
      </w:r>
    </w:p>
    <w:p w:rsidR="00EB6EA5" w:rsidRPr="00E20561" w:rsidRDefault="00EB6EA5" w:rsidP="00E20561">
      <w:pPr>
        <w:pStyle w:val="Heading4"/>
        <w:rPr>
          <w:lang w:val="ru-RU"/>
        </w:rPr>
      </w:pPr>
      <w:r w:rsidRPr="00E20561">
        <w:rPr>
          <w:rStyle w:val="mw-headline"/>
          <w:lang w:val="ru-RU"/>
        </w:rPr>
        <w:t>Генерация байт-кода</w:t>
      </w:r>
    </w:p>
    <w:p w:rsidR="00EB6EA5" w:rsidRPr="00AD3FAA" w:rsidRDefault="00EB6EA5" w:rsidP="00DF0F58">
      <w:pPr>
        <w:jc w:val="both"/>
      </w:pPr>
      <w:r w:rsidRPr="00AD3FAA">
        <w:rPr>
          <w:lang w:val="ru-RU"/>
        </w:rPr>
        <w:t xml:space="preserve">Результатом работы компилятора может быть программа на специально созданном </w:t>
      </w:r>
      <w:r w:rsidRPr="001E28F3">
        <w:rPr>
          <w:lang w:val="ru-RU"/>
        </w:rPr>
        <w:t>низкоуровневом языке</w:t>
      </w:r>
      <w:r w:rsidRPr="00AD3FAA">
        <w:rPr>
          <w:lang w:val="ru-RU"/>
        </w:rPr>
        <w:t xml:space="preserve">, подлежащем </w:t>
      </w:r>
      <w:r w:rsidRPr="001E28F3">
        <w:rPr>
          <w:lang w:val="ru-RU"/>
        </w:rPr>
        <w:t>интерпретации</w:t>
      </w:r>
      <w:r w:rsidRPr="00AD3FAA">
        <w:rPr>
          <w:lang w:val="ru-RU"/>
        </w:rPr>
        <w:t xml:space="preserve"> </w:t>
      </w:r>
      <w:r w:rsidRPr="00AD3FAA">
        <w:rPr>
          <w:i/>
          <w:iCs/>
          <w:lang w:val="ru-RU"/>
        </w:rPr>
        <w:t>виртуальной машиной</w:t>
      </w:r>
      <w:r w:rsidRPr="00AD3FAA">
        <w:rPr>
          <w:lang w:val="ru-RU"/>
        </w:rPr>
        <w:t xml:space="preserve">. Такой язык называется псевдокодом или </w:t>
      </w:r>
      <w:r w:rsidRPr="001E28F3">
        <w:rPr>
          <w:lang w:val="ru-RU"/>
        </w:rPr>
        <w:t>байт-кодом</w:t>
      </w:r>
      <w:r w:rsidRPr="00AD3FAA">
        <w:rPr>
          <w:lang w:val="ru-RU"/>
        </w:rPr>
        <w:t xml:space="preserve">. Как правило, он не является машинным кодом какого-либо компьютера и программы на нём могут исполняться на различных архитектурах, где имеется соответствующая виртуальная машина, но в некоторых случаях создаются аппаратные платформы, напрямую поддерживающие псевдокод какого-либо языка. Например, псевдокод языка </w:t>
      </w:r>
      <w:r w:rsidRPr="00AD3FAA">
        <w:t>Java</w:t>
      </w:r>
      <w:r w:rsidRPr="00AD3FAA">
        <w:rPr>
          <w:lang w:val="ru-RU"/>
        </w:rPr>
        <w:t xml:space="preserve"> называется </w:t>
      </w:r>
      <w:r w:rsidRPr="001E28F3">
        <w:rPr>
          <w:lang w:val="ru-RU"/>
        </w:rPr>
        <w:t xml:space="preserve">байт-кодом </w:t>
      </w:r>
      <w:r w:rsidRPr="001E28F3">
        <w:t>Java</w:t>
      </w:r>
      <w:r w:rsidRPr="00AD3FAA">
        <w:rPr>
          <w:lang w:val="ru-RU"/>
        </w:rPr>
        <w:t xml:space="preserve"> и выполняется в </w:t>
      </w:r>
      <w:r w:rsidRPr="001E28F3">
        <w:t>Java</w:t>
      </w:r>
      <w:r w:rsidRPr="001E28F3">
        <w:rPr>
          <w:lang w:val="ru-RU"/>
        </w:rPr>
        <w:t xml:space="preserve"> </w:t>
      </w:r>
      <w:r w:rsidRPr="001E28F3">
        <w:t>Virtual</w:t>
      </w:r>
      <w:r w:rsidRPr="001E28F3">
        <w:rPr>
          <w:lang w:val="ru-RU"/>
        </w:rPr>
        <w:t xml:space="preserve"> </w:t>
      </w:r>
      <w:r w:rsidRPr="001E28F3">
        <w:t>Machine</w:t>
      </w:r>
      <w:r w:rsidRPr="00AD3FAA">
        <w:rPr>
          <w:lang w:val="ru-RU"/>
        </w:rPr>
        <w:t xml:space="preserve">, для его прямого исполнения была создана спецификация процессора </w:t>
      </w:r>
      <w:r w:rsidRPr="001E28F3">
        <w:t>picoJava</w:t>
      </w:r>
      <w:r w:rsidRPr="00AD3FAA">
        <w:rPr>
          <w:lang w:val="ru-RU"/>
        </w:rPr>
        <w:t xml:space="preserve">. </w:t>
      </w:r>
      <w:r w:rsidRPr="00AD3FAA">
        <w:t xml:space="preserve">Для платформы </w:t>
      </w:r>
      <w:r w:rsidRPr="001E28F3">
        <w:t>.NET Framework</w:t>
      </w:r>
      <w:r w:rsidRPr="00AD3FAA">
        <w:t xml:space="preserve"> псевдокод называется </w:t>
      </w:r>
      <w:r w:rsidRPr="001E28F3">
        <w:t>Common Intermediate Language</w:t>
      </w:r>
      <w:r w:rsidRPr="00AD3FAA">
        <w:t xml:space="preserve"> (CIL), а среда исполнения — Common Language Runtime (CLR).</w:t>
      </w:r>
    </w:p>
    <w:p w:rsidR="00EB6EA5" w:rsidRPr="00AD3FAA" w:rsidRDefault="00EB6EA5" w:rsidP="00DF0F58">
      <w:pPr>
        <w:jc w:val="both"/>
        <w:rPr>
          <w:lang w:val="ru-RU"/>
        </w:rPr>
      </w:pPr>
      <w:r w:rsidRPr="00AD3FAA">
        <w:rPr>
          <w:lang w:val="ru-RU"/>
        </w:rPr>
        <w:t xml:space="preserve">Некоторые реализации интерпретируемых языков высокого уровня (например, </w:t>
      </w:r>
      <w:r w:rsidRPr="00AD3FAA">
        <w:t>Perl</w:t>
      </w:r>
      <w:r w:rsidRPr="00AD3FAA">
        <w:rPr>
          <w:lang w:val="ru-RU"/>
        </w:rPr>
        <w:t>) используют байт-код для оптимизации исполнения: затратные этапы синтаксического анализа и преобразование текста программы в байт-код выполняются один раз при загрузке, затем соответствующий код может многократно использоваться без промежуточных этапов.</w:t>
      </w:r>
    </w:p>
    <w:p w:rsidR="00EB6EA5" w:rsidRPr="00E20561" w:rsidRDefault="00EB6EA5" w:rsidP="00E20561">
      <w:pPr>
        <w:pStyle w:val="Heading4"/>
        <w:rPr>
          <w:lang w:val="ru-RU"/>
        </w:rPr>
      </w:pPr>
      <w:r w:rsidRPr="00E20561">
        <w:rPr>
          <w:rStyle w:val="mw-headline"/>
          <w:lang w:val="ru-RU"/>
        </w:rPr>
        <w:t>Динамическая компиляция</w:t>
      </w:r>
    </w:p>
    <w:p w:rsidR="00EB6EA5" w:rsidRPr="00AD3FAA" w:rsidRDefault="00EB6EA5" w:rsidP="00DF0F58">
      <w:pPr>
        <w:jc w:val="both"/>
        <w:rPr>
          <w:lang w:val="ru-RU"/>
        </w:rPr>
      </w:pPr>
      <w:r w:rsidRPr="00AD3FAA">
        <w:rPr>
          <w:lang w:val="ru-RU"/>
        </w:rPr>
        <w:t xml:space="preserve">Из-за необходимости интерпретации байт-код выполняется значительно медленнее машинного кода сравнимой функциональности, однако он более переносим (не зависит от операционной системы и модели процессора). Чтобы ускорить выполнение байт-кода, используется </w:t>
      </w:r>
      <w:r w:rsidRPr="00AD3FAA">
        <w:rPr>
          <w:i/>
          <w:iCs/>
          <w:lang w:val="ru-RU"/>
        </w:rPr>
        <w:t>динамическая компиляция</w:t>
      </w:r>
      <w:r w:rsidRPr="00AD3FAA">
        <w:rPr>
          <w:lang w:val="ru-RU"/>
        </w:rPr>
        <w:t>, когда виртуальная машина транслирует псевдокод в машинный код непосредственно перед его первым исполнением (и при повторных обращениях к коду исполняется уже скомпилированный вариант).</w:t>
      </w:r>
    </w:p>
    <w:p w:rsidR="00EB6EA5" w:rsidRPr="00AD3FAA" w:rsidRDefault="00EB6EA5" w:rsidP="00DF0F58">
      <w:pPr>
        <w:jc w:val="both"/>
        <w:rPr>
          <w:lang w:val="ru-RU"/>
        </w:rPr>
      </w:pPr>
      <w:r w:rsidRPr="00AD3FAA">
        <w:t>CIL</w:t>
      </w:r>
      <w:r w:rsidRPr="00AD3FAA">
        <w:rPr>
          <w:lang w:val="ru-RU"/>
        </w:rPr>
        <w:t xml:space="preserve">-код также компилируется в код целевой машины </w:t>
      </w:r>
      <w:r w:rsidRPr="00AD3FAA">
        <w:t>JIT</w:t>
      </w:r>
      <w:r w:rsidRPr="00AD3FAA">
        <w:rPr>
          <w:lang w:val="ru-RU"/>
        </w:rPr>
        <w:t xml:space="preserve">-компилятором, а библиотеки </w:t>
      </w:r>
      <w:r w:rsidRPr="001E28F3">
        <w:rPr>
          <w:lang w:val="ru-RU"/>
        </w:rPr>
        <w:t>.</w:t>
      </w:r>
      <w:r w:rsidRPr="001E28F3">
        <w:t>NET</w:t>
      </w:r>
      <w:r w:rsidRPr="001E28F3">
        <w:rPr>
          <w:lang w:val="ru-RU"/>
        </w:rPr>
        <w:t xml:space="preserve"> </w:t>
      </w:r>
      <w:r w:rsidRPr="001E28F3">
        <w:t>Framework</w:t>
      </w:r>
      <w:r w:rsidRPr="00AD3FAA">
        <w:rPr>
          <w:lang w:val="ru-RU"/>
        </w:rPr>
        <w:t xml:space="preserve"> компилируются заранее.</w:t>
      </w:r>
    </w:p>
    <w:p w:rsidR="00EB6EA5" w:rsidRPr="00FE3E6C" w:rsidRDefault="00EB6EA5" w:rsidP="00E20561">
      <w:pPr>
        <w:pStyle w:val="Heading4"/>
        <w:rPr>
          <w:lang w:val="ru-RU"/>
        </w:rPr>
      </w:pPr>
      <w:r w:rsidRPr="00FE3E6C">
        <w:rPr>
          <w:rStyle w:val="mw-headline"/>
          <w:lang w:val="ru-RU"/>
        </w:rPr>
        <w:lastRenderedPageBreak/>
        <w:t>Декомпиляция</w:t>
      </w:r>
    </w:p>
    <w:p w:rsidR="00EB6EA5" w:rsidRPr="00AD3FAA" w:rsidRDefault="00EB6EA5" w:rsidP="00DF0F58">
      <w:pPr>
        <w:jc w:val="both"/>
        <w:rPr>
          <w:lang w:val="ru-RU"/>
        </w:rPr>
      </w:pPr>
      <w:r w:rsidRPr="00AD3FAA">
        <w:rPr>
          <w:lang w:val="ru-RU"/>
        </w:rPr>
        <w:t>Существуют программы, которые решают обратную задачу</w:t>
      </w:r>
      <w:r w:rsidRPr="00B35FE1">
        <w:rPr>
          <w:lang w:val="ru-RU"/>
        </w:rPr>
        <w:t xml:space="preserve"> </w:t>
      </w:r>
      <w:r w:rsidRPr="00AD3FAA">
        <w:rPr>
          <w:lang w:val="ru-RU"/>
        </w:rPr>
        <w:t>— перевод программы с низкоуровневого языка на высокоуровневый. Этот процесс называют декомпиляцией, а такие программы</w:t>
      </w:r>
      <w:r w:rsidRPr="00A9189B">
        <w:rPr>
          <w:lang w:val="ru-RU"/>
        </w:rPr>
        <w:t xml:space="preserve"> </w:t>
      </w:r>
      <w:r w:rsidRPr="00AD3FAA">
        <w:rPr>
          <w:lang w:val="ru-RU"/>
        </w:rPr>
        <w:t xml:space="preserve">— </w:t>
      </w:r>
      <w:r w:rsidRPr="001E28F3">
        <w:rPr>
          <w:lang w:val="ru-RU"/>
        </w:rPr>
        <w:t>декомпиляторами</w:t>
      </w:r>
      <w:r w:rsidRPr="00AD3FAA">
        <w:rPr>
          <w:lang w:val="ru-RU"/>
        </w:rPr>
        <w:t>. Но поскольку компиляция</w:t>
      </w:r>
      <w:r w:rsidRPr="00AD3FAA">
        <w:t> </w:t>
      </w:r>
      <w:r w:rsidRPr="00AD3FAA">
        <w:rPr>
          <w:lang w:val="ru-RU"/>
        </w:rPr>
        <w:t xml:space="preserve">— это процесс с потерями, точно восстановить исходный код, скажем, на </w:t>
      </w:r>
      <w:r w:rsidRPr="00AD3FAA">
        <w:t>C</w:t>
      </w:r>
      <w:r w:rsidRPr="00AD3FAA">
        <w:rPr>
          <w:lang w:val="ru-RU"/>
        </w:rPr>
        <w:t>++, в общем случае невозможно. Более эффективно декомпилируются программы в байт-кодах</w:t>
      </w:r>
      <w:r w:rsidRPr="00B35FE1">
        <w:rPr>
          <w:lang w:val="ru-RU"/>
        </w:rPr>
        <w:t xml:space="preserve"> </w:t>
      </w:r>
      <w:r w:rsidRPr="00AD3FAA">
        <w:rPr>
          <w:lang w:val="ru-RU"/>
        </w:rPr>
        <w:t xml:space="preserve">— например, существует довольно надёжный декомпилятор для </w:t>
      </w:r>
      <w:r w:rsidRPr="001E28F3">
        <w:t>Flash</w:t>
      </w:r>
      <w:r w:rsidRPr="00AD3FAA">
        <w:rPr>
          <w:lang w:val="ru-RU"/>
        </w:rPr>
        <w:t xml:space="preserve">. Разновидностью декомпилирования является </w:t>
      </w:r>
      <w:r w:rsidRPr="001E28F3">
        <w:rPr>
          <w:lang w:val="ru-RU"/>
        </w:rPr>
        <w:t>дизассемблирование</w:t>
      </w:r>
      <w:r w:rsidRPr="00AD3FAA">
        <w:rPr>
          <w:lang w:val="ru-RU"/>
        </w:rPr>
        <w:t xml:space="preserve"> машинного кода в код на языке ассемблера, который почти всегда выполняется успешно (при этом сложность может представлять </w:t>
      </w:r>
      <w:r w:rsidRPr="001E28F3">
        <w:rPr>
          <w:lang w:val="ru-RU"/>
        </w:rPr>
        <w:t>самомодифицирующийся код</w:t>
      </w:r>
      <w:r w:rsidRPr="00AD3FAA">
        <w:rPr>
          <w:lang w:val="ru-RU"/>
        </w:rPr>
        <w:t xml:space="preserve"> или код, в котором собственно код и данные не разделены). Связано это с тем, что между кодами машинных команд и командами ассемблера имеется практически взаимно-однозначное соответствие.</w:t>
      </w:r>
    </w:p>
    <w:p w:rsidR="00FF5E4C" w:rsidRPr="00FF5E4C" w:rsidRDefault="00FF5E4C" w:rsidP="00DD2B94">
      <w:pPr>
        <w:pStyle w:val="Heading4"/>
        <w:rPr>
          <w:lang w:val="ru-RU"/>
        </w:rPr>
      </w:pPr>
      <w:r>
        <w:rPr>
          <w:lang w:val="ru-RU"/>
        </w:rPr>
        <w:t>Раздельная компиляция</w:t>
      </w:r>
    </w:p>
    <w:p w:rsidR="00EB6EA5" w:rsidRPr="00AD3FAA" w:rsidRDefault="00EB6EA5" w:rsidP="00DF0F58">
      <w:pPr>
        <w:jc w:val="both"/>
        <w:rPr>
          <w:lang w:val="ru-RU"/>
        </w:rPr>
      </w:pPr>
      <w:r w:rsidRPr="00AD3FAA">
        <w:rPr>
          <w:lang w:val="ru-RU"/>
        </w:rPr>
        <w:t xml:space="preserve">Трансляция частей программы по отдельности с последующим объединением их компоновщиком в единый загрузочный модуль. </w:t>
      </w:r>
    </w:p>
    <w:p w:rsidR="00EB6EA5" w:rsidRPr="00AD3FAA" w:rsidRDefault="00EB6EA5" w:rsidP="00DF0F58">
      <w:pPr>
        <w:jc w:val="both"/>
        <w:rPr>
          <w:lang w:val="ru-RU"/>
        </w:rPr>
      </w:pPr>
      <w:r w:rsidRPr="00AD3FAA">
        <w:rPr>
          <w:lang w:val="ru-RU"/>
        </w:rPr>
        <w:t>Исторически особенностью компилятора, отражённой в его названии (англ.</w:t>
      </w:r>
      <w:r w:rsidRPr="00AD3FAA">
        <w:t> </w:t>
      </w:r>
      <w:r w:rsidRPr="00AD3FAA">
        <w:rPr>
          <w:i/>
          <w:iCs/>
          <w:lang w:val="en"/>
        </w:rPr>
        <w:t>compile</w:t>
      </w:r>
      <w:r w:rsidRPr="00AD3FAA">
        <w:t> </w:t>
      </w:r>
      <w:r w:rsidRPr="00AD3FAA">
        <w:rPr>
          <w:lang w:val="ru-RU"/>
        </w:rPr>
        <w:t>— собирать вместе, составлять), являлось то, что он производил как трансляцию, так и компоновку, при этом компилятор мог порождать сразу абсолютный код. Однако позже, с ростом сложности и размера программ (и увеличением времени, затрачиваемого на перекомпиляцию), возникла необходимость разделять программы на части и выделять библиотеки, которые можно компилировать независимо друг от друга. При трансляции каждой части программы компилятор порождает объектный модуль, содержащий дополнительную информацию, которая потом, при компоновке частей в исполнимый модуль, используется для связывания и разрешения ссылок между частями.</w:t>
      </w:r>
    </w:p>
    <w:p w:rsidR="00EB6EA5" w:rsidRPr="00AD3FAA" w:rsidRDefault="00EB6EA5" w:rsidP="00DF0F58">
      <w:pPr>
        <w:jc w:val="both"/>
        <w:rPr>
          <w:lang w:val="ru-RU"/>
        </w:rPr>
      </w:pPr>
      <w:r w:rsidRPr="00AD3FAA">
        <w:rPr>
          <w:lang w:val="ru-RU"/>
        </w:rPr>
        <w:t>Появление раздельной компиляции и выделение компоновки как отдельной стадии произошло значительно позже создания компиляторов. В связи с этим вместо термина «компилятор» иногда используют термин «транслятор» как его синоним: либо в старой литературе, либо когда хотят подчеркнуть его способность переводить программу в машинный код (и наоборот, используют термин «компилятор» для подчёркивания способности с</w:t>
      </w:r>
      <w:r>
        <w:rPr>
          <w:lang w:val="ru-RU"/>
        </w:rPr>
        <w:t>обирать из многих файлов один).</w:t>
      </w:r>
    </w:p>
    <w:p w:rsidR="00EB6EA5" w:rsidRDefault="00EB6EA5" w:rsidP="00552A9A">
      <w:pPr>
        <w:pStyle w:val="Heading3"/>
        <w:rPr>
          <w:lang w:val="ru-RU"/>
        </w:rPr>
      </w:pPr>
      <w:bookmarkStart w:id="254" w:name="_Toc438377487"/>
      <w:r>
        <w:rPr>
          <w:lang w:val="ru-RU"/>
        </w:rPr>
        <w:t>Интерпретатор</w:t>
      </w:r>
      <w:bookmarkEnd w:id="254"/>
    </w:p>
    <w:p w:rsidR="00EB6EA5" w:rsidRPr="00FB3D5B" w:rsidRDefault="00EB6EA5" w:rsidP="00DF0F58">
      <w:pPr>
        <w:jc w:val="both"/>
        <w:rPr>
          <w:lang w:val="ru-RU"/>
        </w:rPr>
      </w:pPr>
      <w:r>
        <w:rPr>
          <w:b/>
          <w:bCs/>
          <w:lang w:val="ru-RU"/>
        </w:rPr>
        <w:t>Интерпрета</w:t>
      </w:r>
      <w:r w:rsidRPr="00FB3D5B">
        <w:rPr>
          <w:b/>
          <w:bCs/>
          <w:lang w:val="ru-RU"/>
        </w:rPr>
        <w:t>тор</w:t>
      </w:r>
      <w:r w:rsidRPr="00FB3D5B">
        <w:t> </w:t>
      </w:r>
      <w:r w:rsidRPr="00FB3D5B">
        <w:rPr>
          <w:lang w:val="ru-RU"/>
        </w:rPr>
        <w:t xml:space="preserve">— программа (разновидность транслятора), выполняющая </w:t>
      </w:r>
      <w:r w:rsidRPr="00FB3D5B">
        <w:rPr>
          <w:i/>
          <w:iCs/>
          <w:lang w:val="ru-RU"/>
        </w:rPr>
        <w:t>интерпретацию</w:t>
      </w:r>
      <w:r w:rsidRPr="00FB3D5B">
        <w:rPr>
          <w:lang w:val="ru-RU"/>
        </w:rPr>
        <w:t>.</w:t>
      </w:r>
    </w:p>
    <w:p w:rsidR="00EB6EA5" w:rsidRPr="00FB3D5B" w:rsidRDefault="00EB6EA5" w:rsidP="00DF0F58">
      <w:pPr>
        <w:jc w:val="both"/>
        <w:rPr>
          <w:lang w:val="ru-RU"/>
        </w:rPr>
      </w:pPr>
      <w:r>
        <w:rPr>
          <w:b/>
          <w:bCs/>
          <w:lang w:val="ru-RU"/>
        </w:rPr>
        <w:t>Интерпрета</w:t>
      </w:r>
      <w:r w:rsidRPr="00FB3D5B">
        <w:rPr>
          <w:b/>
          <w:bCs/>
          <w:lang w:val="ru-RU"/>
        </w:rPr>
        <w:t>ция</w:t>
      </w:r>
      <w:r w:rsidRPr="00FB3D5B">
        <w:t> </w:t>
      </w:r>
      <w:r w:rsidRPr="00FB3D5B">
        <w:rPr>
          <w:lang w:val="ru-RU"/>
        </w:rPr>
        <w:t>— пооператорный (покомандный, построчный) анализ, обработка и тут же выполнение исходной программы или запроса (в отличие от компиляции, при которой программа транслируется без её выполнения</w:t>
      </w:r>
      <w:r>
        <w:rPr>
          <w:lang w:val="ru-RU"/>
        </w:rPr>
        <w:t>)</w:t>
      </w:r>
      <w:r w:rsidRPr="00FB3D5B">
        <w:rPr>
          <w:lang w:val="ru-RU"/>
        </w:rPr>
        <w:t>.</w:t>
      </w:r>
    </w:p>
    <w:p w:rsidR="00EB6EA5" w:rsidRPr="00E20561" w:rsidRDefault="00EB6EA5" w:rsidP="00E20561">
      <w:pPr>
        <w:pStyle w:val="Heading4"/>
      </w:pPr>
      <w:r w:rsidRPr="00E20561">
        <w:t>Типы интерпретаторов</w:t>
      </w:r>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Простой интерпретатор</w:t>
      </w:r>
      <w:r w:rsidRPr="00E64E15">
        <w:rPr>
          <w:szCs w:val="22"/>
        </w:rPr>
        <w:t xml:space="preserve"> анализирует и тут же выполняет (собственно интерпретация) программу покомандно (или построчно), по мере поступления её исходного кода на вход интерпретатора. Достоинством такого подхода является мгновенная реакция. Недостаток — такой интерпретатор обнаруживает ошибки в тексте программы только при попытке выполнения команды (или строки) с ошибкой.</w:t>
      </w:r>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Интерпретатор компилирующего типа</w:t>
      </w:r>
      <w:r w:rsidRPr="00E64E15">
        <w:rPr>
          <w:szCs w:val="22"/>
        </w:rPr>
        <w:t xml:space="preserve"> — это система из компилятора, переводящего исходный код программы в промежуточное представление, например, в байт-код, и </w:t>
      </w:r>
      <w:r w:rsidRPr="00E64E15">
        <w:rPr>
          <w:szCs w:val="22"/>
        </w:rPr>
        <w:lastRenderedPageBreak/>
        <w:t>собственно интерпретатора, который выполняет полученный промежуточный код (так называемая виртуальная машина). Достоинством таких систем является большее быстродействие выполнения программ (за счёт выноса анализа исходного кода в отдельный, разовый проход, и минимизации этого анализа в интерпретаторе). Недостатки — большее требование к ресурсам и требование на корректность исходного кода. Применяется в таких языках, как Java, PHP, Tcl, Perl, REXX (сохраняется результат парсинга исходного кода</w:t>
      </w:r>
      <w:r w:rsidRPr="00E64E15">
        <w:rPr>
          <w:szCs w:val="22"/>
          <w:vertAlign w:val="superscript"/>
        </w:rPr>
        <w:t>]</w:t>
      </w:r>
      <w:r w:rsidRPr="00E64E15">
        <w:rPr>
          <w:szCs w:val="22"/>
        </w:rPr>
        <w:t>), а также в различных СУБД.</w:t>
      </w:r>
    </w:p>
    <w:p w:rsidR="00EB6EA5" w:rsidRPr="00FB3D5B" w:rsidRDefault="00EB6EA5" w:rsidP="00DF0F58">
      <w:pPr>
        <w:jc w:val="both"/>
        <w:rPr>
          <w:lang w:val="ru-RU"/>
        </w:rPr>
      </w:pPr>
      <w:r w:rsidRPr="00E64E15">
        <w:rPr>
          <w:lang w:val="ru-RU"/>
        </w:rPr>
        <w:t>В случае разделения интерпретатора компилирующего типа на компоненты получаются компилятор языка и простой интерпретатор с минимизированным анализом исходного кода. Причём исходный код для такого интерпретатора не обязательно должен иметь текстовый формат или быть байт-кодом, который понимает только данный интерпретатор, это может быть машинны</w:t>
      </w:r>
      <w:r w:rsidRPr="00FB3D5B">
        <w:rPr>
          <w:lang w:val="ru-RU"/>
        </w:rPr>
        <w:t xml:space="preserve">й код какой-то существующей аппаратной платформы. К примеру, виртуальные машины вроде </w:t>
      </w:r>
      <w:r w:rsidRPr="00FB3D5B">
        <w:t>QEMU</w:t>
      </w:r>
      <w:r w:rsidRPr="00FB3D5B">
        <w:rPr>
          <w:lang w:val="ru-RU"/>
        </w:rPr>
        <w:t xml:space="preserve">, </w:t>
      </w:r>
      <w:r w:rsidRPr="00FB3D5B">
        <w:t>Bochs</w:t>
      </w:r>
      <w:r w:rsidRPr="00FB3D5B">
        <w:rPr>
          <w:lang w:val="ru-RU"/>
        </w:rPr>
        <w:t xml:space="preserve">, </w:t>
      </w:r>
      <w:r w:rsidRPr="00FB3D5B">
        <w:t>VMware</w:t>
      </w:r>
      <w:r w:rsidRPr="00FB3D5B">
        <w:rPr>
          <w:lang w:val="ru-RU"/>
        </w:rPr>
        <w:t xml:space="preserve"> включают в себя интерпретаторы машинного кода процессоров семейства </w:t>
      </w:r>
      <w:r w:rsidRPr="00FB3D5B">
        <w:t>x</w:t>
      </w:r>
      <w:r w:rsidRPr="00FB3D5B">
        <w:rPr>
          <w:lang w:val="ru-RU"/>
        </w:rPr>
        <w:t>86.</w:t>
      </w:r>
    </w:p>
    <w:p w:rsidR="00EB6EA5" w:rsidRPr="00FB3D5B" w:rsidRDefault="00EB6EA5" w:rsidP="00DF0F58">
      <w:pPr>
        <w:jc w:val="both"/>
        <w:rPr>
          <w:lang w:val="ru-RU"/>
        </w:rPr>
      </w:pPr>
      <w:r w:rsidRPr="00FB3D5B">
        <w:rPr>
          <w:lang w:val="ru-RU"/>
        </w:rPr>
        <w:t xml:space="preserve">Некоторые интерпретаторы (например, для языков Лисп, </w:t>
      </w:r>
      <w:r w:rsidRPr="00FB3D5B">
        <w:t>Scheme</w:t>
      </w:r>
      <w:r w:rsidRPr="00FB3D5B">
        <w:rPr>
          <w:lang w:val="ru-RU"/>
        </w:rPr>
        <w:t xml:space="preserve">, </w:t>
      </w:r>
      <w:r w:rsidRPr="00FB3D5B">
        <w:t>Python</w:t>
      </w:r>
      <w:r w:rsidRPr="00FB3D5B">
        <w:rPr>
          <w:lang w:val="ru-RU"/>
        </w:rPr>
        <w:t>, Бейсик и других) могут работать в режиме диалога или так называемого цикла чтения-вычисления-печати (англ.</w:t>
      </w:r>
      <w:r w:rsidRPr="00FB3D5B">
        <w:t> </w:t>
      </w:r>
      <w:r w:rsidRPr="00FB3D5B">
        <w:rPr>
          <w:i/>
          <w:iCs/>
          <w:lang w:val="en"/>
        </w:rPr>
        <w:t>read</w:t>
      </w:r>
      <w:r w:rsidRPr="00FB3D5B">
        <w:rPr>
          <w:i/>
          <w:iCs/>
          <w:lang w:val="ru-RU"/>
        </w:rPr>
        <w:t>-</w:t>
      </w:r>
      <w:r w:rsidRPr="00FB3D5B">
        <w:rPr>
          <w:i/>
          <w:iCs/>
          <w:lang w:val="en"/>
        </w:rPr>
        <w:t>eval</w:t>
      </w:r>
      <w:r w:rsidRPr="00FB3D5B">
        <w:rPr>
          <w:i/>
          <w:iCs/>
          <w:lang w:val="ru-RU"/>
        </w:rPr>
        <w:t>-</w:t>
      </w:r>
      <w:r w:rsidRPr="00FB3D5B">
        <w:rPr>
          <w:i/>
          <w:iCs/>
          <w:lang w:val="en"/>
        </w:rPr>
        <w:t>print</w:t>
      </w:r>
      <w:r w:rsidRPr="00FB3D5B">
        <w:rPr>
          <w:i/>
          <w:iCs/>
          <w:lang w:val="ru-RU"/>
        </w:rPr>
        <w:t xml:space="preserve"> </w:t>
      </w:r>
      <w:r w:rsidRPr="00FB3D5B">
        <w:rPr>
          <w:i/>
          <w:iCs/>
          <w:lang w:val="en"/>
        </w:rPr>
        <w:t>loop</w:t>
      </w:r>
      <w:r w:rsidRPr="00FB3D5B">
        <w:rPr>
          <w:i/>
          <w:iCs/>
          <w:lang w:val="ru-RU"/>
        </w:rPr>
        <w:t xml:space="preserve">, </w:t>
      </w:r>
      <w:r w:rsidRPr="00FB3D5B">
        <w:rPr>
          <w:i/>
          <w:iCs/>
          <w:lang w:val="en"/>
        </w:rPr>
        <w:t>REPL</w:t>
      </w:r>
      <w:r w:rsidRPr="00FB3D5B">
        <w:rPr>
          <w:lang w:val="ru-RU"/>
        </w:rPr>
        <w:t xml:space="preserve">). В таком режиме интерпретатор считывает законченную конструкцию языка (например, </w:t>
      </w:r>
      <w:r w:rsidRPr="00FB3D5B">
        <w:t>s</w:t>
      </w:r>
      <w:r w:rsidRPr="00FB3D5B">
        <w:rPr>
          <w:lang w:val="ru-RU"/>
        </w:rPr>
        <w:t>-</w:t>
      </w:r>
      <w:r w:rsidRPr="00FB3D5B">
        <w:t>expression</w:t>
      </w:r>
      <w:r w:rsidRPr="00FB3D5B">
        <w:rPr>
          <w:lang w:val="ru-RU"/>
        </w:rPr>
        <w:t xml:space="preserve"> в языке Лисп), выполняет её, печатает результаты, после чего переходит к ожиданию ввода пользователем следующей конструкции.</w:t>
      </w:r>
    </w:p>
    <w:p w:rsidR="00EB6EA5" w:rsidRPr="00FB3D5B" w:rsidRDefault="00EB6EA5" w:rsidP="00DF0F58">
      <w:pPr>
        <w:jc w:val="both"/>
        <w:rPr>
          <w:lang w:val="ru-RU"/>
        </w:rPr>
      </w:pPr>
      <w:r w:rsidRPr="00FB3D5B">
        <w:rPr>
          <w:lang w:val="ru-RU"/>
        </w:rPr>
        <w:t xml:space="preserve">Уникальным является язык </w:t>
      </w:r>
      <w:r w:rsidRPr="00FB3D5B">
        <w:t>Forth</w:t>
      </w:r>
      <w:r w:rsidRPr="00FB3D5B">
        <w:rPr>
          <w:lang w:val="ru-RU"/>
        </w:rPr>
        <w:t xml:space="preserve">, который способен работать как в режиме интерпретации, так и компиляции входных данных, позволяя переключаться между этими режимами в произвольный момент, как во время трансляции исходного кода, </w:t>
      </w:r>
      <w:r>
        <w:rPr>
          <w:lang w:val="ru-RU"/>
        </w:rPr>
        <w:t>так и во время работы программ.</w:t>
      </w:r>
    </w:p>
    <w:p w:rsidR="00EB6EA5" w:rsidRPr="00FB3D5B" w:rsidRDefault="00EB6EA5" w:rsidP="00DF0F58">
      <w:pPr>
        <w:jc w:val="both"/>
        <w:rPr>
          <w:lang w:val="ru-RU"/>
        </w:rPr>
      </w:pPr>
      <w:r w:rsidRPr="00FB3D5B">
        <w:rPr>
          <w:lang w:val="ru-RU"/>
        </w:rPr>
        <w:t xml:space="preserve">Следует также отметить, что режимы интерпретации можно найти не только в программном, но и аппаратном обеспечении. Так, многие микропроцессоры интерпретируют машинный код с помощью встроенных микропрограмм, а процессоры семейства </w:t>
      </w:r>
      <w:r w:rsidRPr="00FB3D5B">
        <w:t>x</w:t>
      </w:r>
      <w:r w:rsidRPr="00FB3D5B">
        <w:rPr>
          <w:lang w:val="ru-RU"/>
        </w:rPr>
        <w:t xml:space="preserve">86, начиная с </w:t>
      </w:r>
      <w:r w:rsidRPr="00FB3D5B">
        <w:t>Pentium</w:t>
      </w:r>
      <w:r w:rsidRPr="00FB3D5B">
        <w:rPr>
          <w:lang w:val="ru-RU"/>
        </w:rPr>
        <w:t xml:space="preserve"> (например, на архитектуре </w:t>
      </w:r>
      <w:r w:rsidRPr="00FB3D5B">
        <w:t>Intel</w:t>
      </w:r>
      <w:r w:rsidRPr="00FB3D5B">
        <w:rPr>
          <w:lang w:val="ru-RU"/>
        </w:rPr>
        <w:t xml:space="preserve"> </w:t>
      </w:r>
      <w:r w:rsidRPr="00FB3D5B">
        <w:t>P</w:t>
      </w:r>
      <w:r w:rsidRPr="00FB3D5B">
        <w:rPr>
          <w:lang w:val="ru-RU"/>
        </w:rPr>
        <w:t>6), во время исполнения машинного кода предварительно транслируют его во внутренний формат (в последовательность микроопераций).</w:t>
      </w:r>
    </w:p>
    <w:p w:rsidR="00EB6EA5" w:rsidRPr="00E20561" w:rsidRDefault="00EB6EA5" w:rsidP="00E20561">
      <w:pPr>
        <w:pStyle w:val="Heading4"/>
      </w:pPr>
      <w:r w:rsidRPr="00E20561">
        <w:rPr>
          <w:rStyle w:val="mw-headline"/>
        </w:rPr>
        <w:t>Алгоритм работы простого интерпретатора</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прочитать инструкцию;</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проанализировать инструкцию и определить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выполнить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если не достигнуто условие завершения программы, прочитать следующую инструкцию и перейти к пункту 2.</w:t>
      </w:r>
    </w:p>
    <w:p w:rsidR="00EB6EA5" w:rsidRPr="00E20561" w:rsidRDefault="00EB6EA5" w:rsidP="00E20561">
      <w:pPr>
        <w:pStyle w:val="Heading4"/>
      </w:pPr>
      <w:r w:rsidRPr="00E20561">
        <w:rPr>
          <w:rStyle w:val="mw-headline"/>
        </w:rPr>
        <w:t>Достоинства и недостатки</w:t>
      </w:r>
    </w:p>
    <w:p w:rsidR="00EB6EA5" w:rsidRPr="00E20561" w:rsidRDefault="00EB6EA5" w:rsidP="00E20561">
      <w:pPr>
        <w:pStyle w:val="Heading5"/>
      </w:pPr>
      <w:r w:rsidRPr="00E20561">
        <w:rPr>
          <w:rStyle w:val="mw-headline"/>
        </w:rPr>
        <w:t>Достоинства</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Бо́льшая переносимость интерпретируемых программ — программа будет работать на любой платформе, на которой есть соответствующий интерпретатор.</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Как правило, более совершенные и наглядные средства диагностики ошибок в исходных кодах.</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Меньшие размеры кода по сравнению с машинным кодом, полученным после обычных компиляторов.</w:t>
      </w:r>
    </w:p>
    <w:p w:rsidR="00EB6EA5" w:rsidRPr="00E20561" w:rsidRDefault="00EB6EA5" w:rsidP="00E20561">
      <w:pPr>
        <w:pStyle w:val="Heading5"/>
      </w:pPr>
      <w:r w:rsidRPr="00E20561">
        <w:rPr>
          <w:rStyle w:val="mw-headline"/>
        </w:rPr>
        <w:lastRenderedPageBreak/>
        <w:t>Недостатки</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не может выполняться отдельно без программы-интерпретатора. Сам интерпретатор при этом может быть очень компактным.</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выполняется медленнее, поскольку промежуточный анализ исходного кода и планирование его выполнения требуют дополнительного времени в сравнении с непосредственным исполнением машинного кода, в который мог бы быть скомпилирован исходный код.</w:t>
      </w:r>
    </w:p>
    <w:p w:rsidR="00EB6EA5" w:rsidRPr="00FB3D5B" w:rsidRDefault="00EB6EA5" w:rsidP="00DF0F58">
      <w:pPr>
        <w:pStyle w:val="ListParagraph"/>
        <w:numPr>
          <w:ilvl w:val="0"/>
          <w:numId w:val="61"/>
        </w:numPr>
        <w:spacing w:after="160" w:line="259" w:lineRule="auto"/>
        <w:jc w:val="both"/>
      </w:pPr>
      <w:r w:rsidRPr="00E64E15">
        <w:rPr>
          <w:szCs w:val="22"/>
        </w:rPr>
        <w:t>Практически отсутствует оптимизация кода, что приводит к дополнительным потерям в скорости работы интерпретируемых программ.</w:t>
      </w:r>
    </w:p>
    <w:p w:rsidR="00EB6EA5" w:rsidRPr="00E4217F" w:rsidRDefault="00EB6EA5" w:rsidP="00552A9A">
      <w:pPr>
        <w:pStyle w:val="Heading3"/>
        <w:rPr>
          <w:lang w:val="ru-RU"/>
        </w:rPr>
      </w:pPr>
      <w:bookmarkStart w:id="255" w:name="_Toc438377488"/>
      <w:r>
        <w:rPr>
          <w:lang w:val="ru-RU"/>
        </w:rPr>
        <w:t>Динамический компилятор</w:t>
      </w:r>
      <w:bookmarkEnd w:id="255"/>
    </w:p>
    <w:p w:rsidR="00EB6EA5" w:rsidRPr="00FE6D99" w:rsidRDefault="00EB6EA5" w:rsidP="00DF0F58">
      <w:pPr>
        <w:jc w:val="both"/>
        <w:rPr>
          <w:lang w:val="ru-RU"/>
        </w:rPr>
      </w:pPr>
      <w:r w:rsidRPr="00FE6D99">
        <w:rPr>
          <w:b/>
          <w:bCs/>
        </w:rPr>
        <w:t>JIT</w:t>
      </w:r>
      <w:r w:rsidRPr="00FE6D99">
        <w:rPr>
          <w:b/>
          <w:bCs/>
          <w:lang w:val="ru-RU"/>
        </w:rPr>
        <w:t>-компиляция</w:t>
      </w:r>
      <w:r w:rsidRPr="00FE6D99">
        <w:rPr>
          <w:lang w:val="ru-RU"/>
        </w:rPr>
        <w:t xml:space="preserve"> (англ.</w:t>
      </w:r>
      <w:r w:rsidRPr="00FE6D99">
        <w:t> </w:t>
      </w:r>
      <w:r w:rsidRPr="00FE6D99">
        <w:rPr>
          <w:i/>
          <w:iCs/>
          <w:lang w:val="en"/>
        </w:rPr>
        <w:t>Just</w:t>
      </w:r>
      <w:r w:rsidRPr="00FE6D99">
        <w:rPr>
          <w:i/>
          <w:iCs/>
          <w:lang w:val="ru-RU"/>
        </w:rPr>
        <w:t>-</w:t>
      </w:r>
      <w:r w:rsidRPr="00FE6D99">
        <w:rPr>
          <w:i/>
          <w:iCs/>
          <w:lang w:val="en"/>
        </w:rPr>
        <w:t>in</w:t>
      </w:r>
      <w:r w:rsidRPr="00FE6D99">
        <w:rPr>
          <w:i/>
          <w:iCs/>
          <w:lang w:val="ru-RU"/>
        </w:rPr>
        <w:t>-</w:t>
      </w:r>
      <w:r w:rsidRPr="00FE6D99">
        <w:rPr>
          <w:i/>
          <w:iCs/>
          <w:lang w:val="en"/>
        </w:rPr>
        <w:t>time</w:t>
      </w:r>
      <w:r w:rsidRPr="00FE6D99">
        <w:rPr>
          <w:i/>
          <w:iCs/>
          <w:lang w:val="ru-RU"/>
        </w:rPr>
        <w:t xml:space="preserve"> </w:t>
      </w:r>
      <w:r w:rsidRPr="00FE6D99">
        <w:rPr>
          <w:i/>
          <w:iCs/>
          <w:lang w:val="en"/>
        </w:rPr>
        <w:t>compilation</w:t>
      </w:r>
      <w:r w:rsidRPr="00FE6D99">
        <w:rPr>
          <w:lang w:val="ru-RU"/>
        </w:rPr>
        <w:t xml:space="preserve">, компиляция «на лету»), </w:t>
      </w:r>
      <w:r w:rsidRPr="00FE6D99">
        <w:rPr>
          <w:b/>
          <w:bCs/>
          <w:lang w:val="ru-RU"/>
        </w:rPr>
        <w:t>динамическая компиляция</w:t>
      </w:r>
      <w:r w:rsidRPr="00FE6D99">
        <w:rPr>
          <w:lang w:val="ru-RU"/>
        </w:rPr>
        <w:t xml:space="preserve"> (англ.</w:t>
      </w:r>
      <w:r w:rsidRPr="00FE6D99">
        <w:t> </w:t>
      </w:r>
      <w:r w:rsidRPr="00FE6D99">
        <w:rPr>
          <w:i/>
          <w:iCs/>
          <w:lang w:val="en"/>
        </w:rPr>
        <w:t>dynamic</w:t>
      </w:r>
      <w:r w:rsidRPr="00FE6D99">
        <w:rPr>
          <w:i/>
          <w:iCs/>
          <w:lang w:val="ru-RU"/>
        </w:rPr>
        <w:t xml:space="preserve"> </w:t>
      </w:r>
      <w:r w:rsidRPr="00FE6D99">
        <w:rPr>
          <w:i/>
          <w:iCs/>
          <w:lang w:val="en"/>
        </w:rPr>
        <w:t>translation</w:t>
      </w:r>
      <w:r w:rsidRPr="00FE6D99">
        <w:rPr>
          <w:lang w:val="ru-RU"/>
        </w:rPr>
        <w:t>)</w:t>
      </w:r>
      <w:r w:rsidRPr="00FE6D99">
        <w:t> </w:t>
      </w:r>
      <w:r w:rsidRPr="00FE6D99">
        <w:rPr>
          <w:lang w:val="ru-RU"/>
        </w:rPr>
        <w:t xml:space="preserve">— технология увеличения производительности программных систем, использующих байт-код, путём компиляции байт-кода в машинный код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 (сравнимая с компилируемыми языками) за счёт увеличения потребления памяти (для хранения результатов компиляции) и затрат времени на компиляцию. </w:t>
      </w:r>
      <w:r w:rsidRPr="00FE6D99">
        <w:t>JIT</w:t>
      </w:r>
      <w:r w:rsidRPr="00FE6D99">
        <w:rPr>
          <w:lang w:val="ru-RU"/>
        </w:rPr>
        <w:t xml:space="preserve"> базируется на двух более ранних идеях, касающихся среды исполнения: </w:t>
      </w:r>
      <w:r w:rsidRPr="00FE6D99">
        <w:rPr>
          <w:i/>
          <w:iCs/>
          <w:lang w:val="ru-RU"/>
        </w:rPr>
        <w:t>компиляции байт-кода</w:t>
      </w:r>
      <w:r w:rsidRPr="00FE6D99">
        <w:rPr>
          <w:lang w:val="ru-RU"/>
        </w:rPr>
        <w:t xml:space="preserve"> и </w:t>
      </w:r>
      <w:r w:rsidRPr="00FE6D99">
        <w:rPr>
          <w:i/>
          <w:iCs/>
          <w:lang w:val="ru-RU"/>
        </w:rPr>
        <w:t>динамической компиляции</w:t>
      </w:r>
      <w:r w:rsidRPr="00FE6D99">
        <w:rPr>
          <w:lang w:val="ru-RU"/>
        </w:rPr>
        <w:t>.</w:t>
      </w:r>
    </w:p>
    <w:p w:rsidR="00EB6EA5" w:rsidRPr="00FE6D99" w:rsidRDefault="00EB6EA5" w:rsidP="00DF0F58">
      <w:pPr>
        <w:jc w:val="both"/>
        <w:rPr>
          <w:lang w:val="ru-RU"/>
        </w:rPr>
      </w:pPr>
      <w:r w:rsidRPr="00FE6D99">
        <w:rPr>
          <w:lang w:val="ru-RU"/>
        </w:rPr>
        <w:t xml:space="preserve">Так как </w:t>
      </w:r>
      <w:r w:rsidRPr="00FE6D99">
        <w:t>JIT</w:t>
      </w:r>
      <w:r w:rsidRPr="00FE6D99">
        <w:rPr>
          <w:lang w:val="ru-RU"/>
        </w:rPr>
        <w:t xml:space="preserve">-компиляция является, по сути, одной из форм динамической компиляции, она позволяет применять такие технологии, как адаптивная оптимизация и динамическая рекомпиляция. Из-за этого </w:t>
      </w:r>
      <w:r w:rsidRPr="00FE6D99">
        <w:t>JIT</w:t>
      </w:r>
      <w:r w:rsidRPr="00FE6D99">
        <w:rPr>
          <w:lang w:val="ru-RU"/>
        </w:rPr>
        <w:t xml:space="preserve">-компиляция может показывать лучшие результаты в плане производительности, чем статическая компиляция. Интерпретация и </w:t>
      </w:r>
      <w:r w:rsidRPr="00FE6D99">
        <w:t>JIT</w:t>
      </w:r>
      <w:r w:rsidRPr="00FE6D99">
        <w:rPr>
          <w:lang w:val="ru-RU"/>
        </w:rPr>
        <w:t>-компиляция особенно хорошо подходят для динамических языков программирования, при этом среда исполнения справляется с поздним связыванием типов и гарантирует безопасность исполнения.</w:t>
      </w:r>
    </w:p>
    <w:p w:rsidR="00EB6EA5" w:rsidRPr="00FE6D99" w:rsidRDefault="00EB6EA5" w:rsidP="00DF0F58">
      <w:pPr>
        <w:jc w:val="both"/>
        <w:rPr>
          <w:lang w:val="ru-RU"/>
        </w:rPr>
      </w:pPr>
      <w:r w:rsidRPr="00FE6D99">
        <w:rPr>
          <w:lang w:val="ru-RU"/>
        </w:rPr>
        <w:t xml:space="preserve">Проекты </w:t>
      </w:r>
      <w:r w:rsidRPr="00FE6D99">
        <w:t>LLVM</w:t>
      </w:r>
      <w:r w:rsidRPr="00FE6D99">
        <w:rPr>
          <w:lang w:val="ru-RU"/>
        </w:rPr>
        <w:t xml:space="preserve">, </w:t>
      </w:r>
      <w:r w:rsidRPr="00FE6D99">
        <w:t>GNU</w:t>
      </w:r>
      <w:r w:rsidRPr="00FE6D99">
        <w:rPr>
          <w:lang w:val="ru-RU"/>
        </w:rPr>
        <w:t xml:space="preserve"> </w:t>
      </w:r>
      <w:r w:rsidRPr="00FE6D99">
        <w:t>Lightning</w:t>
      </w:r>
      <w:r w:rsidRPr="00FE6D99">
        <w:rPr>
          <w:lang w:val="ru-RU"/>
        </w:rPr>
        <w:t xml:space="preserve">, </w:t>
      </w:r>
      <w:r w:rsidRPr="00FE6D99">
        <w:t>libJIT</w:t>
      </w:r>
      <w:r w:rsidRPr="00FE6D99">
        <w:rPr>
          <w:lang w:val="ru-RU"/>
        </w:rPr>
        <w:t xml:space="preserve"> (часть проекта </w:t>
      </w:r>
      <w:r w:rsidRPr="00FE6D99">
        <w:t>DotGNU</w:t>
      </w:r>
      <w:r w:rsidRPr="00FE6D99">
        <w:rPr>
          <w:lang w:val="ru-RU"/>
        </w:rPr>
        <w:t xml:space="preserve">) и </w:t>
      </w:r>
      <w:r w:rsidRPr="00FE6D99">
        <w:t>RPython</w:t>
      </w:r>
      <w:r w:rsidRPr="00FE6D99">
        <w:rPr>
          <w:lang w:val="ru-RU"/>
        </w:rPr>
        <w:t xml:space="preserve"> (часть проекта </w:t>
      </w:r>
      <w:r w:rsidRPr="00FE6D99">
        <w:t>PyPy</w:t>
      </w:r>
      <w:r w:rsidRPr="00FE6D99">
        <w:rPr>
          <w:lang w:val="ru-RU"/>
        </w:rPr>
        <w:t xml:space="preserve">) могут быть использованы для создания </w:t>
      </w:r>
      <w:r w:rsidRPr="00FE6D99">
        <w:t>JIT</w:t>
      </w:r>
      <w:r w:rsidRPr="00FE6D99">
        <w:rPr>
          <w:lang w:val="ru-RU"/>
        </w:rPr>
        <w:t xml:space="preserve"> интерпретаторов любого скриптового языка.</w:t>
      </w:r>
    </w:p>
    <w:p w:rsidR="00EB6EA5" w:rsidRPr="00FE3E6C" w:rsidRDefault="00EB6EA5" w:rsidP="00E20561">
      <w:pPr>
        <w:pStyle w:val="Heading4"/>
        <w:rPr>
          <w:lang w:val="ru-RU"/>
        </w:rPr>
      </w:pPr>
      <w:r w:rsidRPr="00FE3E6C">
        <w:rPr>
          <w:rStyle w:val="mw-headline"/>
          <w:lang w:val="ru-RU"/>
        </w:rPr>
        <w:t>Особенности реализации</w:t>
      </w:r>
    </w:p>
    <w:p w:rsidR="00EB6EA5" w:rsidRPr="00FE6D99" w:rsidRDefault="00EB6EA5" w:rsidP="00DF0F58">
      <w:pPr>
        <w:jc w:val="both"/>
        <w:rPr>
          <w:lang w:val="ru-RU"/>
        </w:rPr>
      </w:pPr>
      <w:r w:rsidRPr="00FE6D99">
        <w:t>JIT</w:t>
      </w:r>
      <w:r w:rsidRPr="00FE6D99">
        <w:rPr>
          <w:lang w:val="ru-RU"/>
        </w:rPr>
        <w:t xml:space="preserve">-компиляция может быть применена как ко всей программе, так и к её отдельным частям. Например, текстовый редактор может на лету компилировать регулярные выражения для более быстрого поиска по тексту. С </w:t>
      </w:r>
      <w:r w:rsidRPr="001E28F3">
        <w:t>AOT</w:t>
      </w:r>
      <w:r w:rsidRPr="001E28F3">
        <w:rPr>
          <w:lang w:val="ru-RU"/>
        </w:rPr>
        <w:t>-компиляции</w:t>
      </w:r>
      <w:r>
        <w:rPr>
          <w:lang w:val="ru-RU"/>
        </w:rPr>
        <w:t xml:space="preserve"> (компиляция перед исполнением)</w:t>
      </w:r>
      <w:r w:rsidRPr="00FE6D99">
        <w:rPr>
          <w:lang w:val="ru-RU"/>
        </w:rPr>
        <w:t xml:space="preserve"> такое сделать не представляется возможным, так как данные предоставляются во время исполнения программы, а не во время компиляции. </w:t>
      </w:r>
      <w:r w:rsidRPr="00FE6D99">
        <w:t>JIT</w:t>
      </w:r>
      <w:r w:rsidRPr="00FE6D99">
        <w:rPr>
          <w:lang w:val="ru-RU"/>
        </w:rPr>
        <w:t xml:space="preserve"> используется в реализациях </w:t>
      </w:r>
      <w:r w:rsidRPr="001E28F3">
        <w:t>Java</w:t>
      </w:r>
      <w:r w:rsidRPr="00FE6D99">
        <w:rPr>
          <w:lang w:val="ru-RU"/>
        </w:rPr>
        <w:t xml:space="preserve">, </w:t>
      </w:r>
      <w:r w:rsidRPr="001E28F3">
        <w:t>JavaScript</w:t>
      </w:r>
      <w:r w:rsidRPr="00FE6D99">
        <w:rPr>
          <w:lang w:val="ru-RU"/>
        </w:rPr>
        <w:t xml:space="preserve">, </w:t>
      </w:r>
      <w:r w:rsidRPr="001E28F3">
        <w:rPr>
          <w:lang w:val="ru-RU"/>
        </w:rPr>
        <w:t>.</w:t>
      </w:r>
      <w:r w:rsidRPr="001E28F3">
        <w:t>NET</w:t>
      </w:r>
      <w:r w:rsidRPr="001E28F3">
        <w:rPr>
          <w:lang w:val="ru-RU"/>
        </w:rPr>
        <w:t xml:space="preserve"> </w:t>
      </w:r>
      <w:r w:rsidRPr="001E28F3">
        <w:t>Framework</w:t>
      </w:r>
      <w:r w:rsidRPr="00FE6D99">
        <w:rPr>
          <w:lang w:val="ru-RU"/>
        </w:rPr>
        <w:t xml:space="preserve">, в одной из реализаций </w:t>
      </w:r>
      <w:r w:rsidRPr="00FE6D99">
        <w:t>Python </w:t>
      </w:r>
      <w:r w:rsidRPr="00FE6D99">
        <w:rPr>
          <w:lang w:val="ru-RU"/>
        </w:rPr>
        <w:t xml:space="preserve">— </w:t>
      </w:r>
      <w:r w:rsidRPr="001E28F3">
        <w:t>PyPy</w:t>
      </w:r>
      <w:r>
        <w:rPr>
          <w:lang w:val="ru-RU"/>
        </w:rPr>
        <w:t>.</w:t>
      </w:r>
      <w:r w:rsidRPr="00FE6D99">
        <w:rPr>
          <w:lang w:val="ru-RU"/>
        </w:rPr>
        <w:t xml:space="preserve"> Существующие наиболее распространённые интерпретаторы языков </w:t>
      </w:r>
      <w:r w:rsidRPr="001E28F3">
        <w:t>PHP</w:t>
      </w:r>
      <w:r w:rsidRPr="00FE6D99">
        <w:rPr>
          <w:lang w:val="ru-RU"/>
        </w:rPr>
        <w:t xml:space="preserve">, </w:t>
      </w:r>
      <w:r w:rsidRPr="001E28F3">
        <w:t>Ruby</w:t>
      </w:r>
      <w:r w:rsidRPr="00FE6D99">
        <w:rPr>
          <w:lang w:val="ru-RU"/>
        </w:rPr>
        <w:t xml:space="preserve">, </w:t>
      </w:r>
      <w:r w:rsidRPr="001E28F3">
        <w:t>Perl</w:t>
      </w:r>
      <w:r w:rsidRPr="00FE6D99">
        <w:rPr>
          <w:lang w:val="ru-RU"/>
        </w:rPr>
        <w:t xml:space="preserve">, </w:t>
      </w:r>
      <w:r w:rsidRPr="001E28F3">
        <w:t>Python</w:t>
      </w:r>
      <w:r w:rsidRPr="00FE6D99">
        <w:rPr>
          <w:lang w:val="ru-RU"/>
        </w:rPr>
        <w:t xml:space="preserve"> и им подобных, которые имеют ограниченные или неполные </w:t>
      </w:r>
      <w:r w:rsidRPr="00FE6D99">
        <w:t>JIT</w:t>
      </w:r>
      <w:r w:rsidRPr="00FE6D99">
        <w:rPr>
          <w:lang w:val="ru-RU"/>
        </w:rPr>
        <w:t>.</w:t>
      </w:r>
    </w:p>
    <w:p w:rsidR="00EB6EA5" w:rsidRPr="00FE6D99" w:rsidRDefault="00EB6EA5" w:rsidP="00DF0F58">
      <w:pPr>
        <w:jc w:val="both"/>
        <w:rPr>
          <w:lang w:val="ru-RU"/>
        </w:rPr>
      </w:pPr>
      <w:r w:rsidRPr="00FE6D99">
        <w:rPr>
          <w:lang w:val="ru-RU"/>
        </w:rPr>
        <w:t xml:space="preserve">Большинство реализаций </w:t>
      </w:r>
      <w:r w:rsidRPr="00FE6D99">
        <w:t>JIT</w:t>
      </w:r>
      <w:r w:rsidRPr="00FE6D99">
        <w:rPr>
          <w:lang w:val="ru-RU"/>
        </w:rPr>
        <w:t xml:space="preserve"> имеют последовательную структуру: сначала (</w:t>
      </w:r>
      <w:r w:rsidRPr="00FE6D99">
        <w:t>AOT</w:t>
      </w:r>
      <w:r w:rsidRPr="00FE6D99">
        <w:rPr>
          <w:lang w:val="ru-RU"/>
        </w:rPr>
        <w:t xml:space="preserve">) приложение компилируется в байт-код виртуальной машины среды исполнения, а потом </w:t>
      </w:r>
      <w:r w:rsidRPr="00FE6D99">
        <w:t>JIT</w:t>
      </w:r>
      <w:r w:rsidRPr="00FE6D99">
        <w:rPr>
          <w:lang w:val="ru-RU"/>
        </w:rPr>
        <w:t xml:space="preserve"> компилирует байт-код непосредственно в машинный код. В итоге приложение подтормаживает при запуске, что, впоследствии, компенсируется более быстрой его работой.</w:t>
      </w:r>
    </w:p>
    <w:p w:rsidR="00EB6EA5" w:rsidRPr="00FE3E6C" w:rsidRDefault="00EB6EA5" w:rsidP="00E20561">
      <w:pPr>
        <w:pStyle w:val="Heading4"/>
        <w:rPr>
          <w:lang w:val="ru-RU"/>
        </w:rPr>
      </w:pPr>
      <w:r w:rsidRPr="00FE3E6C">
        <w:rPr>
          <w:rStyle w:val="mw-headline"/>
          <w:lang w:val="ru-RU"/>
        </w:rPr>
        <w:t>Описание</w:t>
      </w:r>
    </w:p>
    <w:p w:rsidR="00EB6EA5" w:rsidRPr="00FE6D99" w:rsidRDefault="00EB6EA5" w:rsidP="00DF0F58">
      <w:pPr>
        <w:jc w:val="both"/>
        <w:rPr>
          <w:lang w:val="ru-RU"/>
        </w:rPr>
      </w:pPr>
      <w:r w:rsidRPr="00FE6D99">
        <w:rPr>
          <w:lang w:val="ru-RU"/>
        </w:rPr>
        <w:t xml:space="preserve">В языках, таких как </w:t>
      </w:r>
      <w:r w:rsidRPr="001E28F3">
        <w:t>Java</w:t>
      </w:r>
      <w:r w:rsidRPr="00FE6D99">
        <w:rPr>
          <w:lang w:val="ru-RU"/>
        </w:rPr>
        <w:t xml:space="preserve">, </w:t>
      </w:r>
      <w:r w:rsidRPr="001E28F3">
        <w:t>PHP</w:t>
      </w:r>
      <w:r w:rsidRPr="00FE6D99">
        <w:rPr>
          <w:lang w:val="ru-RU"/>
        </w:rPr>
        <w:t xml:space="preserve">, </w:t>
      </w:r>
      <w:r w:rsidRPr="001E28F3">
        <w:t>C</w:t>
      </w:r>
      <w:r w:rsidRPr="001E28F3">
        <w:rPr>
          <w:lang w:val="ru-RU"/>
        </w:rPr>
        <w:t>#</w:t>
      </w:r>
      <w:r w:rsidRPr="00FE6D99">
        <w:rPr>
          <w:lang w:val="ru-RU"/>
        </w:rPr>
        <w:t xml:space="preserve">, </w:t>
      </w:r>
      <w:r w:rsidRPr="001E28F3">
        <w:t>Lua</w:t>
      </w:r>
      <w:r w:rsidRPr="00FE6D99">
        <w:rPr>
          <w:lang w:val="ru-RU"/>
        </w:rPr>
        <w:t xml:space="preserve">, </w:t>
      </w:r>
      <w:r w:rsidRPr="001E28F3">
        <w:t>Perl</w:t>
      </w:r>
      <w:r w:rsidRPr="00FE6D99">
        <w:rPr>
          <w:lang w:val="ru-RU"/>
        </w:rPr>
        <w:t xml:space="preserve">, </w:t>
      </w:r>
      <w:r w:rsidRPr="001E28F3">
        <w:t>GNU</w:t>
      </w:r>
      <w:r w:rsidRPr="001E28F3">
        <w:rPr>
          <w:lang w:val="ru-RU"/>
        </w:rPr>
        <w:t xml:space="preserve"> </w:t>
      </w:r>
      <w:r w:rsidRPr="001E28F3">
        <w:t>CLISP</w:t>
      </w:r>
      <w:r w:rsidRPr="00FE6D99">
        <w:rPr>
          <w:lang w:val="ru-RU"/>
        </w:rPr>
        <w:t xml:space="preserve">, исходный код транслируется в одно из </w:t>
      </w:r>
      <w:r w:rsidRPr="001E28F3">
        <w:rPr>
          <w:lang w:val="ru-RU"/>
        </w:rPr>
        <w:t>промежуточных представлений</w:t>
      </w:r>
      <w:r w:rsidRPr="00FE6D99">
        <w:rPr>
          <w:lang w:val="ru-RU"/>
        </w:rPr>
        <w:t xml:space="preserve">, называемое </w:t>
      </w:r>
      <w:r w:rsidRPr="001E28F3">
        <w:rPr>
          <w:lang w:val="ru-RU"/>
        </w:rPr>
        <w:t>байт-кодом</w:t>
      </w:r>
      <w:r w:rsidRPr="00FE6D99">
        <w:rPr>
          <w:lang w:val="ru-RU"/>
        </w:rPr>
        <w:t xml:space="preserve">. Байт-код не является машинным кодом </w:t>
      </w:r>
      <w:r w:rsidRPr="00FE6D99">
        <w:rPr>
          <w:lang w:val="ru-RU"/>
        </w:rPr>
        <w:lastRenderedPageBreak/>
        <w:t xml:space="preserve">какого-либо конкретного компьютера и может переноситься на различные компьютерные архитектуры и исполнятся точно так же. </w:t>
      </w:r>
      <w:r w:rsidRPr="00FE6D99">
        <w:t>JIT</w:t>
      </w:r>
      <w:r w:rsidRPr="00FE6D99">
        <w:rPr>
          <w:lang w:val="ru-RU"/>
        </w:rPr>
        <w:t xml:space="preserve"> читает байт</w:t>
      </w:r>
      <w:r>
        <w:rPr>
          <w:lang w:val="ru-RU"/>
        </w:rPr>
        <w:t>-</w:t>
      </w:r>
      <w:r w:rsidRPr="00FE6D99">
        <w:rPr>
          <w:lang w:val="ru-RU"/>
        </w:rPr>
        <w:t>код из некоторых секторов (редко сразу из всех) и компилирует их в машинный код. Этим сектором может быть файл, функция или любой фрагмент кода. Однажды скомпилированный код может кэшироваться и в дальнейшем повторно использоваться без перекомпиляции.</w:t>
      </w:r>
    </w:p>
    <w:p w:rsidR="00EB6EA5" w:rsidRPr="00FE6D99" w:rsidRDefault="00EB6EA5" w:rsidP="00DF0F58">
      <w:pPr>
        <w:jc w:val="both"/>
        <w:rPr>
          <w:lang w:val="ru-RU"/>
        </w:rPr>
      </w:pPr>
      <w:r w:rsidRPr="00FE6D99">
        <w:rPr>
          <w:lang w:val="ru-RU"/>
        </w:rPr>
        <w:t>Динамически компилируемая среда</w:t>
      </w:r>
      <w:r w:rsidRPr="00FE6D99">
        <w:t> </w:t>
      </w:r>
      <w:r w:rsidRPr="00FE6D99">
        <w:rPr>
          <w:lang w:val="ru-RU"/>
        </w:rPr>
        <w:t xml:space="preserve">— это среда, в которой компилятор может вызываться приложением во время выполнения. Например, большинство реализаций </w:t>
      </w:r>
      <w:r w:rsidRPr="001E28F3">
        <w:t>Common</w:t>
      </w:r>
      <w:r w:rsidRPr="001E28F3">
        <w:rPr>
          <w:lang w:val="ru-RU"/>
        </w:rPr>
        <w:t xml:space="preserve"> </w:t>
      </w:r>
      <w:r w:rsidRPr="001E28F3">
        <w:t>Lisp</w:t>
      </w:r>
      <w:r w:rsidRPr="00FE6D99">
        <w:rPr>
          <w:lang w:val="ru-RU"/>
        </w:rPr>
        <w:t xml:space="preserve"> содержат функцию </w:t>
      </w:r>
      <w:r w:rsidRPr="00FE6D99">
        <w:rPr>
          <w:rStyle w:val="HTMLTypewriter"/>
          <w:rFonts w:eastAsiaTheme="minorHAnsi"/>
          <w:sz w:val="22"/>
          <w:szCs w:val="22"/>
        </w:rPr>
        <w:t>compile</w:t>
      </w:r>
      <w:r w:rsidRPr="00FE6D99">
        <w:rPr>
          <w:lang w:val="ru-RU"/>
        </w:rPr>
        <w:t xml:space="preserve">, которая может создать функцию во время выполнения; в </w:t>
      </w:r>
      <w:r w:rsidRPr="00FE6D99">
        <w:t>Python</w:t>
      </w:r>
      <w:r w:rsidRPr="00FE6D99">
        <w:rPr>
          <w:lang w:val="ru-RU"/>
        </w:rPr>
        <w:t xml:space="preserve"> это функция </w:t>
      </w:r>
      <w:r w:rsidRPr="00FE6D99">
        <w:rPr>
          <w:rStyle w:val="HTMLTypewriter"/>
          <w:rFonts w:eastAsiaTheme="minorHAnsi"/>
          <w:sz w:val="22"/>
          <w:szCs w:val="22"/>
        </w:rPr>
        <w:t>eval</w:t>
      </w:r>
      <w:r w:rsidRPr="00FE6D99">
        <w:rPr>
          <w:lang w:val="ru-RU"/>
        </w:rPr>
        <w:t xml:space="preserve">. Это удобно для программиста, так как он может контролировать, какие части кода действительно подлежат компиляции. Также с помощью этого приёма можно компилировать динамически сгенерированный код, что в некоторых случаях приводит даже к лучшей производительности, чем реализация в статически скомпилированном коде. Однако стоит помнить, что подобные функции могут быть опасны, особенно когда данные передаются из недоверенных источников. </w:t>
      </w:r>
    </w:p>
    <w:p w:rsidR="00EB6EA5" w:rsidRPr="00FE6D99" w:rsidRDefault="00EB6EA5" w:rsidP="00DF0F58">
      <w:pPr>
        <w:jc w:val="both"/>
        <w:rPr>
          <w:lang w:val="ru-RU"/>
        </w:rPr>
      </w:pPr>
      <w:r w:rsidRPr="00FE6D99">
        <w:rPr>
          <w:lang w:val="ru-RU"/>
        </w:rPr>
        <w:t xml:space="preserve">Основная цель использования </w:t>
      </w:r>
      <w:r w:rsidRPr="00FE6D99">
        <w:t>JIT </w:t>
      </w:r>
      <w:r w:rsidRPr="00FE6D99">
        <w:rPr>
          <w:lang w:val="ru-RU"/>
        </w:rPr>
        <w:t>— достичь и превзойти производительность статической компиляции, сохраняя при этом преимущества динамической компиляции:</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Большинство тяжеловесных операций, таких как парсинг исходного кода и выполнение базовых оптимизаций происходит во время компиляции (до </w:t>
      </w:r>
      <w:r w:rsidRPr="001E28F3">
        <w:rPr>
          <w:lang w:val="ru-RU"/>
        </w:rPr>
        <w:t>развёртывания</w:t>
      </w:r>
      <w:r w:rsidRPr="00FE6D99">
        <w:rPr>
          <w:lang w:val="ru-RU"/>
        </w:rPr>
        <w:t>), в то время как компиляция в машинный код из байт-кода происходит быстрее, чем из исходного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Байт-код более переносим (в отличие от машинного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Среда может контролировать выполнение байт-кода после компиляции, поэтому приложение может быть запущено в </w:t>
      </w:r>
      <w:r w:rsidRPr="001E28F3">
        <w:rPr>
          <w:lang w:val="ru-RU"/>
        </w:rPr>
        <w:t>песочнице</w:t>
      </w:r>
      <w:r w:rsidRPr="00FE6D99">
        <w:rPr>
          <w:lang w:val="ru-RU"/>
        </w:rPr>
        <w:t xml:space="preserve"> (стоит отметить, что для нативных программ такая возможность тоже существует, но реализация данной технологии сложнее)</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Компиляторы из байт-кода в машинный код легче в реализации, так как большинство работы по оптимизации уже было проделано компилятором</w:t>
      </w:r>
    </w:p>
    <w:p w:rsidR="00EB6EA5" w:rsidRPr="00FE6D99" w:rsidRDefault="00EB6EA5" w:rsidP="00DF0F58">
      <w:pPr>
        <w:pStyle w:val="NormalWeb"/>
        <w:jc w:val="both"/>
        <w:rPr>
          <w:rFonts w:asciiTheme="minorHAnsi" w:hAnsiTheme="minorHAnsi"/>
          <w:sz w:val="22"/>
          <w:szCs w:val="22"/>
        </w:rPr>
      </w:pPr>
      <w:r w:rsidRPr="00FE6D99">
        <w:rPr>
          <w:rFonts w:asciiTheme="minorHAnsi" w:hAnsiTheme="minorHAnsi"/>
          <w:sz w:val="22"/>
          <w:szCs w:val="22"/>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Компиляция может осуществляться непосредственно для целевого </w:t>
      </w:r>
      <w:r w:rsidRPr="00FE6D99">
        <w:t>CPU</w:t>
      </w:r>
      <w:r w:rsidRPr="00FE6D99">
        <w:rPr>
          <w:lang w:val="ru-RU"/>
        </w:rPr>
        <w:t xml:space="preserve"> и операционной системы, на которой запущено приложение. Например, </w:t>
      </w:r>
      <w:r w:rsidRPr="00FE6D99">
        <w:t>JIT</w:t>
      </w:r>
      <w:r w:rsidRPr="00FE6D99">
        <w:rPr>
          <w:lang w:val="ru-RU"/>
        </w:rPr>
        <w:t xml:space="preserve"> может использовать векторные </w:t>
      </w:r>
      <w:r w:rsidRPr="00FE6D99">
        <w:t>SSE</w:t>
      </w:r>
      <w:r w:rsidRPr="00FE6D99">
        <w:rPr>
          <w:lang w:val="ru-RU"/>
        </w:rPr>
        <w:t xml:space="preserve">2 расширения процессора, если он обнаружит их поддержку. Однако, до сих пор нет основных реализаций </w:t>
      </w:r>
      <w:r w:rsidRPr="00FE6D99">
        <w:t>JIT</w:t>
      </w:r>
      <w:r w:rsidRPr="00FE6D99">
        <w:rPr>
          <w:lang w:val="ru-RU"/>
        </w:rPr>
        <w:t>, где этот по</w:t>
      </w:r>
      <w:r>
        <w:rPr>
          <w:lang w:val="ru-RU"/>
        </w:rPr>
        <w:t>дход бы использовался, ведь что</w:t>
      </w:r>
      <w:r w:rsidRPr="00FE6D99">
        <w:rPr>
          <w:lang w:val="ru-RU"/>
        </w:rPr>
        <w:t>бы обеспечить подобный уровень оптимизации, сравнимый со статическими компиляторами, потребовалось бы либо поддерживать бинарный файл под каждую платформу, либо включать в одну библиотеку оптимизаторы под каждую платформу.</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r w:rsidRPr="001E28F3">
        <w:rPr>
          <w:lang w:val="ru-RU"/>
        </w:rPr>
        <w:t>накладных расходов</w:t>
      </w:r>
      <w:r w:rsidRPr="00FE6D99">
        <w:rPr>
          <w:lang w:val="ru-RU"/>
        </w:rPr>
        <w:t xml:space="preserve">, присущим статических компиляторам и </w:t>
      </w:r>
      <w:r w:rsidRPr="001E28F3">
        <w:rPr>
          <w:lang w:val="ru-RU"/>
        </w:rPr>
        <w:t>линкерам</w:t>
      </w:r>
      <w:r w:rsidRPr="00FE6D99">
        <w:rPr>
          <w:lang w:val="ru-RU"/>
        </w:rPr>
        <w:t>.</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Более простое пристраивание кода для лучшего использования </w:t>
      </w:r>
      <w:r w:rsidRPr="001E28F3">
        <w:rPr>
          <w:lang w:val="ru-RU"/>
        </w:rPr>
        <w:t>кэша</w:t>
      </w:r>
    </w:p>
    <w:p w:rsidR="00EB6EA5" w:rsidRPr="00FE3E6C" w:rsidRDefault="00EB6EA5" w:rsidP="00E20561">
      <w:pPr>
        <w:pStyle w:val="Heading4"/>
        <w:rPr>
          <w:lang w:val="ru-RU"/>
        </w:rPr>
      </w:pPr>
      <w:r w:rsidRPr="00FE3E6C">
        <w:rPr>
          <w:rStyle w:val="mw-headline"/>
          <w:lang w:val="ru-RU"/>
        </w:rPr>
        <w:lastRenderedPageBreak/>
        <w:t>Задержка при запуске, средства борьбы с ней</w:t>
      </w:r>
    </w:p>
    <w:p w:rsidR="00EB6EA5" w:rsidRPr="000E24C1" w:rsidRDefault="00EB6EA5" w:rsidP="00DF0F58">
      <w:pPr>
        <w:jc w:val="both"/>
        <w:rPr>
          <w:lang w:val="ru-RU"/>
        </w:rPr>
      </w:pPr>
      <w:r w:rsidRPr="000E24C1">
        <w:rPr>
          <w:lang w:val="ru-RU"/>
        </w:rPr>
        <w:t xml:space="preserve">Типичная причина задержки при запуске </w:t>
      </w:r>
      <w:r w:rsidRPr="000E24C1">
        <w:t>JIT</w:t>
      </w:r>
      <w:r w:rsidRPr="000E24C1">
        <w:rPr>
          <w:lang w:val="ru-RU"/>
        </w:rPr>
        <w:t>-компилятора</w:t>
      </w:r>
      <w:r w:rsidRPr="000E24C1">
        <w:t> </w:t>
      </w:r>
      <w:r w:rsidRPr="000E24C1">
        <w:rPr>
          <w:lang w:val="ru-RU"/>
        </w:rPr>
        <w:t xml:space="preserve">— расходы на загрузку среды и компиляцию приложения в байт-код. В общем случае, чем лучше и чем больше оптимизаций выполняет </w:t>
      </w:r>
      <w:r w:rsidRPr="000E24C1">
        <w:t>JIT</w:t>
      </w:r>
      <w:r w:rsidRPr="000E24C1">
        <w:rPr>
          <w:lang w:val="ru-RU"/>
        </w:rPr>
        <w:t xml:space="preserve">, тем дольше получается задержка. Поэтому разработчикам </w:t>
      </w:r>
      <w:r w:rsidRPr="000E24C1">
        <w:t>JIT</w:t>
      </w:r>
      <w:r w:rsidRPr="000E24C1">
        <w:rPr>
          <w:lang w:val="ru-RU"/>
        </w:rPr>
        <w:t xml:space="preserve"> приходится искать компромисс между качеством генерируемого кода и временем запуска. Однако, часто оказывается так, что </w:t>
      </w:r>
      <w:r w:rsidRPr="001E28F3">
        <w:rPr>
          <w:lang w:val="ru-RU"/>
        </w:rPr>
        <w:t>узким местом</w:t>
      </w:r>
      <w:r w:rsidRPr="000E24C1">
        <w:rPr>
          <w:lang w:val="ru-RU"/>
        </w:rPr>
        <w:t xml:space="preserve"> в процессе компиляции оказывается не сам процесс компиляции, а задержки системы ввода вывода (так, например, </w:t>
      </w:r>
      <w:r w:rsidRPr="000E24C1">
        <w:rPr>
          <w:i/>
          <w:iCs/>
        </w:rPr>
        <w:t>rt</w:t>
      </w:r>
      <w:r w:rsidRPr="000E24C1">
        <w:rPr>
          <w:i/>
          <w:iCs/>
          <w:lang w:val="ru-RU"/>
        </w:rPr>
        <w:t>.</w:t>
      </w:r>
      <w:r w:rsidRPr="000E24C1">
        <w:rPr>
          <w:i/>
          <w:iCs/>
        </w:rPr>
        <w:t>jar</w:t>
      </w:r>
      <w:r w:rsidRPr="000E24C1">
        <w:rPr>
          <w:lang w:val="ru-RU"/>
        </w:rPr>
        <w:t xml:space="preserve"> в </w:t>
      </w:r>
      <w:r w:rsidRPr="001E28F3">
        <w:t>Java</w:t>
      </w:r>
      <w:r w:rsidRPr="001E28F3">
        <w:rPr>
          <w:lang w:val="ru-RU"/>
        </w:rPr>
        <w:t xml:space="preserve"> </w:t>
      </w:r>
      <w:r w:rsidRPr="001E28F3">
        <w:t>Virtual</w:t>
      </w:r>
      <w:r w:rsidRPr="001E28F3">
        <w:rPr>
          <w:lang w:val="ru-RU"/>
        </w:rPr>
        <w:t xml:space="preserve"> </w:t>
      </w:r>
      <w:r w:rsidRPr="001E28F3">
        <w:t>Machine</w:t>
      </w:r>
      <w:r w:rsidRPr="000E24C1">
        <w:rPr>
          <w:lang w:val="ru-RU"/>
        </w:rPr>
        <w:t xml:space="preserve"> (</w:t>
      </w:r>
      <w:r w:rsidRPr="000E24C1">
        <w:t>JVM</w:t>
      </w:r>
      <w:r w:rsidRPr="000E24C1">
        <w:rPr>
          <w:lang w:val="ru-RU"/>
        </w:rPr>
        <w:t>) имеет размер 40</w:t>
      </w:r>
      <w:r w:rsidRPr="000E24C1">
        <w:t>MB</w:t>
      </w:r>
      <w:r w:rsidRPr="000E24C1">
        <w:rPr>
          <w:lang w:val="ru-RU"/>
        </w:rPr>
        <w:t>, и поиск метаданных в нём занимает достаточно большое количество времени).</w:t>
      </w:r>
    </w:p>
    <w:p w:rsidR="00EB6EA5" w:rsidRPr="000E24C1" w:rsidRDefault="00EB6EA5" w:rsidP="00DF0F58">
      <w:pPr>
        <w:jc w:val="both"/>
        <w:rPr>
          <w:lang w:val="ru-RU"/>
        </w:rPr>
      </w:pPr>
      <w:r w:rsidRPr="000E24C1">
        <w:rPr>
          <w:lang w:val="ru-RU"/>
        </w:rPr>
        <w:t>Ещё одно средство оптимизации</w:t>
      </w:r>
      <w:r w:rsidRPr="000E24C1">
        <w:t> </w:t>
      </w:r>
      <w:r w:rsidRPr="000E24C1">
        <w:rPr>
          <w:lang w:val="ru-RU"/>
        </w:rPr>
        <w:t xml:space="preserve">— компилировать только те участки приложения, которые используются чаще всего. Этот подход реализован в </w:t>
      </w:r>
      <w:r w:rsidRPr="001E28F3">
        <w:t>PyPy</w:t>
      </w:r>
      <w:r w:rsidRPr="000E24C1">
        <w:rPr>
          <w:lang w:val="ru-RU"/>
        </w:rPr>
        <w:t xml:space="preserve"> и </w:t>
      </w:r>
      <w:r w:rsidRPr="000E24C1">
        <w:t>Sun</w:t>
      </w:r>
      <w:r w:rsidRPr="000E24C1">
        <w:rPr>
          <w:lang w:val="ru-RU"/>
        </w:rPr>
        <w:t>’</w:t>
      </w:r>
      <w:r w:rsidRPr="000E24C1">
        <w:t>s</w:t>
      </w:r>
      <w:r w:rsidRPr="000E24C1">
        <w:rPr>
          <w:lang w:val="ru-RU"/>
        </w:rPr>
        <w:t xml:space="preserve"> </w:t>
      </w:r>
      <w:r w:rsidRPr="001E28F3">
        <w:t>HotSpot</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В качестве эвристики может использоваться счётчик запусков участков приложения, размер байт-кода или детектор циклов.</w:t>
      </w:r>
    </w:p>
    <w:p w:rsidR="00EB6EA5" w:rsidRPr="000E24C1" w:rsidRDefault="00EB6EA5" w:rsidP="00DF0F58">
      <w:pPr>
        <w:jc w:val="both"/>
        <w:rPr>
          <w:lang w:val="ru-RU"/>
        </w:rPr>
      </w:pPr>
      <w:r w:rsidRPr="000E24C1">
        <w:rPr>
          <w:lang w:val="ru-RU"/>
        </w:rPr>
        <w:t xml:space="preserve">Порой достаточно сложно найти правильный компромисс. Так, например, </w:t>
      </w:r>
      <w:r w:rsidRPr="000E24C1">
        <w:t>Sun</w:t>
      </w:r>
      <w:r w:rsidRPr="000E24C1">
        <w:rPr>
          <w:lang w:val="ru-RU"/>
        </w:rPr>
        <w:t>’</w:t>
      </w:r>
      <w:r w:rsidRPr="000E24C1">
        <w:t>s</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 xml:space="preserve"> имеет два режима работы</w:t>
      </w:r>
      <w:r w:rsidRPr="000E24C1">
        <w:t> </w:t>
      </w:r>
      <w:r w:rsidRPr="000E24C1">
        <w:rPr>
          <w:lang w:val="ru-RU"/>
        </w:rPr>
        <w:t>— клиент и сервер. В режиме клиента количество компиляций и оптимизаций минимально для более быстрого запуска, в то время как в режиме сервера достигается максимальная производительность, но из-за этого увеличивается время запуска.</w:t>
      </w:r>
    </w:p>
    <w:p w:rsidR="00EB6EA5" w:rsidRPr="000E24C1" w:rsidRDefault="00EB6EA5" w:rsidP="00DF0F58">
      <w:pPr>
        <w:jc w:val="both"/>
        <w:rPr>
          <w:lang w:val="ru-RU"/>
        </w:rPr>
      </w:pPr>
      <w:r w:rsidRPr="000E24C1">
        <w:rPr>
          <w:lang w:val="ru-RU"/>
        </w:rPr>
        <w:t xml:space="preserve">Ещё одна техника, называемая </w:t>
      </w:r>
      <w:r w:rsidRPr="000E24C1">
        <w:t>pre</w:t>
      </w:r>
      <w:r w:rsidRPr="000E24C1">
        <w:rPr>
          <w:lang w:val="ru-RU"/>
        </w:rPr>
        <w:t>-</w:t>
      </w:r>
      <w:r w:rsidRPr="000E24C1">
        <w:t>JIT</w:t>
      </w:r>
      <w:r w:rsidRPr="000E24C1">
        <w:rPr>
          <w:lang w:val="ru-RU"/>
        </w:rPr>
        <w:t xml:space="preserve">, компилирует код до запуска. Преимуществом данной техники является ускоренное время запуска, в то время недостатком является плохое качество скомпилированного кода по сравнению с </w:t>
      </w:r>
      <w:r w:rsidRPr="000E24C1">
        <w:t>runtime</w:t>
      </w:r>
      <w:r w:rsidRPr="000E24C1">
        <w:rPr>
          <w:lang w:val="ru-RU"/>
        </w:rPr>
        <w:t xml:space="preserve"> </w:t>
      </w:r>
      <w:r w:rsidRPr="000E24C1">
        <w:t>JIT</w:t>
      </w:r>
      <w:r w:rsidRPr="000E24C1">
        <w:rPr>
          <w:lang w:val="ru-RU"/>
        </w:rPr>
        <w:t>.</w:t>
      </w:r>
    </w:p>
    <w:p w:rsidR="00EB6EA5" w:rsidRPr="00FE3E6C" w:rsidRDefault="00EB6EA5" w:rsidP="00E20561">
      <w:pPr>
        <w:pStyle w:val="Heading4"/>
        <w:rPr>
          <w:lang w:val="ru-RU"/>
        </w:rPr>
      </w:pPr>
      <w:r w:rsidRPr="00FE3E6C">
        <w:rPr>
          <w:rStyle w:val="mw-headline"/>
          <w:lang w:val="ru-RU"/>
        </w:rPr>
        <w:t>История</w:t>
      </w:r>
    </w:p>
    <w:p w:rsidR="00EB6EA5" w:rsidRPr="000E24C1" w:rsidRDefault="00EB6EA5" w:rsidP="00DF0F58">
      <w:pPr>
        <w:jc w:val="both"/>
        <w:rPr>
          <w:lang w:val="ru-RU"/>
        </w:rPr>
      </w:pPr>
      <w:r w:rsidRPr="000E24C1">
        <w:rPr>
          <w:lang w:val="ru-RU"/>
        </w:rPr>
        <w:t xml:space="preserve">Самую первую реализацию </w:t>
      </w:r>
      <w:r w:rsidRPr="000E24C1">
        <w:t>JIT</w:t>
      </w:r>
      <w:r w:rsidRPr="000E24C1">
        <w:rPr>
          <w:lang w:val="ru-RU"/>
        </w:rPr>
        <w:t xml:space="preserve"> можно отнести к </w:t>
      </w:r>
      <w:r w:rsidRPr="000E24C1">
        <w:t>LISP</w:t>
      </w:r>
      <w:r w:rsidRPr="000E24C1">
        <w:rPr>
          <w:lang w:val="ru-RU"/>
        </w:rPr>
        <w:t xml:space="preserve">, написанную </w:t>
      </w:r>
      <w:r w:rsidRPr="000E24C1">
        <w:t>McCarthy</w:t>
      </w:r>
      <w:r w:rsidRPr="000E24C1">
        <w:rPr>
          <w:lang w:val="ru-RU"/>
        </w:rPr>
        <w:t xml:space="preserve"> </w:t>
      </w:r>
      <w:r w:rsidRPr="000E24C1">
        <w:t>in</w:t>
      </w:r>
      <w:r w:rsidRPr="000E24C1">
        <w:rPr>
          <w:lang w:val="ru-RU"/>
        </w:rPr>
        <w:t xml:space="preserve"> 1960</w:t>
      </w:r>
      <w:r w:rsidRPr="001E28F3">
        <w:rPr>
          <w:vertAlign w:val="superscript"/>
          <w:lang w:val="ru-RU"/>
        </w:rPr>
        <w:t>[5]</w:t>
      </w:r>
      <w:r w:rsidRPr="000E24C1">
        <w:rPr>
          <w:lang w:val="ru-RU"/>
        </w:rPr>
        <w:t xml:space="preserve">. В его книге </w:t>
      </w:r>
      <w:r w:rsidRPr="000E24C1">
        <w:rPr>
          <w:i/>
          <w:iCs/>
        </w:rPr>
        <w:t>Recursive</w:t>
      </w:r>
      <w:r w:rsidRPr="000E24C1">
        <w:rPr>
          <w:i/>
          <w:iCs/>
          <w:lang w:val="ru-RU"/>
        </w:rPr>
        <w:t xml:space="preserve"> </w:t>
      </w:r>
      <w:r w:rsidRPr="000E24C1">
        <w:rPr>
          <w:i/>
          <w:iCs/>
        </w:rPr>
        <w:t>functions</w:t>
      </w:r>
      <w:r w:rsidRPr="000E24C1">
        <w:rPr>
          <w:i/>
          <w:iCs/>
          <w:lang w:val="ru-RU"/>
        </w:rPr>
        <w:t xml:space="preserve"> </w:t>
      </w:r>
      <w:r w:rsidRPr="000E24C1">
        <w:rPr>
          <w:i/>
          <w:iCs/>
        </w:rPr>
        <w:t>of</w:t>
      </w:r>
      <w:r w:rsidRPr="000E24C1">
        <w:rPr>
          <w:i/>
          <w:iCs/>
          <w:lang w:val="ru-RU"/>
        </w:rPr>
        <w:t xml:space="preserve"> </w:t>
      </w:r>
      <w:r w:rsidRPr="000E24C1">
        <w:rPr>
          <w:i/>
          <w:iCs/>
        </w:rPr>
        <w:t>symbolic</w:t>
      </w:r>
      <w:r w:rsidRPr="000E24C1">
        <w:rPr>
          <w:i/>
          <w:iCs/>
          <w:lang w:val="ru-RU"/>
        </w:rPr>
        <w:t xml:space="preserve"> </w:t>
      </w:r>
      <w:r w:rsidRPr="000E24C1">
        <w:rPr>
          <w:i/>
          <w:iCs/>
        </w:rPr>
        <w:t>expressions</w:t>
      </w:r>
      <w:r w:rsidRPr="000E24C1">
        <w:rPr>
          <w:i/>
          <w:iCs/>
          <w:lang w:val="ru-RU"/>
        </w:rPr>
        <w:t xml:space="preserve"> </w:t>
      </w:r>
      <w:r w:rsidRPr="000E24C1">
        <w:rPr>
          <w:i/>
          <w:iCs/>
        </w:rPr>
        <w:t>and</w:t>
      </w:r>
      <w:r w:rsidRPr="000E24C1">
        <w:rPr>
          <w:i/>
          <w:iCs/>
          <w:lang w:val="ru-RU"/>
        </w:rPr>
        <w:t xml:space="preserve"> </w:t>
      </w:r>
      <w:r w:rsidRPr="000E24C1">
        <w:rPr>
          <w:i/>
          <w:iCs/>
        </w:rPr>
        <w:t>their</w:t>
      </w:r>
      <w:r w:rsidRPr="000E24C1">
        <w:rPr>
          <w:i/>
          <w:iCs/>
          <w:lang w:val="ru-RU"/>
        </w:rPr>
        <w:t xml:space="preserve"> </w:t>
      </w:r>
      <w:r w:rsidRPr="000E24C1">
        <w:rPr>
          <w:i/>
          <w:iCs/>
        </w:rPr>
        <w:t>computation</w:t>
      </w:r>
      <w:r w:rsidRPr="000E24C1">
        <w:rPr>
          <w:i/>
          <w:iCs/>
          <w:lang w:val="ru-RU"/>
        </w:rPr>
        <w:t xml:space="preserve"> </w:t>
      </w:r>
      <w:r w:rsidRPr="000E24C1">
        <w:rPr>
          <w:i/>
          <w:iCs/>
        </w:rPr>
        <w:t>by</w:t>
      </w:r>
      <w:r w:rsidRPr="000E24C1">
        <w:rPr>
          <w:i/>
          <w:iCs/>
          <w:lang w:val="ru-RU"/>
        </w:rPr>
        <w:t xml:space="preserve"> </w:t>
      </w:r>
      <w:r w:rsidRPr="000E24C1">
        <w:rPr>
          <w:i/>
          <w:iCs/>
        </w:rPr>
        <w:t>machine</w:t>
      </w:r>
      <w:r w:rsidRPr="000E24C1">
        <w:rPr>
          <w:i/>
          <w:iCs/>
          <w:lang w:val="ru-RU"/>
        </w:rPr>
        <w:t xml:space="preserve">, </w:t>
      </w:r>
      <w:r w:rsidRPr="000E24C1">
        <w:rPr>
          <w:i/>
          <w:iCs/>
        </w:rPr>
        <w:t>Part</w:t>
      </w:r>
      <w:r w:rsidRPr="000E24C1">
        <w:rPr>
          <w:i/>
          <w:iCs/>
          <w:lang w:val="ru-RU"/>
        </w:rPr>
        <w:t xml:space="preserve"> </w:t>
      </w:r>
      <w:r w:rsidRPr="000E24C1">
        <w:rPr>
          <w:i/>
          <w:iCs/>
        </w:rPr>
        <w:t>I</w:t>
      </w:r>
      <w:r w:rsidRPr="000E24C1">
        <w:rPr>
          <w:i/>
          <w:iCs/>
          <w:lang w:val="ru-RU"/>
        </w:rPr>
        <w:t>,</w:t>
      </w:r>
      <w:r w:rsidRPr="000E24C1">
        <w:rPr>
          <w:lang w:val="ru-RU"/>
        </w:rPr>
        <w:t xml:space="preserve"> он упоминает функции, компилируемые во время выполнения, тем самым избавив от надобности вывода работы компилятора на </w:t>
      </w:r>
      <w:r w:rsidRPr="001E28F3">
        <w:rPr>
          <w:lang w:val="ru-RU"/>
        </w:rPr>
        <w:t>перфокарты</w:t>
      </w:r>
      <w:r w:rsidRPr="000E24C1">
        <w:rPr>
          <w:lang w:val="ru-RU"/>
        </w:rPr>
        <w:t>.</w:t>
      </w:r>
    </w:p>
    <w:p w:rsidR="00EB6EA5" w:rsidRPr="000E24C1" w:rsidRDefault="00EB6EA5" w:rsidP="00DF0F58">
      <w:pPr>
        <w:jc w:val="both"/>
        <w:rPr>
          <w:lang w:val="ru-RU"/>
        </w:rPr>
      </w:pPr>
      <w:r w:rsidRPr="000E24C1">
        <w:rPr>
          <w:lang w:val="ru-RU"/>
        </w:rPr>
        <w:t xml:space="preserve">Другой ранний пример упоминания </w:t>
      </w:r>
      <w:r w:rsidRPr="000E24C1">
        <w:t>JIT</w:t>
      </w:r>
      <w:r w:rsidRPr="000E24C1">
        <w:rPr>
          <w:lang w:val="ru-RU"/>
        </w:rPr>
        <w:t xml:space="preserve"> можно отнести к </w:t>
      </w:r>
      <w:r w:rsidRPr="001E28F3">
        <w:rPr>
          <w:lang w:val="ru-RU"/>
        </w:rPr>
        <w:t>Кену Томпсону</w:t>
      </w:r>
      <w:r w:rsidRPr="000E24C1">
        <w:rPr>
          <w:lang w:val="ru-RU"/>
        </w:rPr>
        <w:t xml:space="preserve">, который в 1968 году впервые применил </w:t>
      </w:r>
      <w:r w:rsidRPr="001E28F3">
        <w:rPr>
          <w:lang w:val="ru-RU"/>
        </w:rPr>
        <w:t>регулярные выражения</w:t>
      </w:r>
      <w:r w:rsidRPr="000E24C1">
        <w:rPr>
          <w:lang w:val="ru-RU"/>
        </w:rPr>
        <w:t xml:space="preserve"> для </w:t>
      </w:r>
      <w:r w:rsidRPr="001E28F3">
        <w:rPr>
          <w:lang w:val="ru-RU"/>
        </w:rPr>
        <w:t>поиска подстрок</w:t>
      </w:r>
      <w:r w:rsidRPr="000E24C1">
        <w:rPr>
          <w:lang w:val="ru-RU"/>
        </w:rPr>
        <w:t xml:space="preserve"> в текстовом редакторе </w:t>
      </w:r>
      <w:r w:rsidRPr="001E28F3">
        <w:t>QED</w:t>
      </w:r>
      <w:r w:rsidRPr="000E24C1">
        <w:rPr>
          <w:lang w:val="ru-RU"/>
        </w:rPr>
        <w:t xml:space="preserve">. Для ускорения алгоритма Томпсон реализовал компиляцию регулярных выражений в машинный код </w:t>
      </w:r>
      <w:r w:rsidRPr="000E24C1">
        <w:t>IBM</w:t>
      </w:r>
      <w:r w:rsidRPr="000E24C1">
        <w:rPr>
          <w:lang w:val="ru-RU"/>
        </w:rPr>
        <w:t xml:space="preserve"> 7094.</w:t>
      </w:r>
    </w:p>
    <w:p w:rsidR="00EB6EA5" w:rsidRPr="000E24C1" w:rsidRDefault="00EB6EA5" w:rsidP="00DF0F58">
      <w:pPr>
        <w:jc w:val="both"/>
        <w:rPr>
          <w:lang w:val="ru-RU"/>
        </w:rPr>
      </w:pPr>
      <w:r w:rsidRPr="000E24C1">
        <w:rPr>
          <w:lang w:val="ru-RU"/>
        </w:rPr>
        <w:t xml:space="preserve">Важный метод получения скомпилированного кода был предложен Митчелом в 1970 году, когда он реализовал экспериментальный язык </w:t>
      </w:r>
      <w:r w:rsidRPr="000E24C1">
        <w:rPr>
          <w:i/>
          <w:iCs/>
        </w:rPr>
        <w:t>LC</w:t>
      </w:r>
      <w:r w:rsidRPr="000E24C1">
        <w:rPr>
          <w:i/>
          <w:iCs/>
          <w:vertAlign w:val="superscript"/>
          <w:lang w:val="ru-RU"/>
        </w:rPr>
        <w:t>2</w:t>
      </w:r>
      <w:r w:rsidRPr="000E24C1">
        <w:rPr>
          <w:lang w:val="ru-RU"/>
        </w:rPr>
        <w:t>.</w:t>
      </w:r>
    </w:p>
    <w:p w:rsidR="00EB6EA5" w:rsidRPr="000E24C1" w:rsidRDefault="00EB6EA5" w:rsidP="00DF0F58">
      <w:pPr>
        <w:jc w:val="both"/>
        <w:rPr>
          <w:lang w:val="ru-RU"/>
        </w:rPr>
      </w:pPr>
      <w:r w:rsidRPr="000E24C1">
        <w:t>Smalltalk</w:t>
      </w:r>
      <w:r w:rsidRPr="000E24C1">
        <w:rPr>
          <w:lang w:val="ru-RU"/>
        </w:rPr>
        <w:t xml:space="preserve"> (1983) был пионером в области </w:t>
      </w:r>
      <w:r w:rsidRPr="000E24C1">
        <w:t>JIT</w:t>
      </w:r>
      <w:r w:rsidRPr="000E24C1">
        <w:rPr>
          <w:lang w:val="ru-RU"/>
        </w:rPr>
        <w:t xml:space="preserve">-технологий. Трансляция в машинный код выполнялась по требованию и кэшировалась для дальнейшего использования. Когда память кончалась, система могла удалить некоторую часть закэшированного кода из оперативной памяти и восстановить его, когда он снова потребуется. Язык программирования </w:t>
      </w:r>
      <w:r w:rsidRPr="001E28F3">
        <w:t>Self</w:t>
      </w:r>
      <w:r w:rsidRPr="000E24C1">
        <w:rPr>
          <w:lang w:val="ru-RU"/>
        </w:rPr>
        <w:t xml:space="preserve"> некоторое время был самой быстрой реализацией </w:t>
      </w:r>
      <w:r w:rsidRPr="000E24C1">
        <w:t>Smalltalk</w:t>
      </w:r>
      <w:r w:rsidRPr="000E24C1">
        <w:rPr>
          <w:lang w:val="ru-RU"/>
        </w:rPr>
        <w:t xml:space="preserve">-а и работал всего-лишь в два раза медленней </w:t>
      </w:r>
      <w:r w:rsidRPr="000E24C1">
        <w:t>C</w:t>
      </w:r>
      <w:r w:rsidRPr="000E24C1">
        <w:rPr>
          <w:lang w:val="ru-RU"/>
        </w:rPr>
        <w:t>, будучи полностью объектно-ориентированным.</w:t>
      </w:r>
    </w:p>
    <w:p w:rsidR="00EB6EA5" w:rsidRPr="000E24C1" w:rsidRDefault="00EB6EA5" w:rsidP="00DF0F58">
      <w:pPr>
        <w:jc w:val="both"/>
        <w:rPr>
          <w:lang w:val="ru-RU"/>
        </w:rPr>
      </w:pPr>
      <w:r w:rsidRPr="000E24C1">
        <w:t>Self</w:t>
      </w:r>
      <w:r w:rsidRPr="000E24C1">
        <w:rPr>
          <w:lang w:val="ru-RU"/>
        </w:rPr>
        <w:t xml:space="preserve"> был заброшен </w:t>
      </w:r>
      <w:r w:rsidRPr="000E24C1">
        <w:t>Sun</w:t>
      </w:r>
      <w:r w:rsidRPr="000E24C1">
        <w:rPr>
          <w:lang w:val="ru-RU"/>
        </w:rPr>
        <w:t xml:space="preserve">, но исследования продолжились в рамках языка </w:t>
      </w:r>
      <w:r w:rsidRPr="000E24C1">
        <w:t>Java</w:t>
      </w:r>
      <w:r w:rsidRPr="000E24C1">
        <w:rPr>
          <w:lang w:val="ru-RU"/>
        </w:rPr>
        <w:t>. Термин «</w:t>
      </w:r>
      <w:r w:rsidRPr="000E24C1">
        <w:t>Just</w:t>
      </w:r>
      <w:r w:rsidRPr="000E24C1">
        <w:rPr>
          <w:lang w:val="ru-RU"/>
        </w:rPr>
        <w:t>-</w:t>
      </w:r>
      <w:r w:rsidRPr="000E24C1">
        <w:t>in</w:t>
      </w:r>
      <w:r w:rsidRPr="000E24C1">
        <w:rPr>
          <w:lang w:val="ru-RU"/>
        </w:rPr>
        <w:t>-</w:t>
      </w:r>
      <w:r w:rsidRPr="000E24C1">
        <w:t>time</w:t>
      </w:r>
      <w:r w:rsidRPr="000E24C1">
        <w:rPr>
          <w:lang w:val="ru-RU"/>
        </w:rPr>
        <w:t xml:space="preserve"> компиляция» был заимствован из производственного термина «Точно в срок» и популяризован </w:t>
      </w:r>
      <w:r w:rsidRPr="000E24C1">
        <w:rPr>
          <w:lang w:val="ru-RU"/>
        </w:rPr>
        <w:lastRenderedPageBreak/>
        <w:t>Джеймсом Гослингом, ис</w:t>
      </w:r>
      <w:r>
        <w:rPr>
          <w:lang w:val="ru-RU"/>
        </w:rPr>
        <w:t>пользовавшим этот термин в 1993.</w:t>
      </w:r>
      <w:r w:rsidRPr="000E24C1">
        <w:rPr>
          <w:lang w:val="ru-RU"/>
        </w:rPr>
        <w:t xml:space="preserve"> В данный момент </w:t>
      </w:r>
      <w:r w:rsidRPr="000E24C1">
        <w:t>JIT</w:t>
      </w:r>
      <w:r w:rsidRPr="000E24C1">
        <w:rPr>
          <w:lang w:val="ru-RU"/>
        </w:rPr>
        <w:t xml:space="preserve"> используется почти во всех реализациях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 xml:space="preserve">Также большой интерес представляет диссертация, защищённая в 1994 году в Университете </w:t>
      </w:r>
      <w:r w:rsidRPr="000E24C1">
        <w:t>ETH</w:t>
      </w:r>
      <w:r w:rsidRPr="000E24C1">
        <w:rPr>
          <w:lang w:val="ru-RU"/>
        </w:rPr>
        <w:t xml:space="preserve"> (Швейцария, Цюрих) Михаэлем Францем «Динамическая кодогенерация</w:t>
      </w:r>
      <w:r w:rsidRPr="000E24C1">
        <w:t> </w:t>
      </w:r>
      <w:r w:rsidRPr="000E24C1">
        <w:rPr>
          <w:lang w:val="ru-RU"/>
        </w:rPr>
        <w:t xml:space="preserve">— ключ к переносимому программному обеспечению» и реализованная им система </w:t>
      </w:r>
      <w:r w:rsidRPr="000E24C1">
        <w:t>Juice</w:t>
      </w:r>
      <w:r w:rsidRPr="000E24C1">
        <w:rPr>
          <w:lang w:val="ru-RU"/>
        </w:rPr>
        <w:t xml:space="preserve"> динамической кодогенерации из переносимого семантического дерева для языка </w:t>
      </w:r>
      <w:r w:rsidRPr="001E28F3">
        <w:rPr>
          <w:lang w:val="ru-RU"/>
        </w:rPr>
        <w:t>Оберон</w:t>
      </w:r>
      <w:r w:rsidRPr="000E24C1">
        <w:rPr>
          <w:lang w:val="ru-RU"/>
        </w:rPr>
        <w:t xml:space="preserve">. Система </w:t>
      </w:r>
      <w:r w:rsidRPr="000E24C1">
        <w:t>Juice</w:t>
      </w:r>
      <w:r w:rsidRPr="000E24C1">
        <w:rPr>
          <w:lang w:val="ru-RU"/>
        </w:rPr>
        <w:t xml:space="preserve"> предлагалась как плагин для интернет-браузеров.</w:t>
      </w:r>
    </w:p>
    <w:p w:rsidR="00EB6EA5" w:rsidRPr="00FE3E6C" w:rsidRDefault="00EB6EA5" w:rsidP="00E20561">
      <w:pPr>
        <w:pStyle w:val="Heading4"/>
        <w:rPr>
          <w:lang w:val="ru-RU"/>
        </w:rPr>
      </w:pPr>
      <w:r w:rsidRPr="00FE3E6C">
        <w:rPr>
          <w:rStyle w:val="mw-headline"/>
          <w:lang w:val="ru-RU"/>
        </w:rPr>
        <w:t>Безопасность</w:t>
      </w:r>
    </w:p>
    <w:p w:rsidR="00EB6EA5" w:rsidRPr="000E24C1" w:rsidRDefault="00EB6EA5" w:rsidP="00DF0F58">
      <w:pPr>
        <w:jc w:val="both"/>
        <w:rPr>
          <w:lang w:val="ru-RU"/>
        </w:rPr>
      </w:pPr>
      <w:r w:rsidRPr="000E24C1">
        <w:rPr>
          <w:lang w:val="ru-RU"/>
        </w:rPr>
        <w:t xml:space="preserve">Так как </w:t>
      </w:r>
      <w:r w:rsidRPr="000E24C1">
        <w:t>JIT</w:t>
      </w:r>
      <w:r w:rsidRPr="000E24C1">
        <w:rPr>
          <w:lang w:val="ru-RU"/>
        </w:rPr>
        <w:t xml:space="preserve"> составляет исполняемый код из данных, возникает вопрос безопасности и возможных уязвимостей.</w:t>
      </w:r>
    </w:p>
    <w:p w:rsidR="00EB6EA5" w:rsidRPr="00EB6EA5" w:rsidRDefault="00EB6EA5" w:rsidP="00DF0F58">
      <w:pPr>
        <w:jc w:val="both"/>
        <w:rPr>
          <w:lang w:val="ru-RU"/>
        </w:rPr>
      </w:pPr>
      <w:r w:rsidRPr="000E24C1">
        <w:t>JIT</w:t>
      </w:r>
      <w:r w:rsidRPr="000E24C1">
        <w:rPr>
          <w:lang w:val="ru-RU"/>
        </w:rPr>
        <w:t xml:space="preserve"> компиляция включает в себя компиляцию исходного кода или байт-кода в машинный код и его выполнение. Как правило, результат записывается в память и исполняется сразу же, не используя диск и не вызывая код как отдельную программу. В современных архитектурах для повышения безопасности произвольные участки памяти не могут быть исполнены. Для корректной работы память должна быть помечена, как исполняемая (</w:t>
      </w:r>
      <w:r w:rsidRPr="001E28F3">
        <w:t>NX</w:t>
      </w:r>
      <w:r w:rsidRPr="001E28F3">
        <w:rPr>
          <w:lang w:val="ru-RU"/>
        </w:rPr>
        <w:t xml:space="preserve"> </w:t>
      </w:r>
      <w:r w:rsidRPr="001E28F3">
        <w:t>bit</w:t>
      </w:r>
      <w:r w:rsidRPr="000E24C1">
        <w:rPr>
          <w:lang w:val="ru-RU"/>
        </w:rPr>
        <w:t xml:space="preserve">); для большей безопасности флаг должен быть поставлен </w:t>
      </w:r>
      <w:r w:rsidRPr="000E24C1">
        <w:rPr>
          <w:i/>
          <w:iCs/>
          <w:lang w:val="ru-RU"/>
        </w:rPr>
        <w:t>после</w:t>
      </w:r>
      <w:r w:rsidRPr="000E24C1">
        <w:rPr>
          <w:lang w:val="ru-RU"/>
        </w:rPr>
        <w:t xml:space="preserve"> загрузки кода в память, а эта память должна быть помечена как доступная только для чтения, так как перезаписываемая и исполняемая память есть ничто</w:t>
      </w:r>
      <w:r w:rsidR="009D25C5">
        <w:rPr>
          <w:lang w:val="ru-RU"/>
        </w:rPr>
        <w:t xml:space="preserve"> иное, как дыра в безопасности.</w:t>
      </w:r>
    </w:p>
    <w:p w:rsidR="00DC2BC5" w:rsidRDefault="00DC2BC5" w:rsidP="00DC2BC5">
      <w:pPr>
        <w:pStyle w:val="Heading1"/>
        <w:jc w:val="both"/>
        <w:rPr>
          <w:b/>
          <w:lang w:val="ru-RU"/>
        </w:rPr>
      </w:pPr>
      <w:bookmarkStart w:id="256" w:name="_Toc438377301"/>
      <w:bookmarkStart w:id="257" w:name="_Toc438377489"/>
      <w:r>
        <w:rPr>
          <w:b/>
          <w:lang w:val="ru-RU"/>
        </w:rPr>
        <w:t>Глава 5</w:t>
      </w:r>
      <w:r w:rsidRPr="003C7130">
        <w:rPr>
          <w:b/>
          <w:lang w:val="ru-RU"/>
        </w:rPr>
        <w:t xml:space="preserve">. </w:t>
      </w:r>
      <w:r>
        <w:rPr>
          <w:b/>
          <w:lang w:val="ru-RU"/>
        </w:rPr>
        <w:t>Базы данных</w:t>
      </w:r>
      <w:bookmarkEnd w:id="256"/>
      <w:bookmarkEnd w:id="257"/>
    </w:p>
    <w:p w:rsidR="00DC2BC5" w:rsidRPr="008D0D4E" w:rsidRDefault="00053573" w:rsidP="00053573">
      <w:pPr>
        <w:pStyle w:val="Heading2"/>
        <w:rPr>
          <w:lang w:val="ru-RU"/>
        </w:rPr>
      </w:pPr>
      <w:bookmarkStart w:id="258" w:name="_Toc438377302"/>
      <w:bookmarkStart w:id="259" w:name="_Toc438377490"/>
      <w:r>
        <w:rPr>
          <w:lang w:val="ru-RU"/>
        </w:rPr>
        <w:t xml:space="preserve">Реляционные базы данных. </w:t>
      </w:r>
      <w:r>
        <w:t>SQL</w:t>
      </w:r>
      <w:bookmarkEnd w:id="258"/>
      <w:bookmarkEnd w:id="259"/>
    </w:p>
    <w:p w:rsidR="0047478A" w:rsidRPr="009D2388" w:rsidRDefault="0047478A" w:rsidP="0047478A">
      <w:pPr>
        <w:jc w:val="both"/>
        <w:rPr>
          <w:lang w:val="ru-RU" w:eastAsia="zh-CN" w:bidi="hi-IN"/>
        </w:rPr>
      </w:pPr>
      <w:r w:rsidRPr="009D2388">
        <w:rPr>
          <w:b/>
          <w:lang w:val="ru-RU" w:eastAsia="zh-CN" w:bidi="hi-IN"/>
        </w:rPr>
        <w:t xml:space="preserve">Реляционная база данных </w:t>
      </w:r>
      <w:r w:rsidRPr="009D2388">
        <w:rPr>
          <w:lang w:val="ru-RU" w:eastAsia="zh-CN" w:bidi="hi-IN"/>
        </w:rPr>
        <w:t xml:space="preserve">— </w:t>
      </w:r>
      <w:r w:rsidRPr="008D0D4E">
        <w:rPr>
          <w:lang w:val="ru-RU"/>
        </w:rPr>
        <w:t>база данных</w:t>
      </w:r>
      <w:r w:rsidRPr="009D2388">
        <w:rPr>
          <w:lang w:val="ru-RU" w:eastAsia="zh-CN" w:bidi="hi-IN"/>
        </w:rPr>
        <w:t xml:space="preserve">, основанная на </w:t>
      </w:r>
      <w:r w:rsidRPr="008D0D4E">
        <w:rPr>
          <w:lang w:val="ru-RU"/>
        </w:rPr>
        <w:t>реляционной модели данных</w:t>
      </w:r>
      <w:r w:rsidRPr="009D2388">
        <w:rPr>
          <w:lang w:val="ru-RU" w:eastAsia="zh-CN" w:bidi="hi-IN"/>
        </w:rPr>
        <w:t xml:space="preserve">. Слово «реляционный» происходит от </w:t>
      </w:r>
      <w:r w:rsidRPr="008D0D4E">
        <w:rPr>
          <w:lang w:val="ru-RU"/>
        </w:rPr>
        <w:t>англ.</w:t>
      </w:r>
      <w:r w:rsidRPr="009D2388">
        <w:rPr>
          <w:lang w:val="ru-RU" w:eastAsia="zh-CN" w:bidi="hi-IN"/>
        </w:rPr>
        <w:t xml:space="preserve"> </w:t>
      </w:r>
      <w:r w:rsidRPr="009D2388">
        <w:rPr>
          <w:i/>
          <w:lang w:eastAsia="zh-CN" w:bidi="hi-IN"/>
        </w:rPr>
        <w:t>relation</w:t>
      </w:r>
      <w:r w:rsidRPr="009D2388">
        <w:rPr>
          <w:lang w:val="ru-RU" w:eastAsia="zh-CN" w:bidi="hi-IN"/>
        </w:rPr>
        <w:t xml:space="preserve"> (</w:t>
      </w:r>
      <w:r w:rsidRPr="008D0D4E">
        <w:rPr>
          <w:lang w:val="ru-RU"/>
        </w:rPr>
        <w:t>«отношение»</w:t>
      </w:r>
      <w:r w:rsidRPr="009D2388">
        <w:rPr>
          <w:lang w:val="ru-RU" w:eastAsia="zh-CN" w:bidi="hi-IN"/>
        </w:rPr>
        <w:t xml:space="preserve">, «зависимость», «связь»). Для работы с реляционными БД применяют </w:t>
      </w:r>
      <w:r w:rsidRPr="008D0D4E">
        <w:rPr>
          <w:lang w:val="ru-RU"/>
        </w:rPr>
        <w:t>реляционные СУБД</w:t>
      </w:r>
      <w:r w:rsidRPr="009D2388">
        <w:rPr>
          <w:lang w:val="ru-RU" w:eastAsia="zh-CN" w:bidi="hi-IN"/>
        </w:rPr>
        <w:t>.</w:t>
      </w:r>
    </w:p>
    <w:p w:rsidR="0047478A" w:rsidRPr="009D2388" w:rsidRDefault="0047478A" w:rsidP="0047478A">
      <w:pPr>
        <w:jc w:val="both"/>
        <w:rPr>
          <w:b/>
          <w:bCs/>
          <w:lang w:val="ru-RU" w:eastAsia="zh-CN" w:bidi="hi-IN"/>
        </w:rPr>
      </w:pPr>
      <w:r w:rsidRPr="009D2388">
        <w:rPr>
          <w:lang w:val="ru-RU" w:eastAsia="zh-CN" w:bidi="hi-IN"/>
        </w:rPr>
        <w:t>Использование реляционных баз данных было предложено доктором Коддом из компании IBM в 1970 году.</w:t>
      </w:r>
    </w:p>
    <w:p w:rsidR="0047478A" w:rsidRPr="009D2388" w:rsidRDefault="0047478A" w:rsidP="0047478A">
      <w:pPr>
        <w:pStyle w:val="Heading3"/>
        <w:jc w:val="both"/>
        <w:rPr>
          <w:rFonts w:eastAsia="Droid Sans Fallback"/>
          <w:color w:val="auto"/>
          <w:lang w:val="ru-RU" w:eastAsia="zh-CN" w:bidi="hi-IN"/>
        </w:rPr>
      </w:pPr>
      <w:bookmarkStart w:id="260" w:name="_Toc438377491"/>
      <w:r>
        <w:rPr>
          <w:rFonts w:eastAsia="Droid Sans Fallback"/>
          <w:lang w:val="ru-RU" w:eastAsia="zh-CN" w:bidi="hi-IN"/>
        </w:rPr>
        <w:t>Нормализация</w:t>
      </w:r>
      <w:bookmarkEnd w:id="260"/>
    </w:p>
    <w:p w:rsidR="0047478A" w:rsidRPr="009D2388" w:rsidRDefault="0047478A" w:rsidP="0047478A">
      <w:pPr>
        <w:jc w:val="both"/>
        <w:rPr>
          <w:lang w:val="ru-RU" w:eastAsia="zh-CN" w:bidi="hi-IN"/>
        </w:rPr>
      </w:pPr>
      <w:r w:rsidRPr="009D2388">
        <w:rPr>
          <w:lang w:val="ru-RU" w:eastAsia="zh-CN" w:bidi="hi-IN"/>
        </w:rPr>
        <w:t>Целью нормализации реляционной базы данных является устранение недостатков структуры базы данных, приводящих к избыточности, которая, в свою очередь, потенциально приводит к различным аномалиям и нарушениям целостности данных.</w:t>
      </w:r>
    </w:p>
    <w:p w:rsidR="0047478A" w:rsidRPr="009D2388" w:rsidRDefault="0047478A" w:rsidP="0047478A">
      <w:pPr>
        <w:jc w:val="both"/>
        <w:rPr>
          <w:b/>
          <w:bCs/>
          <w:lang w:val="ru-RU" w:eastAsia="zh-CN" w:bidi="hi-IN"/>
        </w:rPr>
      </w:pPr>
      <w:r w:rsidRPr="009D2388">
        <w:rPr>
          <w:lang w:val="ru-RU" w:eastAsia="zh-CN" w:bidi="hi-IN"/>
        </w:rPr>
        <w:t>Теоретики реляционных баз данных в процессе развития теории выявили и описали типичные примеры избыточности и способы их устранения.</w:t>
      </w:r>
    </w:p>
    <w:p w:rsidR="0047478A" w:rsidRPr="007E2655" w:rsidRDefault="0047478A" w:rsidP="0047478A">
      <w:pPr>
        <w:pStyle w:val="Heading4"/>
        <w:jc w:val="both"/>
        <w:rPr>
          <w:rFonts w:eastAsia="Droid Sans Fallback"/>
          <w:color w:val="auto"/>
          <w:lang w:val="ru-RU" w:eastAsia="zh-CN" w:bidi="hi-IN"/>
        </w:rPr>
      </w:pPr>
      <w:r>
        <w:rPr>
          <w:rFonts w:eastAsia="Droid Sans Fallback"/>
          <w:lang w:val="ru-RU" w:eastAsia="zh-CN" w:bidi="hi-IN"/>
        </w:rPr>
        <w:t>1ая нормальная форма</w:t>
      </w:r>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 первой нормальной форме (1НФ) </w:t>
      </w:r>
      <w:r w:rsidRPr="008D0D4E">
        <w:rPr>
          <w:lang w:val="ru-RU"/>
        </w:rPr>
        <w:t>тогда и только тогда</w:t>
      </w:r>
      <w:r w:rsidRPr="009D2388">
        <w:rPr>
          <w:lang w:val="ru-RU" w:eastAsia="zh-CN" w:bidi="hi-IN"/>
        </w:rPr>
        <w:t xml:space="preserve">, когда в любом допустимом значении отношения каждый его </w:t>
      </w:r>
      <w:r w:rsidRPr="008D0D4E">
        <w:rPr>
          <w:lang w:val="ru-RU"/>
        </w:rPr>
        <w:t>кортеж</w:t>
      </w:r>
      <w:r w:rsidRPr="009D2388">
        <w:rPr>
          <w:lang w:val="ru-RU" w:eastAsia="zh-CN" w:bidi="hi-IN"/>
        </w:rPr>
        <w:t xml:space="preserve"> содержит только одно значение для каждого из атрибутов.</w:t>
      </w:r>
    </w:p>
    <w:p w:rsidR="0047478A" w:rsidRPr="009D2388" w:rsidRDefault="0047478A" w:rsidP="0047478A">
      <w:pPr>
        <w:jc w:val="both"/>
        <w:rPr>
          <w:lang w:val="ru-RU" w:eastAsia="zh-CN" w:bidi="hi-IN"/>
        </w:rPr>
      </w:pPr>
      <w:r w:rsidRPr="009D2388">
        <w:rPr>
          <w:lang w:val="ru-RU" w:eastAsia="zh-CN" w:bidi="hi-IN"/>
        </w:rPr>
        <w:t xml:space="preserve">В реляционной модели отношение всегда находится в первой нормальной форме по определению понятия </w:t>
      </w:r>
      <w:r w:rsidRPr="009D2388">
        <w:rPr>
          <w:i/>
          <w:lang w:val="ru-RU" w:eastAsia="zh-CN" w:bidi="hi-IN"/>
        </w:rPr>
        <w:t>отношение</w:t>
      </w:r>
      <w:r w:rsidRPr="009D2388">
        <w:rPr>
          <w:lang w:val="ru-RU" w:eastAsia="zh-CN" w:bidi="hi-IN"/>
        </w:rPr>
        <w:t xml:space="preserve">. Что же касается различных </w:t>
      </w:r>
      <w:r w:rsidRPr="009D2388">
        <w:rPr>
          <w:i/>
          <w:lang w:val="ru-RU" w:eastAsia="zh-CN" w:bidi="hi-IN"/>
        </w:rPr>
        <w:t>таблиц</w:t>
      </w:r>
      <w:r w:rsidRPr="009D2388">
        <w:rPr>
          <w:lang w:val="ru-RU" w:eastAsia="zh-CN" w:bidi="hi-IN"/>
        </w:rPr>
        <w:t xml:space="preserve">, то они могут не быть правильными </w:t>
      </w:r>
      <w:r w:rsidRPr="009D2388">
        <w:rPr>
          <w:i/>
          <w:lang w:val="ru-RU" w:eastAsia="zh-CN" w:bidi="hi-IN"/>
        </w:rPr>
        <w:t>представлениями отношений</w:t>
      </w:r>
      <w:r w:rsidRPr="009D2388">
        <w:rPr>
          <w:lang w:val="ru-RU" w:eastAsia="zh-CN" w:bidi="hi-IN"/>
        </w:rPr>
        <w:t xml:space="preserve"> и, соответстве</w:t>
      </w:r>
      <w:r>
        <w:rPr>
          <w:lang w:val="ru-RU" w:eastAsia="zh-CN" w:bidi="hi-IN"/>
        </w:rPr>
        <w:t>нно, могут не находиться в 1НФ.</w:t>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lastRenderedPageBreak/>
        <w:drawing>
          <wp:anchor distT="0" distB="0" distL="0" distR="0" simplePos="0" relativeHeight="251672576" behindDoc="0" locked="0" layoutInCell="1" allowOverlap="1" wp14:anchorId="06D0765C" wp14:editId="06596AB6">
            <wp:simplePos x="0" y="0"/>
            <wp:positionH relativeFrom="column">
              <wp:posOffset>3974465</wp:posOffset>
            </wp:positionH>
            <wp:positionV relativeFrom="paragraph">
              <wp:posOffset>-112395</wp:posOffset>
            </wp:positionV>
            <wp:extent cx="1988820" cy="998220"/>
            <wp:effectExtent l="0" t="0" r="0" b="0"/>
            <wp:wrapSquare wrapText="larges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988820" cy="9982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9D2388">
        <w:rPr>
          <w:rFonts w:ascii="Liberation Serif" w:eastAsia="Droid Sans Fallback" w:hAnsi="Liberation Serif" w:cs="FreeSans"/>
          <w:noProof/>
          <w:kern w:val="1"/>
          <w:sz w:val="24"/>
          <w:szCs w:val="24"/>
        </w:rPr>
        <w:drawing>
          <wp:anchor distT="0" distB="0" distL="0" distR="0" simplePos="0" relativeHeight="251673600" behindDoc="0" locked="0" layoutInCell="1" allowOverlap="1" wp14:anchorId="2F5F7FF1" wp14:editId="7DBC0063">
            <wp:simplePos x="0" y="0"/>
            <wp:positionH relativeFrom="column">
              <wp:posOffset>25400</wp:posOffset>
            </wp:positionH>
            <wp:positionV relativeFrom="paragraph">
              <wp:posOffset>-89535</wp:posOffset>
            </wp:positionV>
            <wp:extent cx="2061210" cy="921385"/>
            <wp:effectExtent l="0" t="0" r="0" b="0"/>
            <wp:wrapSquare wrapText="larges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061210" cy="921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7E2655" w:rsidRDefault="0047478A" w:rsidP="0047478A">
      <w:pPr>
        <w:pStyle w:val="Heading4"/>
        <w:jc w:val="both"/>
        <w:rPr>
          <w:rFonts w:eastAsia="Droid Sans Fallback"/>
          <w:color w:val="auto"/>
          <w:lang w:val="ru-RU" w:eastAsia="zh-CN" w:bidi="hi-IN"/>
        </w:rPr>
      </w:pPr>
      <w:r>
        <w:rPr>
          <w:rFonts w:eastAsia="Droid Sans Fallback"/>
          <w:lang w:val="ru-RU" w:eastAsia="zh-CN" w:bidi="hi-IN"/>
        </w:rPr>
        <w:t>2ая нормальная форма</w:t>
      </w:r>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во второй нормальной форме тогда и только тогда, когда она находится в </w:t>
      </w:r>
      <w:r w:rsidRPr="008D0D4E">
        <w:rPr>
          <w:lang w:val="ru-RU"/>
        </w:rPr>
        <w:t>первой нормальной форме</w:t>
      </w:r>
      <w:r w:rsidRPr="009D2388">
        <w:rPr>
          <w:lang w:val="ru-RU" w:eastAsia="zh-CN" w:bidi="hi-IN"/>
        </w:rPr>
        <w:t xml:space="preserve"> и каждый неключевой атрибут неприводимо (функционально полно) зависит от ее потенциального ключа.</w:t>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4624" behindDoc="0" locked="0" layoutInCell="1" allowOverlap="1" wp14:anchorId="3067CCE1" wp14:editId="192B9168">
            <wp:simplePos x="0" y="0"/>
            <wp:positionH relativeFrom="margin">
              <wp:align>left</wp:align>
            </wp:positionH>
            <wp:positionV relativeFrom="paragraph">
              <wp:posOffset>0</wp:posOffset>
            </wp:positionV>
            <wp:extent cx="3995420" cy="977900"/>
            <wp:effectExtent l="0" t="0" r="5080" b="0"/>
            <wp:wrapSquare wrapText="larges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95420" cy="9779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5648" behindDoc="0" locked="0" layoutInCell="1" allowOverlap="1" wp14:anchorId="37760911" wp14:editId="46469330">
            <wp:simplePos x="0" y="0"/>
            <wp:positionH relativeFrom="margin">
              <wp:align>left</wp:align>
            </wp:positionH>
            <wp:positionV relativeFrom="paragraph">
              <wp:posOffset>118110</wp:posOffset>
            </wp:positionV>
            <wp:extent cx="2463165" cy="1779905"/>
            <wp:effectExtent l="0" t="0" r="0" b="0"/>
            <wp:wrapSquare wrapText="larges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463165" cy="1779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jc w:val="both"/>
        <w:rPr>
          <w:lang w:val="ru-RU" w:eastAsia="zh-CN" w:bidi="hi-IN"/>
        </w:rPr>
      </w:pPr>
      <w:r w:rsidRPr="009D2388">
        <w:rPr>
          <w:lang w:val="ru-RU" w:eastAsia="zh-CN" w:bidi="hi-IN"/>
        </w:rPr>
        <w:t>(Наличие компьютера полностью зависит от должности)</w:t>
      </w:r>
    </w:p>
    <w:p w:rsidR="0047478A" w:rsidRPr="0047478A" w:rsidRDefault="0047478A" w:rsidP="0047478A">
      <w:pPr>
        <w:pStyle w:val="Heading4"/>
        <w:jc w:val="both"/>
        <w:rPr>
          <w:lang w:val="ru-RU" w:bidi="hi-IN"/>
        </w:rPr>
      </w:pPr>
      <w:r w:rsidRPr="0047478A">
        <w:rPr>
          <w:lang w:val="ru-RU"/>
        </w:rPr>
        <w:t>3ая нормальная форма</w:t>
      </w:r>
    </w:p>
    <w:p w:rsidR="0047478A" w:rsidRDefault="0047478A" w:rsidP="0047478A">
      <w:pPr>
        <w:jc w:val="both"/>
        <w:rPr>
          <w:lang w:val="ru-RU" w:eastAsia="zh-CN" w:bidi="hi-IN"/>
        </w:rPr>
      </w:pPr>
      <w:r w:rsidRPr="009D2388">
        <w:rPr>
          <w:lang w:val="ru-RU" w:eastAsia="zh-CN" w:bidi="hi-IN"/>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 (По сути повторяет вторую нормальную форму).</w:t>
      </w:r>
    </w:p>
    <w:p w:rsidR="0047478A" w:rsidRDefault="0047478A" w:rsidP="0047478A">
      <w:pPr>
        <w:pStyle w:val="Heading3"/>
        <w:jc w:val="both"/>
        <w:rPr>
          <w:rFonts w:eastAsia="Droid Sans Fallback"/>
          <w:lang w:val="ru-RU" w:eastAsia="zh-CN" w:bidi="hi-IN"/>
        </w:rPr>
      </w:pPr>
      <w:bookmarkStart w:id="261" w:name="_Toc438377492"/>
      <w:r>
        <w:rPr>
          <w:rFonts w:eastAsia="Droid Sans Fallback"/>
          <w:lang w:val="ru-RU" w:eastAsia="zh-CN" w:bidi="hi-IN"/>
        </w:rPr>
        <w:t>Триггер</w:t>
      </w:r>
      <w:bookmarkEnd w:id="261"/>
    </w:p>
    <w:p w:rsidR="0047478A" w:rsidRPr="00A70E58" w:rsidRDefault="0047478A" w:rsidP="0047478A">
      <w:pPr>
        <w:jc w:val="both"/>
        <w:rPr>
          <w:lang w:val="ru-RU" w:eastAsia="zh-CN" w:bidi="hi-IN"/>
        </w:rPr>
      </w:pPr>
      <w:r w:rsidRPr="00A70E58">
        <w:rPr>
          <w:b/>
          <w:lang w:val="ru-RU" w:eastAsia="zh-CN" w:bidi="hi-IN"/>
        </w:rPr>
        <w:t>Три́ггер</w:t>
      </w:r>
      <w:r w:rsidRPr="00A70E58">
        <w:rPr>
          <w:lang w:val="ru-RU" w:eastAsia="zh-CN" w:bidi="hi-IN"/>
        </w:rPr>
        <w:t xml:space="preserve"> (</w:t>
      </w:r>
      <w:r w:rsidRPr="008D0D4E">
        <w:rPr>
          <w:lang w:val="ru-RU"/>
        </w:rPr>
        <w:t>англ.</w:t>
      </w:r>
      <w:r w:rsidRPr="00A70E58">
        <w:rPr>
          <w:lang w:val="ru-RU" w:eastAsia="zh-CN" w:bidi="hi-IN"/>
        </w:rPr>
        <w:t> </w:t>
      </w:r>
      <w:r w:rsidRPr="00A70E58">
        <w:rPr>
          <w:i/>
          <w:lang w:eastAsia="zh-CN" w:bidi="hi-IN"/>
        </w:rPr>
        <w:t>trigger</w:t>
      </w:r>
      <w:r w:rsidRPr="00A70E58">
        <w:rPr>
          <w:lang w:val="ru-RU" w:eastAsia="zh-CN" w:bidi="hi-IN"/>
        </w:rPr>
        <w:t xml:space="preserve">) — это </w:t>
      </w:r>
      <w:r w:rsidRPr="008D0D4E">
        <w:rPr>
          <w:lang w:val="ru-RU"/>
        </w:rPr>
        <w:t>хранимая процедура</w:t>
      </w:r>
      <w:r w:rsidRPr="00A70E58">
        <w:rPr>
          <w:lang w:val="ru-RU" w:eastAsia="zh-CN" w:bidi="hi-IN"/>
        </w:rPr>
        <w:t xml:space="preserve"> особого типа, которую пользователь не вызывает непосредственно, а исполнение которой обусловлено действием по модификации данных: добавлением </w:t>
      </w:r>
      <w:r w:rsidRPr="00A70E58">
        <w:rPr>
          <w:rFonts w:ascii="Liberation Mono" w:hAnsi="Liberation Mono" w:cs="Liberation Mono"/>
          <w:lang w:val="ru-RU" w:eastAsia="zh-CN" w:bidi="hi-IN"/>
        </w:rPr>
        <w:t>INSERT</w:t>
      </w:r>
      <w:r w:rsidRPr="00A70E58">
        <w:rPr>
          <w:lang w:val="ru-RU" w:eastAsia="zh-CN" w:bidi="hi-IN"/>
        </w:rPr>
        <w:t xml:space="preserve">, удалением </w:t>
      </w:r>
      <w:r w:rsidRPr="00A70E58">
        <w:rPr>
          <w:rFonts w:ascii="Liberation Mono" w:hAnsi="Liberation Mono" w:cs="Liberation Mono"/>
          <w:lang w:val="ru-RU" w:eastAsia="zh-CN" w:bidi="hi-IN"/>
        </w:rPr>
        <w:t>DELETE</w:t>
      </w:r>
      <w:r w:rsidRPr="00A70E58">
        <w:rPr>
          <w:lang w:val="ru-RU" w:eastAsia="zh-CN" w:bidi="hi-IN"/>
        </w:rPr>
        <w:t xml:space="preserve"> строки в заданной таблице, или изменением </w:t>
      </w:r>
      <w:r w:rsidRPr="00A70E58">
        <w:rPr>
          <w:rFonts w:ascii="Liberation Mono" w:hAnsi="Liberation Mono" w:cs="Liberation Mono"/>
          <w:lang w:val="ru-RU" w:eastAsia="zh-CN" w:bidi="hi-IN"/>
        </w:rPr>
        <w:t>UPDATE</w:t>
      </w:r>
      <w:r w:rsidRPr="00A70E58">
        <w:rPr>
          <w:lang w:val="ru-RU" w:eastAsia="zh-CN" w:bidi="hi-IN"/>
        </w:rPr>
        <w:t xml:space="preserve"> данных в определенном столбце заданной таблицы </w:t>
      </w:r>
      <w:r w:rsidRPr="008D0D4E">
        <w:rPr>
          <w:lang w:val="ru-RU"/>
        </w:rPr>
        <w:t>реляционной базы данных</w:t>
      </w:r>
      <w:r w:rsidRPr="00A70E58">
        <w:rPr>
          <w:lang w:val="ru-RU" w:eastAsia="zh-CN" w:bidi="hi-IN"/>
        </w:rPr>
        <w:t xml:space="preserve">. Триггеры применяются для обеспечения целостности данных и реализации сложной </w:t>
      </w:r>
      <w:r w:rsidRPr="008D0D4E">
        <w:rPr>
          <w:lang w:val="ru-RU"/>
        </w:rPr>
        <w:t>бизнес-логики</w:t>
      </w:r>
      <w:r w:rsidRPr="00A70E58">
        <w:rPr>
          <w:lang w:val="ru-RU" w:eastAsia="zh-CN" w:bidi="hi-IN"/>
        </w:rPr>
        <w:t xml:space="preserve">. Триггер запускается сервером автоматически при попытке изменения данных в таблице, с которой он связан. Все производимые им модификации данных рассматриваются как выполняемые в </w:t>
      </w:r>
      <w:r w:rsidRPr="008D0D4E">
        <w:rPr>
          <w:lang w:val="ru-RU"/>
        </w:rPr>
        <w:t>транзакции</w:t>
      </w:r>
      <w:r w:rsidRPr="00A70E58">
        <w:rPr>
          <w:lang w:val="ru-RU" w:eastAsia="zh-CN" w:bidi="hi-IN"/>
        </w:rPr>
        <w:t>,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rsidR="0047478A" w:rsidRPr="00C41098" w:rsidRDefault="0047478A" w:rsidP="0047478A">
      <w:pPr>
        <w:pStyle w:val="Heading3"/>
        <w:jc w:val="both"/>
        <w:rPr>
          <w:rFonts w:eastAsia="Droid Sans Fallback"/>
          <w:lang w:val="ru-RU" w:eastAsia="zh-CN" w:bidi="hi-IN"/>
        </w:rPr>
      </w:pPr>
      <w:bookmarkStart w:id="262" w:name="_Toc438377493"/>
      <w:r>
        <w:rPr>
          <w:rFonts w:eastAsia="Droid Sans Fallback"/>
          <w:lang w:eastAsia="zh-CN" w:bidi="hi-IN"/>
        </w:rPr>
        <w:lastRenderedPageBreak/>
        <w:t>SQL</w:t>
      </w:r>
      <w:bookmarkEnd w:id="262"/>
    </w:p>
    <w:p w:rsidR="0047478A" w:rsidRPr="0047478A" w:rsidRDefault="0047478A" w:rsidP="0047478A">
      <w:pPr>
        <w:jc w:val="both"/>
        <w:rPr>
          <w:b/>
          <w:bCs/>
          <w:lang w:val="ru-RU" w:eastAsia="zh-CN" w:bidi="hi-IN"/>
        </w:rPr>
      </w:pPr>
      <w:r w:rsidRPr="00C41098">
        <w:rPr>
          <w:b/>
          <w:bCs/>
          <w:lang w:val="ru-RU" w:eastAsia="zh-CN" w:bidi="hi-IN"/>
        </w:rPr>
        <w:t>SQL (</w:t>
      </w:r>
      <w:r w:rsidRPr="00C41098">
        <w:rPr>
          <w:b/>
          <w:bCs/>
          <w:i/>
          <w:lang w:eastAsia="zh-CN" w:bidi="hi-IN"/>
        </w:rPr>
        <w:t>structured</w:t>
      </w:r>
      <w:r w:rsidRPr="00C41098">
        <w:rPr>
          <w:b/>
          <w:bCs/>
          <w:i/>
          <w:lang w:val="ru-RU" w:eastAsia="zh-CN" w:bidi="hi-IN"/>
        </w:rPr>
        <w:t xml:space="preserve"> </w:t>
      </w:r>
      <w:r w:rsidRPr="00C41098">
        <w:rPr>
          <w:b/>
          <w:bCs/>
          <w:i/>
          <w:lang w:eastAsia="zh-CN" w:bidi="hi-IN"/>
        </w:rPr>
        <w:t>query</w:t>
      </w:r>
      <w:r w:rsidRPr="00C41098">
        <w:rPr>
          <w:b/>
          <w:bCs/>
          <w:i/>
          <w:lang w:val="ru-RU" w:eastAsia="zh-CN" w:bidi="hi-IN"/>
        </w:rPr>
        <w:t xml:space="preserve"> </w:t>
      </w:r>
      <w:r w:rsidRPr="00C41098">
        <w:rPr>
          <w:b/>
          <w:bCs/>
          <w:i/>
          <w:lang w:eastAsia="zh-CN" w:bidi="hi-IN"/>
        </w:rPr>
        <w:t>language</w:t>
      </w:r>
      <w:r w:rsidRPr="00C41098">
        <w:rPr>
          <w:b/>
          <w:bCs/>
          <w:i/>
          <w:lang w:val="ru-RU" w:eastAsia="zh-CN" w:bidi="hi-IN"/>
        </w:rPr>
        <w:t xml:space="preserve"> </w:t>
      </w:r>
      <w:r w:rsidRPr="00C41098">
        <w:rPr>
          <w:b/>
          <w:bCs/>
          <w:lang w:val="ru-RU" w:eastAsia="zh-CN" w:bidi="hi-IN"/>
        </w:rPr>
        <w:t xml:space="preserve">— «язык структурированных запросов») — </w:t>
      </w:r>
      <w:r w:rsidRPr="00C41098">
        <w:rPr>
          <w:lang w:val="ru-RU" w:eastAsia="zh-CN" w:bidi="hi-IN"/>
        </w:rPr>
        <w:t xml:space="preserve">формальный непроцедурный язык программирования, применяемый для создания, модификации и управления данными в произвольной реляционной базе данных, управляемой соответствующей системой </w:t>
      </w:r>
      <w:r w:rsidRPr="0047478A">
        <w:rPr>
          <w:lang w:val="ru-RU" w:eastAsia="zh-CN" w:bidi="hi-IN"/>
        </w:rPr>
        <w:t>управления базами данных (СУБД).</w:t>
      </w:r>
    </w:p>
    <w:p w:rsidR="0047478A" w:rsidRPr="0047478A" w:rsidRDefault="0047478A" w:rsidP="0047478A">
      <w:pPr>
        <w:jc w:val="both"/>
        <w:rPr>
          <w:lang w:val="ru-RU" w:eastAsia="zh-CN" w:bidi="hi-IN"/>
        </w:rPr>
      </w:pPr>
      <w:r w:rsidRPr="0047478A">
        <w:rPr>
          <w:bCs/>
          <w:lang w:val="ru-RU" w:eastAsia="zh-CN" w:bidi="hi-IN"/>
        </w:rPr>
        <w:t xml:space="preserve">SQL является прежде всего </w:t>
      </w:r>
      <w:r w:rsidRPr="008D0D4E">
        <w:rPr>
          <w:bCs/>
          <w:lang w:val="ru-RU"/>
        </w:rPr>
        <w:t>информационно-логическим языком</w:t>
      </w:r>
      <w:r w:rsidRPr="0047478A">
        <w:rPr>
          <w:bCs/>
          <w:lang w:val="ru-RU" w:eastAsia="zh-CN" w:bidi="hi-IN"/>
        </w:rPr>
        <w:t xml:space="preserve">, предназначенным для описания, изменения и извлечения данных, хранимых в </w:t>
      </w:r>
      <w:r w:rsidRPr="008D0D4E">
        <w:rPr>
          <w:bCs/>
          <w:lang w:val="ru-RU"/>
        </w:rPr>
        <w:t>реляционных базах данных</w:t>
      </w:r>
      <w:r w:rsidRPr="0047478A">
        <w:rPr>
          <w:bCs/>
          <w:lang w:val="ru-RU" w:eastAsia="zh-CN" w:bidi="hi-IN"/>
        </w:rPr>
        <w:t xml:space="preserve">. SQL можно назвать </w:t>
      </w:r>
      <w:r w:rsidRPr="008D0D4E">
        <w:rPr>
          <w:bCs/>
          <w:lang w:val="ru-RU"/>
        </w:rPr>
        <w:t>языком программирования</w:t>
      </w:r>
      <w:r w:rsidRPr="0047478A">
        <w:rPr>
          <w:bCs/>
          <w:lang w:val="ru-RU" w:eastAsia="zh-CN" w:bidi="hi-IN"/>
        </w:rPr>
        <w:t xml:space="preserve">, при этом он не является </w:t>
      </w:r>
      <w:r w:rsidRPr="008D0D4E">
        <w:rPr>
          <w:bCs/>
          <w:lang w:val="ru-RU"/>
        </w:rPr>
        <w:t>тьюринг-полным</w:t>
      </w:r>
      <w:r w:rsidRPr="0047478A">
        <w:rPr>
          <w:bCs/>
          <w:lang w:val="ru-RU" w:eastAsia="zh-CN" w:bidi="hi-IN"/>
        </w:rPr>
        <w:t xml:space="preserve">, но вместе с тем стандарт языка спецификацией </w:t>
      </w:r>
      <w:hyperlink r:id="rId366" w:history="1">
        <w:r w:rsidRPr="0047478A">
          <w:rPr>
            <w:bCs/>
          </w:rPr>
          <w:t>SQL</w:t>
        </w:r>
        <w:r w:rsidRPr="008D0D4E">
          <w:rPr>
            <w:bCs/>
            <w:lang w:val="ru-RU"/>
          </w:rPr>
          <w:t>/</w:t>
        </w:r>
        <w:r w:rsidRPr="0047478A">
          <w:rPr>
            <w:bCs/>
          </w:rPr>
          <w:t>PSM</w:t>
        </w:r>
      </w:hyperlink>
      <w:r w:rsidRPr="0047478A">
        <w:rPr>
          <w:bCs/>
          <w:lang w:val="ru-RU" w:eastAsia="zh-CN" w:bidi="hi-IN"/>
        </w:rPr>
        <w:t xml:space="preserve"> предусматривает возможность его </w:t>
      </w:r>
      <w:r w:rsidRPr="008D0D4E">
        <w:rPr>
          <w:bCs/>
          <w:lang w:val="ru-RU"/>
        </w:rPr>
        <w:t>процедурных расширений</w:t>
      </w:r>
      <w:r w:rsidRPr="0047478A">
        <w:rPr>
          <w:bCs/>
          <w:lang w:val="ru-RU" w:eastAsia="zh-CN" w:bidi="hi-IN"/>
        </w:rPr>
        <w:t>.</w:t>
      </w:r>
    </w:p>
    <w:p w:rsidR="0047478A" w:rsidRPr="0047478A" w:rsidRDefault="0047478A" w:rsidP="0047478A">
      <w:pPr>
        <w:jc w:val="both"/>
        <w:rPr>
          <w:lang w:val="ru-RU" w:eastAsia="zh-CN" w:bidi="hi-IN"/>
        </w:rPr>
      </w:pPr>
      <w:r w:rsidRPr="0047478A">
        <w:rPr>
          <w:lang w:val="ru-RU" w:eastAsia="zh-CN" w:bidi="hi-IN"/>
        </w:rPr>
        <w:t>Изначально SQL был основным способом работы пользователя с базой данных и позволял выполнять следующий набор операций:</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создание в базе данных новой таблицы;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добавление в таблицу новых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выборка записей из одной или нескольких таблиц (в соответствии с заданным условием);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структур таблиц. </w:t>
      </w:r>
    </w:p>
    <w:p w:rsidR="0047478A" w:rsidRPr="0047478A" w:rsidRDefault="0047478A" w:rsidP="0047478A">
      <w:pPr>
        <w:jc w:val="both"/>
        <w:rPr>
          <w:lang w:val="ru-RU" w:eastAsia="zh-CN" w:bidi="hi-IN"/>
        </w:rPr>
      </w:pPr>
      <w:r w:rsidRPr="0047478A">
        <w:rPr>
          <w:lang w:val="ru-RU" w:eastAsia="zh-CN" w:bidi="hi-IN"/>
        </w:rPr>
        <w:t>Со временем SQL усложнился — обогатился новыми конструкциями, обеспечил возможность описания и управления новыми хранимыми объектами (например, индексы, представления, триггеры и хранимые процедуры) — и стал приобретать черты, свойственные языкам программирования.</w:t>
      </w:r>
    </w:p>
    <w:p w:rsidR="0047478A" w:rsidRPr="0047478A" w:rsidRDefault="0047478A" w:rsidP="0047478A">
      <w:pPr>
        <w:jc w:val="both"/>
        <w:rPr>
          <w:lang w:val="ru-RU" w:eastAsia="zh-CN" w:bidi="hi-IN"/>
        </w:rPr>
      </w:pPr>
      <w:r w:rsidRPr="0047478A">
        <w:rPr>
          <w:lang w:val="ru-RU" w:eastAsia="zh-CN" w:bidi="hi-IN"/>
        </w:rPr>
        <w:t>При всех своих изменениях SQL остаётся единственным механизмом связи между прикладным программным обеспечением и базой данных. В то же время современные СУБД, а также информационные системы, использующие СУБД, предоставляют пользователю развитые средства визуального построения запросов.</w:t>
      </w:r>
    </w:p>
    <w:p w:rsidR="0047478A" w:rsidRPr="0047478A" w:rsidRDefault="0047478A" w:rsidP="0047478A">
      <w:pPr>
        <w:jc w:val="both"/>
        <w:rPr>
          <w:lang w:val="ru-RU" w:eastAsia="zh-CN" w:bidi="hi-IN"/>
        </w:rPr>
      </w:pPr>
      <w:r w:rsidRPr="0047478A">
        <w:rPr>
          <w:lang w:val="ru-RU" w:eastAsia="zh-CN" w:bidi="hi-IN"/>
        </w:rPr>
        <w:t xml:space="preserve">Каждое предложение SQL — это либо </w:t>
      </w:r>
      <w:r w:rsidRPr="0047478A">
        <w:rPr>
          <w:i/>
          <w:lang w:val="ru-RU" w:eastAsia="zh-CN" w:bidi="hi-IN"/>
        </w:rPr>
        <w:t>запрос</w:t>
      </w:r>
      <w:r w:rsidRPr="0047478A">
        <w:rPr>
          <w:lang w:val="ru-RU" w:eastAsia="zh-CN" w:bidi="hi-IN"/>
        </w:rPr>
        <w:t xml:space="preserve"> данных из базы, либо обращение к базе данных, которое приводит к изменению данных в базе. В соответствии с тем, какие изменения происходят в базе данных, различают следующие типы запросов:</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создание или изменение в базе данных новых или существующих объектов (при этом в запросе описывается тип и структура создаваемого или изменяемого объекта);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получение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добавление новых данных (записей);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удаление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обращения к СУБД. </w:t>
      </w:r>
    </w:p>
    <w:p w:rsidR="0047478A" w:rsidRPr="0047478A" w:rsidRDefault="0047478A" w:rsidP="0047478A">
      <w:pPr>
        <w:jc w:val="both"/>
        <w:rPr>
          <w:lang w:val="ru-RU" w:eastAsia="zh-CN" w:bidi="hi-IN"/>
        </w:rPr>
      </w:pPr>
      <w:r w:rsidRPr="0047478A">
        <w:rPr>
          <w:lang w:val="ru-RU" w:eastAsia="zh-CN" w:bidi="hi-IN"/>
        </w:rPr>
        <w:t>Основным объектом хранения реляционной базы данных является таблица, поэтому все SQL-запросы — это операции над таблицами. В соответствии с этим, запросы делятся на:</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самими таблицами (создание и изменение таблиц); </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 отдельными записями (или строками таблиц) или наборами записей. </w:t>
      </w:r>
    </w:p>
    <w:p w:rsidR="0047478A" w:rsidRPr="0047478A" w:rsidRDefault="0047478A" w:rsidP="0047478A">
      <w:pPr>
        <w:jc w:val="both"/>
        <w:rPr>
          <w:lang w:val="ru-RU" w:eastAsia="zh-CN" w:bidi="hi-IN"/>
        </w:rPr>
      </w:pPr>
      <w:r w:rsidRPr="0047478A">
        <w:rPr>
          <w:lang w:val="ru-RU" w:eastAsia="zh-CN" w:bidi="hi-IN"/>
        </w:rPr>
        <w:lastRenderedPageBreak/>
        <w:t>Каждая таблица описывается в виде перечисления своих полей (столбцов таблицы) с указанием</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типа хранимых в каждом поле значений;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связей между таблицами (задание первичных и внешних ключей);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информации, необходимой для построения индексов. </w:t>
      </w:r>
    </w:p>
    <w:p w:rsidR="0047478A" w:rsidRPr="0047478A" w:rsidRDefault="0047478A" w:rsidP="0047478A">
      <w:pPr>
        <w:jc w:val="both"/>
        <w:rPr>
          <w:lang w:val="ru-RU" w:eastAsia="zh-CN" w:bidi="hi-IN"/>
        </w:rPr>
      </w:pPr>
      <w:r w:rsidRPr="0047478A">
        <w:rPr>
          <w:lang w:val="ru-RU" w:eastAsia="zh-CN" w:bidi="hi-IN"/>
        </w:rPr>
        <w:t>Запросы первого типа в свою очередь делятся на запросы, предназначенные для создания в базе данных новых таблиц, и на запросы, предназначенные для изменения уже существующих таблиц. Запросы второго типа оперируют со строками, и их можно разделить на запросы следующего вида:</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вставка новой строки;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значений полей строки или набора строк;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строки или набора строк. </w:t>
      </w:r>
    </w:p>
    <w:p w:rsidR="0047478A" w:rsidRPr="0047478A" w:rsidRDefault="0047478A" w:rsidP="0047478A">
      <w:pPr>
        <w:jc w:val="both"/>
        <w:rPr>
          <w:lang w:val="ru-RU" w:eastAsia="zh-CN" w:bidi="hi-IN"/>
        </w:rPr>
      </w:pPr>
      <w:r w:rsidRPr="0047478A">
        <w:rPr>
          <w:lang w:val="ru-RU" w:eastAsia="zh-CN" w:bidi="hi-IN"/>
        </w:rPr>
        <w:t>Самый главный вид запроса — это запрос, возвращающий (пользователю) некоторый набор строк, с которым можно осуществить одну из трёх операций:</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просмотреть полученный набор;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изменить все записи набора;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удалить все записи набора. </w:t>
      </w:r>
    </w:p>
    <w:p w:rsidR="0047478A" w:rsidRPr="0047478A" w:rsidRDefault="0047478A" w:rsidP="0047478A">
      <w:pPr>
        <w:jc w:val="both"/>
        <w:rPr>
          <w:lang w:val="ru-RU" w:eastAsia="zh-CN" w:bidi="hi-IN"/>
        </w:rPr>
      </w:pPr>
      <w:r w:rsidRPr="0047478A">
        <w:rPr>
          <w:lang w:val="ru-RU" w:eastAsia="zh-CN" w:bidi="hi-IN"/>
        </w:rPr>
        <w:t>Таким образом использование SQL сводится, по сути, к формированию всевозможных выборок строк и совершению операций над всеми записями, входящими в набор.</w:t>
      </w:r>
    </w:p>
    <w:p w:rsidR="0047478A" w:rsidRPr="00115463" w:rsidRDefault="0047478A" w:rsidP="0047478A">
      <w:pPr>
        <w:pStyle w:val="Heading4"/>
        <w:jc w:val="both"/>
        <w:rPr>
          <w:rFonts w:eastAsia="Droid Sans Fallback"/>
          <w:lang w:val="ru-RU" w:eastAsia="zh-CN" w:bidi="hi-IN"/>
        </w:rPr>
      </w:pPr>
      <w:r>
        <w:rPr>
          <w:rFonts w:eastAsia="Droid Sans Fallback"/>
          <w:lang w:val="ru-RU" w:eastAsia="zh-CN" w:bidi="hi-IN"/>
        </w:rPr>
        <w:t>Преимущества</w:t>
      </w:r>
    </w:p>
    <w:p w:rsidR="0047478A" w:rsidRPr="00115463" w:rsidRDefault="0047478A" w:rsidP="0047478A">
      <w:pPr>
        <w:jc w:val="both"/>
        <w:rPr>
          <w:b/>
          <w:lang w:val="ru-RU" w:eastAsia="zh-CN" w:bidi="hi-IN"/>
        </w:rPr>
      </w:pPr>
      <w:r w:rsidRPr="00115463">
        <w:rPr>
          <w:b/>
          <w:lang w:val="ru-RU" w:eastAsia="zh-CN" w:bidi="hi-IN"/>
        </w:rPr>
        <w:t xml:space="preserve">Наличие стандартов </w:t>
      </w:r>
    </w:p>
    <w:p w:rsidR="0047478A" w:rsidRPr="009D2388" w:rsidRDefault="0047478A" w:rsidP="0047478A">
      <w:pPr>
        <w:jc w:val="both"/>
        <w:rPr>
          <w:lang w:val="ru-RU" w:eastAsia="zh-CN" w:bidi="hi-IN"/>
        </w:rPr>
      </w:pPr>
      <w:r w:rsidRPr="009D2388">
        <w:rPr>
          <w:lang w:val="ru-RU" w:eastAsia="zh-CN" w:bidi="hi-IN"/>
        </w:rPr>
        <w:t>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 (например, базовая часть стандарта SQL:2003 состоит из более чем 1300 страниц текста).</w:t>
      </w:r>
    </w:p>
    <w:p w:rsidR="0047478A" w:rsidRPr="00115463" w:rsidRDefault="0047478A" w:rsidP="0047478A">
      <w:pPr>
        <w:jc w:val="both"/>
        <w:rPr>
          <w:b/>
          <w:lang w:val="ru-RU" w:eastAsia="zh-CN" w:bidi="hi-IN"/>
        </w:rPr>
      </w:pPr>
      <w:r w:rsidRPr="00115463">
        <w:rPr>
          <w:b/>
          <w:lang w:val="ru-RU" w:eastAsia="zh-CN" w:bidi="hi-IN"/>
        </w:rPr>
        <w:t xml:space="preserve">Декларативность </w:t>
      </w:r>
    </w:p>
    <w:p w:rsidR="0047478A" w:rsidRPr="009D2388" w:rsidRDefault="0047478A" w:rsidP="0047478A">
      <w:pPr>
        <w:jc w:val="both"/>
        <w:rPr>
          <w:bCs/>
          <w:lang w:val="ru-RU" w:eastAsia="zh-CN" w:bidi="hi-IN"/>
        </w:rPr>
      </w:pPr>
      <w:r w:rsidRPr="009D2388">
        <w:rPr>
          <w:lang w:val="ru-RU" w:eastAsia="zh-CN" w:bidi="hi-IN"/>
        </w:rPr>
        <w:t>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w:t>
      </w:r>
    </w:p>
    <w:p w:rsidR="0047478A" w:rsidRPr="00115463" w:rsidRDefault="0047478A" w:rsidP="0047478A">
      <w:pPr>
        <w:jc w:val="both"/>
        <w:rPr>
          <w:b/>
          <w:lang w:val="ru-RU" w:eastAsia="zh-CN" w:bidi="hi-IN"/>
        </w:rPr>
      </w:pPr>
      <w:r w:rsidRPr="00115463">
        <w:rPr>
          <w:b/>
          <w:lang w:val="ru-RU" w:eastAsia="zh-CN" w:bidi="hi-IN"/>
        </w:rPr>
        <w:t>Интересный факт</w:t>
      </w:r>
    </w:p>
    <w:p w:rsidR="0047478A" w:rsidRDefault="0047478A" w:rsidP="0047478A">
      <w:pPr>
        <w:jc w:val="both"/>
        <w:rPr>
          <w:lang w:val="ru-RU" w:eastAsia="zh-CN" w:bidi="hi-IN"/>
        </w:rPr>
      </w:pPr>
      <w:r w:rsidRPr="009D2388">
        <w:rPr>
          <w:lang w:val="ru-RU" w:eastAsia="zh-CN" w:bidi="hi-IN"/>
        </w:rPr>
        <w:t>Хотя SQL и задумывался как средство работы конечного пользователя, в конце концов он стал настолько сложным, что преврат</w:t>
      </w:r>
      <w:r>
        <w:rPr>
          <w:lang w:val="ru-RU" w:eastAsia="zh-CN" w:bidi="hi-IN"/>
        </w:rPr>
        <w:t>ился в инструмент программиста.</w:t>
      </w:r>
    </w:p>
    <w:p w:rsidR="0047478A" w:rsidRPr="00115463" w:rsidRDefault="0047478A" w:rsidP="0047478A">
      <w:pPr>
        <w:pStyle w:val="Heading3"/>
        <w:jc w:val="both"/>
        <w:rPr>
          <w:rFonts w:eastAsiaTheme="minorHAnsi"/>
          <w:lang w:val="ru-RU" w:eastAsia="zh-CN" w:bidi="hi-IN"/>
        </w:rPr>
      </w:pPr>
      <w:bookmarkStart w:id="263" w:name="_Toc438377494"/>
      <w:r>
        <w:rPr>
          <w:rFonts w:eastAsiaTheme="minorHAnsi"/>
          <w:lang w:eastAsia="zh-CN" w:bidi="hi-IN"/>
        </w:rPr>
        <w:t>ORM</w:t>
      </w:r>
      <w:bookmarkEnd w:id="263"/>
    </w:p>
    <w:p w:rsidR="0047478A" w:rsidRPr="00115463" w:rsidRDefault="0047478A" w:rsidP="0047478A">
      <w:pPr>
        <w:jc w:val="both"/>
        <w:rPr>
          <w:lang w:val="ru-RU" w:eastAsia="zh-CN" w:bidi="hi-IN"/>
        </w:rPr>
      </w:pPr>
      <w:r w:rsidRPr="00115463">
        <w:rPr>
          <w:b/>
          <w:lang w:eastAsia="zh-CN" w:bidi="hi-IN"/>
        </w:rPr>
        <w:t>ORM</w:t>
      </w:r>
      <w:r w:rsidRPr="00115463">
        <w:rPr>
          <w:lang w:val="ru-RU" w:eastAsia="zh-CN" w:bidi="hi-IN"/>
        </w:rPr>
        <w:t xml:space="preserve"> (</w:t>
      </w:r>
      <w:r w:rsidRPr="008D0D4E">
        <w:rPr>
          <w:lang w:val="ru-RU"/>
        </w:rPr>
        <w:t>англ.</w:t>
      </w:r>
      <w:r w:rsidRPr="00115463">
        <w:rPr>
          <w:lang w:eastAsia="zh-CN" w:bidi="hi-IN"/>
        </w:rPr>
        <w:t> </w:t>
      </w:r>
      <w:r w:rsidRPr="00115463">
        <w:rPr>
          <w:b/>
          <w:i/>
          <w:lang w:eastAsia="zh-CN" w:bidi="hi-IN"/>
        </w:rPr>
        <w:t>o</w:t>
      </w:r>
      <w:r w:rsidRPr="00115463">
        <w:rPr>
          <w:i/>
          <w:lang w:eastAsia="zh-CN" w:bidi="hi-IN"/>
        </w:rPr>
        <w:t>bject</w:t>
      </w:r>
      <w:r w:rsidRPr="00115463">
        <w:rPr>
          <w:i/>
          <w:lang w:val="ru-RU" w:eastAsia="zh-CN" w:bidi="hi-IN"/>
        </w:rPr>
        <w:t>-</w:t>
      </w:r>
      <w:r w:rsidRPr="00115463">
        <w:rPr>
          <w:b/>
          <w:i/>
          <w:lang w:eastAsia="zh-CN" w:bidi="hi-IN"/>
        </w:rPr>
        <w:t>r</w:t>
      </w:r>
      <w:r w:rsidRPr="00115463">
        <w:rPr>
          <w:i/>
          <w:lang w:eastAsia="zh-CN" w:bidi="hi-IN"/>
        </w:rPr>
        <w:t>elational</w:t>
      </w:r>
      <w:r w:rsidRPr="00115463">
        <w:rPr>
          <w:i/>
          <w:lang w:val="ru-RU" w:eastAsia="zh-CN" w:bidi="hi-IN"/>
        </w:rPr>
        <w:t xml:space="preserve"> </w:t>
      </w:r>
      <w:r w:rsidRPr="00115463">
        <w:rPr>
          <w:b/>
          <w:i/>
          <w:lang w:eastAsia="zh-CN" w:bidi="hi-IN"/>
        </w:rPr>
        <w:t>m</w:t>
      </w:r>
      <w:r w:rsidRPr="00115463">
        <w:rPr>
          <w:i/>
          <w:lang w:eastAsia="zh-CN" w:bidi="hi-IN"/>
        </w:rPr>
        <w:t>apping</w:t>
      </w:r>
      <w:r w:rsidRPr="00115463">
        <w:rPr>
          <w:lang w:val="ru-RU" w:eastAsia="zh-CN" w:bidi="hi-IN"/>
        </w:rPr>
        <w:t xml:space="preserve">, </w:t>
      </w:r>
      <w:r w:rsidRPr="008D0D4E">
        <w:rPr>
          <w:lang w:val="ru-RU"/>
        </w:rPr>
        <w:t>рус.</w:t>
      </w:r>
      <w:r w:rsidRPr="00115463">
        <w:rPr>
          <w:lang w:val="ru-RU" w:eastAsia="zh-CN" w:bidi="hi-IN"/>
        </w:rPr>
        <w:t xml:space="preserve"> </w:t>
      </w:r>
      <w:r w:rsidRPr="00115463">
        <w:rPr>
          <w:i/>
          <w:lang w:val="ru-RU" w:eastAsia="zh-CN" w:bidi="hi-IN"/>
        </w:rPr>
        <w:t>объектно-реляционное отображение</w:t>
      </w:r>
      <w:r w:rsidRPr="00115463">
        <w:rPr>
          <w:lang w:val="ru-RU" w:eastAsia="zh-CN" w:bidi="hi-IN"/>
        </w:rPr>
        <w:t xml:space="preserve">) — технология программирования, которая связывает </w:t>
      </w:r>
      <w:r w:rsidRPr="008D0D4E">
        <w:rPr>
          <w:lang w:val="ru-RU"/>
        </w:rPr>
        <w:t>базы данных</w:t>
      </w:r>
      <w:r w:rsidRPr="00115463">
        <w:rPr>
          <w:lang w:val="ru-RU" w:eastAsia="zh-CN" w:bidi="hi-IN"/>
        </w:rPr>
        <w:t xml:space="preserve"> с концепциями </w:t>
      </w:r>
      <w:r w:rsidRPr="008D0D4E">
        <w:rPr>
          <w:lang w:val="ru-RU"/>
        </w:rPr>
        <w:t xml:space="preserve">объектно-ориентированных </w:t>
      </w:r>
      <w:r w:rsidRPr="008D0D4E">
        <w:rPr>
          <w:lang w:val="ru-RU"/>
        </w:rPr>
        <w:lastRenderedPageBreak/>
        <w:t>языков программирования</w:t>
      </w:r>
      <w:r w:rsidRPr="00115463">
        <w:rPr>
          <w:lang w:val="ru-RU" w:eastAsia="zh-CN" w:bidi="hi-IN"/>
        </w:rPr>
        <w:t xml:space="preserve">, создавая «виртуальную </w:t>
      </w:r>
      <w:r w:rsidRPr="008D0D4E">
        <w:rPr>
          <w:lang w:val="ru-RU"/>
        </w:rPr>
        <w:t>объектную базу</w:t>
      </w:r>
      <w:r w:rsidRPr="00115463">
        <w:rPr>
          <w:lang w:val="ru-RU" w:eastAsia="zh-CN" w:bidi="hi-IN"/>
        </w:rPr>
        <w:t xml:space="preserve"> данных». Существуют как </w:t>
      </w:r>
      <w:r w:rsidRPr="008D0D4E">
        <w:rPr>
          <w:lang w:val="ru-RU"/>
        </w:rPr>
        <w:t>проприетарные</w:t>
      </w:r>
      <w:r w:rsidRPr="00115463">
        <w:rPr>
          <w:lang w:val="ru-RU" w:eastAsia="zh-CN" w:bidi="hi-IN"/>
        </w:rPr>
        <w:t xml:space="preserve">, так и </w:t>
      </w:r>
      <w:r w:rsidRPr="008D0D4E">
        <w:rPr>
          <w:lang w:val="ru-RU"/>
        </w:rPr>
        <w:t>свободные</w:t>
      </w:r>
      <w:r w:rsidRPr="00115463">
        <w:rPr>
          <w:lang w:val="ru-RU" w:eastAsia="zh-CN" w:bidi="hi-IN"/>
        </w:rPr>
        <w:t xml:space="preserve"> реализации этой технологии.</w:t>
      </w:r>
    </w:p>
    <w:p w:rsidR="0047478A" w:rsidRPr="00115463" w:rsidRDefault="0047478A" w:rsidP="0047478A">
      <w:pPr>
        <w:jc w:val="both"/>
        <w:rPr>
          <w:lang w:val="ru-RU" w:eastAsia="zh-CN" w:bidi="hi-IN"/>
        </w:rPr>
      </w:pPr>
      <w:r w:rsidRPr="00115463">
        <w:rPr>
          <w:lang w:val="ru-RU" w:eastAsia="zh-CN" w:bidi="hi-IN"/>
        </w:rPr>
        <w:t xml:space="preserve">В </w:t>
      </w:r>
      <w:r w:rsidRPr="008D0D4E">
        <w:rPr>
          <w:lang w:val="ru-RU"/>
        </w:rPr>
        <w:t>объектно-ориентированном программировании</w:t>
      </w:r>
      <w:r w:rsidRPr="00115463">
        <w:rPr>
          <w:lang w:val="ru-RU" w:eastAsia="zh-CN" w:bidi="hi-IN"/>
        </w:rPr>
        <w:t xml:space="preserve"> </w:t>
      </w:r>
      <w:hyperlink r:id="rId367" w:history="1">
        <w:r w:rsidRPr="008D0D4E">
          <w:rPr>
            <w:lang w:val="ru-RU"/>
          </w:rPr>
          <w:t>объекты</w:t>
        </w:r>
      </w:hyperlink>
      <w:r w:rsidRPr="00115463">
        <w:rPr>
          <w:lang w:val="ru-RU" w:eastAsia="zh-CN" w:bidi="hi-IN"/>
        </w:rPr>
        <w:t xml:space="preserve"> в программе представляют объекты из реального мира. В качестве примера можно рассмотреть адресную книгу, которая содержит список людей с нулём или более телефонов и нулём или более адресов. В терминах объектно-ориентированного программирования они будут представляться объектами класса «Человек», которые будут содержать следующий список полей: имя, список (или массив) телефонов и список адресов.</w:t>
      </w:r>
    </w:p>
    <w:p w:rsidR="0047478A" w:rsidRPr="00115463" w:rsidRDefault="0047478A" w:rsidP="0047478A">
      <w:pPr>
        <w:jc w:val="both"/>
        <w:rPr>
          <w:lang w:val="ru-RU" w:eastAsia="zh-CN" w:bidi="hi-IN"/>
        </w:rPr>
      </w:pPr>
      <w:r w:rsidRPr="00115463">
        <w:rPr>
          <w:lang w:val="ru-RU" w:eastAsia="zh-CN" w:bidi="hi-IN"/>
        </w:rPr>
        <w:t>Суть задачи состоит в преобразовании таких объектов в форму, в которой они могут быть сохранены в файлах или базах данных, и которые легко могут быть извлечены в последующем, с сохранением свойств объектов и отношений между ними. Эти объекты называют «хранимыми» (</w:t>
      </w:r>
      <w:r w:rsidRPr="008D0D4E">
        <w:rPr>
          <w:lang w:val="ru-RU"/>
        </w:rPr>
        <w:t>англ.</w:t>
      </w:r>
      <w:r w:rsidRPr="00115463">
        <w:rPr>
          <w:lang w:val="ru-RU" w:eastAsia="zh-CN" w:bidi="hi-IN"/>
        </w:rPr>
        <w:t> </w:t>
      </w:r>
      <w:r w:rsidRPr="00115463">
        <w:rPr>
          <w:i/>
          <w:lang w:eastAsia="zh-CN" w:bidi="hi-IN"/>
        </w:rPr>
        <w:t>persistent</w:t>
      </w:r>
      <w:r w:rsidRPr="00115463">
        <w:rPr>
          <w:lang w:val="ru-RU" w:eastAsia="zh-CN" w:bidi="hi-IN"/>
        </w:rPr>
        <w:t>). Исторически существует несколько подходов к решению этой задачи.</w:t>
      </w:r>
    </w:p>
    <w:p w:rsidR="0047478A" w:rsidRPr="00115463" w:rsidRDefault="0047478A" w:rsidP="0047478A">
      <w:pPr>
        <w:jc w:val="both"/>
        <w:rPr>
          <w:lang w:val="ru-RU" w:eastAsia="zh-CN" w:bidi="hi-IN"/>
        </w:rPr>
      </w:pPr>
      <w:r w:rsidRPr="00115463">
        <w:rPr>
          <w:lang w:val="ru-RU" w:eastAsia="zh-CN" w:bidi="hi-IN"/>
        </w:rPr>
        <w:t>Разработано множество пакетов, устраняющих необходимость в преобразовании объектов для хранения в реляционных базах данных.</w:t>
      </w:r>
    </w:p>
    <w:p w:rsidR="0047478A" w:rsidRPr="00115463" w:rsidRDefault="0047478A" w:rsidP="0047478A">
      <w:pPr>
        <w:jc w:val="both"/>
        <w:rPr>
          <w:lang w:val="ru-RU" w:eastAsia="zh-CN" w:bidi="hi-IN"/>
        </w:rPr>
      </w:pPr>
      <w:r w:rsidRPr="00115463">
        <w:rPr>
          <w:lang w:val="ru-RU" w:eastAsia="zh-CN" w:bidi="hi-IN"/>
        </w:rPr>
        <w:t>Некоторые пакеты решают эту проблему, предоставляя библиотеки классов, способных выполнять такие преобразования автоматически. Имея список таблиц в базе данных и объектов в программе, они автоматически преобразуют запросы из одного вида в другой. В результате запроса объекта «человек» (из примера с адресной книгой) необходимый SQL-запрос будет сформирован и выполнен, а результаты «волшебным» образом преобразованы в объекты «номер телефона» внутри программы.</w:t>
      </w:r>
    </w:p>
    <w:p w:rsidR="0047478A" w:rsidRPr="00115463" w:rsidRDefault="0047478A" w:rsidP="0047478A">
      <w:pPr>
        <w:jc w:val="both"/>
        <w:rPr>
          <w:lang w:val="ru-RU" w:eastAsia="zh-CN" w:bidi="hi-IN"/>
        </w:rPr>
      </w:pPr>
      <w:r w:rsidRPr="00115463">
        <w:rPr>
          <w:lang w:val="ru-RU" w:eastAsia="zh-CN" w:bidi="hi-IN"/>
        </w:rPr>
        <w:t>С точки зрения программиста система должна выглядеть как постоянное хранилище объектов. Он может просто создавать объекты и работать с ними как обычно, а они автоматически будут сохраняться в реляционной базе данных.</w:t>
      </w:r>
    </w:p>
    <w:p w:rsidR="0047478A" w:rsidRPr="00115463" w:rsidRDefault="0047478A" w:rsidP="0047478A">
      <w:pPr>
        <w:jc w:val="both"/>
        <w:rPr>
          <w:lang w:val="ru-RU" w:eastAsia="zh-CN" w:bidi="hi-IN"/>
        </w:rPr>
      </w:pPr>
      <w:r w:rsidRPr="00115463">
        <w:rPr>
          <w:lang w:val="ru-RU" w:eastAsia="zh-CN" w:bidi="hi-IN"/>
        </w:rPr>
        <w:t>На практике всё не так просто и очевидно. Все системы ORM обычно проявляют себя в том или ином виде, уменьшая в некотором роде возможность игнорирования базы данных. Более того, слой транзакций может быть медленным и неэффективным (особенно в терминах сгенерированного SQL). Все это может привести к тому, что программы будут работать медленнее и использовать больше памяти, чем программы, написанные «вручную».</w:t>
      </w:r>
    </w:p>
    <w:p w:rsidR="00D362B0" w:rsidRPr="0047478A" w:rsidRDefault="0047478A" w:rsidP="0047478A">
      <w:pPr>
        <w:jc w:val="both"/>
        <w:rPr>
          <w:lang w:val="ru-RU" w:eastAsia="zh-CN" w:bidi="hi-IN"/>
        </w:rPr>
      </w:pPr>
      <w:r w:rsidRPr="00115463">
        <w:rPr>
          <w:lang w:val="ru-RU" w:eastAsia="zh-CN" w:bidi="hi-IN"/>
        </w:rPr>
        <w:t xml:space="preserve">Но ORM избавляет программиста от написания большого количества кода, часто однообразного и подверженного ошибкам, тем самым значительно повышая скорость разработки. Кроме того, большинство современных реализаций ORM позволяют программисту при необходимости самому жестко задать код SQL-запросов, который будет использоваться при тех или иных действиях (сохранение в базу данных, загрузка, поиск </w:t>
      </w:r>
      <w:r>
        <w:rPr>
          <w:lang w:val="ru-RU" w:eastAsia="zh-CN" w:bidi="hi-IN"/>
        </w:rPr>
        <w:t>и т. д.) с постоянным объектом.</w:t>
      </w:r>
    </w:p>
    <w:p w:rsidR="001525BA" w:rsidRDefault="00053573" w:rsidP="001525BA">
      <w:pPr>
        <w:pStyle w:val="Heading2"/>
        <w:rPr>
          <w:lang w:val="ru-RU"/>
        </w:rPr>
      </w:pPr>
      <w:bookmarkStart w:id="264" w:name="_Toc438377303"/>
      <w:bookmarkStart w:id="265" w:name="_Toc438377495"/>
      <w:r>
        <w:rPr>
          <w:lang w:val="ru-RU"/>
        </w:rPr>
        <w:t>Нереляционные базы данных</w:t>
      </w:r>
      <w:bookmarkEnd w:id="264"/>
      <w:bookmarkEnd w:id="265"/>
    </w:p>
    <w:p w:rsidR="000A424E" w:rsidRPr="00114C6A" w:rsidRDefault="000A424E" w:rsidP="000A424E">
      <w:pPr>
        <w:jc w:val="both"/>
        <w:rPr>
          <w:shd w:val="clear" w:color="auto" w:fill="FFFFFF"/>
          <w:lang w:val="ru-RU"/>
        </w:rPr>
      </w:pPr>
      <w:r w:rsidRPr="00114C6A">
        <w:rPr>
          <w:shd w:val="clear" w:color="auto" w:fill="FFFFFF"/>
        </w:rPr>
        <w:t>NoSQL</w:t>
      </w:r>
      <w:r w:rsidRPr="00114C6A">
        <w:rPr>
          <w:shd w:val="clear" w:color="auto" w:fill="FFFFFF"/>
          <w:lang w:val="ru-RU"/>
        </w:rPr>
        <w:t xml:space="preserve"> (</w:t>
      </w:r>
      <w:r w:rsidRPr="00114C6A">
        <w:rPr>
          <w:shd w:val="clear" w:color="auto" w:fill="FFFFFF"/>
        </w:rPr>
        <w:t>not</w:t>
      </w:r>
      <w:r w:rsidRPr="00114C6A">
        <w:rPr>
          <w:shd w:val="clear" w:color="auto" w:fill="FFFFFF"/>
          <w:lang w:val="ru-RU"/>
        </w:rPr>
        <w:t xml:space="preserve"> </w:t>
      </w:r>
      <w:r w:rsidRPr="00114C6A">
        <w:rPr>
          <w:shd w:val="clear" w:color="auto" w:fill="FFFFFF"/>
        </w:rPr>
        <w:t>only</w:t>
      </w:r>
      <w:r w:rsidRPr="00114C6A">
        <w:rPr>
          <w:shd w:val="clear" w:color="auto" w:fill="FFFFFF"/>
          <w:lang w:val="ru-RU"/>
        </w:rPr>
        <w:t xml:space="preserve"> </w:t>
      </w:r>
      <w:r w:rsidRPr="00114C6A">
        <w:rPr>
          <w:shd w:val="clear" w:color="auto" w:fill="FFFFFF"/>
        </w:rPr>
        <w:t>SQL</w:t>
      </w:r>
      <w:r w:rsidRPr="00114C6A">
        <w:rPr>
          <w:shd w:val="clear" w:color="auto" w:fill="FFFFFF"/>
          <w:lang w:val="ru-RU"/>
        </w:rPr>
        <w:t xml:space="preserve">, не только </w:t>
      </w:r>
      <w:r w:rsidRPr="00114C6A">
        <w:rPr>
          <w:shd w:val="clear" w:color="auto" w:fill="FFFFFF"/>
        </w:rPr>
        <w:t>SQL</w:t>
      </w:r>
      <w:r w:rsidRPr="00114C6A">
        <w:rPr>
          <w:shd w:val="clear" w:color="auto" w:fill="FFFFFF"/>
          <w:lang w:val="ru-RU"/>
        </w:rPr>
        <w:t xml:space="preserve">), в </w:t>
      </w:r>
      <w:r w:rsidRPr="00114C6A">
        <w:rPr>
          <w:rStyle w:val="InternetLink"/>
          <w:color w:val="000000"/>
          <w:u w:val="none"/>
          <w:shd w:val="clear" w:color="auto" w:fill="FFFFFF"/>
          <w:lang w:val="ru-RU"/>
        </w:rPr>
        <w:t>информатике</w:t>
      </w:r>
      <w:r w:rsidRPr="00114C6A">
        <w:rPr>
          <w:shd w:val="clear" w:color="auto" w:fill="FFFFFF"/>
          <w:lang w:val="ru-RU"/>
        </w:rPr>
        <w:t xml:space="preserve">— термин, обозначающий ряд подходов, направленных на реализацию хранилищ </w:t>
      </w:r>
      <w:r w:rsidRPr="00114C6A">
        <w:rPr>
          <w:rStyle w:val="InternetLink"/>
          <w:color w:val="000000"/>
          <w:u w:val="none"/>
          <w:shd w:val="clear" w:color="auto" w:fill="FFFFFF"/>
          <w:lang w:val="ru-RU"/>
        </w:rPr>
        <w:t>баз данных</w:t>
      </w:r>
      <w:r w:rsidRPr="00114C6A">
        <w:rPr>
          <w:shd w:val="clear" w:color="auto" w:fill="FFFFFF"/>
          <w:lang w:val="ru-RU"/>
        </w:rPr>
        <w:t xml:space="preserve">, имеющих существенные отличия от моделей, используемых в традиционных </w:t>
      </w:r>
      <w:r w:rsidRPr="00114C6A">
        <w:rPr>
          <w:rStyle w:val="InternetLink"/>
          <w:color w:val="000000"/>
          <w:u w:val="none"/>
          <w:shd w:val="clear" w:color="auto" w:fill="FFFFFF"/>
          <w:lang w:val="ru-RU"/>
        </w:rPr>
        <w:t xml:space="preserve">реляционных СУБД </w:t>
      </w:r>
      <w:r w:rsidRPr="00114C6A">
        <w:rPr>
          <w:shd w:val="clear" w:color="auto" w:fill="FFFFFF"/>
          <w:lang w:val="ru-RU"/>
        </w:rPr>
        <w:t xml:space="preserve">с доступом к данным средствами языка </w:t>
      </w:r>
      <w:r w:rsidRPr="00114C6A">
        <w:rPr>
          <w:rStyle w:val="InternetLink"/>
          <w:color w:val="000000"/>
          <w:u w:val="none"/>
          <w:shd w:val="clear" w:color="auto" w:fill="FFFFFF"/>
          <w:lang w:val="ru-RU"/>
        </w:rPr>
        <w:t>SQL</w:t>
      </w:r>
      <w:r w:rsidRPr="00114C6A">
        <w:rPr>
          <w:shd w:val="clear" w:color="auto" w:fill="FFFFFF"/>
          <w:lang w:val="ru-RU"/>
        </w:rPr>
        <w:t xml:space="preserve">. Применяется к базам данных, в которых делается попытка решить проблемы </w:t>
      </w:r>
      <w:r w:rsidRPr="00114C6A">
        <w:rPr>
          <w:rStyle w:val="InternetLink"/>
          <w:color w:val="000000"/>
          <w:u w:val="none"/>
          <w:shd w:val="clear" w:color="auto" w:fill="FFFFFF"/>
          <w:lang w:val="ru-RU"/>
        </w:rPr>
        <w:t xml:space="preserve">масштабируемости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scalability</w:t>
      </w:r>
      <w:r w:rsidRPr="00114C6A">
        <w:rPr>
          <w:shd w:val="clear" w:color="auto" w:fill="FFFFFF"/>
          <w:lang w:val="ru-RU"/>
        </w:rPr>
        <w:t xml:space="preserve">) и </w:t>
      </w:r>
      <w:r w:rsidRPr="00114C6A">
        <w:rPr>
          <w:rStyle w:val="InternetLink"/>
          <w:color w:val="000000"/>
          <w:u w:val="none"/>
          <w:shd w:val="clear" w:color="auto" w:fill="FFFFFF"/>
          <w:lang w:val="ru-RU"/>
        </w:rPr>
        <w:t xml:space="preserve">доступности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availability</w:t>
      </w:r>
      <w:r w:rsidRPr="00114C6A">
        <w:rPr>
          <w:shd w:val="clear" w:color="auto" w:fill="FFFFFF"/>
          <w:lang w:val="ru-RU"/>
        </w:rPr>
        <w:t xml:space="preserve">) за счёт </w:t>
      </w:r>
      <w:r w:rsidRPr="00114C6A">
        <w:rPr>
          <w:rStyle w:val="InternetLink"/>
          <w:color w:val="000000"/>
          <w:u w:val="none"/>
          <w:shd w:val="clear" w:color="auto" w:fill="FFFFFF"/>
          <w:lang w:val="ru-RU"/>
        </w:rPr>
        <w:t xml:space="preserve">атомарности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atomicity</w:t>
      </w:r>
      <w:r w:rsidRPr="00114C6A">
        <w:rPr>
          <w:shd w:val="clear" w:color="auto" w:fill="FFFFFF"/>
          <w:lang w:val="ru-RU"/>
        </w:rPr>
        <w:t xml:space="preserve">) и </w:t>
      </w:r>
      <w:r w:rsidRPr="00114C6A">
        <w:rPr>
          <w:rStyle w:val="InternetLink"/>
          <w:color w:val="000000"/>
          <w:u w:val="none"/>
          <w:shd w:val="clear" w:color="auto" w:fill="FFFFFF"/>
          <w:lang w:val="ru-RU"/>
        </w:rPr>
        <w:t xml:space="preserve">согласованности данных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Consistency</w:t>
      </w:r>
      <w:r w:rsidRPr="00114C6A">
        <w:rPr>
          <w:shd w:val="clear" w:color="auto" w:fill="FFFFFF"/>
          <w:lang w:val="ru-RU"/>
        </w:rPr>
        <w:t>).</w:t>
      </w:r>
    </w:p>
    <w:p w:rsidR="000A424E" w:rsidRPr="00114C6A" w:rsidRDefault="000A424E" w:rsidP="000A424E">
      <w:pPr>
        <w:pStyle w:val="Heading3"/>
        <w:jc w:val="both"/>
        <w:rPr>
          <w:lang w:val="ru-RU"/>
        </w:rPr>
      </w:pPr>
      <w:bookmarkStart w:id="266" w:name="_Toc438377496"/>
      <w:r w:rsidRPr="00114C6A">
        <w:rPr>
          <w:lang w:val="ru-RU"/>
        </w:rPr>
        <w:lastRenderedPageBreak/>
        <w:t>История названия</w:t>
      </w:r>
      <w:bookmarkEnd w:id="266"/>
    </w:p>
    <w:p w:rsidR="000A424E" w:rsidRPr="00114C6A" w:rsidRDefault="000A424E" w:rsidP="000A424E">
      <w:pPr>
        <w:jc w:val="both"/>
        <w:rPr>
          <w:rFonts w:ascii="Calibri" w:eastAsia="Droid Sans Fallback" w:hAnsi="Calibri"/>
          <w:color w:val="00000A"/>
          <w:shd w:val="clear" w:color="auto" w:fill="FFFFFF"/>
          <w:lang w:val="ru-RU" w:eastAsia="zh-CN" w:bidi="hi-IN"/>
        </w:rPr>
      </w:pPr>
      <w:r w:rsidRPr="00114C6A">
        <w:rPr>
          <w:shd w:val="clear" w:color="auto" w:fill="FFFFFF"/>
          <w:lang w:val="ru-RU" w:eastAsia="zh-CN" w:bidi="hi-IN"/>
        </w:rPr>
        <w:t xml:space="preserve">Изначально слово </w:t>
      </w:r>
      <w:r w:rsidRPr="00114C6A">
        <w:rPr>
          <w:shd w:val="clear" w:color="auto" w:fill="FFFFFF"/>
          <w:lang w:eastAsia="zh-CN" w:bidi="hi-IN"/>
        </w:rPr>
        <w:t>NoSQL</w:t>
      </w:r>
      <w:r w:rsidRPr="00114C6A">
        <w:rPr>
          <w:shd w:val="clear" w:color="auto" w:fill="FFFFFF"/>
          <w:lang w:val="ru-RU" w:eastAsia="zh-CN" w:bidi="hi-IN"/>
        </w:rPr>
        <w:t xml:space="preserve"> являлось </w:t>
      </w:r>
      <w:r w:rsidRPr="00114C6A">
        <w:rPr>
          <w:rStyle w:val="InternetLink"/>
          <w:rFonts w:eastAsia="Droid Sans Fallback" w:cs="FreeSans"/>
          <w:bCs/>
          <w:color w:val="000000"/>
          <w:u w:val="none"/>
          <w:shd w:val="clear" w:color="auto" w:fill="FFFFFF"/>
          <w:lang w:val="ru-RU" w:eastAsia="zh-CN" w:bidi="hi-IN"/>
        </w:rPr>
        <w:t xml:space="preserve">акронимом </w:t>
      </w:r>
      <w:r w:rsidRPr="00114C6A">
        <w:rPr>
          <w:shd w:val="clear" w:color="auto" w:fill="FFFFFF"/>
          <w:lang w:val="ru-RU" w:eastAsia="zh-CN" w:bidi="hi-IN"/>
        </w:rPr>
        <w:t xml:space="preserve">из двух слов английского языка: </w:t>
      </w:r>
      <w:r w:rsidRPr="00114C6A">
        <w:rPr>
          <w:shd w:val="clear" w:color="auto" w:fill="FFFFFF"/>
          <w:lang w:eastAsia="zh-CN" w:bidi="hi-IN"/>
        </w:rPr>
        <w:t>No</w:t>
      </w:r>
      <w:r w:rsidRPr="00114C6A">
        <w:rPr>
          <w:shd w:val="clear" w:color="auto" w:fill="FFFFFF"/>
          <w:lang w:val="ru-RU" w:eastAsia="zh-CN" w:bidi="hi-IN"/>
        </w:rPr>
        <w:t xml:space="preserve"> («Не») и </w:t>
      </w:r>
      <w:r w:rsidRPr="00114C6A">
        <w:rPr>
          <w:shd w:val="clear" w:color="auto" w:fill="FFFFFF"/>
          <w:lang w:eastAsia="zh-CN" w:bidi="hi-IN"/>
        </w:rPr>
        <w:t>SQL</w:t>
      </w:r>
      <w:r w:rsidRPr="00114C6A">
        <w:rPr>
          <w:shd w:val="clear" w:color="auto" w:fill="FFFFFF"/>
          <w:lang w:val="ru-RU" w:eastAsia="zh-CN" w:bidi="hi-IN"/>
        </w:rPr>
        <w:t xml:space="preserve"> (сокращение от </w:t>
      </w:r>
      <w:r w:rsidRPr="00114C6A">
        <w:rPr>
          <w:rStyle w:val="InternetLink"/>
          <w:rFonts w:eastAsia="Droid Sans Fallback" w:cs="FreeSans"/>
          <w:bCs/>
          <w:color w:val="000000"/>
          <w:u w:val="none"/>
          <w:shd w:val="clear" w:color="auto" w:fill="FFFFFF"/>
          <w:lang w:val="ru-RU" w:eastAsia="zh-CN" w:bidi="hi-IN"/>
        </w:rPr>
        <w:t xml:space="preserve">англ. </w:t>
      </w:r>
      <w:r w:rsidRPr="00114C6A">
        <w:rPr>
          <w:shd w:val="clear" w:color="auto" w:fill="FFFFFF"/>
          <w:lang w:eastAsia="zh-CN" w:bidi="hi-IN"/>
        </w:rPr>
        <w:t>Structured</w:t>
      </w:r>
      <w:r w:rsidRPr="00114C6A">
        <w:rPr>
          <w:shd w:val="clear" w:color="auto" w:fill="FFFFFF"/>
          <w:lang w:val="ru-RU" w:eastAsia="zh-CN" w:bidi="hi-IN"/>
        </w:rPr>
        <w:t xml:space="preserve"> </w:t>
      </w:r>
      <w:r w:rsidRPr="00114C6A">
        <w:rPr>
          <w:shd w:val="clear" w:color="auto" w:fill="FFFFFF"/>
          <w:lang w:eastAsia="zh-CN" w:bidi="hi-IN"/>
        </w:rPr>
        <w:t>Query</w:t>
      </w:r>
      <w:r w:rsidRPr="00114C6A">
        <w:rPr>
          <w:shd w:val="clear" w:color="auto" w:fill="FFFFFF"/>
          <w:lang w:val="ru-RU" w:eastAsia="zh-CN" w:bidi="hi-IN"/>
        </w:rPr>
        <w:t xml:space="preserve"> </w:t>
      </w:r>
      <w:r w:rsidRPr="00114C6A">
        <w:rPr>
          <w:shd w:val="clear" w:color="auto" w:fill="FFFFFF"/>
          <w:lang w:eastAsia="zh-CN" w:bidi="hi-IN"/>
        </w:rPr>
        <w:t>Language</w:t>
      </w:r>
      <w:r w:rsidRPr="00114C6A">
        <w:rPr>
          <w:shd w:val="clear" w:color="auto" w:fill="FFFFFF"/>
          <w:lang w:val="ru-RU" w:eastAsia="zh-CN" w:bidi="hi-IN"/>
        </w:rPr>
        <w:t xml:space="preserve"> — «структурированный язык запросов»), что даёт термину смысл «отрицающий </w:t>
      </w:r>
      <w:r w:rsidRPr="00114C6A">
        <w:rPr>
          <w:shd w:val="clear" w:color="auto" w:fill="FFFFFF"/>
          <w:lang w:eastAsia="zh-CN" w:bidi="hi-IN"/>
        </w:rPr>
        <w:t>SQL</w:t>
      </w:r>
      <w:r w:rsidRPr="00114C6A">
        <w:rPr>
          <w:shd w:val="clear" w:color="auto" w:fill="FFFFFF"/>
          <w:lang w:val="ru-RU" w:eastAsia="zh-CN" w:bidi="hi-IN"/>
        </w:rPr>
        <w:t>». Возможно, что первые, кто стал употреблять этот термин, хотели сказать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RDBMS</w:t>
      </w:r>
      <w:r w:rsidRPr="00114C6A">
        <w:rPr>
          <w:shd w:val="clear" w:color="auto" w:fill="FFFFFF"/>
          <w:lang w:val="ru-RU" w:eastAsia="zh-CN" w:bidi="hi-IN"/>
        </w:rPr>
        <w:t xml:space="preserve">» («не </w:t>
      </w:r>
      <w:r w:rsidRPr="00114C6A">
        <w:rPr>
          <w:rStyle w:val="InternetLink"/>
          <w:rFonts w:eastAsia="Droid Sans Fallback" w:cs="FreeSans"/>
          <w:bCs/>
          <w:color w:val="000000"/>
          <w:u w:val="none"/>
          <w:shd w:val="clear" w:color="auto" w:fill="FFFFFF"/>
          <w:lang w:val="ru-RU" w:eastAsia="zh-CN" w:bidi="hi-IN"/>
        </w:rPr>
        <w:t>реляционная СУБД</w:t>
      </w:r>
      <w:r w:rsidRPr="00114C6A">
        <w:rPr>
          <w:shd w:val="clear" w:color="auto" w:fill="FFFFFF"/>
          <w:lang w:val="ru-RU" w:eastAsia="zh-CN" w:bidi="hi-IN"/>
        </w:rPr>
        <w:t>») или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relational</w:t>
      </w:r>
      <w:r w:rsidRPr="00114C6A">
        <w:rPr>
          <w:shd w:val="clear" w:color="auto" w:fill="FFFFFF"/>
          <w:lang w:val="ru-RU" w:eastAsia="zh-CN" w:bidi="hi-IN"/>
        </w:rPr>
        <w:t xml:space="preserve">» («не реляционный»), но </w:t>
      </w:r>
      <w:r w:rsidRPr="00114C6A">
        <w:rPr>
          <w:shd w:val="clear" w:color="auto" w:fill="FFFFFF"/>
          <w:lang w:eastAsia="zh-CN" w:bidi="hi-IN"/>
        </w:rPr>
        <w:t>NoSQL</w:t>
      </w:r>
      <w:r w:rsidRPr="00114C6A">
        <w:rPr>
          <w:shd w:val="clear" w:color="auto" w:fill="FFFFFF"/>
          <w:lang w:val="ru-RU" w:eastAsia="zh-CN" w:bidi="hi-IN"/>
        </w:rPr>
        <w:t xml:space="preserve"> звучало лучше и в итоге прижилось (в качестве альтернативы предлагалось также </w:t>
      </w:r>
      <w:r w:rsidRPr="00114C6A">
        <w:rPr>
          <w:shd w:val="clear" w:color="auto" w:fill="FFFFFF"/>
          <w:lang w:eastAsia="zh-CN" w:bidi="hi-IN"/>
        </w:rPr>
        <w:t>NonRel</w:t>
      </w:r>
      <w:r w:rsidRPr="00114C6A">
        <w:rPr>
          <w:shd w:val="clear" w:color="auto" w:fill="FFFFFF"/>
          <w:lang w:val="ru-RU" w:eastAsia="zh-CN" w:bidi="hi-IN"/>
        </w:rPr>
        <w:t xml:space="preserve">). Позднее для </w:t>
      </w:r>
      <w:r w:rsidRPr="00114C6A">
        <w:rPr>
          <w:shd w:val="clear" w:color="auto" w:fill="FFFFFF"/>
          <w:lang w:eastAsia="zh-CN" w:bidi="hi-IN"/>
        </w:rPr>
        <w:t>NoSQL</w:t>
      </w:r>
      <w:r w:rsidRPr="00114C6A">
        <w:rPr>
          <w:shd w:val="clear" w:color="auto" w:fill="FFFFFF"/>
          <w:lang w:val="ru-RU" w:eastAsia="zh-CN" w:bidi="hi-IN"/>
        </w:rPr>
        <w:t xml:space="preserve"> было придумано объяснение «</w:t>
      </w:r>
      <w:r w:rsidRPr="00114C6A">
        <w:rPr>
          <w:shd w:val="clear" w:color="auto" w:fill="FFFFFF"/>
          <w:lang w:eastAsia="zh-CN" w:bidi="hi-IN"/>
        </w:rPr>
        <w:t>Not</w:t>
      </w:r>
      <w:r w:rsidRPr="00114C6A">
        <w:rPr>
          <w:shd w:val="clear" w:color="auto" w:fill="FFFFFF"/>
          <w:lang w:val="ru-RU" w:eastAsia="zh-CN" w:bidi="hi-IN"/>
        </w:rPr>
        <w:t xml:space="preserve"> </w:t>
      </w:r>
      <w:r w:rsidRPr="00114C6A">
        <w:rPr>
          <w:shd w:val="clear" w:color="auto" w:fill="FFFFFF"/>
          <w:lang w:eastAsia="zh-CN" w:bidi="hi-IN"/>
        </w:rPr>
        <w:t>Only</w:t>
      </w:r>
      <w:r w:rsidRPr="00114C6A">
        <w:rPr>
          <w:shd w:val="clear" w:color="auto" w:fill="FFFFFF"/>
          <w:lang w:val="ru-RU" w:eastAsia="zh-CN" w:bidi="hi-IN"/>
        </w:rPr>
        <w:t xml:space="preserve"> </w:t>
      </w:r>
      <w:r w:rsidRPr="00114C6A">
        <w:rPr>
          <w:shd w:val="clear" w:color="auto" w:fill="FFFFFF"/>
          <w:lang w:eastAsia="zh-CN" w:bidi="hi-IN"/>
        </w:rPr>
        <w:t>SQL</w:t>
      </w:r>
      <w:r w:rsidRPr="00114C6A">
        <w:rPr>
          <w:shd w:val="clear" w:color="auto" w:fill="FFFFFF"/>
          <w:lang w:val="ru-RU" w:eastAsia="zh-CN" w:bidi="hi-IN"/>
        </w:rPr>
        <w:t xml:space="preserve">» («не только </w:t>
      </w:r>
      <w:r w:rsidRPr="00114C6A">
        <w:rPr>
          <w:shd w:val="clear" w:color="auto" w:fill="FFFFFF"/>
          <w:lang w:eastAsia="zh-CN" w:bidi="hi-IN"/>
        </w:rPr>
        <w:t>SQL</w:t>
      </w:r>
      <w:r w:rsidRPr="00114C6A">
        <w:rPr>
          <w:shd w:val="clear" w:color="auto" w:fill="FFFFFF"/>
          <w:lang w:val="ru-RU" w:eastAsia="zh-CN" w:bidi="hi-IN"/>
        </w:rPr>
        <w:t xml:space="preserve">»). </w:t>
      </w:r>
      <w:r w:rsidRPr="00114C6A">
        <w:rPr>
          <w:shd w:val="clear" w:color="auto" w:fill="FFFFFF"/>
          <w:lang w:eastAsia="zh-CN" w:bidi="hi-IN"/>
        </w:rPr>
        <w:t>NoSQL</w:t>
      </w:r>
      <w:r w:rsidRPr="00114C6A">
        <w:rPr>
          <w:shd w:val="clear" w:color="auto" w:fill="FFFFFF"/>
          <w:lang w:val="ru-RU" w:eastAsia="zh-CN" w:bidi="hi-IN"/>
        </w:rPr>
        <w:t xml:space="preserve"> стал </w:t>
      </w:r>
      <w:r w:rsidRPr="00114C6A">
        <w:rPr>
          <w:rStyle w:val="InternetLink"/>
          <w:rFonts w:eastAsia="Droid Sans Fallback" w:cs="FreeSans"/>
          <w:bCs/>
          <w:color w:val="000000"/>
          <w:u w:val="none"/>
          <w:shd w:val="clear" w:color="auto" w:fill="FFFFFF"/>
          <w:lang w:val="ru-RU" w:eastAsia="zh-CN" w:bidi="hi-IN"/>
        </w:rPr>
        <w:t xml:space="preserve">общим термином </w:t>
      </w:r>
      <w:r w:rsidRPr="00114C6A">
        <w:rPr>
          <w:shd w:val="clear" w:color="auto" w:fill="FFFFFF"/>
          <w:lang w:val="ru-RU" w:eastAsia="zh-CN" w:bidi="hi-IN"/>
        </w:rPr>
        <w:t>для различных баз данных и хранилищ, но он не обозначает какую-либо одну конкретную технологию или продукт.</w:t>
      </w:r>
    </w:p>
    <w:p w:rsidR="000A424E" w:rsidRPr="000A424E" w:rsidRDefault="000A424E" w:rsidP="000A424E">
      <w:pPr>
        <w:pStyle w:val="Heading3"/>
        <w:jc w:val="both"/>
        <w:rPr>
          <w:lang w:val="ru-RU"/>
        </w:rPr>
      </w:pPr>
      <w:bookmarkStart w:id="267" w:name="_Toc438377497"/>
      <w:r w:rsidRPr="000A424E">
        <w:rPr>
          <w:lang w:val="ru-RU"/>
        </w:rPr>
        <w:t>Развитие идеи</w:t>
      </w:r>
      <w:bookmarkEnd w:id="267"/>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Сама по себе идея нереляционных баз данных не нова, а использование нереляционных хранилищ началось ещё во времена первых компьютеров. Нереляционные базы данных процветали во времена </w:t>
      </w:r>
      <w:r w:rsidRPr="00114C6A">
        <w:rPr>
          <w:rStyle w:val="InternetLink"/>
          <w:rFonts w:eastAsia="Droid Sans Fallback" w:cs="FreeSans"/>
          <w:color w:val="000000"/>
          <w:u w:val="none"/>
          <w:shd w:val="clear" w:color="auto" w:fill="FFFFFF"/>
          <w:lang w:val="ru-RU" w:eastAsia="zh-CN" w:bidi="hi-IN"/>
        </w:rPr>
        <w:t>мэйнфреймов</w:t>
      </w:r>
      <w:r w:rsidRPr="00114C6A">
        <w:rPr>
          <w:shd w:val="clear" w:color="auto" w:fill="FFFFFF"/>
          <w:lang w:val="ru-RU" w:eastAsia="zh-CN" w:bidi="hi-IN"/>
        </w:rPr>
        <w:t xml:space="preserve">, а позднее, во времена доминирования реляционных СУБД, нашли применение в специализированных хранилищах, например, иерархических </w:t>
      </w:r>
      <w:r w:rsidRPr="00114C6A">
        <w:rPr>
          <w:rStyle w:val="InternetLink"/>
          <w:rFonts w:eastAsia="Droid Sans Fallback" w:cs="FreeSans"/>
          <w:color w:val="000000"/>
          <w:u w:val="none"/>
          <w:shd w:val="clear" w:color="auto" w:fill="FFFFFF"/>
          <w:lang w:val="ru-RU" w:eastAsia="zh-CN" w:bidi="hi-IN"/>
        </w:rPr>
        <w:t>службах каталогов</w:t>
      </w:r>
      <w:r w:rsidRPr="00114C6A">
        <w:rPr>
          <w:shd w:val="clear" w:color="auto" w:fill="FFFFFF"/>
          <w:lang w:val="ru-RU" w:eastAsia="zh-CN" w:bidi="hi-IN"/>
        </w:rPr>
        <w:t xml:space="preserve">. Появление же нереляционных СУБД нового поколения произошло из-за необходимости создания параллельных распределённых систем для высокомасштабируемых интернет-приложений, таких как </w:t>
      </w:r>
      <w:r w:rsidRPr="00114C6A">
        <w:rPr>
          <w:rStyle w:val="InternetLink"/>
          <w:rFonts w:eastAsia="Droid Sans Fallback" w:cs="FreeSans"/>
          <w:color w:val="000000"/>
          <w:u w:val="none"/>
          <w:shd w:val="clear" w:color="auto" w:fill="FFFFFF"/>
          <w:lang w:val="ru-RU" w:eastAsia="zh-CN" w:bidi="hi-IN"/>
        </w:rPr>
        <w:t>поисковые системы</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начале 2000-х годов </w:t>
      </w:r>
      <w:r w:rsidRPr="00114C6A">
        <w:rPr>
          <w:rStyle w:val="InternetLink"/>
          <w:rFonts w:eastAsia="Droid Sans Fallback" w:cs="FreeSans"/>
          <w:color w:val="000000"/>
          <w:u w:val="none"/>
          <w:shd w:val="clear" w:color="auto" w:fill="FFFFFF"/>
          <w:lang w:val="ru-RU" w:eastAsia="zh-CN" w:bidi="hi-IN"/>
        </w:rPr>
        <w:t xml:space="preserve">Google </w:t>
      </w:r>
      <w:r w:rsidRPr="00114C6A">
        <w:rPr>
          <w:shd w:val="clear" w:color="auto" w:fill="FFFFFF"/>
          <w:lang w:val="ru-RU" w:eastAsia="zh-CN" w:bidi="hi-IN"/>
        </w:rPr>
        <w:t xml:space="preserve">построил свою высокомасштабируемую поисковую систему и приложения: </w:t>
      </w:r>
      <w:r w:rsidRPr="00114C6A">
        <w:rPr>
          <w:rStyle w:val="InternetLink"/>
          <w:rFonts w:eastAsia="Droid Sans Fallback" w:cs="FreeSans"/>
          <w:color w:val="000000"/>
          <w:u w:val="none"/>
          <w:shd w:val="clear" w:color="auto" w:fill="FFFFFF"/>
          <w:lang w:val="ru-RU" w:eastAsia="zh-CN" w:bidi="hi-IN"/>
        </w:rPr>
        <w:t>Gmail</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Google Maps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Google Earth </w:t>
      </w:r>
      <w:r w:rsidRPr="00114C6A">
        <w:rPr>
          <w:shd w:val="clear" w:color="auto" w:fill="FFFFFF"/>
          <w:lang w:val="ru-RU" w:eastAsia="zh-CN" w:bidi="hi-IN"/>
        </w:rPr>
        <w:t xml:space="preserve">и т. п., решая проблемы масштабируемости и параллельной обработки больших объёмов данных. В результате была создана </w:t>
      </w:r>
      <w:r w:rsidRPr="00114C6A">
        <w:rPr>
          <w:rStyle w:val="InternetLink"/>
          <w:rFonts w:eastAsia="Droid Sans Fallback" w:cs="FreeSans"/>
          <w:color w:val="000000"/>
          <w:u w:val="none"/>
          <w:shd w:val="clear" w:color="auto" w:fill="FFFFFF"/>
          <w:lang w:val="ru-RU" w:eastAsia="zh-CN" w:bidi="hi-IN"/>
        </w:rPr>
        <w:t xml:space="preserve">распределённая файловая система </w:t>
      </w:r>
      <w:r w:rsidRPr="00114C6A">
        <w:rPr>
          <w:shd w:val="clear" w:color="auto" w:fill="FFFFFF"/>
          <w:lang w:val="ru-RU" w:eastAsia="zh-CN" w:bidi="hi-IN"/>
        </w:rPr>
        <w:t>и распределённая система координации, хранилище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среда выполнения</w:t>
      </w:r>
      <w:r w:rsidRPr="00114C6A">
        <w:rPr>
          <w:shd w:val="clear" w:color="auto" w:fill="FFFFFF"/>
          <w:lang w:val="ru-RU" w:eastAsia="zh-CN" w:bidi="hi-IN"/>
        </w:rPr>
        <w:t xml:space="preserve">, основанная на алгоритме </w:t>
      </w:r>
      <w:r w:rsidRPr="00114C6A">
        <w:rPr>
          <w:rStyle w:val="InternetLink"/>
          <w:rFonts w:eastAsia="Droid Sans Fallback" w:cs="FreeSans"/>
          <w:color w:val="000000"/>
          <w:u w:val="none"/>
          <w:shd w:val="clear" w:color="auto" w:fill="FFFFFF"/>
          <w:lang w:val="ru-RU" w:eastAsia="zh-CN" w:bidi="hi-IN"/>
        </w:rPr>
        <w:t>MapReduce</w:t>
      </w:r>
      <w:r w:rsidRPr="00114C6A">
        <w:rPr>
          <w:shd w:val="clear" w:color="auto" w:fill="FFFFFF"/>
          <w:lang w:val="ru-RU" w:eastAsia="zh-CN" w:bidi="hi-IN"/>
        </w:rPr>
        <w:t xml:space="preserve">. Публикация компанией </w:t>
      </w:r>
      <w:r w:rsidRPr="00114C6A">
        <w:rPr>
          <w:shd w:val="clear" w:color="auto" w:fill="FFFFFF"/>
          <w:lang w:eastAsia="zh-CN" w:bidi="hi-IN"/>
        </w:rPr>
        <w:t>Google</w:t>
      </w:r>
      <w:r w:rsidRPr="00114C6A">
        <w:rPr>
          <w:shd w:val="clear" w:color="auto" w:fill="FFFFFF"/>
          <w:lang w:val="ru-RU" w:eastAsia="zh-CN" w:bidi="hi-IN"/>
        </w:rPr>
        <w:t xml:space="preserve"> описаний этих технологий привела к всплеску интереса среди разработчиков </w:t>
      </w:r>
      <w:r w:rsidRPr="00114C6A">
        <w:rPr>
          <w:rStyle w:val="InternetLink"/>
          <w:rFonts w:eastAsia="Droid Sans Fallback" w:cs="FreeSans"/>
          <w:color w:val="000000"/>
          <w:u w:val="none"/>
          <w:shd w:val="clear" w:color="auto" w:fill="FFFFFF"/>
          <w:lang w:val="ru-RU" w:eastAsia="zh-CN" w:bidi="hi-IN"/>
        </w:rPr>
        <w:t>открытого программного обеспечения</w:t>
      </w:r>
      <w:r w:rsidRPr="00114C6A">
        <w:rPr>
          <w:shd w:val="clear" w:color="auto" w:fill="FFFFFF"/>
          <w:lang w:val="ru-RU" w:eastAsia="zh-CN" w:bidi="hi-IN"/>
        </w:rPr>
        <w:t xml:space="preserve">, в результате чего был создан </w:t>
      </w:r>
      <w:r w:rsidRPr="00114C6A">
        <w:rPr>
          <w:rStyle w:val="InternetLink"/>
          <w:rFonts w:eastAsia="Droid Sans Fallback" w:cs="FreeSans"/>
          <w:color w:val="000000"/>
          <w:u w:val="none"/>
          <w:shd w:val="clear" w:color="auto" w:fill="FFFFFF"/>
          <w:lang w:val="ru-RU" w:eastAsia="zh-CN" w:bidi="hi-IN"/>
        </w:rPr>
        <w:t xml:space="preserve">Hadoop </w:t>
      </w:r>
      <w:r w:rsidRPr="00114C6A">
        <w:rPr>
          <w:shd w:val="clear" w:color="auto" w:fill="FFFFFF"/>
          <w:lang w:val="ru-RU" w:eastAsia="zh-CN" w:bidi="hi-IN"/>
        </w:rPr>
        <w:t xml:space="preserve">и запущены связанные с ним проекты, призванные создать подобные </w:t>
      </w:r>
      <w:r w:rsidRPr="00114C6A">
        <w:rPr>
          <w:shd w:val="clear" w:color="auto" w:fill="FFFFFF"/>
          <w:lang w:eastAsia="zh-CN" w:bidi="hi-IN"/>
        </w:rPr>
        <w:t>Google</w:t>
      </w:r>
      <w:r w:rsidRPr="00114C6A">
        <w:rPr>
          <w:shd w:val="clear" w:color="auto" w:fill="FFFFFF"/>
          <w:lang w:val="ru-RU" w:eastAsia="zh-CN" w:bidi="hi-IN"/>
        </w:rPr>
        <w:t xml:space="preserve"> технологии. Через год, в 2007 году, примеру </w:t>
      </w:r>
      <w:r w:rsidRPr="00114C6A">
        <w:rPr>
          <w:shd w:val="clear" w:color="auto" w:fill="FFFFFF"/>
          <w:lang w:eastAsia="zh-CN" w:bidi="hi-IN"/>
        </w:rPr>
        <w:t>Google</w:t>
      </w:r>
      <w:r w:rsidRPr="00114C6A">
        <w:rPr>
          <w:shd w:val="clear" w:color="auto" w:fill="FFFFFF"/>
          <w:lang w:val="ru-RU" w:eastAsia="zh-CN" w:bidi="hi-IN"/>
        </w:rPr>
        <w:t xml:space="preserve"> последовал </w:t>
      </w:r>
      <w:r w:rsidRPr="00114C6A">
        <w:rPr>
          <w:rStyle w:val="InternetLink"/>
          <w:rFonts w:eastAsia="Droid Sans Fallback" w:cs="FreeSans"/>
          <w:color w:val="000000"/>
          <w:u w:val="none"/>
          <w:shd w:val="clear" w:color="auto" w:fill="FFFFFF"/>
          <w:lang w:val="ru-RU" w:eastAsia="zh-CN" w:bidi="hi-IN"/>
        </w:rPr>
        <w:t>Amazon.com</w:t>
      </w:r>
      <w:r w:rsidRPr="00114C6A">
        <w:rPr>
          <w:shd w:val="clear" w:color="auto" w:fill="FFFFFF"/>
          <w:lang w:val="ru-RU" w:eastAsia="zh-CN" w:bidi="hi-IN"/>
        </w:rPr>
        <w:t xml:space="preserve">, опубликовав статьи о высокодоступной базе данных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iCs/>
          <w:color w:val="00000A"/>
          <w:shd w:val="clear" w:color="auto" w:fill="FFFFFF"/>
          <w:lang w:val="ru-RU" w:eastAsia="zh-CN" w:bidi="hi-IN"/>
        </w:rPr>
      </w:pPr>
      <w:r w:rsidRPr="00114C6A">
        <w:rPr>
          <w:iCs/>
          <w:shd w:val="clear" w:color="auto" w:fill="FFFFFF"/>
          <w:lang w:val="ru-RU" w:eastAsia="zh-CN" w:bidi="hi-IN"/>
        </w:rPr>
        <w:t xml:space="preserve">Поддержка гигантов индустрии менее чем за пять лет привела к широкому распространению технологий </w:t>
      </w:r>
      <w:r w:rsidRPr="00114C6A">
        <w:rPr>
          <w:iCs/>
          <w:shd w:val="clear" w:color="auto" w:fill="FFFFFF"/>
          <w:lang w:eastAsia="zh-CN" w:bidi="hi-IN"/>
        </w:rPr>
        <w:t>NoSQL</w:t>
      </w:r>
      <w:r w:rsidRPr="00114C6A">
        <w:rPr>
          <w:iCs/>
          <w:shd w:val="clear" w:color="auto" w:fill="FFFFFF"/>
          <w:lang w:val="ru-RU" w:eastAsia="zh-CN" w:bidi="hi-IN"/>
        </w:rPr>
        <w:t xml:space="preserve"> (и подобных) для управления «большими данными», а к делу присоединились другие большие и маленькие компании, такие как: </w:t>
      </w:r>
      <w:r w:rsidRPr="00114C6A">
        <w:rPr>
          <w:rStyle w:val="InternetLink"/>
          <w:rFonts w:eastAsia="Droid Sans Fallback" w:cs="FreeSans"/>
          <w:iCs/>
          <w:color w:val="000000"/>
          <w:u w:val="none"/>
          <w:shd w:val="clear" w:color="auto" w:fill="FFFFFF"/>
          <w:lang w:val="ru-RU" w:eastAsia="zh-CN" w:bidi="hi-IN"/>
        </w:rPr>
        <w:t>IBM</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Facebook</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Netflix</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Ebay</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Hulu</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Yahoo!</w:t>
      </w:r>
      <w:r w:rsidRPr="00114C6A">
        <w:rPr>
          <w:iCs/>
          <w:shd w:val="clear" w:color="auto" w:fill="FFFFFF"/>
          <w:lang w:val="ru-RU" w:eastAsia="zh-CN" w:bidi="hi-IN"/>
        </w:rPr>
        <w:t xml:space="preserve">, со своими </w:t>
      </w:r>
      <w:r w:rsidRPr="00114C6A">
        <w:rPr>
          <w:rStyle w:val="InternetLink"/>
          <w:rFonts w:eastAsia="Droid Sans Fallback" w:cs="FreeSans"/>
          <w:iCs/>
          <w:color w:val="000000"/>
          <w:u w:val="none"/>
          <w:shd w:val="clear" w:color="auto" w:fill="FFFFFF"/>
          <w:lang w:val="ru-RU" w:eastAsia="zh-CN" w:bidi="hi-IN"/>
        </w:rPr>
        <w:t xml:space="preserve">проприетарными </w:t>
      </w:r>
      <w:r w:rsidRPr="00114C6A">
        <w:rPr>
          <w:iCs/>
          <w:shd w:val="clear" w:color="auto" w:fill="FFFFFF"/>
          <w:lang w:val="ru-RU" w:eastAsia="zh-CN" w:bidi="hi-IN"/>
        </w:rPr>
        <w:t>и открытыми решениями.</w:t>
      </w:r>
    </w:p>
    <w:p w:rsidR="000A424E" w:rsidRPr="000A424E" w:rsidRDefault="000A424E" w:rsidP="000A424E">
      <w:pPr>
        <w:pStyle w:val="Heading3"/>
        <w:jc w:val="both"/>
        <w:rPr>
          <w:lang w:val="ru-RU"/>
        </w:rPr>
      </w:pPr>
      <w:bookmarkStart w:id="268" w:name="_Toc438377498"/>
      <w:r w:rsidRPr="000A424E">
        <w:rPr>
          <w:lang w:val="ru-RU"/>
        </w:rPr>
        <w:t>Основные черты</w:t>
      </w:r>
      <w:bookmarkEnd w:id="268"/>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Традиционные СУБД ориентируются на требования </w:t>
      </w:r>
      <w:r w:rsidRPr="00114C6A">
        <w:rPr>
          <w:rStyle w:val="InternetLink"/>
          <w:rFonts w:eastAsia="Droid Sans Fallback" w:cs="FreeSans"/>
          <w:color w:val="000000"/>
          <w:u w:val="none"/>
          <w:shd w:val="clear" w:color="auto" w:fill="FFFFFF"/>
          <w:lang w:val="ru-RU" w:eastAsia="zh-CN" w:bidi="hi-IN"/>
        </w:rPr>
        <w:t xml:space="preserve">ACID </w:t>
      </w:r>
      <w:r w:rsidRPr="00114C6A">
        <w:rPr>
          <w:shd w:val="clear" w:color="auto" w:fill="FFFFFF"/>
          <w:lang w:val="ru-RU" w:eastAsia="zh-CN" w:bidi="hi-IN"/>
        </w:rPr>
        <w:t>к транзакционной системе: атомарность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atomicity</w:t>
      </w:r>
      <w:r w:rsidRPr="00114C6A">
        <w:rPr>
          <w:shd w:val="clear" w:color="auto" w:fill="FFFFFF"/>
          <w:lang w:val="ru-RU" w:eastAsia="zh-CN" w:bidi="hi-IN"/>
        </w:rPr>
        <w:t>), согласованность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consistency</w:t>
      </w:r>
      <w:r w:rsidRPr="00114C6A">
        <w:rPr>
          <w:shd w:val="clear" w:color="auto" w:fill="FFFFFF"/>
          <w:lang w:val="ru-RU" w:eastAsia="zh-CN" w:bidi="hi-IN"/>
        </w:rPr>
        <w:t>), изолированность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isolation</w:t>
      </w:r>
      <w:r w:rsidRPr="00114C6A">
        <w:rPr>
          <w:shd w:val="clear" w:color="auto" w:fill="FFFFFF"/>
          <w:lang w:val="ru-RU" w:eastAsia="zh-CN" w:bidi="hi-IN"/>
        </w:rPr>
        <w:t>), надёжность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Durability</w:t>
      </w:r>
      <w:r w:rsidRPr="00114C6A">
        <w:rPr>
          <w:shd w:val="clear" w:color="auto" w:fill="FFFFFF"/>
          <w:lang w:val="ru-RU" w:eastAsia="zh-CN" w:bidi="hi-IN"/>
        </w:rPr>
        <w:t xml:space="preserve">). </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Атомарность гарантирует, что никакая </w:t>
      </w:r>
      <w:r w:rsidRPr="00114C6A">
        <w:rPr>
          <w:rStyle w:val="InternetLink"/>
          <w:rFonts w:eastAsia="Droid Sans Fallback" w:cs="FreeSans"/>
          <w:color w:val="000000"/>
          <w:u w:val="none"/>
          <w:shd w:val="clear" w:color="auto" w:fill="FFFFFF"/>
          <w:lang w:val="ru-RU" w:eastAsia="zh-CN" w:bidi="hi-IN"/>
        </w:rPr>
        <w:t xml:space="preserve">транзакция </w:t>
      </w:r>
      <w:r w:rsidRPr="00114C6A">
        <w:rPr>
          <w:shd w:val="clear" w:color="auto" w:fill="FFFFFF"/>
          <w:lang w:val="ru-RU" w:eastAsia="zh-CN" w:bidi="hi-IN"/>
        </w:rPr>
        <w:t>не будет зафиксирована в системе частично. Будут либо выполнены все её подоперации, либо не выполнено ни одной. Поскольку на практике невозможно одновременно и атомарно выполнить всю последовательность операций внутри транзакции, вводится понятие «отката» (</w:t>
      </w:r>
      <w:r w:rsidRPr="00114C6A">
        <w:rPr>
          <w:shd w:val="clear" w:color="auto" w:fill="FFFFFF"/>
          <w:lang w:eastAsia="zh-CN" w:bidi="hi-IN"/>
        </w:rPr>
        <w:t>rollback</w:t>
      </w:r>
      <w:r w:rsidRPr="00114C6A">
        <w:rPr>
          <w:shd w:val="clear" w:color="auto" w:fill="FFFFFF"/>
          <w:lang w:val="ru-RU" w:eastAsia="zh-CN" w:bidi="hi-IN"/>
        </w:rPr>
        <w:t>): если транзакцию не удаётся полностью завершить, результаты всех её до сих пор произведённых действий будут отменены и система вернётся во «внешне исходное» состояние.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Сильная согласованность (</w:t>
      </w:r>
      <w:r w:rsidRPr="00114C6A">
        <w:rPr>
          <w:shd w:val="clear" w:color="auto" w:fill="FFFFFF"/>
          <w:lang w:eastAsia="zh-CN" w:bidi="hi-IN"/>
        </w:rPr>
        <w:t>Strong</w:t>
      </w:r>
      <w:r w:rsidRPr="00114C6A">
        <w:rPr>
          <w:shd w:val="clear" w:color="auto" w:fill="FFFFFF"/>
          <w:lang w:val="ru-RU" w:eastAsia="zh-CN" w:bidi="hi-IN"/>
        </w:rPr>
        <w:t xml:space="preserve"> </w:t>
      </w:r>
      <w:r w:rsidRPr="00114C6A">
        <w:rPr>
          <w:shd w:val="clear" w:color="auto" w:fill="FFFFFF"/>
          <w:lang w:eastAsia="zh-CN" w:bidi="hi-IN"/>
        </w:rPr>
        <w:t>consistency</w:t>
      </w:r>
      <w:r w:rsidRPr="00114C6A">
        <w:rPr>
          <w:shd w:val="clear" w:color="auto" w:fill="FFFFFF"/>
          <w:lang w:val="ru-RU" w:eastAsia="zh-CN" w:bidi="hi-IN"/>
        </w:rPr>
        <w:t>) - после завершения обновления, любой последующий доступ к данным (Процессом А, В или С) вернет обновленное значение.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Изолированность - во время выполнения транзакции параллельные транзакции не должны оказывать влияние на её результат. Изолированность — требование дорогое, поэтому в реальных БД существуют режимы, не полностью изолирующие транзакцию (</w:t>
      </w:r>
      <w:r w:rsidRPr="00114C6A">
        <w:rPr>
          <w:rStyle w:val="InternetLink"/>
          <w:rFonts w:eastAsia="Droid Sans Fallback" w:cs="FreeSans"/>
          <w:color w:val="000000"/>
          <w:u w:val="none"/>
          <w:shd w:val="clear" w:color="auto" w:fill="FFFFFF"/>
          <w:lang w:val="ru-RU" w:eastAsia="zh-CN" w:bidi="hi-IN"/>
        </w:rPr>
        <w:t xml:space="preserve">уровни изолированности </w:t>
      </w:r>
      <w:r w:rsidRPr="00114C6A">
        <w:rPr>
          <w:shd w:val="clear" w:color="auto" w:fill="FFFFFF"/>
          <w:lang w:eastAsia="zh-CN" w:bidi="hi-IN"/>
        </w:rPr>
        <w:t>Repeatable</w:t>
      </w:r>
      <w:r w:rsidRPr="00114C6A">
        <w:rPr>
          <w:shd w:val="clear" w:color="auto" w:fill="FFFFFF"/>
          <w:lang w:val="ru-RU" w:eastAsia="zh-CN" w:bidi="hi-IN"/>
        </w:rPr>
        <w:t xml:space="preserve"> </w:t>
      </w:r>
      <w:r w:rsidRPr="00114C6A">
        <w:rPr>
          <w:shd w:val="clear" w:color="auto" w:fill="FFFFFF"/>
          <w:lang w:eastAsia="zh-CN" w:bidi="hi-IN"/>
        </w:rPr>
        <w:t>Read</w:t>
      </w:r>
      <w:r w:rsidRPr="00114C6A">
        <w:rPr>
          <w:shd w:val="clear" w:color="auto" w:fill="FFFFFF"/>
          <w:lang w:val="ru-RU" w:eastAsia="zh-CN" w:bidi="hi-IN"/>
        </w:rPr>
        <w:t xml:space="preserve"> и ниже).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Надежность - независимо от проблем на нижних уровнях (к примеру, обесточивание системы или сбои в оборудовании) изменения, сделанные успешно завершённой транзакцией, должны остаться сохранёнными после возвращения системы в работу. Другими словами, если пользователь получил подтверждение от системы, что транзакция выполнена, он может быть уверен, что сделанные им изменения не будут отменены из-за какого-либо сбоя.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w:t>
      </w:r>
      <w:r w:rsidRPr="00114C6A">
        <w:rPr>
          <w:shd w:val="clear" w:color="auto" w:fill="FFFFFF"/>
          <w:lang w:eastAsia="zh-CN" w:bidi="hi-IN"/>
        </w:rPr>
        <w:t>NoSQL</w:t>
      </w:r>
      <w:r w:rsidRPr="00114C6A">
        <w:rPr>
          <w:shd w:val="clear" w:color="auto" w:fill="FFFFFF"/>
          <w:lang w:val="ru-RU" w:eastAsia="zh-CN" w:bidi="hi-IN"/>
        </w:rPr>
        <w:t xml:space="preserve"> вместо </w:t>
      </w:r>
      <w:r w:rsidRPr="00114C6A">
        <w:rPr>
          <w:shd w:val="clear" w:color="auto" w:fill="FFFFFF"/>
          <w:lang w:eastAsia="zh-CN" w:bidi="hi-IN"/>
        </w:rPr>
        <w:t>ACID</w:t>
      </w:r>
      <w:r w:rsidRPr="00114C6A">
        <w:rPr>
          <w:shd w:val="clear" w:color="auto" w:fill="FFFFFF"/>
          <w:lang w:val="ru-RU" w:eastAsia="zh-CN" w:bidi="hi-IN"/>
        </w:rPr>
        <w:t xml:space="preserve"> может рассматриваться набор свойств </w:t>
      </w:r>
      <w:r w:rsidRPr="00114C6A">
        <w:rPr>
          <w:shd w:val="clear" w:color="auto" w:fill="FFFFFF"/>
          <w:lang w:eastAsia="zh-CN" w:bidi="hi-IN"/>
        </w:rPr>
        <w:t>BASE</w:t>
      </w:r>
      <w:r w:rsidRPr="00114C6A">
        <w:rPr>
          <w:shd w:val="clear" w:color="auto" w:fill="FFFFFF"/>
          <w:lang w:val="ru-RU" w:eastAsia="zh-CN" w:bidi="hi-IN"/>
        </w:rPr>
        <w:t>:</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базовая доступность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basic availability) — каждый запрос гарантированно завершается (успешно или безуспешно).</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гибкое состояние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soft state) — состояние системы может изменяться со временем, даже без ввода новых данных, для достижения согласования данных.</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согласованность в конечном счёте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eventual consistency) — данные могут быть некоторое время рассогласованы, но приходят к согласованию через некоторое время.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 сбое в некоторых узлах системы отказ получает только часть приложений, взаимодействующих с вышедшими из строя узлами. В ходе взаимодействия используются протоколы без состояния, что снижает нагрузку на отдельные узлы и позволяет ее перераспределять. Наконец, допустима временная несогласованность данных в разных узлах системы при условии, что информация будет синхронизирована через некоторый обозримый промежуток времени. </w:t>
      </w:r>
      <w:r w:rsidRPr="00114C6A">
        <w:rPr>
          <w:shd w:val="clear" w:color="auto" w:fill="FFFFFF"/>
          <w:lang w:eastAsia="zh-CN" w:bidi="hi-IN"/>
        </w:rPr>
        <w:t>BASE</w:t>
      </w:r>
      <w:r w:rsidRPr="00114C6A">
        <w:rPr>
          <w:shd w:val="clear" w:color="auto" w:fill="FFFFFF"/>
          <w:lang w:val="ru-RU" w:eastAsia="zh-CN" w:bidi="hi-IN"/>
        </w:rPr>
        <w:t xml:space="preserve"> используется для наиболее общего описания требований к распределенным </w:t>
      </w:r>
      <w:r w:rsidRPr="00114C6A">
        <w:rPr>
          <w:shd w:val="clear" w:color="auto" w:fill="FFFFFF"/>
          <w:lang w:eastAsia="zh-CN" w:bidi="hi-IN"/>
        </w:rPr>
        <w:t>NoSQL</w:t>
      </w:r>
      <w:r w:rsidRPr="00114C6A">
        <w:rPr>
          <w:shd w:val="clear" w:color="auto" w:fill="FFFFFF"/>
          <w:lang w:val="ru-RU" w:eastAsia="zh-CN" w:bidi="hi-IN"/>
        </w:rPr>
        <w:t xml:space="preserve">-системам, подпадающих под утверждение теоремы </w:t>
      </w:r>
      <w:r w:rsidRPr="00114C6A">
        <w:rPr>
          <w:shd w:val="clear" w:color="auto" w:fill="FFFFFF"/>
          <w:lang w:eastAsia="zh-CN" w:bidi="hi-IN"/>
        </w:rPr>
        <w:t>CAP</w:t>
      </w:r>
      <w:r w:rsidRPr="00114C6A">
        <w:rPr>
          <w:shd w:val="clear" w:color="auto" w:fill="FFFFFF"/>
          <w:lang w:val="ru-RU" w:eastAsia="zh-CN" w:bidi="hi-IN"/>
        </w:rPr>
        <w:t xml:space="preserve"> и не удовлетворяющих требованиям </w:t>
      </w:r>
      <w:r w:rsidRPr="00114C6A">
        <w:rPr>
          <w:shd w:val="clear" w:color="auto" w:fill="FFFFFF"/>
          <w:lang w:eastAsia="zh-CN" w:bidi="hi-IN"/>
        </w:rPr>
        <w:t>ACID</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Термин «</w:t>
      </w:r>
      <w:r w:rsidRPr="00114C6A">
        <w:rPr>
          <w:shd w:val="clear" w:color="auto" w:fill="FFFFFF"/>
          <w:lang w:eastAsia="zh-CN" w:bidi="hi-IN"/>
        </w:rPr>
        <w:t>BASE</w:t>
      </w:r>
      <w:r w:rsidRPr="00114C6A">
        <w:rPr>
          <w:shd w:val="clear" w:color="auto" w:fill="FFFFFF"/>
          <w:lang w:val="ru-RU" w:eastAsia="zh-CN" w:bidi="hi-IN"/>
        </w:rPr>
        <w:t xml:space="preserve">» был предложен Эриком Брюером, автором </w:t>
      </w:r>
      <w:r w:rsidRPr="00114C6A">
        <w:rPr>
          <w:rStyle w:val="InternetLink"/>
          <w:rFonts w:eastAsia="Droid Sans Fallback" w:cs="FreeSans"/>
          <w:color w:val="000000"/>
          <w:u w:val="none"/>
          <w:shd w:val="clear" w:color="auto" w:fill="FFFFFF"/>
          <w:lang w:val="ru-RU" w:eastAsia="zh-CN" w:bidi="hi-IN"/>
        </w:rPr>
        <w:t>теоремы CAP</w:t>
      </w:r>
      <w:r w:rsidRPr="00114C6A">
        <w:rPr>
          <w:shd w:val="clear" w:color="auto" w:fill="FFFFFF"/>
          <w:lang w:val="ru-RU" w:eastAsia="zh-CN" w:bidi="hi-IN"/>
        </w:rPr>
        <w:t>, согласно которой в распределённых вычислениях можно обеспечить только два из трёх свойств: согласованность данных, доступность или устойчивость к разделению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partition</w:t>
      </w:r>
      <w:r w:rsidRPr="00114C6A">
        <w:rPr>
          <w:shd w:val="clear" w:color="auto" w:fill="FFFFFF"/>
          <w:lang w:val="ru-RU" w:eastAsia="zh-CN" w:bidi="hi-IN"/>
        </w:rPr>
        <w:t xml:space="preserve"> </w:t>
      </w:r>
      <w:r w:rsidRPr="00114C6A">
        <w:rPr>
          <w:shd w:val="clear" w:color="auto" w:fill="FFFFFF"/>
          <w:lang w:eastAsia="zh-CN" w:bidi="hi-IN"/>
        </w:rPr>
        <w:t>tolerance</w:t>
      </w:r>
      <w:r w:rsidRPr="00114C6A">
        <w:rPr>
          <w:shd w:val="clear" w:color="auto" w:fill="FFFFFF"/>
          <w:lang w:val="ru-RU" w:eastAsia="zh-CN" w:bidi="hi-IN"/>
        </w:rPr>
        <w:t xml:space="preserve"> — расщепление распределённой системы на несколько изолированных секций не приводит к некорректности отклика от каждой из секций).</w:t>
      </w:r>
    </w:p>
    <w:p w:rsidR="000A424E" w:rsidRDefault="000A424E" w:rsidP="000A424E">
      <w:pPr>
        <w:jc w:val="both"/>
      </w:pPr>
      <w:r>
        <w:rPr>
          <w:noProof/>
        </w:rPr>
        <w:lastRenderedPageBreak/>
        <w:drawing>
          <wp:inline distT="0" distB="0" distL="0" distR="0" wp14:anchorId="1C897341" wp14:editId="60173DC8">
            <wp:extent cx="5526405" cy="3902710"/>
            <wp:effectExtent l="0" t="0" r="0" b="0"/>
            <wp:docPr id="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68"/>
                    <a:stretch>
                      <a:fillRect/>
                    </a:stretch>
                  </pic:blipFill>
                  <pic:spPr bwMode="auto">
                    <a:xfrm>
                      <a:off x="0" y="0"/>
                      <a:ext cx="5526405" cy="3902710"/>
                    </a:xfrm>
                    <a:prstGeom prst="rect">
                      <a:avLst/>
                    </a:prstGeom>
                    <a:noFill/>
                    <a:ln w="9525">
                      <a:noFill/>
                      <a:miter lim="800000"/>
                      <a:headEnd/>
                      <a:tailEnd/>
                    </a:ln>
                  </pic:spPr>
                </pic:pic>
              </a:graphicData>
            </a:graphic>
          </wp:inline>
        </w:drawing>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 xml:space="preserve">Разумеется, системы на основе </w:t>
      </w:r>
      <w:r>
        <w:rPr>
          <w:shd w:val="clear" w:color="auto" w:fill="FFFFFF"/>
          <w:lang w:eastAsia="zh-CN" w:bidi="hi-IN"/>
        </w:rPr>
        <w:t>BASE</w:t>
      </w:r>
      <w:r w:rsidRPr="000A424E">
        <w:rPr>
          <w:shd w:val="clear" w:color="auto" w:fill="FFFFFF"/>
          <w:lang w:val="ru-RU" w:eastAsia="zh-CN" w:bidi="hi-IN"/>
        </w:rPr>
        <w:t xml:space="preserve"> не могут использоваться в любых приложениях: для функционирования биржевых и банковских систем использование транзакций является </w:t>
      </w:r>
      <w:r w:rsidRPr="00114C6A">
        <w:rPr>
          <w:shd w:val="clear" w:color="auto" w:fill="FFFFFF"/>
          <w:lang w:val="ru-RU" w:eastAsia="zh-CN" w:bidi="hi-IN"/>
        </w:rPr>
        <w:t xml:space="preserve">необходимостью. В то же время, свойства </w:t>
      </w:r>
      <w:r w:rsidRPr="00114C6A">
        <w:rPr>
          <w:shd w:val="clear" w:color="auto" w:fill="FFFFFF"/>
          <w:lang w:eastAsia="zh-CN" w:bidi="hi-IN"/>
        </w:rPr>
        <w:t>ACID</w:t>
      </w:r>
      <w:r w:rsidRPr="00114C6A">
        <w:rPr>
          <w:shd w:val="clear" w:color="auto" w:fill="FFFFFF"/>
          <w:lang w:val="ru-RU" w:eastAsia="zh-CN" w:bidi="hi-IN"/>
        </w:rPr>
        <w:t xml:space="preserve">, какими бы желанными они ни были, практически невозможно обеспечить в системах с многомиллионной веб-аудиторией, вроде </w:t>
      </w:r>
      <w:r w:rsidRPr="00114C6A">
        <w:rPr>
          <w:rStyle w:val="InternetLink"/>
          <w:rFonts w:eastAsia="Droid Sans Fallback" w:cs="FreeSans"/>
          <w:color w:val="000000"/>
          <w:shd w:val="clear" w:color="auto" w:fill="FFFFFF"/>
          <w:lang w:val="ru-RU" w:eastAsia="zh-CN" w:bidi="hi-IN"/>
        </w:rPr>
        <w:t>amazon.com</w:t>
      </w:r>
      <w:r w:rsidRPr="00114C6A">
        <w:rPr>
          <w:shd w:val="clear" w:color="auto" w:fill="FFFFFF"/>
          <w:lang w:val="ru-RU" w:eastAsia="zh-CN" w:bidi="hi-IN"/>
        </w:rPr>
        <w:t xml:space="preserve">. Таким образом, проектировщики </w:t>
      </w:r>
      <w:r w:rsidRPr="00114C6A">
        <w:rPr>
          <w:shd w:val="clear" w:color="auto" w:fill="FFFFFF"/>
          <w:lang w:eastAsia="zh-CN" w:bidi="hi-IN"/>
        </w:rPr>
        <w:t>NoSQL</w:t>
      </w:r>
      <w:r w:rsidRPr="00114C6A">
        <w:rPr>
          <w:shd w:val="clear" w:color="auto" w:fill="FFFFFF"/>
          <w:lang w:val="ru-RU" w:eastAsia="zh-CN" w:bidi="hi-IN"/>
        </w:rPr>
        <w:t xml:space="preserve">-систем жертвуют согласованностью данных ради достижения двух других свойств из теоремы </w:t>
      </w:r>
      <w:r w:rsidRPr="00114C6A">
        <w:rPr>
          <w:shd w:val="clear" w:color="auto" w:fill="FFFFFF"/>
          <w:lang w:eastAsia="zh-CN" w:bidi="hi-IN"/>
        </w:rPr>
        <w:t>CAP</w:t>
      </w:r>
      <w:r w:rsidRPr="00114C6A">
        <w:rPr>
          <w:shd w:val="clear" w:color="auto" w:fill="FFFFFF"/>
          <w:lang w:val="ru-RU" w:eastAsia="zh-CN" w:bidi="hi-IN"/>
        </w:rPr>
        <w:t xml:space="preserve">. Некоторые СУБД, например, </w:t>
      </w:r>
      <w:r w:rsidRPr="00114C6A">
        <w:rPr>
          <w:rStyle w:val="InternetLink"/>
          <w:rFonts w:eastAsia="Droid Sans Fallback" w:cs="FreeSans"/>
          <w:color w:val="000000"/>
          <w:shd w:val="clear" w:color="auto" w:fill="FFFFFF"/>
          <w:lang w:val="ru-RU" w:eastAsia="zh-CN" w:bidi="hi-IN"/>
        </w:rPr>
        <w:t>Riak</w:t>
      </w:r>
      <w:r w:rsidRPr="00114C6A">
        <w:rPr>
          <w:shd w:val="clear" w:color="auto" w:fill="FFFFFF"/>
          <w:lang w:val="ru-RU" w:eastAsia="zh-CN" w:bidi="hi-IN"/>
        </w:rPr>
        <w:t>, позволяют настраивать требуемые характеристики доступности-согласованности даже для отдельных запросов путём задания количества узлов, необходимых для подтверждения успеха транзакции.</w:t>
      </w:r>
    </w:p>
    <w:p w:rsidR="000A424E" w:rsidRPr="00114C6A" w:rsidRDefault="000A424E" w:rsidP="000A424E">
      <w:pPr>
        <w:jc w:val="both"/>
        <w:rPr>
          <w:b/>
          <w:shd w:val="clear" w:color="auto" w:fill="FFFFFF"/>
          <w:lang w:eastAsia="zh-CN" w:bidi="hi-IN"/>
        </w:rPr>
      </w:pPr>
      <w:r w:rsidRPr="00114C6A">
        <w:rPr>
          <w:b/>
          <w:shd w:val="clear" w:color="auto" w:fill="FFFFFF"/>
          <w:lang w:eastAsia="zh-CN" w:bidi="hi-IN"/>
        </w:rPr>
        <w:t>Преимущества NoSQL:</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Масштабируемость. Горизонтальное масштабирование существующих традиционных СУБД обычно является трудоемкой, дорогостоящей и эффективной только до определенного уровня задачей. В то же время многие NoSQL-решения проектировались исходя из необходимости масштабироваться горизонтально и делать это «на лету». Поэтому эта процедура обычно проще и прозрачнее в NoSQL, чем в РСУБД.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Производительность БД на одном узле, а не в кластере также является немаловажным параметром. Для многих задач такие свойства традиционных СУБД, как транзакционность, изолированность изменений, надежность в пределах одного узла или даже сама реляционная модель, не всегда нужны в полном объеме. Поэтому отказ от этих свойств (всех или некоторых) позволяет NoSQL иногда добиваться большей производительности на одном узле, чем традиционным решениям.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Надежная работа в условиях, когда отказ железа или сетевая недоступность – обычное дело, является одним из свойств многих решений NoSQL. Основной способ ее обеспечения </w:t>
      </w:r>
      <w:r w:rsidRPr="00114C6A">
        <w:rPr>
          <w:rFonts w:eastAsia="Droid Sans Fallback"/>
          <w:szCs w:val="22"/>
          <w:shd w:val="clear" w:color="auto" w:fill="FFFFFF"/>
          <w:lang w:eastAsia="zh-CN" w:bidi="hi-IN"/>
        </w:rPr>
        <w:lastRenderedPageBreak/>
        <w:t xml:space="preserve">– это репликация. Сама по себе репликация отнюдь не является уникальной особенностью NoSQL, но здесь, как и при масштабировании, важную роль играют эффективность и легкость внесения изменений в существующую инсталляцию. Переход БД к работе в режиме репликации – это простая задача для большинства NoSQL-решений.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Простота разработки и администрирования – также важный аргумент в пользу NoSQL-технологий. Целый ряд задач, связанных с масштабированием и репликацией, представляющих значительную сложность и требующих обширной специальной экспертизы на традиционных СУБД, у NoSQL занимает считанные минуты. Задачи установки и настройки, само использование NoSQL-решений обычно существенно проще и менее трудоемки, чем в случае с РСУБД. Поэтому NoSQL-системы стали очевидным выбором для многих стартапов, где скорость разработки и внедрения является ключевым фактором. NoSQL-решения не обязательно означают замену и полный отказ от РСУБД. Как обычно, инструмент должен выбираться под задачу, а не наоборот.</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bCs/>
          <w:szCs w:val="22"/>
          <w:shd w:val="clear" w:color="auto" w:fill="FFFFFF"/>
          <w:lang w:eastAsia="zh-CN" w:bidi="hi-IN"/>
        </w:rPr>
        <w:t>Специализированная модель данных.</w:t>
      </w:r>
      <w:r w:rsidRPr="00114C6A">
        <w:rPr>
          <w:rFonts w:eastAsia="Droid Sans Fallback"/>
          <w:szCs w:val="22"/>
          <w:shd w:val="clear" w:color="auto" w:fill="FFFFFF"/>
          <w:lang w:eastAsia="zh-CN" w:bidi="hi-IN"/>
        </w:rPr>
        <w:t xml:space="preserve"> Реляционная модель не обязательно является самым подходящим способом представления данных для всех задач. При разработке приложений уже давно стало нормой использование специальных «прослоек», отображающих реляционную модель на модель данных приложения, и наоборот. Это увеличивает накладные расходы и усложняет систему в целом. NoSQL предлагает широкий спектр моделей данных и их реализаций, остается лишь выбрать оптимальную для конкретной задачи модель: данные в виде «документов» из наборов полей, записей «ключ–значение», графов и т. д.</w:t>
      </w:r>
    </w:p>
    <w:p w:rsidR="000A424E" w:rsidRPr="000A424E" w:rsidRDefault="000A424E" w:rsidP="000A424E">
      <w:pPr>
        <w:jc w:val="both"/>
        <w:rPr>
          <w:shd w:val="clear" w:color="auto" w:fill="FFFFFF"/>
          <w:lang w:val="ru-RU" w:eastAsia="zh-CN" w:bidi="hi-IN"/>
        </w:rPr>
      </w:pPr>
      <w:r w:rsidRPr="000A424E">
        <w:rPr>
          <w:shd w:val="clear" w:color="auto" w:fill="FFFFFF"/>
          <w:lang w:val="ru-RU" w:eastAsia="zh-CN" w:bidi="hi-IN"/>
        </w:rPr>
        <w:t xml:space="preserve">С другой стороны, согласованность базы данных явно принесена в жертву эффективности. Модель данных приложения не накладывает никаких ограничений; можно создать неограниченное число экземпляров одного и того же объекта. Например, благодаря автогенерации ключей в </w:t>
      </w:r>
      <w:r>
        <w:rPr>
          <w:shd w:val="clear" w:color="auto" w:fill="FFFFFF"/>
          <w:lang w:eastAsia="zh-CN" w:bidi="hi-IN"/>
        </w:rPr>
        <w:t>Google</w:t>
      </w:r>
      <w:r w:rsidRPr="000A424E">
        <w:rPr>
          <w:shd w:val="clear" w:color="auto" w:fill="FFFFFF"/>
          <w:lang w:val="ru-RU" w:eastAsia="zh-CN" w:bidi="hi-IN"/>
        </w:rPr>
        <w:t xml:space="preserve"> </w:t>
      </w:r>
      <w:r>
        <w:rPr>
          <w:shd w:val="clear" w:color="auto" w:fill="FFFFFF"/>
          <w:lang w:eastAsia="zh-CN" w:bidi="hi-IN"/>
        </w:rPr>
        <w:t>App</w:t>
      </w:r>
      <w:r w:rsidRPr="000A424E">
        <w:rPr>
          <w:shd w:val="clear" w:color="auto" w:fill="FFFFFF"/>
          <w:lang w:val="ru-RU" w:eastAsia="zh-CN" w:bidi="hi-IN"/>
        </w:rPr>
        <w:t xml:space="preserve"> </w:t>
      </w:r>
      <w:r>
        <w:rPr>
          <w:shd w:val="clear" w:color="auto" w:fill="FFFFFF"/>
          <w:lang w:eastAsia="zh-CN" w:bidi="hi-IN"/>
        </w:rPr>
        <w:t>Engine</w:t>
      </w:r>
      <w:r w:rsidRPr="000A424E">
        <w:rPr>
          <w:shd w:val="clear" w:color="auto" w:fill="FFFFFF"/>
          <w:lang w:val="ru-RU" w:eastAsia="zh-CN" w:bidi="hi-IN"/>
        </w:rPr>
        <w:t xml:space="preserve"> все экземпляры будут иметь уникальные ключи, но все остальное будет идентично. Кроме того, не поддерживается возможность каскадного удаления, поэтому если применить тот же подход к хранению отношений типа "один-ко-многим", то возможна ситуация, при которой родительский объект будет удален, а дочерние останутся в базе данных. Разумеется, ничто не мешает вам реализовать собственную схему обеспечения согласованности, но в этом-то и кроется проблема: вам придется делать это самостоятельно (примерно так же, как мы реализовывали остальную функциональность).</w:t>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Таким образом, работа с нереляционными базами данных требует определенной дисциплины. Если, например, начать создавать различные типы соревнований, некоторые с названиями, некоторые без них, одни - со свойством</w:t>
      </w:r>
      <w:r>
        <w:rPr>
          <w:shd w:val="clear" w:color="auto" w:fill="FFFFFF"/>
          <w:lang w:eastAsia="zh-CN" w:bidi="hi-IN"/>
        </w:rPr>
        <w:t> </w:t>
      </w:r>
      <w:r>
        <w:rPr>
          <w:rStyle w:val="SourceText"/>
          <w:color w:val="000000"/>
          <w:shd w:val="clear" w:color="auto" w:fill="FFFFFF"/>
          <w:lang w:val="ru-RU" w:eastAsia="zh-CN" w:bidi="hi-IN"/>
        </w:rPr>
        <w:t>date</w:t>
      </w:r>
      <w:r w:rsidRPr="000A424E">
        <w:rPr>
          <w:shd w:val="clear" w:color="auto" w:fill="FFFFFF"/>
          <w:lang w:val="ru-RU" w:eastAsia="zh-CN" w:bidi="hi-IN"/>
        </w:rPr>
        <w:t xml:space="preserve">, другие – </w:t>
      </w:r>
      <w:r>
        <w:rPr>
          <w:shd w:val="clear" w:color="auto" w:fill="FFFFFF"/>
          <w:lang w:eastAsia="zh-CN" w:bidi="hi-IN"/>
        </w:rPr>
        <w:t>c </w:t>
      </w:r>
      <w:r>
        <w:rPr>
          <w:rStyle w:val="SourceText"/>
          <w:color w:val="000000"/>
          <w:shd w:val="clear" w:color="auto" w:fill="FFFFFF"/>
          <w:lang w:val="ru-RU" w:eastAsia="zh-CN" w:bidi="hi-IN"/>
        </w:rPr>
        <w:t>race_date</w:t>
      </w:r>
      <w:r w:rsidRPr="000A424E">
        <w:rPr>
          <w:shd w:val="clear" w:color="auto" w:fill="FFFFFF"/>
          <w:lang w:val="ru-RU" w:eastAsia="zh-CN" w:bidi="hi-IN"/>
        </w:rPr>
        <w:t>, то это приведет к головной боли и для вас самих, и для других разработчиков, которые будут использовать ваш код.</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Другими характерными чертами </w:t>
      </w:r>
      <w:r w:rsidRPr="00114C6A">
        <w:rPr>
          <w:shd w:val="clear" w:color="auto" w:fill="FFFFFF"/>
          <w:lang w:eastAsia="zh-CN" w:bidi="hi-IN"/>
        </w:rPr>
        <w:t>NoSQL</w:t>
      </w:r>
      <w:r w:rsidRPr="00114C6A">
        <w:rPr>
          <w:shd w:val="clear" w:color="auto" w:fill="FFFFFF"/>
          <w:lang w:val="ru-RU" w:eastAsia="zh-CN" w:bidi="hi-IN"/>
        </w:rPr>
        <w:t>-решений являются:</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Возможность разработки базы данных без задания </w:t>
      </w:r>
      <w:r w:rsidRPr="00114C6A">
        <w:rPr>
          <w:rStyle w:val="InternetLink"/>
          <w:rFonts w:eastAsia="Droid Sans Fallback" w:cs="FreeSans"/>
          <w:color w:val="000000"/>
          <w:szCs w:val="22"/>
          <w:u w:val="none"/>
          <w:shd w:val="clear" w:color="auto" w:fill="FFFFFF"/>
          <w:lang w:eastAsia="zh-CN" w:bidi="hi-IN"/>
        </w:rPr>
        <w:t>схемы</w:t>
      </w:r>
      <w:r w:rsidRPr="00114C6A">
        <w:rPr>
          <w:rFonts w:eastAsia="Droid Sans Fallback"/>
          <w:szCs w:val="22"/>
          <w:shd w:val="clear" w:color="auto" w:fill="FFFFFF"/>
          <w:lang w:eastAsia="zh-CN" w:bidi="hi-IN"/>
        </w:rPr>
        <w:t>.</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Скорость: даже при небольшом количестве данных конечные пользователи могут оценить снижение времени отклика системы с сотен миллисекунд до миллисекунд.</w:t>
      </w:r>
    </w:p>
    <w:p w:rsidR="000A424E" w:rsidRPr="000A424E" w:rsidRDefault="000A424E" w:rsidP="000A424E">
      <w:pPr>
        <w:pStyle w:val="Heading3"/>
        <w:jc w:val="both"/>
        <w:rPr>
          <w:lang w:val="ru-RU"/>
        </w:rPr>
      </w:pPr>
      <w:bookmarkStart w:id="269" w:name="_Toc438377499"/>
      <w:r w:rsidRPr="000A424E">
        <w:rPr>
          <w:lang w:val="ru-RU"/>
        </w:rPr>
        <w:t>Типы хранилищ данных</w:t>
      </w:r>
      <w:bookmarkEnd w:id="269"/>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Описание </w:t>
      </w:r>
      <w:r w:rsidRPr="00114C6A">
        <w:rPr>
          <w:rStyle w:val="InternetLink"/>
          <w:rFonts w:eastAsia="Droid Sans Fallback" w:cs="FreeSans"/>
          <w:color w:val="000000"/>
          <w:u w:val="none"/>
          <w:shd w:val="clear" w:color="auto" w:fill="FFFFFF"/>
          <w:lang w:val="ru-RU" w:eastAsia="zh-CN" w:bidi="hi-IN"/>
        </w:rPr>
        <w:t xml:space="preserve">схемы данных </w:t>
      </w:r>
      <w:r w:rsidRPr="00114C6A">
        <w:rPr>
          <w:shd w:val="clear" w:color="auto" w:fill="FFFFFF"/>
          <w:lang w:val="ru-RU" w:eastAsia="zh-CN" w:bidi="hi-IN"/>
        </w:rPr>
        <w:t xml:space="preserve">в случае использования </w:t>
      </w:r>
      <w:r w:rsidRPr="00114C6A">
        <w:rPr>
          <w:shd w:val="clear" w:color="auto" w:fill="FFFFFF"/>
          <w:lang w:eastAsia="zh-CN" w:bidi="hi-IN"/>
        </w:rPr>
        <w:t>NoSQL</w:t>
      </w:r>
      <w:r w:rsidRPr="00114C6A">
        <w:rPr>
          <w:shd w:val="clear" w:color="auto" w:fill="FFFFFF"/>
          <w:lang w:val="ru-RU" w:eastAsia="zh-CN" w:bidi="hi-IN"/>
        </w:rPr>
        <w:t xml:space="preserve">-решений может осуществляться через использование различных структур данных: </w:t>
      </w:r>
      <w:r w:rsidRPr="00114C6A">
        <w:rPr>
          <w:rStyle w:val="InternetLink"/>
          <w:rFonts w:eastAsia="Droid Sans Fallback" w:cs="FreeSans"/>
          <w:color w:val="000000"/>
          <w:u w:val="none"/>
          <w:shd w:val="clear" w:color="auto" w:fill="FFFFFF"/>
          <w:lang w:val="ru-RU" w:eastAsia="zh-CN" w:bidi="hi-IN"/>
        </w:rPr>
        <w:t>хеш-таблиц</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деревьев </w:t>
      </w:r>
      <w:r w:rsidRPr="00114C6A">
        <w:rPr>
          <w:shd w:val="clear" w:color="auto" w:fill="FFFFFF"/>
          <w:lang w:val="ru-RU" w:eastAsia="zh-CN" w:bidi="hi-IN"/>
        </w:rPr>
        <w:t>и других.</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 xml:space="preserve">В зависимости от </w:t>
      </w:r>
      <w:r w:rsidRPr="00114C6A">
        <w:rPr>
          <w:rStyle w:val="InternetLink"/>
          <w:rFonts w:eastAsia="Droid Sans Fallback" w:cs="FreeSans"/>
          <w:color w:val="000000"/>
          <w:u w:val="none"/>
          <w:shd w:val="clear" w:color="auto" w:fill="FFFFFF"/>
          <w:lang w:val="ru-RU" w:eastAsia="zh-CN" w:bidi="hi-IN"/>
        </w:rPr>
        <w:t xml:space="preserve">модели данных </w:t>
      </w:r>
      <w:r w:rsidRPr="00114C6A">
        <w:rPr>
          <w:shd w:val="clear" w:color="auto" w:fill="FFFFFF"/>
          <w:lang w:val="ru-RU" w:eastAsia="zh-CN" w:bidi="hi-IN"/>
        </w:rPr>
        <w:t xml:space="preserve">и подходов к </w:t>
      </w:r>
      <w:r w:rsidRPr="00114C6A">
        <w:rPr>
          <w:rStyle w:val="InternetLink"/>
          <w:rFonts w:eastAsia="Droid Sans Fallback" w:cs="FreeSans"/>
          <w:color w:val="000000"/>
          <w:u w:val="none"/>
          <w:shd w:val="clear" w:color="auto" w:fill="FFFFFF"/>
          <w:lang w:val="ru-RU" w:eastAsia="zh-CN" w:bidi="hi-IN"/>
        </w:rPr>
        <w:t xml:space="preserve">распределённости </w:t>
      </w:r>
      <w:r w:rsidRPr="00114C6A">
        <w:rPr>
          <w:shd w:val="clear" w:color="auto" w:fill="FFFFFF"/>
          <w:lang w:val="ru-RU" w:eastAsia="zh-CN" w:bidi="hi-IN"/>
        </w:rPr>
        <w:t xml:space="preserve">и </w:t>
      </w:r>
      <w:r w:rsidRPr="00114C6A">
        <w:rPr>
          <w:rStyle w:val="InternetLink"/>
          <w:rFonts w:eastAsia="Droid Sans Fallback" w:cs="FreeSans"/>
          <w:color w:val="000000"/>
          <w:u w:val="none"/>
          <w:shd w:val="clear" w:color="auto" w:fill="FFFFFF"/>
          <w:lang w:val="ru-RU" w:eastAsia="zh-CN" w:bidi="hi-IN"/>
        </w:rPr>
        <w:t xml:space="preserve">репликации </w:t>
      </w:r>
      <w:r w:rsidRPr="00114C6A">
        <w:rPr>
          <w:shd w:val="clear" w:color="auto" w:fill="FFFFFF"/>
          <w:lang w:val="ru-RU" w:eastAsia="zh-CN" w:bidi="hi-IN"/>
        </w:rPr>
        <w:t>можно выделить четыре типа хранилищ: «ключ-значение» (</w:t>
      </w:r>
      <w:r w:rsidRPr="00114C6A">
        <w:rPr>
          <w:shd w:val="clear" w:color="auto" w:fill="FFFFFF"/>
          <w:lang w:eastAsia="zh-CN" w:bidi="hi-IN"/>
        </w:rPr>
        <w:t>key</w:t>
      </w:r>
      <w:r w:rsidRPr="00114C6A">
        <w:rPr>
          <w:shd w:val="clear" w:color="auto" w:fill="FFFFFF"/>
          <w:lang w:val="ru-RU" w:eastAsia="zh-CN" w:bidi="hi-IN"/>
        </w:rPr>
        <w:t>-</w:t>
      </w:r>
      <w:r w:rsidRPr="00114C6A">
        <w:rPr>
          <w:shd w:val="clear" w:color="auto" w:fill="FFFFFF"/>
          <w:lang w:eastAsia="zh-CN" w:bidi="hi-IN"/>
        </w:rPr>
        <w:t>value</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документно-ориентированные (</w:t>
      </w:r>
      <w:r w:rsidRPr="00114C6A">
        <w:rPr>
          <w:shd w:val="clear" w:color="auto" w:fill="FFFFFF"/>
          <w:lang w:eastAsia="zh-CN" w:bidi="hi-IN"/>
        </w:rPr>
        <w:t>document</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хранилища семейств колонок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 графовые базы данных (</w:t>
      </w:r>
      <w:r w:rsidRPr="00114C6A">
        <w:rPr>
          <w:shd w:val="clear" w:color="auto" w:fill="FFFFFF"/>
          <w:lang w:eastAsia="zh-CN" w:bidi="hi-IN"/>
        </w:rPr>
        <w:t>graph</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w:t>
      </w:r>
    </w:p>
    <w:p w:rsidR="000A424E" w:rsidRPr="000A424E" w:rsidRDefault="000A424E" w:rsidP="000A424E">
      <w:pPr>
        <w:pStyle w:val="Heading4"/>
        <w:jc w:val="both"/>
        <w:rPr>
          <w:lang w:val="ru-RU"/>
        </w:rPr>
      </w:pPr>
      <w:r w:rsidRPr="000A424E">
        <w:rPr>
          <w:lang w:val="ru-RU"/>
        </w:rPr>
        <w:t>Хранилище «ключ-значение»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w:t>
      </w:r>
      <w:r w:rsidRPr="00114C6A">
        <w:rPr>
          <w:rStyle w:val="InternetLink"/>
          <w:rFonts w:eastAsia="Droid Sans Fallback" w:cs="FreeSans"/>
          <w:color w:val="000000"/>
          <w:u w:val="none"/>
          <w:shd w:val="clear" w:color="auto" w:fill="FFFFFF"/>
          <w:lang w:val="ru-RU" w:eastAsia="zh-CN" w:bidi="hi-IN"/>
        </w:rPr>
        <w:t>ключ-значение</w:t>
      </w:r>
      <w:r w:rsidRPr="00114C6A">
        <w:rPr>
          <w:shd w:val="clear" w:color="auto" w:fill="FFFFFF"/>
          <w:lang w:val="ru-RU" w:eastAsia="zh-CN" w:bidi="hi-IN"/>
        </w:rPr>
        <w:t xml:space="preserve">» является простейшим хранилищем данных, использующим ключ для доступа к значению. Такие хранилища используются для хранения изображений, создания специализированных файловых систем, в качестве </w:t>
      </w:r>
      <w:r w:rsidRPr="00114C6A">
        <w:rPr>
          <w:rStyle w:val="InternetLink"/>
          <w:rFonts w:eastAsia="Droid Sans Fallback" w:cs="FreeSans"/>
          <w:color w:val="000000"/>
          <w:u w:val="none"/>
          <w:shd w:val="clear" w:color="auto" w:fill="FFFFFF"/>
          <w:lang w:val="ru-RU" w:eastAsia="zh-CN" w:bidi="hi-IN"/>
        </w:rPr>
        <w:t xml:space="preserve">кэшей </w:t>
      </w:r>
      <w:r w:rsidRPr="00114C6A">
        <w:rPr>
          <w:shd w:val="clear" w:color="auto" w:fill="FFFFFF"/>
          <w:lang w:val="ru-RU" w:eastAsia="zh-CN" w:bidi="hi-IN"/>
        </w:rPr>
        <w:t xml:space="preserve">для объектов, а также в системах, спроектированных с прицелом на </w:t>
      </w:r>
      <w:r w:rsidRPr="00114C6A">
        <w:rPr>
          <w:rStyle w:val="InternetLink"/>
          <w:rFonts w:eastAsia="Droid Sans Fallback" w:cs="FreeSans"/>
          <w:color w:val="000000"/>
          <w:u w:val="none"/>
          <w:shd w:val="clear" w:color="auto" w:fill="FFFFFF"/>
          <w:lang w:val="ru-RU" w:eastAsia="zh-CN" w:bidi="hi-IN"/>
        </w:rPr>
        <w:t>масштабируемость</w:t>
      </w:r>
      <w:r w:rsidRPr="00114C6A">
        <w:rPr>
          <w:shd w:val="clear" w:color="auto" w:fill="FFFFFF"/>
          <w:lang w:val="ru-RU" w:eastAsia="zh-CN" w:bidi="hi-IN"/>
        </w:rPr>
        <w:t xml:space="preserve">. Примеры таких хранилищ — </w:t>
      </w:r>
      <w:r w:rsidRPr="00114C6A">
        <w:rPr>
          <w:rStyle w:val="InternetLink"/>
          <w:rFonts w:eastAsia="Droid Sans Fallback" w:cs="FreeSans"/>
          <w:color w:val="000000"/>
          <w:u w:val="none"/>
          <w:shd w:val="clear" w:color="auto" w:fill="FFFFFF"/>
          <w:lang w:val="ru-RU" w:eastAsia="zh-CN" w:bidi="hi-IN"/>
        </w:rPr>
        <w:t>Berkeley 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MemcacheDB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Redis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Riak</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bCs/>
          <w:lang w:val="ru-RU" w:eastAsia="zh-CN" w:bidi="hi-IN"/>
        </w:rPr>
      </w:pPr>
      <w:r w:rsidRPr="00114C6A">
        <w:rPr>
          <w:bCs/>
          <w:lang w:val="ru-RU" w:eastAsia="zh-CN" w:bidi="hi-IN"/>
        </w:rPr>
        <w:t>Такие БД очень производительны, просты в обращении и легко масштабируются.</w:t>
      </w:r>
    </w:p>
    <w:p w:rsidR="000A424E" w:rsidRPr="00114C6A" w:rsidRDefault="000A424E" w:rsidP="000A424E">
      <w:pPr>
        <w:jc w:val="both"/>
        <w:rPr>
          <w:lang w:eastAsia="zh-CN" w:bidi="hi-IN"/>
        </w:rPr>
      </w:pPr>
      <w:r w:rsidRPr="00114C6A">
        <w:rPr>
          <w:lang w:eastAsia="zh-CN" w:bidi="hi-IN"/>
        </w:rPr>
        <w:t>Часто встречающиеся случаи применения: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Кеширование - быстрое и частое сохранение данных для будущего использования.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Очередь - некоторые БД типа ключ-значение поддерживают списки, наборы и очереди.</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Распределение информации/задач - используется для реализации паттерна Pub/Sub.</w:t>
      </w:r>
    </w:p>
    <w:p w:rsidR="000A424E" w:rsidRPr="00114C6A" w:rsidRDefault="000A424E" w:rsidP="009F565D">
      <w:pPr>
        <w:pStyle w:val="ListParagraph"/>
        <w:numPr>
          <w:ilvl w:val="0"/>
          <w:numId w:val="169"/>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Живое обновление информации - приложения использующие состояния.</w:t>
      </w:r>
    </w:p>
    <w:p w:rsidR="000A424E" w:rsidRPr="000A424E" w:rsidRDefault="000A424E" w:rsidP="000A424E">
      <w:pPr>
        <w:pStyle w:val="Heading4"/>
        <w:jc w:val="both"/>
        <w:rPr>
          <w:lang w:val="ru-RU"/>
        </w:rPr>
      </w:pPr>
      <w:r w:rsidRPr="000A424E">
        <w:rPr>
          <w:lang w:val="ru-RU"/>
        </w:rPr>
        <w:t xml:space="preserve">Хранилище семейств колонок (или </w:t>
      </w:r>
      <w:r w:rsidRPr="0017498F">
        <w:t>Bigtable</w:t>
      </w:r>
      <w:r w:rsidRPr="000A424E">
        <w:rPr>
          <w:lang w:val="ru-RU"/>
        </w:rPr>
        <w:t>-подобные базы данных)</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этом хранилище данные хранятся в виде </w:t>
      </w:r>
      <w:r w:rsidRPr="00114C6A">
        <w:rPr>
          <w:rStyle w:val="InternetLink"/>
          <w:rFonts w:eastAsia="Droid Sans Fallback" w:cs="FreeSans"/>
          <w:color w:val="000000"/>
          <w:u w:val="none"/>
          <w:shd w:val="clear" w:color="auto" w:fill="FFFFFF"/>
          <w:lang w:val="ru-RU" w:eastAsia="zh-CN" w:bidi="hi-IN"/>
        </w:rPr>
        <w:t>разреженной матрицы</w:t>
      </w:r>
      <w:r w:rsidRPr="00114C6A">
        <w:rPr>
          <w:shd w:val="clear" w:color="auto" w:fill="FFFFFF"/>
          <w:lang w:val="ru-RU" w:eastAsia="zh-CN" w:bidi="hi-IN"/>
        </w:rPr>
        <w:t xml:space="preserve">, строки и столбцы которой используются как ключи. Типичным применением этого вида СУБД является </w:t>
      </w:r>
      <w:r w:rsidRPr="00114C6A">
        <w:rPr>
          <w:rStyle w:val="InternetLink"/>
          <w:rFonts w:eastAsia="Droid Sans Fallback" w:cs="FreeSans"/>
          <w:color w:val="000000"/>
          <w:u w:val="none"/>
          <w:shd w:val="clear" w:color="auto" w:fill="FFFFFF"/>
          <w:lang w:val="ru-RU" w:eastAsia="zh-CN" w:bidi="hi-IN"/>
        </w:rPr>
        <w:t>веб-индексирование</w:t>
      </w:r>
      <w:r w:rsidRPr="00114C6A">
        <w:rPr>
          <w:shd w:val="clear" w:color="auto" w:fill="FFFFFF"/>
          <w:lang w:val="ru-RU" w:eastAsia="zh-CN" w:bidi="hi-IN"/>
        </w:rPr>
        <w:t xml:space="preserve">, а также задачи, связанные с </w:t>
      </w:r>
      <w:r w:rsidRPr="00114C6A">
        <w:rPr>
          <w:rStyle w:val="InternetLink"/>
          <w:rFonts w:eastAsia="Droid Sans Fallback" w:cs="FreeSans"/>
          <w:color w:val="000000"/>
          <w:u w:val="none"/>
          <w:shd w:val="clear" w:color="auto" w:fill="FFFFFF"/>
          <w:lang w:val="ru-RU" w:eastAsia="zh-CN" w:bidi="hi-IN"/>
        </w:rPr>
        <w:t>большими данными</w:t>
      </w:r>
      <w:r w:rsidRPr="00114C6A">
        <w:rPr>
          <w:shd w:val="clear" w:color="auto" w:fill="FFFFFF"/>
          <w:lang w:val="ru-RU" w:eastAsia="zh-CN" w:bidi="hi-IN"/>
        </w:rPr>
        <w:t xml:space="preserve">, с пониженными требованиями к </w:t>
      </w:r>
      <w:r w:rsidRPr="00114C6A">
        <w:rPr>
          <w:rStyle w:val="InternetLink"/>
          <w:rFonts w:eastAsia="Droid Sans Fallback" w:cs="FreeSans"/>
          <w:color w:val="000000"/>
          <w:u w:val="none"/>
          <w:shd w:val="clear" w:color="auto" w:fill="FFFFFF"/>
          <w:lang w:val="ru-RU" w:eastAsia="zh-CN" w:bidi="hi-IN"/>
        </w:rPr>
        <w:t>согласованности данных</w:t>
      </w:r>
      <w:r w:rsidRPr="00114C6A">
        <w:rPr>
          <w:shd w:val="clear" w:color="auto" w:fill="FFFFFF"/>
          <w:lang w:val="ru-RU" w:eastAsia="zh-CN" w:bidi="hi-IN"/>
        </w:rPr>
        <w:t xml:space="preserve">. Примерами СУБД данного типа являются: </w:t>
      </w:r>
      <w:r w:rsidRPr="00114C6A">
        <w:rPr>
          <w:shd w:val="clear" w:color="auto" w:fill="FFFFFF"/>
          <w:lang w:eastAsia="zh-CN" w:bidi="hi-IN"/>
        </w:rPr>
        <w:t>Apache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Hbase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Apache Cassandra</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Apache Accumulo </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Hypertable</w:t>
      </w:r>
      <w:r w:rsidRPr="00114C6A">
        <w:rPr>
          <w:shd w:val="clear" w:color="auto" w:fill="FFFFFF"/>
          <w:lang w:val="ru-RU" w:eastAsia="zh-CN" w:bidi="hi-IN"/>
        </w:rPr>
        <w:t xml:space="preserve">, </w:t>
      </w:r>
      <w:r w:rsidRPr="00114C6A">
        <w:rPr>
          <w:shd w:val="clear" w:color="auto" w:fill="FFFFFF"/>
          <w:lang w:eastAsia="zh-CN" w:bidi="hi-IN"/>
        </w:rPr>
        <w:t>SimpleDB</w:t>
      </w:r>
      <w:r w:rsidRPr="00114C6A">
        <w:rPr>
          <w:shd w:val="clear" w:color="auto" w:fill="FFFFFF"/>
          <w:lang w:val="ru-RU" w:eastAsia="zh-CN" w:bidi="hi-IN"/>
        </w:rPr>
        <w:t xml:space="preserve"> (</w:t>
      </w:r>
      <w:r w:rsidRPr="00114C6A">
        <w:rPr>
          <w:shd w:val="clear" w:color="auto" w:fill="FFFFFF"/>
          <w:lang w:eastAsia="zh-CN" w:bidi="hi-IN"/>
        </w:rPr>
        <w:t>Amazon</w:t>
      </w:r>
      <w:r w:rsidRPr="00114C6A">
        <w:rPr>
          <w:shd w:val="clear" w:color="auto" w:fill="FFFFFF"/>
          <w:lang w:val="ru-RU" w:eastAsia="zh-CN" w:bidi="hi-IN"/>
        </w:rPr>
        <w:t>.</w:t>
      </w:r>
      <w:r w:rsidRPr="00114C6A">
        <w:rPr>
          <w:shd w:val="clear" w:color="auto" w:fill="FFFFFF"/>
          <w:lang w:eastAsia="zh-CN" w:bidi="hi-IN"/>
        </w:rPr>
        <w:t>com</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Пример таблицы, в которой </w:t>
      </w:r>
      <w:r w:rsidRPr="00114C6A">
        <w:rPr>
          <w:shd w:val="clear" w:color="auto" w:fill="FFFFFF"/>
          <w:lang w:eastAsia="zh-CN" w:bidi="hi-IN"/>
        </w:rPr>
        <w:t>URL</w:t>
      </w:r>
      <w:r w:rsidRPr="00114C6A">
        <w:rPr>
          <w:shd w:val="clear" w:color="auto" w:fill="FFFFFF"/>
          <w:lang w:val="ru-RU" w:eastAsia="zh-CN" w:bidi="hi-IN"/>
        </w:rPr>
        <w:t>-адреса используются в качестве ключей строк, а различные аспекты веб-страниц используются в качестве имен столбцов. Содержимое веб-страниц хранится в единственном столбце, который сохраняет несколько версий страницы с метками момента времени, в который они были выбраны.</w:t>
      </w:r>
    </w:p>
    <w:p w:rsidR="000A424E" w:rsidRPr="000A424E" w:rsidRDefault="000A424E" w:rsidP="000A424E">
      <w:pPr>
        <w:jc w:val="both"/>
        <w:rPr>
          <w:shd w:val="clear" w:color="auto" w:fill="FFFFFF"/>
          <w:lang w:val="ru-RU" w:eastAsia="zh-CN" w:bidi="hi-IN"/>
        </w:rPr>
      </w:pPr>
      <w:r>
        <w:rPr>
          <w:noProof/>
          <w:shd w:val="clear" w:color="auto" w:fill="FFFFFF"/>
        </w:rPr>
        <w:drawing>
          <wp:anchor distT="0" distB="0" distL="0" distR="0" simplePos="0" relativeHeight="251677696" behindDoc="0" locked="0" layoutInCell="1" allowOverlap="1" wp14:anchorId="76AA1232" wp14:editId="7589019F">
            <wp:simplePos x="0" y="0"/>
            <wp:positionH relativeFrom="margin">
              <wp:align>left</wp:align>
            </wp:positionH>
            <wp:positionV relativeFrom="paragraph">
              <wp:posOffset>9525</wp:posOffset>
            </wp:positionV>
            <wp:extent cx="4554220" cy="986155"/>
            <wp:effectExtent l="0" t="0" r="0" b="4445"/>
            <wp:wrapSquare wrapText="largest"/>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69"/>
                    <a:stretch>
                      <a:fillRect/>
                    </a:stretch>
                  </pic:blipFill>
                  <pic:spPr bwMode="auto">
                    <a:xfrm>
                      <a:off x="0" y="0"/>
                      <a:ext cx="4554220" cy="986155"/>
                    </a:xfrm>
                    <a:prstGeom prst="rect">
                      <a:avLst/>
                    </a:prstGeom>
                    <a:noFill/>
                    <a:ln w="9525">
                      <a:noFill/>
                      <a:miter lim="800000"/>
                      <a:headEnd/>
                      <a:tailEnd/>
                    </a:ln>
                  </pic:spPr>
                </pic:pic>
              </a:graphicData>
            </a:graphic>
          </wp:anchor>
        </w:drawing>
      </w: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и документно-ориентированные хранилища имеют близкие сценарии использования: системы управления содержимым, блоги, регистрация событий. Использование отметок времени (</w:t>
      </w:r>
      <w:r w:rsidRPr="00114C6A">
        <w:rPr>
          <w:shd w:val="clear" w:color="auto" w:fill="FFFFFF"/>
          <w:lang w:eastAsia="zh-CN" w:bidi="hi-IN"/>
        </w:rPr>
        <w:t>timestamp</w:t>
      </w:r>
      <w:r w:rsidRPr="00114C6A">
        <w:rPr>
          <w:shd w:val="clear" w:color="auto" w:fill="FFFFFF"/>
          <w:lang w:val="ru-RU" w:eastAsia="zh-CN" w:bidi="hi-IN"/>
        </w:rPr>
        <w:t>) позволяет использовать этот вид хранилища для организации счётчиков, а также регистрации и обработки различных данных, связанных со временем.</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не следует путать с колоночными хранилищами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Последние являются реляционными СУБД с раздельным хранением колонок (в отличие от более традиционного построчного хранения данных).</w:t>
      </w:r>
    </w:p>
    <w:p w:rsidR="000A424E" w:rsidRPr="00114C6A" w:rsidRDefault="000A424E" w:rsidP="000A424E">
      <w:pPr>
        <w:jc w:val="both"/>
        <w:rPr>
          <w:lang w:val="ru-RU" w:eastAsia="zh-CN" w:bidi="hi-IN"/>
        </w:rPr>
      </w:pPr>
      <w:r w:rsidRPr="00114C6A">
        <w:rPr>
          <w:lang w:val="ru-RU" w:eastAsia="zh-CN" w:bidi="hi-IN"/>
        </w:rPr>
        <w:lastRenderedPageBreak/>
        <w:t>Такие системы баз данных очень эффективны и могут быть использованы для хранения важной информации больших объемов. Может они где-то не очень гибки в плане данных, зато они функциональны и производительны.</w:t>
      </w:r>
    </w:p>
    <w:p w:rsidR="000A424E" w:rsidRPr="00114C6A" w:rsidRDefault="000A424E" w:rsidP="000A424E">
      <w:pPr>
        <w:jc w:val="both"/>
        <w:rPr>
          <w:lang w:eastAsia="zh-CN" w:bidi="hi-IN"/>
        </w:rPr>
      </w:pPr>
      <w:r w:rsidRPr="00114C6A">
        <w:rPr>
          <w:lang w:eastAsia="zh-CN" w:bidi="hi-IN"/>
        </w:rPr>
        <w:t>Основные области применения:</w:t>
      </w:r>
    </w:p>
    <w:p w:rsidR="000A424E" w:rsidRPr="00114C6A" w:rsidRDefault="000A424E" w:rsidP="009F565D">
      <w:pPr>
        <w:pStyle w:val="ListParagraph"/>
        <w:numPr>
          <w:ilvl w:val="0"/>
          <w:numId w:val="170"/>
        </w:numPr>
        <w:suppressAutoHyphens/>
        <w:spacing w:after="160" w:line="252" w:lineRule="auto"/>
        <w:jc w:val="both"/>
        <w:rPr>
          <w:szCs w:val="22"/>
          <w:lang w:eastAsia="zh-CN" w:bidi="hi-IN"/>
        </w:rPr>
      </w:pPr>
      <w:r w:rsidRPr="00114C6A">
        <w:rPr>
          <w:rFonts w:eastAsia="Droid Sans Fallback"/>
          <w:szCs w:val="22"/>
          <w:lang w:eastAsia="zh-CN" w:bidi="hi-IN"/>
        </w:rPr>
        <w:t>Хранение неструктурированных, не разрушаемых данных - если вам необходимо хранить большие объемы данных в течение долгого времени, то такие БД очень хорошо справятся с задачей.</w:t>
      </w:r>
    </w:p>
    <w:p w:rsidR="000A424E" w:rsidRPr="00114C6A" w:rsidRDefault="000A424E" w:rsidP="009F565D">
      <w:pPr>
        <w:pStyle w:val="ListParagraph"/>
        <w:numPr>
          <w:ilvl w:val="0"/>
          <w:numId w:val="170"/>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Масштабирование - по задумке такие базы данных легко масштабируются. Они легко справляются с любым объемом данных.</w:t>
      </w:r>
    </w:p>
    <w:p w:rsidR="000A424E" w:rsidRPr="000A424E" w:rsidRDefault="000A424E" w:rsidP="000A424E">
      <w:pPr>
        <w:pStyle w:val="Heading4"/>
        <w:jc w:val="both"/>
        <w:rPr>
          <w:lang w:val="ru-RU"/>
        </w:rPr>
      </w:pPr>
      <w:r w:rsidRPr="000A424E">
        <w:rPr>
          <w:lang w:val="ru-RU"/>
        </w:rPr>
        <w:t>Документо-ориентированная СУБД</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Документо-ориентированные СУБД служат для хранения иерархических структур данных. Находят своё применение в системах управления содержимым, издательском деле, документальном поиске и т. п. СУБД данного типа — CouchDB, Couchbase, MarkLogic, MongoDB, eXist, Berkeley DB XML и т.д.</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Немного подробней на примере MongoDB:</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Основой MongoDB является концепция документа (document), который представляется в виде упорядоченного набора ключей с ассоциированными значениями; коллекция (collection) — это группа таких документов. Если документ является в MongoDB аналогом строки в реляционной базе данных, то коллекция может считаться аналогом таблицы.</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Коллекции не имеют схем. Это означает, что документы в рамках одной коллекции могут иметь любое количество различных форм. Например, оба следующих документа могли бы храниться в одной коллекции.</w:t>
      </w:r>
    </w:p>
    <w:p w:rsidR="000A424E" w:rsidRPr="00114C6A" w:rsidRDefault="000A424E" w:rsidP="00114C6A">
      <w:pPr>
        <w:jc w:val="both"/>
        <w:rPr>
          <w:rStyle w:val="InternetLink"/>
          <w:rFonts w:ascii="Consolas" w:hAnsi="Consola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{"empID" : "E12345", "fname" : "John", "lname" : "Smit", "city" : "Sydney", "age": 32}</w:t>
      </w:r>
    </w:p>
    <w:p w:rsidR="000A424E" w:rsidRPr="00114C6A" w:rsidRDefault="000A424E" w:rsidP="00114C6A">
      <w:pPr>
        <w:jc w:val="both"/>
        <w:rPr>
          <w:rStyle w:val="InternetLink"/>
          <w:rFont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{"postID" : "P1", "postText" : "This is my blog post"}</w:t>
      </w:r>
    </w:p>
    <w:p w:rsidR="000A424E" w:rsidRPr="00114C6A" w:rsidRDefault="000A424E" w:rsidP="00114C6A">
      <w:pPr>
        <w:jc w:val="both"/>
        <w:rPr>
          <w:lang w:val="ru-RU" w:eastAsia="zh-CN" w:bidi="hi-IN"/>
        </w:rPr>
      </w:pPr>
      <w:r w:rsidRPr="00114C6A">
        <w:rPr>
          <w:lang w:val="ru-RU" w:eastAsia="zh-CN" w:bidi="hi-IN"/>
        </w:rPr>
        <w:t>Документ-ориентированные хранилища отлично хранят несвязанную информацию больших объемов, даже если она очень разнится от сущности к сущности.</w:t>
      </w:r>
    </w:p>
    <w:p w:rsidR="000A424E" w:rsidRPr="00114C6A" w:rsidRDefault="000A424E" w:rsidP="00114C6A">
      <w:pPr>
        <w:rPr>
          <w:b/>
          <w:lang w:eastAsia="zh-CN" w:bidi="hi-IN"/>
        </w:rPr>
      </w:pPr>
      <w:r w:rsidRPr="00114C6A">
        <w:rPr>
          <w:rFonts w:eastAsia="Droid Sans Fallback"/>
          <w:b/>
          <w:lang w:eastAsia="zh-CN" w:bidi="hi-IN"/>
        </w:rPr>
        <w:t>Преимущества:</w:t>
      </w:r>
    </w:p>
    <w:p w:rsidR="000A424E" w:rsidRPr="00114C6A" w:rsidRDefault="000A424E" w:rsidP="009F565D">
      <w:pPr>
        <w:pStyle w:val="ListParagraph"/>
        <w:numPr>
          <w:ilvl w:val="0"/>
          <w:numId w:val="172"/>
        </w:numPr>
        <w:rPr>
          <w:szCs w:val="22"/>
          <w:lang w:eastAsia="zh-CN" w:bidi="hi-IN"/>
        </w:rPr>
      </w:pPr>
      <w:r w:rsidRPr="00114C6A">
        <w:rPr>
          <w:rFonts w:eastAsia="Droid Sans Fallback"/>
          <w:szCs w:val="22"/>
          <w:lang w:eastAsia="zh-CN" w:bidi="hi-IN"/>
        </w:rPr>
        <w:t>Вложенная информация - документо-ориентированные хранилища отлично работают с глубоко вложенной, сложной информацией.</w:t>
      </w:r>
    </w:p>
    <w:p w:rsidR="000A424E" w:rsidRPr="00114C6A" w:rsidRDefault="000A424E" w:rsidP="009F565D">
      <w:pPr>
        <w:pStyle w:val="ListParagraph"/>
        <w:numPr>
          <w:ilvl w:val="0"/>
          <w:numId w:val="172"/>
        </w:numPr>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Поддержка JavaScript - одна из отличительных особенностей документо-ориентированных хранилищ это то, как они работают с другими приложениями: поддержка JSON.</w:t>
      </w:r>
    </w:p>
    <w:p w:rsidR="000A424E" w:rsidRPr="000A424E" w:rsidRDefault="000A424E" w:rsidP="000A424E">
      <w:pPr>
        <w:pStyle w:val="Heading4"/>
        <w:jc w:val="both"/>
        <w:rPr>
          <w:rFonts w:eastAsia="Times New Roman"/>
          <w:lang w:val="ru-RU"/>
        </w:rPr>
      </w:pPr>
      <w:r>
        <w:rPr>
          <w:rFonts w:eastAsia="Times New Roman"/>
          <w:lang w:val="ru-RU"/>
        </w:rPr>
        <w:t>Базы данных на основе графов</w:t>
      </w:r>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Графовые базы данных применяются для задач, в которых данные имеют большое количество связей, например, социальные сети, выявление мошенничества. Примеры: Neo4j, OrientDB, AllegroGraph, Blazegraph (RDF-хранилище, ранее называлось Bigdata), InfiniteGraph , FlockDB, Titan.</w:t>
      </w:r>
    </w:p>
    <w:p w:rsidR="000A424E" w:rsidRPr="000A424E" w:rsidRDefault="000A424E" w:rsidP="000A424E">
      <w:pPr>
        <w:jc w:val="both"/>
        <w:rPr>
          <w:lang w:val="ru-RU"/>
        </w:rPr>
      </w:pPr>
    </w:p>
    <w:p w:rsidR="000A424E" w:rsidRDefault="000A424E" w:rsidP="000A424E">
      <w:pPr>
        <w:jc w:val="both"/>
      </w:pPr>
      <w:r>
        <w:rPr>
          <w:noProof/>
        </w:rPr>
        <w:lastRenderedPageBreak/>
        <w:drawing>
          <wp:inline distT="0" distB="0" distL="0" distR="0" wp14:anchorId="24101B89" wp14:editId="18FD2A78">
            <wp:extent cx="4533265" cy="3208020"/>
            <wp:effectExtent l="0" t="0" r="0" b="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70"/>
                    <a:stretch>
                      <a:fillRect/>
                    </a:stretch>
                  </pic:blipFill>
                  <pic:spPr bwMode="auto">
                    <a:xfrm>
                      <a:off x="0" y="0"/>
                      <a:ext cx="4533265" cy="3208020"/>
                    </a:xfrm>
                    <a:prstGeom prst="rect">
                      <a:avLst/>
                    </a:prstGeom>
                    <a:noFill/>
                    <a:ln w="9525">
                      <a:noFill/>
                      <a:miter lim="800000"/>
                      <a:headEnd/>
                      <a:tailEnd/>
                    </a:ln>
                  </pic:spPr>
                </pic:pic>
              </a:graphicData>
            </a:graphic>
          </wp:inline>
        </w:drawing>
      </w:r>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Так как ребра графа материализованы, то есть, являются хранимыми, обход графа не требует дополнительных вычислений (как JOIN в SQL), но для нахождения начальной вершины обхода требуется наличие индексов. Графовые базы данных как правило поддерживают ACID, а также имеют различные языки запросов, вроде Gremlin и Cypher (Neo4j).</w:t>
      </w:r>
    </w:p>
    <w:p w:rsidR="000A424E" w:rsidRPr="00114C6A" w:rsidRDefault="000A424E" w:rsidP="000A424E">
      <w:pPr>
        <w:jc w:val="both"/>
        <w:rPr>
          <w:lang w:val="ru-RU" w:eastAsia="zh-CN" w:bidi="hi-IN"/>
        </w:rPr>
      </w:pPr>
      <w:r w:rsidRPr="00114C6A">
        <w:rPr>
          <w:lang w:val="ru-RU" w:eastAsia="zh-CN" w:bidi="hi-IN"/>
        </w:rPr>
        <w:t>Такие типы БД хранят информацию совершенно особенно, совсем не как все остальные СУБД.</w:t>
      </w:r>
    </w:p>
    <w:p w:rsidR="000A424E" w:rsidRPr="00114C6A" w:rsidRDefault="000A424E" w:rsidP="000A424E">
      <w:pPr>
        <w:jc w:val="both"/>
        <w:rPr>
          <w:lang w:eastAsia="zh-CN" w:bidi="hi-IN"/>
        </w:rPr>
      </w:pPr>
      <w:r w:rsidRPr="00114C6A">
        <w:rPr>
          <w:lang w:eastAsia="zh-CN" w:bidi="hi-IN"/>
        </w:rPr>
        <w:t>Часто встречаемые примеры использования:</w:t>
      </w:r>
    </w:p>
    <w:p w:rsidR="000A424E" w:rsidRPr="00114C6A" w:rsidRDefault="000A424E" w:rsidP="009F565D">
      <w:pPr>
        <w:pStyle w:val="ListParagraph"/>
        <w:numPr>
          <w:ilvl w:val="0"/>
          <w:numId w:val="171"/>
        </w:numPr>
        <w:suppressAutoHyphens/>
        <w:spacing w:line="252" w:lineRule="auto"/>
        <w:jc w:val="both"/>
        <w:rPr>
          <w:szCs w:val="22"/>
          <w:lang w:eastAsia="zh-CN" w:bidi="hi-IN"/>
        </w:rPr>
      </w:pPr>
      <w:r w:rsidRPr="00114C6A">
        <w:rPr>
          <w:rFonts w:eastAsia="Droid Sans Fallback"/>
          <w:szCs w:val="22"/>
          <w:lang w:eastAsia="zh-CN" w:bidi="hi-IN"/>
        </w:rPr>
        <w:t xml:space="preserve">Работа со сложно связанной информацией - как было сказано во вступлении, хранилища типа граф отлично справляются со сложно связанной информацией. </w:t>
      </w:r>
      <w:r w:rsidRPr="00114C6A">
        <w:rPr>
          <w:szCs w:val="22"/>
          <w:lang w:eastAsia="zh-CN" w:bidi="hi-IN"/>
        </w:rPr>
        <w:t>Например,</w:t>
      </w:r>
      <w:r w:rsidRPr="00114C6A">
        <w:rPr>
          <w:rFonts w:eastAsia="Droid Sans Fallback"/>
          <w:szCs w:val="22"/>
          <w:lang w:eastAsia="zh-CN" w:bidi="hi-IN"/>
        </w:rPr>
        <w:t xml:space="preserve"> хранения связей между двумя сущностями и целого ряда разноуровневых связей между сущностями не связанных с первыми напрямую.</w:t>
      </w:r>
    </w:p>
    <w:p w:rsidR="000A424E" w:rsidRPr="00114C6A" w:rsidRDefault="000A424E" w:rsidP="009F565D">
      <w:pPr>
        <w:pStyle w:val="ListParagraph"/>
        <w:numPr>
          <w:ilvl w:val="0"/>
          <w:numId w:val="171"/>
        </w:numPr>
        <w:suppressAutoHyphens/>
        <w:spacing w:line="252" w:lineRule="auto"/>
        <w:jc w:val="both"/>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Моделирование и поддержка классификаций - такие БД преуспели везде где есть связи. Моделирование данных и классификация различной информации по связям можно с легкостью представить используя эти БД.</w:t>
      </w:r>
    </w:p>
    <w:p w:rsidR="000A424E" w:rsidRPr="000A424E" w:rsidRDefault="000A424E" w:rsidP="000A424E">
      <w:pPr>
        <w:pStyle w:val="Heading3"/>
        <w:jc w:val="both"/>
        <w:rPr>
          <w:lang w:val="ru-RU"/>
        </w:rPr>
      </w:pPr>
      <w:bookmarkStart w:id="270" w:name="_Toc438377500"/>
      <w:r w:rsidRPr="00C6261C">
        <w:t>UnQL</w:t>
      </w:r>
      <w:bookmarkEnd w:id="270"/>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 июле 2011 компания Couchbase, разработчик CouchDB, Memcached и Membase, анонсировала создание нового SQL-подобного языка запросов — UnQL (Unstructured Data Query Language). Работы по созданию нового языка выполнили создатель SQLite Ричард Гипп и основатель проекта CouchDB Дэмиен Кац. Разработка передана сообществу на правах общественного достояния.</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Этот шаг сделан в сторону стандартизации языка запросов к NoSQL базам данных, на данный момент каждая база данных обладает собственным синтаксисом запросов, например:</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CQL(Cassandra):</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ad_click WHERE reseller_id = 'supaboobs' AND day = '2013-11-29';</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lastRenderedPageBreak/>
        <w:t>MongoDB: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db.users.find( { username: “joe”, age: 27 } );</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DQL (DynamoDB):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foobars WHERE foo = 'bar' SAVE out.json;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UnQL имеет SQL-подобный синтаксис и поддерживает такие команды, как SELECT, DELETE, INSERT и UPDATE, что делает новый язык запросов привычным для большинства разработчиков. Тем не менее, в отличие от SQL, UnQL обладает рядом расширенных возможностей, позволяющих манипулировать и выбирать информацию в хранилищах документов со сложной и неоднородной структурой. Для определения представления документов используется формат JSON (JavaScript Object Notation).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Вместо таблиц UnQL манипулирует коллекциями разнородных документов, структура которых жестко не определена и может варьироваться в разных документах (структура документа задается в самом документе, общая схема данных отсутствует). Для создания коллекций по аналогии с SQL-выражением "CREATE/DROP TABLE" используется "CREATE/DROP COLLECTION", при этом коллекция служит для логического разделения различных наборов документов.</w:t>
      </w:r>
    </w:p>
    <w:p w:rsidR="000A424E" w:rsidRPr="000A424E" w:rsidRDefault="000A424E" w:rsidP="00114C6A">
      <w:pPr>
        <w:jc w:val="both"/>
        <w:rPr>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 xml:space="preserve">Присутствующие в каждом документе поля определяются через JSON, в простейшем случае JSON-представление может состоять из одной строковой или числовой переменной. Каждое из таких полей может фигурировать в блоке "WHERE" запроса SELECT, при этом запрос коснется только документов, в которых определены данные поля. В запросе также могут быть заданы критерии сортировки (ORDER BY), группировки (GROUP BY, HAVING), ограничения размера выборки (LIMIT... OFFSET) и объединения (UNION, INTERSECT, EXCEPT). Поддерживается создание индексов (CREATE INDEX) и использование атомарных транзакций (BEGIN, ROLLBACK, COMMIT). Операции добавления, удаления и изменения данных (INSERT, DELETE, UPDATE) могут выполняться как в синхронном, так и в асинхронном (возвращение </w:t>
      </w:r>
      <w:r w:rsidRPr="000A424E">
        <w:rPr>
          <w:rStyle w:val="InternetLink"/>
          <w:rFonts w:cs="FreeSans"/>
          <w:color w:val="000000"/>
          <w:u w:val="none"/>
          <w:shd w:val="clear" w:color="auto" w:fill="FFFFFF"/>
          <w:lang w:val="ru-RU" w:eastAsia="zh-CN" w:bidi="hi-IN"/>
        </w:rPr>
        <w:t>управления,</w:t>
      </w:r>
      <w:r w:rsidRPr="000A424E">
        <w:rPr>
          <w:rStyle w:val="InternetLink"/>
          <w:rFonts w:eastAsia="Droid Sans Fallback" w:cs="FreeSans"/>
          <w:color w:val="000000"/>
          <w:u w:val="none"/>
          <w:shd w:val="clear" w:color="auto" w:fill="FFFFFF"/>
          <w:lang w:val="ru-RU" w:eastAsia="zh-CN" w:bidi="hi-IN"/>
        </w:rPr>
        <w:t xml:space="preserve"> не дожидаясь фактического выполнения) режимах. </w:t>
      </w:r>
    </w:p>
    <w:p w:rsidR="000A424E" w:rsidRPr="000A424E" w:rsidRDefault="000A424E" w:rsidP="000A424E">
      <w:pPr>
        <w:pStyle w:val="Heading3"/>
        <w:jc w:val="both"/>
        <w:rPr>
          <w:lang w:val="ru-RU"/>
        </w:rPr>
      </w:pPr>
      <w:bookmarkStart w:id="271" w:name="_Toc438377501"/>
      <w:r w:rsidRPr="000A424E">
        <w:rPr>
          <w:lang w:val="ru-RU"/>
        </w:rPr>
        <w:t>Немного о будущем</w:t>
      </w:r>
      <w:bookmarkEnd w:id="271"/>
    </w:p>
    <w:p w:rsidR="000A424E" w:rsidRPr="000A424E" w:rsidRDefault="000A424E" w:rsidP="000A424E">
      <w:pPr>
        <w:jc w:val="both"/>
        <w:rPr>
          <w:rFonts w:cs="FreeSans"/>
          <w:color w:val="000000"/>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Согласованность данных - самое большое препятствие на пути NoSQL. Пока что нереляционные БД применяются там, где масштабируемость и производительность важнее строгой согласованности. Реляционные СУБД никуда не денутся, NoSQL не заменяет, а дополняет их. А, может, в будущем мы сможем наблюдать постепенное срастание обеих технологий в гибридную экосистему и поглощения молодых лидеров рынка NoSQL производителями традиционных РСУБД.</w:t>
      </w:r>
    </w:p>
    <w:p w:rsidR="005F0314" w:rsidRDefault="005F0314" w:rsidP="005F0314">
      <w:pPr>
        <w:pStyle w:val="Heading2"/>
        <w:rPr>
          <w:lang w:val="ru-RU"/>
        </w:rPr>
      </w:pPr>
      <w:bookmarkStart w:id="272" w:name="_Toc438377304"/>
      <w:bookmarkStart w:id="273" w:name="_Toc438377502"/>
      <w:r w:rsidRPr="005F0314">
        <w:rPr>
          <w:lang w:val="ru-RU"/>
        </w:rPr>
        <w:t>Обработка больших данных. Подход</w:t>
      </w:r>
      <w:r w:rsidR="007478D7">
        <w:rPr>
          <w:lang w:val="ru-RU"/>
        </w:rPr>
        <w:t>ы к формированию больших данных</w:t>
      </w:r>
      <w:bookmarkEnd w:id="272"/>
      <w:bookmarkEnd w:id="273"/>
    </w:p>
    <w:p w:rsidR="001137FB" w:rsidRPr="001137FB" w:rsidRDefault="001137FB" w:rsidP="001137FB">
      <w:pPr>
        <w:pStyle w:val="Heading3"/>
        <w:jc w:val="both"/>
        <w:rPr>
          <w:lang w:val="ru-RU"/>
        </w:rPr>
      </w:pPr>
      <w:bookmarkStart w:id="274" w:name="_Toc438377503"/>
      <w:r w:rsidRPr="001137FB">
        <w:rPr>
          <w:lang w:val="ru-RU"/>
        </w:rPr>
        <w:t>Определение термина</w:t>
      </w:r>
      <w:bookmarkEnd w:id="274"/>
    </w:p>
    <w:p w:rsidR="001137FB" w:rsidRPr="001137FB" w:rsidRDefault="001137FB" w:rsidP="001137FB">
      <w:pPr>
        <w:jc w:val="both"/>
        <w:rPr>
          <w:lang w:val="ru-RU"/>
        </w:rPr>
      </w:pPr>
      <w:r w:rsidRPr="001137FB">
        <w:rPr>
          <w:lang w:val="ru-RU"/>
        </w:rPr>
        <w:t xml:space="preserve">Термин </w:t>
      </w:r>
      <w:r>
        <w:t>Big</w:t>
      </w:r>
      <w:r w:rsidRPr="001137FB">
        <w:rPr>
          <w:lang w:val="ru-RU"/>
        </w:rPr>
        <w:t xml:space="preserve"> </w:t>
      </w:r>
      <w:r>
        <w:t>Data</w:t>
      </w:r>
      <w:r w:rsidRPr="001137FB">
        <w:rPr>
          <w:lang w:val="ru-RU"/>
        </w:rPr>
        <w:t xml:space="preserve"> появился сравнительно недавно. </w:t>
      </w:r>
      <w:r>
        <w:t>Google</w:t>
      </w:r>
      <w:r w:rsidRPr="001137FB">
        <w:rPr>
          <w:lang w:val="ru-RU"/>
        </w:rPr>
        <w:t xml:space="preserve"> </w:t>
      </w:r>
      <w:r>
        <w:t>Trends</w:t>
      </w:r>
      <w:r w:rsidRPr="001137FB">
        <w:rPr>
          <w:lang w:val="ru-RU"/>
        </w:rPr>
        <w:t xml:space="preserve"> показывает начало активного роста употребления словосочетания начиная с 2011 года.</w:t>
      </w:r>
    </w:p>
    <w:p w:rsidR="001137FB" w:rsidRDefault="001137FB" w:rsidP="001137FB">
      <w:pPr>
        <w:jc w:val="both"/>
        <w:rPr>
          <w:rFonts w:ascii="Verdana;sans-serif" w:hAnsi="Verdana;sans-serif"/>
          <w:color w:val="000000"/>
          <w:sz w:val="20"/>
        </w:rPr>
      </w:pPr>
      <w:r>
        <w:rPr>
          <w:rFonts w:ascii="Verdana;sans-serif" w:hAnsi="Verdana;sans-serif"/>
          <w:noProof/>
          <w:color w:val="000000"/>
          <w:sz w:val="20"/>
        </w:rPr>
        <w:lastRenderedPageBreak/>
        <w:drawing>
          <wp:inline distT="0" distB="101600" distL="0" distR="0" wp14:anchorId="4352ECF3" wp14:editId="5F58F852">
            <wp:extent cx="5943600" cy="352425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71"/>
                    <a:stretch>
                      <a:fillRect/>
                    </a:stretch>
                  </pic:blipFill>
                  <pic:spPr bwMode="auto">
                    <a:xfrm>
                      <a:off x="0" y="0"/>
                      <a:ext cx="5943600" cy="352425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t xml:space="preserve">Встречаются разные определения: </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когда данных больше, чем 100Гб (500Гб, 1ТБ, кому что нравится)</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обрабатывать в Excel</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обработать на одном компьютере</w:t>
      </w:r>
    </w:p>
    <w:p w:rsidR="001137FB" w:rsidRPr="001137FB" w:rsidRDefault="001137FB" w:rsidP="001137FB">
      <w:pPr>
        <w:jc w:val="both"/>
      </w:pPr>
      <w:r w:rsidRPr="001137FB">
        <w:t>И даже такие: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Вig Data – это вообще любые данные.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Big Data не существует, ее придумали маркетологи.</w:t>
      </w:r>
    </w:p>
    <w:p w:rsidR="001137FB" w:rsidRPr="001137FB" w:rsidRDefault="001137FB" w:rsidP="001137FB">
      <w:pPr>
        <w:jc w:val="both"/>
        <w:rPr>
          <w:lang w:val="ru-RU"/>
        </w:rPr>
      </w:pPr>
      <w:r w:rsidRPr="001137FB">
        <w:rPr>
          <w:lang w:val="ru-RU"/>
        </w:rPr>
        <w:t>Однако будем придерживаться формального определения:</w:t>
      </w:r>
    </w:p>
    <w:p w:rsidR="001137FB" w:rsidRPr="001137FB" w:rsidRDefault="001137FB" w:rsidP="001137FB">
      <w:pPr>
        <w:jc w:val="both"/>
        <w:rPr>
          <w:lang w:val="ru-RU"/>
        </w:rPr>
      </w:pPr>
      <w:r w:rsidRPr="001137FB">
        <w:rPr>
          <w:lang w:val="ru-RU"/>
        </w:rPr>
        <w:t xml:space="preserve">Большие данные (англ. </w:t>
      </w:r>
      <w:r w:rsidRPr="001137FB">
        <w:t>big</w:t>
      </w:r>
      <w:r w:rsidRPr="001137FB">
        <w:rPr>
          <w:lang w:val="ru-RU"/>
        </w:rPr>
        <w:t xml:space="preserve"> </w:t>
      </w:r>
      <w:r w:rsidRPr="001137FB">
        <w:t>data</w:t>
      </w:r>
      <w:r w:rsidRPr="001137FB">
        <w:rPr>
          <w:lang w:val="ru-RU"/>
        </w:rPr>
        <w:t xml:space="preserve">) — серия подходов, инструментов и методов обработки структурированных и неструктурированных данных огромных объёмов и значительного многообразия для получения воспринимаемых человеком результатов, эффективных в условиях непрерывного прироста, распределения по многочисленным узлам вычислительной сети, сформировавшихся в конце 2000-х годов, альтернативных традиционным системам управления базами данных и решениям класса </w:t>
      </w:r>
      <w:r w:rsidRPr="001137FB">
        <w:t>Business</w:t>
      </w:r>
      <w:r w:rsidRPr="001137FB">
        <w:rPr>
          <w:lang w:val="ru-RU"/>
        </w:rPr>
        <w:t xml:space="preserve"> </w:t>
      </w:r>
      <w:r w:rsidRPr="001137FB">
        <w:t>Intelligence</w:t>
      </w:r>
      <w:r w:rsidRPr="001137FB">
        <w:rPr>
          <w:lang w:val="ru-RU"/>
        </w:rPr>
        <w:t>. В данную серию включают средства массово-параллельной обработки</w:t>
      </w:r>
      <w:r w:rsidRPr="001137FB">
        <w:rPr>
          <w:rFonts w:ascii="sans-serif" w:hAnsi="sans-serif"/>
          <w:color w:val="252525"/>
          <w:lang w:val="ru-RU"/>
        </w:rPr>
        <w:t xml:space="preserve"> </w:t>
      </w:r>
      <w:r w:rsidRPr="001137FB">
        <w:rPr>
          <w:lang w:val="ru-RU"/>
        </w:rPr>
        <w:t xml:space="preserve">неопределённо структурированных данных, прежде всего, решениями категории </w:t>
      </w:r>
      <w:r w:rsidRPr="001137FB">
        <w:t>NoSQL</w:t>
      </w:r>
      <w:r w:rsidRPr="001137FB">
        <w:rPr>
          <w:lang w:val="ru-RU"/>
        </w:rPr>
        <w:t xml:space="preserve">, алгоритмами </w:t>
      </w:r>
      <w:r w:rsidRPr="001137FB">
        <w:t>MapReduce</w:t>
      </w:r>
      <w:r w:rsidRPr="001137FB">
        <w:rPr>
          <w:lang w:val="ru-RU"/>
        </w:rPr>
        <w:t xml:space="preserve">, программными каркасами и библиотеками проекта </w:t>
      </w:r>
      <w:r w:rsidRPr="001137FB">
        <w:t>Hadoop</w:t>
      </w:r>
      <w:r w:rsidRPr="001137FB">
        <w:rPr>
          <w:lang w:val="ru-RU"/>
        </w:rPr>
        <w:t>.</w:t>
      </w:r>
    </w:p>
    <w:p w:rsidR="001137FB" w:rsidRPr="001137FB" w:rsidRDefault="001137FB" w:rsidP="001137FB">
      <w:pPr>
        <w:jc w:val="both"/>
        <w:rPr>
          <w:lang w:val="ru-RU"/>
        </w:rPr>
      </w:pPr>
      <w:r w:rsidRPr="001137FB">
        <w:rPr>
          <w:lang w:val="ru-RU"/>
        </w:rPr>
        <w:t xml:space="preserve">В качестве определяющих характеристик для больших данных отмечают «три </w:t>
      </w:r>
      <w:r w:rsidRPr="001137FB">
        <w:t>V</w:t>
      </w:r>
      <w:r w:rsidRPr="001137FB">
        <w:rPr>
          <w:lang w:val="ru-RU"/>
        </w:rPr>
        <w:t xml:space="preserve">»: объём (англ. </w:t>
      </w:r>
      <w:r w:rsidRPr="001137FB">
        <w:t>volume</w:t>
      </w:r>
      <w:r w:rsidRPr="001137FB">
        <w:rPr>
          <w:lang w:val="ru-RU"/>
        </w:rPr>
        <w:t xml:space="preserve">, в смысле величины физического объёма), скорость (англ. </w:t>
      </w:r>
      <w:r w:rsidRPr="001137FB">
        <w:t>velocity</w:t>
      </w:r>
      <w:r w:rsidRPr="001137FB">
        <w:rPr>
          <w:lang w:val="ru-RU"/>
        </w:rPr>
        <w:t xml:space="preserve"> в смыслах как скорости прироста, так и необходимости высокоскоростной обработки и получения результатов), </w:t>
      </w:r>
      <w:r w:rsidRPr="001137FB">
        <w:rPr>
          <w:lang w:val="ru-RU"/>
        </w:rPr>
        <w:lastRenderedPageBreak/>
        <w:t xml:space="preserve">многообразие (англ. </w:t>
      </w:r>
      <w:r w:rsidRPr="001137FB">
        <w:t>variety</w:t>
      </w:r>
      <w:r w:rsidRPr="001137FB">
        <w:rPr>
          <w:lang w:val="ru-RU"/>
        </w:rPr>
        <w:t>, в смысле возможности одновременной обработки различных типов структурированных и полуструктурированных данных).</w:t>
      </w:r>
    </w:p>
    <w:p w:rsidR="001137FB" w:rsidRPr="001137FB" w:rsidRDefault="001137FB" w:rsidP="001137FB">
      <w:pPr>
        <w:jc w:val="both"/>
        <w:rPr>
          <w:lang w:val="ru-RU"/>
        </w:rPr>
      </w:pPr>
      <w:r w:rsidRPr="001137FB">
        <w:rPr>
          <w:lang w:val="ru-RU"/>
        </w:rPr>
        <w:t xml:space="preserve">Несколько примеров того, что может быть источником данных, для которых необходимы методы работы с большими данными: </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Логи поведения пользователей в интернете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GPS-сигналы от автомобилей для транспортной компании</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Данные, снимаемые с датчиков в большом адронном коллайдере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Оцифрованные книги в Российской Государственной Библиотеке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транзакциях всех клиентов банка</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всех покупках в крупной ритейл сети и т.д.</w:t>
      </w:r>
    </w:p>
    <w:p w:rsidR="001137FB" w:rsidRPr="001137FB" w:rsidRDefault="001137FB" w:rsidP="001137FB">
      <w:pPr>
        <w:jc w:val="both"/>
        <w:rPr>
          <w:lang w:val="ru-RU"/>
        </w:rPr>
      </w:pPr>
      <w:r w:rsidRPr="001137FB">
        <w:rPr>
          <w:lang w:val="ru-RU"/>
        </w:rPr>
        <w:t>Количество источников данных стремительно растёт, а значит технологии их обработки становятся всё более востребованными.</w:t>
      </w:r>
    </w:p>
    <w:p w:rsidR="001137FB" w:rsidRPr="001137FB" w:rsidRDefault="001137FB" w:rsidP="001137FB">
      <w:pPr>
        <w:pStyle w:val="Heading3"/>
        <w:jc w:val="both"/>
        <w:rPr>
          <w:lang w:val="ru-RU"/>
        </w:rPr>
      </w:pPr>
      <w:bookmarkStart w:id="275" w:name="_Toc438377504"/>
      <w:r w:rsidRPr="001137FB">
        <w:rPr>
          <w:lang w:val="ru-RU"/>
        </w:rPr>
        <w:t>История</w:t>
      </w:r>
      <w:bookmarkEnd w:id="275"/>
    </w:p>
    <w:p w:rsidR="001137FB" w:rsidRPr="001137FB" w:rsidRDefault="001137FB" w:rsidP="001137FB">
      <w:pPr>
        <w:jc w:val="both"/>
        <w:rPr>
          <w:lang w:val="ru-RU"/>
        </w:rPr>
      </w:pPr>
      <w:r w:rsidRPr="001137FB">
        <w:rPr>
          <w:lang w:val="ru-RU"/>
        </w:rPr>
        <w:t xml:space="preserve">Введение термина «большие данные» относят к Клиффорду Линчу, редактору журнала </w:t>
      </w:r>
      <w:r>
        <w:t>Nature</w:t>
      </w:r>
      <w:r w:rsidRPr="001137FB">
        <w:rPr>
          <w:lang w:val="ru-RU"/>
        </w:rPr>
        <w:t>, подготовившему к 3 сентября 2008 года специальный номер журнала с темой «Как могут повлиять на будущее науки технологии, открывающие возможности работы с большими объёмами данных?», в котором были собраны материалы о феномене взрывного роста объёмов и многообразия обрабатываемых данных и технологических перспективах в парадигме вероятного скачка «от количества к качеству»; термин был предложен по аналогии с расхожими в деловой англоязычной среде метафорами«большая нефть», «большая руда».</w:t>
      </w:r>
    </w:p>
    <w:p w:rsidR="001137FB" w:rsidRPr="001137FB" w:rsidRDefault="001137FB" w:rsidP="001137FB">
      <w:pPr>
        <w:jc w:val="both"/>
        <w:rPr>
          <w:lang w:val="ru-RU"/>
        </w:rPr>
      </w:pPr>
      <w:r w:rsidRPr="001137FB">
        <w:rPr>
          <w:lang w:val="ru-RU"/>
        </w:rPr>
        <w:t xml:space="preserve">Несмотря на то, что термин вводился в академической среде, и прежде всего, разбиралась проблема роста и многообразия научных данных, начиная с 2009 года термин широко распространился в деловой прессе, а к 2010 году относят появление первых продуктов и решений, относящихся исключительно и непосредственно к проблеме обработки больших данных. К 2011 году большинство крупнейших поставщиков информационных технологий для организаций в своих деловых стратегиях используют понятие о больших данных, в том числе </w:t>
      </w:r>
      <w:r>
        <w:t>IBM</w:t>
      </w:r>
      <w:r w:rsidRPr="001137FB">
        <w:rPr>
          <w:lang w:val="ru-RU"/>
        </w:rPr>
        <w:t xml:space="preserve">, </w:t>
      </w:r>
      <w:r>
        <w:t>Oracle</w:t>
      </w:r>
      <w:r w:rsidRPr="001137FB">
        <w:rPr>
          <w:lang w:val="ru-RU"/>
        </w:rPr>
        <w:t xml:space="preserve">, </w:t>
      </w:r>
      <w:r>
        <w:t>Microsoft</w:t>
      </w:r>
      <w:r w:rsidRPr="001137FB">
        <w:rPr>
          <w:lang w:val="ru-RU"/>
        </w:rPr>
        <w:t xml:space="preserve">, </w:t>
      </w:r>
      <w:r>
        <w:t>Hewlett</w:t>
      </w:r>
      <w:r w:rsidRPr="001137FB">
        <w:rPr>
          <w:lang w:val="ru-RU"/>
        </w:rPr>
        <w:t>-</w:t>
      </w:r>
      <w:r>
        <w:t>Packard</w:t>
      </w:r>
      <w:r w:rsidRPr="001137FB">
        <w:rPr>
          <w:lang w:val="ru-RU"/>
        </w:rPr>
        <w:t xml:space="preserve">, </w:t>
      </w:r>
      <w:r>
        <w:t>EMC</w:t>
      </w:r>
      <w:r w:rsidRPr="001137FB">
        <w:rPr>
          <w:lang w:val="ru-RU"/>
        </w:rPr>
        <w:t>, а основные аналитики рынка информационных технологий посвящают концепции выделенные исследования.</w:t>
      </w:r>
    </w:p>
    <w:p w:rsidR="001137FB" w:rsidRPr="001137FB" w:rsidRDefault="001137FB" w:rsidP="001137FB">
      <w:pPr>
        <w:jc w:val="both"/>
        <w:rPr>
          <w:lang w:val="ru-RU"/>
        </w:rPr>
      </w:pPr>
      <w:r w:rsidRPr="001137FB">
        <w:rPr>
          <w:lang w:val="ru-RU"/>
        </w:rPr>
        <w:t xml:space="preserve">В 2011 году </w:t>
      </w:r>
      <w:r>
        <w:t>Gartner</w:t>
      </w:r>
      <w:r w:rsidRPr="001137FB">
        <w:rPr>
          <w:lang w:val="ru-RU"/>
        </w:rPr>
        <w:t xml:space="preserve"> отмечает большие данные как тренд номер два в информационно-технологической инфраструктуре (после виртуализации и как более существенный, чем энергосбережение и мониторинг). Прогнозируется, что внедрение технологий больших данных наибольшее влияние окажет на информационные технологии в производстве, здравоохранении, торговле, государственном управлении, а также в сферах и отраслях, где регистрируются индивидуальные перемещения ресурсов.</w:t>
      </w:r>
    </w:p>
    <w:p w:rsidR="001137FB" w:rsidRPr="001137FB" w:rsidRDefault="001137FB" w:rsidP="001137FB">
      <w:pPr>
        <w:jc w:val="both"/>
        <w:rPr>
          <w:lang w:val="ru-RU"/>
        </w:rPr>
      </w:pPr>
      <w:r w:rsidRPr="001137FB">
        <w:rPr>
          <w:lang w:val="ru-RU"/>
        </w:rPr>
        <w:t>С 2013 года большие данные как академический предмет изучаются в появившихся вузовских программах по науке о данных</w:t>
      </w:r>
      <w:bookmarkStart w:id="276" w:name="cite_ref-19"/>
      <w:bookmarkEnd w:id="276"/>
      <w:r w:rsidRPr="001137FB">
        <w:rPr>
          <w:lang w:val="ru-RU"/>
        </w:rPr>
        <w:t xml:space="preserve"> и вычислительным наукам, и инженерии.</w:t>
      </w:r>
    </w:p>
    <w:p w:rsidR="001137FB" w:rsidRPr="001137FB" w:rsidRDefault="001137FB" w:rsidP="001137FB">
      <w:pPr>
        <w:pStyle w:val="Heading3"/>
        <w:jc w:val="both"/>
        <w:rPr>
          <w:lang w:val="ru-RU"/>
        </w:rPr>
      </w:pPr>
      <w:bookmarkStart w:id="277" w:name="_Toc438377505"/>
      <w:r>
        <w:rPr>
          <w:lang w:val="ru-RU"/>
        </w:rPr>
        <w:t>Принципы работы с большими данными</w:t>
      </w:r>
      <w:bookmarkEnd w:id="277"/>
    </w:p>
    <w:p w:rsidR="001137FB" w:rsidRPr="001137FB" w:rsidRDefault="001137FB" w:rsidP="001137FB">
      <w:pPr>
        <w:jc w:val="both"/>
        <w:rPr>
          <w:lang w:val="ru-RU"/>
        </w:rPr>
      </w:pPr>
      <w:r w:rsidRPr="001137FB">
        <w:rPr>
          <w:lang w:val="ru-RU"/>
        </w:rPr>
        <w:t xml:space="preserve">Исходя из определения </w:t>
      </w:r>
      <w:r w:rsidRPr="001137FB">
        <w:t>Big</w:t>
      </w:r>
      <w:r w:rsidRPr="001137FB">
        <w:rPr>
          <w:lang w:val="ru-RU"/>
        </w:rPr>
        <w:t xml:space="preserve"> </w:t>
      </w:r>
      <w:r w:rsidRPr="001137FB">
        <w:t>Data</w:t>
      </w:r>
      <w:r w:rsidRPr="001137FB">
        <w:rPr>
          <w:lang w:val="ru-RU"/>
        </w:rPr>
        <w:t xml:space="preserve">, можно сформулировать основные принципы работы с такими данными: </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lastRenderedPageBreak/>
        <w:t>Горизонтальная масштабируемость. Поскольку данных может быть сколь угодно много – любая система, которая подразумевает обработку больших данных, должна быть расширяемой. В 2 раза вырос объём данных – в 2 раза увеличили количество железа в кластере и всё продолжило работать.</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Отказоустойчивость. Принцип горизонтальной масштабируемости подразумевает, что машин в кластере может быть много. Например, Hadoop-кластер Yahoo имеет более 42000 машин (Facebook — 1400, Ebay - 532, Spotify — 120, Adobe - 30). Это означает, что часть этих машин будет гарантированно выходить из строя. Методы работы с большими данными должны учитывать возможность таких сбоев и переживать их без каких-либо значимых последствий.</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Локальность данных. В больших распределённых системах данные распределены по большому количеству машин. Если данные физически находятся на одном сервере, а обрабатываются на другом – расходы на передачу данных могут превысить расходы на саму обработку. Поэтому одним из важнейших принципов проектирования BigData-решений является принцип локальности данных – по возможности обрабатываем данные на той же машине, на которой их храним.</w:t>
      </w:r>
    </w:p>
    <w:p w:rsidR="001137FB" w:rsidRPr="001137FB" w:rsidRDefault="001137FB" w:rsidP="001137FB">
      <w:pPr>
        <w:jc w:val="both"/>
        <w:rPr>
          <w:lang w:val="ru-RU"/>
        </w:rPr>
      </w:pPr>
      <w:r w:rsidRPr="001137FB">
        <w:rPr>
          <w:lang w:val="ru-RU"/>
        </w:rPr>
        <w:t xml:space="preserve">Все современные средства работы с большими данными так или иначе следуют этим трём принципам. Для того, чтобы им следовать – необходимо придумывать какие-то методы, способы и парадигмы разработки средств разработки данных. </w:t>
      </w:r>
    </w:p>
    <w:p w:rsidR="001137FB" w:rsidRPr="001137FB" w:rsidRDefault="001137FB" w:rsidP="001137FB">
      <w:pPr>
        <w:pStyle w:val="Heading3"/>
        <w:jc w:val="both"/>
        <w:rPr>
          <w:rFonts w:eastAsia="Times New Roman"/>
          <w:lang w:val="ru-RU"/>
        </w:rPr>
      </w:pPr>
      <w:bookmarkStart w:id="278" w:name="_Toc438377506"/>
      <w:r>
        <w:rPr>
          <w:rFonts w:eastAsia="Times New Roman"/>
          <w:lang w:val="ru-RU"/>
        </w:rPr>
        <w:t>Методы анализа</w:t>
      </w:r>
      <w:bookmarkEnd w:id="278"/>
    </w:p>
    <w:p w:rsidR="001137FB" w:rsidRPr="001137FB" w:rsidRDefault="001137FB" w:rsidP="001137FB">
      <w:pPr>
        <w:jc w:val="both"/>
        <w:rPr>
          <w:lang w:val="ru-RU"/>
        </w:rPr>
      </w:pPr>
      <w:r w:rsidRPr="001137FB">
        <w:rPr>
          <w:lang w:val="ru-RU"/>
        </w:rPr>
        <w:t>Методы и техники анализа, применимые к большим данным:</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методы класса Data Mining: обучение ассоциативным правилам (англ. </w:t>
      </w:r>
      <w:r w:rsidRPr="001137FB">
        <w:rPr>
          <w:szCs w:val="22"/>
          <w:lang w:val="en-US"/>
        </w:rPr>
        <w:t>association</w:t>
      </w:r>
      <w:r w:rsidRPr="001137FB">
        <w:rPr>
          <w:szCs w:val="22"/>
        </w:rPr>
        <w:t xml:space="preserve"> </w:t>
      </w:r>
      <w:r w:rsidRPr="001137FB">
        <w:rPr>
          <w:szCs w:val="22"/>
          <w:lang w:val="en-US"/>
        </w:rPr>
        <w:t>rule</w:t>
      </w:r>
      <w:r w:rsidRPr="001137FB">
        <w:rPr>
          <w:szCs w:val="22"/>
        </w:rPr>
        <w:t xml:space="preserve"> </w:t>
      </w:r>
      <w:r w:rsidRPr="001137FB">
        <w:rPr>
          <w:szCs w:val="22"/>
          <w:lang w:val="en-US"/>
        </w:rPr>
        <w:t>learning</w:t>
      </w:r>
      <w:r w:rsidRPr="001137FB">
        <w:rPr>
          <w:szCs w:val="22"/>
        </w:rPr>
        <w:t>), классификация (методы категоризации новых данных на основе принципов, ранее применённых к уже наличествующим данным), кластерный анализ, регрессионный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краудсорсинг — категоризация и обогащение данных силами широкого, неопределённого круга лиц, привлечённых на основании публичной оферты, без вступления в трудовые отношения;</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смешение и интеграция данных (англ. </w:t>
      </w:r>
      <w:r w:rsidRPr="001137FB">
        <w:rPr>
          <w:szCs w:val="22"/>
          <w:lang w:val="en-US"/>
        </w:rPr>
        <w:t>data</w:t>
      </w:r>
      <w:r w:rsidRPr="001137FB">
        <w:rPr>
          <w:szCs w:val="22"/>
        </w:rPr>
        <w:t xml:space="preserve"> </w:t>
      </w:r>
      <w:r w:rsidRPr="001137FB">
        <w:rPr>
          <w:szCs w:val="22"/>
          <w:lang w:val="en-US"/>
        </w:rPr>
        <w:t>fusion</w:t>
      </w:r>
      <w:r w:rsidRPr="001137FB">
        <w:rPr>
          <w:szCs w:val="22"/>
        </w:rPr>
        <w:t xml:space="preserve"> </w:t>
      </w:r>
      <w:r w:rsidRPr="001137FB">
        <w:rPr>
          <w:szCs w:val="22"/>
          <w:lang w:val="en-US"/>
        </w:rPr>
        <w:t>and</w:t>
      </w:r>
      <w:r w:rsidRPr="001137FB">
        <w:rPr>
          <w:szCs w:val="22"/>
        </w:rPr>
        <w:t xml:space="preserve"> </w:t>
      </w:r>
      <w:r w:rsidRPr="001137FB">
        <w:rPr>
          <w:szCs w:val="22"/>
          <w:lang w:val="en-US"/>
        </w:rPr>
        <w:t>integration</w:t>
      </w:r>
      <w:r w:rsidRPr="001137FB">
        <w:rPr>
          <w:szCs w:val="22"/>
        </w:rPr>
        <w:t>) — набор техник, позволяющих интегрировать разнородные данные из разнообразных источников для возможности глубинного анализа, в качестве примеров таких техник, составляющих этот класс методов приводятся цифровая обработка сигналов и обработка естественного языка (включая тональный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машинное обучение, включая обучение с учителем и без учителя, а также Ensemble learning — использование моделей, построенных на базе статистического анализа или машинного обучения для получения комплексных прогнозов на основе базовых моделей (англ. </w:t>
      </w:r>
      <w:r w:rsidRPr="001137FB">
        <w:rPr>
          <w:szCs w:val="22"/>
          <w:lang w:val="en-US"/>
        </w:rPr>
        <w:t>constituent</w:t>
      </w:r>
      <w:r w:rsidRPr="001137FB">
        <w:rPr>
          <w:szCs w:val="22"/>
        </w:rPr>
        <w:t xml:space="preserve"> </w:t>
      </w:r>
      <w:r w:rsidRPr="001137FB">
        <w:rPr>
          <w:szCs w:val="22"/>
          <w:lang w:val="en-US"/>
        </w:rPr>
        <w:t>models</w:t>
      </w:r>
      <w:r w:rsidRPr="001137FB">
        <w:rPr>
          <w:szCs w:val="22"/>
        </w:rPr>
        <w:t>, ср. со статистическим ансамблем в статистической механике);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искусственные нейронные сети, сетевой анализ, оптимизация, в том числе генетические алгоритмы;</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распознавание образов;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прогнозная аналитика;</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имитационное моделирование;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lastRenderedPageBreak/>
        <w:t xml:space="preserve">пространственный анализ (англ. </w:t>
      </w:r>
      <w:r w:rsidRPr="001137FB">
        <w:rPr>
          <w:szCs w:val="22"/>
          <w:lang w:val="en-US"/>
        </w:rPr>
        <w:t>Spatial</w:t>
      </w:r>
      <w:r w:rsidRPr="001137FB">
        <w:rPr>
          <w:szCs w:val="22"/>
        </w:rPr>
        <w:t xml:space="preserve"> </w:t>
      </w:r>
      <w:r w:rsidRPr="001137FB">
        <w:rPr>
          <w:szCs w:val="22"/>
          <w:lang w:val="en-US"/>
        </w:rPr>
        <w:t>analysis</w:t>
      </w:r>
      <w:r w:rsidRPr="001137FB">
        <w:rPr>
          <w:szCs w:val="22"/>
        </w:rPr>
        <w:t>) — класс методов, использующих топологическую, геометрическую и географическую информацию в данных;</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статистический анализ, в качестве примеров методов приводятся A/B-тестирование и анализ временных рядов;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визуализация аналитических данных — представление информации в виде рисунков, диаграмм, с использованием интерактивных возможностей и анимации как для получения результатов, так и для использования в качестве исходных данных для дальнейшего анализа.</w:t>
      </w:r>
    </w:p>
    <w:p w:rsidR="001137FB" w:rsidRPr="001137FB" w:rsidRDefault="001137FB" w:rsidP="001137FB">
      <w:pPr>
        <w:pStyle w:val="Heading3"/>
        <w:jc w:val="both"/>
        <w:rPr>
          <w:rFonts w:eastAsia="Times New Roman"/>
          <w:lang w:val="ru-RU"/>
        </w:rPr>
      </w:pPr>
      <w:bookmarkStart w:id="279" w:name="_Toc438377507"/>
      <w:r>
        <w:rPr>
          <w:rFonts w:eastAsia="Times New Roman"/>
          <w:lang w:val="ru-RU"/>
        </w:rPr>
        <w:t>Технологии</w:t>
      </w:r>
      <w:bookmarkEnd w:id="279"/>
    </w:p>
    <w:p w:rsidR="001137FB" w:rsidRPr="001137FB" w:rsidRDefault="001137FB" w:rsidP="001137FB">
      <w:pPr>
        <w:jc w:val="both"/>
        <w:rPr>
          <w:lang w:val="ru-RU"/>
        </w:rPr>
      </w:pPr>
      <w:r w:rsidRPr="001137FB">
        <w:rPr>
          <w:lang w:val="ru-RU"/>
        </w:rPr>
        <w:t xml:space="preserve">Наиболее часто указывают в качестве базового принципа обработки больших данных в </w:t>
      </w:r>
      <w:r>
        <w:t>SN</w:t>
      </w:r>
      <w:r w:rsidRPr="001137FB">
        <w:rPr>
          <w:lang w:val="ru-RU"/>
        </w:rPr>
        <w:t xml:space="preserve">-архитектуру (англ. </w:t>
      </w:r>
      <w:r>
        <w:t>Shared</w:t>
      </w:r>
      <w:r w:rsidRPr="001137FB">
        <w:rPr>
          <w:lang w:val="ru-RU"/>
        </w:rPr>
        <w:t xml:space="preserve"> </w:t>
      </w:r>
      <w:r>
        <w:t>Nothing</w:t>
      </w:r>
      <w:r w:rsidRPr="001137FB">
        <w:rPr>
          <w:lang w:val="ru-RU"/>
        </w:rPr>
        <w:t xml:space="preserve"> </w:t>
      </w:r>
      <w:r>
        <w:t>Architecture</w:t>
      </w:r>
      <w:r w:rsidRPr="001137FB">
        <w:rPr>
          <w:lang w:val="ru-RU"/>
        </w:rPr>
        <w:t xml:space="preserve">), обеспечивающую массивно-параллельную обработку, масштабируемую без деградации на сотни и тысячи узлов обработки. При этом, кроме рассматриваемых большинством аналитиков технологий </w:t>
      </w:r>
      <w:r>
        <w:t>NoSQL</w:t>
      </w:r>
      <w:r w:rsidRPr="001137FB">
        <w:rPr>
          <w:lang w:val="ru-RU"/>
        </w:rPr>
        <w:t xml:space="preserve">, </w:t>
      </w:r>
      <w:r>
        <w:t>MapReduce</w:t>
      </w:r>
      <w:r w:rsidRPr="001137FB">
        <w:rPr>
          <w:lang w:val="ru-RU"/>
        </w:rPr>
        <w:t xml:space="preserve">, </w:t>
      </w:r>
      <w:r>
        <w:t>Hadoop</w:t>
      </w:r>
      <w:r w:rsidRPr="001137FB">
        <w:rPr>
          <w:lang w:val="ru-RU"/>
        </w:rPr>
        <w:t xml:space="preserve">, </w:t>
      </w:r>
      <w:r>
        <w:t>R</w:t>
      </w:r>
      <w:r w:rsidRPr="001137FB">
        <w:rPr>
          <w:lang w:val="ru-RU"/>
        </w:rPr>
        <w:t xml:space="preserve">, иногда включается в контекст применимости для обработки больших данных также технологии </w:t>
      </w:r>
      <w:r>
        <w:t>Business</w:t>
      </w:r>
      <w:r w:rsidRPr="001137FB">
        <w:rPr>
          <w:lang w:val="ru-RU"/>
        </w:rPr>
        <w:t xml:space="preserve"> </w:t>
      </w:r>
      <w:r>
        <w:t>Intelligence</w:t>
      </w:r>
      <w:r w:rsidRPr="001137FB">
        <w:rPr>
          <w:lang w:val="ru-RU"/>
        </w:rPr>
        <w:t xml:space="preserve"> и реляционные системы управления базами данных с поддержкой языка </w:t>
      </w:r>
      <w:r>
        <w:t>SQL</w:t>
      </w:r>
      <w:r w:rsidRPr="001137FB">
        <w:rPr>
          <w:lang w:val="ru-RU"/>
        </w:rPr>
        <w:t>.</w:t>
      </w:r>
    </w:p>
    <w:p w:rsidR="001137FB" w:rsidRPr="001137FB" w:rsidRDefault="001137FB" w:rsidP="001137FB">
      <w:pPr>
        <w:jc w:val="both"/>
        <w:rPr>
          <w:lang w:val="ru-RU"/>
        </w:rPr>
      </w:pPr>
      <w:r w:rsidRPr="001137FB">
        <w:rPr>
          <w:lang w:val="ru-RU"/>
        </w:rPr>
        <w:t>Рассмотрим наиболее популярные технологии подробней.</w:t>
      </w:r>
    </w:p>
    <w:p w:rsidR="001137FB" w:rsidRPr="001137FB" w:rsidRDefault="001137FB" w:rsidP="001137FB">
      <w:pPr>
        <w:pStyle w:val="Heading4"/>
        <w:jc w:val="both"/>
        <w:rPr>
          <w:lang w:val="ru-RU"/>
        </w:rPr>
      </w:pPr>
      <w:r w:rsidRPr="00FC5A3E">
        <w:t>MapReduce</w:t>
      </w:r>
    </w:p>
    <w:p w:rsidR="001137FB" w:rsidRPr="001137FB" w:rsidRDefault="001137FB" w:rsidP="001137FB">
      <w:pPr>
        <w:jc w:val="both"/>
        <w:rPr>
          <w:lang w:val="ru-RU"/>
        </w:rPr>
      </w:pPr>
      <w:r w:rsidRPr="001137FB">
        <w:t>MapReduce</w:t>
      </w:r>
      <w:r w:rsidRPr="001137FB">
        <w:rPr>
          <w:lang w:val="ru-RU"/>
        </w:rPr>
        <w:t xml:space="preserve"> – это модель распределенной обработки данных, предложенная компанией </w:t>
      </w:r>
      <w:r w:rsidRPr="001137FB">
        <w:t>Google</w:t>
      </w:r>
      <w:r w:rsidRPr="001137FB">
        <w:rPr>
          <w:lang w:val="ru-RU"/>
        </w:rPr>
        <w:t xml:space="preserve"> для обработки больших объёмов данных на компьютерных кластерах.</w:t>
      </w:r>
      <w:r w:rsidRPr="001137FB">
        <w:rPr>
          <w:lang w:val="ru-RU"/>
        </w:rPr>
        <w:br/>
      </w:r>
      <w:r w:rsidRPr="001137FB">
        <w:rPr>
          <w:noProof/>
        </w:rPr>
        <w:drawing>
          <wp:inline distT="0" distB="101600" distL="0" distR="0" wp14:anchorId="733B5E04" wp14:editId="4792C5CD">
            <wp:extent cx="4258310" cy="258191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72"/>
                    <a:stretch>
                      <a:fillRect/>
                    </a:stretch>
                  </pic:blipFill>
                  <pic:spPr bwMode="auto">
                    <a:xfrm>
                      <a:off x="0" y="0"/>
                      <a:ext cx="4258310" cy="258191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rPr>
          <w:lang w:val="ru-RU"/>
        </w:rPr>
        <w:br/>
      </w:r>
      <w:r w:rsidRPr="001137FB">
        <w:t>MapReduce</w:t>
      </w:r>
      <w:r w:rsidRPr="001137FB">
        <w:rPr>
          <w:lang w:val="ru-RU"/>
        </w:rPr>
        <w:t xml:space="preserve"> предполагает, что данные организованы в виде некоторых записей. </w:t>
      </w:r>
      <w:r w:rsidRPr="001137FB">
        <w:t xml:space="preserve">Обработка данных происходит в 3 стадии: </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Map</w:t>
      </w:r>
      <w:r w:rsidRPr="001137FB">
        <w:rPr>
          <w:szCs w:val="22"/>
        </w:rPr>
        <w:t>. На этой стадии данные предобрабатываются при помощи функции map(), которую определяет пользователь. Работа этой стадии заключается в предобработке и фильтрации данных. Работа очень похожа на операцию map в функциональных языках программирования – пользовательская функция применяется к каждой входной записи. Функция map() примененная к одной входной записи и выдаёт множество пар ключ-</w:t>
      </w:r>
      <w:r w:rsidRPr="001137FB">
        <w:rPr>
          <w:szCs w:val="22"/>
        </w:rPr>
        <w:lastRenderedPageBreak/>
        <w:t>значение. Множество – т.е. может выдать только одну запись, может не выдать ничего, а может выдать несколько пар ключ-значение. Что будет находится в ключе и в значении – решать пользователю, но ключ – очень важная вещь, так как данные с одним ключом в будущем попадут в один экземпляр функции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Shuffle</w:t>
      </w:r>
      <w:r w:rsidRPr="001137FB">
        <w:rPr>
          <w:szCs w:val="22"/>
        </w:rPr>
        <w:t>. Проходит незаметно для пользователя. В этой стадии вывод функции map «разбирается по корзинам» – каждая корзина соответствует одному ключу вывода стадии map. В дальнейшем эти корзины послужат входом для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Reduce</w:t>
      </w:r>
      <w:r w:rsidRPr="001137FB">
        <w:rPr>
          <w:szCs w:val="22"/>
        </w:rPr>
        <w:t>. Каждая «корзина» со значениями, сформированная на стадии shuffle, попадает на вход функции reduce(). Функция reduce задаётся пользователем и вычисляет финальный результат для отдельной «корзины». Множество всех значений, возвращённых функцией reduce(), является финальным результатом MapReduce-задачи.</w:t>
      </w:r>
    </w:p>
    <w:p w:rsidR="001137FB" w:rsidRPr="001137FB" w:rsidRDefault="001137FB" w:rsidP="001137FB">
      <w:pPr>
        <w:jc w:val="both"/>
        <w:rPr>
          <w:lang w:val="ru-RU"/>
        </w:rPr>
      </w:pPr>
      <w:r w:rsidRPr="001137FB">
        <w:rPr>
          <w:lang w:val="ru-RU"/>
        </w:rPr>
        <w:t xml:space="preserve">Несколько дополнительных фактов про </w:t>
      </w:r>
      <w:r w:rsidRPr="001137FB">
        <w:t>MapReduce</w:t>
      </w:r>
      <w:r w:rsidRPr="001137FB">
        <w:rPr>
          <w:lang w:val="ru-RU"/>
        </w:rPr>
        <w:t>:</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map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reduce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Shuffle внутри себя представляет параллельную сортировку, поэтому также может работать на разных машинах кластера. Пункты 1-3 позволяют выполнить принцип горизонтальной масштабируемости.</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Функция map, как правило, применяется на той же машине, на которой хранятся данные – это позволяет снизить передачу данных по сети (принцип локальности данных).</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MapReduce – это всегда полное сканирование данных, никаких индексов нет. Это означает, что MapReduce плохо применим, когда ответ требуется очень быстро.</w:t>
      </w:r>
    </w:p>
    <w:p w:rsidR="001137FB" w:rsidRPr="00F32D73" w:rsidRDefault="001137FB" w:rsidP="001137FB">
      <w:pPr>
        <w:pStyle w:val="Heading4"/>
        <w:jc w:val="both"/>
      </w:pPr>
      <w:r w:rsidRPr="00F32D73">
        <w:t>Hadoop</w:t>
      </w:r>
    </w:p>
    <w:p w:rsidR="001137FB" w:rsidRPr="001137FB" w:rsidRDefault="001137FB" w:rsidP="001137FB">
      <w:pPr>
        <w:jc w:val="both"/>
      </w:pPr>
      <w:r>
        <w:t>Парадигму</w:t>
      </w:r>
      <w:r w:rsidRPr="00F81525">
        <w:t xml:space="preserve"> MapReduce </w:t>
      </w:r>
      <w:r>
        <w:t>предложила</w:t>
      </w:r>
      <w:r w:rsidRPr="00F81525">
        <w:t xml:space="preserve"> </w:t>
      </w:r>
      <w:r>
        <w:t>компания</w:t>
      </w:r>
      <w:r w:rsidRPr="00F81525">
        <w:t xml:space="preserve"> Google </w:t>
      </w:r>
      <w:r>
        <w:t>в</w:t>
      </w:r>
      <w:r w:rsidRPr="00F81525">
        <w:t xml:space="preserve"> 2004 </w:t>
      </w:r>
      <w:r>
        <w:t>году</w:t>
      </w:r>
      <w:r w:rsidRPr="00F81525">
        <w:t xml:space="preserve"> </w:t>
      </w:r>
      <w:r>
        <w:t>в</w:t>
      </w:r>
      <w:r w:rsidRPr="00F81525">
        <w:t xml:space="preserve"> </w:t>
      </w:r>
      <w:r>
        <w:t>своей</w:t>
      </w:r>
      <w:r w:rsidRPr="00F81525">
        <w:t xml:space="preserve"> </w:t>
      </w:r>
      <w:r>
        <w:t>статье</w:t>
      </w:r>
      <w:r w:rsidRPr="00F81525">
        <w:t xml:space="preserve"> MapReduce: Simplified Data Processing on Large Clusters. </w:t>
      </w:r>
      <w:r w:rsidRPr="001137FB">
        <w:rPr>
          <w:lang w:val="ru-RU"/>
        </w:rPr>
        <w:t xml:space="preserve">Поскольку предложенная статья содержала описание парадигмы, но реализация отсутствовала – несколько программистов из </w:t>
      </w:r>
      <w:r>
        <w:t>Yahoo</w:t>
      </w:r>
      <w:r w:rsidRPr="001137FB">
        <w:rPr>
          <w:lang w:val="ru-RU"/>
        </w:rPr>
        <w:t xml:space="preserve"> предложили свою реализацию в рамках работ над </w:t>
      </w:r>
      <w:r w:rsidRPr="001137FB">
        <w:t>web</w:t>
      </w:r>
      <w:r w:rsidRPr="001137FB">
        <w:rPr>
          <w:lang w:val="ru-RU"/>
        </w:rPr>
        <w:t xml:space="preserve">-краулером </w:t>
      </w:r>
      <w:r w:rsidRPr="001137FB">
        <w:t>nutch</w:t>
      </w:r>
      <w:r w:rsidRPr="001137FB">
        <w:rPr>
          <w:lang w:val="ru-RU"/>
        </w:rPr>
        <w:t xml:space="preserve">. С этого и началась история </w:t>
      </w:r>
      <w:r w:rsidRPr="001137FB">
        <w:t>Hadoop</w:t>
      </w:r>
      <w:r w:rsidRPr="001137FB">
        <w:rPr>
          <w:lang w:val="ru-RU"/>
        </w:rPr>
        <w:t>.</w:t>
      </w:r>
      <w:r w:rsidRPr="001137FB">
        <w:rPr>
          <w:lang w:val="ru-RU"/>
        </w:rPr>
        <w:br/>
        <w:t xml:space="preserve">Изначально </w:t>
      </w:r>
      <w:r w:rsidRPr="001137FB">
        <w:t>Hadoop</w:t>
      </w:r>
      <w:r w:rsidRPr="001137FB">
        <w:rPr>
          <w:lang w:val="ru-RU"/>
        </w:rPr>
        <w:t xml:space="preserve"> был, в первую очередь, инструментом для хранения данных и запуска </w:t>
      </w:r>
      <w:r w:rsidRPr="001137FB">
        <w:t>MapReduce</w:t>
      </w:r>
      <w:r w:rsidRPr="001137FB">
        <w:rPr>
          <w:lang w:val="ru-RU"/>
        </w:rPr>
        <w:t xml:space="preserve">-задач, сейчас же </w:t>
      </w:r>
      <w:r w:rsidRPr="001137FB">
        <w:t>Hadoop</w:t>
      </w:r>
      <w:r w:rsidRPr="001137FB">
        <w:rPr>
          <w:lang w:val="ru-RU"/>
        </w:rPr>
        <w:t xml:space="preserve"> представляет собой большой стек технологий, так или иначе связанных с обработкой больших данных (не только при помощи </w:t>
      </w:r>
      <w:r w:rsidRPr="001137FB">
        <w:t>MapReduce</w:t>
      </w:r>
      <w:r w:rsidRPr="001137FB">
        <w:rPr>
          <w:lang w:val="ru-RU"/>
        </w:rPr>
        <w:t>).</w:t>
      </w:r>
      <w:r w:rsidRPr="001137FB">
        <w:rPr>
          <w:lang w:val="ru-RU"/>
        </w:rPr>
        <w:br/>
      </w:r>
      <w:r w:rsidRPr="001137FB">
        <w:t>Основными (core) компонентами Hadoop являются:</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Distributed File System (HDFS) – распределённая файловая система, позволяющая хранить информацию практически неограниченного объёма.</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YARN – фреймворк для управления ресурсами кластера и менеджмента задач, в том числе включает фреймворк MapReduce.</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common.</w:t>
      </w:r>
    </w:p>
    <w:p w:rsidR="001137FB" w:rsidRPr="001137FB" w:rsidRDefault="001137FB" w:rsidP="001137FB">
      <w:pPr>
        <w:jc w:val="both"/>
        <w:rPr>
          <w:lang w:val="ru-RU"/>
        </w:rPr>
      </w:pPr>
      <w:r w:rsidRPr="001137FB">
        <w:rPr>
          <w:lang w:val="ru-RU"/>
        </w:rPr>
        <w:t xml:space="preserve">Также существует большое количество проектов, непосредственно связанных с </w:t>
      </w:r>
      <w:r w:rsidRPr="001137FB">
        <w:t>Hadoop</w:t>
      </w:r>
      <w:r w:rsidRPr="001137FB">
        <w:rPr>
          <w:lang w:val="ru-RU"/>
        </w:rPr>
        <w:t xml:space="preserve">, но не входящих в </w:t>
      </w:r>
      <w:r w:rsidRPr="001137FB">
        <w:t>Hadoop</w:t>
      </w:r>
      <w:r w:rsidRPr="001137FB">
        <w:rPr>
          <w:lang w:val="ru-RU"/>
        </w:rPr>
        <w:t xml:space="preserve"> </w:t>
      </w:r>
      <w:r w:rsidRPr="001137FB">
        <w:t>core</w:t>
      </w:r>
      <w:r w:rsidRPr="001137FB">
        <w:rPr>
          <w:lang w:val="ru-RU"/>
        </w:rPr>
        <w:t>:</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Hive – инструмент для SQL-like запросов над большими данными (превращает SQL-запросы в серию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lastRenderedPageBreak/>
        <w:t>Pig – язык программирования для анализа данных на высоком уровне. Одна строчка кода на этом языке может превратиться в последовательность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Hbase – колоночная база данных, реализующая парадигму BigTable;</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Cassandra – высокопроизводительная распределенная key-value база данных;</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ZooKeeper – сервис для распределённого хранения конфигурации и синхронизации изменений этой конфигурации;</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Mahout – библиотека и движок машинного обучения на больших данных.</w:t>
      </w:r>
    </w:p>
    <w:p w:rsidR="001137FB" w:rsidRPr="001137FB" w:rsidRDefault="001137FB" w:rsidP="001137FB">
      <w:pPr>
        <w:jc w:val="both"/>
        <w:rPr>
          <w:lang w:val="ru-RU"/>
        </w:rPr>
      </w:pPr>
      <w:r w:rsidRPr="001137FB">
        <w:rPr>
          <w:lang w:val="ru-RU"/>
        </w:rPr>
        <w:t xml:space="preserve">Отдельно хотелось бы отметить проект </w:t>
      </w:r>
      <w:r w:rsidRPr="001137FB">
        <w:t>Apache</w:t>
      </w:r>
      <w:r w:rsidRPr="001137FB">
        <w:rPr>
          <w:lang w:val="ru-RU"/>
        </w:rPr>
        <w:t xml:space="preserve"> </w:t>
      </w:r>
      <w:r w:rsidRPr="001137FB">
        <w:t>Spark</w:t>
      </w:r>
      <w:r w:rsidRPr="001137FB">
        <w:rPr>
          <w:lang w:val="ru-RU"/>
        </w:rPr>
        <w:t xml:space="preserve">, который представляет собой движок для распределённой обработки данных. </w:t>
      </w:r>
      <w:r>
        <w:t>Apache</w:t>
      </w:r>
      <w:r w:rsidRPr="001137FB">
        <w:rPr>
          <w:lang w:val="ru-RU"/>
        </w:rPr>
        <w:t xml:space="preserve"> </w:t>
      </w:r>
      <w:r>
        <w:t>Spark</w:t>
      </w:r>
      <w:r w:rsidRPr="001137FB">
        <w:rPr>
          <w:lang w:val="ru-RU"/>
        </w:rPr>
        <w:t xml:space="preserve"> обычно использует компоненты </w:t>
      </w:r>
      <w:r>
        <w:t>Hadoop</w:t>
      </w:r>
      <w:r w:rsidRPr="001137FB">
        <w:rPr>
          <w:lang w:val="ru-RU"/>
        </w:rPr>
        <w:t xml:space="preserve">, такие как </w:t>
      </w:r>
      <w:r>
        <w:t>HDFS</w:t>
      </w:r>
      <w:r w:rsidRPr="001137FB">
        <w:rPr>
          <w:lang w:val="ru-RU"/>
        </w:rPr>
        <w:t xml:space="preserve"> и </w:t>
      </w:r>
      <w:r>
        <w:t>YARN</w:t>
      </w:r>
      <w:r w:rsidRPr="001137FB">
        <w:rPr>
          <w:lang w:val="ru-RU"/>
        </w:rPr>
        <w:t xml:space="preserve"> для своей работы, при этом сам в последнее время стал популярнее, чем </w:t>
      </w:r>
      <w:r>
        <w:t>Hadoop</w:t>
      </w:r>
      <w:r w:rsidRPr="001137FB">
        <w:rPr>
          <w:lang w:val="ru-RU"/>
        </w:rPr>
        <w:t>.</w:t>
      </w:r>
    </w:p>
    <w:p w:rsidR="001137FB" w:rsidRPr="001137FB" w:rsidRDefault="001137FB" w:rsidP="001137FB">
      <w:pPr>
        <w:pStyle w:val="Heading3"/>
        <w:jc w:val="both"/>
        <w:rPr>
          <w:lang w:val="ru-RU"/>
        </w:rPr>
      </w:pPr>
      <w:bookmarkStart w:id="280" w:name="_Toc438377508"/>
      <w:r w:rsidRPr="00F32D73">
        <w:t>Big</w:t>
      </w:r>
      <w:r w:rsidRPr="001137FB">
        <w:rPr>
          <w:lang w:val="ru-RU"/>
        </w:rPr>
        <w:t xml:space="preserve"> </w:t>
      </w:r>
      <w:r w:rsidRPr="00F32D73">
        <w:t>Data</w:t>
      </w:r>
      <w:r w:rsidRPr="001137FB">
        <w:rPr>
          <w:lang w:val="ru-RU"/>
        </w:rPr>
        <w:t xml:space="preserve"> в действии</w:t>
      </w:r>
      <w:bookmarkEnd w:id="280"/>
    </w:p>
    <w:p w:rsidR="001137FB" w:rsidRPr="001137FB" w:rsidRDefault="001137FB" w:rsidP="001137FB">
      <w:pPr>
        <w:jc w:val="both"/>
        <w:rPr>
          <w:lang w:val="ru-RU"/>
        </w:rPr>
      </w:pPr>
      <w:r w:rsidRPr="001137FB">
        <w:rPr>
          <w:lang w:val="ru-RU"/>
        </w:rPr>
        <w:t>Зрелость технологий Больших Данных в организации определяется составом задач, для которых они используются, что, в свою очередь, сильно зависит от внутренней среды организации. Выделяются пять уровней зрелости для бизнес-модели организации с точки зрения интегрированных групп задач, которые решаются на основе технологий Больших Данных: мониторинг бизнеса, анализ бизнеса, оптимизация бизнеса, монетизация данных, трансформация бизнеса. Интерес представляют высокие уровни зрелости. Так, уровень монетизации данных предполагает, что организация не только обладает высоким цифровым потенциалом для того, чтобы собирать и обрабатывать данные, но и способна создавать на этой основе новый цифровой продукт или услугу, опираясь на аналитику Больших Данных. Развитая аналитика Больших Данных создает базис для разработки стратегий развития предприятия, направленных на существенную трансформацию бизнес-моделей с точки зрения новых продуктов, услуг и рынков.</w:t>
      </w:r>
    </w:p>
    <w:p w:rsidR="001137FB" w:rsidRPr="001137FB" w:rsidRDefault="001137FB" w:rsidP="001137FB">
      <w:pPr>
        <w:jc w:val="both"/>
        <w:rPr>
          <w:lang w:val="ru-RU"/>
        </w:rPr>
      </w:pPr>
      <w:r w:rsidRPr="001137FB">
        <w:rPr>
          <w:lang w:val="ru-RU"/>
        </w:rPr>
        <w:t>Наиболее важные перемены связаны с изменением управления данными в организации.</w:t>
      </w:r>
    </w:p>
    <w:p w:rsidR="001137FB" w:rsidRPr="001137FB" w:rsidRDefault="001137FB" w:rsidP="001137FB">
      <w:pPr>
        <w:jc w:val="both"/>
        <w:rPr>
          <w:lang w:val="ru-RU"/>
        </w:rPr>
      </w:pPr>
      <w:r w:rsidRPr="001137FB">
        <w:rPr>
          <w:lang w:val="ru-RU"/>
        </w:rPr>
        <w:t>Учитывая разнообразие структуры Больших Данных, их содержания, характеристик источников, предполагаемого использования, необходимо опираться на применение существенно большего, по сравнению с традиционным, спектра инструментов и методов, а также на многоплатформность программных и аппаратных решений и тщательный подход к формированию персонала, ответственного за управление.</w:t>
      </w:r>
    </w:p>
    <w:p w:rsidR="001137FB" w:rsidRPr="001137FB" w:rsidRDefault="001137FB" w:rsidP="001137FB">
      <w:pPr>
        <w:jc w:val="both"/>
        <w:rPr>
          <w:lang w:val="ru-RU"/>
        </w:rPr>
      </w:pPr>
      <w:r w:rsidRPr="001137FB">
        <w:rPr>
          <w:lang w:val="ru-RU"/>
        </w:rPr>
        <w:t>Особую сложность представляет управление потоковыми данными, поступающими в реальном времени. Задачи обработки в этом случае направлены на выявление в потоке значимой для решения задач информации и событий, сопоставление с существующей информацией и ее сохранение. Инструменты для обработки сложных событий (</w:t>
      </w:r>
      <w:r>
        <w:t>Complex</w:t>
      </w:r>
      <w:r w:rsidRPr="001137FB">
        <w:rPr>
          <w:lang w:val="ru-RU"/>
        </w:rPr>
        <w:t xml:space="preserve"> </w:t>
      </w:r>
      <w:r>
        <w:t>Event</w:t>
      </w:r>
      <w:r w:rsidRPr="001137FB">
        <w:rPr>
          <w:lang w:val="ru-RU"/>
        </w:rPr>
        <w:t xml:space="preserve"> </w:t>
      </w:r>
      <w:r>
        <w:t>Processing</w:t>
      </w:r>
      <w:r w:rsidRPr="001137FB">
        <w:rPr>
          <w:lang w:val="ru-RU"/>
        </w:rPr>
        <w:t xml:space="preserve">, </w:t>
      </w:r>
      <w:r>
        <w:t>CEP</w:t>
      </w:r>
      <w:r w:rsidRPr="001137FB">
        <w:rPr>
          <w:lang w:val="ru-RU"/>
        </w:rPr>
        <w:t>) позволяют настраиваться на особенности определенных потоковых данных, проводить корреляцию данных из многих источников, обеспечивая более высокую отдачу от их использования.</w:t>
      </w:r>
    </w:p>
    <w:p w:rsidR="001137FB" w:rsidRPr="001137FB" w:rsidRDefault="001137FB" w:rsidP="001137FB">
      <w:pPr>
        <w:jc w:val="both"/>
        <w:rPr>
          <w:lang w:val="ru-RU"/>
        </w:rPr>
      </w:pPr>
      <w:r w:rsidRPr="001137FB">
        <w:rPr>
          <w:lang w:val="ru-RU"/>
        </w:rPr>
        <w:t>Требования к перечню необходимых компетенций аналитика в сфере Больших Данных еще только формируются. В общем виде компетенции специалиста по исследованию данных можно представить в виде диаграммы Венна.</w:t>
      </w:r>
    </w:p>
    <w:p w:rsidR="001137FB" w:rsidRDefault="001137FB" w:rsidP="001137FB">
      <w:pPr>
        <w:jc w:val="both"/>
      </w:pPr>
      <w:r>
        <w:rPr>
          <w:noProof/>
        </w:rPr>
        <w:lastRenderedPageBreak/>
        <w:drawing>
          <wp:inline distT="0" distB="101600" distL="0" distR="0" wp14:anchorId="64BB172C" wp14:editId="7874DAAF">
            <wp:extent cx="3564255" cy="336486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73"/>
                    <a:stretch>
                      <a:fillRect/>
                    </a:stretch>
                  </pic:blipFill>
                  <pic:spPr bwMode="auto">
                    <a:xfrm>
                      <a:off x="0" y="0"/>
                      <a:ext cx="3564255" cy="3364865"/>
                    </a:xfrm>
                    <a:prstGeom prst="rect">
                      <a:avLst/>
                    </a:prstGeom>
                    <a:noFill/>
                    <a:ln w="9525">
                      <a:noFill/>
                      <a:miter lim="800000"/>
                      <a:headEnd/>
                      <a:tailEnd/>
                    </a:ln>
                  </pic:spPr>
                </pic:pic>
              </a:graphicData>
            </a:graphic>
          </wp:inline>
        </w:drawing>
      </w:r>
    </w:p>
    <w:p w:rsidR="001137FB" w:rsidRPr="001137FB" w:rsidRDefault="001137FB" w:rsidP="001137FB">
      <w:pPr>
        <w:jc w:val="both"/>
        <w:rPr>
          <w:lang w:val="ru-RU"/>
        </w:rPr>
      </w:pPr>
      <w:r w:rsidRPr="001137FB">
        <w:rPr>
          <w:lang w:val="ru-RU"/>
        </w:rPr>
        <w:t>Предполагается, что аналитические навыки включают знание как традиционной аналитики, которая объясняет, что происходит и почему, так и аналитики предсказательной и предписывающей. Последняя направлена не только на поддержку решений, но и на автоматизацию принятия решений.</w:t>
      </w:r>
    </w:p>
    <w:p w:rsidR="001137FB" w:rsidRPr="001137FB" w:rsidRDefault="001137FB" w:rsidP="001137FB">
      <w:pPr>
        <w:jc w:val="both"/>
        <w:rPr>
          <w:lang w:val="ru-RU"/>
        </w:rPr>
      </w:pPr>
      <w:r w:rsidRPr="001137FB">
        <w:rPr>
          <w:lang w:val="ru-RU"/>
        </w:rPr>
        <w:t>Бизнес-навыки предполагают умение правильно формулировать вопросы к аналитике для решения бизнес-задач и производить отбор критериев для оценки результатов, а также знание существующих ограничений, методов принятия решений, способов обеспечения прозрачности применяемых механизмов и методов. ИТ-навыки включают знание технологий сбора, хранения и обработки данных. Важными являются компетенции в области высокопроизводительных вычислений и доставки данных.</w:t>
      </w:r>
    </w:p>
    <w:p w:rsidR="001137FB" w:rsidRPr="001137FB" w:rsidRDefault="001137FB" w:rsidP="001137FB">
      <w:pPr>
        <w:jc w:val="both"/>
        <w:rPr>
          <w:lang w:val="ru-RU"/>
        </w:rPr>
      </w:pPr>
      <w:r w:rsidRPr="001137FB">
        <w:rPr>
          <w:lang w:val="ru-RU"/>
        </w:rPr>
        <w:t>Компетенции и навыки в области исследования данных связаны с пониманием свойств данных, их моделей, соответствующих аналитических методов, способов представления и интерпретации данных. В области пересечения находятся интегрированные компетенции, позволяющие решать задачи бизнеса на основе аналитики Больших Данных. Это компетенции, обеспечивающие способность находить нужные данные, понимать их, осуществлять управление ими в организации, находить на основе их исследования новые возможности и решения для организации.</w:t>
      </w:r>
    </w:p>
    <w:p w:rsidR="0015101E" w:rsidRDefault="00DC2BC5" w:rsidP="00DF0F58">
      <w:pPr>
        <w:pStyle w:val="Heading1"/>
        <w:jc w:val="both"/>
        <w:rPr>
          <w:b/>
          <w:lang w:val="ru-RU"/>
        </w:rPr>
      </w:pPr>
      <w:bookmarkStart w:id="281" w:name="_Toc438377305"/>
      <w:bookmarkStart w:id="282" w:name="_Toc438377509"/>
      <w:r>
        <w:rPr>
          <w:b/>
          <w:lang w:val="ru-RU"/>
        </w:rPr>
        <w:t>Глава 6</w:t>
      </w:r>
      <w:r w:rsidR="0015101E">
        <w:rPr>
          <w:b/>
          <w:lang w:val="ru-RU"/>
        </w:rPr>
        <w:t xml:space="preserve">. </w:t>
      </w:r>
      <w:r w:rsidR="007259C1">
        <w:rPr>
          <w:b/>
          <w:lang w:val="ru-RU"/>
        </w:rPr>
        <w:t>Разработка программного обеспечения</w:t>
      </w:r>
      <w:bookmarkEnd w:id="281"/>
      <w:bookmarkEnd w:id="282"/>
    </w:p>
    <w:p w:rsidR="001F57D4" w:rsidRDefault="001F57D4" w:rsidP="001F57D4">
      <w:pPr>
        <w:pStyle w:val="Heading2"/>
        <w:rPr>
          <w:lang w:val="ru-RU"/>
        </w:rPr>
      </w:pPr>
      <w:bookmarkStart w:id="283" w:name="_Toc438377306"/>
      <w:bookmarkStart w:id="284" w:name="_Toc438377510"/>
      <w:r w:rsidRPr="004D4C6E">
        <w:rPr>
          <w:lang w:val="ru-RU"/>
        </w:rPr>
        <w:t>Разница между разработкой и производством программного обеспечения</w:t>
      </w:r>
      <w:bookmarkEnd w:id="283"/>
      <w:bookmarkEnd w:id="284"/>
    </w:p>
    <w:p w:rsidR="00DD6D0E" w:rsidRPr="00047919" w:rsidRDefault="00DD6D0E" w:rsidP="00DD6D0E">
      <w:pPr>
        <w:jc w:val="both"/>
        <w:rPr>
          <w:lang w:val="ru-RU" w:bidi="en-US"/>
        </w:rPr>
      </w:pPr>
      <w:r w:rsidRPr="00047919">
        <w:rPr>
          <w:b/>
          <w:bCs/>
          <w:lang w:val="ru-RU" w:bidi="en-US"/>
        </w:rPr>
        <w:t>Разрабо́тка програ́ммного обеспе́чения</w:t>
      </w:r>
      <w:r w:rsidRPr="00047919">
        <w:rPr>
          <w:lang w:val="ru-RU" w:bidi="en-US"/>
        </w:rPr>
        <w:t xml:space="preserve"> (</w:t>
      </w:r>
      <w:r w:rsidRPr="00047919">
        <w:rPr>
          <w:i/>
          <w:iCs/>
          <w:lang w:val="ru-RU" w:bidi="en-US"/>
        </w:rPr>
        <w:t>software development</w:t>
      </w:r>
      <w:r w:rsidRPr="00047919">
        <w:rPr>
          <w:lang w:val="ru-RU" w:bidi="en-US"/>
        </w:rPr>
        <w:t>) — это род деятельности и процесс, направленный на создание и поддержание работоспособности, качества и надежности программного обеспечения, используя технологии, методологию и практики из информатики, управления проектами, математики, инженерии и других областей знания.</w:t>
      </w:r>
    </w:p>
    <w:p w:rsidR="00DD6D0E" w:rsidRPr="00047919" w:rsidRDefault="00DD6D0E" w:rsidP="00DD6D0E">
      <w:pPr>
        <w:jc w:val="both"/>
        <w:rPr>
          <w:lang w:val="ru-RU" w:bidi="en-US"/>
        </w:rPr>
      </w:pPr>
      <w:r w:rsidRPr="00047919">
        <w:rPr>
          <w:b/>
          <w:bCs/>
          <w:lang w:val="ru-RU" w:bidi="en-US"/>
        </w:rPr>
        <w:lastRenderedPageBreak/>
        <w:t>Произво́дство</w:t>
      </w:r>
      <w:r w:rsidRPr="00047919">
        <w:rPr>
          <w:lang w:val="ru-RU" w:bidi="en-US"/>
        </w:rPr>
        <w:t xml:space="preserve">, в экономическом смысле — процесс создания какого-либо продукта. Понятие производства характеризует специфически человеческий тип обмена веществами с природой, или, более точно, — процесс активного преобразования людьми природных ресурсов в какой-либо продукт. </w:t>
      </w:r>
    </w:p>
    <w:p w:rsidR="00DD6D0E" w:rsidRPr="00047919" w:rsidRDefault="00DD6D0E" w:rsidP="00DD6D0E">
      <w:pPr>
        <w:jc w:val="both"/>
        <w:rPr>
          <w:lang w:val="ru-RU" w:bidi="en-US"/>
        </w:rPr>
      </w:pPr>
      <w:r w:rsidRPr="00047919">
        <w:rPr>
          <w:lang w:val="ru-RU" w:bidi="en-US"/>
        </w:rPr>
        <w:t>Как отмечает Философская энциклопедия, процесс производства всегда носит общественный характер: производство обособленного одиночки вне общества представляет собой, по выражению Маркса, такую же бессмыслицу, как развитие языка без совместно живущих индивидов.</w:t>
      </w:r>
    </w:p>
    <w:p w:rsidR="00DD6D0E" w:rsidRPr="00047919" w:rsidRDefault="00DD6D0E" w:rsidP="00DD6D0E">
      <w:pPr>
        <w:jc w:val="both"/>
        <w:rPr>
          <w:lang w:val="ru-RU" w:bidi="en-US"/>
        </w:rPr>
      </w:pPr>
      <w:r w:rsidRPr="00047919">
        <w:rPr>
          <w:lang w:val="ru-RU" w:bidi="en-US"/>
        </w:rPr>
        <w:t>Важные замечания:</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программного обеспечения (ПО) предполагает активное преобразование энергии, знании и опыта людских ресурсов в конченый продукт, то есть, само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 одна из стадий (завершающая) разработки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Следует понимать, что разработка отличается от производства своей глобальностью и общностью. Разработка предоставляет каскад для команды / компании / корпорации, на который они могут навешивать различные парадигмы, по-разному распределять ресурсы и просчитывать риски в зависимости от желаемого продукта. Производство, как было сказано, это процесс, то есть, движение от точки А к точке Б. Можно провести такое сравнение: разработка — это механизм в выключенном состоянии, который можно дополнять или урезать, а производство — это тот же механизм (или некоторые его частные аспекты) во включённом состоянии.</w:t>
      </w:r>
    </w:p>
    <w:p w:rsidR="00DD6D0E" w:rsidRPr="00047919" w:rsidRDefault="00DD6D0E" w:rsidP="00DD6D0E">
      <w:pPr>
        <w:jc w:val="both"/>
        <w:rPr>
          <w:lang w:val="ru-RU" w:bidi="en-US"/>
        </w:rPr>
      </w:pPr>
      <w:r w:rsidRPr="00047919">
        <w:rPr>
          <w:lang w:val="ru-RU" w:bidi="en-US"/>
        </w:rPr>
        <w:t>Разработка программного обеспечения имеет дело с проблемами качества, стоимости и надёжности, об этом уже неоднократно говорилось. Эти аспекты характеризуют вроде бы исключительно техническую задачу с экономической точки зрения. Аналогичным образом строится и производство ПО. В данном случае, проблемы затратности и оптимизации рисков целиком попадают под производственный вопрос.</w:t>
      </w:r>
    </w:p>
    <w:p w:rsidR="00DD6D0E" w:rsidRPr="00047919" w:rsidRDefault="00DD6D0E" w:rsidP="00DD6D0E">
      <w:pPr>
        <w:jc w:val="both"/>
        <w:rPr>
          <w:rFonts w:cs="Times New Roman"/>
          <w:lang w:val="ru-RU" w:bidi="en-US"/>
        </w:rPr>
      </w:pPr>
      <w:r w:rsidRPr="00047919">
        <w:rPr>
          <w:lang w:val="ru-RU" w:bidi="en-US"/>
        </w:rPr>
        <w:t>Разработка программного обеспечения может быть разделена на несколько разделов.</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Требования к программному обеспечению</w:t>
      </w:r>
      <w:r w:rsidRPr="00047919">
        <w:rPr>
          <w:lang w:bidi="en-US"/>
        </w:rPr>
        <w:t>: извлечение, анализ, спецификация и ратификация требований для программного обеспечения.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Проектирование программного обеспечения</w:t>
      </w:r>
      <w:r w:rsidRPr="00047919">
        <w:rPr>
          <w:lang w:bidi="en-US"/>
        </w:rPr>
        <w:t xml:space="preserve">: проектирование программного обеспечения средствами </w:t>
      </w:r>
      <w:hyperlink r:id="rId374" w:tooltip="Автоматизированная Разработка Программного Обеспечения" w:history="1">
        <w:r w:rsidRPr="00047919">
          <w:rPr>
            <w:u w:val="single"/>
            <w:lang w:bidi="en-US"/>
          </w:rPr>
          <w:t>Автоматизированной Разработки Программного Обеспечения (CASE)</w:t>
        </w:r>
      </w:hyperlink>
      <w:r w:rsidRPr="00047919">
        <w:rPr>
          <w:lang w:bidi="en-US"/>
        </w:rPr>
        <w:t xml:space="preserve"> и стандарты формата описаний, такие как Унифицированный Язык Моделирования (</w:t>
      </w:r>
      <w:hyperlink r:id="rId375" w:tooltip="UML" w:history="1">
        <w:r w:rsidRPr="00047919">
          <w:rPr>
            <w:u w:val="single"/>
            <w:lang w:bidi="en-US"/>
          </w:rPr>
          <w:t>UML</w:t>
        </w:r>
      </w:hyperlink>
      <w:r w:rsidRPr="00047919">
        <w:rPr>
          <w:lang w:bidi="en-US"/>
        </w:rPr>
        <w:t xml:space="preserve">), используя различные подходы: </w:t>
      </w:r>
      <w:hyperlink r:id="rId376" w:tooltip="Проблемно-ориентированное проектирование" w:history="1">
        <w:r w:rsidRPr="00047919">
          <w:rPr>
            <w:u w:val="single"/>
            <w:lang w:bidi="en-US"/>
          </w:rPr>
          <w:t>проблемно-ориентированное проектирование</w:t>
        </w:r>
      </w:hyperlink>
      <w:r w:rsidRPr="00047919">
        <w:rPr>
          <w:lang w:bidi="en-US"/>
        </w:rPr>
        <w:t xml:space="preserve"> и т. д.</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Инженерия программного обеспечения</w:t>
      </w:r>
      <w:r w:rsidRPr="00047919">
        <w:rPr>
          <w:lang w:bidi="en-US"/>
        </w:rPr>
        <w:t>: создание программного обеспечения с помощью языков программирования.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Тестирование программного обеспечения</w:t>
      </w:r>
      <w:r w:rsidRPr="00047919">
        <w:rPr>
          <w:lang w:bidi="en-US"/>
        </w:rPr>
        <w:t>: поиск и исправление ошибок в программе.</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Сопровождение программного обеспечения</w:t>
      </w:r>
      <w:r w:rsidRPr="00047919">
        <w:rPr>
          <w:lang w:bidi="en-US"/>
        </w:rPr>
        <w:t>: программные системы часто имеют проблемы совместимости и переносимости, а также нуждаются в последующих модификациях в течение долгого времени после того, как закончена их первая версия. Подобласть имеет дело с этими проблемами.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Управление конфигурацией программного обеспечения</w:t>
      </w:r>
      <w:r w:rsidRPr="00047919">
        <w:rPr>
          <w:lang w:bidi="en-US"/>
        </w:rPr>
        <w:t>: так как системы программного обеспечения очень сложны и модифицируются в процессе эксплуатации, их конфигурации должны управляться стандартизированным и структурированным методом.</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lastRenderedPageBreak/>
        <w:t>Управление разработкой программного обеспечения</w:t>
      </w:r>
      <w:r w:rsidRPr="00047919">
        <w:rPr>
          <w:lang w:bidi="en-US"/>
        </w:rPr>
        <w:t>: управление системами программного обеспечения имеет заимствования из управления проектами, но есть нюансы, не встречающиеся в других дисциплинах управления из-за специфики ресурсов и конечного продукта. Во многом, конечный продукт неосязаем. Об этом очень хорошо было сказано у Тарасова (тема SaaS).</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Процесс разработки программного обеспечения</w:t>
      </w:r>
      <w:r w:rsidRPr="00047919">
        <w:rPr>
          <w:lang w:bidi="en-US"/>
        </w:rPr>
        <w:t xml:space="preserve">: процесс построения программного обеспечения горячо обсуждается среди практиков, основными парадигмами считаются </w:t>
      </w:r>
      <w:hyperlink r:id="rId377" w:tooltip="Гибкая методология разработки" w:history="1">
        <w:r w:rsidRPr="00047919">
          <w:rPr>
            <w:u w:val="single"/>
            <w:lang w:bidi="en-US"/>
          </w:rPr>
          <w:t>agile</w:t>
        </w:r>
      </w:hyperlink>
      <w:r w:rsidRPr="00047919">
        <w:rPr>
          <w:lang w:bidi="en-US"/>
        </w:rPr>
        <w:t xml:space="preserve"> или </w:t>
      </w:r>
      <w:hyperlink r:id="rId378" w:tooltip="Модель водопада" w:history="1">
        <w:r w:rsidRPr="00047919">
          <w:rPr>
            <w:u w:val="single"/>
            <w:lang w:bidi="en-US"/>
          </w:rPr>
          <w:t>waterfall</w:t>
        </w:r>
      </w:hyperlink>
      <w:r w:rsidRPr="00047919">
        <w:rPr>
          <w:lang w:bidi="en-US"/>
        </w:rPr>
        <w:t>.</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Инструменты разработки программного обеспечения</w:t>
      </w:r>
      <w:r w:rsidRPr="00047919">
        <w:rPr>
          <w:lang w:bidi="en-US"/>
        </w:rPr>
        <w:t xml:space="preserve">, см. </w:t>
      </w:r>
      <w:hyperlink r:id="rId379" w:tooltip="CASE" w:history="1">
        <w:r w:rsidRPr="00047919">
          <w:rPr>
            <w:u w:val="single"/>
            <w:lang w:bidi="en-US"/>
          </w:rPr>
          <w:t>CASE</w:t>
        </w:r>
      </w:hyperlink>
      <w:r w:rsidRPr="00047919">
        <w:rPr>
          <w:lang w:bidi="en-US"/>
        </w:rPr>
        <w:t>: методика оценки сложности системы, выбора средств разработки и применения программной системы.</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Качество программного обеспечения</w:t>
      </w:r>
      <w:r w:rsidRPr="00047919">
        <w:rPr>
          <w:lang w:bidi="en-US"/>
        </w:rPr>
        <w:t>: методика оценки критериев качества программного продукта и требований к надёжности.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Локализация программного обеспечения</w:t>
      </w:r>
      <w:r w:rsidRPr="00047919">
        <w:rPr>
          <w:lang w:bidi="en-US"/>
        </w:rPr>
        <w:t>, ветвь языковой промышленности.</w:t>
      </w:r>
    </w:p>
    <w:p w:rsidR="00DD6D0E" w:rsidRPr="00047919" w:rsidRDefault="00DD6D0E" w:rsidP="00DD6D0E">
      <w:pPr>
        <w:jc w:val="both"/>
        <w:rPr>
          <w:lang w:val="ru-RU" w:eastAsia="ru-RU" w:bidi="en-US"/>
        </w:rPr>
      </w:pPr>
      <w:r w:rsidRPr="00047919">
        <w:rPr>
          <w:lang w:val="ru-RU" w:eastAsia="ru-RU" w:bidi="en-US"/>
        </w:rPr>
        <w:t>На протяжении нескольких десятилетий стоит задача поиска повторяемого, предсказуемого процесса или методологии, которая бы улучшила продуктивность, качество и надёжность разработки. Одни пытались систематизировать и формализовать этот, по-видимому, малопредсказуемый процесс. Другие применяли к нему методы управления проектами и методы программной инженерии. Третьи считали, что без постоянного контроля со стороны заказчика разработка ПО выходит из-под контроля, съедая лишнее время и средства.</w:t>
      </w:r>
    </w:p>
    <w:p w:rsidR="00DD6D0E" w:rsidRPr="00047919" w:rsidRDefault="00DD6D0E" w:rsidP="00DD6D0E">
      <w:pPr>
        <w:jc w:val="both"/>
        <w:rPr>
          <w:lang w:val="ru-RU" w:eastAsia="ru-RU" w:bidi="en-US"/>
        </w:rPr>
      </w:pPr>
      <w:r w:rsidRPr="00047919">
        <w:rPr>
          <w:lang w:val="ru-RU" w:eastAsia="ru-RU" w:bidi="en-US"/>
        </w:rPr>
        <w:t xml:space="preserve">Опыт управления разработкой программ отражается в соответствующих руководствах, обычаях и стандартах. </w:t>
      </w:r>
    </w:p>
    <w:p w:rsidR="00DD6D0E" w:rsidRPr="00047919" w:rsidRDefault="00DD6D0E" w:rsidP="00DD6D0E">
      <w:pPr>
        <w:jc w:val="both"/>
        <w:rPr>
          <w:lang w:val="ru-RU" w:eastAsia="ru-RU" w:bidi="en-US"/>
        </w:rPr>
      </w:pPr>
      <w:r w:rsidRPr="00047919">
        <w:rPr>
          <w:lang w:val="ru-RU" w:eastAsia="ru-RU" w:bidi="en-US"/>
        </w:rPr>
        <w:t>Производство ПО не начинается, пока не будут определены все стандарты, на которые должно опираться производство. Т.е., механизм без всех гвоздиков не заработает.</w:t>
      </w:r>
    </w:p>
    <w:p w:rsidR="00DD6D0E" w:rsidRPr="00047919" w:rsidRDefault="00DD6D0E" w:rsidP="00DD6D0E">
      <w:pPr>
        <w:jc w:val="both"/>
        <w:rPr>
          <w:lang w:val="ru-RU" w:eastAsia="ru-RU" w:bidi="en-US"/>
        </w:rPr>
      </w:pPr>
      <w:r w:rsidRPr="00047919">
        <w:rPr>
          <w:lang w:val="ru-RU" w:eastAsia="ru-RU" w:bidi="en-US"/>
        </w:rPr>
        <w:t>Однако, это в теории всё так хорошо. На практике же всегда процесс производства, а именно цикл жизни проекта, начинается тогда, когда ещё не все стандарты могут быть определены.</w:t>
      </w:r>
    </w:p>
    <w:p w:rsidR="00DD6D0E" w:rsidRPr="00047919" w:rsidRDefault="00DD6D0E" w:rsidP="00DD6D0E">
      <w:pPr>
        <w:jc w:val="both"/>
        <w:rPr>
          <w:lang w:val="ru-RU" w:eastAsia="ru-RU" w:bidi="en-US"/>
        </w:rPr>
      </w:pPr>
      <w:r w:rsidRPr="00047919">
        <w:rPr>
          <w:lang w:val="ru-RU" w:eastAsia="ru-RU" w:bidi="en-US"/>
        </w:rPr>
        <w:t>К тому же, стоит заметить, что производство ПО не такой уж и закрытый объект, каким его хотелось бы видеть. Почему? Да потому что на проекты берут новых людей, которые не имеют понятия о том, с каких нулей стартовало производство. Но зато им понятно, какой кусок работы необходимо сделать. Однако, на мой взгляд, нельзя данную «слепоту нового разработчика» считать ужасной и неприемлемой: напротив, в некоторых ситуациях подробное знание всего, что происходило на проекте, может отвлечь разработчика от сути проекта и выполнения своих должностных обязанностей. А это стоит времени и денег, а это затягивает производственный процесс.</w:t>
      </w:r>
    </w:p>
    <w:p w:rsidR="00DD6D0E" w:rsidRPr="00047919" w:rsidRDefault="00DD6D0E" w:rsidP="00DD6D0E">
      <w:pPr>
        <w:pStyle w:val="Heading3"/>
        <w:jc w:val="both"/>
        <w:rPr>
          <w:rFonts w:eastAsia="Times New Roman"/>
          <w:lang w:val="ru-RU" w:bidi="en-US"/>
        </w:rPr>
      </w:pPr>
      <w:bookmarkStart w:id="285" w:name="_Toc438377511"/>
      <w:r w:rsidRPr="00047919">
        <w:rPr>
          <w:rFonts w:eastAsia="Times New Roman"/>
          <w:lang w:val="ru-RU" w:bidi="en-US"/>
        </w:rPr>
        <w:t>Участники процесса разработки ПО</w:t>
      </w:r>
      <w:bookmarkEnd w:id="285"/>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Пользователь</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Заказчик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Разработчик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Руководитель проекта</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Аналитик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Тестировщик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Поставщик</w:t>
      </w:r>
    </w:p>
    <w:p w:rsidR="00DD6D0E" w:rsidRPr="00047919" w:rsidRDefault="00DD6D0E" w:rsidP="00DD6D0E">
      <w:pPr>
        <w:jc w:val="both"/>
        <w:rPr>
          <w:lang w:val="ru-RU" w:bidi="en-US"/>
        </w:rPr>
      </w:pPr>
      <w:r w:rsidRPr="00047919">
        <w:rPr>
          <w:lang w:val="ru-RU" w:bidi="en-US"/>
        </w:rPr>
        <w:lastRenderedPageBreak/>
        <w:t>Меняется ли как-то этот список на этапе производства ПО? Незначительно. Уходят из списка тестировщики. Во многом, аналитика во время производства уходит куда-то на задний план, тем не менее, оставаясь одним из самых важных столпов, обеспечивающих положительную обратную связь с пользователем.</w:t>
      </w:r>
    </w:p>
    <w:p w:rsidR="00DD6D0E" w:rsidRPr="00047919" w:rsidRDefault="00DD6D0E" w:rsidP="00DD6D0E">
      <w:pPr>
        <w:jc w:val="both"/>
        <w:rPr>
          <w:lang w:val="ru-RU" w:bidi="en-US"/>
        </w:rPr>
      </w:pPr>
      <w:r w:rsidRPr="00047919">
        <w:rPr>
          <w:lang w:val="ru-RU" w:bidi="en-US"/>
        </w:rPr>
        <w:t>В самом определении производства ПО смыты рамки настолько, что трудно понять: входит ли сам цикл работы над проектом внутрь производства или нет? В каких-то методиках он входит, а в каких-то производство ограничивается лишь настройкой конвейера, который поставляет ПО пользователю и следит за тем, чтобы можно было добавить такого, чтобы и пользователь был рад, и прибыли было побольше.</w:t>
      </w:r>
    </w:p>
    <w:p w:rsidR="00DD6D0E" w:rsidRPr="00047919" w:rsidRDefault="00DD6D0E" w:rsidP="00DD6D0E">
      <w:pPr>
        <w:jc w:val="both"/>
        <w:rPr>
          <w:lang w:val="ru-RU" w:bidi="en-US"/>
        </w:rPr>
      </w:pPr>
      <w:r w:rsidRPr="00047919">
        <w:rPr>
          <w:lang w:val="ru-RU" w:bidi="en-US"/>
        </w:rPr>
        <w:t>Если следовать строгой логике данного ранее определения термина «производство», то цикл разработки проекта входит в него практически весь, лишь с оговорками, которые носят весьма субъективный характер в силу размытого определения производства ПО и его проекции на реалии разработки ПО.</w:t>
      </w:r>
    </w:p>
    <w:p w:rsidR="00DD6D0E" w:rsidRPr="00047919" w:rsidRDefault="00DD6D0E" w:rsidP="00DD6D0E">
      <w:pPr>
        <w:jc w:val="both"/>
        <w:rPr>
          <w:lang w:val="ru-RU" w:bidi="en-US"/>
        </w:rPr>
      </w:pPr>
      <w:r w:rsidRPr="00047919">
        <w:rPr>
          <w:lang w:val="ru-RU" w:bidi="en-US"/>
        </w:rPr>
        <w:t>Можно даже такую параллель провести: разработка – набор спецификационных документов и тестов, которым должна следовать и которые должна пройти определённая программа. А эта программа и есть производство ПО.</w:t>
      </w:r>
    </w:p>
    <w:p w:rsidR="00DD6D0E" w:rsidRPr="00047919" w:rsidRDefault="00DD6D0E" w:rsidP="00DD6D0E">
      <w:pPr>
        <w:pStyle w:val="Heading3"/>
        <w:jc w:val="both"/>
        <w:rPr>
          <w:rFonts w:eastAsia="Times New Roman"/>
          <w:lang w:val="ru-RU" w:bidi="en-US"/>
        </w:rPr>
      </w:pPr>
      <w:bookmarkStart w:id="286" w:name="_Toc438377512"/>
      <w:r w:rsidRPr="00047919">
        <w:rPr>
          <w:rFonts w:eastAsia="Times New Roman"/>
          <w:lang w:val="ru-RU" w:bidi="en-US"/>
        </w:rPr>
        <w:t>Проблемы разработки ПО</w:t>
      </w:r>
      <w:bookmarkEnd w:id="286"/>
    </w:p>
    <w:p w:rsidR="00DD6D0E" w:rsidRPr="00047919" w:rsidRDefault="00DD6D0E" w:rsidP="00DD6D0E">
      <w:pPr>
        <w:jc w:val="both"/>
        <w:rPr>
          <w:lang w:val="ru-RU" w:bidi="en-US"/>
        </w:rPr>
      </w:pPr>
      <w:r w:rsidRPr="00047919">
        <w:rPr>
          <w:lang w:val="ru-RU" w:bidi="en-US"/>
        </w:rPr>
        <w:t>Наиболее распространёнными проблемами, возникающими в процессе разработки ПО, считают:</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прозрачности</w:t>
      </w:r>
      <w:r w:rsidRPr="00047919">
        <w:rPr>
          <w:rFonts w:ascii="Calibri" w:eastAsia="Times New Roman" w:hAnsi="Calibri" w:cs="Calibri"/>
          <w:color w:val="000000"/>
          <w:lang w:bidi="en-US"/>
        </w:rPr>
        <w:t xml:space="preserve">. В любой момент времени сложно сказать, в каком состоянии находится проект и каков процент его завершения. </w:t>
      </w:r>
      <w:r w:rsidRPr="00047919">
        <w:rPr>
          <w:rFonts w:ascii="Calibri" w:eastAsia="Times New Roman" w:hAnsi="Calibri" w:cs="Calibri"/>
          <w:b/>
          <w:color w:val="000000"/>
          <w:lang w:bidi="en-US"/>
        </w:rPr>
        <w:t>В грамотно налаженном производственном механизме этой проблемы нет: механизм работает как часы / разработка подходит к завершению.</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контроля</w:t>
      </w:r>
      <w:r w:rsidRPr="00047919">
        <w:rPr>
          <w:rFonts w:ascii="Calibri" w:eastAsia="Times New Roman" w:hAnsi="Calibri" w:cs="Calibri"/>
          <w:color w:val="000000"/>
          <w:lang w:bidi="en-US"/>
        </w:rPr>
        <w:t xml:space="preserve">. Без точной оценки процесса разработки срываются графики выполнения работ и превышаются установленные бюджеты. Сложно оценить объём выполненной и оставшейся работы. </w:t>
      </w:r>
      <w:r w:rsidRPr="00047919">
        <w:rPr>
          <w:rFonts w:ascii="Calibri" w:eastAsia="Times New Roman" w:hAnsi="Calibri" w:cs="Calibri"/>
          <w:b/>
          <w:color w:val="000000"/>
          <w:lang w:bidi="en-US"/>
        </w:rPr>
        <w:t>Встречается и в производстве (это уже перерастает в проблему халатности).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Недостаток мониторинга</w:t>
      </w:r>
      <w:r w:rsidRPr="00047919">
        <w:rPr>
          <w:rFonts w:ascii="Calibri" w:eastAsia="Times New Roman" w:hAnsi="Calibri" w:cs="Calibri"/>
          <w:color w:val="000000"/>
          <w:lang w:bidi="en-US"/>
        </w:rPr>
        <w:t xml:space="preserve">. Невозможность наблюдать ход развития проекта не позволяет контролировать ход разработки в реальном времени. С помощью инструментальных средств менеджеры проектов принимают решения на основе данных, поступающих в реальном времени. </w:t>
      </w:r>
      <w:r w:rsidRPr="00047919">
        <w:rPr>
          <w:rFonts w:ascii="Calibri" w:eastAsia="Times New Roman" w:hAnsi="Calibri" w:cs="Calibri"/>
          <w:b/>
          <w:color w:val="000000"/>
          <w:lang w:bidi="en-US"/>
        </w:rPr>
        <w:t>(Аналогично прозрачности процессов в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Неконтролируемые изменения</w:t>
      </w:r>
      <w:r w:rsidRPr="00047919">
        <w:rPr>
          <w:rFonts w:ascii="Calibri" w:eastAsia="Times New Roman" w:hAnsi="Calibri" w:cs="Calibri"/>
          <w:color w:val="000000"/>
          <w:lang w:bidi="en-US"/>
        </w:rPr>
        <w:t>. У потребителей постоянно возникают новые идеи относительно разрабатываемого программного обеспечения. Влияние изменений может быть существенным для успеха проекта, поэтому важно оценивать предлагаемые изменения и реализовывать только одобренные, контролируя этот процесс с помощью программных средств. (</w:t>
      </w:r>
      <w:r w:rsidRPr="00047919">
        <w:rPr>
          <w:rFonts w:ascii="Calibri" w:eastAsia="Times New Roman" w:hAnsi="Calibri" w:cs="Calibri"/>
          <w:b/>
          <w:color w:val="000000"/>
          <w:lang w:bidi="en-US"/>
        </w:rPr>
        <w:t>Встречается в производстве, из-за чего процесс = механизм приходится перенастраивать, а, следовательно, возвращаться к расчётам и т.д. и т.п.)</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u w:val="single"/>
          <w:lang w:bidi="en-US"/>
        </w:rPr>
      </w:pPr>
      <w:r w:rsidRPr="00047919">
        <w:rPr>
          <w:rFonts w:ascii="Calibri" w:eastAsia="Times New Roman" w:hAnsi="Calibri" w:cs="Calibri"/>
          <w:b/>
          <w:color w:val="000000"/>
          <w:lang w:bidi="en-US"/>
        </w:rPr>
        <w:t>Недостаточная надёжность</w:t>
      </w:r>
      <w:r w:rsidRPr="00047919">
        <w:rPr>
          <w:rFonts w:ascii="Calibri" w:eastAsia="Times New Roman" w:hAnsi="Calibri" w:cs="Calibri"/>
          <w:color w:val="000000"/>
          <w:lang w:bidi="en-US"/>
        </w:rPr>
        <w:t xml:space="preserve">. Самый сложный процесс — поиск и исправление ошибок в программах на ЭВМ. Поскольку число ошибок в программах заранее неизвестно, то заранее неизвестна и продолжительность отладки программ, и отсутствие гарантий отсутствия ошибок в программах. Следует отметить, что привлечение доказательного подхода к проектированию ПО позволяет обнаружить ошибки в программе до её выполнения. В этом </w:t>
      </w:r>
      <w:r w:rsidRPr="00047919">
        <w:rPr>
          <w:rFonts w:ascii="Calibri" w:eastAsia="Times New Roman" w:hAnsi="Calibri" w:cs="Calibri"/>
          <w:color w:val="000000"/>
          <w:lang w:bidi="en-US"/>
        </w:rPr>
        <w:lastRenderedPageBreak/>
        <w:t xml:space="preserve">направлении много работали Кнут, Дейкстра и Вирт. </w:t>
      </w:r>
      <w:r w:rsidRPr="00047919">
        <w:rPr>
          <w:rFonts w:ascii="Calibri" w:eastAsia="Times New Roman" w:hAnsi="Calibri" w:cs="Calibri"/>
          <w:color w:val="000000"/>
          <w:u w:val="single"/>
          <w:lang w:bidi="en-US"/>
        </w:rPr>
        <w:t xml:space="preserve">Профессор Вирт при разработке </w:t>
      </w:r>
      <w:hyperlink r:id="rId380" w:tooltip="Паскаль (язык программирования)" w:history="1">
        <w:r w:rsidRPr="00047919">
          <w:rPr>
            <w:rFonts w:ascii="Calibri" w:eastAsia="Times New Roman" w:hAnsi="Calibri" w:cs="Calibri"/>
            <w:color w:val="000000"/>
            <w:u w:val="single"/>
            <w:lang w:bidi="en-US"/>
          </w:rPr>
          <w:t>Паскаля</w:t>
        </w:r>
      </w:hyperlink>
      <w:r w:rsidRPr="00047919">
        <w:rPr>
          <w:rFonts w:ascii="Calibri" w:eastAsia="Times New Roman" w:hAnsi="Calibri" w:cs="Calibri"/>
          <w:color w:val="000000"/>
          <w:u w:val="single"/>
          <w:lang w:bidi="en-US"/>
        </w:rPr>
        <w:t xml:space="preserve"> и </w:t>
      </w:r>
      <w:hyperlink r:id="rId381" w:tooltip="Оберон (язык программирования)" w:history="1">
        <w:r w:rsidRPr="00047919">
          <w:rPr>
            <w:rFonts w:ascii="Calibri" w:eastAsia="Times New Roman" w:hAnsi="Calibri" w:cs="Calibri"/>
            <w:color w:val="000000"/>
            <w:u w:val="single"/>
            <w:lang w:bidi="en-US"/>
          </w:rPr>
          <w:t>Оберона</w:t>
        </w:r>
      </w:hyperlink>
      <w:r w:rsidRPr="00047919">
        <w:rPr>
          <w:rFonts w:ascii="Calibri" w:eastAsia="Times New Roman" w:hAnsi="Calibri" w:cs="Calibri"/>
          <w:color w:val="000000"/>
          <w:u w:val="single"/>
          <w:lang w:bidi="en-US"/>
        </w:rPr>
        <w:t xml:space="preserve"> за счет строгости их синтаксиса добился математической доказуемости завершаемости и правильности программ, написанной на этих языках. </w:t>
      </w:r>
      <w:r w:rsidRPr="00047919">
        <w:rPr>
          <w:rFonts w:ascii="Calibri" w:eastAsia="Times New Roman" w:hAnsi="Calibri" w:cs="Calibri"/>
          <w:b/>
          <w:color w:val="000000"/>
          <w:lang w:bidi="en-US"/>
        </w:rPr>
        <w:t>(В производстве вряд ли бывает, это больше проектирование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Неправильный выбор методологии</w:t>
      </w:r>
      <w:r w:rsidRPr="00047919">
        <w:rPr>
          <w:rFonts w:ascii="Calibri" w:eastAsia="Times New Roman" w:hAnsi="Calibri" w:cs="Calibri"/>
          <w:color w:val="000000"/>
          <w:lang w:bidi="en-US"/>
        </w:rPr>
        <w:t xml:space="preserve"> разработки программного обеспечения. (Тоже больше проектирование, однако, способ налаживания конвейера в первую очередь как средства общения между разработчиком и заказчиком напрямую зависит от методологии).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Отсутствие гарантий качества и надежности программ</w:t>
      </w:r>
      <w:r w:rsidRPr="00047919">
        <w:rPr>
          <w:rFonts w:ascii="Calibri" w:eastAsia="Times New Roman" w:hAnsi="Calibri" w:cs="Calibri"/>
          <w:color w:val="000000"/>
          <w:lang w:bidi="en-US"/>
        </w:rPr>
        <w:t xml:space="preserve"> из-за отсутствия гарантий отсутствия ошибок в программах вплоть до формальной сдачи программ заказчикам.</w:t>
      </w:r>
      <w:r w:rsidRPr="00047919">
        <w:rPr>
          <w:rFonts w:ascii="Calibri" w:eastAsia="Times New Roman" w:hAnsi="Calibri" w:cs="Calibri"/>
          <w:color w:val="000000"/>
          <w:lang w:bidi="en-US"/>
        </w:rPr>
        <w:br/>
        <w:t>Данная проблема не является проблемой, относящейся исключительно к разработке ПО. Гарантия качества — это проблема выбора поставщика товара (не продукта). (</w:t>
      </w:r>
      <w:r w:rsidRPr="00047919">
        <w:rPr>
          <w:rFonts w:ascii="Calibri" w:eastAsia="Times New Roman" w:hAnsi="Calibri" w:cs="Calibri"/>
          <w:b/>
          <w:color w:val="000000"/>
          <w:lang w:bidi="en-US"/>
        </w:rPr>
        <w:t>Да, это проблема производства, над которой разработчикам надо беспокоится настолько, насколько их код должен проходить все необходимые тесты).</w:t>
      </w:r>
    </w:p>
    <w:p w:rsidR="00DD6D0E" w:rsidRPr="00047919" w:rsidRDefault="00DD6D0E" w:rsidP="00DD6D0E">
      <w:pPr>
        <w:jc w:val="both"/>
        <w:rPr>
          <w:lang w:val="ru-RU" w:eastAsia="ru-RU" w:bidi="en-US"/>
        </w:rPr>
      </w:pPr>
      <w:r w:rsidRPr="00047919">
        <w:rPr>
          <w:lang w:val="ru-RU" w:eastAsia="ru-RU" w:bidi="en-US"/>
        </w:rPr>
        <w:t>Основные виды простых производств можно описать как:</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линеарное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расходящееся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смешанное (из простых) производство</w:t>
      </w:r>
    </w:p>
    <w:p w:rsidR="00DD6D0E" w:rsidRPr="00047919" w:rsidRDefault="00DD6D0E" w:rsidP="00DD6D0E">
      <w:pPr>
        <w:jc w:val="both"/>
        <w:rPr>
          <w:lang w:val="ru-RU" w:eastAsia="ru-RU" w:bidi="en-US"/>
        </w:rPr>
      </w:pPr>
      <w:r w:rsidRPr="00047919">
        <w:rPr>
          <w:lang w:val="ru-RU" w:eastAsia="ru-RU" w:bidi="en-US"/>
        </w:rPr>
        <w:t>К сложным видам производствам можно отнести:</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цикличное производство</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смешанное (из простых и сложных) производство</w:t>
      </w:r>
    </w:p>
    <w:p w:rsidR="00DD6D0E" w:rsidRPr="00047919" w:rsidRDefault="00DD6D0E" w:rsidP="00DD6D0E">
      <w:pPr>
        <w:jc w:val="both"/>
        <w:rPr>
          <w:lang w:val="ru-RU" w:eastAsia="ru-RU" w:bidi="en-US"/>
        </w:rPr>
      </w:pPr>
      <w:r w:rsidRPr="00047919">
        <w:rPr>
          <w:lang w:val="ru-RU" w:eastAsia="ru-RU" w:bidi="en-US"/>
        </w:rPr>
        <w:t>Реальное производство является зачастую смешанным производством, но для оптимизации производства или для расчёта расчётных цен необходимо понимание видов производства (организации структуры производственных факторов).</w:t>
      </w:r>
    </w:p>
    <w:p w:rsidR="00DD6D0E" w:rsidRPr="00047919" w:rsidRDefault="00DD6D0E" w:rsidP="00DD6D0E">
      <w:pPr>
        <w:pStyle w:val="Heading3"/>
        <w:jc w:val="both"/>
        <w:rPr>
          <w:rFonts w:eastAsia="Times New Roman"/>
          <w:lang w:val="ru-RU" w:bidi="en-US"/>
        </w:rPr>
      </w:pPr>
      <w:bookmarkStart w:id="287" w:name="_Toc438377513"/>
      <w:r w:rsidRPr="00047919">
        <w:rPr>
          <w:rFonts w:eastAsia="Times New Roman"/>
          <w:lang w:val="ru-RU" w:bidi="en-US"/>
        </w:rPr>
        <w:t>Частные примеры (разработка продуктов в сфере электроники)</w:t>
      </w:r>
      <w:bookmarkEnd w:id="287"/>
    </w:p>
    <w:p w:rsidR="00DD6D0E" w:rsidRPr="00047919" w:rsidRDefault="00DD6D0E" w:rsidP="00DD6D0E">
      <w:pPr>
        <w:jc w:val="both"/>
        <w:rPr>
          <w:lang w:val="ru-RU" w:bidi="en-US"/>
        </w:rPr>
      </w:pPr>
      <w:r w:rsidRPr="00047919">
        <w:rPr>
          <w:lang w:val="ru-RU" w:bidi="en-US"/>
        </w:rPr>
        <w:t xml:space="preserve">Презентации новых гаджетов Apple, Samsung и других брендов — это только видимая часть айсберга, под которой скрывается человеко-десятилетия труда людей самых разных специализаций: инженеры, программисты, дизайнеры, логисты, руководители различных уровней, продавцы и так далее. Пока ты не погружаешься в эту внутреннюю кухню, может показаться, что процесс довольно простой и понятный: была бы идея, хорошая команда и достаточное финансирование. Однако не все так просто. </w:t>
      </w:r>
    </w:p>
    <w:p w:rsidR="00DD6D0E" w:rsidRPr="00047919" w:rsidRDefault="00DD6D0E" w:rsidP="00DD6D0E">
      <w:pPr>
        <w:jc w:val="both"/>
        <w:rPr>
          <w:rFonts w:cs="Calibri"/>
          <w:color w:val="000000"/>
          <w:lang w:val="ru-RU" w:bidi="en-US"/>
        </w:rPr>
      </w:pPr>
      <w:r w:rsidRPr="00047919">
        <w:rPr>
          <w:rFonts w:cs="Calibri"/>
          <w:color w:val="000000"/>
          <w:lang w:val="ru-RU" w:bidi="en-US"/>
        </w:rPr>
        <w:t>Упрощенно этапы создания нового устройства выглядят так:</w:t>
      </w:r>
    </w:p>
    <w:p w:rsidR="00DD6D0E" w:rsidRPr="00047919" w:rsidRDefault="00DD6D0E" w:rsidP="00DD6D0E">
      <w:pPr>
        <w:jc w:val="both"/>
        <w:rPr>
          <w:lang w:val="ru-RU" w:bidi="en-US"/>
        </w:rPr>
      </w:pPr>
      <w:r w:rsidRPr="00047919">
        <w:rPr>
          <w:noProof/>
        </w:rPr>
        <w:lastRenderedPageBreak/>
        <w:drawing>
          <wp:inline distT="0" distB="0" distL="0" distR="0" wp14:anchorId="35F65466" wp14:editId="4610AB64">
            <wp:extent cx="5939155" cy="3409950"/>
            <wp:effectExtent l="19050" t="0" r="4445" b="0"/>
            <wp:docPr id="60" name="Рисунок 1" descr="C:\_\Университет\Курс 3\Семестр 5\Спецкурс кафедры ТП\Доклады\Разработка и производство\c3ad1562f67d72b187e9525ffbf3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Разработка и производство\c3ad1562f67d72b187e9525ffbf38b56.png"/>
                    <pic:cNvPicPr>
                      <a:picLocks noChangeAspect="1" noChangeArrowheads="1"/>
                    </pic:cNvPicPr>
                  </pic:nvPicPr>
                  <pic:blipFill>
                    <a:blip r:embed="rId382" cstate="print"/>
                    <a:srcRect/>
                    <a:stretch>
                      <a:fillRect/>
                    </a:stretch>
                  </pic:blipFill>
                  <pic:spPr bwMode="auto">
                    <a:xfrm>
                      <a:off x="0" y="0"/>
                      <a:ext cx="5939155" cy="3409950"/>
                    </a:xfrm>
                    <a:prstGeom prst="rect">
                      <a:avLst/>
                    </a:prstGeom>
                    <a:noFill/>
                    <a:ln w="9525">
                      <a:noFill/>
                      <a:miter lim="800000"/>
                      <a:headEnd/>
                      <a:tailEnd/>
                    </a:ln>
                  </pic:spPr>
                </pic:pic>
              </a:graphicData>
            </a:graphic>
          </wp:inline>
        </w:drawing>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№1. Анализ</w:t>
      </w:r>
    </w:p>
    <w:p w:rsidR="00DD6D0E" w:rsidRPr="00047919" w:rsidRDefault="00DD6D0E" w:rsidP="00DD6D0E">
      <w:pPr>
        <w:jc w:val="both"/>
        <w:rPr>
          <w:lang w:val="ru-RU" w:bidi="en-US"/>
        </w:rPr>
      </w:pPr>
      <w:r w:rsidRPr="00047919">
        <w:rPr>
          <w:lang w:val="ru-RU" w:bidi="en-US"/>
        </w:rPr>
        <w:t xml:space="preserve">У всех эта фаза проходит и называется по-разному: «Расчеты», «Проектирование», «Сбор требований». Одни компании сразу же стартуют с тех. задания, написанного инженером «в теме», другие уделяют чертовски много времени планированию и проработке. Почему же это может быть важно? Причины просты: </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Планирование бюджета.</w:t>
      </w:r>
      <w:r w:rsidRPr="00047919">
        <w:rPr>
          <w:rFonts w:eastAsia="Times New Roman"/>
          <w:lang w:bidi="en-US"/>
        </w:rPr>
        <w:t xml:space="preserve"> Как правило, процесс разработки продукта довольно длинный и будет неприятно, если после 8—9 месяцев инвестирования у вас внезапно закончатся деньги. Матерые компании и </w:t>
      </w:r>
      <w:r w:rsidRPr="00047919">
        <w:rPr>
          <w:lang w:bidi="en-US"/>
        </w:rPr>
        <w:t>продукт</w:t>
      </w:r>
      <w:r w:rsidRPr="00047919">
        <w:rPr>
          <w:rFonts w:eastAsia="Times New Roman"/>
          <w:lang w:bidi="en-US"/>
        </w:rPr>
        <w:t>-менеджеры имеют собственные технологии планирования для новых продуктов, которые банки даже принимают в качестве гарантий по кредитам.</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Оптимизация себестоимости.</w:t>
      </w:r>
      <w:r w:rsidRPr="00047919">
        <w:rPr>
          <w:rFonts w:eastAsia="Times New Roman"/>
          <w:lang w:bidi="en-US"/>
        </w:rPr>
        <w:t xml:space="preserve"> Если вы производите 50 тыс. устройств в год, будет полезно экономить каждый доллар в себестоимости устройства. – вот и производственная аналитика.</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Управление.</w:t>
      </w:r>
      <w:r w:rsidRPr="00047919">
        <w:rPr>
          <w:rFonts w:eastAsia="Times New Roman"/>
          <w:lang w:bidi="en-US"/>
        </w:rPr>
        <w:t xml:space="preserve"> В разработку любого продукта, даже довольно простого, завязаны тысячи людей (прямо или косвенно: поставщики компонентов, инженеры, маркетологи, рабочие завода-изготовителя и т.д.). Задачи нужно будет делегировать правильным специалистам в правильное время.</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Цена ошибки</w:t>
      </w:r>
      <w:r w:rsidRPr="00047919">
        <w:rPr>
          <w:rFonts w:eastAsia="Times New Roman"/>
          <w:lang w:bidi="en-US"/>
        </w:rPr>
        <w:t>, она очень высока, и чем раньше мы ее выявляем, тем лучше.</w:t>
      </w:r>
    </w:p>
    <w:p w:rsidR="00DD6D0E" w:rsidRPr="00047919" w:rsidRDefault="00DD6D0E" w:rsidP="00DD6D0E">
      <w:pPr>
        <w:jc w:val="both"/>
        <w:rPr>
          <w:lang w:val="ru-RU"/>
        </w:rPr>
      </w:pPr>
      <w:r w:rsidRPr="00047919">
        <w:rPr>
          <w:lang w:val="ru-RU"/>
        </w:rPr>
        <w:t>Главная задача фазы анализа — определить четкую концепцию продукта, над которым предстоит работа на последующих этапах, и синхронизировать ее с остальными участниками по мере необходимости. Следует учитывать вопросы конечных клиентов, себестоимость, требования производственных площадок, планы проекта, контрактные обязательства, бюджеты, финансирование, исполнителей, разрешающие и сертифицирующие документы, выбор материалов и компонентов.</w:t>
      </w:r>
    </w:p>
    <w:p w:rsidR="00DD6D0E" w:rsidRPr="00047919" w:rsidRDefault="00DD6D0E" w:rsidP="00DD6D0E">
      <w:pPr>
        <w:jc w:val="both"/>
        <w:rPr>
          <w:rFonts w:ascii="Calibri" w:eastAsia="Times New Roman" w:hAnsi="Calibri" w:cs="Calibri"/>
          <w:color w:val="000000"/>
          <w:lang w:val="ru-RU" w:bidi="en-US"/>
        </w:rPr>
      </w:pPr>
      <w:r w:rsidRPr="00047919">
        <w:rPr>
          <w:lang w:val="ru-RU"/>
        </w:rPr>
        <w:lastRenderedPageBreak/>
        <w:t xml:space="preserve">Если говорить о планировании нового продукта, то это своего рода искусство, которым занимаются продукт-менеджеры. </w:t>
      </w:r>
      <w:r w:rsidRPr="00047919">
        <w:rPr>
          <w:lang w:val="ru-RU"/>
        </w:rPr>
        <w:br/>
        <w:t>Финальный этап фазы анализа — подготовка технического задания, в нем мы определяем функциональные и нефункциональные требования к продукту, прорабатываем технический дизайн и создаем скетчи устройства:</w:t>
      </w:r>
      <w:r w:rsidRPr="00047919">
        <w:rPr>
          <w:rFonts w:ascii="Calibri" w:eastAsia="Times New Roman" w:hAnsi="Calibri" w:cs="Calibri"/>
          <w:color w:val="000000"/>
          <w:lang w:val="ru-RU" w:bidi="en-US"/>
        </w:rPr>
        <w:t xml:space="preserve">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 электронике мы всегда говорим об ограниченности ресурса. Разработчики ПО вне темы embedded </w:t>
      </w:r>
      <w:r w:rsidRPr="00047919">
        <w:rPr>
          <w:rFonts w:ascii="Calibri" w:eastAsia="Times New Roman" w:hAnsi="Calibri" w:cs="Calibri"/>
          <w:b/>
          <w:color w:val="000000"/>
          <w:lang w:val="ru-RU" w:bidi="en-US"/>
        </w:rPr>
        <w:t>уже давно забыли про дефицит, например, оперативной памяти</w:t>
      </w:r>
      <w:r w:rsidRPr="00047919">
        <w:rPr>
          <w:rFonts w:ascii="Calibri" w:eastAsia="Times New Roman" w:hAnsi="Calibri" w:cs="Calibri"/>
          <w:color w:val="000000"/>
          <w:lang w:val="ru-RU" w:bidi="en-US"/>
        </w:rPr>
        <w:t xml:space="preserve">. А тем временем подобные ограничения делают работу инженера крайне увлекательной. Для инженеров-электронщиков технические параметры устройства — это рамки творчества.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Я уже говорил про цену ошибки, внесение изменений в электронике — это долго и дорого. Для ПО </w:t>
      </w:r>
      <w:r w:rsidRPr="00047919">
        <w:rPr>
          <w:rFonts w:ascii="Calibri" w:eastAsia="Times New Roman" w:hAnsi="Calibri" w:cs="Calibri"/>
          <w:b/>
          <w:color w:val="000000"/>
          <w:lang w:val="ru-RU" w:bidi="en-US"/>
        </w:rPr>
        <w:t>можно выпустить обновления</w:t>
      </w:r>
      <w:r w:rsidRPr="00047919">
        <w:rPr>
          <w:rFonts w:ascii="Calibri" w:eastAsia="Times New Roman" w:hAnsi="Calibri" w:cs="Calibri"/>
          <w:color w:val="000000"/>
          <w:lang w:val="ru-RU" w:bidi="en-US"/>
        </w:rPr>
        <w:t xml:space="preserve">, а что можно выпустить для реального предмета? Только другой реальный предмет, в котором недостатки устранены.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Некоторые продукты в сфере электроники «не взлетали» именно по причине нерабочего софта.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Даже самое тщательное планирование не защитит от ошибок на 100%. Вы наверняка читали подобные заголовки новостей: </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Apple отзывает iPod nano: в плеерах найден дефект аккумулятора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Nokia отзывает 14 миллионов потенциально бракованных зарядных устройств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Intel отзывает партию чипсетов для процессоров из-за обнаруженного дефекта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Garmin отзывает более миллиона GPS-навигаторов из-за перегрева аккумуляторов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Lenovo отзывает свои компьютеры из-за риска внезапного возгорания</w:t>
      </w:r>
    </w:p>
    <w:p w:rsidR="00DD6D0E" w:rsidRPr="00047919" w:rsidRDefault="00DD6D0E" w:rsidP="00DD6D0E">
      <w:pPr>
        <w:jc w:val="both"/>
        <w:rPr>
          <w:lang w:val="ru-RU" w:bidi="en-US"/>
        </w:rPr>
      </w:pPr>
      <w:r w:rsidRPr="00047919">
        <w:rPr>
          <w:lang w:val="ru-RU" w:bidi="en-US"/>
        </w:rPr>
        <w:t xml:space="preserve">Итак, что мы получаем в итоге фазы проектирования? Набор документации, контрактных обязательств и команду, которая понимает продукт и заряжена на успех.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№2. Разработка</w:t>
      </w:r>
    </w:p>
    <w:p w:rsidR="00DD6D0E" w:rsidRPr="00047919" w:rsidRDefault="00DD6D0E" w:rsidP="00DD6D0E">
      <w:pPr>
        <w:jc w:val="both"/>
        <w:rPr>
          <w:lang w:val="ru-RU" w:bidi="en-US"/>
        </w:rPr>
      </w:pPr>
      <w:r w:rsidRPr="00047919">
        <w:rPr>
          <w:lang w:val="ru-RU" w:bidi="en-US"/>
        </w:rPr>
        <w:t xml:space="preserve">Как правило, электронное изделие состоит из следующих компонентов, которыми занимается инженерный отдел: </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Железо</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Корпус</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Софт</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Технологии производства</w:t>
      </w:r>
    </w:p>
    <w:p w:rsidR="00DD6D0E" w:rsidRPr="00047919" w:rsidRDefault="00DD6D0E" w:rsidP="00DD6D0E">
      <w:pPr>
        <w:jc w:val="both"/>
        <w:rPr>
          <w:lang w:val="ru-RU" w:bidi="en-US"/>
        </w:rPr>
      </w:pPr>
      <w:r w:rsidRPr="00047919">
        <w:rPr>
          <w:lang w:val="ru-RU" w:bidi="en-US"/>
        </w:rPr>
        <w:br/>
        <w:t xml:space="preserve">А вот эти компоненты остаются за границами инженерного отдела (мы к ним вернемся позже):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lastRenderedPageBreak/>
        <w:t>Интеллектуальная собственность (патенты и т.д.)</w:t>
      </w:r>
    </w:p>
    <w:p w:rsidR="00DD6D0E" w:rsidRPr="00047919" w:rsidRDefault="00DD6D0E" w:rsidP="00DD6D0E">
      <w:pPr>
        <w:jc w:val="both"/>
        <w:rPr>
          <w:lang w:val="ru-RU" w:bidi="en-US"/>
        </w:rPr>
      </w:pPr>
      <w:r w:rsidRPr="00047919">
        <w:rPr>
          <w:b/>
          <w:bCs/>
          <w:lang w:val="ru-RU" w:bidi="en-US"/>
        </w:rPr>
        <w:t>Железо</w:t>
      </w:r>
      <w:r w:rsidRPr="00047919">
        <w:rPr>
          <w:lang w:val="ru-RU" w:bidi="en-US"/>
        </w:rPr>
        <w:t xml:space="preserve">. Благодаря современным САПРам разработка аппаратного обеспечения — это достаточно стандартизованный процесс, который при хорошо сформированных вводных не длится долго (от 2 недель до пары месяцев максимум). Самая сложная штука — это конструкция. Дело в том, что физическое расположение одних элементов относительно других играет большую роль и оказывает непосредственное влияние на работоспособность современного устройства. </w:t>
      </w:r>
    </w:p>
    <w:p w:rsidR="00DD6D0E" w:rsidRPr="00047919" w:rsidRDefault="00DD6D0E" w:rsidP="00DD6D0E">
      <w:pPr>
        <w:jc w:val="both"/>
        <w:rPr>
          <w:lang w:val="ru-RU" w:bidi="en-US"/>
        </w:rPr>
      </w:pPr>
      <w:r w:rsidRPr="00047919">
        <w:rPr>
          <w:b/>
          <w:bCs/>
          <w:lang w:val="ru-RU" w:bidi="en-US"/>
        </w:rPr>
        <w:t>Промышленный дизайн</w:t>
      </w:r>
      <w:r w:rsidRPr="00047919">
        <w:rPr>
          <w:lang w:val="ru-RU" w:bidi="en-US"/>
        </w:rPr>
        <w:t>. Внешний вид корпуса плотно привязан к технологии производства. Технология — это материалы, а значит — стоимость. Дизайнер может нарисовать абсолютно волшебную штуку, но для ее воплощения в жизнь понадобится труд конструктора и технолога. Технологические лидеры ставят уникальный дизайн во главу угла, и потому непрерывно создают новые технологии производства.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b/>
          <w:bCs/>
          <w:color w:val="000000"/>
          <w:lang w:val="ru-RU" w:bidi="en-US"/>
        </w:rPr>
        <w:t>Программное обеспечение</w:t>
      </w:r>
      <w:r w:rsidRPr="00047919">
        <w:rPr>
          <w:rFonts w:ascii="Calibri" w:eastAsia="Times New Roman" w:hAnsi="Calibri" w:cs="Calibri"/>
          <w:color w:val="000000"/>
          <w:lang w:val="ru-RU" w:bidi="en-US"/>
        </w:rPr>
        <w:t xml:space="preserve"> в электронике работает в условиях ограниченных ресурсов. Подход к его разработке кардинально отличается от подходов, принятых в индустрии разработки ПО для веба, десктопов и т.п. Используются другие инструменты и другая среда разработки: версии ОС для встраиваемых систем Windows CE, Linux Embedded и т.п.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Программисты-электронщики сильно завязаны на железе. Если разработчик десктопных приложений не задумывается о корректности работы своей аппаратной платформы, то инженер-программист сталкивается с этим постоянно, особенно при работе с новыми компонентами. У меня были проекты, в которых баги в программе возникали из-за ошибок в работе процессора либо от плохого монтажа. К слову последнее — это действительно серьезная проблема для дизайн-центров.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Еще пример: программист и дизайнер могут создать интерфейс пользователя, который будет отлично работать на тестовой платформе, но вызовет перегрузку оперативной памяти на реальном устройстве. Причем такие ошибки не всегда можно заметить сразу. Сутки устройство работает корректно, а потом перезагружается. </w:t>
      </w:r>
    </w:p>
    <w:p w:rsidR="00DD6D0E" w:rsidRPr="00047919" w:rsidRDefault="00DD6D0E" w:rsidP="00DD6D0E">
      <w:pPr>
        <w:jc w:val="both"/>
        <w:rPr>
          <w:lang w:val="ru-RU" w:bidi="en-US"/>
        </w:rPr>
      </w:pPr>
      <w:r w:rsidRPr="00047919">
        <w:rPr>
          <w:lang w:val="ru-RU" w:bidi="en-US"/>
        </w:rPr>
        <w:t xml:space="preserve">Все эти особенности существенно усложняют жизнь программистов, которые работают со встраиваемым ПО, хотя многие специалисты выбирают электронику как раз ради таких увлекательных задач. </w:t>
      </w:r>
    </w:p>
    <w:p w:rsidR="00DD6D0E" w:rsidRPr="00047919" w:rsidRDefault="00DD6D0E" w:rsidP="00DD6D0E">
      <w:pPr>
        <w:jc w:val="both"/>
        <w:rPr>
          <w:lang w:val="ru-RU" w:bidi="en-US"/>
        </w:rPr>
      </w:pPr>
      <w:r w:rsidRPr="00047919">
        <w:rPr>
          <w:lang w:val="ru-RU" w:bidi="en-US"/>
        </w:rPr>
        <w:t xml:space="preserve">Как правило, промежуточным результатом фазы разработки являются </w:t>
      </w:r>
      <w:r w:rsidRPr="00047919">
        <w:rPr>
          <w:b/>
          <w:bCs/>
          <w:lang w:val="ru-RU" w:bidi="en-US"/>
        </w:rPr>
        <w:t>опытные образцы устройства</w:t>
      </w:r>
      <w:r w:rsidRPr="00047919">
        <w:rPr>
          <w:lang w:val="ru-RU" w:bidi="en-US"/>
        </w:rPr>
        <w:t>. Процесс их сборки — это вообще отдельная история. Со всего мира в одну точку на карте съезжается сотня компонентов, каждый упакован в отдельную посылку. На специализированном предприятии по специальным технологиям делаются рабочие образцы.</w:t>
      </w:r>
      <w:r w:rsidRPr="00047919">
        <w:rPr>
          <w:lang w:val="ru-RU" w:bidi="en-US"/>
        </w:rPr>
        <w:br/>
        <w:t xml:space="preserve">Ваше положение на карте мира практически не имеет значения при разработке софта. А вот при разработке железа сроки производства образца могут различаться в десятки раз в зависимости от положения разработчика и изготовителя. Компании в Китае собирают образец за 2 недели, в России этот срок может доходить до пары месяцев. </w:t>
      </w:r>
    </w:p>
    <w:p w:rsidR="00DD6D0E" w:rsidRPr="00047919" w:rsidRDefault="00DD6D0E" w:rsidP="00DD6D0E">
      <w:pPr>
        <w:jc w:val="both"/>
        <w:rPr>
          <w:lang w:val="ru-RU" w:bidi="en-US"/>
        </w:rPr>
      </w:pPr>
      <w:r w:rsidRPr="00047919">
        <w:rPr>
          <w:lang w:val="ru-RU" w:bidi="en-US"/>
        </w:rPr>
        <w:t xml:space="preserve">После сборки образцы уходят на </w:t>
      </w:r>
      <w:r w:rsidRPr="00047919">
        <w:rPr>
          <w:b/>
          <w:bCs/>
          <w:lang w:val="ru-RU" w:bidi="en-US"/>
        </w:rPr>
        <w:t>тестирование</w:t>
      </w:r>
      <w:r w:rsidRPr="00047919">
        <w:rPr>
          <w:lang w:val="ru-RU" w:bidi="en-US"/>
        </w:rPr>
        <w:t>. По его результатам мы можем повторить весь процесс с самого начала, чтобы исправить найденные косяки либо понять, что в таком исполнении продукт никому не нужен. Такой вот суровый scrum c циклом в год.</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lastRenderedPageBreak/>
        <w:t>Опытные образцы и испытания</w:t>
      </w:r>
    </w:p>
    <w:p w:rsidR="00DD6D0E" w:rsidRPr="00047919" w:rsidRDefault="00DD6D0E" w:rsidP="00DD6D0E">
      <w:pPr>
        <w:jc w:val="both"/>
        <w:rPr>
          <w:lang w:val="ru-RU" w:bidi="en-US"/>
        </w:rPr>
      </w:pPr>
      <w:r w:rsidRPr="00047919">
        <w:rPr>
          <w:lang w:val="ru-RU" w:bidi="en-US"/>
        </w:rPr>
        <w:t xml:space="preserve">Очевидно, что цель проведения всех видов тестирования — это снижение риска неприятных неожиданностей на следующих этапах. </w:t>
      </w:r>
    </w:p>
    <w:p w:rsidR="00DD6D0E" w:rsidRPr="00047919" w:rsidRDefault="00DD6D0E" w:rsidP="00DD6D0E">
      <w:pPr>
        <w:jc w:val="both"/>
        <w:rPr>
          <w:lang w:val="ru-RU" w:bidi="en-US"/>
        </w:rPr>
      </w:pPr>
      <w:r w:rsidRPr="00047919">
        <w:rPr>
          <w:lang w:val="ru-RU" w:bidi="en-US"/>
        </w:rPr>
        <w:t xml:space="preserve">Итак, у нас завершился этап разработки, и мы имеем готовые опытные образцы. Что же это такое и для чего нужно? Опытный образец (или прототип) — это устройство, которое было собранно с применением технологий прототипирования согласно нашей конструкторской документации. </w:t>
      </w:r>
      <w:r w:rsidRPr="00047919">
        <w:rPr>
          <w:lang w:val="ru-RU" w:bidi="en-US"/>
        </w:rPr>
        <w:br/>
        <w:t>Чтобы убедиться в том, что опытные образцы соответствуют всем необходимым требованиям, мы проводим самые разные испытания, их никогда не бывает мало, они зависят от компании и продукта. Основные тесты включают в себя предсертификационные испытания, функциональное тестирование, ЭМС, электробезопасность, климатику и др. Если продукт работает в какой-то системе, проводятся испытания «в поле», обычно они дают намного больше ценных данных, чем синтетические тесты устройства. Можно до бесконечности тестировать роутер на синтетических тестах, но пока не включишь его в реальную сеть и не начать решать реальные задачи, нельзя понять, работает он нормально или нет.</w:t>
      </w:r>
    </w:p>
    <w:p w:rsidR="00DD6D0E" w:rsidRPr="00047919" w:rsidRDefault="00DD6D0E" w:rsidP="00DD6D0E">
      <w:pPr>
        <w:jc w:val="both"/>
        <w:rPr>
          <w:lang w:val="ru-RU" w:bidi="en-US"/>
        </w:rPr>
      </w:pPr>
      <w:r w:rsidRPr="00047919">
        <w:rPr>
          <w:lang w:val="ru-RU" w:bidi="en-US"/>
        </w:rPr>
        <w:t>В рамках одного проекта может быть сделано огромное количество опытных образцов — для выбора материалов корпуса и комплектующих. Есть вещи, которые нельзя cмоделировать даже в самых современных САПРах: тактильные ощущения, насколько устройство приятно держать в руках, маркость пластика, его блеск, ощущение веса устройства. Только живое сравнение разных вариантов позволяет сделать оптимальный выбор.</w:t>
      </w:r>
    </w:p>
    <w:p w:rsidR="00DD6D0E" w:rsidRPr="00047919" w:rsidRDefault="00DD6D0E" w:rsidP="00DD6D0E">
      <w:pPr>
        <w:jc w:val="both"/>
        <w:rPr>
          <w:lang w:val="ru-RU" w:bidi="en-US"/>
        </w:rPr>
      </w:pPr>
      <w:r w:rsidRPr="00047919">
        <w:rPr>
          <w:lang w:val="ru-RU" w:bidi="en-US"/>
        </w:rPr>
        <w:t>В наших реалиях опытные образцы делаются на оборудовании для серийного производства, но по другим технологиям. Например, пластик не отливается, а фрезеруется или выращивается, поскольку создание литьевой пресс-формы — это длительный и затратный этап.</w:t>
      </w:r>
    </w:p>
    <w:p w:rsidR="00DD6D0E" w:rsidRPr="00047919" w:rsidRDefault="00DD6D0E" w:rsidP="00DD6D0E">
      <w:pPr>
        <w:jc w:val="both"/>
        <w:rPr>
          <w:lang w:val="ru-RU" w:bidi="en-US"/>
        </w:rPr>
      </w:pPr>
      <w:r w:rsidRPr="00047919">
        <w:rPr>
          <w:lang w:val="ru-RU" w:bidi="en-US"/>
        </w:rPr>
        <w:t xml:space="preserve">Главная цель всех испытаний — убедиться в том, что продукт готов и что именно его хотят покупатели. На этом завершается фаза разработки. Следующий шаг — </w:t>
      </w:r>
      <w:r w:rsidRPr="00047919">
        <w:rPr>
          <w:b/>
          <w:lang w:val="ru-RU" w:bidi="en-US"/>
        </w:rPr>
        <w:t>постановка изделий на серийное производство.</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постановки на производство</w:t>
      </w:r>
    </w:p>
    <w:p w:rsidR="00DD6D0E" w:rsidRPr="00047919" w:rsidRDefault="00DD6D0E" w:rsidP="00DD6D0E">
      <w:pPr>
        <w:jc w:val="both"/>
        <w:rPr>
          <w:lang w:val="ru-RU" w:bidi="en-US"/>
        </w:rPr>
      </w:pPr>
      <w:r w:rsidRPr="00047919">
        <w:rPr>
          <w:lang w:val="ru-RU" w:bidi="en-US"/>
        </w:rPr>
        <w:t>Теперь наша цель — создать технологию производства устройства в определенных тиражах с заданными сроками, себестоимостью и показателями качества.</w:t>
      </w:r>
    </w:p>
    <w:p w:rsidR="00DD6D0E" w:rsidRPr="00047919" w:rsidRDefault="00DD6D0E" w:rsidP="00DD6D0E">
      <w:pPr>
        <w:jc w:val="both"/>
        <w:rPr>
          <w:lang w:val="ru-RU" w:bidi="en-US"/>
        </w:rPr>
      </w:pPr>
      <w:r w:rsidRPr="00047919">
        <w:rPr>
          <w:lang w:val="ru-RU" w:bidi="en-US"/>
        </w:rPr>
        <w:t>Для начала нужно определиться с производственной площадкой. Как правило, крупные компании выбирают себе производственных партнеров заранее. Для стартапов выбор производства — отдельная история, зачастую именно на этой фазе они задумываются о процессе производства как таковом, не раньше. Поэтому можно увидеть множество прототипов, разработанных в различных небольших компаниях и при этом очень мало изделий, которые продаются сериями.</w:t>
      </w:r>
    </w:p>
    <w:p w:rsidR="00DD6D0E" w:rsidRPr="00047919" w:rsidRDefault="00DD6D0E" w:rsidP="00DD6D0E">
      <w:pPr>
        <w:jc w:val="both"/>
        <w:rPr>
          <w:lang w:val="ru-RU" w:bidi="en-US"/>
        </w:rPr>
      </w:pPr>
      <w:r w:rsidRPr="00047919">
        <w:rPr>
          <w:lang w:val="ru-RU" w:bidi="en-US"/>
        </w:rPr>
        <w:t>В электронике, как правило, устройства разрабатываются под конкретное производство, т.к. на нем завязаны технологические процессы, поставка компонентов, логистика, контракты и т.д. В противном случае на этапе постановки на производство нам предстоит определить техпроцессы, цепочку поставок, согласовать логистику, связать все это в ясный план.</w:t>
      </w:r>
    </w:p>
    <w:p w:rsidR="00DD6D0E" w:rsidRPr="00047919" w:rsidRDefault="00B459F6" w:rsidP="00DD6D0E">
      <w:pPr>
        <w:jc w:val="both"/>
        <w:rPr>
          <w:lang w:val="ru-RU" w:bidi="en-US"/>
        </w:rPr>
      </w:pPr>
      <w:hyperlink r:id="rId383" w:history="1">
        <w:r w:rsidR="00DD6D0E" w:rsidRPr="00047919">
          <w:rPr>
            <w:u w:val="single"/>
            <w:lang w:val="ru-RU" w:bidi="en-US"/>
          </w:rPr>
          <w:t>Выбор производственной площадки</w:t>
        </w:r>
      </w:hyperlink>
      <w:r w:rsidR="00DD6D0E" w:rsidRPr="00047919">
        <w:rPr>
          <w:lang w:val="ru-RU" w:bidi="en-US"/>
        </w:rPr>
        <w:t xml:space="preserve"> — это как выбор невесты. Несколько раз проводилась эта процедура в Юго-Восточной Азии и отсеивались неподходящие производители в поисках «того самого», который и качество обеспечит, и приемлемые коммерческие условия. </w:t>
      </w:r>
      <w:r w:rsidR="00DD6D0E" w:rsidRPr="00047919">
        <w:rPr>
          <w:lang w:val="ru-RU" w:bidi="en-US"/>
        </w:rPr>
        <w:br/>
      </w:r>
      <w:r w:rsidR="00DD6D0E" w:rsidRPr="00047919">
        <w:rPr>
          <w:lang w:val="ru-RU" w:bidi="en-US"/>
        </w:rPr>
        <w:lastRenderedPageBreak/>
        <w:t>Когда производство выбрано и все нюансы согласованы, начинается реальная работа. Одна из задач — создание оснастки.</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Производство оснастки</w:t>
      </w:r>
    </w:p>
    <w:p w:rsidR="00DD6D0E" w:rsidRPr="00047919" w:rsidRDefault="00DD6D0E" w:rsidP="00DD6D0E">
      <w:pPr>
        <w:jc w:val="both"/>
        <w:rPr>
          <w:lang w:val="ru-RU" w:bidi="en-US"/>
        </w:rPr>
      </w:pPr>
      <w:r w:rsidRPr="00047919">
        <w:rPr>
          <w:lang w:val="ru-RU" w:bidi="en-US"/>
        </w:rPr>
        <w:t>Важная веха в постановке на производство — разработка и производство оснастки. Самая распространенная — пресс-форма для литья пластиковых деталей. Может производиться и любая другая оснастка, которая позволяет реализовать различные технологические операции: гибочная, штамповочная и т д.</w:t>
      </w:r>
    </w:p>
    <w:p w:rsidR="00DD6D0E" w:rsidRPr="00047919" w:rsidRDefault="00DD6D0E" w:rsidP="00DD6D0E">
      <w:pPr>
        <w:jc w:val="both"/>
        <w:rPr>
          <w:lang w:val="ru-RU" w:bidi="en-US"/>
        </w:rPr>
      </w:pPr>
      <w:r w:rsidRPr="00047919">
        <w:rPr>
          <w:lang w:val="ru-RU" w:bidi="en-US"/>
        </w:rPr>
        <w:t xml:space="preserve">В общем, оснастка — это важно, качество литьевой формы напрямую скажется на качестве отлитого пластика. </w:t>
      </w:r>
    </w:p>
    <w:p w:rsidR="00DD6D0E" w:rsidRPr="00047919" w:rsidRDefault="00DD6D0E" w:rsidP="00DD6D0E">
      <w:pPr>
        <w:jc w:val="both"/>
        <w:rPr>
          <w:lang w:val="ru-RU" w:bidi="en-US"/>
        </w:rPr>
      </w:pPr>
      <w:r w:rsidRPr="00047919">
        <w:rPr>
          <w:lang w:val="ru-RU" w:bidi="en-US"/>
        </w:rPr>
        <w:t xml:space="preserve">Еще один интересный момент — </w:t>
      </w:r>
      <w:r w:rsidRPr="00047919">
        <w:rPr>
          <w:b/>
          <w:bCs/>
          <w:lang w:val="ru-RU" w:bidi="en-US"/>
        </w:rPr>
        <w:t>проверка качества оснастки</w:t>
      </w:r>
      <w:r w:rsidRPr="00047919">
        <w:rPr>
          <w:lang w:val="ru-RU" w:bidi="en-US"/>
        </w:rPr>
        <w:t>. Один корпус можно рассмотреть, изнюхать, измерить и убедиться: это то, что нужно. А как же быть, если их производятся тысячи? Как правило, делается golden sample — тот самый Золотой Образец, с которым необходимо сравнивать все остальные образцы в случае сомнений. Этакий эталон килограмма в палате мер и весов.</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Контроль качества на производстве</w:t>
      </w:r>
    </w:p>
    <w:p w:rsidR="00DD6D0E" w:rsidRPr="00047919" w:rsidRDefault="00DD6D0E" w:rsidP="00DD6D0E">
      <w:pPr>
        <w:jc w:val="both"/>
        <w:rPr>
          <w:lang w:val="ru-RU" w:bidi="en-US"/>
        </w:rPr>
      </w:pPr>
      <w:r w:rsidRPr="00047919">
        <w:rPr>
          <w:lang w:val="ru-RU" w:bidi="en-US"/>
        </w:rPr>
        <w:t xml:space="preserve">В процессе производства тестируется всё и на всех этапах, т.к. любой косяк может стоить много денег и лучше основательно подготовиться с проведением испытаний. Во всяком случае, так должно быть. </w:t>
      </w:r>
    </w:p>
    <w:p w:rsidR="00DD6D0E" w:rsidRPr="00047919" w:rsidRDefault="00DD6D0E" w:rsidP="00DD6D0E">
      <w:pPr>
        <w:jc w:val="both"/>
        <w:rPr>
          <w:lang w:val="ru-RU" w:bidi="en-US"/>
        </w:rPr>
      </w:pPr>
      <w:r w:rsidRPr="00047919">
        <w:rPr>
          <w:lang w:val="ru-RU" w:bidi="en-US"/>
        </w:rPr>
        <w:t>Что тестируется:</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Каждый компонент у производителя компонентов. Когда эти компоненты прибывают на фабрику, они тестируются повторно непосредственно перед монтажом (выборочно или все подряд). Большинство производств тестирует всё подряд, чтобы обеспечить максимальное качество.</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Печатная плата (и у производителя, и перед запайкой).</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Оптический контроль качества монтажа.</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Внутрисхемное тестирование уже собранной платы.</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Функциональное тестирование. Для сложных устройств создаются стенды, способные быстро и качественно полностью протестировать функционал устройства и убедиться в том, что все работает.</w:t>
      </w:r>
    </w:p>
    <w:p w:rsidR="00DD6D0E" w:rsidRPr="00047919" w:rsidRDefault="00DD6D0E" w:rsidP="00DD6D0E">
      <w:pPr>
        <w:jc w:val="both"/>
        <w:rPr>
          <w:lang w:val="ru-RU" w:bidi="en-US"/>
        </w:rPr>
      </w:pPr>
      <w:r w:rsidRPr="00047919">
        <w:rPr>
          <w:lang w:val="ru-RU" w:bidi="en-US"/>
        </w:rPr>
        <w:t xml:space="preserve">И все равно после всех этих манипуляций средний показатель качества по индустрии — 0,5% процента брака. Для Китая приемлем 1%, т.е. каждое сотое устройство будет с косяком. Это довольно много для серии, поэтому хорошие компании устанавливают планку в 0,1% или еще ниже. </w:t>
      </w:r>
    </w:p>
    <w:p w:rsidR="00DD6D0E" w:rsidRPr="00047919" w:rsidRDefault="00DD6D0E" w:rsidP="00DD6D0E">
      <w:pPr>
        <w:jc w:val="both"/>
        <w:rPr>
          <w:lang w:val="ru-RU" w:bidi="en-US"/>
        </w:rPr>
      </w:pPr>
      <w:r w:rsidRPr="00047919">
        <w:rPr>
          <w:lang w:val="ru-RU" w:bidi="en-US"/>
        </w:rPr>
        <w:t>Как-то мы общались с представителем китайской торговой братии по поводу приобретения одного электронного компонента. На открытом рынке его цена была приблизительно 15 долларов за штуку, а этот парень предлагал за 2$. На вопрос «а почему собственно так дешево» он отвечал: «Потому что там ровно 30% брака». «Так уж ровно 30%? А если больше?» — спросили мы и в ответ получили заманчивое предложение: «Тогда я вам еще насыплю».</w:t>
      </w:r>
    </w:p>
    <w:p w:rsidR="00DD6D0E" w:rsidRPr="00047919" w:rsidRDefault="00DD6D0E" w:rsidP="00DD6D0E">
      <w:pPr>
        <w:jc w:val="both"/>
        <w:rPr>
          <w:lang w:val="ru-RU" w:bidi="en-US"/>
        </w:rPr>
      </w:pPr>
      <w:r w:rsidRPr="00047919">
        <w:rPr>
          <w:lang w:val="ru-RU" w:bidi="en-US"/>
        </w:rPr>
        <w:lastRenderedPageBreak/>
        <w:t xml:space="preserve">К слову контрафактные компоненты — это серьезная опасность для любого производства. Количество поддельных, не рабочих и бракованных компонентов на рынке Юго-Восточной Азии поражает воображение.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Выпуск установочной партии</w:t>
      </w:r>
    </w:p>
    <w:p w:rsidR="00DD6D0E" w:rsidRPr="00047919" w:rsidRDefault="00DD6D0E" w:rsidP="00DD6D0E">
      <w:pPr>
        <w:jc w:val="both"/>
        <w:rPr>
          <w:lang w:val="ru-RU" w:bidi="en-US"/>
        </w:rPr>
      </w:pPr>
      <w:r w:rsidRPr="00047919">
        <w:rPr>
          <w:lang w:val="ru-RU" w:bidi="en-US"/>
        </w:rPr>
        <w:t>Итак, у нас готова оснастка, мы привезли нужные компоненты, понимаем свой план тестирования и готовы стартовать производство.</w:t>
      </w:r>
    </w:p>
    <w:p w:rsidR="00DD6D0E" w:rsidRPr="00047919" w:rsidRDefault="00DD6D0E" w:rsidP="00DD6D0E">
      <w:pPr>
        <w:jc w:val="both"/>
        <w:rPr>
          <w:lang w:val="ru-RU" w:bidi="en-US"/>
        </w:rPr>
      </w:pPr>
      <w:r w:rsidRPr="00047919">
        <w:rPr>
          <w:lang w:val="ru-RU" w:bidi="en-US"/>
        </w:rPr>
        <w:t>Все начинается с маленькой серии, например, с 10 устройств. На них мы отлавливаем ошибки в технологических цепочках. Могут быть проблемы с компонентами, с тестами, с рабочими, с фазой луны. Все эти вещи необходимо отследить и сделать так, чтобы это не влияло на качество и работоспособность продукта. Часто вносятся необходимые поправки, чтобы все работало как часы.</w:t>
      </w:r>
    </w:p>
    <w:p w:rsidR="00DD6D0E" w:rsidRPr="00047919" w:rsidRDefault="00DD6D0E" w:rsidP="00DD6D0E">
      <w:pPr>
        <w:jc w:val="both"/>
        <w:rPr>
          <w:lang w:val="ru-RU" w:bidi="en-US"/>
        </w:rPr>
      </w:pPr>
      <w:r w:rsidRPr="00047919">
        <w:rPr>
          <w:lang w:val="ru-RU" w:bidi="en-US"/>
        </w:rPr>
        <w:t xml:space="preserve">После того как все проблемы устранены, выпускается чуть большая партия. Скажем, 100 штук. </w:t>
      </w:r>
      <w:r w:rsidRPr="00047919">
        <w:rPr>
          <w:lang w:val="ru-RU" w:bidi="en-US"/>
        </w:rPr>
        <w:br/>
        <w:t>Разные рынки накладывают разные требования к сертификации и проверке. Сертификацию часто делают на устройствах из первой партии, после чего появляется возможность легально ставить заветные CE, FCA, и так далее.</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серийного производства и поставки</w:t>
      </w:r>
    </w:p>
    <w:p w:rsidR="00DD6D0E" w:rsidRPr="00047919" w:rsidRDefault="00DD6D0E" w:rsidP="00DD6D0E">
      <w:pPr>
        <w:jc w:val="both"/>
        <w:rPr>
          <w:lang w:val="ru-RU" w:bidi="en-US"/>
        </w:rPr>
      </w:pPr>
      <w:r w:rsidRPr="00047919">
        <w:rPr>
          <w:lang w:val="ru-RU" w:bidi="en-US"/>
        </w:rPr>
        <w:t xml:space="preserve">Серийное производство в управленческой теории — это хороший и понятный процесс: где-то есть «черная коробочка», в которую загружаешь кэш, а она выдает готовые изделия, которые можно грузить в корабли/самолеты и отправлять покупателям. </w:t>
      </w:r>
    </w:p>
    <w:p w:rsidR="00DD6D0E" w:rsidRPr="00047919" w:rsidRDefault="00DD6D0E" w:rsidP="00DD6D0E">
      <w:pPr>
        <w:jc w:val="both"/>
        <w:rPr>
          <w:lang w:val="ru-RU" w:bidi="en-US"/>
        </w:rPr>
      </w:pPr>
      <w:r w:rsidRPr="00047919">
        <w:rPr>
          <w:b/>
          <w:lang w:val="ru-RU" w:bidi="en-US"/>
        </w:rPr>
        <w:t>На практике производство — это каждодневное решение проблем, не только технологических.</w:t>
      </w:r>
      <w:r w:rsidRPr="00047919">
        <w:rPr>
          <w:lang w:val="ru-RU" w:bidi="en-US"/>
        </w:rPr>
        <w:t xml:space="preserve"> Например, компонент подорожал. Или приходит заявка на замену компонента без подвижек в сроках выпуска. Или, что хуже, в результате «оптимизации себестоимости» устройство перестало работать.</w:t>
      </w:r>
    </w:p>
    <w:p w:rsidR="00DD6D0E" w:rsidRPr="00047919" w:rsidRDefault="00DD6D0E" w:rsidP="00DD6D0E">
      <w:pPr>
        <w:jc w:val="both"/>
        <w:rPr>
          <w:lang w:val="ru-RU" w:bidi="en-US"/>
        </w:rPr>
      </w:pPr>
      <w:r w:rsidRPr="00047919">
        <w:rPr>
          <w:lang w:val="ru-RU" w:bidi="en-US"/>
        </w:rPr>
        <w:t>В итоге на фазу постановки и самого производства необходимо держать инженерный штат, который будет разбираться в проблемах, допиливать документацию и, конечно, допиливать ПО.</w:t>
      </w:r>
    </w:p>
    <w:p w:rsidR="00DD6D0E" w:rsidRPr="00047919" w:rsidRDefault="00DD6D0E" w:rsidP="00DD6D0E">
      <w:pPr>
        <w:jc w:val="both"/>
        <w:rPr>
          <w:lang w:val="ru-RU" w:bidi="en-US"/>
        </w:rPr>
      </w:pPr>
      <w:r w:rsidRPr="00047919">
        <w:rPr>
          <w:lang w:val="ru-RU" w:bidi="en-US"/>
        </w:rPr>
        <w:t>Но все проблемы решаемы, рано или поздно все начинает работать и после этого фокус перемещается на измерение качества готовой продукции.</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Поддержка и обслуживание</w:t>
      </w:r>
    </w:p>
    <w:p w:rsidR="00DD6D0E" w:rsidRPr="00047919" w:rsidRDefault="00DD6D0E" w:rsidP="00DD6D0E">
      <w:pPr>
        <w:jc w:val="both"/>
        <w:rPr>
          <w:lang w:val="ru-RU" w:bidi="en-US"/>
        </w:rPr>
      </w:pPr>
      <w:r w:rsidRPr="00047919">
        <w:rPr>
          <w:lang w:val="ru-RU" w:bidi="en-US"/>
        </w:rPr>
        <w:t xml:space="preserve">Про это следует задуматься уже на этапе разработки продукта. Нужно ответить на вопросы: будет ли устройство обслуживаться вообще или после поломки оно должно отправиться в мусорное ведро? Кто его будет обслуживать? На территории каких стран/регионов будет обеспечиваться поддержка? </w:t>
      </w:r>
    </w:p>
    <w:p w:rsidR="00DD6D0E" w:rsidRPr="00047919" w:rsidRDefault="00DD6D0E" w:rsidP="00DD6D0E">
      <w:pPr>
        <w:jc w:val="both"/>
        <w:rPr>
          <w:lang w:val="ru-RU" w:bidi="en-US"/>
        </w:rPr>
      </w:pPr>
      <w:r w:rsidRPr="00047919">
        <w:rPr>
          <w:lang w:val="ru-RU" w:bidi="en-US"/>
        </w:rPr>
        <w:t xml:space="preserve">Крупные компании зачастую формируют собственные центры техподдержки близко к центрам продаж. Компании поменьше передают это на аутсорсинг. </w:t>
      </w:r>
    </w:p>
    <w:p w:rsidR="00DD6D0E" w:rsidRPr="00047919" w:rsidRDefault="00DD6D0E" w:rsidP="00DD6D0E">
      <w:pPr>
        <w:jc w:val="both"/>
        <w:rPr>
          <w:lang w:val="ru-RU" w:bidi="en-US"/>
        </w:rPr>
      </w:pPr>
      <w:r w:rsidRPr="00047919">
        <w:rPr>
          <w:lang w:val="ru-RU" w:bidi="en-US"/>
        </w:rPr>
        <w:t xml:space="preserve">Стоимость поддержки, как правило, изначально включена в стоимость товара. У компаний есть статистика по своему продукту, средние показатели по отрасли, а также собственные целевые показатели. Например, задана планка по затратам в 2$ на каждое устройство. И потом менеджеры ломают голову, как это организовать. Таким образом, поддержка — это чисто затратная часть, а, значит, ее качество мало у кого является хорошим.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lastRenderedPageBreak/>
        <w:t>Что осталось вне инженерного отдела?</w:t>
      </w:r>
    </w:p>
    <w:p w:rsidR="00DD6D0E" w:rsidRPr="00047919" w:rsidRDefault="00DD6D0E" w:rsidP="00DD6D0E">
      <w:pPr>
        <w:jc w:val="both"/>
        <w:rPr>
          <w:lang w:val="ru-RU" w:bidi="en-US"/>
        </w:rPr>
      </w:pPr>
      <w:r w:rsidRPr="00047919">
        <w:rPr>
          <w:lang w:val="ru-RU" w:bidi="en-US"/>
        </w:rPr>
        <w:t xml:space="preserve">Часть компонентов процесса разработки продукта остается за границами инженерного отдела: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Интеллектуальная собственность (патенты и т.д.)</w:t>
      </w:r>
    </w:p>
    <w:p w:rsidR="00DD6D0E" w:rsidRPr="00047919" w:rsidRDefault="00DD6D0E" w:rsidP="00DD6D0E">
      <w:pPr>
        <w:jc w:val="both"/>
        <w:rPr>
          <w:lang w:val="ru-RU" w:bidi="en-US"/>
        </w:rPr>
      </w:pPr>
      <w:r w:rsidRPr="00047919">
        <w:rPr>
          <w:lang w:val="ru-RU" w:bidi="en-US"/>
        </w:rPr>
        <w:t xml:space="preserve">Большинство этих вопросов находятся в компетенции </w:t>
      </w:r>
      <w:r w:rsidRPr="00047919">
        <w:rPr>
          <w:b/>
          <w:bCs/>
          <w:lang w:val="ru-RU" w:bidi="en-US"/>
        </w:rPr>
        <w:t>продукт-менеджера</w:t>
      </w:r>
      <w:r w:rsidRPr="00047919">
        <w:rPr>
          <w:lang w:val="ru-RU" w:bidi="en-US"/>
        </w:rPr>
        <w:t>, который, по сути, отвечает за то, чтобы продукт был успешен. Каким должен быть процесс планирования, как считать продукт «на коленке», как составлять требования и взаимодействовать с подрядчиками, чтобы получилось хорошо? Ответам на эти вопросы хотелось бы посвятить отдельный пост про продукт-менежмент в электронике. Традиционно, при наличии интереса со стороны читателей.</w:t>
      </w:r>
    </w:p>
    <w:p w:rsidR="00DD6D0E" w:rsidRPr="00047919" w:rsidRDefault="00DD6D0E" w:rsidP="00DD6D0E">
      <w:pPr>
        <w:pStyle w:val="Heading3"/>
        <w:jc w:val="both"/>
        <w:rPr>
          <w:rFonts w:eastAsia="Times New Roman"/>
          <w:lang w:val="ru-RU" w:bidi="en-US"/>
        </w:rPr>
      </w:pPr>
      <w:bookmarkStart w:id="288" w:name="_Toc438377514"/>
      <w:r w:rsidRPr="00047919">
        <w:rPr>
          <w:rFonts w:eastAsia="Times New Roman"/>
          <w:lang w:val="ru-RU" w:bidi="en-US"/>
        </w:rPr>
        <w:t>Обзор процесса разработки программного обеспечения</w:t>
      </w:r>
      <w:bookmarkEnd w:id="288"/>
      <w:r w:rsidRPr="00047919">
        <w:rPr>
          <w:rFonts w:eastAsia="Times New Roman"/>
          <w:lang w:val="ru-RU" w:bidi="en-US"/>
        </w:rPr>
        <w:t xml:space="preserve">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Введение</w:t>
      </w:r>
    </w:p>
    <w:p w:rsidR="00DD6D0E" w:rsidRPr="00047919" w:rsidRDefault="00DD6D0E" w:rsidP="00DD6D0E">
      <w:pPr>
        <w:jc w:val="both"/>
        <w:rPr>
          <w:lang w:val="ru-RU" w:bidi="en-US"/>
        </w:rPr>
      </w:pPr>
      <w:r w:rsidRPr="00047919">
        <w:rPr>
          <w:lang w:val="ru-RU" w:bidi="en-US"/>
        </w:rPr>
        <w:t>Прежде, чем предложить обзор процесса разработки, сложившегося в результате накопления опыта за последние годы, я хотел бы сделать несколько общих пояснений, которые мне кажутся существенными.</w:t>
      </w:r>
    </w:p>
    <w:p w:rsidR="00DD6D0E" w:rsidRPr="00047919" w:rsidRDefault="00DD6D0E" w:rsidP="00DD6D0E">
      <w:pPr>
        <w:jc w:val="both"/>
        <w:rPr>
          <w:lang w:val="ru-RU" w:bidi="en-US"/>
        </w:rPr>
      </w:pPr>
      <w:r w:rsidRPr="00047919">
        <w:rPr>
          <w:lang w:val="ru-RU" w:bidi="en-US"/>
        </w:rPr>
        <w:t>Я работаю в IT последние 15 лет, хотя программированием начал заниматься значительно раньше. Основное направление моей деятельности как системного архитектора была организация разработки программ, разработка концепций и верхнеуровневой архитектуры и контроль выполнения концепции на протяжении проекта. Кроме управления разработкой ПО и создания архитектуры, я время от времени занимаюсь решением сложных технических проблем и написанием некоторых критически важных участков кода, где необходимо не только знание самого языка и среды разработки, но и их внутренней организации, иногда преподносящей неприятные сюрпризы.</w:t>
      </w:r>
    </w:p>
    <w:p w:rsidR="00DD6D0E" w:rsidRPr="00047919" w:rsidRDefault="00DD6D0E" w:rsidP="00DD6D0E">
      <w:pPr>
        <w:jc w:val="both"/>
        <w:rPr>
          <w:lang w:val="ru-RU" w:bidi="en-US"/>
        </w:rPr>
      </w:pPr>
      <w:r w:rsidRPr="00047919">
        <w:rPr>
          <w:lang w:val="ru-RU" w:bidi="en-US"/>
        </w:rPr>
        <w:t>Проекты, над которыми я работаю, чаще всего связаны с разработкой заказного или инвестиционного программного обеспечения. Также мне приходилось работать с встроенным ПО и программами, ориентированными на выпуск «хитов» (что, с лёгкой руки Джоэля Спольски, я называю далее игровым ПО, хотя на самом деле некоторые игровые проекты ближе к инвестиционным).</w:t>
      </w:r>
    </w:p>
    <w:p w:rsidR="00DD6D0E" w:rsidRPr="00047919" w:rsidRDefault="00DD6D0E" w:rsidP="00DD6D0E">
      <w:pPr>
        <w:jc w:val="both"/>
        <w:rPr>
          <w:lang w:val="ru-RU" w:bidi="en-US"/>
        </w:rPr>
      </w:pPr>
      <w:r w:rsidRPr="00047919">
        <w:rPr>
          <w:lang w:val="ru-RU" w:bidi="en-US"/>
        </w:rPr>
        <w:t xml:space="preserve">Заказное программное обеспечение может быть предназначено для внутреннего или внешнего заказчика. Эксклюзивные права на разработанную систему получает заказчик, и работа над развитием системы в дальнейшем может быть передана другому исполнителю. </w:t>
      </w:r>
    </w:p>
    <w:p w:rsidR="00DD6D0E" w:rsidRPr="00047919" w:rsidRDefault="00DD6D0E" w:rsidP="00DD6D0E">
      <w:pPr>
        <w:jc w:val="both"/>
        <w:rPr>
          <w:lang w:val="ru-RU" w:bidi="en-US"/>
        </w:rPr>
      </w:pPr>
      <w:r w:rsidRPr="00047919">
        <w:rPr>
          <w:lang w:val="ru-RU" w:bidi="en-US"/>
        </w:rPr>
        <w:t>В отличие от заказного ПО, работа над инвестиционным программным обеспечением ведётся самим исполнителем на деньги внутреннего или внешнего инвестора. Как правило, права на код системы остаётся у исполнителя, что стимулирует непрерывную работу по улучшению своего продукта и последовательный выпуск версий с более развитой функциональностью.</w:t>
      </w:r>
    </w:p>
    <w:p w:rsidR="00DD6D0E" w:rsidRPr="00047919" w:rsidRDefault="00DD6D0E" w:rsidP="00DD6D0E">
      <w:pPr>
        <w:jc w:val="both"/>
        <w:rPr>
          <w:lang w:val="ru-RU" w:bidi="en-US"/>
        </w:rPr>
      </w:pPr>
      <w:r w:rsidRPr="00047919">
        <w:rPr>
          <w:lang w:val="ru-RU" w:bidi="en-US"/>
        </w:rPr>
        <w:lastRenderedPageBreak/>
        <w:t xml:space="preserve">Встроенное программное обеспечение поставляется вместе с аппаратной частью и, грубо говоря, не подлежит сопровождению, поскольку отзыв партии устройств производителем – дело очень затратное и потому исключительное. </w:t>
      </w:r>
    </w:p>
    <w:p w:rsidR="00DD6D0E" w:rsidRPr="00047919" w:rsidRDefault="00DD6D0E" w:rsidP="00DD6D0E">
      <w:pPr>
        <w:jc w:val="both"/>
        <w:rPr>
          <w:lang w:val="ru-RU" w:bidi="en-US"/>
        </w:rPr>
      </w:pPr>
      <w:r w:rsidRPr="00047919">
        <w:rPr>
          <w:lang w:val="ru-RU" w:bidi="en-US"/>
        </w:rPr>
        <w:t>Разработка игровых хитов также практически не содержит фазы сопровождения. Кроме того, пользователи игровых программ, даже столкнувшись с ошибкой в игре, очень редко загружают обновлённую версию. Поэтому разработка игр, как правило, имеет свою экономику и свой процесс разработки.</w:t>
      </w:r>
    </w:p>
    <w:p w:rsidR="00DD6D0E" w:rsidRPr="00047919" w:rsidRDefault="00DD6D0E" w:rsidP="00DD6D0E">
      <w:pPr>
        <w:jc w:val="both"/>
        <w:rPr>
          <w:lang w:val="ru-RU" w:bidi="en-US"/>
        </w:rPr>
      </w:pPr>
      <w:r w:rsidRPr="00047919">
        <w:rPr>
          <w:lang w:val="ru-RU" w:bidi="en-US"/>
        </w:rPr>
        <w:t>Нашими заказчиками являются органы власти, крупные государственные и коммерческие организации и, конечно, мы сами. Поэтому в смысле заказного ПО в нашем процессе часто присутствует некоторая разница между процессами разработки продуктов для внутреннего и для внешнего заказчиков. Некоторые нюансы я укажу в этой статье. Уровень формализации отношений с заказчиком у нас варьируется от проекта к проекту очень широко. В целом, чем больше бюджет проекта, тем выше формальность. Государственный заказчик или крупные коммерческие предприятия (особенно с государственным участием) обычно имеют законодательные ограничения на формирование, размещение заказа и приёмку результатов работ. Ещё одним ограничением крупных организаций является тот факт, что их персонал, являющийся источником требований и основным пользователем наших систем, имеет очень ограниченную доступность для исполнителей, хотя бы вследствие своей занятости. Однако для небольших организаций уровень формализации падает и иногда уходит в противоположную крайность, где возникает недостаточный уровень ответственности заказчика в рамках проекта.</w:t>
      </w:r>
    </w:p>
    <w:p w:rsidR="00DD6D0E" w:rsidRPr="00047919" w:rsidRDefault="00DD6D0E" w:rsidP="00DD6D0E">
      <w:pPr>
        <w:jc w:val="both"/>
        <w:rPr>
          <w:lang w:val="ru-RU" w:bidi="en-US"/>
        </w:rPr>
      </w:pPr>
      <w:r w:rsidRPr="00047919">
        <w:rPr>
          <w:lang w:val="ru-RU" w:bidi="en-US"/>
        </w:rPr>
        <w:t xml:space="preserve">Другая сторона наших заказных проектов – высокие требования к функциональности. Это и высокая нагрузка на все системы, и большая географическая распределённость, и высокие требования к точности вычислений при очень ограниченных временных рамках. Часто в наших проектах появляются элементы исследовательской работы и творческого поиска, направленного на решение нетривиальных проектных задач. Иногда нам приходится комбинировать в рамках одного процесса разработки разные методологии, например, вставляя в общий процесс, близкий к RUP, один или несколько этапов почти чистого scrum, порождая что-то вроде проекта в проекте. Это позволяет нам сохранять невысокий уровень вовлеченности пользователей, связанный с природой проекта, с гибкостью разработки в условиях высокой неопределённости требований. В этом плане для меня важен именно подготовительный этап, во время которого можно выбрать необходимую методологию и выстроить оптимальный процесс разработки. Один из примеров применения гибкой методологии описан в статье </w:t>
      </w:r>
      <w:hyperlink r:id="rId384" w:history="1">
        <w:r w:rsidRPr="00047919">
          <w:rPr>
            <w:lang w:val="ru-RU" w:bidi="en-US"/>
          </w:rPr>
          <w:t>«Применение agile при разработке проекта для государственного заказчика»</w:t>
        </w:r>
      </w:hyperlink>
      <w:r w:rsidRPr="00047919">
        <w:rPr>
          <w:lang w:val="ru-RU" w:bidi="en-US"/>
        </w:rPr>
        <w:t>.</w:t>
      </w:r>
    </w:p>
    <w:p w:rsidR="00DD6D0E" w:rsidRDefault="00DD6D0E" w:rsidP="00DD6D0E">
      <w:pPr>
        <w:jc w:val="both"/>
        <w:rPr>
          <w:lang w:val="ru-RU"/>
        </w:rPr>
      </w:pPr>
      <w:r w:rsidRPr="00047919">
        <w:rPr>
          <w:lang w:val="ru-RU"/>
        </w:rPr>
        <w:t>В качестве примера работы над инвестиционным проектом я могу привести разработку комплексной системы безопасности, которую мы создавали как «коробочный» продукт. Под моим руководством было выпущено последовательно четыре версии этой системы, пользователями которой стали самые разные коммерческие и государственные организации, включая мэрию Москвы, АФК «Система», банки, бизнес-центры и, конечно, наш собственный офис. Первая версия была не очень успешной, но у нас была стратегия развития, которая позволила нам успешно захватить рынок и пережить сложные времена кризиса. Опыт работы над этим и ещё несколькими инвестиционными проектами тоже был учтён при формировании использу</w:t>
      </w:r>
      <w:r>
        <w:rPr>
          <w:lang w:val="ru-RU"/>
        </w:rPr>
        <w:t>емого мной процесса разработки.</w:t>
      </w:r>
    </w:p>
    <w:p w:rsidR="00DD6D0E" w:rsidRDefault="00DD6D0E" w:rsidP="00DD6D0E">
      <w:pPr>
        <w:jc w:val="both"/>
        <w:rPr>
          <w:lang w:val="ru-RU" w:bidi="en-US"/>
        </w:rPr>
      </w:pPr>
      <w:r w:rsidRPr="00047919">
        <w:rPr>
          <w:lang w:val="ru-RU" w:bidi="en-US"/>
        </w:rPr>
        <w:lastRenderedPageBreak/>
        <w:t>Наш процесс представляет собой последовательность определённых этапов. Приведённая мной классификация ПО сделана только, чтобы показать возможную разницу в организации разработки различных программных средств. Делая обзор процесса разработки, я остановлюсь только на различиях именно самого процесса касаемо разных видов ПО. Однако надо помнить, что различия между процессами разработки разных видов ПО гораздо глубже, поэтому при планировании каждого этапа н</w:t>
      </w:r>
      <w:r>
        <w:rPr>
          <w:lang w:val="ru-RU" w:bidi="en-US"/>
        </w:rPr>
        <w:t>еобходимо учитывать эти нюансы.</w:t>
      </w:r>
    </w:p>
    <w:p w:rsidR="00DD6D0E" w:rsidRPr="00047919" w:rsidRDefault="00DD6D0E" w:rsidP="00DD6D0E">
      <w:pPr>
        <w:jc w:val="both"/>
        <w:rPr>
          <w:lang w:val="ru-RU" w:bidi="en-US"/>
        </w:rPr>
      </w:pPr>
      <w:r w:rsidRPr="00047919">
        <w:rPr>
          <w:lang w:val="ru-RU" w:bidi="en-US"/>
        </w:rPr>
        <w:t>Важно понимать, что переход процесса от одного этапа к другому не имеет чёткой границы. Как правило, работы следующего этапа начинаются по мере выполнения 80-90% работ по предыдущему этапу. Особенно это касается разработки требований, когда в ряде случаев снятие неопределённости происходит лишь к концу проекта. Безусловно, наличие такой неопределённости в проекте является существенным риском и должно находиться под постоянным контролем.</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заказного ПО</w:t>
      </w:r>
    </w:p>
    <w:p w:rsidR="00DD6D0E" w:rsidRPr="00047919" w:rsidRDefault="00DD6D0E" w:rsidP="00DD6D0E">
      <w:pPr>
        <w:jc w:val="both"/>
        <w:rPr>
          <w:lang w:val="ru-RU" w:bidi="en-US"/>
        </w:rPr>
      </w:pPr>
      <w:r w:rsidRPr="00047919">
        <w:rPr>
          <w:lang w:val="ru-RU" w:bidi="en-US"/>
        </w:rPr>
        <w:t>Обзор процесса разработки начнём с наиболее общего случая – разработки заказного программного обеспечения. Схема процесса приведена на рисунке 1.</w:t>
      </w:r>
    </w:p>
    <w:p w:rsidR="00DD6D0E" w:rsidRPr="00047919" w:rsidRDefault="00DD6D0E" w:rsidP="00DD6D0E">
      <w:pPr>
        <w:jc w:val="both"/>
        <w:rPr>
          <w:lang w:val="ru-RU" w:bidi="en-US"/>
        </w:rPr>
      </w:pPr>
      <w:r w:rsidRPr="00047919">
        <w:rPr>
          <w:noProof/>
        </w:rPr>
        <w:lastRenderedPageBreak/>
        <w:drawing>
          <wp:inline distT="0" distB="0" distL="0" distR="0" wp14:anchorId="088BE91B" wp14:editId="7A7A791C">
            <wp:extent cx="5212442" cy="8115300"/>
            <wp:effectExtent l="19050" t="0" r="7258" b="0"/>
            <wp:docPr id="61"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85" cstate="print"/>
                    <a:srcRect/>
                    <a:stretch>
                      <a:fillRect/>
                    </a:stretch>
                  </pic:blipFill>
                  <pic:spPr bwMode="auto">
                    <a:xfrm>
                      <a:off x="0" y="0"/>
                      <a:ext cx="5214402" cy="8118352"/>
                    </a:xfrm>
                    <a:prstGeom prst="rect">
                      <a:avLst/>
                    </a:prstGeom>
                    <a:noFill/>
                    <a:ln w="9525">
                      <a:noFill/>
                      <a:miter lim="800000"/>
                      <a:headEnd/>
                      <a:tailEnd/>
                    </a:ln>
                  </pic:spPr>
                </pic:pic>
              </a:graphicData>
            </a:graphic>
          </wp:inline>
        </w:drawing>
      </w:r>
      <w:r w:rsidRPr="00047919">
        <w:rPr>
          <w:lang w:val="ru-RU" w:bidi="en-US"/>
        </w:rPr>
        <w:br/>
      </w:r>
      <w:r w:rsidRPr="00047919">
        <w:rPr>
          <w:i/>
          <w:iCs/>
          <w:lang w:val="ru-RU" w:bidi="en-US"/>
        </w:rPr>
        <w:lastRenderedPageBreak/>
        <w:t>Рисунок 1. Процесс разработки заказного программного обеспечения.</w:t>
      </w:r>
      <w:r w:rsidRPr="00047919">
        <w:rPr>
          <w:lang w:val="ru-RU" w:bidi="en-US"/>
        </w:rPr>
        <w:br/>
        <w:t>Работа над проектом начинается с подготовительного этапа. Цель этапа состоит в том, чтобы на основе предложений заказчика создать некоторую концепцию будущей системы и, отталкиваясь от этой концепции, провести оценку востребованности и реализуемости проекта. Если решение о привлечении исполнителя принимается заказчиком на конкурсной основе, то предварительный этап фактически является стадией подготовки потенциального исполнителя к конкурсу, включая формирование необходимой документации.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Не нужно тратить время и ресурсы на проект, чья концепция признаётся невостребованной или нереализуемой. Такой проект должен быть завершён. В ряде случаев требуется некоторая итеративная работа с заказчиком по коррекции концепции проекта, пока либо не будет достигнут приемлемый баланс требований заказчика и затрат исполнителя, либо не будет принято решение о сворачивании работ.</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Проект, концепция которого выглядит приемлемой для реализации, выходит на этап разработки требований. На этом этапе исполнитель должен сформировать перечень всех явных и скрытых потребностей заказчика. Часто оказывается, что заказчик либо не определился со своими потребностями, либо его потребности вступают в противоречие между собой, с возможностями заказчика или с возможностями исполнителя. Целями этапа являются выявление всех скрытых потребностей, решение конфликтов требований, формирование целостного технического решения и анализ реализуемости подготовленного решения.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Иногда уточнение требований приводит к пересмотру концепции проекта. Если после уточнения всех требований не удаётся найти приемлемого технического решения, проект приходится сворачивать либо откладывать на некоторое время в ожидании более приемлемых обстоятельств.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Если техническое решение найдено, исполнитель приступает к разработке архитектуры будущей системы. Цель этапа – определение верхнеуровневой логической и физической архитектуры, полностью покрывающей все требования заказчика. При разработке архитектуры проводится рецензирование и уточнение концепции, требований и предварительного технического решения, что даёт возможность предупредить наиболее опасные риски.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завершения проектирования архитектуры необходимо снова провести ревизию основных параметров проекта и решить, в состоянии ли исполнитель завершить проект. Полезно на стадии разработки архитектуры отказаться от излишних и слишком громоздких функций. Оптимизация архитектурного решения часто помогает вписаться в приемлемые параметры проекта. В иных случаях требуется более радикальное сокращение функционала разрабатываемой системы. Однако даже остановка проекта на этой стадии, если она происходит по веским причинам, должна восприниматься как победа: продолжение работ в таком случае может привести только к ещё большим потерям.</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Если баланс был найден, и удалось создать приемлемую архитектуру системы, исполнитель может переходить к реализации и поставке системы. Реализация может проходить в один или несколько этапов. Для небольших проектов одноэтапная поставка всего функционала системы может быть вполне приемлемой. Однако, чем больше проект, тем выше зависимости подсистем внутри создаваемой системы. В этих условиях следует делить реализацию на несколько этапов так, чтобы в конце каждого этапа команда разработчиков имела готовый к поставке продукт. При этом самый </w:t>
      </w:r>
      <w:r w:rsidRPr="00047919">
        <w:rPr>
          <w:rFonts w:ascii="Calibri" w:eastAsia="Times New Roman" w:hAnsi="Calibri" w:cs="Calibri"/>
          <w:color w:val="000000"/>
          <w:lang w:val="ru-RU" w:bidi="en-US"/>
        </w:rPr>
        <w:lastRenderedPageBreak/>
        <w:t>важный, фундаментальный функционал должен разрабатываться на ранних этапах, а надстройки, работающие поверх этих основных компонентов, следует реализовывать позднее. В таком случае наиболее опасные для системы ошибки будут исправлены на первых этапах, и риск того, что прикладная функциональность системы будет основана на нестабильной основе, будет значительно снижен.</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поставки полностью завершённой системы проект заказного ПО обычно переходит к этапу опытной эксплуатации. Цель этого этапа заключается в проверке качества работы разработанной системы в реальных условиях эксплуатации. Как правило, на этом этапе исполнитель совместно с заказчиком проводит измерение количественных метрик, позволяющих определить качество созданной системы. В первую очередь проверяются функциональные характеристики качества, затем – нефункциональные. При наличии несоответствий исполнитель корректирует код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Полностью отлаженная и настроенная система вводится в промышленную эксплуатацию. Как правило, исполнитель должен сопровождать систему, по крайней мере, в течение срока гарантии. Выявляемые несоответствия должны исправляться. Пользователи и обслуживающий персонал заказчика должны получат оперативную консультативную поддержку.</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Наконец, приходит момент, когда система перестаёт устраивать заказчика по какой-либо причине. Наступает этап вывода системы из эксплуатации. Впрочем, для заказного ПО этот этап не всегда актуален, поскольку заказчик может воспользоваться своими эксклюзивными правами на систему и отстранить исполнителя от дальнейших работ по сопровождению и развитию системы ещё до того, как она потеряет актуальность.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Любой проект в конечном счёте приходит к своему завершению. Этап прекращения проекта имеет целью анализ результатов, внесение изменений в процесс разработки на основе полученного опыта и пополнение базы знаний разработчиков новыми эффективными решениями и предостережениями, а также новыми готовыми компонентами, которые можно будет использовать в следующих проектах.</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Осталось отметить ещё два этапа процесса разработки. Бывает, что обстоятельства не позволяют продолжать реализацию проекта, но результаты проделанной работы показывают, что у проекта может быть будущее. Закрывать такой проект преждевременно. Поэтому вместо полной остановки работ исполнитель может временно приостановить деятельность по проекту, зафиксировав достигнутые результаты. Как только обстоятельства позволят, проект можно буде возобновить, расконсервировав инфраструктуру, вернув в проект разработчиков и восстановив состояние проекта. Важно, однако, возобновлять работу с того этапа, на котором проект был прерван, повторно проведя ревизию достигнутых результатов.</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инвестиционного ПО</w:t>
      </w:r>
    </w:p>
    <w:p w:rsidR="00DD6D0E" w:rsidRPr="00047919" w:rsidRDefault="00DD6D0E" w:rsidP="00DD6D0E">
      <w:pPr>
        <w:jc w:val="both"/>
        <w:rPr>
          <w:lang w:val="ru-RU" w:bidi="en-US"/>
        </w:rPr>
      </w:pPr>
      <w:r w:rsidRPr="00047919">
        <w:rPr>
          <w:lang w:val="ru-RU"/>
        </w:rPr>
        <w:t>Процесс разработки инвестиционного ПО отличается тем, что параллельно может идти работа сразу над несколькими версиями продукта: пока первая версия сопровождается, вторая уже реализуется, а для третьей формулируются требования. Процесс показан на рисунке 2.</w:t>
      </w:r>
      <w:r w:rsidRPr="00047919">
        <w:rPr>
          <w:lang w:val="ru-RU"/>
        </w:rPr>
        <w:br/>
      </w:r>
      <w:r w:rsidRPr="00047919">
        <w:rPr>
          <w:noProof/>
        </w:rPr>
        <w:lastRenderedPageBreak/>
        <w:drawing>
          <wp:inline distT="0" distB="0" distL="0" distR="0" wp14:anchorId="4785323D" wp14:editId="5BE52CCB">
            <wp:extent cx="5917565" cy="8781146"/>
            <wp:effectExtent l="19050" t="0" r="6985" b="0"/>
            <wp:docPr id="62"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86" cstate="print"/>
                    <a:srcRect/>
                    <a:stretch>
                      <a:fillRect/>
                    </a:stretch>
                  </pic:blipFill>
                  <pic:spPr bwMode="auto">
                    <a:xfrm>
                      <a:off x="0" y="0"/>
                      <a:ext cx="5917924" cy="8781679"/>
                    </a:xfrm>
                    <a:prstGeom prst="rect">
                      <a:avLst/>
                    </a:prstGeom>
                    <a:noFill/>
                    <a:ln w="9525">
                      <a:noFill/>
                      <a:miter lim="800000"/>
                      <a:headEnd/>
                      <a:tailEnd/>
                    </a:ln>
                  </pic:spPr>
                </pic:pic>
              </a:graphicData>
            </a:graphic>
          </wp:inline>
        </w:drawing>
      </w:r>
      <w:r w:rsidRPr="00047919">
        <w:rPr>
          <w:lang w:val="ru-RU"/>
        </w:rPr>
        <w:br/>
      </w:r>
      <w:r w:rsidRPr="00047919">
        <w:rPr>
          <w:i/>
          <w:lang w:val="ru-RU"/>
        </w:rPr>
        <w:lastRenderedPageBreak/>
        <w:t>Рисунок 2. Процесс разработки инвестиционного программного обеспечения.</w:t>
      </w:r>
      <w:r w:rsidRPr="00047919">
        <w:rPr>
          <w:lang w:val="ru-RU" w:bidi="en-US"/>
        </w:rPr>
        <w:br/>
        <w:t>Как нетрудно заметить, при разработке инвестиционного ПО имеют место те же этапы, которые были рассмотрены выше для процесса разработки заказного программного обеспечения. Но отличие состоит в том, что этапы относятся не ко всему продукту, а к отдельной версии продукта. Исключение составляет этап прекращения проекта: проект не может завершиться, пока идёт работа хотя бы над одной версией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Обратите внимание на момент начала работ над следующей версией продукта. Этот момент настаёт, как только пройден этап создания архитектуры текущей разрабатываемой версии. До этого на этапах формирования требований и создания архитектуры, как правило, идёт обсуждение, какие функции следует реализовать в текущей версии, а какие перенести на будущее. И только тогда, когда требования к текущей версии сформулированы, рецензированы и подтверждены архитектурой системы, имеет смысл думать о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Кроме того, после разработки архитектуры, как правило, у аналитиков и архитекторов проекта появляется некоторая свобода действий, поскольку на этапах поставки основная нагрузка ложится на программистов. Эту свободу можно использовать для проработки концепции и требований для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 принципе, можно перенести начало работ над следующей версией на более поздний срок. Например, вполне допустимо сначала ввести текущую версию в опытную или даже промышленную эксплуатацию, и только после этого начать работу над следующей версией. Но нужно помнить, что такое решение неприменимо в случае высокой конкуренции: вас просто опередят и выдавят с рынка. Решение нужно принимать, исходя из всего комплекса обстоятельств, влияющих на ваш бизнес.</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Говоря о процессе разработки инвестиционного ПО, нужно понимать, что работа над несколькими версиями имеет ряд явных и скрытых взаимозависимостей между параллельными ветками процесса.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Во-первых, исправления несоответствий, выявленных в ранней версии, должны вноситься и в версию, где они были обнаружены, и во все более поздние версии, включая разрабатываемые. Это касается не только кода программы, но и всех остальных артефактов проекта: технической и пользовательской документации, справочной системы, оценок и планов работ и т.п. Причём исправления должны вноситься немедленно, поскольку уменьшить стоимость исправлений вам не удастся, но, если не внести исправления сразу, их стоимость на более поздних стадиях может увеличиться в десятки и даже сотни раз.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для параллельной работы над несколькими версиями нужна особая инфраструктура проекта, включая организацию контроля версий кода и документации, контроля заданий и несоответствий, утилит автоматической сборки и тестирования и т.п. Нельзя допустить, чтобы работа над одной версией продукта блокировала выполнение задач по другим версиям только из-за того, что инфраструктура проекта не позволяет запустить два процесса сборки одновременно для разных версий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Особое внимание нужно уделить стендам, на которых проводится тестирование: на них должны быть развёрнуты все версии продукта, которые были выпущены ранее (по меньшей мере, те </w:t>
      </w:r>
      <w:r w:rsidRPr="00047919">
        <w:rPr>
          <w:rFonts w:ascii="Calibri" w:eastAsia="Times New Roman" w:hAnsi="Calibri" w:cs="Calibri"/>
          <w:color w:val="000000"/>
          <w:lang w:val="ru-RU" w:bidi="en-US"/>
        </w:rPr>
        <w:lastRenderedPageBreak/>
        <w:t>версии, которые сопровождаются), и все версии, разработка которых ведётся в настоящий момент.</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В-третьих, в работе над несколькими версиями могут быть одновременно задействованы одни и те же участники. Имеется большой риск, что ключевой сотрудник может погрязнуть в работе над одной версией программы и допустить существенное превышение сроков по задачам, связанным с другой версией.</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В-четвёртых, имеет место обратная ситуация, когда персонал, работающий над одной версией, ничего не знает о том, какие решения принимаются в рамках работ над другой версией. Частично проблема снимается, если исправления всей документации и кода будут немедленно распространяться на все более поздние версии, о чём я говорил выше. Но одними исправлениями дело не должно ограничиваться. Нужно, чтобы команда, работающая над одной версией, понимала, почему были приняты те или иные решения при работе над другой версией. Для этого нужна база знаний для разработчиков – специальная информационная система, в которой должны описываться все проблемы, с которыми столкнулись разработчики при работе над той или иной версией продукта, и способы решения этих проблем. База знаний должна рассылать всем участникам проекта уведомления о поступлении новых записей. Нельзя пускать на самотёк взаимодействие двух команд, работающих над разными версиями одного продукта.</w:t>
      </w:r>
    </w:p>
    <w:p w:rsidR="00DD6D0E" w:rsidRPr="00047919" w:rsidRDefault="00DD6D0E" w:rsidP="00DD6D0E">
      <w:pPr>
        <w:keepNext/>
        <w:keepLines/>
        <w:spacing w:before="200" w:after="0" w:line="276" w:lineRule="auto"/>
        <w:jc w:val="both"/>
        <w:outlineLvl w:val="3"/>
        <w:rPr>
          <w:rFonts w:ascii="Cambria" w:eastAsia="Times New Roman" w:hAnsi="Cambria" w:cs="Times New Roman"/>
          <w:b/>
          <w:bCs/>
          <w:i/>
          <w:iCs/>
          <w:color w:val="4F81BD"/>
          <w:lang w:val="ru-RU" w:bidi="en-US"/>
        </w:rPr>
      </w:pPr>
      <w:r w:rsidRPr="00047919">
        <w:rPr>
          <w:rFonts w:ascii="Cambria" w:eastAsia="Times New Roman" w:hAnsi="Cambria" w:cs="Times New Roman"/>
          <w:b/>
          <w:bCs/>
          <w:i/>
          <w:iCs/>
          <w:color w:val="4F81BD"/>
          <w:lang w:val="ru-RU" w:bidi="en-US"/>
        </w:rPr>
        <w:t>Процесс разработки встроенного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Как уже отмечалось выше, встроенное ПО отличается от заказного тем, что его крайне сложно сопровождать.</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Допустим, вы выпускаете программы для холодильников. После того, как ПО поставлено производителю, десятки тысяч устройств начинают расходиться по всему миру, и вы понятия не имеете, где они окажутся. И если один из холодильников выйдет из строя по вине вашего софта, то проще заплатить неустойку, чем возвращать холодильник на завод и проводить диагностику. Конечно, можно подготовить инженеров для дилерских центров, которые смогут провести диагностику на месте и заменить прошивку вашей системы, но это всё равно очень дорого.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Таким образом, при разработке встроенного ПО возникает сразу несколько важных ограничений. </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Во-первых, поставка выполняется в рамках только одного этапа: никто не будет встраивать в устройства наполовину работающую программу.</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при поставке вы должны уделить особое внимание качеству программы, поскольку с момента внедрения её внутрь железного ящика менять её будет очень сложно. Особое внимание нужно уделить этапу опытной эксплуатации, когда программа внедряется в ограниченную партию устройств, и эти устройства проходят комплексные испытания в различных режимах эксплуатации. Вы должны собрать максимум информации о динамике поведения вашей системы, проанализировать эту информацию и доработать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В-третьих, когда устройство с вашим ПО ушло в серию, вы имеете очень мало возможностей для исправления ошибок. По факту, такие исправления возможны только в случае брака ПО, приводящего к неработоспособности всей партии устройств, из-за чего производитель будет вынужден отозвать эту партию, а вы получите большое чёрное пятно на свою репутацию.</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Наконец, в-четвёртых, этапа вывода из эксплуатации у встроенного ПО нет. Программу просто выбрасывают вместе с устройством. Поэтому, как только для партии устройств, в которых работает ваше ПО, истекает гарантийный срок, можно переходить к закрытию проекта.</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Процесс разработки встроенного ПО показан на рисунке 3.</w:t>
      </w:r>
    </w:p>
    <w:p w:rsidR="00DD6D0E" w:rsidRPr="00047919" w:rsidRDefault="00DD6D0E" w:rsidP="00DD6D0E">
      <w:pPr>
        <w:jc w:val="both"/>
        <w:rPr>
          <w:i/>
          <w:lang w:val="ru-RU"/>
        </w:rPr>
      </w:pPr>
      <w:r w:rsidRPr="00047919">
        <w:rPr>
          <w:noProof/>
        </w:rPr>
        <w:lastRenderedPageBreak/>
        <w:drawing>
          <wp:inline distT="0" distB="0" distL="0" distR="0" wp14:anchorId="01F45166" wp14:editId="14E36DE1">
            <wp:extent cx="6315075" cy="8110220"/>
            <wp:effectExtent l="19050" t="0" r="9525" b="0"/>
            <wp:docPr id="63"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87" cstate="print"/>
                    <a:srcRect/>
                    <a:stretch>
                      <a:fillRect/>
                    </a:stretch>
                  </pic:blipFill>
                  <pic:spPr bwMode="auto">
                    <a:xfrm>
                      <a:off x="0" y="0"/>
                      <a:ext cx="6315075" cy="8110220"/>
                    </a:xfrm>
                    <a:prstGeom prst="rect">
                      <a:avLst/>
                    </a:prstGeom>
                    <a:noFill/>
                    <a:ln w="9525">
                      <a:noFill/>
                      <a:miter lim="800000"/>
                      <a:headEnd/>
                      <a:tailEnd/>
                    </a:ln>
                  </pic:spPr>
                </pic:pic>
              </a:graphicData>
            </a:graphic>
          </wp:inline>
        </w:drawing>
      </w:r>
      <w:r w:rsidRPr="00047919">
        <w:rPr>
          <w:lang w:val="ru-RU" w:bidi="en-US"/>
        </w:rPr>
        <w:br/>
      </w:r>
      <w:r w:rsidRPr="00047919">
        <w:rPr>
          <w:i/>
          <w:lang w:val="ru-RU"/>
        </w:rPr>
        <w:lastRenderedPageBreak/>
        <w:t>Рисунок 3. Процесс разработки встроенного программного обеспечения.</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игр</w:t>
      </w:r>
    </w:p>
    <w:p w:rsidR="00DD6D0E" w:rsidRPr="00047919" w:rsidRDefault="00DD6D0E" w:rsidP="00DD6D0E">
      <w:pPr>
        <w:jc w:val="both"/>
        <w:rPr>
          <w:lang w:val="ru-RU" w:bidi="en-US"/>
        </w:rPr>
      </w:pPr>
      <w:r w:rsidRPr="00047919">
        <w:rPr>
          <w:lang w:val="ru-RU" w:bidi="en-US"/>
        </w:rPr>
        <w:t>Игровое программное обеспечение было выделено мной по причине специфики их производства и эксплуатации. Бизнес игрового ПО основан на выпуске хитов. Один успешный хит оплачивает расходы на создание нескольких игр, которые остаются незамеченными пользователями. Поэтому процесс разработки одной игры взаимосвязан с процессами разработки других игр.</w:t>
      </w:r>
    </w:p>
    <w:p w:rsidR="00DD6D0E" w:rsidRPr="00047919" w:rsidRDefault="00DD6D0E" w:rsidP="00DD6D0E">
      <w:pPr>
        <w:jc w:val="both"/>
        <w:rPr>
          <w:lang w:val="ru-RU" w:bidi="en-US"/>
        </w:rPr>
      </w:pPr>
      <w:r w:rsidRPr="00047919">
        <w:rPr>
          <w:lang w:val="ru-RU" w:bidi="en-US"/>
        </w:rPr>
        <w:t>Ещё одним фактором, выделяющим производство игр, является тот факт, что игра интересна пользователю либо пока он не прошёл последний уровень, либо пока у него не произошла фатальная ошибка. Это значит, что вторую версию игры он не будет покупать или даже бесплатно загружать только ради исправлений нескольких ошибок.</w:t>
      </w:r>
    </w:p>
    <w:p w:rsidR="00DD6D0E" w:rsidRPr="00047919" w:rsidRDefault="00DD6D0E" w:rsidP="00DD6D0E">
      <w:pPr>
        <w:jc w:val="both"/>
        <w:rPr>
          <w:lang w:val="ru-RU" w:bidi="en-US"/>
        </w:rPr>
      </w:pPr>
      <w:r w:rsidRPr="00047919">
        <w:rPr>
          <w:lang w:val="ru-RU" w:bidi="en-US"/>
        </w:rPr>
        <w:t xml:space="preserve">Указанные факторы сказываются на процессе разработки игрового ПО. Процесс представлен на рисунке 4. </w:t>
      </w:r>
    </w:p>
    <w:p w:rsidR="00DD6D0E" w:rsidRPr="00047919" w:rsidRDefault="00DD6D0E" w:rsidP="00DD6D0E">
      <w:pPr>
        <w:jc w:val="both"/>
        <w:rPr>
          <w:lang w:val="ru-RU" w:bidi="en-US"/>
        </w:rPr>
      </w:pPr>
      <w:r w:rsidRPr="00047919">
        <w:rPr>
          <w:lang w:val="ru-RU" w:bidi="en-US"/>
        </w:rPr>
        <w:lastRenderedPageBreak/>
        <w:br/>
      </w:r>
      <w:r w:rsidRPr="00047919">
        <w:rPr>
          <w:noProof/>
        </w:rPr>
        <w:drawing>
          <wp:inline distT="0" distB="0" distL="0" distR="0" wp14:anchorId="73FB1094" wp14:editId="01B7E552">
            <wp:extent cx="5937583" cy="6781800"/>
            <wp:effectExtent l="0" t="0" r="6350" b="0"/>
            <wp:docPr id="195"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88" cstate="print"/>
                    <a:srcRect/>
                    <a:stretch>
                      <a:fillRect/>
                    </a:stretch>
                  </pic:blipFill>
                  <pic:spPr bwMode="auto">
                    <a:xfrm>
                      <a:off x="0" y="0"/>
                      <a:ext cx="5945091" cy="6790376"/>
                    </a:xfrm>
                    <a:prstGeom prst="rect">
                      <a:avLst/>
                    </a:prstGeom>
                    <a:noFill/>
                    <a:ln w="9525">
                      <a:noFill/>
                      <a:miter lim="800000"/>
                      <a:headEnd/>
                      <a:tailEnd/>
                    </a:ln>
                  </pic:spPr>
                </pic:pic>
              </a:graphicData>
            </a:graphic>
          </wp:inline>
        </w:drawing>
      </w:r>
      <w:r w:rsidRPr="00047919">
        <w:rPr>
          <w:lang w:val="ru-RU" w:bidi="en-US"/>
        </w:rPr>
        <w:br/>
      </w:r>
      <w:r w:rsidRPr="00047919">
        <w:rPr>
          <w:i/>
          <w:lang w:val="ru-RU"/>
        </w:rPr>
        <w:t>Рисунок 4. Процесс разработки игрового программного обеспечения.</w:t>
      </w:r>
      <w:r w:rsidRPr="00047919">
        <w:rPr>
          <w:i/>
          <w:lang w:val="ru-RU"/>
        </w:rPr>
        <w:br/>
      </w:r>
      <w:r w:rsidRPr="00047919">
        <w:rPr>
          <w:lang w:val="ru-RU" w:bidi="en-US"/>
        </w:rPr>
        <w:t>Нужно отметить следующие особенности процесса разработки игрового ПО.</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Прежде всего, при производстве игр крайне важно качество концепции. Если концепция игры не позволяет создать хит, то дальнейшая работа бессмысленна. Ситуация, когда большинство проектов заканчиваются на подготовительном этапе, для разработки игрового ПО типична.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При разработке требований и архитектуры для игрового ПО часто повторно используются наработки, полученные при работе над предыдущими проектами. В этом плане также дополнительный вес получает этап прекращения проекта, когда все полезные наработки должны быть зафиксированы в базе знаний разработчиков.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Поставка игрового программного обеспечения происходит в рамках одного единственного этапа. Даже если сначала создаётся некое ядро, «движок» игровой системы, его работу невозможно проверить без реализации всего функционала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Для игрового ПО нет этапов опытной эксплуатации и вывода из эксплуатации. Игры сразу поступают в продажу, а после использования просто удаляются пользователем по мере утраты интереса к ним. </w:t>
      </w:r>
    </w:p>
    <w:p w:rsidR="00DD6D0E" w:rsidRPr="00047919" w:rsidRDefault="00DD6D0E" w:rsidP="00DD6D0E">
      <w:pPr>
        <w:pStyle w:val="Heading3"/>
        <w:jc w:val="both"/>
        <w:rPr>
          <w:rFonts w:eastAsia="Times New Roman"/>
          <w:lang w:val="ru-RU" w:bidi="en-US"/>
        </w:rPr>
      </w:pPr>
      <w:bookmarkStart w:id="289" w:name="_Toc438377515"/>
      <w:r w:rsidRPr="00047919">
        <w:rPr>
          <w:rFonts w:eastAsia="Times New Roman"/>
          <w:lang w:val="ru-RU" w:bidi="en-US"/>
        </w:rPr>
        <w:t>Заключение</w:t>
      </w:r>
      <w:bookmarkEnd w:id="289"/>
    </w:p>
    <w:p w:rsidR="00DD6D0E" w:rsidRPr="00047919" w:rsidRDefault="00DD6D0E" w:rsidP="00DD6D0E">
      <w:pPr>
        <w:jc w:val="both"/>
        <w:rPr>
          <w:lang w:val="ru-RU" w:bidi="en-US"/>
        </w:rPr>
      </w:pPr>
      <w:r w:rsidRPr="00047919">
        <w:rPr>
          <w:lang w:val="ru-RU" w:bidi="en-US"/>
        </w:rPr>
        <w:t xml:space="preserve">Каждый этап процесса, безусловно, нуждается в отдельном обсуждении с обязательным учётом особенностей разрабатываемых программных средств. </w:t>
      </w:r>
    </w:p>
    <w:p w:rsidR="00DD6D0E" w:rsidRPr="00DD6D0E" w:rsidRDefault="00DD6D0E" w:rsidP="00DD6D0E">
      <w:pPr>
        <w:jc w:val="both"/>
        <w:rPr>
          <w:lang w:val="ru-RU" w:bidi="en-US"/>
        </w:rPr>
      </w:pPr>
      <w:r w:rsidRPr="00047919">
        <w:rPr>
          <w:lang w:val="ru-RU" w:bidi="en-US"/>
        </w:rPr>
        <w:t>Отмечу, что рассматриваемая здесь схема процесса является результатом обобщения моего личного опыта разработки различных программных средств. Как любое обобщение, моя схема является абстракцией. И, как любая абстракция, у неё есть свои границы применимости. Нельзя бездумно применять эту схему к конкретному проекту. Важно понимать, что каждый проект имеет свои нюансы, влияющие на организацию процесса разработки. И поэтому для каждого проекта приведённую здесь схему нужно адаптировать, а в ряде случаев потребуется разработать принципиально другой подход.</w:t>
      </w:r>
    </w:p>
    <w:p w:rsidR="007259C1" w:rsidRDefault="007259C1" w:rsidP="00DF0F58">
      <w:pPr>
        <w:pStyle w:val="Heading2"/>
        <w:jc w:val="both"/>
        <w:rPr>
          <w:lang w:val="ru-RU"/>
        </w:rPr>
      </w:pPr>
      <w:bookmarkStart w:id="290" w:name="_Toc438377307"/>
      <w:bookmarkStart w:id="291" w:name="_Toc438377516"/>
      <w:r>
        <w:rPr>
          <w:lang w:val="ru-RU"/>
        </w:rPr>
        <w:t>Парадигмы программирования</w:t>
      </w:r>
      <w:bookmarkEnd w:id="290"/>
      <w:bookmarkEnd w:id="291"/>
    </w:p>
    <w:p w:rsidR="00BA2B11" w:rsidRPr="00493554" w:rsidRDefault="00BA2B11" w:rsidP="00BA2B11">
      <w:pPr>
        <w:pStyle w:val="Heading3"/>
        <w:jc w:val="both"/>
        <w:rPr>
          <w:lang w:val="ru-RU"/>
        </w:rPr>
      </w:pPr>
      <w:bookmarkStart w:id="292" w:name="_Toc438377517"/>
      <w:r w:rsidRPr="00493554">
        <w:rPr>
          <w:lang w:val="ru-RU"/>
        </w:rPr>
        <w:t>Введение</w:t>
      </w:r>
      <w:bookmarkEnd w:id="292"/>
    </w:p>
    <w:p w:rsidR="00BA2B11" w:rsidRPr="00493554" w:rsidRDefault="00BA2B11" w:rsidP="00BA2B11">
      <w:pPr>
        <w:jc w:val="both"/>
        <w:rPr>
          <w:lang w:val="ru-RU"/>
        </w:rPr>
      </w:pPr>
      <w:r w:rsidRPr="00493554">
        <w:rPr>
          <w:b/>
          <w:lang w:val="ru-RU"/>
        </w:rPr>
        <w:t>Парадигма программирования</w:t>
      </w:r>
      <w:r w:rsidRPr="00493554">
        <w:rPr>
          <w:lang w:val="ru-RU"/>
        </w:rPr>
        <w:t xml:space="preserve"> — это совокупность идей и понятий, определяющих стиль написания компьютерных программ (подход к программированию). Это способ концептуализации, определяющий организацию вычислений и структурирование работы, выполняемой компьютером.</w:t>
      </w:r>
    </w:p>
    <w:p w:rsidR="00BA2B11" w:rsidRPr="00493554" w:rsidRDefault="00BA2B11" w:rsidP="00BA2B11">
      <w:pPr>
        <w:jc w:val="both"/>
        <w:rPr>
          <w:lang w:val="ru-RU"/>
        </w:rPr>
      </w:pPr>
      <w:r w:rsidRPr="00493554">
        <w:rPr>
          <w:lang w:val="ru-RU"/>
        </w:rPr>
        <w:t>Своим современным значением в научно-технической области термин «парадигма» обязан, по-видимому, Томасу Куну и его книге «</w:t>
      </w:r>
      <w:hyperlink r:id="rId389" w:history="1">
        <w:r w:rsidRPr="00493554">
          <w:rPr>
            <w:lang w:val="ru-RU"/>
          </w:rPr>
          <w:t>Структура научных революций</w:t>
        </w:r>
      </w:hyperlink>
      <w:r w:rsidRPr="00493554">
        <w:rPr>
          <w:lang w:val="ru-RU"/>
        </w:rPr>
        <w:t>». Кун называл парадигмами устоявшиеся системы научных взглядов, в рамках которых ведутся исследования. Согласно Куну, в процессе развития научной дисциплины может произойти замена одной парадигмы на другую (как, например, геоцентрическая небесная механика Птолемея сменилась гелиоцентрической системой Коперника), при этом старая парадигма ещё продолжает некоторое время существовать и даже развиваться благодаря тому, что многие её сторонники оказываются по тем или иным причинам неспособны перестроиться для работы в другой парадигме.</w:t>
      </w:r>
    </w:p>
    <w:p w:rsidR="00BA2B11" w:rsidRPr="00493554" w:rsidRDefault="00BA2B11" w:rsidP="00BA2B11">
      <w:pPr>
        <w:jc w:val="both"/>
        <w:rPr>
          <w:lang w:val="ru-RU"/>
        </w:rPr>
      </w:pPr>
      <w:r w:rsidRPr="00493554">
        <w:rPr>
          <w:lang w:val="ru-RU"/>
        </w:rPr>
        <w:t>Термин «парадигма программирования» впервые применил в 1978 году Роберт Флойд - лауреат премии Тьюринга.</w:t>
      </w:r>
    </w:p>
    <w:p w:rsidR="00BA2B11" w:rsidRPr="00493554" w:rsidRDefault="00BA2B11" w:rsidP="00BA2B11">
      <w:pPr>
        <w:jc w:val="both"/>
        <w:rPr>
          <w:lang w:val="ru-RU"/>
        </w:rPr>
      </w:pPr>
      <w:r w:rsidRPr="00493554">
        <w:rPr>
          <w:lang w:val="ru-RU"/>
        </w:rPr>
        <w:t>Флойд отмечает, что в программировании можно наблюдать явление, подобное парадигмам Куна, но, в отличие от них, парадигмы программирования не являются взаимоисключающими:</w:t>
      </w:r>
    </w:p>
    <w:p w:rsidR="00BA2B11" w:rsidRPr="00493554" w:rsidRDefault="00BA2B11" w:rsidP="00BA2B11">
      <w:pPr>
        <w:jc w:val="both"/>
        <w:rPr>
          <w:lang w:val="ru-RU"/>
        </w:rPr>
      </w:pPr>
      <w:r w:rsidRPr="00493554">
        <w:rPr>
          <w:lang w:val="ru-RU"/>
        </w:rPr>
        <w:lastRenderedPageBreak/>
        <w:t>Если прогресс искусства программирования в целом требует постоянного изобретения и усовершенствования парадигм, то совершенствование искусства отдельного программиста требует, чтобы он расширял свой репертуар парадигм.</w:t>
      </w:r>
    </w:p>
    <w:p w:rsidR="00BA2B11" w:rsidRPr="00493554" w:rsidRDefault="00BA2B11" w:rsidP="00BA2B11">
      <w:pPr>
        <w:jc w:val="both"/>
        <w:rPr>
          <w:lang w:val="ru-RU"/>
        </w:rPr>
      </w:pPr>
      <w:r w:rsidRPr="00493554">
        <w:rPr>
          <w:lang w:val="ru-RU"/>
        </w:rPr>
        <w:t>Таким образом, по мнению Роберта Флойда, в отличие от парадигм в научном мире, описанных Куном, парадигмы программирования могут сочетаться, обогащая инструментарий программиста.</w:t>
      </w:r>
    </w:p>
    <w:p w:rsidR="00BA2B11" w:rsidRPr="00493554" w:rsidRDefault="00BA2B11" w:rsidP="00BA2B11">
      <w:pPr>
        <w:jc w:val="both"/>
        <w:rPr>
          <w:lang w:val="ru-RU"/>
        </w:rPr>
      </w:pPr>
      <w:r w:rsidRPr="00493554">
        <w:rPr>
          <w:lang w:val="ru-RU"/>
        </w:rPr>
        <w:t xml:space="preserve">Важно отметить, что парадигма программирования не определяется однозначно языком программирования; практически все современные языки программирования в той или иной мере допускают использование различных парадигм (мультипарадигмальное программирование). Так, на языке Си, который не является объектно-ориентированным, можно работать в соответствии с принципами объектно-ориентированного программирования, хотя это и сопряжено с определёнными сложностями; функциональное программирование можно применять при работе на любом императивном языке, в котором имеются функции. </w:t>
      </w:r>
    </w:p>
    <w:p w:rsidR="00BA2B11" w:rsidRPr="00493554" w:rsidRDefault="00BA2B11" w:rsidP="00BA2B11">
      <w:pPr>
        <w:jc w:val="both"/>
        <w:rPr>
          <w:rFonts w:ascii="Calibri" w:hAnsi="Calibri"/>
          <w:lang w:val="ru-RU"/>
        </w:rPr>
      </w:pPr>
      <w:r w:rsidRPr="00493554">
        <w:rPr>
          <w:rFonts w:ascii="Calibri" w:hAnsi="Calibri"/>
          <w:lang w:val="ru-RU"/>
        </w:rPr>
        <w:t xml:space="preserve">Первой парадигмой, с которой знакомят современные ВУЗы в первую очередь - ООП. Она легка в освоении, за счет проецирования разработки на повседневную жизнь. Но ведь </w:t>
      </w:r>
      <w:r w:rsidRPr="00493554">
        <w:rPr>
          <w:rFonts w:ascii="Calibri" w:hAnsi="Calibri"/>
          <w:i/>
          <w:lang w:val="ru-RU"/>
        </w:rPr>
        <w:t>список парадигм</w:t>
      </w:r>
      <w:r w:rsidRPr="00493554">
        <w:rPr>
          <w:rFonts w:ascii="Calibri" w:hAnsi="Calibri"/>
          <w:lang w:val="ru-RU"/>
        </w:rPr>
        <w:t xml:space="preserve"> не ограничивается объектно-ориентированным. Он намного больше: </w:t>
      </w:r>
      <w:r w:rsidRPr="00493554">
        <w:rPr>
          <w:rFonts w:ascii="Calibri" w:hAnsi="Calibri"/>
          <w:bCs/>
          <w:lang w:val="ru-RU"/>
        </w:rPr>
        <w:t>автоматное программирование, аспектно-ориентированное, визуальное, вычисления с откатами, декларативное, императивное, конкатенативное, логическое, матричное, метапрограммирование, мультипарадигма, на уровне значений, на уровне функций, строгое, нестрогое, обмен сообщениями, обобщённое, объектно-ориентированное, параллельное, потоковое, правила переписывания, предметно-ориентированное, прототипное, процедурное, рефлексивное, скалярное, стек-ориентированное, структурное, табличное, функциональное, эзотерическое</w:t>
      </w:r>
      <w:r w:rsidRPr="00493554">
        <w:rPr>
          <w:rFonts w:ascii="Calibri" w:hAnsi="Calibri"/>
          <w:b/>
          <w:bCs/>
          <w:lang w:val="ru-RU"/>
        </w:rPr>
        <w:t xml:space="preserve"> </w:t>
      </w:r>
      <w:r w:rsidRPr="00493554">
        <w:rPr>
          <w:rFonts w:ascii="Calibri" w:hAnsi="Calibri"/>
          <w:lang w:val="ru-RU"/>
        </w:rPr>
        <w:t>(более 30 штук).</w:t>
      </w:r>
    </w:p>
    <w:p w:rsidR="00BA2B11" w:rsidRPr="00493554" w:rsidRDefault="00BA2B11" w:rsidP="00BA2B11">
      <w:pPr>
        <w:pStyle w:val="Heading3"/>
        <w:jc w:val="both"/>
        <w:rPr>
          <w:lang w:val="ru-RU"/>
        </w:rPr>
      </w:pPr>
      <w:bookmarkStart w:id="293" w:name="_Toc438377518"/>
      <w:r w:rsidRPr="00493554">
        <w:rPr>
          <w:lang w:val="ru-RU"/>
        </w:rPr>
        <w:t>Объектно-ориентированное программирование</w:t>
      </w:r>
      <w:bookmarkEnd w:id="293"/>
    </w:p>
    <w:p w:rsidR="00BA2B11" w:rsidRPr="00493554" w:rsidRDefault="00BA2B11" w:rsidP="00BA2B11">
      <w:pPr>
        <w:jc w:val="both"/>
        <w:rPr>
          <w:lang w:val="ru-RU"/>
        </w:rPr>
      </w:pPr>
      <w:r w:rsidRPr="00493554">
        <w:rPr>
          <w:lang w:val="ru-RU"/>
        </w:rPr>
        <w:t xml:space="preserve">Представляет программу как набор объектов и их взаимодействий. </w:t>
      </w:r>
    </w:p>
    <w:p w:rsidR="00BA2B11" w:rsidRPr="00493554" w:rsidRDefault="00BA2B11" w:rsidP="00BA2B11">
      <w:pPr>
        <w:pStyle w:val="Heading4"/>
        <w:jc w:val="both"/>
        <w:rPr>
          <w:lang w:val="ru-RU"/>
        </w:rPr>
      </w:pPr>
      <w:r w:rsidRPr="00493554">
        <w:rPr>
          <w:lang w:val="ru-RU"/>
        </w:rPr>
        <w:t>Основные понятия</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объект</w:t>
      </w:r>
      <w:r w:rsidRPr="00AA21F6">
        <w:rPr>
          <w:szCs w:val="22"/>
        </w:rPr>
        <w:t xml:space="preserve"> — элементарная сущность, описываемая определенными свойствами (хранящимися в виде атрибутов объекта) и поведением (реализованным в виде методов);</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класс</w:t>
      </w:r>
      <w:r w:rsidRPr="00AA21F6">
        <w:rPr>
          <w:b/>
          <w:bCs/>
          <w:szCs w:val="22"/>
        </w:rPr>
        <w:t xml:space="preserve"> </w:t>
      </w:r>
      <w:r w:rsidRPr="00AA21F6">
        <w:rPr>
          <w:szCs w:val="22"/>
        </w:rPr>
        <w:t>описывает структуру свойств и поведения одного типа объектов. Каждый объект программы является экземпляром некоторого класса;</w:t>
      </w:r>
    </w:p>
    <w:p w:rsidR="00BA2B11" w:rsidRPr="00AA21F6" w:rsidRDefault="00BA2B11" w:rsidP="009F565D">
      <w:pPr>
        <w:pStyle w:val="ListParagraph"/>
        <w:numPr>
          <w:ilvl w:val="0"/>
          <w:numId w:val="103"/>
        </w:numPr>
        <w:spacing w:after="160" w:line="259" w:lineRule="auto"/>
        <w:jc w:val="both"/>
        <w:rPr>
          <w:szCs w:val="22"/>
        </w:rPr>
      </w:pPr>
      <w:r w:rsidRPr="00AA21F6">
        <w:rPr>
          <w:szCs w:val="22"/>
        </w:rPr>
        <w:t xml:space="preserve">классы могут </w:t>
      </w:r>
      <w:r w:rsidRPr="00AA21F6">
        <w:rPr>
          <w:bCs/>
          <w:i/>
          <w:szCs w:val="22"/>
        </w:rPr>
        <w:t>наследовать атрибуты и методы</w:t>
      </w:r>
      <w:r w:rsidRPr="00AA21F6">
        <w:rPr>
          <w:szCs w:val="22"/>
        </w:rPr>
        <w:t xml:space="preserve"> их родительских классов, в то же время добавляя свои собственные. Иерархия классов позволяет моделировать сущности решаемой задачи на нескольких уровнях детализации и в дальнейшем использовать класс, отвечающий уровню детализации, необходимому для решения конкретной подзадачи;</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инкапсуляция</w:t>
      </w:r>
      <w:r w:rsidRPr="00AA21F6">
        <w:rPr>
          <w:szCs w:val="22"/>
        </w:rPr>
        <w:t xml:space="preserve"> подразумевает, что некоторые детали реализации класса скрыты от взаимодействующих с ним объектов. У каждого класса есть интерфейс, описывающий взаимодействие объектов этого класса с прочими объектами, и реализация, описывающая то, как это взаимодействие отражается на объекте этого класса.</w:t>
      </w:r>
    </w:p>
    <w:p w:rsidR="00BA2B11" w:rsidRPr="00493554" w:rsidRDefault="00BA2B11" w:rsidP="00BA2B11">
      <w:pPr>
        <w:pStyle w:val="Heading3"/>
        <w:jc w:val="both"/>
        <w:rPr>
          <w:lang w:val="ru-RU"/>
        </w:rPr>
      </w:pPr>
      <w:bookmarkStart w:id="294" w:name="_Toc438377519"/>
      <w:r w:rsidRPr="00493554">
        <w:rPr>
          <w:lang w:val="ru-RU"/>
        </w:rPr>
        <w:t>Императивное программирование</w:t>
      </w:r>
      <w:bookmarkEnd w:id="294"/>
    </w:p>
    <w:p w:rsidR="00BA2B11" w:rsidRPr="00493554" w:rsidRDefault="00BA2B11" w:rsidP="00BA2B11">
      <w:pPr>
        <w:jc w:val="both"/>
        <w:rPr>
          <w:lang w:val="ru-RU"/>
        </w:rPr>
      </w:pPr>
      <w:r w:rsidRPr="00493554">
        <w:rPr>
          <w:lang w:val="ru-RU"/>
        </w:rPr>
        <w:t xml:space="preserve">Исторически сложилось так, что подавляющее большинство вычислительной техники, которую мы программируем имеет состояние и программируется инструкциями, поэтому первые языки программирования в основном были чисто императивными, т.е. не поддерживали никаких </w:t>
      </w:r>
      <w:r w:rsidRPr="00493554">
        <w:rPr>
          <w:lang w:val="ru-RU"/>
        </w:rPr>
        <w:lastRenderedPageBreak/>
        <w:t>парадигм кроме императивной. Это были машинные коды, языки ассемблера и ранние высокоуровневые языки, вроде Fortran.</w:t>
      </w:r>
    </w:p>
    <w:p w:rsidR="00BA2B11" w:rsidRPr="00493554" w:rsidRDefault="00BA2B11" w:rsidP="00BA2B11">
      <w:pPr>
        <w:pStyle w:val="Heading4"/>
        <w:jc w:val="both"/>
        <w:rPr>
          <w:lang w:val="ru-RU"/>
        </w:rPr>
      </w:pPr>
      <w:r w:rsidRPr="00493554">
        <w:rPr>
          <w:lang w:val="ru-RU"/>
        </w:rPr>
        <w:t>Ключевые моменты</w:t>
      </w:r>
    </w:p>
    <w:p w:rsidR="00BA2B11" w:rsidRPr="00493554" w:rsidRDefault="00BA2B11" w:rsidP="00BA2B11">
      <w:pPr>
        <w:jc w:val="both"/>
        <w:rPr>
          <w:lang w:val="ru-RU"/>
        </w:rPr>
      </w:pPr>
      <w:r w:rsidRPr="00493554">
        <w:rPr>
          <w:lang w:val="ru-RU"/>
        </w:rPr>
        <w:t>В этой парадигме вычисления описываются в виде инструкций, шаг за шагом изменяющих состояние программы.</w:t>
      </w:r>
    </w:p>
    <w:p w:rsidR="00BA2B11" w:rsidRPr="00493554" w:rsidRDefault="00BA2B11" w:rsidP="00BA2B11">
      <w:pPr>
        <w:jc w:val="both"/>
        <w:rPr>
          <w:lang w:val="ru-RU"/>
        </w:rPr>
      </w:pPr>
      <w:r w:rsidRPr="00493554">
        <w:rPr>
          <w:lang w:val="ru-RU"/>
        </w:rPr>
        <w:t>В низкоуровневых языках (таких как язык ассемблера) состоянием могут быть память, регистры и флаги, а инструкциями — те команды, что поддерживает целевой процессор.</w:t>
      </w:r>
    </w:p>
    <w:p w:rsidR="00BA2B11" w:rsidRPr="00493554" w:rsidRDefault="00BA2B11" w:rsidP="00BA2B11">
      <w:pPr>
        <w:jc w:val="both"/>
        <w:rPr>
          <w:lang w:val="ru-RU"/>
        </w:rPr>
      </w:pPr>
      <w:r w:rsidRPr="00493554">
        <w:rPr>
          <w:lang w:val="ru-RU"/>
        </w:rPr>
        <w:t>В более высокоуровневых (таких как Си) состояние — это только память, инструкции могут быть сложнее и вызывать выделение и освобождение памяти в процессе своей работы.</w:t>
      </w:r>
    </w:p>
    <w:p w:rsidR="00BA2B11" w:rsidRPr="00493554" w:rsidRDefault="00BA2B11" w:rsidP="00BA2B11">
      <w:pPr>
        <w:jc w:val="both"/>
        <w:rPr>
          <w:lang w:val="ru-RU"/>
        </w:rPr>
      </w:pPr>
      <w:r w:rsidRPr="00493554">
        <w:rPr>
          <w:lang w:val="ru-RU"/>
        </w:rPr>
        <w:t>В совсем высокоуровневых (таких как Python, если на нем программировать императивно) состояние ограничивается лишь переменными, а команды могут представлять собой комплексные операции, которые на ассемблере занимали бы сотни строк.</w:t>
      </w:r>
    </w:p>
    <w:p w:rsidR="00BA2B11" w:rsidRPr="00493554" w:rsidRDefault="00BA2B11" w:rsidP="00BA2B11">
      <w:pPr>
        <w:pStyle w:val="Heading4"/>
        <w:jc w:val="both"/>
        <w:rPr>
          <w:lang w:val="ru-RU"/>
        </w:rPr>
      </w:pPr>
      <w:r w:rsidRPr="00493554">
        <w:rPr>
          <w:lang w:val="ru-RU"/>
        </w:rPr>
        <w:t>Языки поддерживающие данную парадигму</w:t>
      </w:r>
    </w:p>
    <w:p w:rsidR="00BA2B11" w:rsidRPr="00AA21F6" w:rsidRDefault="00BA2B11" w:rsidP="00BA2B11">
      <w:pPr>
        <w:jc w:val="both"/>
        <w:rPr>
          <w:lang w:val="ru-RU"/>
        </w:rPr>
      </w:pPr>
      <w:r w:rsidRPr="00AA21F6">
        <w:rPr>
          <w:lang w:val="ru-RU"/>
        </w:rPr>
        <w:t>Как основную:</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Языки ассемблера</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Fortran</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Algol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Cobol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Pascal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Ada</w:t>
      </w:r>
    </w:p>
    <w:p w:rsidR="00BA2B11" w:rsidRPr="00AA21F6" w:rsidRDefault="00BA2B11" w:rsidP="00BA2B11">
      <w:pPr>
        <w:jc w:val="both"/>
        <w:rPr>
          <w:lang w:val="ru-RU"/>
        </w:rPr>
      </w:pPr>
      <w:r w:rsidRPr="00AA21F6">
        <w:rPr>
          <w:lang w:val="ru-RU"/>
        </w:rPr>
        <w:t>Как вспомогательную:</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Python</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Ruby</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Java</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PHP</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Haskell (через монады)</w:t>
      </w:r>
    </w:p>
    <w:p w:rsidR="00BA2B11" w:rsidRPr="00493554" w:rsidRDefault="00BA2B11" w:rsidP="00BA2B11">
      <w:pPr>
        <w:jc w:val="both"/>
        <w:rPr>
          <w:lang w:val="ru-RU"/>
        </w:rPr>
      </w:pPr>
      <w:r w:rsidRPr="00493554">
        <w:rPr>
          <w:lang w:val="ru-RU"/>
        </w:rPr>
        <w:t>Стоит заметить, что большая часть современных языков в той или иной степени поддерживает императивное программирование. Даже на чистом функциональном языке Haskell можно писать императивно.</w:t>
      </w:r>
    </w:p>
    <w:p w:rsidR="00BA2B11" w:rsidRPr="00493554" w:rsidRDefault="00BA2B11" w:rsidP="00BA2B11">
      <w:pPr>
        <w:pStyle w:val="Heading3"/>
        <w:jc w:val="both"/>
        <w:rPr>
          <w:lang w:val="ru-RU"/>
        </w:rPr>
      </w:pPr>
      <w:bookmarkStart w:id="295" w:name="_Toc438377520"/>
      <w:r w:rsidRPr="00493554">
        <w:rPr>
          <w:lang w:val="ru-RU"/>
        </w:rPr>
        <w:t>Процедурное программирование</w:t>
      </w:r>
      <w:bookmarkEnd w:id="295"/>
    </w:p>
    <w:p w:rsidR="00BA2B11" w:rsidRPr="00493554" w:rsidRDefault="00BA2B11" w:rsidP="00BA2B11">
      <w:pPr>
        <w:jc w:val="both"/>
        <w:rPr>
          <w:lang w:val="ru-RU"/>
        </w:rPr>
      </w:pPr>
      <w:r w:rsidRPr="00493554">
        <w:rPr>
          <w:lang w:val="ru-RU"/>
        </w:rPr>
        <w:t>Опять-же возрастающая сложность программного обеспечения заставила программистов искать другие способы описывать вычисления.</w:t>
      </w:r>
    </w:p>
    <w:p w:rsidR="00BA2B11" w:rsidRPr="00493554" w:rsidRDefault="00BA2B11" w:rsidP="00BA2B11">
      <w:pPr>
        <w:jc w:val="both"/>
        <w:rPr>
          <w:lang w:val="ru-RU"/>
        </w:rPr>
      </w:pPr>
      <w:r w:rsidRPr="00493554">
        <w:rPr>
          <w:lang w:val="ru-RU"/>
        </w:rPr>
        <w:t>Собственно, еще раз были введены дополнительные понятия, которые позволили по-новому взглянуть на программирование.</w:t>
      </w:r>
    </w:p>
    <w:p w:rsidR="00BA2B11" w:rsidRPr="00493554" w:rsidRDefault="00BA2B11" w:rsidP="00BA2B11">
      <w:pPr>
        <w:jc w:val="both"/>
        <w:rPr>
          <w:lang w:val="ru-RU"/>
        </w:rPr>
      </w:pPr>
      <w:r w:rsidRPr="00493554">
        <w:rPr>
          <w:lang w:val="ru-RU"/>
        </w:rPr>
        <w:lastRenderedPageBreak/>
        <w:t>Этим понятием на этот раз была процедура.</w:t>
      </w:r>
    </w:p>
    <w:p w:rsidR="00BA2B11" w:rsidRPr="00493554" w:rsidRDefault="00BA2B11" w:rsidP="00BA2B11">
      <w:pPr>
        <w:jc w:val="both"/>
        <w:rPr>
          <w:lang w:val="ru-RU"/>
        </w:rPr>
      </w:pPr>
      <w:r w:rsidRPr="00493554">
        <w:rPr>
          <w:lang w:val="ru-RU"/>
        </w:rPr>
        <w:t>В результате возникла новая методология написания программ, которая приветствуется и по сей день — исходная задача разбивается на меньшие (с помощью процедур) и это происходит до тех пор, пока решение всех конкретных процедур не окажется тривиальным.</w:t>
      </w:r>
    </w:p>
    <w:p w:rsidR="00BA2B11" w:rsidRPr="00493554" w:rsidRDefault="00BA2B11" w:rsidP="00BA2B11">
      <w:pPr>
        <w:pStyle w:val="Heading4"/>
        <w:jc w:val="both"/>
        <w:rPr>
          <w:lang w:val="ru-RU"/>
        </w:rPr>
      </w:pPr>
      <w:r w:rsidRPr="00493554">
        <w:rPr>
          <w:lang w:val="ru-RU"/>
        </w:rPr>
        <w:t>Ключевые моменты</w:t>
      </w:r>
    </w:p>
    <w:p w:rsidR="00BA2B11" w:rsidRPr="00493554" w:rsidRDefault="00BA2B11" w:rsidP="00BA2B11">
      <w:pPr>
        <w:jc w:val="both"/>
        <w:rPr>
          <w:lang w:val="ru-RU"/>
        </w:rPr>
      </w:pPr>
      <w:r w:rsidRPr="00493554">
        <w:rPr>
          <w:b/>
          <w:lang w:val="ru-RU"/>
        </w:rPr>
        <w:t>Процедура</w:t>
      </w:r>
      <w:r w:rsidRPr="00493554">
        <w:rPr>
          <w:lang w:val="ru-RU"/>
        </w:rPr>
        <w:t xml:space="preserve"> — самостоятельный участок кода, который можно выполнить как одну инструкцию.</w:t>
      </w:r>
    </w:p>
    <w:p w:rsidR="00BA2B11" w:rsidRPr="00493554" w:rsidRDefault="00BA2B11" w:rsidP="00BA2B11">
      <w:pPr>
        <w:jc w:val="both"/>
        <w:rPr>
          <w:lang w:val="ru-RU"/>
        </w:rPr>
      </w:pPr>
      <w:r w:rsidRPr="00493554">
        <w:rPr>
          <w:lang w:val="ru-RU"/>
        </w:rPr>
        <w:t>В современном программировании процедура может иметь несколько точек выхода (return в C-подобных языках), несколько точек входа (с помощью yield в Python или статических локальных переменных в C++), иметь аргументы, возвращать значение как результат своего выполнения, быть перегруженной по количеству или типу параметров и много чего еще.</w:t>
      </w:r>
    </w:p>
    <w:p w:rsidR="00BA2B11" w:rsidRPr="00493554" w:rsidRDefault="00BA2B11" w:rsidP="00BA2B11">
      <w:pPr>
        <w:pStyle w:val="Heading3"/>
        <w:jc w:val="both"/>
        <w:rPr>
          <w:lang w:val="ru-RU"/>
        </w:rPr>
      </w:pPr>
      <w:bookmarkStart w:id="296" w:name="_Toc438377521"/>
      <w:r w:rsidRPr="00493554">
        <w:rPr>
          <w:lang w:val="ru-RU"/>
        </w:rPr>
        <w:t>Функциональное программирование</w:t>
      </w:r>
      <w:bookmarkEnd w:id="296"/>
    </w:p>
    <w:p w:rsidR="00BA2B11" w:rsidRPr="00493554" w:rsidRDefault="00BA2B11" w:rsidP="00BA2B11">
      <w:pPr>
        <w:jc w:val="both"/>
        <w:rPr>
          <w:lang w:val="ru-RU"/>
        </w:rPr>
      </w:pPr>
      <w:r w:rsidRPr="00493554">
        <w:rPr>
          <w:lang w:val="ru-RU"/>
        </w:rPr>
        <w:t>Парадигма программирования, в которой процесс вычисления трактуется как вычисление значений функций в математическом понимании последних (в отличие от функций как подпрограмм в процедурном программировании).</w:t>
      </w:r>
    </w:p>
    <w:p w:rsidR="00BA2B11" w:rsidRPr="00493554" w:rsidRDefault="00BA2B11" w:rsidP="00BA2B11">
      <w:pPr>
        <w:jc w:val="both"/>
        <w:rPr>
          <w:lang w:val="ru-RU"/>
        </w:rPr>
      </w:pPr>
      <w:r w:rsidRPr="00493554">
        <w:rPr>
          <w:lang w:val="ru-RU"/>
        </w:rPr>
        <w:t>Противопоставляется парадигме императивного программирования, которая описывает процесс вычислений как последовательное изменение состояний (в значении, подобном таковому в теории автоматов). При необходимости, в функциональном программировании вся совокупность последовательных состояний вычислительного процесса представляется явным образом, например, как список.</w:t>
      </w:r>
    </w:p>
    <w:p w:rsidR="00BA2B11" w:rsidRPr="00493554" w:rsidRDefault="00BA2B11" w:rsidP="00BA2B11">
      <w:pPr>
        <w:jc w:val="both"/>
        <w:rPr>
          <w:lang w:val="ru-RU"/>
        </w:rPr>
      </w:pPr>
      <w:r w:rsidRPr="00493554">
        <w:rPr>
          <w:lang w:val="ru-RU"/>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 (в отличие от императивного, где одной из базовых концепций является переменная, хранящая своё значение и позволяющая менять его по мере выполнения алгоритма).</w:t>
      </w:r>
    </w:p>
    <w:p w:rsidR="00BA2B11" w:rsidRPr="00493554" w:rsidRDefault="00BA2B11" w:rsidP="00BA2B11">
      <w:pPr>
        <w:jc w:val="both"/>
        <w:rPr>
          <w:lang w:val="ru-RU"/>
        </w:rPr>
      </w:pPr>
      <w:r w:rsidRPr="00493554">
        <w:rPr>
          <w:lang w:val="ru-RU"/>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побочные эффекты и менять состояние внешних переменных. Таким образом, в императивном программировании при вызове одной и той же функции с одинаковыми параметрами, но на разных этапах выполнения алгоритма, можно получить разные данные на выходе из-за влияния на функцию состояния переменных. А в функциональном языке при вызове функции с одними и теми же аргументами мы всегда получим одинаковый результат: выходные данные зависят только от входных. Это позволяет средам выполнения программ на функциональных языках кешировать результаты функций и вызывать их в порядке, не определяемом алгоритмом и распараллеливать их без каких-либо дополнительных действий со стороны программиста.</w:t>
      </w:r>
    </w:p>
    <w:p w:rsidR="00BA2B11" w:rsidRPr="00493554" w:rsidRDefault="00BA2B11" w:rsidP="00BA2B11">
      <w:pPr>
        <w:pStyle w:val="Heading3"/>
        <w:jc w:val="both"/>
        <w:rPr>
          <w:lang w:val="ru-RU"/>
        </w:rPr>
      </w:pPr>
      <w:bookmarkStart w:id="297" w:name="_Toc438377522"/>
      <w:r w:rsidRPr="00493554">
        <w:rPr>
          <w:lang w:val="ru-RU"/>
        </w:rPr>
        <w:t>Аспектно-ориентированное программирование</w:t>
      </w:r>
      <w:bookmarkEnd w:id="297"/>
    </w:p>
    <w:p w:rsidR="00BA2B11" w:rsidRPr="00493554" w:rsidRDefault="00BA2B11" w:rsidP="00BA2B11">
      <w:pPr>
        <w:jc w:val="both"/>
        <w:rPr>
          <w:lang w:val="ru-RU"/>
        </w:rPr>
      </w:pPr>
      <w:r w:rsidRPr="00493554">
        <w:rPr>
          <w:lang w:val="ru-RU"/>
        </w:rPr>
        <w:t xml:space="preserve">Существующие парадигмы программирования — процедурное, модульное, объектно-ориентированное программирование (ООП) и предметно-ориентированное проектирование — предоставляют определённые способы для разделения и выделения функциональности: функции, модули, классы, но некоторую функциональность с помощью предложенных методов невозможно </w:t>
      </w:r>
      <w:r w:rsidRPr="00493554">
        <w:rPr>
          <w:lang w:val="ru-RU"/>
        </w:rPr>
        <w:lastRenderedPageBreak/>
        <w:t>выделить в отдельные сущности. Такую функциональность называют сквозной (от англ. scattered — разбросанный или англ. tangled — переплетённый), так как её реализация распределена по различным модулям программы. Сквозная функциональность приводит к рассредоточенному и запутанному коду, сложному для понимания и сопровождения.</w:t>
      </w:r>
    </w:p>
    <w:p w:rsidR="00BA2B11" w:rsidRPr="00493554" w:rsidRDefault="00BA2B11" w:rsidP="00BA2B11">
      <w:pPr>
        <w:jc w:val="both"/>
        <w:rPr>
          <w:lang w:val="ru-RU"/>
        </w:rPr>
      </w:pPr>
      <w:r w:rsidRPr="00493554">
        <w:rPr>
          <w:lang w:val="ru-RU"/>
        </w:rPr>
        <w:t>Ведение лога и обработка исключений — типичные примеры сквозной функциональности. Другие примеры: трассировка; аутентификация и проверка прав доступа; контрактное программирование (в частности, проверка пред- и постусловий). Для программы, написанной в парадигме ООП, любая функциональность, по которой не была проведена декомпозиция, является сквозной.</w:t>
      </w:r>
    </w:p>
    <w:p w:rsidR="00BA2B11" w:rsidRPr="00493554" w:rsidRDefault="00BA2B11" w:rsidP="00BA2B11">
      <w:pPr>
        <w:jc w:val="both"/>
        <w:rPr>
          <w:lang w:val="ru-RU"/>
        </w:rPr>
      </w:pPr>
      <w:r w:rsidRPr="00493554">
        <w:rPr>
          <w:lang w:val="ru-RU"/>
        </w:rPr>
        <w:t xml:space="preserve">Все языки АОП предоставляют средства для выделения сквозной функциональности в отдельную сущность. Так как </w:t>
      </w:r>
      <w:r w:rsidRPr="00493554">
        <w:rPr>
          <w:i/>
          <w:lang w:val="ru-RU"/>
        </w:rPr>
        <w:t>AspectJ</w:t>
      </w:r>
      <w:r w:rsidRPr="00493554">
        <w:rPr>
          <w:lang w:val="ru-RU"/>
        </w:rPr>
        <w:t xml:space="preserve"> является родоначальником этого направления, используемые в этом расширении концепции распространились на большинство языков АОП.</w:t>
      </w:r>
    </w:p>
    <w:p w:rsidR="00BA2B11" w:rsidRPr="00493554" w:rsidRDefault="00BA2B11" w:rsidP="00BA2B11">
      <w:pPr>
        <w:pStyle w:val="Heading4"/>
        <w:jc w:val="both"/>
        <w:rPr>
          <w:lang w:val="ru-RU"/>
        </w:rPr>
      </w:pPr>
      <w:r w:rsidRPr="00493554">
        <w:rPr>
          <w:lang w:val="ru-RU"/>
        </w:rPr>
        <w:t>Основные понятия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Аспект</w:t>
      </w:r>
      <w:r w:rsidRPr="00AA21F6">
        <w:rPr>
          <w:szCs w:val="22"/>
        </w:rPr>
        <w:t xml:space="preserve"> (англ. aspect) — модуль или класс, реализующий сквозную функциональность. Аспект изменяет поведение остального кода, применяя совет в точках соединения, определённых некоторым срезом.</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Совет</w:t>
      </w:r>
      <w:r w:rsidRPr="00AA21F6">
        <w:rPr>
          <w:szCs w:val="22"/>
        </w:rPr>
        <w:t xml:space="preserve"> (англ. advice) — средство оформления кода, которое должно быть вызвано из точки соединения. Совет может быть выполнен до, после или вместо точки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 xml:space="preserve">Точка соединения </w:t>
      </w:r>
      <w:r w:rsidRPr="00AA21F6">
        <w:rPr>
          <w:szCs w:val="22"/>
        </w:rPr>
        <w:t>(англ. join point) — точка в выполняемой программе, где следует применить совет. Многие реализации АОП позволяют использовать вызовы методов и обращения к полям объекта в качестве точек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Срез</w:t>
      </w:r>
      <w:r w:rsidRPr="00AA21F6">
        <w:rPr>
          <w:szCs w:val="22"/>
        </w:rPr>
        <w:t xml:space="preserve"> (англ. pointcut) — набор точек соединения. Срез определяет, подходит ли данная точка соединения к данному совету. Самые удобные реализации АОП используют для определения срезов синтаксис основного языка (например, в AspectJ применяются Java-сигнатуры) и позволяют их повторное использование с помощью переименования и комбинирования.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Внедрение</w:t>
      </w:r>
      <w:r w:rsidRPr="00AA21F6">
        <w:rPr>
          <w:szCs w:val="22"/>
        </w:rPr>
        <w:t xml:space="preserve"> (англ. introduction, введение) — изменение структуры класса и/или изменение иерархии наследования для добавления функциональности аспекта в инородный код. Обычно реализуется с помощью некоторого </w:t>
      </w:r>
      <w:r w:rsidRPr="00AA21F6">
        <w:rPr>
          <w:i/>
          <w:szCs w:val="22"/>
        </w:rPr>
        <w:t>метаобъектного протокола</w:t>
      </w:r>
      <w:r w:rsidRPr="00AA21F6">
        <w:rPr>
          <w:szCs w:val="22"/>
        </w:rPr>
        <w:t xml:space="preserve"> (англ. metaobject protocol, MOP).</w:t>
      </w:r>
    </w:p>
    <w:p w:rsidR="00BA2B11" w:rsidRPr="00493554" w:rsidRDefault="00BA2B11" w:rsidP="00BA2B11">
      <w:pPr>
        <w:pStyle w:val="Heading3"/>
        <w:jc w:val="both"/>
        <w:rPr>
          <w:lang w:val="ru-RU"/>
        </w:rPr>
      </w:pPr>
      <w:bookmarkStart w:id="298" w:name="_Toc438377523"/>
      <w:r w:rsidRPr="00493554">
        <w:rPr>
          <w:lang w:val="ru-RU"/>
        </w:rPr>
        <w:t>Метапрограммирование</w:t>
      </w:r>
      <w:bookmarkEnd w:id="298"/>
    </w:p>
    <w:p w:rsidR="00BA2B11" w:rsidRPr="00493554" w:rsidRDefault="00BA2B11" w:rsidP="00BA2B11">
      <w:pPr>
        <w:jc w:val="both"/>
        <w:rPr>
          <w:lang w:val="ru-RU"/>
        </w:rPr>
      </w:pPr>
      <w:r w:rsidRPr="00493554">
        <w:rPr>
          <w:lang w:val="ru-RU"/>
        </w:rPr>
        <w:t xml:space="preserve">Предусматривает написание программ, которые работают с другими программами в качестве данных. Язык обрабатывающей программы называется </w:t>
      </w:r>
      <w:r w:rsidRPr="00493554">
        <w:rPr>
          <w:i/>
          <w:lang w:val="ru-RU"/>
        </w:rPr>
        <w:t>метаязыком</w:t>
      </w:r>
      <w:r w:rsidRPr="00493554">
        <w:rPr>
          <w:lang w:val="ru-RU"/>
        </w:rPr>
        <w:t xml:space="preserve">, язык обрабатываемой — </w:t>
      </w:r>
      <w:r w:rsidRPr="00493554">
        <w:rPr>
          <w:i/>
          <w:lang w:val="ru-RU"/>
        </w:rPr>
        <w:t>объектным языком</w:t>
      </w:r>
      <w:r w:rsidRPr="00493554">
        <w:rPr>
          <w:lang w:val="ru-RU"/>
        </w:rPr>
        <w:t>.</w:t>
      </w:r>
    </w:p>
    <w:p w:rsidR="00BA2B11" w:rsidRPr="00493554" w:rsidRDefault="00BA2B11" w:rsidP="00BA2B11">
      <w:pPr>
        <w:jc w:val="both"/>
        <w:rPr>
          <w:lang w:val="ru-RU"/>
        </w:rPr>
      </w:pPr>
      <w:r w:rsidRPr="00493554">
        <w:rPr>
          <w:lang w:val="ru-RU"/>
        </w:rPr>
        <w:t>Простейшим примером метапрограммирования является любой компилятор, преобразующий код, написанный на языке высокого уровня, в низкоуровневый машинный язык или ассемблер. Очевидно, что большинство языков, поддерживающих работу со строками, могут использоваться для непосредственной генерации кода для других языков. Тем не менее, термин “метапрограммирование” обычно подразумевает, что в качестве метаязыка и объектного языка выступает один и тот же язык, и более того, такое его использование предусмотрено дизайном языка.</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xml:space="preserve">: Rust, Perl, </w:t>
      </w:r>
      <w:r w:rsidRPr="00493554">
        <w:rPr>
          <w:lang w:val="ru-RU"/>
        </w:rPr>
        <w:t>диалекты</w:t>
      </w:r>
      <w:r w:rsidRPr="00BA2B11">
        <w:t xml:space="preserve"> Lisp: Clojure, Common Lisp, Scheme.</w:t>
      </w:r>
    </w:p>
    <w:p w:rsidR="00BA2B11" w:rsidRPr="00493554" w:rsidRDefault="00BA2B11" w:rsidP="00BA2B11">
      <w:pPr>
        <w:pStyle w:val="Heading3"/>
        <w:jc w:val="both"/>
        <w:rPr>
          <w:lang w:val="ru-RU"/>
        </w:rPr>
      </w:pPr>
      <w:bookmarkStart w:id="299" w:name="_Toc438377524"/>
      <w:r w:rsidRPr="00493554">
        <w:rPr>
          <w:lang w:val="ru-RU"/>
        </w:rPr>
        <w:lastRenderedPageBreak/>
        <w:t>Программирование на уровне значений</w:t>
      </w:r>
      <w:bookmarkEnd w:id="299"/>
    </w:p>
    <w:p w:rsidR="00BA2B11" w:rsidRPr="00493554" w:rsidRDefault="00BA2B11" w:rsidP="00BA2B11">
      <w:pPr>
        <w:jc w:val="both"/>
        <w:rPr>
          <w:lang w:val="ru-RU"/>
        </w:rPr>
      </w:pPr>
      <w:r w:rsidRPr="00493554">
        <w:rPr>
          <w:lang w:val="ru-RU"/>
        </w:rPr>
        <w:t>Программирование на уровне значений (также известное как модель фон Неймана) представляет программу в виде последовательности значений, преобразующихся друг в друга. Выполнение программы начинается с исходных данных, которые комбинируются и преобразуются в другие значения до тех пор, пока не получаются нужные результаты. Новые значения конструируются из имеющихся при помощи предопределенного набора операций.</w:t>
      </w:r>
    </w:p>
    <w:p w:rsidR="00BA2B11" w:rsidRPr="00493554" w:rsidRDefault="00BA2B11" w:rsidP="00BA2B11">
      <w:pPr>
        <w:jc w:val="both"/>
        <w:rPr>
          <w:lang w:val="ru-RU"/>
        </w:rPr>
      </w:pPr>
      <w:r w:rsidRPr="00493554">
        <w:rPr>
          <w:lang w:val="ru-RU"/>
        </w:rPr>
        <w:t>Эта парадигма сосредотачивается на изучении типов данных, т.е. значений и элементарных операций над ними, их структуры и свойств. Обычно элементарные операции образуют алгебру над пространством значений.</w:t>
      </w:r>
    </w:p>
    <w:p w:rsidR="00BA2B11" w:rsidRPr="00493554" w:rsidRDefault="00BA2B11" w:rsidP="00BA2B11">
      <w:pPr>
        <w:jc w:val="both"/>
        <w:rPr>
          <w:lang w:val="ru-RU"/>
        </w:rPr>
      </w:pPr>
      <w:r w:rsidRPr="00493554">
        <w:rPr>
          <w:lang w:val="ru-RU"/>
        </w:rPr>
        <w:t>Большинство современных языков используют понятия типов данных, переменных и операторов присваивания, и, следовательно, реализуют эту парадигму.</w:t>
      </w:r>
    </w:p>
    <w:p w:rsidR="00BA2B11" w:rsidRPr="00493554" w:rsidRDefault="00BA2B11" w:rsidP="00BA2B11">
      <w:pPr>
        <w:jc w:val="both"/>
        <w:rPr>
          <w:lang w:val="ru-RU"/>
        </w:rPr>
      </w:pPr>
      <w:r w:rsidRPr="00493554">
        <w:rPr>
          <w:lang w:val="ru-RU"/>
        </w:rPr>
        <w:t>Программирование на уровне значений является противоположностью программирования на уровне функций.</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ECMAScript, C++, C#, Java, Brainfuck, Scala.</w:t>
      </w:r>
    </w:p>
    <w:p w:rsidR="00BA2B11" w:rsidRPr="00493554" w:rsidRDefault="00BA2B11" w:rsidP="00BA2B11">
      <w:pPr>
        <w:pStyle w:val="Heading3"/>
        <w:jc w:val="both"/>
        <w:rPr>
          <w:lang w:val="ru-RU"/>
        </w:rPr>
      </w:pPr>
      <w:bookmarkStart w:id="300" w:name="_Toc438377525"/>
      <w:r w:rsidRPr="00493554">
        <w:rPr>
          <w:lang w:val="ru-RU"/>
        </w:rPr>
        <w:t>Программирование на уровне функций</w:t>
      </w:r>
      <w:bookmarkEnd w:id="300"/>
    </w:p>
    <w:p w:rsidR="00BA2B11" w:rsidRPr="00493554" w:rsidRDefault="00BA2B11" w:rsidP="00BA2B11">
      <w:pPr>
        <w:jc w:val="both"/>
        <w:rPr>
          <w:lang w:val="ru-RU"/>
        </w:rPr>
      </w:pPr>
      <w:r w:rsidRPr="00493554">
        <w:rPr>
          <w:lang w:val="ru-RU"/>
        </w:rPr>
        <w:t>Программирование на уровне функций (другое русское название — комбинаторное программирование) предполагает, что программа строится из элементарных функций, комбинируемых при помощи функционалов (функциональных форм).</w:t>
      </w:r>
    </w:p>
    <w:p w:rsidR="00BA2B11" w:rsidRPr="00493554" w:rsidRDefault="00BA2B11" w:rsidP="00BA2B11">
      <w:pPr>
        <w:jc w:val="both"/>
        <w:rPr>
          <w:lang w:val="ru-RU"/>
        </w:rPr>
      </w:pPr>
      <w:r w:rsidRPr="00493554">
        <w:rPr>
          <w:lang w:val="ru-RU"/>
        </w:rPr>
        <w:t>Эта парадигма не использует понятия переменной или операции присваивания, а вместо этого сосредотачивается на изучении элементарных функций и функциональных форм.</w:t>
      </w:r>
    </w:p>
    <w:p w:rsidR="00BA2B11" w:rsidRPr="00493554" w:rsidRDefault="00BA2B11" w:rsidP="00BA2B11">
      <w:pPr>
        <w:pStyle w:val="Heading4"/>
        <w:jc w:val="both"/>
        <w:rPr>
          <w:lang w:val="ru-RU"/>
        </w:rPr>
      </w:pPr>
      <w:r w:rsidRPr="00493554">
        <w:rPr>
          <w:lang w:val="ru-RU"/>
        </w:rPr>
        <w:t>Основные понятия</w:t>
      </w:r>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 xml:space="preserve">Атомы </w:t>
      </w:r>
      <w:r w:rsidRPr="00AA21F6">
        <w:rPr>
          <w:szCs w:val="22"/>
        </w:rPr>
        <w:t>- единицы данных, с которыми оперируют функции. Данные появляются только на входе и выходе программы, и нигде внутри. Атомы могут быть скалярами или множествами других атомов.</w:t>
      </w:r>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Функции</w:t>
      </w:r>
      <w:r w:rsidRPr="00AA21F6">
        <w:rPr>
          <w:szCs w:val="22"/>
        </w:rPr>
        <w:t xml:space="preserve"> - инструменты, преобразующие атомы в другие атомы. Язык задает начальный набор функций, а программист может определять новые, используя функциональные формы. Сама программа тоже является функцией.</w:t>
      </w:r>
    </w:p>
    <w:p w:rsidR="00BA2B11" w:rsidRPr="00AA21F6" w:rsidRDefault="00BA2B11" w:rsidP="009F565D">
      <w:pPr>
        <w:pStyle w:val="ListParagraph"/>
        <w:numPr>
          <w:ilvl w:val="0"/>
          <w:numId w:val="107"/>
        </w:numPr>
        <w:spacing w:after="160" w:line="259" w:lineRule="auto"/>
        <w:jc w:val="both"/>
        <w:rPr>
          <w:b/>
          <w:bCs/>
          <w:szCs w:val="22"/>
        </w:rPr>
      </w:pPr>
      <w:r w:rsidRPr="00AA21F6">
        <w:rPr>
          <w:b/>
          <w:bCs/>
          <w:szCs w:val="22"/>
        </w:rPr>
        <w:t>Функциональные формы</w:t>
      </w:r>
      <w:r w:rsidRPr="00AA21F6">
        <w:rPr>
          <w:szCs w:val="22"/>
        </w:rPr>
        <w:t xml:space="preserve"> - инструменты, преобразующие функции в другие функции. Язык задает начальный набор функциональных форм, и либо позволяет создание новых форм (FFP), либо нет (FP). Таким образом, язык задает алгебру функциональных форм над пространством функций</w:t>
      </w:r>
      <w:r w:rsidRPr="00AA21F6">
        <w:rPr>
          <w:b/>
          <w:bCs/>
          <w:szCs w:val="22"/>
        </w:rPr>
        <w:t>.</w:t>
      </w:r>
    </w:p>
    <w:p w:rsidR="00BA2B11" w:rsidRPr="00493554" w:rsidRDefault="00BA2B11" w:rsidP="00BA2B11">
      <w:pPr>
        <w:jc w:val="both"/>
        <w:rPr>
          <w:lang w:val="ru-RU"/>
        </w:rPr>
      </w:pPr>
      <w:r w:rsidRPr="00493554">
        <w:rPr>
          <w:lang w:val="ru-RU"/>
        </w:rPr>
        <w:t>Программирование на уровне функций является противоположностью программирования на уровне значений и разновидностью функционального программирования (с ограничением на то, как создаются новые функции).</w:t>
      </w:r>
    </w:p>
    <w:p w:rsidR="00BA2B11" w:rsidRPr="00493554" w:rsidRDefault="00BA2B11" w:rsidP="00BA2B11">
      <w:pPr>
        <w:jc w:val="both"/>
        <w:rPr>
          <w:lang w:val="ru-RU"/>
        </w:rPr>
      </w:pPr>
      <w:r w:rsidRPr="00493554">
        <w:rPr>
          <w:lang w:val="ru-RU"/>
        </w:rPr>
        <w:t>Примеры языков: APL, FP, J.</w:t>
      </w:r>
    </w:p>
    <w:p w:rsidR="00BA2B11" w:rsidRPr="00493554" w:rsidRDefault="00BA2B11" w:rsidP="00BA2B11">
      <w:pPr>
        <w:pStyle w:val="Heading3"/>
        <w:jc w:val="both"/>
        <w:rPr>
          <w:lang w:val="ru-RU"/>
        </w:rPr>
      </w:pPr>
      <w:bookmarkStart w:id="301" w:name="_Toc438377526"/>
      <w:r w:rsidRPr="00493554">
        <w:rPr>
          <w:lang w:val="ru-RU"/>
        </w:rPr>
        <w:t>Строгое программирование:</w:t>
      </w:r>
      <w:bookmarkEnd w:id="301"/>
    </w:p>
    <w:p w:rsidR="00BA2B11" w:rsidRPr="00493554" w:rsidRDefault="00BA2B11" w:rsidP="00BA2B11">
      <w:pPr>
        <w:jc w:val="both"/>
        <w:rPr>
          <w:lang w:val="ru-RU"/>
        </w:rPr>
      </w:pPr>
      <w:r w:rsidRPr="00493554">
        <w:rPr>
          <w:lang w:val="ru-RU"/>
        </w:rPr>
        <w:t>В строгом языке программирования могут быть определены только строгие функции, то есть функции, которые придерживаются строго модели вычислений.</w:t>
      </w:r>
    </w:p>
    <w:p w:rsidR="00BA2B11" w:rsidRPr="00493554" w:rsidRDefault="00BA2B11" w:rsidP="00BA2B11">
      <w:pPr>
        <w:jc w:val="both"/>
        <w:rPr>
          <w:rFonts w:eastAsia="Tahoma" w:cs="Tahoma"/>
          <w:lang w:val="ru-RU"/>
        </w:rPr>
      </w:pPr>
      <w:r w:rsidRPr="00493554">
        <w:rPr>
          <w:lang w:val="ru-RU"/>
        </w:rPr>
        <w:lastRenderedPageBreak/>
        <w:t>Строгая модель вычислений означает, что аргументы всегда вычисляются полностью до применения функции к ним. Нестрогая модель вычислений означает, что аргументы не вычисляются до тех пор, пока их значение не используется в теле функции. В ряде языков булевы выражения имеют нестрогий порядок вычисления, называемый в русской литературе «вычислениями по короткой схеме», где вычисления прекращаются, как только результат становится однозначно предсказуем — например, значение «истина» в операции дизъюнкции, «ложь» в операции конъюнкции, и так далее. Операторы ветвления зачастую также имеют ленивую семантику вычислений, то есть возвращают результат всего оператора, как только однозначная ветвь его породит.</w:t>
      </w:r>
    </w:p>
    <w:p w:rsidR="00BA2B11" w:rsidRPr="00493554" w:rsidRDefault="00BA2B11" w:rsidP="00BA2B11">
      <w:pPr>
        <w:pStyle w:val="Heading3"/>
        <w:jc w:val="both"/>
        <w:rPr>
          <w:lang w:val="ru-RU"/>
        </w:rPr>
      </w:pPr>
      <w:bookmarkStart w:id="302" w:name="_Toc438377527"/>
      <w:r w:rsidRPr="00493554">
        <w:rPr>
          <w:lang w:val="ru-RU"/>
        </w:rPr>
        <w:t>Нестрогое программирование:</w:t>
      </w:r>
      <w:bookmarkEnd w:id="302"/>
    </w:p>
    <w:p w:rsidR="00BA2B11" w:rsidRPr="00493554" w:rsidRDefault="00BA2B11" w:rsidP="00BA2B11">
      <w:pPr>
        <w:jc w:val="both"/>
        <w:rPr>
          <w:lang w:val="ru-RU"/>
        </w:rPr>
      </w:pPr>
      <w:r w:rsidRPr="00493554">
        <w:rPr>
          <w:lang w:val="ru-RU"/>
        </w:rPr>
        <w:t>Нестрогий язык программирования позволяет пользователю определять нестрогие функции и, как следствие, использовать ленивые вычисления.</w:t>
      </w:r>
    </w:p>
    <w:p w:rsidR="00BA2B11" w:rsidRPr="00493554" w:rsidRDefault="00BA2B11" w:rsidP="00BA2B11">
      <w:pPr>
        <w:jc w:val="both"/>
        <w:rPr>
          <w:lang w:val="ru-RU"/>
        </w:rPr>
      </w:pPr>
      <w:r w:rsidRPr="00493554">
        <w:rPr>
          <w:lang w:val="ru-RU"/>
        </w:rPr>
        <w:t>В большинстве нестрогих языков «нестрогость» также применяется к конструкторам данных. Это позволяет управлять бесконечными структурами данных (к примеру, списком всех простых чисел) точно так же, как и обычными конечным. Это облегчает использование очень больших, но конечных структур, к примеру, таких, как полное дерево игры в шахматы.</w:t>
      </w:r>
    </w:p>
    <w:p w:rsidR="00BA2B11" w:rsidRPr="00493554" w:rsidRDefault="00BA2B11" w:rsidP="00BA2B11">
      <w:pPr>
        <w:jc w:val="both"/>
        <w:rPr>
          <w:lang w:val="ru-RU"/>
        </w:rPr>
      </w:pPr>
      <w:r w:rsidRPr="00493554">
        <w:rPr>
          <w:lang w:val="ru-RU"/>
        </w:rPr>
        <w:t xml:space="preserve">Нестрогость имеет некоторые недостатки, которые помешали её повсеместному использованию: * из-за неопределённости касательно того, будут ли и когда будут вычислены выражения, нестрогие языки должны быть чисто функциональными для удобного использования; </w:t>
      </w:r>
      <w:r w:rsidRPr="00493554">
        <w:rPr>
          <w:i/>
          <w:iCs/>
          <w:lang w:val="ru-RU"/>
        </w:rPr>
        <w:t xml:space="preserve">большинство распространённых архитектур оптимизированы для строгих языков, т. о. лучшие компиляторы для нестрогих языков обычно производят код хуже, чем лучше компиляторы строгих; </w:t>
      </w:r>
      <w:r w:rsidRPr="00493554">
        <w:rPr>
          <w:lang w:val="ru-RU"/>
        </w:rPr>
        <w:t>пространственную сложность (space complexity) нестрогих программ сложно понять или предсказать.</w:t>
      </w:r>
    </w:p>
    <w:p w:rsidR="00BA2B11" w:rsidRPr="00493554" w:rsidRDefault="00BA2B11" w:rsidP="00BA2B11">
      <w:pPr>
        <w:jc w:val="both"/>
        <w:rPr>
          <w:lang w:val="ru-RU"/>
        </w:rPr>
      </w:pPr>
      <w:r w:rsidRPr="00493554">
        <w:rPr>
          <w:lang w:val="ru-RU"/>
        </w:rPr>
        <w:t>Термины «энергичные языки программирования» (eager) и «ленивые языки программирования» (lazy) часто используются как синонимы «строгие языки программирования» и «нестрогие языки программирования» соответственно.</w:t>
      </w:r>
    </w:p>
    <w:p w:rsidR="00BA2B11" w:rsidRPr="00493554" w:rsidRDefault="00BA2B11" w:rsidP="00BA2B11">
      <w:pPr>
        <w:jc w:val="both"/>
        <w:rPr>
          <w:lang w:val="ru-RU"/>
        </w:rPr>
      </w:pPr>
      <w:r w:rsidRPr="00493554">
        <w:rPr>
          <w:lang w:val="ru-RU"/>
        </w:rPr>
        <w:t xml:space="preserve">Во многих строгих языках некоторые положительные стороны нестрогих функций могут быть достигнуты с помощью макросов. </w:t>
      </w:r>
    </w:p>
    <w:p w:rsidR="00BA2B11" w:rsidRPr="00493554" w:rsidRDefault="00BA2B11" w:rsidP="00BA2B11">
      <w:pPr>
        <w:jc w:val="both"/>
        <w:rPr>
          <w:rFonts w:ascii="Calibri" w:eastAsia="Tahoma" w:hAnsi="Calibri" w:cs="Tahoma"/>
          <w:lang w:val="ru-RU"/>
        </w:rPr>
      </w:pPr>
      <w:r w:rsidRPr="00493554">
        <w:rPr>
          <w:lang w:val="ru-RU"/>
        </w:rPr>
        <w:t>Примеры языков: Аналитик, Miranda.</w:t>
      </w:r>
    </w:p>
    <w:p w:rsidR="00BA2B11" w:rsidRPr="00493554" w:rsidRDefault="00BA2B11" w:rsidP="00BA2B11">
      <w:pPr>
        <w:pStyle w:val="Heading3"/>
        <w:jc w:val="both"/>
        <w:rPr>
          <w:lang w:val="ru-RU"/>
        </w:rPr>
      </w:pPr>
      <w:bookmarkStart w:id="303" w:name="_Toc438377528"/>
      <w:r w:rsidRPr="00493554">
        <w:rPr>
          <w:lang w:val="ru-RU"/>
        </w:rPr>
        <w:t>Обобщенное программирование</w:t>
      </w:r>
      <w:bookmarkEnd w:id="303"/>
    </w:p>
    <w:p w:rsidR="00BA2B11" w:rsidRPr="00493554" w:rsidRDefault="00BA2B11" w:rsidP="00BA2B11">
      <w:pPr>
        <w:jc w:val="both"/>
        <w:rPr>
          <w:lang w:val="ru-RU"/>
        </w:rPr>
      </w:pPr>
      <w:r w:rsidRPr="00493554">
        <w:rPr>
          <w:lang w:val="ru-RU"/>
        </w:rPr>
        <w:t>Состоит в написании алгоритмов в терминах абстрактных типов данных; когда алгоритм используется для конкретных типов данных, создается экземпляр этого алгоритма с типами данных, переданными в качестве параметров. Такой стиль программирования позволяет использовать универсальный код для похожих заданий, имеющих дело с разными типами данных, и таким образом уменьшить дублирование кода.</w:t>
      </w:r>
    </w:p>
    <w:p w:rsidR="00BA2B11" w:rsidRPr="00493554" w:rsidRDefault="00BA2B11" w:rsidP="00BA2B11">
      <w:pPr>
        <w:jc w:val="both"/>
        <w:rPr>
          <w:lang w:val="ru-RU"/>
        </w:rPr>
      </w:pPr>
      <w:r w:rsidRPr="00493554">
        <w:rPr>
          <w:lang w:val="ru-RU"/>
        </w:rPr>
        <w:t>Обобщённое программирование широко используется для реализации универсальных контейнеров и алгоритмов. Так, стандартная библиотека шаблонов STL в С++ предоставляет набор контейнеров (динамический массив, связный список, очередь, множество и т.д.) и алгоритмов, применимых к этим или пользовательским контейнерам.</w:t>
      </w:r>
    </w:p>
    <w:p w:rsidR="00BA2B11" w:rsidRPr="00493554" w:rsidRDefault="00BA2B11" w:rsidP="00BA2B11">
      <w:pPr>
        <w:pStyle w:val="Heading3"/>
        <w:jc w:val="both"/>
        <w:rPr>
          <w:lang w:val="ru-RU"/>
        </w:rPr>
      </w:pPr>
      <w:bookmarkStart w:id="304" w:name="_Toc438377529"/>
      <w:r w:rsidRPr="00493554">
        <w:rPr>
          <w:lang w:val="ru-RU"/>
        </w:rPr>
        <w:lastRenderedPageBreak/>
        <w:t>Стек-ориентированное программирование</w:t>
      </w:r>
      <w:bookmarkEnd w:id="304"/>
    </w:p>
    <w:p w:rsidR="00BA2B11" w:rsidRPr="00493554" w:rsidRDefault="00BA2B11" w:rsidP="00BA2B11">
      <w:pPr>
        <w:jc w:val="both"/>
        <w:rPr>
          <w:lang w:val="ru-RU"/>
        </w:rPr>
      </w:pPr>
      <w:r w:rsidRPr="00493554">
        <w:rPr>
          <w:lang w:val="ru-RU"/>
        </w:rPr>
        <w:t xml:space="preserve">Стек-ориентированная парадигма программирования использует для передачи параметров модель </w:t>
      </w:r>
      <w:r w:rsidRPr="00493554">
        <w:rPr>
          <w:i/>
          <w:lang w:val="ru-RU"/>
        </w:rPr>
        <w:t>стека</w:t>
      </w:r>
      <w:r w:rsidRPr="00493554">
        <w:rPr>
          <w:lang w:val="ru-RU"/>
        </w:rPr>
        <w:t>.</w:t>
      </w:r>
    </w:p>
    <w:p w:rsidR="00BA2B11" w:rsidRPr="00493554" w:rsidRDefault="00BA2B11" w:rsidP="00BA2B11">
      <w:pPr>
        <w:jc w:val="both"/>
        <w:rPr>
          <w:lang w:val="ru-RU"/>
        </w:rPr>
      </w:pPr>
      <w:r w:rsidRPr="00493554">
        <w:rPr>
          <w:lang w:val="ru-RU"/>
        </w:rPr>
        <w:t>Стек-ориентированный язык программирования оперирует одним или несколькими стеками и обычно использует префиксную или постфиксную нотацию вместо инфиксной, обычной для других языков. Две основные операции, которые выполняются над данными в стеке — pop (удалить верхний элемент и вернуть его) и push (добавить элемент в верх стека). Иногда стек-ориентированные языки предоставляют и более сложные операции, например, dup (скопировать верхний элемент стека и добавить его в верх стека), swap (поменять местами два верхних элемента стека), roll (циклически переставить элементы в заданной части стека) и drop (удалить верхний элемент стека, не возвращая его).</w:t>
      </w:r>
    </w:p>
    <w:p w:rsidR="00BA2B11" w:rsidRPr="00493554" w:rsidRDefault="00BA2B11" w:rsidP="00BA2B11">
      <w:pPr>
        <w:pStyle w:val="Heading3"/>
        <w:jc w:val="both"/>
        <w:rPr>
          <w:lang w:val="ru-RU"/>
        </w:rPr>
      </w:pPr>
      <w:bookmarkStart w:id="305" w:name="_Toc438377530"/>
      <w:r w:rsidRPr="00493554">
        <w:rPr>
          <w:lang w:val="ru-RU"/>
        </w:rPr>
        <w:t>Скалярное программирование</w:t>
      </w:r>
      <w:bookmarkEnd w:id="305"/>
    </w:p>
    <w:p w:rsidR="00BA2B11" w:rsidRPr="00493554" w:rsidRDefault="00BA2B11" w:rsidP="00BA2B11">
      <w:pPr>
        <w:jc w:val="both"/>
        <w:rPr>
          <w:rFonts w:eastAsia="Tahoma" w:cs="Tahoma"/>
          <w:lang w:val="ru-RU"/>
        </w:rPr>
      </w:pPr>
      <w:r w:rsidRPr="00493554">
        <w:rPr>
          <w:lang w:val="ru-RU"/>
        </w:rPr>
        <w:t>Низкоуровневая парадигма, диктующая отсутствие в языке матричных операций. Каждая операция применяется к отдельным скалярным величинам, но не ко всему массиву. Таким образом, программист должен организовать обработку массива как последовательность скалярных операций.</w:t>
      </w:r>
    </w:p>
    <w:p w:rsidR="00BA2B11" w:rsidRPr="00493554" w:rsidRDefault="00BA2B11" w:rsidP="00BA2B11">
      <w:pPr>
        <w:pStyle w:val="Heading3"/>
        <w:jc w:val="both"/>
        <w:rPr>
          <w:lang w:val="ru-RU"/>
        </w:rPr>
      </w:pPr>
      <w:bookmarkStart w:id="306" w:name="_Toc438377531"/>
      <w:r w:rsidRPr="00493554">
        <w:rPr>
          <w:lang w:val="ru-RU"/>
        </w:rPr>
        <w:t>Эзотерическое программирование</w:t>
      </w:r>
      <w:bookmarkEnd w:id="306"/>
    </w:p>
    <w:p w:rsidR="00BA2B11" w:rsidRPr="00493554" w:rsidRDefault="00BA2B11" w:rsidP="00BA2B11">
      <w:pPr>
        <w:jc w:val="both"/>
        <w:rPr>
          <w:lang w:val="ru-RU"/>
        </w:rPr>
      </w:pPr>
      <w:r w:rsidRPr="00493554">
        <w:rPr>
          <w:lang w:val="ru-RU"/>
        </w:rPr>
        <w:t>Языки, поддерживающие данную парадигму создаются не с серьезными намерениями, а в качестве шутки или вызову самому себе.</w:t>
      </w:r>
    </w:p>
    <w:p w:rsidR="00BA2B11" w:rsidRPr="00493554" w:rsidRDefault="00BA2B11" w:rsidP="00BA2B11">
      <w:pPr>
        <w:jc w:val="both"/>
        <w:rPr>
          <w:lang w:val="ru-RU"/>
        </w:rPr>
      </w:pPr>
      <w:r w:rsidRPr="00493554">
        <w:rPr>
          <w:lang w:val="ru-RU"/>
        </w:rPr>
        <w:t>Примеры языков: Brainfuck, Cat.</w:t>
      </w:r>
    </w:p>
    <w:p w:rsidR="00BA2B11" w:rsidRPr="00493554" w:rsidRDefault="00BA2B11" w:rsidP="00BA2B11">
      <w:pPr>
        <w:pStyle w:val="Heading3"/>
        <w:jc w:val="both"/>
        <w:rPr>
          <w:lang w:val="ru-RU"/>
        </w:rPr>
      </w:pPr>
      <w:bookmarkStart w:id="307" w:name="_Toc438377532"/>
      <w:r w:rsidRPr="00493554">
        <w:rPr>
          <w:lang w:val="ru-RU"/>
        </w:rPr>
        <w:t>Заключение</w:t>
      </w:r>
      <w:bookmarkEnd w:id="307"/>
    </w:p>
    <w:p w:rsidR="00BA2B11" w:rsidRPr="00493554" w:rsidRDefault="00BA2B11" w:rsidP="00BA2B11">
      <w:pPr>
        <w:jc w:val="both"/>
        <w:rPr>
          <w:lang w:val="ru-RU"/>
        </w:rPr>
      </w:pPr>
      <w:r w:rsidRPr="00493554">
        <w:rPr>
          <w:lang w:val="ru-RU"/>
        </w:rPr>
        <w:t xml:space="preserve">Важно заметить, что универсальной парадигмы, или просто самой хорошей парадигмы не существует. Также крайне сложно сказать возможно ли это вообще. Все парадигмы имеют свои области применения, свои плюсы и минусы. Даже то же ООП, которое в современном программировании занимает лидирующие позиции, не обделено своими минусами. (Статья приложения "почему ООП провалилось"). Но вместе с тем, оно заняло свою нишу. Причин тому много, но одна из них кроется в то, что программирование — это искусство оперирования абстрактной информацией. Это очень сложное искусство — поскольку человеческий мозг вообще не приспособлен для оперирования абстракциями. А ООП перекладывает абстракции на вполне осязаемые сущности (в общем случае). Сейчас программист, непонимающий основ ООП, - либо плохой специалист, либо специалист, занявший свою нишу. </w:t>
      </w:r>
    </w:p>
    <w:p w:rsidR="00BA2B11" w:rsidRPr="00493554" w:rsidRDefault="00BA2B11" w:rsidP="00BA2B11">
      <w:pPr>
        <w:pStyle w:val="Heading3"/>
        <w:jc w:val="both"/>
        <w:rPr>
          <w:lang w:val="ru-RU"/>
        </w:rPr>
      </w:pPr>
      <w:bookmarkStart w:id="308" w:name="_Toc438377533"/>
      <w:r w:rsidRPr="00493554">
        <w:rPr>
          <w:lang w:val="ru-RU"/>
        </w:rPr>
        <w:t>Приложение</w:t>
      </w:r>
      <w:bookmarkEnd w:id="308"/>
    </w:p>
    <w:p w:rsidR="00BA2B11" w:rsidRPr="00493554" w:rsidRDefault="00BA2B11" w:rsidP="00BA2B11">
      <w:pPr>
        <w:jc w:val="both"/>
        <w:rPr>
          <w:lang w:val="ru-RU"/>
        </w:rPr>
      </w:pPr>
      <w:r w:rsidRPr="00493554">
        <w:rPr>
          <w:lang w:val="ru-RU"/>
        </w:rPr>
        <w:t>Почему ООП провалилось (</w:t>
      </w:r>
      <w:hyperlink r:id="rId390" w:history="1">
        <w:r w:rsidRPr="00493554">
          <w:rPr>
            <w:rStyle w:val="Hyperlink1"/>
            <w:rFonts w:ascii="Calibri" w:hAnsi="Calibri"/>
            <w:lang w:val="ru-RU"/>
          </w:rPr>
          <w:t>http://blogerator.ru/page/oop_why-objects-have-failed</w:t>
        </w:r>
      </w:hyperlink>
      <w:r w:rsidRPr="00493554">
        <w:rPr>
          <w:lang w:val="ru-RU"/>
        </w:rPr>
        <w:t>)</w:t>
      </w:r>
    </w:p>
    <w:p w:rsidR="00BA2B11" w:rsidRPr="00BA2B11" w:rsidRDefault="00BA2B11" w:rsidP="00AA21F6">
      <w:pPr>
        <w:jc w:val="both"/>
        <w:rPr>
          <w:lang w:val="ru-RU"/>
        </w:rPr>
      </w:pPr>
      <w:r w:rsidRPr="00493554">
        <w:rPr>
          <w:lang w:val="ru-RU"/>
        </w:rPr>
        <w:t>Абсурдопедия (</w:t>
      </w:r>
      <w:hyperlink r:id="rId391" w:history="1">
        <w:r w:rsidRPr="00493554">
          <w:rPr>
            <w:rStyle w:val="Hyperlink1"/>
            <w:rFonts w:ascii="Calibri" w:hAnsi="Calibri"/>
            <w:lang w:val="ru-RU"/>
          </w:rPr>
          <w:t>http://absurdopedia.wikia.com/wiki/ООП</w:t>
        </w:r>
      </w:hyperlink>
      <w:r w:rsidRPr="00493554">
        <w:rPr>
          <w:lang w:val="ru-RU"/>
        </w:rPr>
        <w:t>)</w:t>
      </w:r>
    </w:p>
    <w:p w:rsidR="007259C1" w:rsidRDefault="007259C1" w:rsidP="00DF0F58">
      <w:pPr>
        <w:pStyle w:val="Heading2"/>
        <w:jc w:val="both"/>
        <w:rPr>
          <w:lang w:val="ru-RU"/>
        </w:rPr>
      </w:pPr>
      <w:bookmarkStart w:id="309" w:name="_Toc438377308"/>
      <w:bookmarkStart w:id="310" w:name="_Toc438377534"/>
      <w:r>
        <w:rPr>
          <w:lang w:val="ru-RU"/>
        </w:rPr>
        <w:t>Стили программирования</w:t>
      </w:r>
      <w:bookmarkEnd w:id="309"/>
      <w:bookmarkEnd w:id="310"/>
    </w:p>
    <w:p w:rsidR="009964DD" w:rsidRPr="004A6F21" w:rsidRDefault="009964DD" w:rsidP="009964DD">
      <w:pPr>
        <w:pStyle w:val="Heading3"/>
        <w:jc w:val="both"/>
        <w:rPr>
          <w:lang w:val="ru-RU"/>
        </w:rPr>
      </w:pPr>
      <w:bookmarkStart w:id="311" w:name="_Toc438377535"/>
      <w:r>
        <w:rPr>
          <w:lang w:val="ru-RU"/>
        </w:rPr>
        <w:t>Введение</w:t>
      </w:r>
      <w:bookmarkEnd w:id="311"/>
    </w:p>
    <w:p w:rsidR="009964DD" w:rsidRPr="00DD4007" w:rsidRDefault="009964DD" w:rsidP="009964DD">
      <w:pPr>
        <w:jc w:val="both"/>
        <w:rPr>
          <w:lang w:val="ru-RU"/>
        </w:rPr>
      </w:pPr>
      <w:r w:rsidRPr="00DD4007">
        <w:rPr>
          <w:lang w:val="ru-RU"/>
        </w:rPr>
        <w:t>Стили программирования можно сопоставить со стилями одежды. Классический стиль приемлем в любой ординарной обстановке, хотя иногда может быть и функционально неудобным, и не очень подходящим в других отношениях.</w:t>
      </w:r>
    </w:p>
    <w:p w:rsidR="009964DD" w:rsidRPr="00DD4007" w:rsidRDefault="009964DD" w:rsidP="009964DD">
      <w:pPr>
        <w:jc w:val="both"/>
        <w:rPr>
          <w:lang w:val="ru-RU"/>
        </w:rPr>
      </w:pPr>
      <w:r w:rsidRPr="00DD4007">
        <w:rPr>
          <w:lang w:val="ru-RU"/>
        </w:rPr>
        <w:lastRenderedPageBreak/>
        <w:t xml:space="preserve">Поскольку стиль программирования — неформализуемое понятие очень высокого уровня, строгого определения дать невозможно. Поэтому охарактеризуем его и другие, тесно взаимосвязанные с ним, понятия следующим образом. </w:t>
      </w:r>
    </w:p>
    <w:p w:rsidR="009964DD" w:rsidRPr="00DD4007" w:rsidRDefault="009964DD" w:rsidP="009964DD">
      <w:pPr>
        <w:jc w:val="both"/>
        <w:rPr>
          <w:lang w:val="ru-RU"/>
        </w:rPr>
      </w:pPr>
      <w:r w:rsidRPr="00DD4007">
        <w:rPr>
          <w:lang w:val="ru-RU"/>
        </w:rPr>
        <w:t xml:space="preserve">Под стилем программирования понимается внутренне согласованная совокупность программ, обладающих общими фундаментальными особенностями, как логическими, так и алгоритмическими, и базовых концепций, связанных с этими программами. </w:t>
      </w:r>
    </w:p>
    <w:p w:rsidR="009964DD" w:rsidRPr="00DD4007" w:rsidRDefault="009964DD" w:rsidP="009964DD">
      <w:pPr>
        <w:jc w:val="both"/>
        <w:rPr>
          <w:lang w:val="ru-RU"/>
        </w:rPr>
      </w:pPr>
      <w:r w:rsidRPr="00DD4007">
        <w:rPr>
          <w:lang w:val="ru-RU"/>
        </w:rPr>
        <w:t>Стиль программирования реализуется через методологии программирования, заключающиеся в совокупности соглашений о том, какие базовые концепции языков программирования и какие их сочетания считаются приемлемыми или неприемлемыми для данного стиля. Методология включает в себя модель вычислителя для данного стиля.</w:t>
      </w:r>
    </w:p>
    <w:p w:rsidR="009964DD" w:rsidRPr="009964DD" w:rsidRDefault="009964DD" w:rsidP="009964DD">
      <w:pPr>
        <w:jc w:val="both"/>
        <w:rPr>
          <w:lang w:val="ru-RU"/>
        </w:rPr>
      </w:pPr>
      <w:r w:rsidRPr="00DD4007">
        <w:rPr>
          <w:lang w:val="ru-RU"/>
        </w:rPr>
        <w:t xml:space="preserve">Перейдем теперь к конкретным рассмотрениям. Поскольку теории стилей в настоящий момент просто </w:t>
      </w:r>
      <w:r w:rsidRPr="009964DD">
        <w:rPr>
          <w:lang w:val="ru-RU"/>
        </w:rPr>
        <w:t>нет, рассмотрим практически сложившиеся основные стили построения программ, несколько упорядочив и отцензурировав их список в соответствии с концепциями:</w:t>
      </w:r>
    </w:p>
    <w:p w:rsidR="009964DD" w:rsidRPr="009964DD" w:rsidRDefault="009964DD" w:rsidP="009F565D">
      <w:pPr>
        <w:pStyle w:val="ListParagraph"/>
        <w:numPr>
          <w:ilvl w:val="0"/>
          <w:numId w:val="123"/>
        </w:numPr>
        <w:jc w:val="both"/>
        <w:rPr>
          <w:szCs w:val="22"/>
        </w:rPr>
      </w:pPr>
      <w:r w:rsidRPr="009964DD">
        <w:rPr>
          <w:szCs w:val="22"/>
        </w:rPr>
        <w:t>Программирование от состояний;</w:t>
      </w:r>
    </w:p>
    <w:p w:rsidR="009964DD" w:rsidRPr="009964DD" w:rsidRDefault="009964DD" w:rsidP="009F565D">
      <w:pPr>
        <w:pStyle w:val="ListParagraph"/>
        <w:numPr>
          <w:ilvl w:val="0"/>
          <w:numId w:val="123"/>
        </w:numPr>
        <w:jc w:val="both"/>
        <w:rPr>
          <w:szCs w:val="22"/>
        </w:rPr>
      </w:pPr>
      <w:r w:rsidRPr="009964DD">
        <w:rPr>
          <w:szCs w:val="22"/>
        </w:rPr>
        <w:t xml:space="preserve">Структурное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Сентенциальное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событий;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процессов и приоритетов; </w:t>
      </w:r>
    </w:p>
    <w:p w:rsidR="009964DD" w:rsidRPr="009964DD" w:rsidRDefault="009964DD" w:rsidP="009F565D">
      <w:pPr>
        <w:pStyle w:val="ListParagraph"/>
        <w:numPr>
          <w:ilvl w:val="0"/>
          <w:numId w:val="123"/>
        </w:numPr>
        <w:jc w:val="both"/>
        <w:rPr>
          <w:szCs w:val="22"/>
        </w:rPr>
      </w:pPr>
      <w:r w:rsidRPr="009964DD">
        <w:rPr>
          <w:szCs w:val="22"/>
        </w:rPr>
        <w:t xml:space="preserve">Функциональное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Объектно-ориентированное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переиспользования;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шаблонов. </w:t>
      </w:r>
    </w:p>
    <w:p w:rsidR="009964DD" w:rsidRPr="00133E3B" w:rsidRDefault="009964DD" w:rsidP="009964DD">
      <w:pPr>
        <w:jc w:val="both"/>
        <w:rPr>
          <w:lang w:val="ru-RU"/>
        </w:rPr>
      </w:pPr>
      <w:r w:rsidRPr="009964DD">
        <w:rPr>
          <w:lang w:val="ru-RU"/>
        </w:rPr>
        <w:t>Это перечисление не претендует на теоретическую по</w:t>
      </w:r>
      <w:r w:rsidRPr="00DD4007">
        <w:rPr>
          <w:lang w:val="ru-RU"/>
        </w:rPr>
        <w:t>лноту и даже на полную обоснованность. Здесь мы стремимся сосредоточиться на классификации методов и отвлечься от конкретных частностей выражения.</w:t>
      </w:r>
    </w:p>
    <w:p w:rsidR="009964DD" w:rsidRPr="00DD4007" w:rsidRDefault="009964DD" w:rsidP="009964DD">
      <w:pPr>
        <w:jc w:val="both"/>
        <w:rPr>
          <w:lang w:val="ru-RU"/>
        </w:rPr>
      </w:pPr>
      <w:r w:rsidRPr="00DD4007">
        <w:rPr>
          <w:i/>
          <w:lang w:val="ru-RU"/>
        </w:rPr>
        <w:t>Паради́гма программи́рования</w:t>
      </w:r>
      <w:r w:rsidRPr="0098293F">
        <w:t> </w:t>
      </w:r>
      <w:r w:rsidRPr="00DD4007">
        <w:rPr>
          <w:lang w:val="ru-RU"/>
        </w:rPr>
        <w:t>— это совокупность идей и понятий, определяющих стиль написания</w:t>
      </w:r>
      <w:r w:rsidRPr="0098293F">
        <w:t> </w:t>
      </w:r>
      <w:hyperlink r:id="rId392" w:tooltip="Компьютерная программа" w:history="1">
        <w:r w:rsidRPr="00DD4007">
          <w:rPr>
            <w:lang w:val="ru-RU"/>
          </w:rPr>
          <w:t>компьютерных программ</w:t>
        </w:r>
      </w:hyperlink>
      <w:r w:rsidRPr="0098293F">
        <w:t> </w:t>
      </w:r>
      <w:r w:rsidRPr="00DD4007">
        <w:rPr>
          <w:lang w:val="ru-RU"/>
        </w:rPr>
        <w:t>(подход к программированию). В статье Дэниела Боброва</w:t>
      </w:r>
      <w:r w:rsidRPr="0098293F">
        <w:t> </w:t>
      </w:r>
      <w:r w:rsidRPr="00DD4007">
        <w:rPr>
          <w:lang w:val="ru-RU"/>
        </w:rPr>
        <w:t>парадигма определяется как «стиль программирования как описания намерений программиста».</w:t>
      </w:r>
    </w:p>
    <w:p w:rsidR="009964DD" w:rsidRDefault="009964DD" w:rsidP="009964DD">
      <w:pPr>
        <w:jc w:val="both"/>
        <w:rPr>
          <w:lang w:val="ru-RU"/>
        </w:rPr>
      </w:pPr>
      <w:r w:rsidRPr="00DD4007">
        <w:rPr>
          <w:lang w:val="ru-RU"/>
        </w:rPr>
        <w:t>Часто в статьях, когда пишут про парадигмы программирования, в скобочках пишут словосочетание «стиль программирования».</w:t>
      </w:r>
    </w:p>
    <w:p w:rsidR="009964DD" w:rsidRPr="00DD4007" w:rsidRDefault="009964DD" w:rsidP="009964DD">
      <w:pPr>
        <w:jc w:val="both"/>
        <w:rPr>
          <w:lang w:val="ru-RU"/>
        </w:rPr>
      </w:pPr>
      <w:r w:rsidRPr="00DD4007">
        <w:rPr>
          <w:lang w:val="ru-RU"/>
        </w:rPr>
        <w:t>Так что многие не выделяют отличий между этими понятиями. Однако источников, описывающих парадигмы или стили достаточно много. Так что иногда их классификация может быть различна в разных источниках.</w:t>
      </w:r>
    </w:p>
    <w:p w:rsidR="009964DD" w:rsidRPr="00DD4007" w:rsidRDefault="009964DD" w:rsidP="009964DD">
      <w:pPr>
        <w:jc w:val="both"/>
        <w:rPr>
          <w:lang w:val="ru-RU"/>
        </w:rPr>
      </w:pPr>
      <w:r w:rsidRPr="00DD4007">
        <w:rPr>
          <w:lang w:val="ru-RU"/>
        </w:rPr>
        <w:t xml:space="preserve">Почти всегда для языка есть вариант писать под разные стили. </w:t>
      </w:r>
      <w:r w:rsidRPr="00DD4007">
        <w:rPr>
          <w:lang w:val="ru-RU"/>
        </w:rPr>
        <w:br/>
        <w:t xml:space="preserve">Тот же </w:t>
      </w:r>
      <w:r w:rsidRPr="0098293F">
        <w:t>LISP</w:t>
      </w:r>
      <w:r w:rsidRPr="00DD4007">
        <w:rPr>
          <w:lang w:val="ru-RU"/>
        </w:rPr>
        <w:t xml:space="preserve"> является функциональным ЯП, но также обладает чертами императивности, также позволяет реализовать ООП.</w:t>
      </w:r>
    </w:p>
    <w:p w:rsidR="009964DD" w:rsidRPr="00DD4007" w:rsidRDefault="009964DD" w:rsidP="009964DD">
      <w:pPr>
        <w:jc w:val="both"/>
        <w:rPr>
          <w:lang w:val="ru-RU"/>
        </w:rPr>
      </w:pPr>
      <w:r w:rsidRPr="00DD4007">
        <w:rPr>
          <w:lang w:val="ru-RU"/>
        </w:rPr>
        <w:lastRenderedPageBreak/>
        <w:t>Однако некоторые языки, можно сказать, относят к некоторым стилям, полагаясь на то, что в основном на этих языках работают именно на этих конкретных стилях.</w:t>
      </w:r>
    </w:p>
    <w:p w:rsidR="009964DD" w:rsidRDefault="009964DD" w:rsidP="009964DD">
      <w:pPr>
        <w:jc w:val="both"/>
        <w:rPr>
          <w:lang w:val="ru-RU"/>
        </w:rPr>
      </w:pPr>
      <w:r w:rsidRPr="00DD4007">
        <w:rPr>
          <w:lang w:val="ru-RU"/>
        </w:rPr>
        <w:t xml:space="preserve">К примеру, к структурному стилю относят </w:t>
      </w:r>
      <w:r w:rsidRPr="0098293F">
        <w:t>Fortran</w:t>
      </w:r>
      <w:r w:rsidRPr="00DD4007">
        <w:rPr>
          <w:lang w:val="ru-RU"/>
        </w:rPr>
        <w:t xml:space="preserve">, </w:t>
      </w:r>
      <w:r w:rsidRPr="0098293F">
        <w:t>Pascal</w:t>
      </w:r>
      <w:r w:rsidRPr="00DD4007">
        <w:rPr>
          <w:lang w:val="ru-RU"/>
        </w:rPr>
        <w:t xml:space="preserve">, </w:t>
      </w:r>
      <w:r w:rsidRPr="0098293F">
        <w:t>C</w:t>
      </w:r>
      <w:r w:rsidRPr="00DD4007">
        <w:rPr>
          <w:lang w:val="ru-RU"/>
        </w:rPr>
        <w:t xml:space="preserve">. К функциональному </w:t>
      </w:r>
      <w:r w:rsidRPr="0098293F">
        <w:t>Lisp</w:t>
      </w:r>
      <w:r w:rsidRPr="00DD4007">
        <w:rPr>
          <w:lang w:val="ru-RU"/>
        </w:rPr>
        <w:t xml:space="preserve"> и </w:t>
      </w:r>
      <w:r w:rsidRPr="0098293F">
        <w:t>Haskell</w:t>
      </w:r>
      <w:r w:rsidRPr="00DD4007">
        <w:rPr>
          <w:lang w:val="ru-RU"/>
        </w:rPr>
        <w:t xml:space="preserve">, к ООП </w:t>
      </w:r>
      <w:r w:rsidRPr="0098293F">
        <w:t>Java</w:t>
      </w:r>
      <w:r w:rsidRPr="00DD4007">
        <w:rPr>
          <w:lang w:val="ru-RU"/>
        </w:rPr>
        <w:t xml:space="preserve">, </w:t>
      </w:r>
      <w:r w:rsidRPr="0098293F">
        <w:t>C</w:t>
      </w:r>
      <w:r w:rsidRPr="00DD4007">
        <w:rPr>
          <w:lang w:val="ru-RU"/>
        </w:rPr>
        <w:t xml:space="preserve">++, </w:t>
      </w:r>
      <w:r w:rsidRPr="0098293F">
        <w:t>Python</w:t>
      </w:r>
      <w:r w:rsidRPr="00DD4007">
        <w:rPr>
          <w:lang w:val="ru-RU"/>
        </w:rPr>
        <w:t>.</w:t>
      </w:r>
    </w:p>
    <w:p w:rsidR="009964DD" w:rsidRPr="00DD4007" w:rsidRDefault="009964DD" w:rsidP="009964DD">
      <w:pPr>
        <w:pStyle w:val="Heading3"/>
        <w:jc w:val="both"/>
        <w:rPr>
          <w:lang w:val="ru-RU"/>
        </w:rPr>
      </w:pPr>
      <w:bookmarkStart w:id="312" w:name="_Toc438377536"/>
      <w:r>
        <w:rPr>
          <w:lang w:val="ru-RU"/>
        </w:rPr>
        <w:t>Программирование от состояний</w:t>
      </w:r>
      <w:bookmarkEnd w:id="312"/>
    </w:p>
    <w:p w:rsidR="009964DD" w:rsidRPr="009964DD" w:rsidRDefault="009964DD" w:rsidP="009964DD">
      <w:pPr>
        <w:jc w:val="both"/>
        <w:rPr>
          <w:lang w:val="ru-RU"/>
        </w:rPr>
      </w:pPr>
      <w:r w:rsidRPr="00DD4007">
        <w:rPr>
          <w:lang w:val="ru-RU"/>
        </w:rPr>
        <w:t xml:space="preserve">Это — пожалуй, самый старый стиль программирования. Он соответствует теоретическому понятию конечного автомата. На этот стиль программирования наталкивает само устройство существующих </w:t>
      </w:r>
      <w:r w:rsidRPr="009964DD">
        <w:rPr>
          <w:lang w:val="ru-RU"/>
        </w:rPr>
        <w:t>вычислительных машин, которое представляют собой гигантские конечные автоматы.</w:t>
      </w:r>
    </w:p>
    <w:p w:rsidR="009964DD" w:rsidRPr="009964DD" w:rsidRDefault="009964DD" w:rsidP="009964DD">
      <w:pPr>
        <w:jc w:val="both"/>
        <w:rPr>
          <w:lang w:val="ru-RU"/>
        </w:rPr>
      </w:pPr>
      <w:r w:rsidRPr="009964DD">
        <w:rPr>
          <w:lang w:val="ru-RU"/>
        </w:rPr>
        <w:t xml:space="preserve">Суть программирования от состояний можно охарактеризовать следующим образом. </w:t>
      </w:r>
    </w:p>
    <w:p w:rsidR="009964DD" w:rsidRPr="009964DD" w:rsidRDefault="009964DD" w:rsidP="009964DD">
      <w:pPr>
        <w:jc w:val="both"/>
      </w:pPr>
      <w:r w:rsidRPr="009964DD">
        <w:t xml:space="preserve">Определяются: </w:t>
      </w:r>
    </w:p>
    <w:p w:rsidR="009964DD" w:rsidRPr="009964DD" w:rsidRDefault="009964DD" w:rsidP="009F565D">
      <w:pPr>
        <w:pStyle w:val="ListParagraph"/>
        <w:numPr>
          <w:ilvl w:val="0"/>
          <w:numId w:val="123"/>
        </w:numPr>
        <w:jc w:val="both"/>
        <w:rPr>
          <w:szCs w:val="22"/>
        </w:rPr>
      </w:pPr>
      <w:r w:rsidRPr="009964DD">
        <w:rPr>
          <w:szCs w:val="22"/>
        </w:rPr>
        <w:t xml:space="preserve">Множество так называемых состояний, которые может принимать конечный автомат; </w:t>
      </w:r>
    </w:p>
    <w:p w:rsidR="009964DD" w:rsidRPr="009964DD" w:rsidRDefault="009964DD" w:rsidP="009F565D">
      <w:pPr>
        <w:pStyle w:val="ListParagraph"/>
        <w:numPr>
          <w:ilvl w:val="0"/>
          <w:numId w:val="123"/>
        </w:numPr>
        <w:jc w:val="both"/>
        <w:rPr>
          <w:szCs w:val="22"/>
        </w:rPr>
      </w:pPr>
      <w:r w:rsidRPr="009964DD">
        <w:rPr>
          <w:szCs w:val="22"/>
        </w:rPr>
        <w:t xml:space="preserve">Переходы между состояниями, которые осуществляются под внешним воздействием (например, под воздействием перерабатываемых данных). </w:t>
      </w:r>
    </w:p>
    <w:p w:rsidR="009964DD" w:rsidRPr="00DD4007" w:rsidRDefault="009964DD" w:rsidP="009964DD">
      <w:pPr>
        <w:jc w:val="both"/>
        <w:rPr>
          <w:lang w:val="ru-RU"/>
        </w:rPr>
      </w:pPr>
      <w:r w:rsidRPr="00DD4007">
        <w:rPr>
          <w:lang w:val="ru-RU"/>
        </w:rPr>
        <w:t xml:space="preserve">Программа, написанная в таком стиле, является </w:t>
      </w:r>
      <w:r w:rsidRPr="0072243B">
        <w:rPr>
          <w:i/>
          <w:lang w:val="ru-RU"/>
        </w:rPr>
        <w:t>перечнем команд</w:t>
      </w:r>
      <w:r w:rsidRPr="00DD4007">
        <w:rPr>
          <w:lang w:val="ru-RU"/>
        </w:rPr>
        <w:t xml:space="preserve">, фиксирующих переходы между состояниями. Если же говорить в более ‘теоретических’ терминах, то для каждой возможной пары (состояние, внешнее воздействие) указывается очередное состояние. </w:t>
      </w:r>
    </w:p>
    <w:p w:rsidR="009964DD" w:rsidRPr="00DD4007" w:rsidRDefault="009964DD" w:rsidP="009964DD">
      <w:pPr>
        <w:jc w:val="both"/>
        <w:rPr>
          <w:lang w:val="ru-RU"/>
        </w:rPr>
      </w:pPr>
      <w:r w:rsidRPr="00DD4007">
        <w:rPr>
          <w:lang w:val="ru-RU"/>
        </w:rPr>
        <w:t xml:space="preserve">Описание такой программы может быть произведено разными способами. Многие из них хорошо изучены теоретически и поддерживаются развитыми методиками программирования. Современные методики программирования от состояний базируются на таблицах состояний, подобных таблице состояний конечного автомата. Эти таблицы часто также представляются в виде графов, что особенно удобно, когда не все возможные переходы между состояниями реализуемы. </w:t>
      </w:r>
    </w:p>
    <w:p w:rsidR="009964DD" w:rsidRPr="0098293F" w:rsidRDefault="009964DD" w:rsidP="009964DD">
      <w:pPr>
        <w:jc w:val="both"/>
      </w:pPr>
      <w:r w:rsidRPr="0098293F">
        <w:rPr>
          <w:noProof/>
        </w:rPr>
        <w:drawing>
          <wp:inline distT="0" distB="0" distL="0" distR="0" wp14:anchorId="06E52F78" wp14:editId="215AB64F">
            <wp:extent cx="4152900" cy="1533525"/>
            <wp:effectExtent l="0" t="0" r="0" b="9525"/>
            <wp:docPr id="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52900" cy="1533525"/>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естественно рассматривать таблицы состояний и переходов как недетерминированные, поскольку после выполнения действия вполне может оказаться истинно сразу нескол</w:t>
      </w:r>
      <w:r>
        <w:rPr>
          <w:lang w:val="ru-RU"/>
        </w:rPr>
        <w:t>ько условий, соответствующих вы</w:t>
      </w:r>
      <w:r w:rsidRPr="00DD4007">
        <w:rPr>
          <w:lang w:val="ru-RU"/>
        </w:rPr>
        <w:t>ходящим ребрам.</w:t>
      </w:r>
    </w:p>
    <w:p w:rsidR="009964DD" w:rsidRPr="00DD4007" w:rsidRDefault="009964DD" w:rsidP="009964DD">
      <w:pPr>
        <w:jc w:val="both"/>
        <w:rPr>
          <w:lang w:val="ru-RU"/>
        </w:rPr>
      </w:pPr>
      <w:r w:rsidRPr="00DD4007">
        <w:rPr>
          <w:lang w:val="ru-RU"/>
        </w:rPr>
        <w:t xml:space="preserve">Исторически первой моделью программирования от состояний, использованной и на практике, и для теоретических исследований, явилось представление программы в виде </w:t>
      </w:r>
      <w:r w:rsidRPr="0072243B">
        <w:rPr>
          <w:i/>
          <w:lang w:val="ru-RU"/>
        </w:rPr>
        <w:t>блок-схемы</w:t>
      </w:r>
      <w:r w:rsidRPr="00DD4007">
        <w:rPr>
          <w:lang w:val="ru-RU"/>
        </w:rPr>
        <w:t>, узлы которой представляют собой состояния.</w:t>
      </w:r>
    </w:p>
    <w:p w:rsidR="009964DD" w:rsidRPr="0098293F" w:rsidRDefault="009964DD" w:rsidP="009964DD">
      <w:pPr>
        <w:jc w:val="both"/>
      </w:pPr>
      <w:r w:rsidRPr="0098293F">
        <w:rPr>
          <w:noProof/>
        </w:rPr>
        <w:lastRenderedPageBreak/>
        <w:drawing>
          <wp:inline distT="0" distB="0" distL="0" distR="0" wp14:anchorId="3010C983" wp14:editId="0F0F6280">
            <wp:extent cx="3819525" cy="2362200"/>
            <wp:effectExtent l="0" t="0" r="9525" b="0"/>
            <wp:docPr id="1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819525" cy="2362200"/>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операции в программировании от состояний глобальны, а условия локальны. Проверка условия не изменяет состояния всей системы (ни одного из ее параметров или характеристик), она лишь ведет нас в то или иное состояние самой программы.</w:t>
      </w:r>
    </w:p>
    <w:p w:rsidR="009964DD" w:rsidRPr="00DD4007" w:rsidRDefault="009964DD" w:rsidP="009964DD">
      <w:pPr>
        <w:jc w:val="both"/>
        <w:rPr>
          <w:lang w:val="ru-RU"/>
        </w:rPr>
      </w:pPr>
      <w:r w:rsidRPr="00DD4007">
        <w:rPr>
          <w:lang w:val="ru-RU"/>
        </w:rPr>
        <w:t>Важно подчеркнуть, что для стиля программирования от состояний характеристическим качеством является не конкретное представление автомата, а то, что программист заставляет себя думать о разрабатываемой или исследуемой программе, как о таком автомате. Во многих случаях эта позиция оправдана и приносит существенные плоды (например, когда требуется перерабатывать потоки данных). Но далеко не всякая обработка соответствует автоматному мышлению. В частности, когда сложность алгоритма превышает определенные пределы и обозримость автомата не может быть достигнута, данный стиль мышления и, как следствие, стиль программирования становится неприемлемым.</w:t>
      </w:r>
    </w:p>
    <w:p w:rsidR="009964DD" w:rsidRPr="00DD4007" w:rsidRDefault="009964DD" w:rsidP="009964DD">
      <w:pPr>
        <w:pStyle w:val="Heading3"/>
        <w:jc w:val="both"/>
        <w:rPr>
          <w:lang w:val="ru-RU"/>
        </w:rPr>
      </w:pPr>
      <w:bookmarkStart w:id="313" w:name="_Toc438377537"/>
      <w:r w:rsidRPr="00DD4007">
        <w:rPr>
          <w:lang w:val="ru-RU"/>
        </w:rPr>
        <w:t>Структурное программирование</w:t>
      </w:r>
      <w:bookmarkEnd w:id="313"/>
    </w:p>
    <w:p w:rsidR="009964DD" w:rsidRPr="00DD4007" w:rsidRDefault="009964DD" w:rsidP="009964DD">
      <w:pPr>
        <w:jc w:val="both"/>
        <w:rPr>
          <w:lang w:val="ru-RU"/>
        </w:rPr>
      </w:pPr>
      <w:r w:rsidRPr="00DD4007">
        <w:rPr>
          <w:lang w:val="ru-RU"/>
        </w:rPr>
        <w:t xml:space="preserve">В теории схем программ было замечено, что некоторые случаи блок-схем легче поддаются анализу. Поэтому естественно было выделить такой класс блок-схем, что и сделали итальянские ученые С. Бем и К. Джакопини в 1966 г. Они доказали, что любую блок-схему можно преобразовать к структурированному виду, использовав несколько дополнительных булевых переменных. Э. Дейкстра подчеркнул, что программы в таком виде, как правило, являются легче понимаемыми и модифицируемыми, так как каждый блок имеет один вход и один выход. Эти наблюдения послужили основой стиля программирования, который, начиная с 70-х гг. </w:t>
      </w:r>
      <w:r w:rsidRPr="0098293F">
        <w:t>XX</w:t>
      </w:r>
      <w:r w:rsidRPr="00DD4007">
        <w:rPr>
          <w:lang w:val="ru-RU"/>
        </w:rPr>
        <w:t xml:space="preserve"> века, занимает практически монопольное положение в преподавании и исключительно широко используется в практике программирования. Этот стиль называется </w:t>
      </w:r>
      <w:r w:rsidRPr="00DD4007">
        <w:rPr>
          <w:b/>
          <w:lang w:val="ru-RU"/>
        </w:rPr>
        <w:t>структурным программированием</w:t>
      </w:r>
      <w:r w:rsidRPr="00DD4007">
        <w:rPr>
          <w:lang w:val="ru-RU"/>
        </w:rPr>
        <w:t>.</w:t>
      </w:r>
    </w:p>
    <w:p w:rsidR="009964DD" w:rsidRPr="00DD4007" w:rsidRDefault="009964DD" w:rsidP="009964DD">
      <w:pPr>
        <w:jc w:val="both"/>
        <w:rPr>
          <w:lang w:val="ru-RU"/>
        </w:rPr>
      </w:pPr>
      <w:r w:rsidRPr="00DD4007">
        <w:rPr>
          <w:lang w:val="ru-RU"/>
        </w:rPr>
        <w:t xml:space="preserve">Структурное программирование основано главным образом на теоретическом аппарате теории рекурсивных функций. Программа рассматривается как частично-рекурсивный оператор над библиотечными подпрограммами и исходными операциями. Структурное программирование базируется также на теории доказательств, прежде всего на естественном выводе. Структура программы соответствует структуре простейшего математического рассуждения, не использующего сложных лемм и абстрактных понятий. </w:t>
      </w:r>
    </w:p>
    <w:p w:rsidR="009964DD" w:rsidRPr="00DD4007" w:rsidRDefault="009964DD" w:rsidP="009964DD">
      <w:pPr>
        <w:jc w:val="both"/>
        <w:rPr>
          <w:lang w:val="ru-RU"/>
        </w:rPr>
      </w:pPr>
      <w:r w:rsidRPr="00DD4007">
        <w:rPr>
          <w:lang w:val="ru-RU"/>
        </w:rPr>
        <w:t xml:space="preserve">Структурное программирование естественно возникает во многих классах задач, прежде всего в таких, где задача естественно расщепляется на подзадачи, а информация — на достаточно </w:t>
      </w:r>
      <w:r w:rsidRPr="00DD4007">
        <w:rPr>
          <w:lang w:val="ru-RU"/>
        </w:rPr>
        <w:lastRenderedPageBreak/>
        <w:t>независимые структуры данных. Для подобных задач — это, безусловно, лучший стиль программирования.</w:t>
      </w:r>
    </w:p>
    <w:p w:rsidR="009964DD" w:rsidRPr="00DD4007" w:rsidRDefault="009964DD" w:rsidP="009964DD">
      <w:pPr>
        <w:pStyle w:val="Heading3"/>
        <w:jc w:val="both"/>
        <w:rPr>
          <w:lang w:val="ru-RU"/>
        </w:rPr>
      </w:pPr>
      <w:bookmarkStart w:id="314" w:name="_Toc438377538"/>
      <w:r w:rsidRPr="00DD4007">
        <w:rPr>
          <w:lang w:val="ru-RU"/>
        </w:rPr>
        <w:t>Сентенциальное программирование</w:t>
      </w:r>
      <w:bookmarkEnd w:id="314"/>
    </w:p>
    <w:p w:rsidR="009964DD" w:rsidRPr="009964DD" w:rsidRDefault="009964DD" w:rsidP="009964DD">
      <w:pPr>
        <w:jc w:val="both"/>
        <w:rPr>
          <w:lang w:val="ru-RU"/>
        </w:rPr>
      </w:pPr>
      <w:r w:rsidRPr="009964DD">
        <w:rPr>
          <w:lang w:val="ru-RU"/>
        </w:rPr>
        <w:t xml:space="preserve">Сентенциальное программирование отличается следующими </w:t>
      </w:r>
      <w:r w:rsidRPr="009964DD">
        <w:rPr>
          <w:i/>
          <w:lang w:val="ru-RU"/>
        </w:rPr>
        <w:t>особенностями:</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Память представляется как единая большая структура данных. Состояние программы (поле зрения) задается как выражение либо совокупность выражений. В некоторых из вариантов сентенциального программирования эти выражения могут содержать переменные, а в других — нет.</w:t>
      </w:r>
    </w:p>
    <w:p w:rsidR="009964DD" w:rsidRPr="009964DD" w:rsidRDefault="009964DD" w:rsidP="009F565D">
      <w:pPr>
        <w:pStyle w:val="ListParagraph"/>
        <w:numPr>
          <w:ilvl w:val="0"/>
          <w:numId w:val="123"/>
        </w:numPr>
        <w:jc w:val="both"/>
        <w:rPr>
          <w:szCs w:val="22"/>
        </w:rPr>
      </w:pPr>
      <w:r w:rsidRPr="009964DD">
        <w:rPr>
          <w:szCs w:val="22"/>
        </w:rPr>
        <w:t xml:space="preserve">В поле зрения по некоторым правилам может быть выделена активная часть, т. е. рассматриваемая в данный момент. </w:t>
      </w:r>
    </w:p>
    <w:p w:rsidR="009964DD" w:rsidRPr="009964DD" w:rsidRDefault="009964DD" w:rsidP="009F565D">
      <w:pPr>
        <w:pStyle w:val="ListParagraph"/>
        <w:numPr>
          <w:ilvl w:val="0"/>
          <w:numId w:val="123"/>
        </w:numPr>
        <w:jc w:val="both"/>
        <w:rPr>
          <w:szCs w:val="22"/>
        </w:rPr>
      </w:pPr>
      <w:r w:rsidRPr="009964DD">
        <w:rPr>
          <w:szCs w:val="22"/>
        </w:rPr>
        <w:t>На каждом шаге выполнения программы глобальные свойства активной части памяти подвергаются анализу. Выполняется не тот оператор, который стоит следующим в программе либо на который явно передано управление, а тот, который соответствует условию, выполненному для данного состояния внутреннего мира программы.</w:t>
      </w:r>
    </w:p>
    <w:p w:rsidR="009964DD" w:rsidRPr="009964DD" w:rsidRDefault="009964DD" w:rsidP="009F565D">
      <w:pPr>
        <w:pStyle w:val="ListParagraph"/>
        <w:numPr>
          <w:ilvl w:val="0"/>
          <w:numId w:val="123"/>
        </w:numPr>
        <w:jc w:val="both"/>
        <w:rPr>
          <w:szCs w:val="22"/>
        </w:rPr>
      </w:pPr>
      <w:r w:rsidRPr="009964DD">
        <w:rPr>
          <w:szCs w:val="22"/>
        </w:rPr>
        <w:t>Каждое действие программы состоит в замене одного выражения на другое: в традиционной для таких языков записи, левой его части на правую.</w:t>
      </w:r>
    </w:p>
    <w:p w:rsidR="009964DD" w:rsidRPr="009964DD" w:rsidRDefault="009964DD" w:rsidP="009F565D">
      <w:pPr>
        <w:pStyle w:val="ListParagraph"/>
        <w:numPr>
          <w:ilvl w:val="0"/>
          <w:numId w:val="123"/>
        </w:numPr>
        <w:jc w:val="both"/>
        <w:rPr>
          <w:szCs w:val="22"/>
        </w:rPr>
      </w:pPr>
      <w:r w:rsidRPr="009964DD">
        <w:rPr>
          <w:szCs w:val="22"/>
        </w:rPr>
        <w:t>Выполняется тот оператор, для которого активная часть выражения получается из левой части оператора некоторой подстановкой значений переменных, их конкретизацией либо унификацией. Полученные при конкретизации (унификации) значения переменных используются для конкретизации правой части (а при унификации — и всего поля памяти). Активная часть выражения заменяется на правую часть правила.</w:t>
      </w:r>
    </w:p>
    <w:p w:rsidR="009964DD" w:rsidRPr="00DD4007" w:rsidRDefault="009964DD" w:rsidP="009964DD">
      <w:pPr>
        <w:jc w:val="both"/>
        <w:rPr>
          <w:lang w:val="ru-RU"/>
        </w:rPr>
      </w:pPr>
      <w:r w:rsidRPr="00DD4007">
        <w:rPr>
          <w:lang w:val="ru-RU"/>
        </w:rPr>
        <w:t>При сентенциальном стиле образ мышления программиста подобен выводу предложения по грамматике (отсюда и наименование стиля). Этот стиль удобен, если перерабатываемые данные естественно представлять в виде сложной структуры единиц, которые достаточно глобально распознаются и достаточно регулярно, но глобально, меняются. В отличие от структурного программирования, когда структурируются и локализуются прежде всего действия, здесь делается упор на локальности активной (преобразуемой) части данных, а действия глобальны.</w:t>
      </w:r>
    </w:p>
    <w:p w:rsidR="009964DD" w:rsidRPr="00DD4007" w:rsidRDefault="009964DD" w:rsidP="009964DD">
      <w:pPr>
        <w:pStyle w:val="Heading3"/>
        <w:jc w:val="both"/>
        <w:rPr>
          <w:lang w:val="ru-RU"/>
        </w:rPr>
      </w:pPr>
      <w:bookmarkStart w:id="315" w:name="_Toc438377539"/>
      <w:r w:rsidRPr="00DD4007">
        <w:rPr>
          <w:lang w:val="ru-RU"/>
        </w:rPr>
        <w:t>Программирование от событий</w:t>
      </w:r>
      <w:bookmarkEnd w:id="315"/>
    </w:p>
    <w:p w:rsidR="009964DD" w:rsidRPr="00DD4007" w:rsidRDefault="009964DD" w:rsidP="009964DD">
      <w:pPr>
        <w:jc w:val="both"/>
        <w:rPr>
          <w:lang w:val="ru-RU"/>
        </w:rPr>
      </w:pPr>
      <w:r w:rsidRPr="00DD4007">
        <w:rPr>
          <w:lang w:val="ru-RU"/>
        </w:rPr>
        <w:t xml:space="preserve">Есть довольно обширный круг задач, которые естественно описывать как совокупность реакций на события, возникающие в среде выполнения программы. Вообще говоря, так можно трактовать любую программу, обрабатывающую данные: поступление очередного данного — это внешнее событие, требующее реакции, которая, как минимум, должна быть связана с вводом этого данного. Понятно, что такая трактовка далеко не всегда продуктивна. Но она оправдана, например, когда есть много событий, порядок которых не определяет логику обработки, когда реакция на каждое событие автономна, т. е. не зависит от реакции на другие события. </w:t>
      </w:r>
    </w:p>
    <w:p w:rsidR="009964DD" w:rsidRPr="009964DD" w:rsidRDefault="009964DD" w:rsidP="009964DD">
      <w:pPr>
        <w:jc w:val="both"/>
        <w:rPr>
          <w:lang w:val="ru-RU"/>
        </w:rPr>
      </w:pPr>
      <w:r w:rsidRPr="00DD4007">
        <w:rPr>
          <w:lang w:val="ru-RU"/>
        </w:rPr>
        <w:t xml:space="preserve">Общая характеристика подобных ситуаций сводится к трем условиям, которые можно считать определяющими для целесообразного применения стиля программирования от событий, или </w:t>
      </w:r>
      <w:r w:rsidRPr="007051E2">
        <w:rPr>
          <w:i/>
          <w:lang w:val="ru-RU"/>
        </w:rPr>
        <w:t>событийно-орие</w:t>
      </w:r>
      <w:r w:rsidRPr="009964DD">
        <w:rPr>
          <w:i/>
          <w:lang w:val="ru-RU"/>
        </w:rPr>
        <w:t>нтированного стиля программирования</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 xml:space="preserve">Процессы генерации событий отделены от процессов их обработки; </w:t>
      </w:r>
    </w:p>
    <w:p w:rsidR="009964DD" w:rsidRPr="009964DD" w:rsidRDefault="009964DD" w:rsidP="009F565D">
      <w:pPr>
        <w:pStyle w:val="ListParagraph"/>
        <w:numPr>
          <w:ilvl w:val="0"/>
          <w:numId w:val="123"/>
        </w:numPr>
        <w:jc w:val="both"/>
        <w:rPr>
          <w:szCs w:val="22"/>
        </w:rPr>
      </w:pPr>
      <w:r w:rsidRPr="009964DD">
        <w:rPr>
          <w:szCs w:val="22"/>
        </w:rPr>
        <w:lastRenderedPageBreak/>
        <w:t>Процессы отработки разных реакций не зависят друг от друга;</w:t>
      </w:r>
    </w:p>
    <w:p w:rsidR="009964DD" w:rsidRPr="009964DD" w:rsidRDefault="009964DD" w:rsidP="009F565D">
      <w:pPr>
        <w:pStyle w:val="ListParagraph"/>
        <w:numPr>
          <w:ilvl w:val="0"/>
          <w:numId w:val="123"/>
        </w:numPr>
        <w:jc w:val="both"/>
        <w:rPr>
          <w:szCs w:val="22"/>
        </w:rPr>
      </w:pPr>
      <w:r w:rsidRPr="009964DD">
        <w:rPr>
          <w:szCs w:val="22"/>
        </w:rPr>
        <w:t>Можно определить единый механизм установления контакта между событием и реакцией на него, никак не связанный с обработкой.</w:t>
      </w:r>
    </w:p>
    <w:p w:rsidR="009964DD" w:rsidRPr="00DD4007" w:rsidRDefault="009964DD" w:rsidP="009964DD">
      <w:pPr>
        <w:jc w:val="both"/>
        <w:rPr>
          <w:lang w:val="ru-RU"/>
        </w:rPr>
      </w:pPr>
      <w:r w:rsidRPr="009964DD">
        <w:rPr>
          <w:lang w:val="ru-RU"/>
        </w:rPr>
        <w:t>Стиль событийного программирования — это создание для каждого события собственной процедуры-обра</w:t>
      </w:r>
      <w:r w:rsidRPr="00DD4007">
        <w:rPr>
          <w:lang w:val="ru-RU"/>
        </w:rPr>
        <w:t>ботчика. Порядок, в котором обработчики описываются в программе, не имеет никакого значения. Более того, они могут, а во многих случаях и должны быть приписаны к разным структурным единицам программы, в рамках которых только и осмыслена реакция на событие. Как следствие, продуктивно разбивать реакцию на событие на части, за которые отвечают такие структурные единицы, и иметь несколько реакций (разных) структурных единиц на одно событие.</w:t>
      </w:r>
    </w:p>
    <w:p w:rsidR="009964DD" w:rsidRPr="00DD4007" w:rsidRDefault="009964DD" w:rsidP="009964DD">
      <w:pPr>
        <w:jc w:val="both"/>
        <w:rPr>
          <w:lang w:val="ru-RU"/>
        </w:rPr>
      </w:pPr>
      <w:r w:rsidRPr="00DD4007">
        <w:rPr>
          <w:lang w:val="ru-RU"/>
        </w:rPr>
        <w:t xml:space="preserve">До сих пор мы ничего не говорили о том, какие события возможны при программировании в событийно-ориентированном стиле. Исторически этот стиль как определенный “художественный прием” сформировался в области разработки операционных систем, где естественно связывать понятие события с прерываниями. </w:t>
      </w:r>
      <w:r w:rsidRPr="007051E2">
        <w:rPr>
          <w:i/>
          <w:lang w:val="ru-RU"/>
        </w:rPr>
        <w:t>Прерывание</w:t>
      </w:r>
      <w:r w:rsidRPr="00DD4007">
        <w:rPr>
          <w:lang w:val="ru-RU"/>
        </w:rPr>
        <w:t xml:space="preserve"> — это сигнал от одного из устройств (может быть, и от самого процессора), который говорит о том, что произошло нечто, на что нужно обратить внимание. Когда происходит прерывание, операционная система распознает, какая причина его вызвала, и далее формирует событие как информационный объект, вызывающий реакцию программной системы. Возможны разные способы реагирования на события, в том числе и передача его для обработки той программе, при выполнении которой возникло прерывание, породившее это событие. Из потребности такой обработки, собственно говоря, и сформировался событийно-ориентированный стиль программирования.</w:t>
      </w:r>
    </w:p>
    <w:p w:rsidR="009964DD" w:rsidRPr="00DD4007" w:rsidRDefault="009964DD" w:rsidP="009964DD">
      <w:pPr>
        <w:pStyle w:val="Heading3"/>
        <w:jc w:val="both"/>
        <w:rPr>
          <w:lang w:val="ru-RU"/>
        </w:rPr>
      </w:pPr>
      <w:bookmarkStart w:id="316" w:name="_Toc438377540"/>
      <w:r w:rsidRPr="00DD4007">
        <w:rPr>
          <w:lang w:val="ru-RU"/>
        </w:rPr>
        <w:t>Программирование от приоритетов</w:t>
      </w:r>
      <w:bookmarkEnd w:id="316"/>
    </w:p>
    <w:p w:rsidR="009964DD" w:rsidRPr="00DD4007" w:rsidRDefault="009964DD" w:rsidP="009964DD">
      <w:pPr>
        <w:jc w:val="both"/>
        <w:rPr>
          <w:lang w:val="ru-RU"/>
        </w:rPr>
      </w:pPr>
      <w:r w:rsidRPr="00DD4007">
        <w:rPr>
          <w:lang w:val="ru-RU"/>
        </w:rPr>
        <w:t xml:space="preserve">При программировании в стиле событий может возникнуть потребность упорядочивания выполнения нескольких конкурирующих между собой реакций на события. Достаточно универсальным средством удовлетворения этой потребности является приписывание реакциям приоритетов: сначала выполняются те реакции, которые имеют больший приоритет. </w:t>
      </w:r>
    </w:p>
    <w:p w:rsidR="009964DD" w:rsidRPr="00DD4007" w:rsidRDefault="009964DD" w:rsidP="009964DD">
      <w:pPr>
        <w:jc w:val="both"/>
        <w:rPr>
          <w:lang w:val="ru-RU"/>
        </w:rPr>
      </w:pPr>
      <w:r w:rsidRPr="00DD4007">
        <w:rPr>
          <w:lang w:val="ru-RU"/>
        </w:rPr>
        <w:t xml:space="preserve">Этот прием, как выявилось на практике, пригоден для решения достаточно широкого круга задач. Он стал основой для формирования самостоятельного стиля </w:t>
      </w:r>
      <w:r w:rsidRPr="00DD4007">
        <w:rPr>
          <w:b/>
          <w:lang w:val="ru-RU"/>
        </w:rPr>
        <w:t>программирования от приоритетов</w:t>
      </w:r>
      <w:r w:rsidRPr="00DD4007">
        <w:rPr>
          <w:lang w:val="ru-RU"/>
        </w:rPr>
        <w:t>.</w:t>
      </w:r>
    </w:p>
    <w:p w:rsidR="009964DD" w:rsidRPr="00DD4007" w:rsidRDefault="009964DD" w:rsidP="009964DD">
      <w:pPr>
        <w:jc w:val="both"/>
        <w:rPr>
          <w:lang w:val="ru-RU"/>
        </w:rPr>
      </w:pPr>
      <w:r w:rsidRPr="00DD4007">
        <w:rPr>
          <w:lang w:val="ru-RU"/>
        </w:rPr>
        <w:t>В программировании от приоритетов, как и в сентенциальном программировании, порядок расположения операторов в программе имеет малое значение, зато имеет значение его приоритет, т. е. некоторое значение, принадлежащее в самом общем случае частично-упорядоченному множеству и почти всегда рассматриваемое как элементарное. После завершения очередного оператора среди оставшихся выбирается оператор с максимальным приоритетом. Если таких операторов с равными или несравнимыми приоритетами несколько, то, вообще говоря, в идеале надо было бы выбирать один из них недетерминированно.</w:t>
      </w:r>
    </w:p>
    <w:p w:rsidR="009964DD" w:rsidRPr="00DD4007" w:rsidRDefault="009964DD" w:rsidP="009964DD">
      <w:pPr>
        <w:jc w:val="both"/>
        <w:rPr>
          <w:lang w:val="ru-RU"/>
        </w:rPr>
      </w:pPr>
      <w:r w:rsidRPr="00DD4007">
        <w:rPr>
          <w:lang w:val="ru-RU"/>
        </w:rPr>
        <w:t>В целом программирование от приоритетов является мощным, но специфическим орудием для описания глобальных совместных, параллельных или распределенных процессов. Его элементы проникают и в традиционные системы программирования в виде обработки исключительных ситуаций в программах.</w:t>
      </w:r>
    </w:p>
    <w:p w:rsidR="009964DD" w:rsidRPr="00DD4007" w:rsidRDefault="009964DD" w:rsidP="009964DD">
      <w:pPr>
        <w:pStyle w:val="Heading3"/>
        <w:jc w:val="both"/>
        <w:rPr>
          <w:lang w:val="ru-RU"/>
        </w:rPr>
      </w:pPr>
      <w:bookmarkStart w:id="317" w:name="_Toc438377541"/>
      <w:r w:rsidRPr="00DD4007">
        <w:rPr>
          <w:lang w:val="ru-RU"/>
        </w:rPr>
        <w:lastRenderedPageBreak/>
        <w:t>Функциональное программирование</w:t>
      </w:r>
      <w:bookmarkEnd w:id="317"/>
    </w:p>
    <w:p w:rsidR="009964DD" w:rsidRPr="00DD4007" w:rsidRDefault="009964DD" w:rsidP="009964DD">
      <w:pPr>
        <w:jc w:val="both"/>
        <w:rPr>
          <w:lang w:val="ru-RU"/>
        </w:rPr>
      </w:pPr>
      <w:r w:rsidRPr="00DD4007">
        <w:rPr>
          <w:lang w:val="ru-RU"/>
        </w:rPr>
        <w:t xml:space="preserve">При функциональном программировании основным понятием является </w:t>
      </w:r>
      <w:r w:rsidRPr="007051E2">
        <w:rPr>
          <w:i/>
          <w:lang w:val="ru-RU"/>
        </w:rPr>
        <w:t>функция</w:t>
      </w:r>
      <w:r w:rsidRPr="00DD4007">
        <w:rPr>
          <w:lang w:val="ru-RU"/>
        </w:rPr>
        <w:t>. Мы интересуемся определением и переопределением функции как целого. Соответственно, тогда сами функции становятся значениями.</w:t>
      </w:r>
    </w:p>
    <w:p w:rsidR="009964DD" w:rsidRPr="00DD4007" w:rsidRDefault="009964DD" w:rsidP="009964DD">
      <w:pPr>
        <w:jc w:val="both"/>
        <w:rPr>
          <w:lang w:val="ru-RU"/>
        </w:rPr>
      </w:pPr>
      <w:r w:rsidRPr="00DD4007">
        <w:rPr>
          <w:lang w:val="ru-RU"/>
        </w:rPr>
        <w:t xml:space="preserve">Функциональное </w:t>
      </w:r>
      <w:r>
        <w:rPr>
          <w:lang w:val="ru-RU"/>
        </w:rPr>
        <w:t xml:space="preserve">программирование базируется на </w:t>
      </w:r>
      <w:r w:rsidRPr="00DD4007">
        <w:rPr>
          <w:lang w:val="ru-RU"/>
        </w:rPr>
        <w:t>исчислении, на теории рекурсивных схем и на денотационной семантике, дающей модели этих понятий.</w:t>
      </w:r>
    </w:p>
    <w:p w:rsidR="009964DD" w:rsidRPr="00DD4007" w:rsidRDefault="009964DD" w:rsidP="009964DD">
      <w:pPr>
        <w:jc w:val="both"/>
        <w:rPr>
          <w:lang w:val="ru-RU"/>
        </w:rPr>
      </w:pPr>
      <w:r w:rsidRPr="00DD4007">
        <w:rPr>
          <w:lang w:val="ru-RU"/>
        </w:rPr>
        <w:t xml:space="preserve">Надо сказать, что при работе с функционалами высших типов возникают большие сложности, и для понимания их теории нужно хорошо знать логику, современную алгебру и топологию. Специалистов, владеющих и этой теорией, и практикой программирования, практически нет. </w:t>
      </w:r>
    </w:p>
    <w:p w:rsidR="009964DD" w:rsidRPr="00DD4007" w:rsidRDefault="009964DD" w:rsidP="009964DD">
      <w:pPr>
        <w:jc w:val="both"/>
        <w:rPr>
          <w:lang w:val="ru-RU"/>
        </w:rPr>
      </w:pPr>
      <w:r w:rsidRPr="00DD4007">
        <w:rPr>
          <w:lang w:val="ru-RU"/>
        </w:rPr>
        <w:t xml:space="preserve">Наиболее богатый опыт и развитые традиции функционального программирования имеет язык </w:t>
      </w:r>
      <w:r w:rsidRPr="0098293F">
        <w:t>LISP</w:t>
      </w:r>
      <w:r w:rsidRPr="00DD4007">
        <w:rPr>
          <w:lang w:val="ru-RU"/>
        </w:rPr>
        <w:t xml:space="preserve">. Методы составления </w:t>
      </w:r>
      <w:r w:rsidRPr="0098293F">
        <w:t>LISP</w:t>
      </w:r>
      <w:r w:rsidRPr="00DD4007">
        <w:rPr>
          <w:lang w:val="ru-RU"/>
        </w:rPr>
        <w:t xml:space="preserve">-программ вполне сложились, и можно подвести некоторые итоги. Стиль программирования на </w:t>
      </w:r>
      <w:r w:rsidRPr="0098293F">
        <w:t>LISP</w:t>
      </w:r>
      <w:r w:rsidRPr="00DD4007">
        <w:rPr>
          <w:lang w:val="ru-RU"/>
        </w:rPr>
        <w:t xml:space="preserve">’е не удалось погубить даже внедрением совершенно чуждого функциональности присваивания. В то же время, этот стиль оказался гибок по отношению к освоению новых концепций, когда они не противоречат базовым средствам языка: и абстрактные типы данных, и объектная ориентированность вполне успешно прививаются на стройное дерево списочной структуры </w:t>
      </w:r>
      <w:r w:rsidRPr="0098293F">
        <w:t>LISP</w:t>
      </w:r>
      <w:r w:rsidRPr="00DD4007">
        <w:rPr>
          <w:lang w:val="ru-RU"/>
        </w:rPr>
        <w:t>’а.</w:t>
      </w:r>
    </w:p>
    <w:p w:rsidR="009964DD" w:rsidRPr="00133E3B" w:rsidRDefault="009964DD" w:rsidP="009964DD">
      <w:pPr>
        <w:jc w:val="both"/>
        <w:rPr>
          <w:lang w:val="ru-RU"/>
        </w:rPr>
      </w:pPr>
      <w:r w:rsidRPr="00DD4007">
        <w:rPr>
          <w:lang w:val="ru-RU"/>
        </w:rPr>
        <w:t xml:space="preserve">Как показывает опыт </w:t>
      </w:r>
      <w:r w:rsidRPr="0098293F">
        <w:t>LISP</w:t>
      </w:r>
      <w:r w:rsidRPr="00DD4007">
        <w:rPr>
          <w:lang w:val="ru-RU"/>
        </w:rPr>
        <w:t>’а, взаимопроникновение стилей возможно, и особенно успешно в случае концептуально хорошо проработанной базы. Но далеко не всегда оно приводит к ожидаемому росту выразительности. Многочисленные примеры демонстрируют обратное. И всегда неудачи заимствований обусловлены нечеткостью проработки базовых концепций, отходом от того, что логически и теоретически предопределено для данного стиля. Вот почему крайне важно проанализировать существующие стили и выявить их сущность, а не поверхностные сходства и различия. Опыт показал, что владение функциональным стилем программирования является элементом фундаментального образования программиста и мощным средством проектирования программ на концептуальном уровне. Тот, кто осмыслил концепции функционального программирования, гораздо глубже овладевает современными высокоуровневыми методами объектно-ориентированного проектирования и дизайна и гораздо эффективнее их применяет.</w:t>
      </w:r>
    </w:p>
    <w:p w:rsidR="009964DD" w:rsidRPr="00497B7B" w:rsidRDefault="009964DD" w:rsidP="009964DD">
      <w:pPr>
        <w:jc w:val="both"/>
        <w:rPr>
          <w:lang w:val="ru-RU"/>
        </w:rPr>
      </w:pPr>
      <w:r w:rsidRPr="0067528F">
        <w:rPr>
          <w:lang w:val="ru-RU"/>
        </w:rPr>
        <w:t xml:space="preserve">Выбирая функциональное программирование, мы почти полностью отказываемся от </w:t>
      </w:r>
      <w:r w:rsidRPr="0098293F">
        <w:t>UML</w:t>
      </w:r>
      <w:r w:rsidRPr="0067528F">
        <w:rPr>
          <w:lang w:val="ru-RU"/>
        </w:rPr>
        <w:t xml:space="preserve"> в виду его объектной природы. Так, диаграммы классов, объектов и последовательности практически теряют смысл. В </w:t>
      </w:r>
      <w:r w:rsidRPr="0098293F">
        <w:t>Haskell</w:t>
      </w:r>
      <w:r w:rsidRPr="0067528F">
        <w:rPr>
          <w:lang w:val="ru-RU"/>
        </w:rPr>
        <w:t xml:space="preserve"> нет классов или объектов, нет инкапсулированной мутабельности, — а есть только процесс преобразования данных. Диаграмму последовательности, необходимую для описания взаимодействий этих самых объектов, можно было бы как-то использовать для цепочек функций, но штука в том, что сами цепочки будут более читабельны и понятны. Все прочие диаграммы, тем не менее, вполне применимы. В большой программе на ФП также имеются подсистемы или компоненты, а значит, в строю остаются диаграммы компонентов, пакетов и коммуникации. Диаграмма состояний — универсальна: процессы и конечные автоматы встречаются очень часто. Ее можно было бы применять даже в иных областях, не только в разработке ПО. </w:t>
      </w:r>
      <w:r w:rsidRPr="00497B7B">
        <w:rPr>
          <w:lang w:val="ru-RU"/>
        </w:rPr>
        <w:t>Наконец, диаграмма вариантов использования вообще имеет мало отношения к дизайну ПО; она связывает бизнес-требования с системными требованиями на этапе анализа.</w:t>
      </w:r>
    </w:p>
    <w:p w:rsidR="009964DD" w:rsidRPr="00497B7B" w:rsidRDefault="009964DD" w:rsidP="009964DD">
      <w:pPr>
        <w:jc w:val="both"/>
        <w:rPr>
          <w:lang w:val="ru-RU"/>
        </w:rPr>
      </w:pPr>
      <w:r w:rsidRPr="00497B7B">
        <w:rPr>
          <w:lang w:val="ru-RU"/>
        </w:rPr>
        <w:lastRenderedPageBreak/>
        <w:t>Но если внимательно присмотреться к «применимым» диаграммам, можно прийти к выводу, что они слабо помогут в высокоуровневом дизайне кода (который располагается ниже дизайна архитектуры), а то и вовсе могут навредить, подталкивая к императивному мышлению.</w:t>
      </w:r>
    </w:p>
    <w:p w:rsidR="009964DD" w:rsidRPr="00497B7B" w:rsidRDefault="009964DD" w:rsidP="009964DD">
      <w:pPr>
        <w:jc w:val="both"/>
        <w:rPr>
          <w:lang w:val="ru-RU"/>
        </w:rPr>
      </w:pPr>
      <w:r w:rsidRPr="00497B7B">
        <w:rPr>
          <w:lang w:val="ru-RU"/>
        </w:rPr>
        <w:t>Во многих источниках делается вывод, что функциональные языки очень декларативные и можно сказать, что программы, на них написанные, документируют сами себя.</w:t>
      </w:r>
    </w:p>
    <w:p w:rsidR="009964DD" w:rsidRPr="00497B7B" w:rsidRDefault="009964DD" w:rsidP="009964DD">
      <w:pPr>
        <w:jc w:val="both"/>
        <w:rPr>
          <w:lang w:val="ru-RU"/>
        </w:rPr>
      </w:pPr>
      <w:r w:rsidRPr="0067528F">
        <w:rPr>
          <w:i/>
          <w:lang w:val="ru-RU"/>
        </w:rPr>
        <w:t>Главным недостатком функциональных языков программирования</w:t>
      </w:r>
      <w:r w:rsidRPr="0067528F">
        <w:rPr>
          <w:lang w:val="ru-RU"/>
        </w:rPr>
        <w:t xml:space="preserve"> считается плохая совместимость с самыми популярными из императивных языков программирования, на которых сейчас написано подавляющее большинство широко используемого программного обеспечения. Также не стоит забывать про плохую переносимость программ на функциональных языках на различные платформы и низкую популярность этих языков (то есть, получается рекурсия - языки не популярны из-за того, что все опасаются серьёзно их использовать из-за их низкой популярности). </w:t>
      </w:r>
      <w:r w:rsidRPr="00497B7B">
        <w:rPr>
          <w:lang w:val="ru-RU"/>
        </w:rPr>
        <w:t>Есть ещё ряд причин, но все они также, в большинстве своём, упираются в инерционность индустрии программного обеспечения, в том числе и в инерционность людей, которые работают в ней.</w:t>
      </w:r>
    </w:p>
    <w:p w:rsidR="009964DD" w:rsidRPr="0067528F" w:rsidRDefault="009964DD" w:rsidP="009964DD">
      <w:pPr>
        <w:jc w:val="both"/>
        <w:rPr>
          <w:lang w:val="ru-RU"/>
        </w:rPr>
      </w:pPr>
      <w:r w:rsidRPr="0067528F">
        <w:rPr>
          <w:lang w:val="ru-RU"/>
        </w:rPr>
        <w:t>"Функциональный программист смотрится как средневековый монах, отвергающий удовольствия жизни в надежде, что это сделает его добродетельным. Для тех, кто заинтересован в материальных выгодах, эти "преимущества" не очень убедительны. (...) Ясно, что такая характеристика функционального программирования неадекватна". Джон Хьюз</w:t>
      </w:r>
    </w:p>
    <w:p w:rsidR="009964DD" w:rsidRPr="00DD4007" w:rsidRDefault="009964DD" w:rsidP="009964DD">
      <w:pPr>
        <w:pStyle w:val="Heading3"/>
        <w:jc w:val="both"/>
        <w:rPr>
          <w:lang w:val="ru-RU"/>
        </w:rPr>
      </w:pPr>
      <w:bookmarkStart w:id="318" w:name="_Toc438377542"/>
      <w:r w:rsidRPr="00DD4007">
        <w:rPr>
          <w:lang w:val="ru-RU"/>
        </w:rPr>
        <w:t>Объектно-ориентированный подход</w:t>
      </w:r>
      <w:bookmarkEnd w:id="318"/>
    </w:p>
    <w:p w:rsidR="009964DD" w:rsidRPr="00133E3B" w:rsidRDefault="009964DD" w:rsidP="009964DD">
      <w:pPr>
        <w:jc w:val="both"/>
        <w:rPr>
          <w:lang w:val="ru-RU"/>
        </w:rPr>
      </w:pPr>
      <w:r w:rsidRPr="00DD4007">
        <w:rPr>
          <w:lang w:val="ru-RU"/>
        </w:rPr>
        <w:t xml:space="preserve">В современном программировании </w:t>
      </w:r>
      <w:r w:rsidRPr="00F3029B">
        <w:rPr>
          <w:i/>
          <w:lang w:val="ru-RU"/>
        </w:rPr>
        <w:t>объектно-ориентированный подход (ООП)</w:t>
      </w:r>
      <w:r w:rsidRPr="00DD4007">
        <w:rPr>
          <w:lang w:val="ru-RU"/>
        </w:rPr>
        <w:t xml:space="preserve"> является одним из популярнейших. Он превратился в стандарт во многих фирмах и во многих сообществах программистов. Этот стиль вместе с соответствующими организационными нововведениями позволил резко повысить эффективность коллективной работы программистов.</w:t>
      </w:r>
    </w:p>
    <w:p w:rsidR="009964DD" w:rsidRPr="00133E3B" w:rsidRDefault="009964DD" w:rsidP="009964DD">
      <w:pPr>
        <w:jc w:val="both"/>
        <w:rPr>
          <w:lang w:val="ru-RU"/>
        </w:rPr>
      </w:pPr>
      <w:r w:rsidRPr="00DD4007">
        <w:rPr>
          <w:lang w:val="ru-RU"/>
        </w:rPr>
        <w:t>Сейчас можно сказать, что есть мода на ООП, так как по статистике это самый популярный стиль программирования. Но также как и в моде на одежду стоит руководствоваться не только какими-то тенденциями, но и задумываться о том, какой стиль в конкретной ситуации больше подходит. К примеру, если в моде открытые платья, то вряд ли лучшей идеей будет одеться по этой моде в холод -20 градусов. Также и ООП подходит отнюдь не всегда.</w:t>
      </w:r>
    </w:p>
    <w:p w:rsidR="009964DD" w:rsidRPr="00DD4007" w:rsidRDefault="009964DD" w:rsidP="009964DD">
      <w:pPr>
        <w:jc w:val="both"/>
        <w:rPr>
          <w:lang w:val="ru-RU"/>
        </w:rPr>
      </w:pPr>
      <w:r w:rsidRPr="00DD4007">
        <w:rPr>
          <w:lang w:val="ru-RU"/>
        </w:rPr>
        <w:t>ООП базируется на интенсивном использовании сложных структур данных: объектов. Объекты соединяют внутри себя данные и методы. Чаще всего объекты организуются таким образом, что к данным прямого доступа извне нет, мы можем обращаться к ним лишь через методы. Это позволяет быстро заменять внутреннее представление данных, что исключительно важно для обеспечения перестраиваемости сложных программных систем.</w:t>
      </w:r>
    </w:p>
    <w:p w:rsidR="009964DD" w:rsidRPr="00DD4007" w:rsidRDefault="009964DD" w:rsidP="009964DD">
      <w:pPr>
        <w:jc w:val="both"/>
        <w:rPr>
          <w:lang w:val="ru-RU"/>
        </w:rPr>
      </w:pPr>
      <w:r w:rsidRPr="00DD4007">
        <w:rPr>
          <w:lang w:val="ru-RU"/>
        </w:rPr>
        <w:t>Более того, для замены внутреннего представления данных в объектно- ориентированном программировании имеется механизм наследования. Можно описать новый тип объектов, базирующийся на уже имеющемся, и переопределяющий его методы. Как следствие, при присваивании переменной-объекту могут замениться не только значения данных, но и обрабатывающие их функции.</w:t>
      </w:r>
    </w:p>
    <w:p w:rsidR="009964DD" w:rsidRPr="00DD4007" w:rsidRDefault="009964DD" w:rsidP="009964DD">
      <w:pPr>
        <w:jc w:val="both"/>
        <w:rPr>
          <w:lang w:val="ru-RU"/>
        </w:rPr>
      </w:pPr>
      <w:r w:rsidRPr="00DD4007">
        <w:rPr>
          <w:lang w:val="ru-RU"/>
        </w:rPr>
        <w:t xml:space="preserve">Объектный подход является прежде всего структурой достаточно высокоуровневых понятий, которые надстраиваются над базисом программных конструкций какого-то стиля первого уровня. В </w:t>
      </w:r>
      <w:r w:rsidRPr="00DD4007">
        <w:rPr>
          <w:lang w:val="ru-RU"/>
        </w:rPr>
        <w:lastRenderedPageBreak/>
        <w:t>частности, объектная программа может с равным успехом базироваться и на структурном программировании, и на программировании от состояний, и на программировании от приоритетов.</w:t>
      </w:r>
    </w:p>
    <w:p w:rsidR="009964DD" w:rsidRPr="00DD4007" w:rsidRDefault="009964DD" w:rsidP="009964DD">
      <w:pPr>
        <w:jc w:val="both"/>
        <w:rPr>
          <w:lang w:val="ru-RU"/>
        </w:rPr>
      </w:pPr>
      <w:r w:rsidRPr="00DD4007">
        <w:rPr>
          <w:lang w:val="ru-RU"/>
        </w:rPr>
        <w:t xml:space="preserve">Очень важной стадией развития ООП является объектно-ориентированное проектирование (дизайн) (ООД). Здесь система описывается с нескольких сторон, сначала со стороны пользователя (диаграммы использования), потом со стороны данных (диаграммы классов) и с других сторон реализации (диаграммы состояний и т. п.) Поддерживать целостность системы описаний и переходить от диаграмм к прототипам программ позволяет система </w:t>
      </w:r>
      <w:r w:rsidRPr="00F3029B">
        <w:rPr>
          <w:i/>
        </w:rPr>
        <w:t>UML</w:t>
      </w:r>
      <w:r w:rsidRPr="00DD4007">
        <w:rPr>
          <w:lang w:val="ru-RU"/>
        </w:rPr>
        <w:t xml:space="preserve"> (</w:t>
      </w:r>
      <w:r w:rsidRPr="0098293F">
        <w:t>Unified</w:t>
      </w:r>
      <w:r w:rsidRPr="00DD4007">
        <w:rPr>
          <w:lang w:val="ru-RU"/>
        </w:rPr>
        <w:t xml:space="preserve"> </w:t>
      </w:r>
      <w:r w:rsidRPr="0098293F">
        <w:t>Modelling</w:t>
      </w:r>
      <w:r w:rsidRPr="00DD4007">
        <w:rPr>
          <w:lang w:val="ru-RU"/>
        </w:rPr>
        <w:t xml:space="preserve"> </w:t>
      </w:r>
      <w:r w:rsidRPr="0098293F">
        <w:t>Language</w:t>
      </w:r>
      <w:r w:rsidRPr="00DD4007">
        <w:rPr>
          <w:lang w:val="ru-RU"/>
        </w:rPr>
        <w:t>). Это уже не язык программирования, а язык формализованных спецификаций программ.</w:t>
      </w:r>
    </w:p>
    <w:p w:rsidR="009964DD" w:rsidRPr="00DD4007" w:rsidRDefault="009964DD" w:rsidP="009964DD">
      <w:pPr>
        <w:pStyle w:val="Heading3"/>
        <w:jc w:val="both"/>
        <w:rPr>
          <w:lang w:val="ru-RU"/>
        </w:rPr>
      </w:pPr>
      <w:bookmarkStart w:id="319" w:name="_Toc438377543"/>
      <w:r w:rsidRPr="00DD4007">
        <w:rPr>
          <w:lang w:val="ru-RU"/>
        </w:rPr>
        <w:t>Три технологических стиля программирования</w:t>
      </w:r>
      <w:bookmarkEnd w:id="319"/>
    </w:p>
    <w:p w:rsidR="009964DD" w:rsidRPr="00DD4007" w:rsidRDefault="009964DD" w:rsidP="009964DD">
      <w:pPr>
        <w:jc w:val="both"/>
        <w:rPr>
          <w:lang w:val="ru-RU"/>
        </w:rPr>
      </w:pPr>
      <w:r w:rsidRPr="00DD4007">
        <w:rPr>
          <w:lang w:val="ru-RU"/>
        </w:rPr>
        <w:t xml:space="preserve">Настоящий параграф посвящен несколько иным стилям, чем представленные выше, зависящим не столько от языков и от задач, сколько от программного и технологического окружения программиста. Эти стили рассчитаны не на составление единственной программы, а на серийное их производство (в том или ином смысле). </w:t>
      </w:r>
    </w:p>
    <w:p w:rsidR="009964DD" w:rsidRPr="00DD4007" w:rsidRDefault="009964DD" w:rsidP="009964DD">
      <w:pPr>
        <w:jc w:val="both"/>
        <w:rPr>
          <w:lang w:val="ru-RU"/>
        </w:rPr>
      </w:pPr>
      <w:r w:rsidRPr="00DD4007">
        <w:rPr>
          <w:lang w:val="ru-RU"/>
        </w:rPr>
        <w:t>В одном случае в качестве серии рассматривается набор программ, в которых повторяется применение одних и тех же фрагментов. Это стиль программирования от переиспользования.</w:t>
      </w:r>
    </w:p>
    <w:p w:rsidR="009964DD" w:rsidRPr="00DD4007" w:rsidRDefault="009964DD" w:rsidP="009964DD">
      <w:pPr>
        <w:jc w:val="both"/>
        <w:rPr>
          <w:lang w:val="ru-RU"/>
        </w:rPr>
      </w:pPr>
      <w:r w:rsidRPr="00DD4007">
        <w:rPr>
          <w:lang w:val="ru-RU"/>
        </w:rPr>
        <w:t>В другом случае серия — это набор различных программ, которые в принципе могут быть построены автоматически (что в реальности означает либо полуавтоматически, либо вручную, как правило, по жестко фиксированному методу) из одной общей программы с учетом особенностей применения. Это стиль специализирующего программирования.</w:t>
      </w:r>
    </w:p>
    <w:p w:rsidR="009964DD" w:rsidRPr="007F53D6" w:rsidRDefault="009964DD" w:rsidP="009964DD">
      <w:pPr>
        <w:jc w:val="both"/>
        <w:rPr>
          <w:rStyle w:val="Heading2Char"/>
          <w:rFonts w:asciiTheme="minorHAnsi" w:eastAsiaTheme="minorHAnsi" w:hAnsiTheme="minorHAnsi" w:cstheme="minorBidi"/>
          <w:color w:val="auto"/>
          <w:sz w:val="22"/>
          <w:szCs w:val="22"/>
          <w:lang w:val="ru-RU"/>
        </w:rPr>
      </w:pPr>
      <w:r w:rsidRPr="00DD4007">
        <w:rPr>
          <w:lang w:val="ru-RU"/>
        </w:rPr>
        <w:t>Наконец, третий случай, для которого серийность вырождается. Она подменяется парой, один компонент которой — макет, образец, демонстрационная разработка или же что-то отличное от программы, выполняющей решение задачи, но способное показать некоторые ее особенности либо в другом смысле приблизить разработку к цели. Это нечто называется образцом, макетом, шаблоном либо прототипом, по которому может строиться программа. Второй компонент пары — производственный вариант программы, изготавливаемый на основе информации о макетном образце, о его разработке или путем технологической процедуры работы с первым компонентом пары (например, это могут быть правила заполнения шаблона). Это стиль программирования от образца.</w:t>
      </w:r>
    </w:p>
    <w:p w:rsidR="009964DD" w:rsidRPr="007F53D6" w:rsidRDefault="009964DD" w:rsidP="009964DD">
      <w:pPr>
        <w:pStyle w:val="Heading2"/>
        <w:jc w:val="both"/>
        <w:rPr>
          <w:rStyle w:val="Heading2Char"/>
          <w:lang w:val="ru-RU"/>
        </w:rPr>
      </w:pPr>
      <w:bookmarkStart w:id="320" w:name="_Toc438377309"/>
      <w:bookmarkStart w:id="321" w:name="_Toc438377544"/>
      <w:r w:rsidRPr="008B4C00">
        <w:rPr>
          <w:rStyle w:val="Heading2Char"/>
        </w:rPr>
        <w:t>Clean</w:t>
      </w:r>
      <w:r w:rsidRPr="007F53D6">
        <w:rPr>
          <w:rStyle w:val="Heading2Char"/>
          <w:lang w:val="ru-RU"/>
        </w:rPr>
        <w:t xml:space="preserve"> </w:t>
      </w:r>
      <w:r w:rsidRPr="008B4C00">
        <w:rPr>
          <w:rStyle w:val="Heading2Char"/>
        </w:rPr>
        <w:t>code</w:t>
      </w:r>
      <w:bookmarkEnd w:id="320"/>
      <w:bookmarkEnd w:id="321"/>
    </w:p>
    <w:p w:rsidR="009964DD" w:rsidRPr="00886672" w:rsidRDefault="009964DD" w:rsidP="009964DD">
      <w:pPr>
        <w:pStyle w:val="Heading3"/>
        <w:jc w:val="both"/>
        <w:rPr>
          <w:lang w:val="ru-RU"/>
        </w:rPr>
      </w:pPr>
      <w:bookmarkStart w:id="322" w:name="_Toc438377545"/>
      <w:r>
        <w:rPr>
          <w:lang w:val="ru-RU"/>
        </w:rPr>
        <w:t>Введение</w:t>
      </w:r>
      <w:bookmarkEnd w:id="322"/>
    </w:p>
    <w:p w:rsidR="009964DD" w:rsidRPr="00DD4007" w:rsidRDefault="009964DD" w:rsidP="009964DD">
      <w:pPr>
        <w:jc w:val="both"/>
        <w:rPr>
          <w:lang w:val="ru-RU"/>
        </w:rPr>
      </w:pPr>
      <w:r w:rsidRPr="00DD4007">
        <w:rPr>
          <w:lang w:val="ru-RU"/>
        </w:rPr>
        <w:t>Робин Мартин (автор книги «</w:t>
      </w:r>
      <w:r w:rsidRPr="0098293F">
        <w:t>Clean</w:t>
      </w:r>
      <w:r w:rsidRPr="00DD4007">
        <w:rPr>
          <w:lang w:val="ru-RU"/>
        </w:rPr>
        <w:t xml:space="preserve"> </w:t>
      </w:r>
      <w:r w:rsidRPr="0098293F">
        <w:t>code</w:t>
      </w:r>
      <w:r w:rsidRPr="00DD4007">
        <w:rPr>
          <w:lang w:val="ru-RU"/>
        </w:rPr>
        <w:t xml:space="preserve">» и не только) утверждает, что всех программистов, которые добиваются успеха в мире разработки ПО, отличает один общий признак: они больше всего заботятся о качестве создаваемого программного обеспечения. Это – основа для них. Потому что они являются профессионалами своего дела. То есть написание чистого кода является одним из важных аспектов программирования. </w:t>
      </w:r>
    </w:p>
    <w:p w:rsidR="009964DD" w:rsidRPr="00133E3B" w:rsidRDefault="009964DD" w:rsidP="009964DD">
      <w:pPr>
        <w:jc w:val="both"/>
        <w:rPr>
          <w:lang w:val="ru-RU"/>
        </w:rPr>
      </w:pPr>
      <w:r w:rsidRPr="00DD4007">
        <w:rPr>
          <w:lang w:val="ru-RU"/>
        </w:rPr>
        <w:t>Некоторые принципы написания чистого кода, безусловно, есть у всех языков программирования, однако часто эти принципы выделяют для каждого языка в отдельности. Такой свод правил обычно называют “</w:t>
      </w:r>
      <w:r w:rsidRPr="0098293F">
        <w:t>Best</w:t>
      </w:r>
      <w:r w:rsidRPr="00DD4007">
        <w:rPr>
          <w:lang w:val="ru-RU"/>
        </w:rPr>
        <w:t xml:space="preserve"> </w:t>
      </w:r>
      <w:r w:rsidRPr="0098293F">
        <w:t>practices</w:t>
      </w:r>
      <w:r w:rsidRPr="00DD4007">
        <w:rPr>
          <w:lang w:val="ru-RU"/>
        </w:rPr>
        <w:t>”, в интернете с легкостью можно найти “</w:t>
      </w:r>
      <w:r w:rsidRPr="0098293F">
        <w:t>Best</w:t>
      </w:r>
      <w:r w:rsidRPr="00DD4007">
        <w:rPr>
          <w:lang w:val="ru-RU"/>
        </w:rPr>
        <w:t xml:space="preserve"> </w:t>
      </w:r>
      <w:r w:rsidRPr="0098293F">
        <w:t>practices</w:t>
      </w:r>
      <w:r w:rsidRPr="00DD4007">
        <w:rPr>
          <w:lang w:val="ru-RU"/>
        </w:rPr>
        <w:t>” для любого конкретного языка.</w:t>
      </w:r>
    </w:p>
    <w:p w:rsidR="009964DD" w:rsidRPr="00DD4007" w:rsidRDefault="009964DD" w:rsidP="009964DD">
      <w:pPr>
        <w:jc w:val="both"/>
        <w:rPr>
          <w:lang w:val="ru-RU"/>
        </w:rPr>
      </w:pPr>
      <w:r w:rsidRPr="00DD4007">
        <w:rPr>
          <w:lang w:val="ru-RU"/>
        </w:rPr>
        <w:lastRenderedPageBreak/>
        <w:t xml:space="preserve">Однако для языков низкого уровня </w:t>
      </w:r>
      <w:r w:rsidRPr="0098293F">
        <w:t>Clean</w:t>
      </w:r>
      <w:r w:rsidRPr="00DD4007">
        <w:rPr>
          <w:lang w:val="ru-RU"/>
        </w:rPr>
        <w:t xml:space="preserve"> </w:t>
      </w:r>
      <w:r w:rsidRPr="0098293F">
        <w:t>Code</w:t>
      </w:r>
      <w:r w:rsidRPr="00DD4007">
        <w:rPr>
          <w:lang w:val="ru-RU"/>
        </w:rPr>
        <w:t xml:space="preserve"> не предусмотрен.</w:t>
      </w:r>
    </w:p>
    <w:p w:rsidR="009964DD" w:rsidRPr="00217746" w:rsidRDefault="009964DD" w:rsidP="009964DD">
      <w:pPr>
        <w:pStyle w:val="Heading3"/>
        <w:jc w:val="both"/>
      </w:pPr>
      <w:bookmarkStart w:id="323" w:name="_Toc438377546"/>
      <w:r w:rsidRPr="00217746">
        <w:t>Best practices JavaScript</w:t>
      </w:r>
      <w:bookmarkEnd w:id="323"/>
    </w:p>
    <w:p w:rsidR="009964DD" w:rsidRPr="009964DD" w:rsidRDefault="009964DD" w:rsidP="009F565D">
      <w:pPr>
        <w:pStyle w:val="ListParagraph"/>
        <w:numPr>
          <w:ilvl w:val="0"/>
          <w:numId w:val="124"/>
        </w:numPr>
        <w:jc w:val="both"/>
        <w:rPr>
          <w:szCs w:val="22"/>
        </w:rPr>
      </w:pPr>
      <w:r w:rsidRPr="009964DD">
        <w:rPr>
          <w:szCs w:val="22"/>
        </w:rPr>
        <w:t>Избегайте глобальных переменных. Вместо этого используйте локальные переменные либо замыкания.</w:t>
      </w:r>
    </w:p>
    <w:p w:rsidR="009964DD" w:rsidRPr="009964DD" w:rsidRDefault="009964DD" w:rsidP="009F565D">
      <w:pPr>
        <w:pStyle w:val="ListParagraph"/>
        <w:numPr>
          <w:ilvl w:val="0"/>
          <w:numId w:val="124"/>
        </w:numPr>
        <w:jc w:val="both"/>
        <w:rPr>
          <w:szCs w:val="22"/>
        </w:rPr>
      </w:pPr>
      <w:r w:rsidRPr="009964DD">
        <w:rPr>
          <w:szCs w:val="22"/>
        </w:rPr>
        <w:t>Всегда объявляйте переменные, используйте ключевое слово “</w:t>
      </w:r>
      <w:r w:rsidRPr="009964DD">
        <w:rPr>
          <w:rFonts w:ascii="Consolas" w:hAnsi="Consolas" w:cs="Consolas"/>
          <w:szCs w:val="22"/>
          <w:lang w:val="en-US"/>
        </w:rPr>
        <w:t>var</w:t>
      </w:r>
      <w:r w:rsidRPr="009964DD">
        <w:rPr>
          <w:szCs w:val="22"/>
        </w:rPr>
        <w:t xml:space="preserve">”. </w:t>
      </w:r>
    </w:p>
    <w:p w:rsidR="009964DD" w:rsidRPr="009964DD" w:rsidRDefault="009964DD" w:rsidP="009F565D">
      <w:pPr>
        <w:pStyle w:val="ListParagraph"/>
        <w:numPr>
          <w:ilvl w:val="0"/>
          <w:numId w:val="124"/>
        </w:numPr>
        <w:jc w:val="both"/>
        <w:rPr>
          <w:szCs w:val="22"/>
        </w:rPr>
      </w:pPr>
      <w:r w:rsidRPr="009964DD">
        <w:rPr>
          <w:szCs w:val="22"/>
        </w:rPr>
        <w:t>Стараться делать все объявления как можно выше. Это сделает код чище, все переменные будут объявлены в одном месте, что поможет избежать возможности переобъявления переменных.</w:t>
      </w:r>
    </w:p>
    <w:p w:rsidR="009964DD" w:rsidRPr="009964DD" w:rsidRDefault="009964DD" w:rsidP="009964DD">
      <w:pPr>
        <w:ind w:firstLine="720"/>
        <w:jc w:val="both"/>
        <w:rPr>
          <w:lang w:val="ru-RU"/>
        </w:rPr>
      </w:pPr>
      <w:r w:rsidRPr="009964DD">
        <w:rPr>
          <w:lang w:val="ru-RU"/>
        </w:rPr>
        <w:t>Это правило распространяется также и на циклы:</w:t>
      </w:r>
    </w:p>
    <w:p w:rsidR="009964DD" w:rsidRPr="009964DD" w:rsidRDefault="009964DD" w:rsidP="009964DD">
      <w:pPr>
        <w:ind w:firstLine="720"/>
        <w:jc w:val="both"/>
        <w:rPr>
          <w:rFonts w:ascii="Consolas" w:hAnsi="Consolas" w:cs="Consolas"/>
        </w:rPr>
      </w:pPr>
      <w:r w:rsidRPr="009964DD">
        <w:rPr>
          <w:rFonts w:ascii="Consolas" w:hAnsi="Consolas" w:cs="Consolas"/>
        </w:rPr>
        <w:t>var i;</w:t>
      </w:r>
    </w:p>
    <w:p w:rsidR="009964DD" w:rsidRPr="009964DD" w:rsidRDefault="009964DD" w:rsidP="009964DD">
      <w:pPr>
        <w:ind w:firstLine="720"/>
        <w:jc w:val="both"/>
        <w:rPr>
          <w:rFonts w:ascii="Consolas" w:hAnsi="Consolas" w:cs="Consolas"/>
        </w:rPr>
      </w:pPr>
      <w:r w:rsidRPr="009964DD">
        <w:rPr>
          <w:rFonts w:ascii="Consolas" w:hAnsi="Consolas" w:cs="Consolas"/>
        </w:rPr>
        <w:t xml:space="preserve">for (i = 0; i &lt; 10; i++) {…} </w:t>
      </w:r>
    </w:p>
    <w:p w:rsidR="009964DD" w:rsidRPr="009964DD" w:rsidRDefault="009964DD" w:rsidP="009F565D">
      <w:pPr>
        <w:pStyle w:val="ListParagraph"/>
        <w:numPr>
          <w:ilvl w:val="0"/>
          <w:numId w:val="116"/>
        </w:numPr>
        <w:jc w:val="both"/>
        <w:rPr>
          <w:szCs w:val="22"/>
        </w:rPr>
      </w:pPr>
      <w:r w:rsidRPr="009964DD">
        <w:rPr>
          <w:szCs w:val="22"/>
        </w:rPr>
        <w:t>Инициализировать переменные при объявлении</w:t>
      </w:r>
    </w:p>
    <w:p w:rsidR="009964DD" w:rsidRPr="009964DD" w:rsidRDefault="009964DD" w:rsidP="009F565D">
      <w:pPr>
        <w:pStyle w:val="ListParagraph"/>
        <w:numPr>
          <w:ilvl w:val="0"/>
          <w:numId w:val="116"/>
        </w:numPr>
        <w:jc w:val="both"/>
        <w:rPr>
          <w:szCs w:val="22"/>
        </w:rPr>
      </w:pPr>
      <w:r w:rsidRPr="009964DD">
        <w:rPr>
          <w:szCs w:val="22"/>
        </w:rPr>
        <w:t>Не объявлять переменные как объектные типы, т.е. не использовать ключевые слова “</w:t>
      </w:r>
      <w:r w:rsidRPr="009964DD">
        <w:rPr>
          <w:szCs w:val="22"/>
          <w:lang w:val="en-US"/>
        </w:rPr>
        <w:t>String</w:t>
      </w:r>
      <w:r w:rsidRPr="009964DD">
        <w:rPr>
          <w:szCs w:val="22"/>
        </w:rPr>
        <w:t>”, “</w:t>
      </w:r>
      <w:r w:rsidRPr="009964DD">
        <w:rPr>
          <w:szCs w:val="22"/>
          <w:lang w:val="en-US"/>
        </w:rPr>
        <w:t>Boolean</w:t>
      </w:r>
      <w:r w:rsidRPr="009964DD">
        <w:rPr>
          <w:szCs w:val="22"/>
        </w:rPr>
        <w:t>”, “</w:t>
      </w:r>
      <w:r w:rsidRPr="009964DD">
        <w:rPr>
          <w:szCs w:val="22"/>
          <w:lang w:val="en-US"/>
        </w:rPr>
        <w:t>Number</w:t>
      </w:r>
      <w:r w:rsidRPr="009964DD">
        <w:rPr>
          <w:szCs w:val="22"/>
        </w:rPr>
        <w:t>”.</w:t>
      </w:r>
    </w:p>
    <w:p w:rsidR="009964DD" w:rsidRPr="009964DD" w:rsidRDefault="009964DD" w:rsidP="009964DD">
      <w:pPr>
        <w:pStyle w:val="ListParagraph"/>
        <w:rPr>
          <w:rFonts w:ascii="Consolas" w:hAnsi="Consolas" w:cs="Consolas"/>
          <w:szCs w:val="22"/>
          <w:lang w:val="en-US"/>
        </w:rPr>
      </w:pP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x is a string and y is an object.</w:t>
      </w:r>
      <w:r w:rsidRPr="009964DD">
        <w:rPr>
          <w:rStyle w:val="highcom"/>
          <w:rFonts w:ascii="Consolas" w:hAnsi="Consolas" w:cs="Consolas"/>
          <w:color w:val="008000"/>
          <w:szCs w:val="22"/>
          <w:lang w:val="en-US"/>
        </w:rPr>
        <w:br/>
        <w:t>---------------------------------------------------------------</w:t>
      </w:r>
      <w:r w:rsidRPr="009964DD">
        <w:rPr>
          <w:rStyle w:val="highcom"/>
          <w:rFonts w:ascii="Consolas" w:hAnsi="Consolas" w:cs="Consolas"/>
          <w:color w:val="008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you cannot compare objects.</w:t>
      </w:r>
    </w:p>
    <w:p w:rsidR="009964DD" w:rsidRPr="009964DD" w:rsidRDefault="009964DD" w:rsidP="009F565D">
      <w:pPr>
        <w:pStyle w:val="ListParagraph"/>
        <w:numPr>
          <w:ilvl w:val="0"/>
          <w:numId w:val="115"/>
        </w:numPr>
        <w:rPr>
          <w:rFonts w:ascii="Consolas" w:hAnsi="Consolas"/>
          <w:szCs w:val="22"/>
          <w:lang w:val="en-US"/>
        </w:rPr>
      </w:pPr>
      <w:r w:rsidRPr="009964DD">
        <w:rPr>
          <w:szCs w:val="22"/>
        </w:rPr>
        <w:t>Не</w:t>
      </w:r>
      <w:r w:rsidRPr="009964DD">
        <w:rPr>
          <w:szCs w:val="22"/>
          <w:lang w:val="en-US"/>
        </w:rPr>
        <w:t xml:space="preserve"> </w:t>
      </w:r>
      <w:r w:rsidRPr="009964DD">
        <w:rPr>
          <w:szCs w:val="22"/>
        </w:rPr>
        <w:t>использовать</w:t>
      </w:r>
      <w:r w:rsidRPr="009964DD">
        <w:rPr>
          <w:szCs w:val="22"/>
          <w:lang w:val="en-US"/>
        </w:rPr>
        <w:t xml:space="preserve"> “new Object()”</w:t>
      </w:r>
      <w:r w:rsidRPr="009964DD">
        <w:rPr>
          <w:rFonts w:ascii="Consolas" w:hAnsi="Consolas"/>
          <w:szCs w:val="22"/>
          <w:lang w:val="en-US"/>
        </w:rPr>
        <w:br/>
        <w:t>Use {} instead of new Object()</w:t>
      </w:r>
      <w:r w:rsidRPr="009964DD">
        <w:rPr>
          <w:rFonts w:ascii="Consolas" w:hAnsi="Consolas"/>
          <w:szCs w:val="22"/>
          <w:lang w:val="en-US"/>
        </w:rPr>
        <w:br/>
        <w:t>Use "" instead of new String()</w:t>
      </w:r>
      <w:r w:rsidRPr="009964DD">
        <w:rPr>
          <w:rFonts w:ascii="Consolas" w:hAnsi="Consolas"/>
          <w:szCs w:val="22"/>
          <w:lang w:val="en-US"/>
        </w:rPr>
        <w:br/>
        <w:t>Use 0 instead of new Number()</w:t>
      </w:r>
      <w:r w:rsidRPr="009964DD">
        <w:rPr>
          <w:rFonts w:ascii="Consolas" w:hAnsi="Consolas"/>
          <w:szCs w:val="22"/>
          <w:lang w:val="en-US"/>
        </w:rPr>
        <w:br/>
        <w:t>Use false instead of new Boolean()</w:t>
      </w:r>
      <w:r w:rsidRPr="009964DD">
        <w:rPr>
          <w:rFonts w:ascii="Consolas" w:hAnsi="Consolas"/>
          <w:szCs w:val="22"/>
          <w:lang w:val="en-US"/>
        </w:rPr>
        <w:br/>
        <w:t>Use [] instead of new Array()</w:t>
      </w:r>
      <w:r w:rsidRPr="009964DD">
        <w:rPr>
          <w:rFonts w:ascii="Consolas" w:hAnsi="Consolas"/>
          <w:szCs w:val="22"/>
          <w:lang w:val="en-US"/>
        </w:rPr>
        <w:br/>
        <w:t>Use /()/ instead of new RegExp()</w:t>
      </w:r>
      <w:r w:rsidRPr="009964DD">
        <w:rPr>
          <w:rFonts w:ascii="Consolas" w:hAnsi="Consolas"/>
          <w:szCs w:val="22"/>
          <w:lang w:val="en-US"/>
        </w:rPr>
        <w:br/>
        <w:t>Use function (){} instead of new function()</w:t>
      </w:r>
    </w:p>
    <w:p w:rsidR="009964DD" w:rsidRPr="009964DD" w:rsidRDefault="009964DD" w:rsidP="009F565D">
      <w:pPr>
        <w:pStyle w:val="ListParagraph"/>
        <w:numPr>
          <w:ilvl w:val="0"/>
          <w:numId w:val="115"/>
        </w:numPr>
        <w:jc w:val="both"/>
        <w:rPr>
          <w:szCs w:val="22"/>
        </w:rPr>
      </w:pPr>
      <w:r w:rsidRPr="009964DD">
        <w:rPr>
          <w:szCs w:val="22"/>
        </w:rPr>
        <w:t>Использовать типы для того, для чего они предназначены. В числовых выражениях не следует использовать строки-числа и т.д.</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сравнение </w:t>
      </w:r>
      <w:r w:rsidRPr="009964DD">
        <w:rPr>
          <w:szCs w:val="22"/>
          <w:lang w:val="en-US"/>
        </w:rPr>
        <w:t>“===”</w:t>
      </w:r>
    </w:p>
    <w:p w:rsidR="009964DD" w:rsidRPr="009964DD" w:rsidRDefault="009964DD" w:rsidP="009F565D">
      <w:pPr>
        <w:pStyle w:val="ListParagraph"/>
        <w:numPr>
          <w:ilvl w:val="0"/>
          <w:numId w:val="115"/>
        </w:numPr>
        <w:jc w:val="both"/>
        <w:rPr>
          <w:szCs w:val="22"/>
        </w:rPr>
      </w:pPr>
      <w:r w:rsidRPr="009964DD">
        <w:rPr>
          <w:szCs w:val="22"/>
        </w:rPr>
        <w:t xml:space="preserve">Проверять аргументы функции на </w:t>
      </w:r>
      <w:r w:rsidRPr="009964DD">
        <w:rPr>
          <w:rFonts w:ascii="Consolas" w:hAnsi="Consolas" w:cs="Consolas"/>
          <w:szCs w:val="22"/>
          <w:lang w:val="en-US"/>
        </w:rPr>
        <w:t>undefined</w:t>
      </w:r>
      <w:r w:rsidRPr="009964DD">
        <w:rPr>
          <w:szCs w:val="22"/>
        </w:rPr>
        <w:t>. Это на случай, если при вызове функции аргумент не был передан.</w:t>
      </w:r>
    </w:p>
    <w:p w:rsidR="009964DD" w:rsidRPr="009964DD" w:rsidRDefault="009964DD" w:rsidP="009F565D">
      <w:pPr>
        <w:pStyle w:val="ListParagraph"/>
        <w:numPr>
          <w:ilvl w:val="0"/>
          <w:numId w:val="115"/>
        </w:numPr>
        <w:jc w:val="both"/>
        <w:rPr>
          <w:szCs w:val="22"/>
        </w:rPr>
      </w:pPr>
      <w:r w:rsidRPr="009964DD">
        <w:rPr>
          <w:szCs w:val="22"/>
        </w:rPr>
        <w:t>Заканчивать конструкцию “</w:t>
      </w:r>
      <w:r w:rsidRPr="009964DD">
        <w:rPr>
          <w:szCs w:val="22"/>
          <w:lang w:val="en-US"/>
        </w:rPr>
        <w:t>switch</w:t>
      </w:r>
      <w:r w:rsidRPr="009964DD">
        <w:rPr>
          <w:szCs w:val="22"/>
        </w:rPr>
        <w:t>” с “</w:t>
      </w:r>
      <w:r w:rsidRPr="009964DD">
        <w:rPr>
          <w:szCs w:val="22"/>
          <w:lang w:val="en-US"/>
        </w:rPr>
        <w:t>default</w:t>
      </w:r>
      <w:r w:rsidRPr="009964DD">
        <w:rPr>
          <w:szCs w:val="22"/>
        </w:rPr>
        <w:t>”.</w:t>
      </w:r>
    </w:p>
    <w:p w:rsidR="009964DD" w:rsidRPr="009964DD" w:rsidRDefault="009964DD" w:rsidP="009F565D">
      <w:pPr>
        <w:pStyle w:val="ListParagraph"/>
        <w:numPr>
          <w:ilvl w:val="0"/>
          <w:numId w:val="115"/>
        </w:numPr>
        <w:jc w:val="both"/>
        <w:rPr>
          <w:szCs w:val="22"/>
        </w:rPr>
      </w:pPr>
      <w:r w:rsidRPr="009964DD">
        <w:rPr>
          <w:szCs w:val="22"/>
        </w:rPr>
        <w:t xml:space="preserve">Не использовать функцию </w:t>
      </w:r>
      <w:r w:rsidRPr="009964DD">
        <w:rPr>
          <w:rFonts w:ascii="Consolas" w:hAnsi="Consolas" w:cs="Consolas"/>
          <w:szCs w:val="22"/>
          <w:lang w:val="en-US"/>
        </w:rPr>
        <w:t>eval</w:t>
      </w:r>
      <w:r w:rsidRPr="009964DD">
        <w:rPr>
          <w:rFonts w:ascii="Consolas" w:hAnsi="Consolas" w:cs="Consolas"/>
          <w:szCs w:val="22"/>
        </w:rPr>
        <w:t>()</w:t>
      </w:r>
      <w:r w:rsidRPr="009964DD">
        <w:rPr>
          <w:szCs w:val="22"/>
        </w:rPr>
        <w:t xml:space="preserve"> – функция для запуска текста в качестве кода.</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w:t>
      </w:r>
      <w:r w:rsidRPr="009964DD">
        <w:rPr>
          <w:szCs w:val="22"/>
          <w:lang w:val="en-US"/>
        </w:rPr>
        <w:t>“</w:t>
      </w:r>
      <w:r w:rsidRPr="009964DD">
        <w:rPr>
          <w:rFonts w:ascii="Consolas" w:hAnsi="Consolas" w:cs="Consolas"/>
          <w:szCs w:val="22"/>
          <w:lang w:val="en-US"/>
        </w:rPr>
        <w:t>use strict</w:t>
      </w:r>
      <w:r w:rsidRPr="009964DD">
        <w:rPr>
          <w:szCs w:val="22"/>
          <w:lang w:val="en-US"/>
        </w:rPr>
        <w:t>”.</w:t>
      </w:r>
    </w:p>
    <w:p w:rsidR="009964DD" w:rsidRPr="00217746" w:rsidRDefault="009964DD" w:rsidP="009964DD">
      <w:pPr>
        <w:pStyle w:val="Heading3"/>
        <w:jc w:val="both"/>
      </w:pPr>
      <w:bookmarkStart w:id="324" w:name="_Toc438377547"/>
      <w:r w:rsidRPr="00217746">
        <w:t>Best Practices C++</w:t>
      </w:r>
      <w:bookmarkEnd w:id="324"/>
    </w:p>
    <w:p w:rsidR="009964DD" w:rsidRPr="009964DD" w:rsidRDefault="009964DD" w:rsidP="009F565D">
      <w:pPr>
        <w:pStyle w:val="ListParagraph"/>
        <w:numPr>
          <w:ilvl w:val="0"/>
          <w:numId w:val="117"/>
        </w:numPr>
        <w:jc w:val="both"/>
        <w:rPr>
          <w:szCs w:val="22"/>
        </w:rPr>
      </w:pPr>
      <w:r w:rsidRPr="009964DD">
        <w:rPr>
          <w:szCs w:val="22"/>
        </w:rPr>
        <w:t>Названия своих типов с большой буквы: MyClass</w:t>
      </w:r>
    </w:p>
    <w:p w:rsidR="009964DD" w:rsidRPr="009964DD" w:rsidRDefault="009964DD" w:rsidP="009F565D">
      <w:pPr>
        <w:pStyle w:val="ListParagraph"/>
        <w:numPr>
          <w:ilvl w:val="0"/>
          <w:numId w:val="117"/>
        </w:numPr>
        <w:jc w:val="both"/>
        <w:rPr>
          <w:szCs w:val="22"/>
        </w:rPr>
      </w:pPr>
      <w:r w:rsidRPr="009964DD">
        <w:rPr>
          <w:szCs w:val="22"/>
        </w:rPr>
        <w:lastRenderedPageBreak/>
        <w:t>Названия функций с маленькой буквы: myMethod</w:t>
      </w:r>
    </w:p>
    <w:p w:rsidR="009964DD" w:rsidRPr="009964DD" w:rsidRDefault="009964DD" w:rsidP="009F565D">
      <w:pPr>
        <w:pStyle w:val="ListParagraph"/>
        <w:numPr>
          <w:ilvl w:val="0"/>
          <w:numId w:val="117"/>
        </w:numPr>
        <w:jc w:val="both"/>
        <w:rPr>
          <w:szCs w:val="22"/>
        </w:rPr>
      </w:pPr>
      <w:r w:rsidRPr="009964DD">
        <w:rPr>
          <w:szCs w:val="22"/>
        </w:rPr>
        <w:t>Константы большими буквами: const double PI = 3.14;</w:t>
      </w:r>
    </w:p>
    <w:p w:rsidR="009964DD" w:rsidRPr="009964DD" w:rsidRDefault="009964DD" w:rsidP="009F565D">
      <w:pPr>
        <w:pStyle w:val="ListParagraph"/>
        <w:numPr>
          <w:ilvl w:val="0"/>
          <w:numId w:val="117"/>
        </w:numPr>
        <w:jc w:val="both"/>
        <w:rPr>
          <w:szCs w:val="22"/>
        </w:rPr>
      </w:pPr>
      <w:r w:rsidRPr="009964DD">
        <w:rPr>
          <w:szCs w:val="22"/>
        </w:rPr>
        <w:t>Названия переменных писать либо сamelCase, либо snake_case</w:t>
      </w:r>
    </w:p>
    <w:p w:rsidR="009964DD" w:rsidRPr="009964DD" w:rsidRDefault="009964DD" w:rsidP="009F565D">
      <w:pPr>
        <w:pStyle w:val="ListParagraph"/>
        <w:numPr>
          <w:ilvl w:val="0"/>
          <w:numId w:val="117"/>
        </w:numPr>
        <w:jc w:val="both"/>
        <w:rPr>
          <w:szCs w:val="22"/>
        </w:rPr>
      </w:pPr>
      <w:r w:rsidRPr="009964DD">
        <w:rPr>
          <w:szCs w:val="22"/>
        </w:rPr>
        <w:t>Private переменные называть, начиная с “m_” (member)</w:t>
      </w:r>
    </w:p>
    <w:p w:rsidR="009964DD" w:rsidRPr="009964DD" w:rsidRDefault="009964DD" w:rsidP="009F565D">
      <w:pPr>
        <w:pStyle w:val="ListParagraph"/>
        <w:numPr>
          <w:ilvl w:val="0"/>
          <w:numId w:val="117"/>
        </w:numPr>
        <w:jc w:val="both"/>
        <w:rPr>
          <w:szCs w:val="22"/>
        </w:rPr>
      </w:pPr>
      <w:r w:rsidRPr="009964DD">
        <w:rPr>
          <w:szCs w:val="22"/>
        </w:rPr>
        <w:t xml:space="preserve">Параметры функции называть, начиная с “t_” </w:t>
      </w:r>
    </w:p>
    <w:p w:rsidR="009964DD" w:rsidRPr="009964DD" w:rsidRDefault="009964DD" w:rsidP="009F565D">
      <w:pPr>
        <w:pStyle w:val="ListParagraph"/>
        <w:numPr>
          <w:ilvl w:val="0"/>
          <w:numId w:val="117"/>
        </w:numPr>
        <w:jc w:val="both"/>
        <w:rPr>
          <w:szCs w:val="22"/>
        </w:rPr>
      </w:pPr>
      <w:r w:rsidRPr="009964DD">
        <w:rPr>
          <w:szCs w:val="22"/>
        </w:rPr>
        <w:t>Не начинать названия с символа “_”</w:t>
      </w:r>
    </w:p>
    <w:p w:rsidR="009964DD" w:rsidRPr="009964DD" w:rsidRDefault="009964DD" w:rsidP="009F565D">
      <w:pPr>
        <w:pStyle w:val="ListParagraph"/>
        <w:numPr>
          <w:ilvl w:val="0"/>
          <w:numId w:val="117"/>
        </w:numPr>
        <w:jc w:val="both"/>
        <w:rPr>
          <w:szCs w:val="22"/>
        </w:rPr>
      </w:pPr>
      <w:r w:rsidRPr="009964DD">
        <w:rPr>
          <w:szCs w:val="22"/>
        </w:rPr>
        <w:t>Для выходных и входных файлов создавать отдельные папки</w:t>
      </w:r>
    </w:p>
    <w:p w:rsidR="009964DD" w:rsidRPr="009964DD" w:rsidRDefault="009964DD" w:rsidP="009F565D">
      <w:pPr>
        <w:pStyle w:val="ListParagraph"/>
        <w:numPr>
          <w:ilvl w:val="0"/>
          <w:numId w:val="117"/>
        </w:numPr>
        <w:jc w:val="both"/>
        <w:rPr>
          <w:szCs w:val="22"/>
        </w:rPr>
      </w:pPr>
      <w:r w:rsidRPr="009964DD">
        <w:rPr>
          <w:szCs w:val="22"/>
        </w:rPr>
        <w:t>Использовать лишь однострочные комментарии “//”. Это поможет впоследствии избежать конфликтов с многострочными комментариями, добавленными для дебага.</w:t>
      </w:r>
    </w:p>
    <w:p w:rsidR="009964DD" w:rsidRPr="009964DD" w:rsidRDefault="009964DD" w:rsidP="009F565D">
      <w:pPr>
        <w:pStyle w:val="ListParagraph"/>
        <w:numPr>
          <w:ilvl w:val="0"/>
          <w:numId w:val="117"/>
        </w:numPr>
        <w:jc w:val="both"/>
        <w:rPr>
          <w:szCs w:val="22"/>
        </w:rPr>
      </w:pPr>
      <w:r w:rsidRPr="009964DD">
        <w:rPr>
          <w:szCs w:val="22"/>
        </w:rPr>
        <w:t>Не использовать “using namespace” в Header-файле</w:t>
      </w:r>
    </w:p>
    <w:p w:rsidR="009964DD" w:rsidRPr="009964DD" w:rsidRDefault="009964DD" w:rsidP="009F565D">
      <w:pPr>
        <w:pStyle w:val="ListParagraph"/>
        <w:numPr>
          <w:ilvl w:val="0"/>
          <w:numId w:val="117"/>
        </w:numPr>
        <w:jc w:val="both"/>
        <w:rPr>
          <w:szCs w:val="22"/>
        </w:rPr>
      </w:pPr>
      <w:r w:rsidRPr="009964DD">
        <w:rPr>
          <w:szCs w:val="22"/>
        </w:rPr>
        <w:t>Всегда использовать “{}”, даже если выполняется лишь одна команда в блоке</w:t>
      </w:r>
    </w:p>
    <w:p w:rsidR="009964DD" w:rsidRPr="009964DD" w:rsidRDefault="009964DD" w:rsidP="009F565D">
      <w:pPr>
        <w:pStyle w:val="ListParagraph"/>
        <w:numPr>
          <w:ilvl w:val="0"/>
          <w:numId w:val="117"/>
        </w:numPr>
        <w:jc w:val="both"/>
        <w:rPr>
          <w:szCs w:val="22"/>
        </w:rPr>
      </w:pPr>
      <w:r w:rsidRPr="009964DD">
        <w:rPr>
          <w:szCs w:val="22"/>
        </w:rPr>
        <w:t>Не писать код в ширину. Если, к примеру, имеет место длинное условие, следует раскидать его на несколько строк.</w:t>
      </w:r>
    </w:p>
    <w:p w:rsidR="009964DD" w:rsidRPr="009964DD" w:rsidRDefault="009964DD" w:rsidP="009F565D">
      <w:pPr>
        <w:pStyle w:val="ListParagraph"/>
        <w:numPr>
          <w:ilvl w:val="0"/>
          <w:numId w:val="117"/>
        </w:numPr>
        <w:jc w:val="both"/>
        <w:rPr>
          <w:szCs w:val="22"/>
        </w:rPr>
      </w:pPr>
      <w:r w:rsidRPr="009964DD">
        <w:rPr>
          <w:szCs w:val="22"/>
        </w:rPr>
        <w:t>Инициализировать переменные класса</w:t>
      </w:r>
    </w:p>
    <w:p w:rsidR="009964DD" w:rsidRPr="009964DD" w:rsidRDefault="009964DD" w:rsidP="009F565D">
      <w:pPr>
        <w:pStyle w:val="ListParagraph"/>
        <w:numPr>
          <w:ilvl w:val="0"/>
          <w:numId w:val="117"/>
        </w:numPr>
        <w:jc w:val="both"/>
        <w:rPr>
          <w:szCs w:val="22"/>
        </w:rPr>
      </w:pPr>
      <w:r w:rsidRPr="009964DD">
        <w:rPr>
          <w:szCs w:val="22"/>
        </w:rPr>
        <w:t>Всегда использовать namespace</w:t>
      </w:r>
    </w:p>
    <w:p w:rsidR="009964DD" w:rsidRPr="009964DD" w:rsidRDefault="009964DD" w:rsidP="009F565D">
      <w:pPr>
        <w:pStyle w:val="ListParagraph"/>
        <w:numPr>
          <w:ilvl w:val="0"/>
          <w:numId w:val="117"/>
        </w:numPr>
        <w:jc w:val="both"/>
        <w:rPr>
          <w:szCs w:val="22"/>
        </w:rPr>
      </w:pPr>
      <w:r w:rsidRPr="009964DD">
        <w:rPr>
          <w:szCs w:val="22"/>
        </w:rPr>
        <w:t>Не мешать табы с пробелами</w:t>
      </w:r>
    </w:p>
    <w:p w:rsidR="009964DD" w:rsidRPr="0067528F" w:rsidRDefault="009964DD" w:rsidP="009964DD">
      <w:pPr>
        <w:pStyle w:val="Heading3"/>
        <w:jc w:val="both"/>
        <w:rPr>
          <w:rFonts w:cs="Times New Roman"/>
          <w:lang w:val="ru-RU"/>
        </w:rPr>
      </w:pPr>
      <w:bookmarkStart w:id="325" w:name="_Toc438377548"/>
      <w:r w:rsidRPr="00DD4007">
        <w:rPr>
          <w:lang w:val="ru-RU"/>
        </w:rPr>
        <w:t xml:space="preserve">Знание </w:t>
      </w:r>
      <w:r w:rsidRPr="00217746">
        <w:t>Clean</w:t>
      </w:r>
      <w:r w:rsidRPr="00DD4007">
        <w:rPr>
          <w:lang w:val="ru-RU"/>
        </w:rPr>
        <w:t xml:space="preserve"> </w:t>
      </w:r>
      <w:r w:rsidRPr="00217746">
        <w:t>Code</w:t>
      </w:r>
      <w:r w:rsidRPr="00DD4007">
        <w:rPr>
          <w:lang w:val="ru-RU"/>
        </w:rPr>
        <w:t xml:space="preserve"> при устройстве на работу</w:t>
      </w:r>
      <w:bookmarkEnd w:id="325"/>
    </w:p>
    <w:p w:rsidR="009964DD" w:rsidRPr="009964DD" w:rsidRDefault="009964DD" w:rsidP="009964DD">
      <w:pPr>
        <w:jc w:val="both"/>
        <w:rPr>
          <w:lang w:val="ru-RU"/>
        </w:rPr>
      </w:pPr>
      <w:r w:rsidRPr="0067528F">
        <w:rPr>
          <w:lang w:val="ru-RU"/>
        </w:rPr>
        <w:t xml:space="preserve">Вакансии с такими требованиями имеют место. </w:t>
      </w:r>
      <w:r w:rsidRPr="00BA4F99">
        <w:rPr>
          <w:lang w:val="ru-RU"/>
        </w:rPr>
        <w:t xml:space="preserve">И можно предположить, раз </w:t>
      </w:r>
      <w:r w:rsidRPr="0098293F">
        <w:t>Clean</w:t>
      </w:r>
      <w:r w:rsidRPr="00BA4F99">
        <w:rPr>
          <w:lang w:val="ru-RU"/>
        </w:rPr>
        <w:t xml:space="preserve"> </w:t>
      </w:r>
      <w:r w:rsidRPr="0098293F">
        <w:t>Code</w:t>
      </w:r>
      <w:r w:rsidRPr="00BA4F99">
        <w:rPr>
          <w:lang w:val="ru-RU"/>
        </w:rPr>
        <w:t xml:space="preserve"> – </w:t>
      </w:r>
      <w:r w:rsidRPr="009964DD">
        <w:rPr>
          <w:lang w:val="ru-RU"/>
        </w:rPr>
        <w:t>отражение профессионализма программиста, то возможно на серьезные должности его знание является обязательным.</w:t>
      </w:r>
    </w:p>
    <w:p w:rsidR="009964DD" w:rsidRPr="009964DD" w:rsidRDefault="009964DD" w:rsidP="009964DD">
      <w:pPr>
        <w:jc w:val="both"/>
        <w:rPr>
          <w:lang w:val="ru-RU"/>
        </w:rPr>
      </w:pPr>
      <w:r w:rsidRPr="009964DD">
        <w:rPr>
          <w:lang w:val="ru-RU"/>
        </w:rPr>
        <w:t>В Беларуси к фирмам с такими требованиями к разработчикам можно отнести:</w:t>
      </w:r>
    </w:p>
    <w:p w:rsidR="009964DD" w:rsidRPr="009964DD" w:rsidRDefault="00B459F6" w:rsidP="009F565D">
      <w:pPr>
        <w:pStyle w:val="ListParagraph"/>
        <w:numPr>
          <w:ilvl w:val="0"/>
          <w:numId w:val="118"/>
        </w:numPr>
        <w:jc w:val="both"/>
        <w:rPr>
          <w:szCs w:val="22"/>
        </w:rPr>
      </w:pPr>
      <w:hyperlink r:id="rId395" w:history="1">
        <w:r w:rsidR="009964DD" w:rsidRPr="009964DD">
          <w:rPr>
            <w:szCs w:val="22"/>
          </w:rPr>
          <w:t>Cedon BLR</w:t>
        </w:r>
      </w:hyperlink>
    </w:p>
    <w:p w:rsidR="009964DD" w:rsidRPr="009964DD" w:rsidRDefault="00B459F6" w:rsidP="009F565D">
      <w:pPr>
        <w:pStyle w:val="ListParagraph"/>
        <w:numPr>
          <w:ilvl w:val="0"/>
          <w:numId w:val="118"/>
        </w:numPr>
        <w:jc w:val="both"/>
        <w:rPr>
          <w:szCs w:val="22"/>
        </w:rPr>
      </w:pPr>
      <w:hyperlink r:id="rId396" w:history="1">
        <w:r w:rsidR="009964DD" w:rsidRPr="009964DD">
          <w:rPr>
            <w:szCs w:val="22"/>
          </w:rPr>
          <w:t>Ciklum</w:t>
        </w:r>
      </w:hyperlink>
    </w:p>
    <w:p w:rsidR="009964DD" w:rsidRPr="009964DD" w:rsidRDefault="00B459F6" w:rsidP="009F565D">
      <w:pPr>
        <w:pStyle w:val="ListParagraph"/>
        <w:numPr>
          <w:ilvl w:val="0"/>
          <w:numId w:val="118"/>
        </w:numPr>
        <w:jc w:val="both"/>
        <w:rPr>
          <w:szCs w:val="22"/>
        </w:rPr>
      </w:pPr>
      <w:hyperlink r:id="rId397" w:history="1">
        <w:r w:rsidR="009964DD" w:rsidRPr="009964DD">
          <w:rPr>
            <w:szCs w:val="22"/>
          </w:rPr>
          <w:t>Itransition</w:t>
        </w:r>
      </w:hyperlink>
    </w:p>
    <w:p w:rsidR="009964DD" w:rsidRPr="009964DD" w:rsidRDefault="00B459F6" w:rsidP="009F565D">
      <w:pPr>
        <w:pStyle w:val="ListParagraph"/>
        <w:numPr>
          <w:ilvl w:val="0"/>
          <w:numId w:val="118"/>
        </w:numPr>
        <w:jc w:val="both"/>
        <w:rPr>
          <w:szCs w:val="22"/>
        </w:rPr>
      </w:pPr>
      <w:hyperlink r:id="rId398" w:history="1">
        <w:r w:rsidR="009964DD" w:rsidRPr="009964DD">
          <w:rPr>
            <w:szCs w:val="22"/>
          </w:rPr>
          <w:t>Specific-Group</w:t>
        </w:r>
      </w:hyperlink>
    </w:p>
    <w:p w:rsidR="009964DD" w:rsidRPr="009964DD" w:rsidRDefault="00B459F6" w:rsidP="009F565D">
      <w:pPr>
        <w:pStyle w:val="ListParagraph"/>
        <w:numPr>
          <w:ilvl w:val="0"/>
          <w:numId w:val="118"/>
        </w:numPr>
        <w:jc w:val="both"/>
        <w:rPr>
          <w:szCs w:val="22"/>
        </w:rPr>
      </w:pPr>
      <w:hyperlink r:id="rId399" w:history="1">
        <w:r w:rsidR="009964DD" w:rsidRPr="009964DD">
          <w:rPr>
            <w:szCs w:val="22"/>
          </w:rPr>
          <w:t>DAROO</w:t>
        </w:r>
      </w:hyperlink>
    </w:p>
    <w:p w:rsidR="009964DD" w:rsidRPr="009964DD" w:rsidRDefault="00B459F6" w:rsidP="009F565D">
      <w:pPr>
        <w:pStyle w:val="ListParagraph"/>
        <w:numPr>
          <w:ilvl w:val="0"/>
          <w:numId w:val="118"/>
        </w:numPr>
        <w:jc w:val="both"/>
        <w:rPr>
          <w:szCs w:val="22"/>
        </w:rPr>
      </w:pPr>
      <w:hyperlink r:id="rId400" w:history="1">
        <w:r w:rsidR="009964DD" w:rsidRPr="009964DD">
          <w:rPr>
            <w:szCs w:val="22"/>
          </w:rPr>
          <w:t>ИООО СИБ софтвэр</w:t>
        </w:r>
      </w:hyperlink>
      <w:r w:rsidR="009964DD" w:rsidRPr="009964DD">
        <w:rPr>
          <w:szCs w:val="22"/>
        </w:rPr>
        <w:t xml:space="preserve"> </w:t>
      </w:r>
    </w:p>
    <w:p w:rsidR="009964DD" w:rsidRPr="009964DD" w:rsidRDefault="00B459F6" w:rsidP="009F565D">
      <w:pPr>
        <w:pStyle w:val="ListParagraph"/>
        <w:numPr>
          <w:ilvl w:val="0"/>
          <w:numId w:val="118"/>
        </w:numPr>
        <w:jc w:val="both"/>
        <w:rPr>
          <w:szCs w:val="22"/>
        </w:rPr>
      </w:pPr>
      <w:hyperlink r:id="rId401" w:history="1">
        <w:r w:rsidR="009964DD" w:rsidRPr="009964DD">
          <w:rPr>
            <w:szCs w:val="22"/>
          </w:rPr>
          <w:t>Intetics</w:t>
        </w:r>
      </w:hyperlink>
    </w:p>
    <w:p w:rsidR="009964DD" w:rsidRPr="009964DD" w:rsidRDefault="00B459F6" w:rsidP="009F565D">
      <w:pPr>
        <w:pStyle w:val="ListParagraph"/>
        <w:numPr>
          <w:ilvl w:val="0"/>
          <w:numId w:val="118"/>
        </w:numPr>
        <w:jc w:val="both"/>
        <w:rPr>
          <w:szCs w:val="22"/>
        </w:rPr>
      </w:pPr>
      <w:hyperlink r:id="rId402" w:history="1">
        <w:r w:rsidR="009964DD" w:rsidRPr="009964DD">
          <w:rPr>
            <w:szCs w:val="22"/>
          </w:rPr>
          <w:t>Прогрессив Софт</w:t>
        </w:r>
      </w:hyperlink>
    </w:p>
    <w:p w:rsidR="009964DD" w:rsidRPr="009964DD" w:rsidRDefault="00B459F6" w:rsidP="009F565D">
      <w:pPr>
        <w:pStyle w:val="ListParagraph"/>
        <w:numPr>
          <w:ilvl w:val="0"/>
          <w:numId w:val="118"/>
        </w:numPr>
        <w:jc w:val="both"/>
        <w:rPr>
          <w:szCs w:val="22"/>
        </w:rPr>
      </w:pPr>
      <w:hyperlink r:id="rId403" w:history="1">
        <w:r w:rsidR="009964DD" w:rsidRPr="009964DD">
          <w:rPr>
            <w:szCs w:val="22"/>
          </w:rPr>
          <w:t>Иностр. п. ПИКСОЛИО</w:t>
        </w:r>
      </w:hyperlink>
    </w:p>
    <w:p w:rsidR="009964DD" w:rsidRPr="009964DD" w:rsidRDefault="00B459F6" w:rsidP="009F565D">
      <w:pPr>
        <w:pStyle w:val="ListParagraph"/>
        <w:numPr>
          <w:ilvl w:val="0"/>
          <w:numId w:val="118"/>
        </w:numPr>
        <w:jc w:val="both"/>
        <w:rPr>
          <w:szCs w:val="22"/>
        </w:rPr>
      </w:pPr>
      <w:hyperlink r:id="rId404" w:history="1">
        <w:r w:rsidR="009964DD" w:rsidRPr="009964DD">
          <w:rPr>
            <w:szCs w:val="22"/>
          </w:rPr>
          <w:t>Zagreby Ltd.</w:t>
        </w:r>
      </w:hyperlink>
    </w:p>
    <w:p w:rsidR="009964DD" w:rsidRPr="009964DD" w:rsidRDefault="00B459F6" w:rsidP="009F565D">
      <w:pPr>
        <w:pStyle w:val="ListParagraph"/>
        <w:numPr>
          <w:ilvl w:val="0"/>
          <w:numId w:val="118"/>
        </w:numPr>
        <w:jc w:val="both"/>
        <w:rPr>
          <w:szCs w:val="22"/>
        </w:rPr>
      </w:pPr>
      <w:hyperlink r:id="rId405" w:history="1">
        <w:r w:rsidR="009964DD" w:rsidRPr="009964DD">
          <w:rPr>
            <w:szCs w:val="22"/>
          </w:rPr>
          <w:t>ООО МКСмедиа</w:t>
        </w:r>
      </w:hyperlink>
    </w:p>
    <w:p w:rsidR="009964DD" w:rsidRDefault="009964DD" w:rsidP="009964DD">
      <w:pPr>
        <w:pStyle w:val="Heading2"/>
        <w:jc w:val="both"/>
        <w:rPr>
          <w:lang w:val="ru-RU"/>
        </w:rPr>
      </w:pPr>
      <w:bookmarkStart w:id="326" w:name="_Toc438377310"/>
      <w:bookmarkStart w:id="327" w:name="_Toc438377549"/>
      <w:r>
        <w:rPr>
          <w:lang w:val="ru-RU"/>
        </w:rPr>
        <w:t>Рефакторинг</w:t>
      </w:r>
      <w:bookmarkEnd w:id="326"/>
      <w:bookmarkEnd w:id="327"/>
    </w:p>
    <w:p w:rsidR="009964DD" w:rsidRPr="00886672" w:rsidRDefault="009964DD" w:rsidP="009964DD">
      <w:pPr>
        <w:pStyle w:val="Heading3"/>
        <w:jc w:val="both"/>
        <w:rPr>
          <w:lang w:val="ru-RU"/>
        </w:rPr>
      </w:pPr>
      <w:bookmarkStart w:id="328" w:name="_Toc438377550"/>
      <w:r>
        <w:rPr>
          <w:lang w:val="ru-RU"/>
        </w:rPr>
        <w:t>Введение</w:t>
      </w:r>
      <w:bookmarkEnd w:id="328"/>
    </w:p>
    <w:p w:rsidR="009964DD" w:rsidRPr="00DD4007" w:rsidRDefault="009964DD" w:rsidP="009964DD">
      <w:pPr>
        <w:jc w:val="both"/>
        <w:rPr>
          <w:rFonts w:cs="Times New Roman"/>
          <w:lang w:val="ru-RU"/>
        </w:rPr>
      </w:pPr>
      <w:r w:rsidRPr="00692611">
        <w:rPr>
          <w:rFonts w:cs="Times New Roman"/>
          <w:i/>
          <w:lang w:val="ru-RU"/>
        </w:rPr>
        <w:t>Рефа́кторинг</w:t>
      </w:r>
      <w:r w:rsidRPr="00133E3B">
        <w:rPr>
          <w:rFonts w:cs="Times New Roman"/>
        </w:rPr>
        <w:t> </w:t>
      </w:r>
      <w:r w:rsidRPr="0098356D">
        <w:rPr>
          <w:rFonts w:cs="Times New Roman"/>
          <w:lang w:val="ru-RU"/>
        </w:rPr>
        <w:t>(</w:t>
      </w:r>
      <w:hyperlink r:id="rId406" w:tooltip="Английский язык" w:history="1">
        <w:r w:rsidRPr="0098356D">
          <w:rPr>
            <w:rFonts w:cs="Times New Roman"/>
            <w:lang w:val="ru-RU"/>
          </w:rPr>
          <w:t>англ.</w:t>
        </w:r>
      </w:hyperlink>
      <w:r w:rsidRPr="00133E3B">
        <w:rPr>
          <w:rFonts w:cs="Times New Roman"/>
        </w:rPr>
        <w:t> </w:t>
      </w:r>
      <w:r w:rsidRPr="0098293F">
        <w:rPr>
          <w:rFonts w:cs="Times New Roman"/>
        </w:rPr>
        <w:t>refactoring</w:t>
      </w:r>
      <w:r w:rsidRPr="00DD4007">
        <w:rPr>
          <w:rFonts w:cs="Times New Roman"/>
          <w:lang w:val="ru-RU"/>
        </w:rPr>
        <w:t>) или</w:t>
      </w:r>
      <w:r w:rsidRPr="0098293F">
        <w:rPr>
          <w:rFonts w:cs="Times New Roman"/>
        </w:rPr>
        <w:t> </w:t>
      </w:r>
      <w:r w:rsidRPr="00DD4007">
        <w:rPr>
          <w:rFonts w:cs="Times New Roman"/>
          <w:lang w:val="ru-RU"/>
        </w:rPr>
        <w:t>реорганизация кода</w:t>
      </w:r>
      <w:r w:rsidRPr="0098293F">
        <w:rPr>
          <w:rFonts w:cs="Times New Roman"/>
        </w:rPr>
        <w:t>  </w:t>
      </w:r>
      <w:r w:rsidRPr="00DD4007">
        <w:rPr>
          <w:rFonts w:cs="Times New Roman"/>
          <w:lang w:val="ru-RU"/>
        </w:rPr>
        <w:t>— процесс изменения внутренней структуры</w:t>
      </w:r>
      <w:r w:rsidRPr="0098293F">
        <w:rPr>
          <w:rFonts w:cs="Times New Roman"/>
        </w:rPr>
        <w:t> </w:t>
      </w:r>
      <w:hyperlink r:id="rId407" w:tooltip="Компьютерная программа" w:history="1">
        <w:r w:rsidRPr="00DD4007">
          <w:rPr>
            <w:rFonts w:cs="Times New Roman"/>
            <w:lang w:val="ru-RU"/>
          </w:rPr>
          <w:t>программы</w:t>
        </w:r>
      </w:hyperlink>
      <w:r w:rsidRPr="00DD4007">
        <w:rPr>
          <w:rFonts w:cs="Times New Roman"/>
          <w:lang w:val="ru-RU"/>
        </w:rPr>
        <w:t xml:space="preserve">, не затрагивающий её внешнего поведения и имеющий целью облегчить понимание её работы. В основе рефакторинга лежит последовательность небольших эквивалентных (то есть сохраняющих поведение) преобразований. Поскольку каждое преобразование маленькое, программисту легче проследить за его правильностью, и в то же время </w:t>
      </w:r>
      <w:r w:rsidRPr="00DD4007">
        <w:rPr>
          <w:rFonts w:cs="Times New Roman"/>
          <w:lang w:val="ru-RU"/>
        </w:rPr>
        <w:lastRenderedPageBreak/>
        <w:t>вся последовательность может привести к существенной перестройке программы и улучшению её согласованности и четкости.</w:t>
      </w:r>
    </w:p>
    <w:p w:rsidR="009964DD" w:rsidRPr="00DD4007" w:rsidRDefault="009964DD" w:rsidP="009964DD">
      <w:pPr>
        <w:pStyle w:val="Heading3"/>
        <w:jc w:val="both"/>
        <w:rPr>
          <w:lang w:val="ru-RU"/>
        </w:rPr>
      </w:pPr>
      <w:bookmarkStart w:id="329" w:name="_Toc438377551"/>
      <w:r w:rsidRPr="00DD4007">
        <w:rPr>
          <w:lang w:val="ru-RU"/>
        </w:rPr>
        <w:t>Цели рефакторинга</w:t>
      </w:r>
      <w:bookmarkEnd w:id="329"/>
    </w:p>
    <w:p w:rsidR="009964DD" w:rsidRPr="004A6F21" w:rsidRDefault="009964DD" w:rsidP="009964DD">
      <w:pPr>
        <w:jc w:val="both"/>
        <w:rPr>
          <w:lang w:val="ru-RU"/>
        </w:rPr>
      </w:pPr>
      <w:r w:rsidRPr="004A6F21">
        <w:rPr>
          <w:lang w:val="ru-RU"/>
        </w:rPr>
        <w:t>Цель рефакторинга</w:t>
      </w:r>
      <w:r w:rsidRPr="0098293F">
        <w:t> </w:t>
      </w:r>
      <w:r w:rsidRPr="004A6F21">
        <w:rPr>
          <w:lang w:val="ru-RU"/>
        </w:rPr>
        <w:t>— сделать код программы легче для понимания; без этого рефакторинг нельзя считать успешным.</w:t>
      </w:r>
    </w:p>
    <w:p w:rsidR="009964DD" w:rsidRPr="004A6F21" w:rsidRDefault="009964DD" w:rsidP="009964DD">
      <w:pPr>
        <w:jc w:val="both"/>
        <w:rPr>
          <w:lang w:val="ru-RU"/>
        </w:rPr>
      </w:pPr>
      <w:r w:rsidRPr="004A6F21">
        <w:rPr>
          <w:lang w:val="ru-RU"/>
        </w:rPr>
        <w:t>Рефакторинг следует отличать от</w:t>
      </w:r>
      <w:r w:rsidRPr="0098293F">
        <w:t> </w:t>
      </w:r>
      <w:hyperlink r:id="rId408" w:tooltip="Оптимизация кода" w:history="1">
        <w:r w:rsidRPr="004A6F21">
          <w:rPr>
            <w:lang w:val="ru-RU"/>
          </w:rPr>
          <w:t>оптимизации производительности</w:t>
        </w:r>
      </w:hyperlink>
      <w:r w:rsidRPr="004A6F21">
        <w:rPr>
          <w:lang w:val="ru-RU"/>
        </w:rPr>
        <w:t>. Как и рефакторинг, оптимизация обычно не изменяет поведение программы, а только ускоряет её работу. Но оптимизация часто затрудняет понимание кода, что противоположно рефакторингу.</w:t>
      </w:r>
    </w:p>
    <w:p w:rsidR="009964DD" w:rsidRPr="004A6F21" w:rsidRDefault="009964DD" w:rsidP="009964DD">
      <w:pPr>
        <w:jc w:val="both"/>
        <w:rPr>
          <w:lang w:val="ru-RU"/>
        </w:rPr>
      </w:pPr>
      <w:r w:rsidRPr="004A6F21">
        <w:rPr>
          <w:lang w:val="ru-RU"/>
        </w:rPr>
        <w:t>С другой стороны, нужно отличать рефакторинг от</w:t>
      </w:r>
      <w:r w:rsidRPr="0098293F">
        <w:t> </w:t>
      </w:r>
      <w:hyperlink r:id="rId409" w:tooltip="Реинжиниринг программного обеспечения" w:history="1">
        <w:r w:rsidRPr="004A6F21">
          <w:rPr>
            <w:lang w:val="ru-RU"/>
          </w:rPr>
          <w:t>реинжиниринга</w:t>
        </w:r>
      </w:hyperlink>
      <w:r w:rsidRPr="004A6F21">
        <w:rPr>
          <w:lang w:val="ru-RU"/>
        </w:rPr>
        <w:t>, который осуществляется для расширения функциональности программного обеспечения. Как правило, крупные рефакторинги предваряют реинжиниринг.</w:t>
      </w:r>
    </w:p>
    <w:p w:rsidR="009964DD" w:rsidRPr="00DD4007" w:rsidRDefault="009964DD" w:rsidP="009964DD">
      <w:pPr>
        <w:pStyle w:val="Heading3"/>
        <w:jc w:val="both"/>
        <w:rPr>
          <w:lang w:val="ru-RU"/>
        </w:rPr>
      </w:pPr>
      <w:bookmarkStart w:id="330" w:name="_Toc438377552"/>
      <w:r w:rsidRPr="00DD4007">
        <w:rPr>
          <w:lang w:val="ru-RU"/>
        </w:rPr>
        <w:t>Трудности при отсутствии рефакторинга</w:t>
      </w:r>
      <w:bookmarkEnd w:id="330"/>
    </w:p>
    <w:p w:rsidR="009964DD" w:rsidRPr="00DD4007" w:rsidRDefault="009964DD" w:rsidP="009964DD">
      <w:pPr>
        <w:jc w:val="both"/>
        <w:rPr>
          <w:lang w:val="ru-RU"/>
        </w:rPr>
      </w:pPr>
      <w:r w:rsidRPr="00DD4007">
        <w:rPr>
          <w:lang w:val="ru-RU"/>
        </w:rPr>
        <w:t>Первая сложность состоит в том, что новички на проекте не смогут ничего понять в коде, а постоянный коллектив на одном проекте – это слишком идеальная ситуация, в любом случае имеет место текучка кадров.</w:t>
      </w:r>
    </w:p>
    <w:p w:rsidR="009964DD" w:rsidRPr="00DD4007" w:rsidRDefault="009964DD" w:rsidP="009964DD">
      <w:pPr>
        <w:jc w:val="both"/>
        <w:rPr>
          <w:lang w:val="ru-RU"/>
        </w:rPr>
      </w:pPr>
      <w:r w:rsidRPr="00DD4007">
        <w:rPr>
          <w:lang w:val="ru-RU"/>
        </w:rPr>
        <w:t>Также трудности могут возникнуть на этапе введения нового функционала или расширения старого. Все равно придется провести рефакторинг хотя бы тех кусков, которые затронули новые изменения.</w:t>
      </w:r>
    </w:p>
    <w:p w:rsidR="009964DD" w:rsidRPr="004A6F21" w:rsidRDefault="009964DD" w:rsidP="009964DD">
      <w:pPr>
        <w:jc w:val="both"/>
        <w:rPr>
          <w:lang w:val="ru-RU"/>
        </w:rPr>
      </w:pPr>
      <w:r w:rsidRPr="00DD4007">
        <w:rPr>
          <w:lang w:val="ru-RU"/>
        </w:rPr>
        <w:t xml:space="preserve">Из-за политики «сделать хоть как, не рефакторить впринципе» очень сильно может пострадать производительность программы. </w:t>
      </w:r>
    </w:p>
    <w:p w:rsidR="009964DD" w:rsidRPr="00DD4007" w:rsidRDefault="009964DD" w:rsidP="009964DD">
      <w:pPr>
        <w:pStyle w:val="Heading3"/>
        <w:jc w:val="both"/>
        <w:rPr>
          <w:lang w:val="ru-RU"/>
        </w:rPr>
      </w:pPr>
      <w:bookmarkStart w:id="331" w:name="_Toc438377553"/>
      <w:r w:rsidRPr="00DD4007">
        <w:rPr>
          <w:lang w:val="ru-RU"/>
        </w:rPr>
        <w:t>Причины применения рефакторинга</w:t>
      </w:r>
      <w:bookmarkEnd w:id="331"/>
    </w:p>
    <w:p w:rsidR="009964DD" w:rsidRPr="009964DD" w:rsidRDefault="009964DD" w:rsidP="009964DD">
      <w:pPr>
        <w:jc w:val="both"/>
        <w:rPr>
          <w:lang w:val="ru-RU"/>
        </w:rPr>
      </w:pPr>
      <w:r w:rsidRPr="009964DD">
        <w:rPr>
          <w:lang w:val="ru-RU"/>
        </w:rPr>
        <w:t>Рефакторинг нужно применять постоянно при разработке кода. Основными стимулами его проведения являются следующие задачи:</w:t>
      </w:r>
    </w:p>
    <w:p w:rsidR="009964DD" w:rsidRPr="009964DD" w:rsidRDefault="009964DD" w:rsidP="009F565D">
      <w:pPr>
        <w:pStyle w:val="ListParagraph"/>
        <w:numPr>
          <w:ilvl w:val="0"/>
          <w:numId w:val="125"/>
        </w:numPr>
        <w:jc w:val="both"/>
        <w:rPr>
          <w:szCs w:val="22"/>
        </w:rPr>
      </w:pPr>
      <w:r w:rsidRPr="009964DD">
        <w:rPr>
          <w:szCs w:val="22"/>
        </w:rPr>
        <w:t>Необходимо добавить новую функцию, которая недостаточно укладывается в принятое архитектурное решение;</w:t>
      </w:r>
    </w:p>
    <w:p w:rsidR="009964DD" w:rsidRPr="009964DD" w:rsidRDefault="009964DD" w:rsidP="009F565D">
      <w:pPr>
        <w:pStyle w:val="ListParagraph"/>
        <w:numPr>
          <w:ilvl w:val="0"/>
          <w:numId w:val="125"/>
        </w:numPr>
        <w:jc w:val="both"/>
        <w:rPr>
          <w:szCs w:val="22"/>
        </w:rPr>
      </w:pPr>
      <w:r w:rsidRPr="009964DD">
        <w:rPr>
          <w:szCs w:val="22"/>
        </w:rPr>
        <w:t>Необходимо исправить ошибку, причины возникновения которой сразу не ясны;</w:t>
      </w:r>
    </w:p>
    <w:p w:rsidR="009964DD" w:rsidRPr="009964DD" w:rsidRDefault="009964DD" w:rsidP="009F565D">
      <w:pPr>
        <w:pStyle w:val="ListParagraph"/>
        <w:numPr>
          <w:ilvl w:val="0"/>
          <w:numId w:val="125"/>
        </w:numPr>
        <w:jc w:val="both"/>
        <w:rPr>
          <w:szCs w:val="22"/>
        </w:rPr>
      </w:pPr>
      <w:r w:rsidRPr="009964DD">
        <w:rPr>
          <w:szCs w:val="22"/>
        </w:rPr>
        <w:t>Преодоление трудностей в командной разработке, которые обусловлены сложной логикой программы.</w:t>
      </w:r>
    </w:p>
    <w:p w:rsidR="009964DD" w:rsidRPr="00DD4007" w:rsidRDefault="009964DD" w:rsidP="009964DD">
      <w:pPr>
        <w:pStyle w:val="Heading3"/>
        <w:jc w:val="both"/>
        <w:rPr>
          <w:lang w:val="ru-RU"/>
        </w:rPr>
      </w:pPr>
      <w:bookmarkStart w:id="332" w:name="_Toc438377554"/>
      <w:r w:rsidRPr="00DD4007">
        <w:rPr>
          <w:lang w:val="ru-RU"/>
        </w:rPr>
        <w:t>Примеры плохого кода</w:t>
      </w:r>
      <w:bookmarkEnd w:id="332"/>
    </w:p>
    <w:p w:rsidR="009964DD" w:rsidRPr="009964DD" w:rsidRDefault="009964DD" w:rsidP="009964DD">
      <w:pPr>
        <w:jc w:val="both"/>
      </w:pPr>
      <w:r w:rsidRPr="00DD4007">
        <w:rPr>
          <w:lang w:val="ru-RU"/>
        </w:rPr>
        <w:t>В</w:t>
      </w:r>
      <w:r w:rsidRPr="009964DD">
        <w:rPr>
          <w:lang w:val="ru-RU"/>
        </w:rPr>
        <w:t>о многом при рефакторинге лучше полагаться на интуицию, основанную на опыте. Тем не менее имеются некоторые видимые проблемы в коде (</w:t>
      </w:r>
      <w:hyperlink r:id="rId410" w:tooltip="Английский язык" w:history="1">
        <w:r w:rsidRPr="009964DD">
          <w:rPr>
            <w:lang w:val="ru-RU"/>
          </w:rPr>
          <w:t>англ.</w:t>
        </w:r>
      </w:hyperlink>
      <w:r w:rsidRPr="009964DD">
        <w:t> code smells), требующие рефакторинга:</w:t>
      </w:r>
    </w:p>
    <w:p w:rsidR="009964DD" w:rsidRPr="009964DD" w:rsidRDefault="00B459F6" w:rsidP="009F565D">
      <w:pPr>
        <w:pStyle w:val="ListParagraph"/>
        <w:numPr>
          <w:ilvl w:val="0"/>
          <w:numId w:val="119"/>
        </w:numPr>
        <w:jc w:val="both"/>
        <w:rPr>
          <w:szCs w:val="22"/>
        </w:rPr>
      </w:pPr>
      <w:hyperlink r:id="rId411" w:tooltip="Дублирование кода" w:history="1">
        <w:r w:rsidR="009964DD" w:rsidRPr="009964DD">
          <w:rPr>
            <w:szCs w:val="22"/>
          </w:rPr>
          <w:t>Дублирование кода</w:t>
        </w:r>
      </w:hyperlink>
      <w:r w:rsidR="009964DD" w:rsidRPr="009964DD">
        <w:rPr>
          <w:szCs w:val="22"/>
        </w:rPr>
        <w:t>;</w:t>
      </w:r>
    </w:p>
    <w:p w:rsidR="009964DD" w:rsidRPr="009964DD" w:rsidRDefault="009964DD" w:rsidP="009F565D">
      <w:pPr>
        <w:pStyle w:val="ListParagraph"/>
        <w:numPr>
          <w:ilvl w:val="0"/>
          <w:numId w:val="119"/>
        </w:numPr>
        <w:jc w:val="both"/>
        <w:rPr>
          <w:szCs w:val="22"/>
        </w:rPr>
      </w:pPr>
      <w:r w:rsidRPr="009964DD">
        <w:rPr>
          <w:szCs w:val="22"/>
        </w:rPr>
        <w:t>Длинный метод;</w:t>
      </w:r>
    </w:p>
    <w:p w:rsidR="009964DD" w:rsidRPr="009964DD" w:rsidRDefault="009964DD" w:rsidP="009F565D">
      <w:pPr>
        <w:pStyle w:val="ListParagraph"/>
        <w:numPr>
          <w:ilvl w:val="0"/>
          <w:numId w:val="119"/>
        </w:numPr>
        <w:jc w:val="both"/>
        <w:rPr>
          <w:szCs w:val="22"/>
        </w:rPr>
      </w:pPr>
      <w:r w:rsidRPr="009964DD">
        <w:rPr>
          <w:szCs w:val="22"/>
        </w:rPr>
        <w:t>Большой класс;</w:t>
      </w:r>
    </w:p>
    <w:p w:rsidR="009964DD" w:rsidRPr="009964DD" w:rsidRDefault="009964DD" w:rsidP="009F565D">
      <w:pPr>
        <w:pStyle w:val="ListParagraph"/>
        <w:numPr>
          <w:ilvl w:val="0"/>
          <w:numId w:val="119"/>
        </w:numPr>
        <w:jc w:val="both"/>
        <w:rPr>
          <w:szCs w:val="22"/>
        </w:rPr>
      </w:pPr>
      <w:r w:rsidRPr="009964DD">
        <w:rPr>
          <w:szCs w:val="22"/>
        </w:rPr>
        <w:t>Длинный список параметров;</w:t>
      </w:r>
    </w:p>
    <w:p w:rsidR="009964DD" w:rsidRPr="009964DD" w:rsidRDefault="009964DD" w:rsidP="009F565D">
      <w:pPr>
        <w:pStyle w:val="ListParagraph"/>
        <w:numPr>
          <w:ilvl w:val="0"/>
          <w:numId w:val="119"/>
        </w:numPr>
        <w:jc w:val="both"/>
        <w:rPr>
          <w:szCs w:val="22"/>
        </w:rPr>
      </w:pPr>
      <w:r w:rsidRPr="009964DD">
        <w:rPr>
          <w:szCs w:val="22"/>
        </w:rPr>
        <w:t>«Жадные» функции — это метод, который чрезмерно обращается к данным другого объекта;</w:t>
      </w:r>
    </w:p>
    <w:p w:rsidR="009964DD" w:rsidRPr="009964DD" w:rsidRDefault="009964DD" w:rsidP="009F565D">
      <w:pPr>
        <w:pStyle w:val="ListParagraph"/>
        <w:numPr>
          <w:ilvl w:val="0"/>
          <w:numId w:val="119"/>
        </w:numPr>
        <w:jc w:val="both"/>
        <w:rPr>
          <w:szCs w:val="22"/>
        </w:rPr>
      </w:pPr>
      <w:r w:rsidRPr="009964DD">
        <w:rPr>
          <w:szCs w:val="22"/>
        </w:rPr>
        <w:t>Избыточные временные переменные;</w:t>
      </w:r>
    </w:p>
    <w:p w:rsidR="009964DD" w:rsidRPr="009964DD" w:rsidRDefault="009964DD" w:rsidP="009F565D">
      <w:pPr>
        <w:pStyle w:val="ListParagraph"/>
        <w:numPr>
          <w:ilvl w:val="0"/>
          <w:numId w:val="119"/>
        </w:numPr>
        <w:jc w:val="both"/>
        <w:rPr>
          <w:szCs w:val="22"/>
        </w:rPr>
      </w:pPr>
      <w:r w:rsidRPr="009964DD">
        <w:rPr>
          <w:szCs w:val="22"/>
        </w:rPr>
        <w:lastRenderedPageBreak/>
        <w:t>Классы данных;</w:t>
      </w:r>
    </w:p>
    <w:p w:rsidR="009964DD" w:rsidRPr="009964DD" w:rsidRDefault="009964DD" w:rsidP="009F565D">
      <w:pPr>
        <w:pStyle w:val="ListParagraph"/>
        <w:numPr>
          <w:ilvl w:val="0"/>
          <w:numId w:val="119"/>
        </w:numPr>
        <w:jc w:val="both"/>
        <w:rPr>
          <w:szCs w:val="22"/>
        </w:rPr>
      </w:pPr>
      <w:r w:rsidRPr="009964DD">
        <w:rPr>
          <w:szCs w:val="22"/>
        </w:rPr>
        <w:t>Несгруппированные данные.</w:t>
      </w:r>
    </w:p>
    <w:p w:rsidR="009964DD" w:rsidRPr="00217746" w:rsidRDefault="009964DD" w:rsidP="009964DD">
      <w:pPr>
        <w:pStyle w:val="Heading3"/>
        <w:jc w:val="both"/>
      </w:pPr>
      <w:bookmarkStart w:id="333" w:name="_Toc438377555"/>
      <w:r w:rsidRPr="00217746">
        <w:t>Методы рефакторинга</w:t>
      </w:r>
      <w:bookmarkEnd w:id="333"/>
    </w:p>
    <w:p w:rsidR="009964DD" w:rsidRPr="00692611" w:rsidRDefault="009964DD" w:rsidP="009964DD">
      <w:pPr>
        <w:jc w:val="both"/>
      </w:pPr>
      <w:r w:rsidRPr="00692611">
        <w:t>Наиболее употребимые методы рефакторинга:</w:t>
      </w:r>
    </w:p>
    <w:p w:rsidR="009964DD" w:rsidRPr="009964DD" w:rsidRDefault="009964DD" w:rsidP="009F565D">
      <w:pPr>
        <w:pStyle w:val="ListParagraph"/>
        <w:numPr>
          <w:ilvl w:val="0"/>
          <w:numId w:val="120"/>
        </w:numPr>
        <w:jc w:val="both"/>
        <w:rPr>
          <w:szCs w:val="22"/>
          <w:lang w:val="en-US"/>
        </w:rPr>
      </w:pPr>
      <w:r w:rsidRPr="009964DD">
        <w:rPr>
          <w:szCs w:val="22"/>
        </w:rPr>
        <w:t>Изменение</w:t>
      </w:r>
      <w:r w:rsidRPr="009964DD">
        <w:rPr>
          <w:szCs w:val="22"/>
          <w:lang w:val="en-US"/>
        </w:rPr>
        <w:t> </w:t>
      </w:r>
      <w:hyperlink r:id="rId412" w:tooltip="Сигнатура функции" w:history="1">
        <w:r w:rsidRPr="009964DD">
          <w:rPr>
            <w:szCs w:val="22"/>
          </w:rPr>
          <w:t>сигнатуры</w:t>
        </w:r>
        <w:r w:rsidRPr="009964DD">
          <w:rPr>
            <w:szCs w:val="22"/>
            <w:lang w:val="en-US"/>
          </w:rPr>
          <w:t xml:space="preserve"> </w:t>
        </w:r>
        <w:r w:rsidRPr="009964DD">
          <w:rPr>
            <w:szCs w:val="22"/>
          </w:rPr>
          <w:t>метода</w:t>
        </w:r>
      </w:hyperlink>
      <w:r w:rsidRPr="009964DD">
        <w:rPr>
          <w:szCs w:val="22"/>
          <w:lang w:val="en-US"/>
        </w:rPr>
        <w:t> (Change Method Signature)</w:t>
      </w:r>
    </w:p>
    <w:p w:rsidR="009964DD" w:rsidRPr="009964DD" w:rsidRDefault="00B459F6" w:rsidP="009F565D">
      <w:pPr>
        <w:pStyle w:val="ListParagraph"/>
        <w:numPr>
          <w:ilvl w:val="0"/>
          <w:numId w:val="120"/>
        </w:numPr>
        <w:jc w:val="both"/>
        <w:rPr>
          <w:szCs w:val="22"/>
        </w:rPr>
      </w:pPr>
      <w:hyperlink r:id="rId413" w:tooltip="Инкапсуляция (программирование)" w:history="1">
        <w:r w:rsidR="009964DD" w:rsidRPr="009964DD">
          <w:rPr>
            <w:szCs w:val="22"/>
          </w:rPr>
          <w:t>Инкапсуляция</w:t>
        </w:r>
      </w:hyperlink>
      <w:r w:rsidR="009964DD" w:rsidRPr="009964DD">
        <w:rPr>
          <w:szCs w:val="22"/>
        </w:rPr>
        <w:t> </w:t>
      </w:r>
      <w:hyperlink r:id="rId414" w:tooltip="Поле данных (информатика)" w:history="1">
        <w:r w:rsidR="009964DD" w:rsidRPr="009964DD">
          <w:rPr>
            <w:szCs w:val="22"/>
          </w:rPr>
          <w:t>поля</w:t>
        </w:r>
      </w:hyperlink>
      <w:r w:rsidR="009964DD" w:rsidRPr="009964DD">
        <w:rPr>
          <w:szCs w:val="22"/>
        </w:rPr>
        <w:t> (Encapsulate Field)</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415" w:tooltip="Класс (программирование)" w:history="1">
        <w:r w:rsidRPr="009964DD">
          <w:rPr>
            <w:szCs w:val="22"/>
          </w:rPr>
          <w:t>класса</w:t>
        </w:r>
      </w:hyperlink>
      <w:r w:rsidRPr="009964DD">
        <w:rPr>
          <w:szCs w:val="22"/>
        </w:rPr>
        <w:t> (Extract Class)</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416" w:tooltip="Интерфейс (объектно-ориентированное программирование)" w:history="1">
        <w:r w:rsidRPr="009964DD">
          <w:rPr>
            <w:szCs w:val="22"/>
          </w:rPr>
          <w:t>интерфейса</w:t>
        </w:r>
      </w:hyperlink>
      <w:r w:rsidRPr="009964DD">
        <w:rPr>
          <w:szCs w:val="22"/>
        </w:rPr>
        <w:t> (Extract Interface)</w:t>
      </w:r>
    </w:p>
    <w:p w:rsidR="009964DD" w:rsidRPr="009964DD" w:rsidRDefault="009964DD" w:rsidP="009F565D">
      <w:pPr>
        <w:pStyle w:val="ListParagraph"/>
        <w:numPr>
          <w:ilvl w:val="0"/>
          <w:numId w:val="120"/>
        </w:numPr>
        <w:jc w:val="both"/>
        <w:rPr>
          <w:szCs w:val="22"/>
        </w:rPr>
      </w:pPr>
      <w:r w:rsidRPr="009964DD">
        <w:rPr>
          <w:szCs w:val="22"/>
        </w:rPr>
        <w:t>Выделение локальной переменной (Extract Local Variable)</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417" w:tooltip="Метод (языки программирования)" w:history="1">
        <w:r w:rsidRPr="009964DD">
          <w:rPr>
            <w:szCs w:val="22"/>
          </w:rPr>
          <w:t>метода</w:t>
        </w:r>
      </w:hyperlink>
      <w:r w:rsidRPr="009964DD">
        <w:rPr>
          <w:szCs w:val="22"/>
        </w:rPr>
        <w:t> (Extract Method)</w:t>
      </w:r>
    </w:p>
    <w:p w:rsidR="009964DD" w:rsidRPr="00DD4007" w:rsidRDefault="009964DD" w:rsidP="009964DD">
      <w:pPr>
        <w:ind w:left="360"/>
        <w:jc w:val="both"/>
        <w:rPr>
          <w:lang w:val="ru-RU"/>
        </w:rPr>
      </w:pPr>
      <w:r w:rsidRPr="009964DD">
        <w:rPr>
          <w:lang w:val="ru-RU"/>
        </w:rPr>
        <w:t>«Вы</w:t>
      </w:r>
      <w:r w:rsidRPr="00DD4007">
        <w:rPr>
          <w:lang w:val="ru-RU"/>
        </w:rPr>
        <w:t>деление метода» - один из наиболее часто проводимых типов рефакторинга. Находим метод, кажущийся слишком длинным, или код, требующий комментариев, объясняющих его назначение. Тогда преобразуем этот фрагмент кода в отдельный метод.</w:t>
      </w:r>
    </w:p>
    <w:p w:rsidR="009964DD" w:rsidRPr="0098293F" w:rsidRDefault="009964DD" w:rsidP="009964DD">
      <w:pPr>
        <w:ind w:left="360"/>
        <w:jc w:val="both"/>
      </w:pPr>
      <w:r w:rsidRPr="00DD4007">
        <w:rPr>
          <w:lang w:val="ru-RU"/>
        </w:rPr>
        <w:t xml:space="preserve">По ряду причин предпочтительны короткие методы с осмысленными именами. Во-первых, если выделен мелкий метод, повышается вероятность его использования другими методами. Во-вторых, методы более высокого уровня начинают выглядеть как ряд комментариев. </w:t>
      </w:r>
      <w:r w:rsidRPr="0098293F">
        <w:t>Замена методов тоже упрощается, когда они мелко структурированы.</w:t>
      </w:r>
    </w:p>
    <w:p w:rsidR="009964DD" w:rsidRPr="009964DD" w:rsidRDefault="009964DD" w:rsidP="009F565D">
      <w:pPr>
        <w:pStyle w:val="ListParagraph"/>
        <w:numPr>
          <w:ilvl w:val="0"/>
          <w:numId w:val="121"/>
        </w:numPr>
        <w:jc w:val="both"/>
        <w:rPr>
          <w:szCs w:val="22"/>
        </w:rPr>
      </w:pPr>
      <w:r w:rsidRPr="009964DD">
        <w:rPr>
          <w:szCs w:val="22"/>
        </w:rPr>
        <w:t>Генерализация типа (Generalize Type)</w:t>
      </w:r>
    </w:p>
    <w:p w:rsidR="009964DD" w:rsidRPr="009964DD" w:rsidRDefault="009964DD" w:rsidP="009F565D">
      <w:pPr>
        <w:pStyle w:val="ListParagraph"/>
        <w:numPr>
          <w:ilvl w:val="0"/>
          <w:numId w:val="121"/>
        </w:numPr>
        <w:jc w:val="both"/>
        <w:rPr>
          <w:szCs w:val="22"/>
        </w:rPr>
      </w:pPr>
      <w:r w:rsidRPr="009964DD">
        <w:rPr>
          <w:szCs w:val="22"/>
        </w:rPr>
        <w:t>Встраивание (Inline)</w:t>
      </w:r>
    </w:p>
    <w:p w:rsidR="009964DD" w:rsidRPr="009964DD" w:rsidRDefault="009964DD" w:rsidP="009F565D">
      <w:pPr>
        <w:pStyle w:val="ListParagraph"/>
        <w:numPr>
          <w:ilvl w:val="0"/>
          <w:numId w:val="121"/>
        </w:numPr>
        <w:jc w:val="both"/>
        <w:rPr>
          <w:szCs w:val="22"/>
        </w:rPr>
      </w:pPr>
      <w:r w:rsidRPr="009964DD">
        <w:rPr>
          <w:szCs w:val="22"/>
        </w:rPr>
        <w:t>Введение </w:t>
      </w:r>
      <w:hyperlink r:id="rId418" w:tooltip="Фабричный метод (шаблон проектирования)" w:history="1">
        <w:r w:rsidRPr="009964DD">
          <w:rPr>
            <w:szCs w:val="22"/>
          </w:rPr>
          <w:t>фабрики</w:t>
        </w:r>
      </w:hyperlink>
      <w:r w:rsidRPr="009964DD">
        <w:rPr>
          <w:szCs w:val="22"/>
        </w:rPr>
        <w:t> (Introduce Factory)</w:t>
      </w:r>
    </w:p>
    <w:p w:rsidR="009964DD" w:rsidRPr="009964DD" w:rsidRDefault="009964DD" w:rsidP="009F565D">
      <w:pPr>
        <w:pStyle w:val="ListParagraph"/>
        <w:numPr>
          <w:ilvl w:val="0"/>
          <w:numId w:val="121"/>
        </w:numPr>
        <w:jc w:val="both"/>
        <w:rPr>
          <w:szCs w:val="22"/>
        </w:rPr>
      </w:pPr>
      <w:r w:rsidRPr="009964DD">
        <w:rPr>
          <w:szCs w:val="22"/>
        </w:rPr>
        <w:t>Введение </w:t>
      </w:r>
      <w:hyperlink r:id="rId419" w:tooltip="Параметр (программирование)" w:history="1">
        <w:r w:rsidRPr="009964DD">
          <w:rPr>
            <w:szCs w:val="22"/>
          </w:rPr>
          <w:t>параметра</w:t>
        </w:r>
      </w:hyperlink>
      <w:r w:rsidRPr="009964DD">
        <w:rPr>
          <w:szCs w:val="22"/>
        </w:rPr>
        <w:t> (Introduce Parameter)</w:t>
      </w:r>
    </w:p>
    <w:p w:rsidR="009964DD" w:rsidRPr="009964DD" w:rsidRDefault="009964DD" w:rsidP="009F565D">
      <w:pPr>
        <w:pStyle w:val="ListParagraph"/>
        <w:numPr>
          <w:ilvl w:val="0"/>
          <w:numId w:val="121"/>
        </w:numPr>
        <w:jc w:val="both"/>
        <w:rPr>
          <w:szCs w:val="22"/>
          <w:lang w:val="en-US"/>
        </w:rPr>
      </w:pPr>
      <w:r w:rsidRPr="009964DD">
        <w:rPr>
          <w:szCs w:val="22"/>
        </w:rPr>
        <w:t>Подъём</w:t>
      </w:r>
      <w:r w:rsidRPr="009964DD">
        <w:rPr>
          <w:szCs w:val="22"/>
          <w:lang w:val="en-US"/>
        </w:rPr>
        <w:t xml:space="preserve"> </w:t>
      </w:r>
      <w:r w:rsidRPr="009964DD">
        <w:rPr>
          <w:szCs w:val="22"/>
        </w:rPr>
        <w:t>метода</w:t>
      </w:r>
      <w:r w:rsidRPr="009964DD">
        <w:rPr>
          <w:szCs w:val="22"/>
          <w:lang w:val="en-US"/>
        </w:rPr>
        <w:t xml:space="preserve"> (Pull Up Method)</w:t>
      </w:r>
    </w:p>
    <w:p w:rsidR="009964DD" w:rsidRPr="009964DD" w:rsidRDefault="009964DD" w:rsidP="009F565D">
      <w:pPr>
        <w:pStyle w:val="ListParagraph"/>
        <w:numPr>
          <w:ilvl w:val="0"/>
          <w:numId w:val="121"/>
        </w:numPr>
        <w:jc w:val="both"/>
        <w:rPr>
          <w:szCs w:val="22"/>
          <w:lang w:val="en-US"/>
        </w:rPr>
      </w:pPr>
      <w:r w:rsidRPr="009964DD">
        <w:rPr>
          <w:szCs w:val="22"/>
        </w:rPr>
        <w:t>Спуск</w:t>
      </w:r>
      <w:r w:rsidRPr="009964DD">
        <w:rPr>
          <w:szCs w:val="22"/>
          <w:lang w:val="en-US"/>
        </w:rPr>
        <w:t xml:space="preserve"> </w:t>
      </w:r>
      <w:r w:rsidRPr="009964DD">
        <w:rPr>
          <w:szCs w:val="22"/>
        </w:rPr>
        <w:t>метода</w:t>
      </w:r>
      <w:r w:rsidRPr="009964DD">
        <w:rPr>
          <w:szCs w:val="22"/>
          <w:lang w:val="en-US"/>
        </w:rPr>
        <w:t xml:space="preserve"> (Push Down Method)</w:t>
      </w:r>
    </w:p>
    <w:p w:rsidR="009964DD" w:rsidRPr="009964DD" w:rsidRDefault="009964DD" w:rsidP="009F565D">
      <w:pPr>
        <w:pStyle w:val="ListParagraph"/>
        <w:numPr>
          <w:ilvl w:val="0"/>
          <w:numId w:val="121"/>
        </w:numPr>
        <w:jc w:val="both"/>
        <w:rPr>
          <w:szCs w:val="22"/>
        </w:rPr>
      </w:pPr>
      <w:r w:rsidRPr="009964DD">
        <w:rPr>
          <w:szCs w:val="22"/>
        </w:rPr>
        <w:t>Переименование метода (Rename Method)</w:t>
      </w:r>
    </w:p>
    <w:p w:rsidR="009964DD" w:rsidRPr="009964DD" w:rsidRDefault="009964DD" w:rsidP="009F565D">
      <w:pPr>
        <w:pStyle w:val="ListParagraph"/>
        <w:numPr>
          <w:ilvl w:val="0"/>
          <w:numId w:val="121"/>
        </w:numPr>
        <w:jc w:val="both"/>
        <w:rPr>
          <w:szCs w:val="22"/>
        </w:rPr>
      </w:pPr>
      <w:r w:rsidRPr="009964DD">
        <w:rPr>
          <w:szCs w:val="22"/>
        </w:rPr>
        <w:t>Перемещение метода (Move Method)</w:t>
      </w:r>
    </w:p>
    <w:p w:rsidR="009964DD" w:rsidRPr="009964DD" w:rsidRDefault="009964DD" w:rsidP="009F565D">
      <w:pPr>
        <w:pStyle w:val="ListParagraph"/>
        <w:numPr>
          <w:ilvl w:val="0"/>
          <w:numId w:val="121"/>
        </w:numPr>
        <w:jc w:val="both"/>
        <w:rPr>
          <w:szCs w:val="22"/>
        </w:rPr>
      </w:pPr>
      <w:r w:rsidRPr="009964DD">
        <w:rPr>
          <w:szCs w:val="22"/>
        </w:rPr>
        <w:t>Замена условного оператора </w:t>
      </w:r>
      <w:hyperlink r:id="rId420" w:tooltip="Полиморфизм (программирование)" w:history="1">
        <w:r w:rsidRPr="009964DD">
          <w:rPr>
            <w:szCs w:val="22"/>
          </w:rPr>
          <w:t>полиморфизмом</w:t>
        </w:r>
      </w:hyperlink>
      <w:r w:rsidRPr="009964DD">
        <w:rPr>
          <w:szCs w:val="22"/>
        </w:rPr>
        <w:t> (Replace Conditional with Polymorphism)</w:t>
      </w:r>
    </w:p>
    <w:p w:rsidR="009964DD" w:rsidRPr="00026704" w:rsidRDefault="009964DD" w:rsidP="009964DD">
      <w:pPr>
        <w:pStyle w:val="Heading3"/>
        <w:jc w:val="both"/>
        <w:rPr>
          <w:lang w:val="ru-RU"/>
        </w:rPr>
      </w:pPr>
      <w:bookmarkStart w:id="334" w:name="_Toc438377556"/>
      <w:r w:rsidRPr="00026704">
        <w:rPr>
          <w:lang w:val="ru-RU"/>
        </w:rPr>
        <w:t>Пример рефакторинга</w:t>
      </w:r>
      <w:bookmarkEnd w:id="334"/>
    </w:p>
    <w:p w:rsidR="009964DD" w:rsidRPr="00DD4007" w:rsidRDefault="009964DD" w:rsidP="009964DD">
      <w:pPr>
        <w:jc w:val="both"/>
        <w:rPr>
          <w:b/>
          <w:bCs/>
          <w:lang w:val="ru-RU"/>
        </w:rPr>
      </w:pPr>
      <w:r w:rsidRPr="00DD4007">
        <w:rPr>
          <w:lang w:val="ru-RU"/>
        </w:rPr>
        <w:t>Проблема</w:t>
      </w:r>
    </w:p>
    <w:p w:rsidR="009964DD" w:rsidRPr="00026704" w:rsidRDefault="009964DD" w:rsidP="009964DD">
      <w:pPr>
        <w:jc w:val="both"/>
        <w:rPr>
          <w:lang w:val="ru-RU"/>
        </w:rPr>
      </w:pPr>
      <w:r w:rsidRPr="00026704">
        <w:rPr>
          <w:lang w:val="ru-RU"/>
        </w:rPr>
        <w:t>У вас есть условный оператор, который, в зависимости от типа или свойств объекта, выполняет различные действия.</w:t>
      </w:r>
    </w:p>
    <w:p w:rsidR="009964DD" w:rsidRPr="00F71B4E" w:rsidRDefault="009964DD" w:rsidP="009964DD">
      <w:pPr>
        <w:jc w:val="both"/>
        <w:rPr>
          <w:rFonts w:ascii="Consolas" w:hAnsi="Consolas"/>
        </w:rPr>
      </w:pPr>
      <w:r w:rsidRPr="00F71B4E">
        <w:rPr>
          <w:rFonts w:ascii="Consolas" w:hAnsi="Consolas"/>
        </w:rPr>
        <w:t>class Bird {</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double getSpeed() {</w:t>
      </w:r>
    </w:p>
    <w:p w:rsidR="009964DD" w:rsidRPr="00F71B4E" w:rsidRDefault="009964DD" w:rsidP="009964DD">
      <w:pPr>
        <w:jc w:val="both"/>
        <w:rPr>
          <w:rFonts w:ascii="Consolas" w:hAnsi="Consolas"/>
        </w:rPr>
      </w:pPr>
      <w:r w:rsidRPr="00F71B4E">
        <w:rPr>
          <w:rFonts w:ascii="Consolas" w:hAnsi="Consolas"/>
        </w:rPr>
        <w:t xml:space="preserve">    switch (type) {</w:t>
      </w:r>
    </w:p>
    <w:p w:rsidR="009964DD" w:rsidRPr="00F71B4E" w:rsidRDefault="009964DD" w:rsidP="009964DD">
      <w:pPr>
        <w:jc w:val="both"/>
        <w:rPr>
          <w:rFonts w:ascii="Consolas" w:hAnsi="Consolas"/>
        </w:rPr>
      </w:pPr>
      <w:r w:rsidRPr="00F71B4E">
        <w:rPr>
          <w:rFonts w:ascii="Consolas" w:hAnsi="Consolas"/>
        </w:rPr>
        <w:t xml:space="preserve">      case EUROPEAN:</w:t>
      </w:r>
    </w:p>
    <w:p w:rsidR="009964DD" w:rsidRPr="00F71B4E" w:rsidRDefault="009964DD" w:rsidP="009964DD">
      <w:pPr>
        <w:jc w:val="both"/>
        <w:rPr>
          <w:rFonts w:ascii="Consolas" w:hAnsi="Consolas"/>
        </w:rPr>
      </w:pPr>
      <w:r w:rsidRPr="00F71B4E">
        <w:rPr>
          <w:rFonts w:ascii="Consolas" w:hAnsi="Consolas"/>
        </w:rPr>
        <w:lastRenderedPageBreak/>
        <w:t xml:space="preserve">        return getBaseSpeed();</w:t>
      </w:r>
    </w:p>
    <w:p w:rsidR="009964DD" w:rsidRPr="00F71B4E" w:rsidRDefault="009964DD" w:rsidP="009964DD">
      <w:pPr>
        <w:jc w:val="both"/>
        <w:rPr>
          <w:rFonts w:ascii="Consolas" w:hAnsi="Consolas"/>
        </w:rPr>
      </w:pPr>
      <w:r w:rsidRPr="00F71B4E">
        <w:rPr>
          <w:rFonts w:ascii="Consolas" w:hAnsi="Consolas"/>
        </w:rPr>
        <w:t xml:space="preserve">      case AFRICAN:</w:t>
      </w:r>
    </w:p>
    <w:p w:rsidR="009964DD" w:rsidRPr="00F71B4E" w:rsidRDefault="009964DD" w:rsidP="009964DD">
      <w:pPr>
        <w:jc w:val="both"/>
        <w:rPr>
          <w:rFonts w:ascii="Consolas" w:hAnsi="Consolas"/>
        </w:rPr>
      </w:pPr>
      <w:r w:rsidRPr="00F71B4E">
        <w:rPr>
          <w:rFonts w:ascii="Consolas" w:hAnsi="Consolas"/>
        </w:rPr>
        <w:t xml:space="preserve">        return getBaseSpeed() - getLoadFactor() * numberOfCoconuts;</w:t>
      </w:r>
    </w:p>
    <w:p w:rsidR="009964DD" w:rsidRPr="00F71B4E" w:rsidRDefault="009964DD" w:rsidP="009964DD">
      <w:pPr>
        <w:jc w:val="both"/>
        <w:rPr>
          <w:rFonts w:ascii="Consolas" w:hAnsi="Consolas"/>
        </w:rPr>
      </w:pPr>
      <w:r w:rsidRPr="00F71B4E">
        <w:rPr>
          <w:rFonts w:ascii="Consolas" w:hAnsi="Consolas"/>
        </w:rPr>
        <w:t xml:space="preserve">      case NORWEGIAN_BLUE:</w:t>
      </w:r>
    </w:p>
    <w:p w:rsidR="009964DD" w:rsidRPr="00F71B4E" w:rsidRDefault="009964DD" w:rsidP="009964DD">
      <w:pPr>
        <w:jc w:val="both"/>
        <w:rPr>
          <w:rFonts w:ascii="Consolas" w:hAnsi="Consolas"/>
        </w:rPr>
      </w:pPr>
      <w:r w:rsidRPr="00F71B4E">
        <w:rPr>
          <w:rFonts w:ascii="Consolas" w:hAnsi="Consolas"/>
        </w:rPr>
        <w:t xml:space="preserve">        return (isNailed) ? 0 : getBaseSpeed(voltage);</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throw new RuntimeException("Should be unreachable");</w:t>
      </w:r>
    </w:p>
    <w:p w:rsidR="009964DD" w:rsidRPr="00F71B4E" w:rsidRDefault="009964DD" w:rsidP="009964DD">
      <w:pPr>
        <w:jc w:val="both"/>
        <w:rPr>
          <w:rFonts w:ascii="Consolas" w:hAnsi="Consolas"/>
          <w:lang w:val="ru-RU"/>
        </w:rPr>
      </w:pPr>
      <w:r w:rsidRPr="00F71B4E">
        <w:rPr>
          <w:rFonts w:ascii="Consolas" w:hAnsi="Consolas"/>
        </w:rPr>
        <w:t xml:space="preserve">  </w:t>
      </w:r>
      <w:r w:rsidRPr="00F71B4E">
        <w:rPr>
          <w:rFonts w:ascii="Consolas" w:hAnsi="Consolas"/>
          <w:lang w:val="ru-RU"/>
        </w:rPr>
        <w:t>}</w:t>
      </w:r>
    </w:p>
    <w:p w:rsidR="009964DD" w:rsidRPr="00F71B4E" w:rsidRDefault="009964DD" w:rsidP="009964DD">
      <w:pPr>
        <w:jc w:val="both"/>
        <w:rPr>
          <w:rFonts w:ascii="Consolas" w:hAnsi="Consolas"/>
          <w:lang w:val="ru-RU"/>
        </w:rPr>
      </w:pPr>
      <w:r w:rsidRPr="00F71B4E">
        <w:rPr>
          <w:rFonts w:ascii="Consolas" w:hAnsi="Consolas"/>
          <w:lang w:val="ru-RU"/>
        </w:rPr>
        <w:t>}</w:t>
      </w:r>
    </w:p>
    <w:p w:rsidR="009964DD" w:rsidRPr="00DD4007" w:rsidRDefault="009964DD" w:rsidP="009964DD">
      <w:pPr>
        <w:jc w:val="both"/>
        <w:rPr>
          <w:b/>
          <w:bCs/>
          <w:lang w:val="ru-RU"/>
        </w:rPr>
      </w:pPr>
      <w:r w:rsidRPr="00DD4007">
        <w:rPr>
          <w:lang w:val="ru-RU"/>
        </w:rPr>
        <w:t>Решение</w:t>
      </w:r>
    </w:p>
    <w:p w:rsidR="009964DD" w:rsidRPr="00026704" w:rsidRDefault="009964DD" w:rsidP="009964DD">
      <w:pPr>
        <w:jc w:val="both"/>
        <w:rPr>
          <w:lang w:val="ru-RU"/>
        </w:rPr>
      </w:pPr>
      <w:r w:rsidRPr="004A6F21">
        <w:rPr>
          <w:lang w:val="ru-RU"/>
        </w:rPr>
        <w:t xml:space="preserve">Создайте подклассы, которым соответствуют ветки условного оператора. В них создайте общий метод и переместите в него код из соответствующей ветки условного оператора. Впоследствии замените условный оператор на вызов этого метода. </w:t>
      </w:r>
      <w:r w:rsidRPr="00026704">
        <w:rPr>
          <w:lang w:val="ru-RU"/>
        </w:rPr>
        <w:t>Таким образом, нужная реализация будет выбираться через полиморфизм в зависимости от класса объекта.</w:t>
      </w:r>
    </w:p>
    <w:p w:rsidR="009964DD" w:rsidRPr="00343475" w:rsidRDefault="009964DD" w:rsidP="009964DD">
      <w:pPr>
        <w:jc w:val="both"/>
        <w:rPr>
          <w:rFonts w:ascii="Consolas" w:hAnsi="Consolas"/>
        </w:rPr>
      </w:pPr>
      <w:r w:rsidRPr="00343475">
        <w:rPr>
          <w:rFonts w:ascii="Consolas" w:hAnsi="Consolas"/>
        </w:rPr>
        <w:t>abstract class Bird {</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 xml:space="preserve">  abstract double getSpeed();</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European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t xml:space="preserve">    return getBaseSpeed();</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African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t xml:space="preserve">    return getBaseSpeed() - getLoadFactor() * numberOfCoconuts;</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NorvegianBlue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lastRenderedPageBreak/>
        <w:t xml:space="preserve">    return (isNailed) ? 0 : getBaseSpeed(voltage);</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 Somewhere in client code</w:t>
      </w:r>
    </w:p>
    <w:p w:rsidR="009964DD" w:rsidRPr="00B459F6" w:rsidRDefault="009964DD" w:rsidP="009964DD">
      <w:pPr>
        <w:jc w:val="both"/>
        <w:rPr>
          <w:rFonts w:ascii="Consolas" w:hAnsi="Consolas"/>
          <w:lang w:val="ru-RU"/>
        </w:rPr>
      </w:pPr>
      <w:r w:rsidRPr="00343475">
        <w:rPr>
          <w:rFonts w:ascii="Consolas" w:hAnsi="Consolas"/>
        </w:rPr>
        <w:t>speed</w:t>
      </w:r>
      <w:r w:rsidRPr="00B459F6">
        <w:rPr>
          <w:rFonts w:ascii="Consolas" w:hAnsi="Consolas"/>
          <w:lang w:val="ru-RU"/>
        </w:rPr>
        <w:t xml:space="preserve"> = </w:t>
      </w:r>
      <w:r w:rsidRPr="00343475">
        <w:rPr>
          <w:rFonts w:ascii="Consolas" w:hAnsi="Consolas"/>
        </w:rPr>
        <w:t>bird</w:t>
      </w:r>
      <w:r w:rsidRPr="00B459F6">
        <w:rPr>
          <w:rFonts w:ascii="Consolas" w:hAnsi="Consolas"/>
          <w:lang w:val="ru-RU"/>
        </w:rPr>
        <w:t>.</w:t>
      </w:r>
      <w:r w:rsidRPr="00343475">
        <w:rPr>
          <w:rFonts w:ascii="Consolas" w:hAnsi="Consolas"/>
        </w:rPr>
        <w:t>getSpeed</w:t>
      </w:r>
      <w:r w:rsidRPr="00B459F6">
        <w:rPr>
          <w:rFonts w:ascii="Consolas" w:hAnsi="Consolas"/>
          <w:lang w:val="ru-RU"/>
        </w:rPr>
        <w:t>();</w:t>
      </w:r>
    </w:p>
    <w:p w:rsidR="009964DD" w:rsidRPr="00B459F6" w:rsidRDefault="009964DD" w:rsidP="009964DD">
      <w:pPr>
        <w:pStyle w:val="Heading3"/>
        <w:jc w:val="both"/>
        <w:rPr>
          <w:lang w:val="ru-RU"/>
        </w:rPr>
      </w:pPr>
      <w:bookmarkStart w:id="335" w:name="_Toc438377557"/>
      <w:r w:rsidRPr="007F53D6">
        <w:rPr>
          <w:lang w:val="ru-RU"/>
        </w:rPr>
        <w:t>Причины</w:t>
      </w:r>
      <w:r w:rsidRPr="00B459F6">
        <w:rPr>
          <w:lang w:val="ru-RU"/>
        </w:rPr>
        <w:t xml:space="preserve"> </w:t>
      </w:r>
      <w:r w:rsidRPr="007F53D6">
        <w:rPr>
          <w:lang w:val="ru-RU"/>
        </w:rPr>
        <w:t>рефакторинга</w:t>
      </w:r>
      <w:bookmarkEnd w:id="335"/>
    </w:p>
    <w:p w:rsidR="009964DD" w:rsidRPr="004A6F21" w:rsidRDefault="009964DD" w:rsidP="009964DD">
      <w:pPr>
        <w:jc w:val="both"/>
        <w:rPr>
          <w:lang w:val="ru-RU"/>
        </w:rPr>
      </w:pPr>
      <w:r w:rsidRPr="004A6F21">
        <w:rPr>
          <w:lang w:val="ru-RU"/>
        </w:rPr>
        <w:t>Этот рефакторинг может помочь, если у вас в коде есть условные операторы, которые выполняют различную работу, в зависимости от:</w:t>
      </w:r>
    </w:p>
    <w:p w:rsidR="009964DD" w:rsidRPr="009964DD" w:rsidRDefault="009964DD" w:rsidP="009F565D">
      <w:pPr>
        <w:pStyle w:val="ListParagraph"/>
        <w:numPr>
          <w:ilvl w:val="0"/>
          <w:numId w:val="129"/>
        </w:numPr>
        <w:jc w:val="both"/>
        <w:rPr>
          <w:szCs w:val="22"/>
        </w:rPr>
      </w:pPr>
      <w:r w:rsidRPr="009964DD">
        <w:rPr>
          <w:szCs w:val="22"/>
        </w:rPr>
        <w:t>Класса объекта или интерфейса, который он реализует;</w:t>
      </w:r>
    </w:p>
    <w:p w:rsidR="009964DD" w:rsidRPr="009964DD" w:rsidRDefault="009964DD" w:rsidP="009F565D">
      <w:pPr>
        <w:pStyle w:val="ListParagraph"/>
        <w:numPr>
          <w:ilvl w:val="0"/>
          <w:numId w:val="129"/>
        </w:numPr>
        <w:jc w:val="both"/>
        <w:rPr>
          <w:szCs w:val="22"/>
        </w:rPr>
      </w:pPr>
      <w:r w:rsidRPr="009964DD">
        <w:rPr>
          <w:szCs w:val="22"/>
        </w:rPr>
        <w:t>Значения какого-то из полей объекта;</w:t>
      </w:r>
    </w:p>
    <w:p w:rsidR="009964DD" w:rsidRPr="009964DD" w:rsidRDefault="009964DD" w:rsidP="009F565D">
      <w:pPr>
        <w:pStyle w:val="ListParagraph"/>
        <w:numPr>
          <w:ilvl w:val="0"/>
          <w:numId w:val="129"/>
        </w:numPr>
        <w:jc w:val="both"/>
        <w:rPr>
          <w:szCs w:val="22"/>
        </w:rPr>
      </w:pPr>
      <w:r w:rsidRPr="009964DD">
        <w:rPr>
          <w:szCs w:val="22"/>
        </w:rPr>
        <w:t>Результата вызова одного из методов объекта.</w:t>
      </w:r>
    </w:p>
    <w:p w:rsidR="009964DD" w:rsidRPr="004A6F21" w:rsidRDefault="009964DD" w:rsidP="009964DD">
      <w:pPr>
        <w:jc w:val="both"/>
        <w:rPr>
          <w:lang w:val="ru-RU"/>
        </w:rPr>
      </w:pPr>
      <w:r w:rsidRPr="004A6F21">
        <w:rPr>
          <w:lang w:val="ru-RU"/>
        </w:rPr>
        <w:t>При этом если у вас появится новый тип или свойство объекта, нужно будет искать и добавлять код во все схожие условные операторы. Таким образом, польза от данного рефакторинга увеличивается, если условных операторов больше одного, и они разбросаны по всем методам объекта.</w:t>
      </w:r>
    </w:p>
    <w:p w:rsidR="009964DD" w:rsidRPr="0098293F" w:rsidRDefault="009964DD" w:rsidP="009964DD">
      <w:pPr>
        <w:jc w:val="both"/>
      </w:pPr>
      <w:r w:rsidRPr="0098293F">
        <w:t>Достоинства</w:t>
      </w:r>
    </w:p>
    <w:p w:rsidR="009964DD" w:rsidRPr="009964DD" w:rsidRDefault="009964DD" w:rsidP="009F565D">
      <w:pPr>
        <w:pStyle w:val="ListParagraph"/>
        <w:numPr>
          <w:ilvl w:val="0"/>
          <w:numId w:val="128"/>
        </w:numPr>
        <w:jc w:val="both"/>
        <w:rPr>
          <w:szCs w:val="22"/>
        </w:rPr>
      </w:pPr>
      <w:r w:rsidRPr="009964DD">
        <w:rPr>
          <w:szCs w:val="22"/>
        </w:rPr>
        <w:t>Этот рефакторинг реализует принцип </w:t>
      </w:r>
      <w:r w:rsidRPr="009964DD">
        <w:rPr>
          <w:i/>
          <w:iCs/>
          <w:szCs w:val="22"/>
        </w:rPr>
        <w:t>говори, а не спрашивай</w:t>
      </w:r>
      <w:r w:rsidRPr="009964DD">
        <w:rPr>
          <w:szCs w:val="22"/>
        </w:rPr>
        <w:t>: вместо того, чтобы спрашивать объект о его состоянии, а потом выполнять на основании этого какие-то действия, гораздо проще просто сказать ему, что нужно делать, а как это делать он решит сам.</w:t>
      </w:r>
    </w:p>
    <w:p w:rsidR="009964DD" w:rsidRPr="009964DD" w:rsidRDefault="009964DD" w:rsidP="009F565D">
      <w:pPr>
        <w:pStyle w:val="ListParagraph"/>
        <w:numPr>
          <w:ilvl w:val="0"/>
          <w:numId w:val="128"/>
        </w:numPr>
        <w:jc w:val="both"/>
        <w:rPr>
          <w:szCs w:val="22"/>
        </w:rPr>
      </w:pPr>
      <w:r w:rsidRPr="009964DD">
        <w:rPr>
          <w:szCs w:val="22"/>
        </w:rPr>
        <w:t>Убивает дублирование кода. Вы избавляетесь от множества почти одинаковых условных операторов.</w:t>
      </w:r>
    </w:p>
    <w:p w:rsidR="009964DD" w:rsidRPr="00DD4007" w:rsidRDefault="009964DD" w:rsidP="009964DD">
      <w:pPr>
        <w:jc w:val="both"/>
        <w:rPr>
          <w:rFonts w:cs="Times New Roman"/>
          <w:lang w:val="ru-RU"/>
        </w:rPr>
      </w:pPr>
      <w:r w:rsidRPr="00DD4007">
        <w:rPr>
          <w:lang w:val="ru-RU"/>
        </w:rPr>
        <w:t>Если вам потребуется добавить новый вариант выполнения, все, что придётся сделать, это добавить новый подкласс, не трогая существующий код (</w:t>
      </w:r>
      <w:r w:rsidRPr="00DD4007">
        <w:rPr>
          <w:i/>
          <w:iCs/>
          <w:lang w:val="ru-RU"/>
        </w:rPr>
        <w:t>принцип открытости/закрытости</w:t>
      </w:r>
      <w:r w:rsidRPr="00DD4007">
        <w:rPr>
          <w:lang w:val="ru-RU"/>
        </w:rPr>
        <w:t>).</w:t>
      </w:r>
    </w:p>
    <w:p w:rsidR="009964DD" w:rsidRPr="009964DD" w:rsidRDefault="009964DD" w:rsidP="009F565D">
      <w:pPr>
        <w:pStyle w:val="ListParagraph"/>
        <w:numPr>
          <w:ilvl w:val="0"/>
          <w:numId w:val="122"/>
        </w:numPr>
        <w:jc w:val="both"/>
        <w:rPr>
          <w:szCs w:val="22"/>
        </w:rPr>
      </w:pPr>
      <w:r w:rsidRPr="009964DD">
        <w:rPr>
          <w:szCs w:val="22"/>
        </w:rPr>
        <w:t>Замена </w:t>
      </w:r>
      <w:hyperlink r:id="rId421" w:tooltip="Наследование (программирование)" w:history="1">
        <w:r w:rsidRPr="009964DD">
          <w:rPr>
            <w:szCs w:val="22"/>
          </w:rPr>
          <w:t>наследования</w:t>
        </w:r>
      </w:hyperlink>
      <w:r w:rsidRPr="009964DD">
        <w:rPr>
          <w:szCs w:val="22"/>
        </w:rPr>
        <w:t> </w:t>
      </w:r>
      <w:hyperlink r:id="rId422" w:tooltip="Делегирование (программирование)" w:history="1">
        <w:r w:rsidRPr="009964DD">
          <w:rPr>
            <w:szCs w:val="22"/>
          </w:rPr>
          <w:t>делегированием</w:t>
        </w:r>
      </w:hyperlink>
      <w:r w:rsidRPr="009964DD">
        <w:rPr>
          <w:szCs w:val="22"/>
        </w:rPr>
        <w:t> (Replace Inheritance with Delegation)</w:t>
      </w:r>
    </w:p>
    <w:p w:rsidR="009964DD" w:rsidRPr="009964DD" w:rsidRDefault="009964DD" w:rsidP="009F565D">
      <w:pPr>
        <w:pStyle w:val="ListParagraph"/>
        <w:numPr>
          <w:ilvl w:val="0"/>
          <w:numId w:val="122"/>
        </w:numPr>
        <w:jc w:val="both"/>
        <w:rPr>
          <w:szCs w:val="22"/>
          <w:lang w:val="en-US"/>
        </w:rPr>
      </w:pPr>
      <w:r w:rsidRPr="009964DD">
        <w:rPr>
          <w:szCs w:val="22"/>
        </w:rPr>
        <w:t>Замена</w:t>
      </w:r>
      <w:r w:rsidRPr="009964DD">
        <w:rPr>
          <w:szCs w:val="22"/>
          <w:lang w:val="en-US"/>
        </w:rPr>
        <w:t xml:space="preserve"> </w:t>
      </w:r>
      <w:r w:rsidRPr="009964DD">
        <w:rPr>
          <w:szCs w:val="22"/>
        </w:rPr>
        <w:t>кода</w:t>
      </w:r>
      <w:r w:rsidRPr="009964DD">
        <w:rPr>
          <w:szCs w:val="22"/>
          <w:lang w:val="en-US"/>
        </w:rPr>
        <w:t xml:space="preserve"> </w:t>
      </w:r>
      <w:r w:rsidRPr="009964DD">
        <w:rPr>
          <w:szCs w:val="22"/>
        </w:rPr>
        <w:t>типа</w:t>
      </w:r>
      <w:r w:rsidRPr="009964DD">
        <w:rPr>
          <w:szCs w:val="22"/>
          <w:lang w:val="en-US"/>
        </w:rPr>
        <w:t xml:space="preserve"> </w:t>
      </w:r>
      <w:r w:rsidRPr="009964DD">
        <w:rPr>
          <w:szCs w:val="22"/>
        </w:rPr>
        <w:t>подклассами</w:t>
      </w:r>
      <w:r w:rsidRPr="009964DD">
        <w:rPr>
          <w:szCs w:val="22"/>
          <w:lang w:val="en-US"/>
        </w:rPr>
        <w:t xml:space="preserve"> (Replace Type Code with Subclasses)</w:t>
      </w:r>
    </w:p>
    <w:p w:rsidR="009964DD" w:rsidRPr="004A6F21" w:rsidRDefault="009964DD" w:rsidP="009964DD">
      <w:pPr>
        <w:pStyle w:val="Heading3"/>
        <w:jc w:val="both"/>
        <w:rPr>
          <w:rFonts w:cs="Times New Roman"/>
          <w:lang w:val="ru-RU"/>
        </w:rPr>
      </w:pPr>
      <w:bookmarkStart w:id="336" w:name="_Toc438377558"/>
      <w:r w:rsidRPr="00DD4007">
        <w:rPr>
          <w:lang w:val="ru-RU"/>
        </w:rPr>
        <w:t xml:space="preserve">Авторефакторинг в различных </w:t>
      </w:r>
      <w:r w:rsidRPr="0098293F">
        <w:t>IDE</w:t>
      </w:r>
      <w:bookmarkEnd w:id="336"/>
    </w:p>
    <w:p w:rsidR="009964DD" w:rsidRPr="000538D1" w:rsidRDefault="009964DD" w:rsidP="009964DD">
      <w:pPr>
        <w:jc w:val="both"/>
        <w:rPr>
          <w:lang w:val="ru-RU"/>
        </w:rPr>
      </w:pPr>
      <w:r w:rsidRPr="000538D1">
        <w:rPr>
          <w:lang w:val="ru-RU"/>
        </w:rPr>
        <w:t xml:space="preserve">Существует множество различных </w:t>
      </w:r>
      <w:r w:rsidRPr="0098293F">
        <w:t>IDE</w:t>
      </w:r>
      <w:r w:rsidRPr="000538D1">
        <w:rPr>
          <w:lang w:val="ru-RU"/>
        </w:rPr>
        <w:t xml:space="preserve">, и не хватит целой книги, чтобы описать возможности авторефакторинга во всех, так что приведем пример </w:t>
      </w:r>
      <w:r w:rsidRPr="000538D1">
        <w:rPr>
          <w:i/>
        </w:rPr>
        <w:t>IntelliJ</w:t>
      </w:r>
      <w:r w:rsidRPr="000538D1">
        <w:rPr>
          <w:i/>
          <w:lang w:val="ru-RU"/>
        </w:rPr>
        <w:t xml:space="preserve"> </w:t>
      </w:r>
      <w:r w:rsidRPr="000538D1">
        <w:rPr>
          <w:i/>
        </w:rPr>
        <w:t>IDEA</w:t>
      </w:r>
      <w:r w:rsidRPr="000538D1">
        <w:rPr>
          <w:lang w:val="ru-RU"/>
        </w:rPr>
        <w:t xml:space="preserve"> и некоторых ее интересных возможностей.</w:t>
      </w:r>
    </w:p>
    <w:p w:rsidR="009964DD" w:rsidRPr="009964DD" w:rsidRDefault="009964DD" w:rsidP="009F565D">
      <w:pPr>
        <w:pStyle w:val="ListParagraph"/>
        <w:numPr>
          <w:ilvl w:val="0"/>
          <w:numId w:val="127"/>
        </w:numPr>
        <w:jc w:val="both"/>
        <w:rPr>
          <w:szCs w:val="22"/>
        </w:rPr>
      </w:pPr>
      <w:r w:rsidRPr="009964DD">
        <w:rPr>
          <w:szCs w:val="22"/>
        </w:rPr>
        <w:t>Ctrl + Alt + L - Сделать форматирование кода</w:t>
      </w:r>
    </w:p>
    <w:p w:rsidR="009964DD" w:rsidRPr="009964DD" w:rsidRDefault="009964DD" w:rsidP="009F565D">
      <w:pPr>
        <w:pStyle w:val="ListParagraph"/>
        <w:numPr>
          <w:ilvl w:val="0"/>
          <w:numId w:val="127"/>
        </w:numPr>
        <w:jc w:val="both"/>
        <w:rPr>
          <w:szCs w:val="22"/>
        </w:rPr>
      </w:pPr>
      <w:r w:rsidRPr="009964DD">
        <w:rPr>
          <w:szCs w:val="22"/>
        </w:rPr>
        <w:t>Ctrl + Alt + O - Удалить неиспользуемые импорты</w:t>
      </w:r>
    </w:p>
    <w:p w:rsidR="009964DD" w:rsidRPr="009964DD" w:rsidRDefault="009964DD" w:rsidP="009F565D">
      <w:pPr>
        <w:pStyle w:val="ListParagraph"/>
        <w:numPr>
          <w:ilvl w:val="0"/>
          <w:numId w:val="127"/>
        </w:numPr>
        <w:jc w:val="both"/>
        <w:rPr>
          <w:szCs w:val="22"/>
        </w:rPr>
      </w:pPr>
      <w:r w:rsidRPr="009964DD">
        <w:rPr>
          <w:szCs w:val="22"/>
        </w:rPr>
        <w:t>Alt + F7 - Найти использования кода</w:t>
      </w:r>
    </w:p>
    <w:p w:rsidR="009964DD" w:rsidRPr="009964DD" w:rsidRDefault="009964DD" w:rsidP="009F565D">
      <w:pPr>
        <w:pStyle w:val="ListParagraph"/>
        <w:numPr>
          <w:ilvl w:val="0"/>
          <w:numId w:val="127"/>
        </w:numPr>
        <w:jc w:val="both"/>
        <w:rPr>
          <w:szCs w:val="22"/>
        </w:rPr>
      </w:pPr>
      <w:r w:rsidRPr="009964DD">
        <w:rPr>
          <w:szCs w:val="22"/>
        </w:rPr>
        <w:t>Shift + F6 -  Переименовать</w:t>
      </w:r>
    </w:p>
    <w:p w:rsidR="009964DD" w:rsidRPr="009964DD" w:rsidRDefault="009964DD" w:rsidP="009F565D">
      <w:pPr>
        <w:pStyle w:val="ListParagraph"/>
        <w:numPr>
          <w:ilvl w:val="0"/>
          <w:numId w:val="127"/>
        </w:numPr>
        <w:jc w:val="both"/>
        <w:rPr>
          <w:szCs w:val="22"/>
        </w:rPr>
      </w:pPr>
      <w:r w:rsidRPr="009964DD">
        <w:rPr>
          <w:szCs w:val="22"/>
        </w:rPr>
        <w:t>Ctrl + F6 -  Изменить сигнатуру</w:t>
      </w:r>
    </w:p>
    <w:p w:rsidR="009964DD" w:rsidRPr="009964DD" w:rsidRDefault="009964DD" w:rsidP="009F565D">
      <w:pPr>
        <w:pStyle w:val="ListParagraph"/>
        <w:numPr>
          <w:ilvl w:val="0"/>
          <w:numId w:val="127"/>
        </w:numPr>
        <w:jc w:val="both"/>
        <w:rPr>
          <w:szCs w:val="22"/>
        </w:rPr>
      </w:pPr>
      <w:r w:rsidRPr="009964DD">
        <w:rPr>
          <w:szCs w:val="22"/>
        </w:rPr>
        <w:lastRenderedPageBreak/>
        <w:t>Ctrl + Alt + N -  Встроить</w:t>
      </w:r>
    </w:p>
    <w:p w:rsidR="009964DD" w:rsidRPr="009964DD" w:rsidRDefault="009964DD" w:rsidP="009F565D">
      <w:pPr>
        <w:pStyle w:val="ListParagraph"/>
        <w:numPr>
          <w:ilvl w:val="0"/>
          <w:numId w:val="127"/>
        </w:numPr>
        <w:jc w:val="both"/>
        <w:rPr>
          <w:szCs w:val="22"/>
        </w:rPr>
      </w:pPr>
      <w:r w:rsidRPr="009964DD">
        <w:rPr>
          <w:szCs w:val="22"/>
        </w:rPr>
        <w:t>Ctrl + Alt + M - Поместить в метод</w:t>
      </w:r>
    </w:p>
    <w:p w:rsidR="009964DD" w:rsidRPr="009964DD" w:rsidRDefault="009964DD" w:rsidP="009F565D">
      <w:pPr>
        <w:pStyle w:val="ListParagraph"/>
        <w:numPr>
          <w:ilvl w:val="0"/>
          <w:numId w:val="127"/>
        </w:numPr>
        <w:jc w:val="both"/>
        <w:rPr>
          <w:szCs w:val="22"/>
        </w:rPr>
      </w:pPr>
      <w:r w:rsidRPr="009964DD">
        <w:rPr>
          <w:szCs w:val="22"/>
        </w:rPr>
        <w:t>Ctrl + Alt + V - Поместить в переменную</w:t>
      </w:r>
    </w:p>
    <w:p w:rsidR="009964DD" w:rsidRPr="009964DD" w:rsidRDefault="009964DD" w:rsidP="009F565D">
      <w:pPr>
        <w:pStyle w:val="ListParagraph"/>
        <w:numPr>
          <w:ilvl w:val="0"/>
          <w:numId w:val="127"/>
        </w:numPr>
        <w:jc w:val="both"/>
        <w:rPr>
          <w:szCs w:val="22"/>
        </w:rPr>
      </w:pPr>
      <w:r w:rsidRPr="009964DD">
        <w:rPr>
          <w:szCs w:val="22"/>
        </w:rPr>
        <w:t>Ctrl + Alt + F - Поместить в поле</w:t>
      </w:r>
    </w:p>
    <w:p w:rsidR="009964DD" w:rsidRPr="009964DD" w:rsidRDefault="009964DD" w:rsidP="009F565D">
      <w:pPr>
        <w:pStyle w:val="ListParagraph"/>
        <w:numPr>
          <w:ilvl w:val="0"/>
          <w:numId w:val="127"/>
        </w:numPr>
        <w:jc w:val="both"/>
        <w:rPr>
          <w:szCs w:val="22"/>
        </w:rPr>
      </w:pPr>
      <w:r w:rsidRPr="009964DD">
        <w:rPr>
          <w:szCs w:val="22"/>
        </w:rPr>
        <w:t>Ctrl + Alt + C - Поместить в константу</w:t>
      </w:r>
    </w:p>
    <w:p w:rsidR="009964DD" w:rsidRPr="009964DD" w:rsidRDefault="009964DD" w:rsidP="009F565D">
      <w:pPr>
        <w:pStyle w:val="ListParagraph"/>
        <w:numPr>
          <w:ilvl w:val="0"/>
          <w:numId w:val="127"/>
        </w:numPr>
        <w:jc w:val="both"/>
        <w:rPr>
          <w:szCs w:val="22"/>
        </w:rPr>
      </w:pPr>
      <w:r w:rsidRPr="009964DD">
        <w:rPr>
          <w:szCs w:val="22"/>
        </w:rPr>
        <w:t>Ctrl + Alt + P - Поместить в параметр</w:t>
      </w:r>
    </w:p>
    <w:p w:rsidR="009964DD" w:rsidRPr="009964DD" w:rsidRDefault="009964DD" w:rsidP="009F565D">
      <w:pPr>
        <w:pStyle w:val="ListParagraph"/>
        <w:numPr>
          <w:ilvl w:val="0"/>
          <w:numId w:val="127"/>
        </w:numPr>
        <w:jc w:val="both"/>
        <w:rPr>
          <w:szCs w:val="22"/>
        </w:rPr>
      </w:pPr>
      <w:r w:rsidRPr="009964DD">
        <w:rPr>
          <w:szCs w:val="22"/>
        </w:rPr>
        <w:t>И проч.</w:t>
      </w:r>
    </w:p>
    <w:p w:rsidR="009964DD" w:rsidRPr="00217746" w:rsidRDefault="009964DD" w:rsidP="009964DD">
      <w:pPr>
        <w:pStyle w:val="Heading3"/>
        <w:jc w:val="both"/>
      </w:pPr>
      <w:bookmarkStart w:id="337" w:name="_Toc438377559"/>
      <w:r w:rsidRPr="0098293F">
        <w:t>Литература по рефакторингу</w:t>
      </w:r>
      <w:bookmarkEnd w:id="337"/>
    </w:p>
    <w:p w:rsidR="009964DD" w:rsidRPr="009964DD" w:rsidRDefault="009964DD" w:rsidP="009F565D">
      <w:pPr>
        <w:pStyle w:val="ListParagraph"/>
        <w:numPr>
          <w:ilvl w:val="0"/>
          <w:numId w:val="126"/>
        </w:numPr>
        <w:jc w:val="both"/>
        <w:rPr>
          <w:szCs w:val="22"/>
          <w:lang w:val="en-US"/>
        </w:rPr>
      </w:pPr>
      <w:r w:rsidRPr="009964DD">
        <w:rPr>
          <w:szCs w:val="22"/>
          <w:lang w:val="en-US"/>
        </w:rPr>
        <w:t>Refactoring: Improving the Design of Existing Code («</w:t>
      </w:r>
      <w:r w:rsidRPr="009964DD">
        <w:rPr>
          <w:szCs w:val="22"/>
        </w:rPr>
        <w:t>Рефакторинг</w:t>
      </w:r>
      <w:r w:rsidRPr="009964DD">
        <w:rPr>
          <w:szCs w:val="22"/>
          <w:lang w:val="en-US"/>
        </w:rPr>
        <w:t xml:space="preserve">: </w:t>
      </w:r>
      <w:r w:rsidRPr="009964DD">
        <w:rPr>
          <w:szCs w:val="22"/>
        </w:rPr>
        <w:t>улучшение</w:t>
      </w:r>
      <w:r w:rsidRPr="009964DD">
        <w:rPr>
          <w:szCs w:val="22"/>
          <w:lang w:val="en-US"/>
        </w:rPr>
        <w:t xml:space="preserve"> </w:t>
      </w:r>
      <w:r w:rsidRPr="009964DD">
        <w:rPr>
          <w:szCs w:val="22"/>
        </w:rPr>
        <w:t>существующего</w:t>
      </w:r>
      <w:r w:rsidRPr="009964DD">
        <w:rPr>
          <w:szCs w:val="22"/>
          <w:lang w:val="en-US"/>
        </w:rPr>
        <w:t xml:space="preserve"> </w:t>
      </w:r>
      <w:r w:rsidRPr="009964DD">
        <w:rPr>
          <w:szCs w:val="22"/>
        </w:rPr>
        <w:t>кода</w:t>
      </w:r>
      <w:r w:rsidRPr="009964DD">
        <w:rPr>
          <w:szCs w:val="22"/>
          <w:lang w:val="en-US"/>
        </w:rPr>
        <w:t xml:space="preserve">»). Martin Fowler, Kent Beck, John Brant </w:t>
      </w:r>
      <w:r w:rsidRPr="009964DD">
        <w:rPr>
          <w:szCs w:val="22"/>
        </w:rPr>
        <w:t>и</w:t>
      </w:r>
      <w:r w:rsidRPr="009964DD">
        <w:rPr>
          <w:szCs w:val="22"/>
          <w:lang w:val="en-US"/>
        </w:rPr>
        <w:t xml:space="preserve"> William Opdyke (</w:t>
      </w:r>
      <w:r w:rsidRPr="009964DD">
        <w:rPr>
          <w:szCs w:val="22"/>
        </w:rPr>
        <w:t>Мартин</w:t>
      </w:r>
      <w:r w:rsidRPr="009964DD">
        <w:rPr>
          <w:szCs w:val="22"/>
          <w:lang w:val="en-US"/>
        </w:rPr>
        <w:t xml:space="preserve"> </w:t>
      </w:r>
      <w:r w:rsidRPr="009964DD">
        <w:rPr>
          <w:szCs w:val="22"/>
        </w:rPr>
        <w:t>Фаулер</w:t>
      </w:r>
      <w:r w:rsidRPr="009964DD">
        <w:rPr>
          <w:szCs w:val="22"/>
          <w:lang w:val="en-US"/>
        </w:rPr>
        <w:t xml:space="preserve">, </w:t>
      </w:r>
      <w:r w:rsidRPr="009964DD">
        <w:rPr>
          <w:szCs w:val="22"/>
        </w:rPr>
        <w:t>Кент</w:t>
      </w:r>
      <w:r w:rsidRPr="009964DD">
        <w:rPr>
          <w:szCs w:val="22"/>
          <w:lang w:val="en-US"/>
        </w:rPr>
        <w:t xml:space="preserve"> </w:t>
      </w:r>
      <w:r w:rsidRPr="009964DD">
        <w:rPr>
          <w:szCs w:val="22"/>
        </w:rPr>
        <w:t>Бек</w:t>
      </w:r>
      <w:r w:rsidRPr="009964DD">
        <w:rPr>
          <w:szCs w:val="22"/>
          <w:lang w:val="en-US"/>
        </w:rPr>
        <w:t xml:space="preserve">, </w:t>
      </w:r>
      <w:r w:rsidRPr="009964DD">
        <w:rPr>
          <w:szCs w:val="22"/>
        </w:rPr>
        <w:t>Джон</w:t>
      </w:r>
      <w:r w:rsidRPr="009964DD">
        <w:rPr>
          <w:szCs w:val="22"/>
          <w:lang w:val="en-US"/>
        </w:rPr>
        <w:t xml:space="preserve"> </w:t>
      </w:r>
      <w:r w:rsidRPr="009964DD">
        <w:rPr>
          <w:szCs w:val="22"/>
        </w:rPr>
        <w:t>Брант</w:t>
      </w:r>
      <w:r w:rsidRPr="009964DD">
        <w:rPr>
          <w:szCs w:val="22"/>
          <w:lang w:val="en-US"/>
        </w:rPr>
        <w:t xml:space="preserve"> </w:t>
      </w:r>
      <w:r w:rsidRPr="009964DD">
        <w:rPr>
          <w:szCs w:val="22"/>
        </w:rPr>
        <w:t>и</w:t>
      </w:r>
      <w:r w:rsidRPr="009964DD">
        <w:rPr>
          <w:szCs w:val="22"/>
          <w:lang w:val="en-US"/>
        </w:rPr>
        <w:t xml:space="preserve"> </w:t>
      </w:r>
      <w:r w:rsidRPr="009964DD">
        <w:rPr>
          <w:szCs w:val="22"/>
        </w:rPr>
        <w:t>Вильям</w:t>
      </w:r>
      <w:r w:rsidRPr="009964DD">
        <w:rPr>
          <w:szCs w:val="22"/>
          <w:lang w:val="en-US"/>
        </w:rPr>
        <w:t xml:space="preserve"> </w:t>
      </w:r>
      <w:r w:rsidRPr="009964DD">
        <w:rPr>
          <w:szCs w:val="22"/>
        </w:rPr>
        <w:t>Опдайк</w:t>
      </w:r>
      <w:r w:rsidRPr="009964DD">
        <w:rPr>
          <w:szCs w:val="22"/>
          <w:lang w:val="en-US"/>
        </w:rPr>
        <w:t>)</w:t>
      </w:r>
    </w:p>
    <w:p w:rsidR="009964DD" w:rsidRPr="009964DD" w:rsidRDefault="009964DD" w:rsidP="009F565D">
      <w:pPr>
        <w:pStyle w:val="ListParagraph"/>
        <w:numPr>
          <w:ilvl w:val="0"/>
          <w:numId w:val="126"/>
        </w:numPr>
        <w:jc w:val="both"/>
        <w:rPr>
          <w:szCs w:val="22"/>
        </w:rPr>
      </w:pPr>
      <w:r w:rsidRPr="009964DD">
        <w:rPr>
          <w:szCs w:val="22"/>
        </w:rPr>
        <w:t>Чистый код. Создание, анализ и рефакторинг. Робин Мартин.</w:t>
      </w:r>
    </w:p>
    <w:p w:rsidR="009964DD" w:rsidRPr="009964DD" w:rsidRDefault="009964DD" w:rsidP="009F565D">
      <w:pPr>
        <w:pStyle w:val="ListParagraph"/>
        <w:numPr>
          <w:ilvl w:val="0"/>
          <w:numId w:val="126"/>
        </w:numPr>
        <w:jc w:val="both"/>
        <w:rPr>
          <w:szCs w:val="22"/>
        </w:rPr>
      </w:pPr>
      <w:r w:rsidRPr="009964DD">
        <w:rPr>
          <w:szCs w:val="22"/>
        </w:rPr>
        <w:t>Эффективная работа с унаследованным кодом. Майкл К. Физерс.</w:t>
      </w:r>
    </w:p>
    <w:p w:rsidR="00DF543D" w:rsidRDefault="00DF543D" w:rsidP="00DF0F58">
      <w:pPr>
        <w:pStyle w:val="Heading2"/>
        <w:jc w:val="both"/>
        <w:rPr>
          <w:lang w:val="ru-RU"/>
        </w:rPr>
      </w:pPr>
      <w:bookmarkStart w:id="338" w:name="_Toc438377311"/>
      <w:bookmarkStart w:id="339" w:name="_Toc438377560"/>
      <w:r>
        <w:rPr>
          <w:lang w:val="ru-RU"/>
        </w:rPr>
        <w:t>Паттерны проектирования</w:t>
      </w:r>
      <w:bookmarkEnd w:id="338"/>
      <w:bookmarkEnd w:id="339"/>
    </w:p>
    <w:p w:rsidR="00AC60BA" w:rsidRPr="005A17BA" w:rsidRDefault="00AC60BA" w:rsidP="00AC60BA">
      <w:pPr>
        <w:pStyle w:val="Heading3"/>
        <w:jc w:val="both"/>
        <w:rPr>
          <w:lang w:val="ru-RU"/>
        </w:rPr>
      </w:pPr>
      <w:bookmarkStart w:id="340" w:name="_Toc438377561"/>
      <w:r w:rsidRPr="005A17BA">
        <w:rPr>
          <w:lang w:val="ru-RU"/>
        </w:rPr>
        <w:t>Что это такое?</w:t>
      </w:r>
      <w:bookmarkEnd w:id="340"/>
    </w:p>
    <w:p w:rsidR="00AC60BA" w:rsidRPr="005A17BA" w:rsidRDefault="00AC60BA" w:rsidP="00AC60BA">
      <w:pPr>
        <w:jc w:val="both"/>
        <w:rPr>
          <w:lang w:val="ru-RU"/>
        </w:rPr>
      </w:pPr>
      <w:r w:rsidRPr="005A17BA">
        <w:rPr>
          <w:b/>
          <w:bCs/>
          <w:lang w:val="ru-RU"/>
        </w:rPr>
        <w:t>Шаблон проектирования</w:t>
      </w:r>
      <w:r w:rsidRPr="005A17BA">
        <w:rPr>
          <w:lang w:val="ru-RU"/>
        </w:rPr>
        <w:t xml:space="preserve"> или</w:t>
      </w:r>
      <w:r w:rsidRPr="005A17BA">
        <w:rPr>
          <w:b/>
          <w:bCs/>
          <w:lang w:val="ru-RU"/>
        </w:rPr>
        <w:t xml:space="preserve"> паттерн </w:t>
      </w:r>
      <w:r w:rsidRPr="005A17BA">
        <w:rPr>
          <w:lang w:val="ru-RU"/>
        </w:rPr>
        <w:t xml:space="preserve">(англ. design pattern) — архитектурная конструкция, представляющая собой решение конкретной проблемы в рамках некоторого часто возникающего контекста. </w:t>
      </w:r>
    </w:p>
    <w:p w:rsidR="00AC60BA" w:rsidRPr="005A17BA" w:rsidRDefault="00AC60BA" w:rsidP="00AC60BA">
      <w:pPr>
        <w:jc w:val="both"/>
        <w:rPr>
          <w:lang w:val="ru-RU"/>
        </w:rPr>
      </w:pPr>
      <w:r w:rsidRPr="005A17BA">
        <w:rPr>
          <w:lang w:val="ru-RU"/>
        </w:rPr>
        <w:t>Обычно шаблон не является законченным образцом, который может быть преобразован прямо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будут использоваться.</w:t>
      </w:r>
    </w:p>
    <w:p w:rsidR="00AC60BA" w:rsidRPr="005A17BA" w:rsidRDefault="00AC60BA" w:rsidP="00AC60BA">
      <w:pPr>
        <w:pStyle w:val="Heading3"/>
        <w:jc w:val="both"/>
        <w:rPr>
          <w:lang w:val="ru-RU"/>
        </w:rPr>
      </w:pPr>
      <w:bookmarkStart w:id="341" w:name="_Toc438377562"/>
      <w:r w:rsidRPr="005A17BA">
        <w:rPr>
          <w:lang w:val="ru-RU"/>
        </w:rPr>
        <w:t>Классификация</w:t>
      </w:r>
      <w:bookmarkEnd w:id="341"/>
    </w:p>
    <w:p w:rsidR="00AC60BA" w:rsidRPr="00B12A47" w:rsidRDefault="00AC60BA" w:rsidP="00AC60BA">
      <w:pPr>
        <w:jc w:val="both"/>
        <w:rPr>
          <w:shd w:val="clear" w:color="auto" w:fill="FFFFFF"/>
          <w:lang w:val="ru-RU"/>
        </w:rPr>
      </w:pPr>
      <w:r w:rsidRPr="00B12A47">
        <w:rPr>
          <w:shd w:val="clear" w:color="auto" w:fill="FFFFFF"/>
          <w:lang w:val="ru-RU"/>
        </w:rPr>
        <w:t>Классифицируют шаблоны всегда по-разному. В зависимости от применения могут разбиваться на группы. Чаще всего разбиение производится по уровням. «Низкоуровневые» шаблоны, учитывающие специфику конкретного языка программирования, называются</w:t>
      </w:r>
      <w:r w:rsidRPr="00B12A47">
        <w:rPr>
          <w:rStyle w:val="apple-converted-space"/>
          <w:rFonts w:ascii="Calibri" w:hAnsi="Calibri"/>
          <w:shd w:val="clear" w:color="auto" w:fill="FFFFFF"/>
          <w:lang w:val="ru-RU"/>
        </w:rPr>
        <w:t> </w:t>
      </w:r>
      <w:hyperlink r:id="rId423">
        <w:r w:rsidRPr="00B12A47">
          <w:rPr>
            <w:rStyle w:val="-"/>
            <w:rFonts w:ascii="Calibri" w:hAnsi="Calibri"/>
            <w:b/>
            <w:bCs/>
            <w:color w:val="auto"/>
            <w:u w:val="none"/>
            <w:shd w:val="clear" w:color="auto" w:fill="FFFFFF"/>
            <w:lang w:val="ru-RU"/>
          </w:rPr>
          <w:t>идиомами</w:t>
        </w:r>
      </w:hyperlink>
      <w:r w:rsidRPr="00B12A47">
        <w:rPr>
          <w:shd w:val="clear" w:color="auto" w:fill="FFFFFF"/>
          <w:lang w:val="ru-RU"/>
        </w:rPr>
        <w:t>. Это хорошие решения проектирования, характерные для конкретного языка или программной платформы, и потому не универсальные. На наивысшем уровне существуют</w:t>
      </w:r>
      <w:r w:rsidRPr="00B12A47">
        <w:rPr>
          <w:rStyle w:val="apple-converted-space"/>
          <w:rFonts w:ascii="Calibri" w:hAnsi="Calibri"/>
          <w:shd w:val="clear" w:color="auto" w:fill="FFFFFF"/>
          <w:lang w:val="ru-RU"/>
        </w:rPr>
        <w:t> </w:t>
      </w:r>
      <w:r w:rsidRPr="00B12A47">
        <w:rPr>
          <w:b/>
          <w:bCs/>
          <w:shd w:val="clear" w:color="auto" w:fill="FFFFFF"/>
          <w:lang w:val="ru-RU"/>
        </w:rPr>
        <w:t>архитектурные шаблоны</w:t>
      </w:r>
      <w:r w:rsidRPr="00B12A47">
        <w:rPr>
          <w:shd w:val="clear" w:color="auto" w:fill="FFFFFF"/>
          <w:lang w:val="ru-RU"/>
        </w:rPr>
        <w:t>, они охватывают собой архитектуру всей</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программной системы</w:t>
      </w:r>
      <w:r w:rsidRPr="00B12A47">
        <w:rPr>
          <w:shd w:val="clear" w:color="auto" w:fill="FFFFFF"/>
          <w:lang w:val="ru-RU"/>
        </w:rPr>
        <w:t>.</w:t>
      </w:r>
    </w:p>
    <w:p w:rsidR="00AC60BA" w:rsidRPr="00B12A47" w:rsidRDefault="00AC60BA" w:rsidP="00AC60BA">
      <w:pPr>
        <w:jc w:val="both"/>
        <w:rPr>
          <w:shd w:val="clear" w:color="auto" w:fill="FFFFFF"/>
          <w:lang w:val="ru-RU"/>
        </w:rPr>
      </w:pPr>
      <w:r w:rsidRPr="00B12A47">
        <w:rPr>
          <w:rStyle w:val="-"/>
          <w:rFonts w:ascii="Calibri" w:hAnsi="Calibri"/>
          <w:color w:val="auto"/>
          <w:u w:val="none"/>
          <w:shd w:val="clear" w:color="auto" w:fill="FFFFFF"/>
          <w:lang w:val="ru-RU"/>
        </w:rPr>
        <w:t>Алгоритмы</w:t>
      </w:r>
      <w:r w:rsidRPr="00B12A47">
        <w:rPr>
          <w:rStyle w:val="apple-converted-space"/>
          <w:rFonts w:ascii="Calibri" w:hAnsi="Calibri"/>
          <w:shd w:val="clear" w:color="auto" w:fill="FFFFFF"/>
          <w:lang w:val="ru-RU"/>
        </w:rPr>
        <w:t> </w:t>
      </w:r>
      <w:r w:rsidRPr="00B12A47">
        <w:rPr>
          <w:shd w:val="clear" w:color="auto" w:fill="FFFFFF"/>
          <w:lang w:val="ru-RU"/>
        </w:rPr>
        <w:t>по своей сути также являются шаблонами, но не проектирования, а</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вычисления</w:t>
      </w:r>
      <w:r w:rsidRPr="00B12A47">
        <w:rPr>
          <w:shd w:val="clear" w:color="auto" w:fill="FFFFFF"/>
          <w:lang w:val="ru-RU"/>
        </w:rPr>
        <w:t>, так как решают вычислительные задачи.</w:t>
      </w:r>
    </w:p>
    <w:p w:rsidR="00AC60BA" w:rsidRPr="005A17BA" w:rsidRDefault="00AC60BA" w:rsidP="00AC60BA">
      <w:pPr>
        <w:pStyle w:val="Heading3"/>
        <w:jc w:val="both"/>
        <w:rPr>
          <w:shd w:val="clear" w:color="auto" w:fill="FFFFFF"/>
          <w:lang w:val="ru-RU"/>
        </w:rPr>
      </w:pPr>
      <w:bookmarkStart w:id="342" w:name="_Toc438377563"/>
      <w:r w:rsidRPr="005A17BA">
        <w:rPr>
          <w:shd w:val="clear" w:color="auto" w:fill="FFFFFF"/>
          <w:lang w:val="ru-RU"/>
        </w:rPr>
        <w:t>История</w:t>
      </w:r>
      <w:bookmarkEnd w:id="342"/>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1970-е</w:t>
      </w:r>
      <w:r w:rsidRPr="00B12A47">
        <w:rPr>
          <w:rStyle w:val="apple-converted-space"/>
        </w:rPr>
        <w:t> </w:t>
      </w:r>
      <w:r w:rsidRPr="00B12A47">
        <w:t>годы</w:t>
      </w:r>
      <w:r w:rsidRPr="00B12A47">
        <w:rPr>
          <w:rStyle w:val="apple-converted-space"/>
        </w:rPr>
        <w:t> </w:t>
      </w:r>
      <w:r w:rsidRPr="00B12A47">
        <w:rPr>
          <w:rStyle w:val="-"/>
          <w:color w:val="auto"/>
          <w:u w:val="none"/>
        </w:rPr>
        <w:t>архитектор</w:t>
      </w:r>
      <w:r w:rsidRPr="00B12A47">
        <w:rPr>
          <w:rStyle w:val="apple-converted-space"/>
        </w:rPr>
        <w:t> </w:t>
      </w:r>
      <w:r w:rsidRPr="00B12A47">
        <w:rPr>
          <w:rStyle w:val="-"/>
          <w:color w:val="auto"/>
          <w:u w:val="none"/>
        </w:rPr>
        <w:t>Кристофер Александр</w:t>
      </w:r>
      <w:r w:rsidRPr="00B12A47">
        <w:rPr>
          <w:rStyle w:val="apple-converted-space"/>
        </w:rPr>
        <w:t> </w:t>
      </w:r>
      <w:r w:rsidRPr="00B12A47">
        <w:t>составил набор шаблонов проектирования. В области архитектуры эта идея не получила такого развития, как позже в области программной разработки.</w:t>
      </w:r>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1987 году</w:t>
      </w:r>
      <w:r w:rsidRPr="00B12A47">
        <w:rPr>
          <w:rStyle w:val="apple-converted-space"/>
        </w:rPr>
        <w:t> </w:t>
      </w:r>
      <w:r w:rsidRPr="00B12A47">
        <w:rPr>
          <w:rStyle w:val="-"/>
          <w:color w:val="auto"/>
          <w:u w:val="none"/>
        </w:rPr>
        <w:t>Кент Бэк</w:t>
      </w:r>
      <w:r w:rsidRPr="00B12A47">
        <w:rPr>
          <w:rStyle w:val="apple-converted-space"/>
        </w:rPr>
        <w:t> </w:t>
      </w:r>
      <w:r w:rsidRPr="00B12A47">
        <w:t>(Kent Beck) и</w:t>
      </w:r>
      <w:r w:rsidRPr="00B12A47">
        <w:rPr>
          <w:rStyle w:val="apple-converted-space"/>
        </w:rPr>
        <w:t> </w:t>
      </w:r>
      <w:r w:rsidRPr="00B12A47">
        <w:rPr>
          <w:rStyle w:val="-"/>
          <w:color w:val="auto"/>
          <w:u w:val="none"/>
        </w:rPr>
        <w:t>Вард Каннингем</w:t>
      </w:r>
      <w:r w:rsidRPr="00B12A47">
        <w:rPr>
          <w:rStyle w:val="apple-converted-space"/>
        </w:rPr>
        <w:t> </w:t>
      </w:r>
      <w:r w:rsidRPr="00B12A47">
        <w:t>(Ward Cunningham) взяли идеи Александра и разработали шаблоны применительно к разработке программного обеспечения для разработки графических оболочек на языке</w:t>
      </w:r>
      <w:r w:rsidRPr="00B12A47">
        <w:rPr>
          <w:rStyle w:val="apple-converted-space"/>
        </w:rPr>
        <w:t> </w:t>
      </w:r>
      <w:hyperlink r:id="rId424">
        <w:r w:rsidRPr="00B12A47">
          <w:rPr>
            <w:rStyle w:val="-"/>
            <w:color w:val="auto"/>
            <w:u w:val="none"/>
          </w:rPr>
          <w:t>Smalltalk</w:t>
        </w:r>
      </w:hyperlink>
      <w:r w:rsidRPr="00B12A47">
        <w:t>.</w:t>
      </w:r>
    </w:p>
    <w:p w:rsidR="00AC60BA" w:rsidRPr="00B12A47" w:rsidRDefault="00AC60BA" w:rsidP="009F565D">
      <w:pPr>
        <w:pStyle w:val="ListParagraph"/>
        <w:numPr>
          <w:ilvl w:val="0"/>
          <w:numId w:val="176"/>
        </w:numPr>
        <w:spacing w:after="160" w:line="259" w:lineRule="auto"/>
        <w:jc w:val="both"/>
      </w:pPr>
      <w:r w:rsidRPr="00B12A47">
        <w:lastRenderedPageBreak/>
        <w:t>В</w:t>
      </w:r>
      <w:r w:rsidRPr="00B12A47">
        <w:rPr>
          <w:rStyle w:val="apple-converted-space"/>
        </w:rPr>
        <w:t> </w:t>
      </w:r>
      <w:hyperlink r:id="rId425">
        <w:r w:rsidRPr="00B12A47">
          <w:rPr>
            <w:rStyle w:val="-"/>
            <w:color w:val="auto"/>
            <w:u w:val="none"/>
          </w:rPr>
          <w:t>1988 году</w:t>
        </w:r>
      </w:hyperlink>
      <w:r w:rsidRPr="00B12A47">
        <w:rPr>
          <w:rStyle w:val="apple-converted-space"/>
        </w:rPr>
        <w:t> </w:t>
      </w:r>
      <w:r w:rsidRPr="00B12A47">
        <w:rPr>
          <w:rStyle w:val="-"/>
          <w:color w:val="auto"/>
          <w:u w:val="none"/>
        </w:rPr>
        <w:t>Эрих Гамма</w:t>
      </w:r>
      <w:r w:rsidRPr="00B12A47">
        <w:rPr>
          <w:rStyle w:val="apple-converted-space"/>
        </w:rPr>
        <w:t> </w:t>
      </w:r>
      <w:r w:rsidRPr="00B12A47">
        <w:t>(Erich Gamma) начал писать докторскую диссертацию при цюрихском университете об общей переносимости этой методики на разработку программ.</w:t>
      </w:r>
    </w:p>
    <w:p w:rsidR="00AC60BA" w:rsidRPr="00B12A47" w:rsidRDefault="00AC60BA" w:rsidP="009F565D">
      <w:pPr>
        <w:pStyle w:val="ListParagraph"/>
        <w:numPr>
          <w:ilvl w:val="0"/>
          <w:numId w:val="176"/>
        </w:numPr>
        <w:spacing w:after="160" w:line="259" w:lineRule="auto"/>
        <w:jc w:val="both"/>
      </w:pPr>
      <w:r w:rsidRPr="00B12A47">
        <w:t>В 1989—1991 годах Джеймс Коплин (James Coplien) трудился над разработкой идиом для программирования на</w:t>
      </w:r>
      <w:r w:rsidRPr="00B12A47">
        <w:rPr>
          <w:rStyle w:val="apple-converted-space"/>
        </w:rPr>
        <w:t> </w:t>
      </w:r>
      <w:r w:rsidRPr="00B12A47">
        <w:rPr>
          <w:rStyle w:val="-"/>
          <w:color w:val="auto"/>
          <w:u w:val="none"/>
        </w:rPr>
        <w:t>C++</w:t>
      </w:r>
      <w:r w:rsidRPr="00B12A47">
        <w:rPr>
          <w:rStyle w:val="apple-converted-space"/>
        </w:rPr>
        <w:t> </w:t>
      </w:r>
      <w:r w:rsidRPr="00B12A47">
        <w:t>и опубликовал в 1991 году книгу Advanced C++ Idioms.</w:t>
      </w:r>
    </w:p>
    <w:p w:rsidR="00AC60BA" w:rsidRPr="00B12A47" w:rsidRDefault="00AC60BA" w:rsidP="00AC60BA">
      <w:pPr>
        <w:jc w:val="both"/>
        <w:rPr>
          <w:shd w:val="clear" w:color="auto" w:fill="FFFFFF"/>
          <w:lang w:val="ru-RU"/>
        </w:rPr>
      </w:pPr>
      <w:r w:rsidRPr="00B12A47">
        <w:rPr>
          <w:shd w:val="clear" w:color="auto" w:fill="FFFFFF"/>
          <w:lang w:val="ru-RU"/>
        </w:rPr>
        <w:t>В этом же году Эрих Гамма заканчивает свою докторскую диссертацию и переезжает в</w:t>
      </w:r>
      <w:r w:rsidRPr="00B12A47">
        <w:rPr>
          <w:rStyle w:val="apple-converted-space"/>
          <w:rFonts w:ascii="Calibri" w:hAnsi="Calibri"/>
          <w:shd w:val="clear" w:color="auto" w:fill="FFFFFF"/>
          <w:lang w:val="ru-RU"/>
        </w:rPr>
        <w:t> </w:t>
      </w:r>
      <w:hyperlink r:id="rId426">
        <w:r w:rsidRPr="00B12A47">
          <w:rPr>
            <w:rStyle w:val="-"/>
            <w:rFonts w:ascii="Calibri" w:hAnsi="Calibri"/>
            <w:color w:val="auto"/>
            <w:u w:val="none"/>
            <w:shd w:val="clear" w:color="auto" w:fill="FFFFFF"/>
            <w:lang w:val="ru-RU"/>
          </w:rPr>
          <w:t>США</w:t>
        </w:r>
      </w:hyperlink>
      <w:r w:rsidRPr="00B12A47">
        <w:rPr>
          <w:shd w:val="clear" w:color="auto" w:fill="FFFFFF"/>
          <w:lang w:val="ru-RU"/>
        </w:rPr>
        <w:t>, где в сотрудничестве с Ричардом Хелмом (Richard Helm), Ральфом Джонсоном (Ralph Johnson) и Джоном Влиссидсом (John Vlissides) публикует книгу</w:t>
      </w:r>
      <w:r w:rsidRPr="00B12A47">
        <w:rPr>
          <w:rStyle w:val="apple-converted-space"/>
          <w:rFonts w:ascii="Calibri" w:hAnsi="Calibri"/>
          <w:shd w:val="clear" w:color="auto" w:fill="FFFFFF"/>
          <w:lang w:val="ru-RU"/>
        </w:rPr>
        <w:t> </w:t>
      </w:r>
      <w:r w:rsidRPr="00B12A47">
        <w:rPr>
          <w:rStyle w:val="-"/>
          <w:rFonts w:ascii="Calibri" w:hAnsi="Calibri"/>
          <w:b/>
          <w:bCs/>
          <w:color w:val="auto"/>
          <w:u w:val="none"/>
          <w:shd w:val="clear" w:color="auto" w:fill="FFFFFF"/>
          <w:lang w:val="ru-RU"/>
        </w:rPr>
        <w:t>Design Patterns</w:t>
      </w:r>
      <w:r w:rsidRPr="00B12A47">
        <w:rPr>
          <w:rStyle w:val="-"/>
          <w:rFonts w:ascii="Calibri" w:hAnsi="Calibri"/>
          <w:color w:val="auto"/>
          <w:u w:val="none"/>
          <w:shd w:val="clear" w:color="auto" w:fill="FFFFFF"/>
          <w:lang w:val="ru-RU"/>
        </w:rPr>
        <w:t> — Elements of Reusable Object-Oriented Software</w:t>
      </w:r>
      <w:r w:rsidRPr="00B12A47">
        <w:rPr>
          <w:shd w:val="clear" w:color="auto" w:fill="FFFFFF"/>
          <w:lang w:val="ru-RU"/>
        </w:rPr>
        <w:t>. В этой книге описаны 23 шаблона проектирования. Также команда авторов этой книги известна общественности под названием «Банда четырёх» (</w:t>
      </w:r>
      <w:hyperlink r:id="rId427">
        <w:r w:rsidRPr="00B12A47">
          <w:rPr>
            <w:rStyle w:val="-"/>
            <w:rFonts w:ascii="Calibri" w:hAnsi="Calibri"/>
            <w:color w:val="auto"/>
            <w:u w:val="none"/>
            <w:shd w:val="clear" w:color="auto" w:fill="FFFFFF"/>
            <w:lang w:val="ru-RU"/>
          </w:rPr>
          <w:t>англ.</w:t>
        </w:r>
      </w:hyperlink>
      <w:r w:rsidRPr="00B12A47">
        <w:rPr>
          <w:shd w:val="clear" w:color="auto" w:fill="FFFFFF"/>
          <w:lang w:val="ru-RU"/>
        </w:rPr>
        <w:t> </w:t>
      </w:r>
      <w:r w:rsidRPr="00B12A47">
        <w:rPr>
          <w:i/>
          <w:iCs/>
          <w:shd w:val="clear" w:color="auto" w:fill="FFFFFF"/>
          <w:lang w:val="ru-RU"/>
        </w:rPr>
        <w:t>Gang of Four</w:t>
      </w:r>
      <w:r w:rsidRPr="00B12A47">
        <w:rPr>
          <w:shd w:val="clear" w:color="auto" w:fill="FFFFFF"/>
          <w:lang w:val="ru-RU"/>
        </w:rPr>
        <w:t>, часто сокращается до</w:t>
      </w:r>
      <w:r w:rsidRPr="00B12A47">
        <w:rPr>
          <w:rStyle w:val="apple-converted-space"/>
          <w:rFonts w:ascii="Calibri" w:hAnsi="Calibri"/>
          <w:shd w:val="clear" w:color="auto" w:fill="FFFFFF"/>
          <w:lang w:val="ru-RU"/>
        </w:rPr>
        <w:t> </w:t>
      </w:r>
      <w:r w:rsidRPr="00B12A47">
        <w:rPr>
          <w:i/>
          <w:iCs/>
          <w:shd w:val="clear" w:color="auto" w:fill="FFFFFF"/>
          <w:lang w:val="ru-RU"/>
        </w:rPr>
        <w:t>GoF</w:t>
      </w:r>
      <w:r w:rsidRPr="00B12A47">
        <w:rPr>
          <w:shd w:val="clear" w:color="auto" w:fill="FFFFFF"/>
          <w:lang w:val="ru-RU"/>
        </w:rPr>
        <w:t>). Именно эта книга стала причиной роста популярности шаблонов проектирования.</w:t>
      </w:r>
    </w:p>
    <w:p w:rsidR="00AC60BA" w:rsidRPr="00AC60BA" w:rsidRDefault="00AC60BA" w:rsidP="00AC60BA">
      <w:pPr>
        <w:pStyle w:val="Heading3"/>
        <w:jc w:val="both"/>
        <w:rPr>
          <w:shd w:val="clear" w:color="auto" w:fill="FFFFFF"/>
          <w:lang w:val="ru-RU"/>
        </w:rPr>
      </w:pPr>
      <w:bookmarkStart w:id="343" w:name="_Toc438377564"/>
      <w:r w:rsidRPr="00AC60BA">
        <w:rPr>
          <w:shd w:val="clear" w:color="auto" w:fill="FFFFFF"/>
          <w:lang w:val="ru-RU"/>
        </w:rPr>
        <w:t>Паттерны проектирования классов/объектов</w:t>
      </w:r>
      <w:bookmarkEnd w:id="343"/>
    </w:p>
    <w:p w:rsidR="00AC60BA" w:rsidRPr="005A17BA" w:rsidRDefault="00AC60BA" w:rsidP="00AC60BA">
      <w:pPr>
        <w:jc w:val="both"/>
        <w:rPr>
          <w:shd w:val="clear" w:color="auto" w:fill="FFFFFF"/>
          <w:lang w:val="ru-RU"/>
        </w:rPr>
      </w:pPr>
      <w:r w:rsidRPr="005A17BA">
        <w:rPr>
          <w:shd w:val="clear" w:color="auto" w:fill="FFFFFF"/>
          <w:lang w:val="ru-RU"/>
        </w:rPr>
        <w:t xml:space="preserve">Описание системы в терминах классов/объектов следует считать низшим уровнем ее представления. В свою очередь, при моделировании системы на уровне классов/объектов обычно проводят дополнительную типологизацию в двух аспектах, а именно, описывают структуру системы в терминах микроскопических элементов и то, каким образом такая система обеспечивает требуемый функционал. Соответственно, среди паттернов проектирования выделены </w:t>
      </w:r>
      <w:r w:rsidRPr="005A17BA">
        <w:rPr>
          <w:b/>
          <w:bCs/>
          <w:shd w:val="clear" w:color="auto" w:fill="FFFFFF"/>
          <w:lang w:val="ru-RU"/>
        </w:rPr>
        <w:t>структурные паттерны</w:t>
      </w:r>
      <w:r w:rsidRPr="005A17BA">
        <w:rPr>
          <w:rStyle w:val="apple-converted-space"/>
          <w:rFonts w:ascii="Calibri" w:hAnsi="Calibri"/>
          <w:b/>
          <w:bCs/>
          <w:color w:val="000000"/>
          <w:shd w:val="clear" w:color="auto" w:fill="FFFFFF"/>
          <w:lang w:val="ru-RU"/>
        </w:rPr>
        <w:t> </w:t>
      </w:r>
      <w:r w:rsidRPr="005A17BA">
        <w:rPr>
          <w:shd w:val="clear" w:color="auto" w:fill="FFFFFF"/>
          <w:lang w:val="ru-RU"/>
        </w:rPr>
        <w:t xml:space="preserve">и </w:t>
      </w:r>
      <w:r w:rsidRPr="005A17BA">
        <w:rPr>
          <w:b/>
          <w:bCs/>
          <w:shd w:val="clear" w:color="auto" w:fill="FFFFFF"/>
          <w:lang w:val="ru-RU"/>
        </w:rPr>
        <w:t>паттерны распределения обязанностей между классами/объектами</w:t>
      </w:r>
      <w:r w:rsidRPr="005A17BA">
        <w:rPr>
          <w:shd w:val="clear" w:color="auto" w:fill="FFFFFF"/>
          <w:lang w:val="ru-RU"/>
        </w:rPr>
        <w:t xml:space="preserve">. Поскольку отдельные объекты создаются и уничтожаются в процессе работы системы, выделена еще одна большая группа </w:t>
      </w:r>
      <w:r w:rsidRPr="005A17BA">
        <w:rPr>
          <w:b/>
          <w:bCs/>
          <w:shd w:val="clear" w:color="auto" w:fill="FFFFFF"/>
          <w:lang w:val="ru-RU"/>
        </w:rPr>
        <w:t>паттернов проектирования</w:t>
      </w:r>
      <w:r w:rsidRPr="005A17BA">
        <w:rPr>
          <w:shd w:val="clear" w:color="auto" w:fill="FFFFFF"/>
          <w:lang w:val="ru-RU"/>
        </w:rPr>
        <w:t>, которые служат для создания объектов.</w:t>
      </w:r>
    </w:p>
    <w:p w:rsidR="00AC60BA" w:rsidRPr="005A17BA" w:rsidRDefault="00AC60BA" w:rsidP="00AC60BA">
      <w:pPr>
        <w:jc w:val="both"/>
        <w:rPr>
          <w:shd w:val="clear" w:color="auto" w:fill="FFFFFF"/>
          <w:lang w:val="ru-RU"/>
        </w:rPr>
      </w:pPr>
      <w:r w:rsidRPr="005A17BA">
        <w:rPr>
          <w:b/>
          <w:bCs/>
          <w:shd w:val="clear" w:color="auto" w:fill="FFFFFF"/>
          <w:lang w:val="ru-RU"/>
        </w:rPr>
        <w:t xml:space="preserve">Примеры: </w:t>
      </w:r>
      <w:r w:rsidRPr="005A17BA">
        <w:rPr>
          <w:shd w:val="clear" w:color="auto" w:fill="FFFFFF"/>
          <w:lang w:val="ru-RU"/>
        </w:rPr>
        <w:t xml:space="preserve">Адаптер(Adapter), Декоратор (Decorator), Мост (Bridge), Стратегия (Strategy), Прототип (Prototype), Абстрактная фабрика (Abstract Factory), Одиночка (Singeton), Строитель (Builder). </w:t>
      </w:r>
    </w:p>
    <w:p w:rsidR="00AC60BA" w:rsidRPr="005A17BA" w:rsidRDefault="00AC60BA" w:rsidP="00AC60BA">
      <w:pPr>
        <w:pStyle w:val="Heading3"/>
        <w:jc w:val="both"/>
        <w:rPr>
          <w:shd w:val="clear" w:color="auto" w:fill="FFFFFF"/>
          <w:lang w:val="ru-RU"/>
        </w:rPr>
      </w:pPr>
      <w:bookmarkStart w:id="344" w:name="_Toc438377565"/>
      <w:r w:rsidRPr="005A17BA">
        <w:rPr>
          <w:shd w:val="clear" w:color="auto" w:fill="FFFFFF"/>
          <w:lang w:val="ru-RU"/>
        </w:rPr>
        <w:t>Архитектурные системные паттерны</w:t>
      </w:r>
      <w:bookmarkEnd w:id="344"/>
    </w:p>
    <w:p w:rsidR="00AC60BA" w:rsidRPr="005A17BA" w:rsidRDefault="00AC60BA" w:rsidP="00AC60BA">
      <w:pPr>
        <w:jc w:val="both"/>
        <w:rPr>
          <w:shd w:val="clear" w:color="auto" w:fill="FFFFFF"/>
          <w:lang w:val="ru-RU"/>
        </w:rPr>
      </w:pPr>
      <w:r w:rsidRPr="005A17BA">
        <w:rPr>
          <w:shd w:val="clear" w:color="auto" w:fill="FFFFFF"/>
          <w:lang w:val="ru-RU"/>
        </w:rPr>
        <w:t xml:space="preserve">Архитектурные системные паттерны объединены в группы в соответствии с теми задачами, для решения которых они разработаны. Для организации классов или объектов системы в базовые подструктуры используются </w:t>
      </w:r>
      <w:r w:rsidRPr="005A17BA">
        <w:rPr>
          <w:b/>
          <w:shd w:val="clear" w:color="auto" w:fill="FFFFFF"/>
          <w:lang w:val="ru-RU"/>
        </w:rPr>
        <w:t>структурные</w:t>
      </w:r>
      <w:r w:rsidRPr="005A17BA">
        <w:rPr>
          <w:shd w:val="clear" w:color="auto" w:fill="FFFFFF"/>
          <w:lang w:val="ru-RU"/>
        </w:rPr>
        <w:t xml:space="preserve"> </w:t>
      </w:r>
      <w:r w:rsidRPr="005A17BA">
        <w:rPr>
          <w:b/>
          <w:bCs/>
          <w:shd w:val="clear" w:color="auto" w:fill="FFFFFF"/>
          <w:lang w:val="ru-RU"/>
        </w:rPr>
        <w:t>архитектурные паттерны</w:t>
      </w:r>
      <w:r w:rsidRPr="005A17BA">
        <w:rPr>
          <w:shd w:val="clear" w:color="auto" w:fill="FFFFFF"/>
          <w:lang w:val="ru-RU"/>
        </w:rPr>
        <w:t xml:space="preserve">. С другой стороны, для обеспечения требуемого системного функционала первостепенное значение имеет адекватная организация взаимодействия отдельных архитектурных элементов системы - этой цели служат </w:t>
      </w:r>
      <w:r w:rsidRPr="005A17BA">
        <w:rPr>
          <w:b/>
          <w:shd w:val="clear" w:color="auto" w:fill="FFFFFF"/>
          <w:lang w:val="ru-RU"/>
        </w:rPr>
        <w:t>паттерны управления</w:t>
      </w:r>
      <w:r w:rsidRPr="005A17BA">
        <w:rPr>
          <w:shd w:val="clear" w:color="auto" w:fill="FFFFFF"/>
          <w:lang w:val="ru-RU"/>
        </w:rPr>
        <w:t>.</w:t>
      </w:r>
    </w:p>
    <w:p w:rsidR="00AC60BA" w:rsidRPr="00AC60BA" w:rsidRDefault="00AC60BA" w:rsidP="00AC60BA">
      <w:pPr>
        <w:jc w:val="both"/>
        <w:rPr>
          <w:shd w:val="clear" w:color="auto" w:fill="FFFFFF"/>
        </w:rPr>
      </w:pPr>
      <w:r w:rsidRPr="005A17BA">
        <w:rPr>
          <w:b/>
          <w:bCs/>
          <w:shd w:val="clear" w:color="auto" w:fill="FFFFFF"/>
          <w:lang w:val="ru-RU"/>
        </w:rPr>
        <w:t>Примеры</w:t>
      </w:r>
      <w:r w:rsidRPr="00AC60BA">
        <w:rPr>
          <w:b/>
          <w:bCs/>
          <w:shd w:val="clear" w:color="auto" w:fill="FFFFFF"/>
        </w:rPr>
        <w:t xml:space="preserve">: </w:t>
      </w:r>
      <w:r w:rsidRPr="00AC60BA">
        <w:rPr>
          <w:shd w:val="clear" w:color="auto" w:fill="FFFFFF"/>
        </w:rPr>
        <w:t xml:space="preserve">MVC (modal-view-controller), MVVM (modal-view-viewmodal), </w:t>
      </w:r>
      <w:r w:rsidRPr="005A17BA">
        <w:rPr>
          <w:shd w:val="clear" w:color="auto" w:fill="FFFFFF"/>
          <w:lang w:val="ru-RU"/>
        </w:rPr>
        <w:t>Активная</w:t>
      </w:r>
      <w:r w:rsidRPr="00AC60BA">
        <w:rPr>
          <w:shd w:val="clear" w:color="auto" w:fill="FFFFFF"/>
        </w:rPr>
        <w:t xml:space="preserve"> </w:t>
      </w:r>
      <w:r w:rsidRPr="005A17BA">
        <w:rPr>
          <w:shd w:val="clear" w:color="auto" w:fill="FFFFFF"/>
          <w:lang w:val="ru-RU"/>
        </w:rPr>
        <w:t>запись</w:t>
      </w:r>
      <w:r w:rsidRPr="00AC60BA">
        <w:rPr>
          <w:shd w:val="clear" w:color="auto" w:fill="FFFFFF"/>
        </w:rPr>
        <w:t xml:space="preserve"> (Active Record).</w:t>
      </w:r>
    </w:p>
    <w:p w:rsidR="00AC60BA" w:rsidRPr="005A17BA" w:rsidRDefault="00AC60BA" w:rsidP="00AC60BA">
      <w:pPr>
        <w:pStyle w:val="Heading3"/>
        <w:jc w:val="both"/>
        <w:rPr>
          <w:lang w:val="ru-RU"/>
        </w:rPr>
      </w:pPr>
      <w:bookmarkStart w:id="345" w:name="_Toc438377566"/>
      <w:r w:rsidRPr="005A17BA">
        <w:rPr>
          <w:lang w:val="ru-RU"/>
        </w:rPr>
        <w:t>Паттерны интеграции корпоративных информационных систем</w:t>
      </w:r>
      <w:bookmarkEnd w:id="345"/>
    </w:p>
    <w:p w:rsidR="00AC60BA" w:rsidRPr="005A17BA" w:rsidRDefault="00AC60BA" w:rsidP="00AC60BA">
      <w:pPr>
        <w:jc w:val="both"/>
        <w:rPr>
          <w:shd w:val="clear" w:color="auto" w:fill="FFFFFF"/>
          <w:lang w:val="ru-RU"/>
        </w:rPr>
      </w:pPr>
      <w:r w:rsidRPr="005A17BA">
        <w:rPr>
          <w:shd w:val="clear" w:color="auto" w:fill="FFFFFF"/>
          <w:lang w:val="ru-RU"/>
        </w:rPr>
        <w:t xml:space="preserve">Паттерны интеграции информационных систем представляют собой, как это описано в разделе 2, верхний уровень классификации паттернов проектирования. Аналогично паттернам более низких уровней классификации, среди паттернов интеграции выделена группа </w:t>
      </w:r>
      <w:r w:rsidRPr="005A17BA">
        <w:rPr>
          <w:b/>
          <w:bCs/>
          <w:shd w:val="clear" w:color="auto" w:fill="FFFFFF"/>
          <w:lang w:val="ru-RU"/>
        </w:rPr>
        <w:t>структурных паттернов</w:t>
      </w:r>
      <w:r w:rsidRPr="005A17BA">
        <w:rPr>
          <w:shd w:val="clear" w:color="auto" w:fill="FFFFFF"/>
          <w:lang w:val="ru-RU"/>
        </w:rPr>
        <w:t>. Структурные паттерны описывают основные компоненты единой интегрированной метасистемы. В свою очередь, для описания взаимодействия отдельных корпоративных систем, включенных в интегрированную метасистему, организована группа паттернов, объединенных в соответствии с тем или иным</w:t>
      </w:r>
      <w:r w:rsidRPr="005A17BA">
        <w:rPr>
          <w:b/>
          <w:bCs/>
          <w:shd w:val="clear" w:color="auto" w:fill="FFFFFF"/>
          <w:lang w:val="ru-RU"/>
        </w:rPr>
        <w:t xml:space="preserve"> методом интеграции</w:t>
      </w:r>
      <w:r w:rsidRPr="005A17BA">
        <w:rPr>
          <w:shd w:val="clear" w:color="auto" w:fill="FFFFFF"/>
          <w:lang w:val="ru-RU"/>
        </w:rPr>
        <w:t xml:space="preserve">. Далее, интеграция корпоративных информационных систем подразумевает тем или иным способом организованный обмен данными между системами. Для организации обмена информацией между отдельными системами, включенными в интегрированную метасистему, служат </w:t>
      </w:r>
      <w:r w:rsidRPr="005A17BA">
        <w:rPr>
          <w:b/>
          <w:bCs/>
          <w:shd w:val="clear" w:color="auto" w:fill="FFFFFF"/>
          <w:lang w:val="ru-RU"/>
        </w:rPr>
        <w:t>паттерны интеграции по типу обмена данными</w:t>
      </w:r>
      <w:r w:rsidRPr="005A17BA">
        <w:rPr>
          <w:shd w:val="clear" w:color="auto" w:fill="FFFFFF"/>
          <w:lang w:val="ru-RU"/>
        </w:rPr>
        <w:t xml:space="preserve">. Следует </w:t>
      </w:r>
      <w:r w:rsidRPr="005A17BA">
        <w:rPr>
          <w:shd w:val="clear" w:color="auto" w:fill="FFFFFF"/>
          <w:lang w:val="ru-RU"/>
        </w:rPr>
        <w:lastRenderedPageBreak/>
        <w:t>отметить, что в отличие от паттернов проектирования классов/обьектов и архитектурных системных паттернов, отнесение отдельного паттерна интеграции к тому или иному виду является менее условным.</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Взаимодействие «точка - точка», Файловый обмен, Удаленный вызов процедур.</w:t>
      </w:r>
    </w:p>
    <w:p w:rsidR="00AC60BA" w:rsidRPr="005A17BA" w:rsidRDefault="00AC60BA" w:rsidP="00AC60BA">
      <w:pPr>
        <w:pStyle w:val="Heading3"/>
        <w:jc w:val="both"/>
        <w:rPr>
          <w:shd w:val="clear" w:color="auto" w:fill="FFFFFF"/>
          <w:lang w:val="ru-RU"/>
        </w:rPr>
      </w:pPr>
      <w:bookmarkStart w:id="346" w:name="_Toc438377567"/>
      <w:r w:rsidRPr="005A17BA">
        <w:rPr>
          <w:shd w:val="clear" w:color="auto" w:fill="FFFFFF"/>
          <w:lang w:val="ru-RU"/>
        </w:rPr>
        <w:t>Паттерны параллельного программирования (Concurrency)</w:t>
      </w:r>
      <w:bookmarkEnd w:id="346"/>
      <w:r w:rsidRPr="005A17BA">
        <w:rPr>
          <w:shd w:val="clear" w:color="auto" w:fill="FFFFFF"/>
          <w:lang w:val="ru-RU"/>
        </w:rPr>
        <w:t xml:space="preserve"> </w:t>
      </w:r>
    </w:p>
    <w:p w:rsidR="00AC60BA" w:rsidRPr="005A17BA" w:rsidRDefault="00AC60BA" w:rsidP="00AC60BA">
      <w:pPr>
        <w:jc w:val="both"/>
        <w:rPr>
          <w:shd w:val="clear" w:color="auto" w:fill="FFFFFF"/>
          <w:lang w:val="ru-RU"/>
        </w:rPr>
      </w:pPr>
      <w:r w:rsidRPr="005A17BA">
        <w:rPr>
          <w:shd w:val="clear" w:color="auto" w:fill="FFFFFF"/>
          <w:lang w:val="ru-RU"/>
        </w:rPr>
        <w:t>Представляют собой примитивы синхронизации потоков, обеспечивают асинхронный и безопасный доступ к ресурсу, наблюдают за состояниями объектов.</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Замок (Lock), активный объект (Active Object), Планировщик (Scheduler).</w:t>
      </w:r>
    </w:p>
    <w:p w:rsidR="00AC60BA" w:rsidRPr="005A17BA" w:rsidRDefault="00AC60BA" w:rsidP="00AC60BA">
      <w:pPr>
        <w:pStyle w:val="Heading3"/>
        <w:jc w:val="both"/>
        <w:rPr>
          <w:shd w:val="clear" w:color="auto" w:fill="FFFFFF"/>
          <w:lang w:val="ru-RU"/>
        </w:rPr>
      </w:pPr>
      <w:bookmarkStart w:id="347" w:name="_Toc438377568"/>
      <w:r>
        <w:rPr>
          <w:shd w:val="clear" w:color="auto" w:fill="FFFFFF"/>
          <w:lang w:val="ru-RU"/>
        </w:rPr>
        <w:t>Популярные паттерны</w:t>
      </w:r>
      <w:bookmarkEnd w:id="347"/>
    </w:p>
    <w:p w:rsidR="00AC60BA" w:rsidRPr="005A17BA" w:rsidRDefault="00AC60BA" w:rsidP="00AC60BA">
      <w:pPr>
        <w:pStyle w:val="Heading4"/>
        <w:jc w:val="both"/>
        <w:rPr>
          <w:lang w:val="ru-RU"/>
        </w:rPr>
      </w:pPr>
      <w:r w:rsidRPr="005A17BA">
        <w:rPr>
          <w:lang w:val="ru-RU"/>
        </w:rPr>
        <w:t>Мост</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954"/>
        <w:gridCol w:w="7390"/>
      </w:tblGrid>
      <w:tr w:rsidR="00AC60BA" w:rsidRPr="0021215F" w:rsidTr="00AF1FEB">
        <w:tc>
          <w:tcPr>
            <w:tcW w:w="2094"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396"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Требуется отделить абстракцию от реализации так, чтобы и то, и другое можно было изменять независимо. При использовании наследования реализация жестко привязывается к абстракции, что затрудняет независимую модификацию.</w:t>
            </w:r>
          </w:p>
        </w:tc>
      </w:tr>
      <w:tr w:rsidR="00AC60BA" w:rsidRPr="0021215F"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Поместить абстракцию и реализацию в отдельные иерархии классов.</w:t>
            </w:r>
          </w:p>
        </w:tc>
      </w:tr>
      <w:tr w:rsidR="00AC60BA" w:rsidRPr="0021215F"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Можно использовать если, например, реализацию необходимо выполнять во время реализации программы.</w:t>
            </w:r>
          </w:p>
        </w:tc>
      </w:tr>
      <w:tr w:rsidR="00AC60BA" w:rsidRPr="005A17BA"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"Абстракция" определяет интерфейс "Абстракции" и хранит ссылку на объект "Реализация", "УточненнаяАбстракция" расширяет интерфейс, определенный "Абстракцией". "Реализация" определяет интерфейс для классов реализации, он не обязан точно соответствовать интерфейсу класса "Абстракция" - оба интерфейса могут быть совершенно различны. Обычно интерфейс класса "Реализация" предоставляет только примитивные операции, а класс "Абстракция" определяет операции более высокого уровня, базирующиеся на этих примитивных. "КонкретнаяРеализация" содержит конкретную реализацию класса "Реализация". Объект "Абстракция" перенаправляет своему объекту "Реализация" запросы "Клиента". </w:t>
            </w:r>
          </w:p>
          <w:p w:rsidR="00AC60BA" w:rsidRPr="005A17BA" w:rsidRDefault="00AC60BA" w:rsidP="00AF1FEB">
            <w:pPr>
              <w:jc w:val="both"/>
              <w:rPr>
                <w:lang w:val="ru-RU"/>
              </w:rPr>
            </w:pPr>
            <w:r w:rsidRPr="005A17BA">
              <w:rPr>
                <w:noProof/>
              </w:rPr>
              <w:drawing>
                <wp:inline distT="0" distB="0" distL="0" distR="0" wp14:anchorId="5C42714C" wp14:editId="7C0159EB">
                  <wp:extent cx="4590415" cy="128587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28"/>
                          <a:stretch>
                            <a:fillRect/>
                          </a:stretch>
                        </pic:blipFill>
                        <pic:spPr bwMode="auto">
                          <a:xfrm>
                            <a:off x="0" y="0"/>
                            <a:ext cx="4590415" cy="1285875"/>
                          </a:xfrm>
                          <a:prstGeom prst="rect">
                            <a:avLst/>
                          </a:prstGeom>
                          <a:noFill/>
                          <a:ln w="9525">
                            <a:noFill/>
                            <a:miter lim="800000"/>
                            <a:headEnd/>
                            <a:tailEnd/>
                          </a:ln>
                        </pic:spPr>
                      </pic:pic>
                    </a:graphicData>
                  </a:graphic>
                </wp:inline>
              </w:drawing>
            </w:r>
            <w:r w:rsidRPr="005A17BA">
              <w:rPr>
                <w:lang w:val="ru-RU"/>
              </w:rPr>
              <w:t xml:space="preserve"> </w:t>
            </w:r>
          </w:p>
        </w:tc>
      </w:tr>
      <w:tr w:rsidR="00AC60BA" w:rsidRPr="0021215F" w:rsidTr="00AF1FEB">
        <w:tc>
          <w:tcPr>
            <w:tcW w:w="2094"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396"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Отделение реализации от интерфейса, то есть, "Реализацию" "Абстракции" можно конфигурировать во время выполнения. Кроме того, следует упомянуть, что разделение классов "Абстракция" и "Реализация" устраняет зависимости от реализации, устанавливаемые на этапе компиляции: чтобы изменить класс "Реализация" вовсе не обязательно перекомпилировать класс "Абстракция".</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Строитель</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86"/>
        <w:gridCol w:w="7258"/>
      </w:tblGrid>
      <w:tr w:rsidR="00AC60BA" w:rsidRPr="0021215F"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Отделить конструирование сложного объекта от его представления, так чтобы в результате одного и того же конструирования могли получаться различные представления. Алгоритм создания сложного объекта не должен зависеть от того, из каких частей состоит объект и как они стыкуются между собой.</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"Клиент" создает объект - распорядитель "Директор" и конфигурирует его объектом - "Строителем". "Директор" уведомляет "Строителя" о том, что нужно построить очередную часть "Продукта". "Строитель" обрабатывает запросы "Директора" и добавляет новые части к "Продукту", затем "Клиент" забирает "Продукт" у "Строителя". </w:t>
            </w:r>
          </w:p>
          <w:p w:rsidR="00AC60BA" w:rsidRPr="005A17BA" w:rsidRDefault="00AC60BA" w:rsidP="00AF1FEB">
            <w:pPr>
              <w:jc w:val="both"/>
              <w:rPr>
                <w:lang w:val="ru-RU"/>
              </w:rPr>
            </w:pPr>
            <w:r w:rsidRPr="005A17BA">
              <w:rPr>
                <w:noProof/>
              </w:rPr>
              <w:drawing>
                <wp:inline distT="0" distB="0" distL="0" distR="0" wp14:anchorId="5AE384B4" wp14:editId="6566E2CD">
                  <wp:extent cx="3552190" cy="1552575"/>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29"/>
                          <a:stretch>
                            <a:fillRect/>
                          </a:stretch>
                        </pic:blipFill>
                        <pic:spPr bwMode="auto">
                          <a:xfrm>
                            <a:off x="0" y="0"/>
                            <a:ext cx="3552190" cy="1552575"/>
                          </a:xfrm>
                          <a:prstGeom prst="rect">
                            <a:avLst/>
                          </a:prstGeom>
                          <a:noFill/>
                          <a:ln w="9525">
                            <a:noFill/>
                            <a:miter lim="800000"/>
                            <a:headEnd/>
                            <a:tailEnd/>
                          </a:ln>
                        </pic:spPr>
                      </pic:pic>
                    </a:graphicData>
                  </a:graphic>
                </wp:inline>
              </w:drawing>
            </w:r>
            <w:r w:rsidRPr="005A17BA">
              <w:rPr>
                <w:lang w:val="ru-RU"/>
              </w:rPr>
              <w:t xml:space="preserve"> </w:t>
            </w:r>
          </w:p>
          <w:p w:rsidR="00AC60BA" w:rsidRPr="005A17BA" w:rsidRDefault="00AC60BA" w:rsidP="00AF1FEB">
            <w:pPr>
              <w:jc w:val="both"/>
              <w:rPr>
                <w:lang w:val="ru-RU"/>
              </w:rPr>
            </w:pPr>
            <w:r w:rsidRPr="005A17BA">
              <w:rPr>
                <w:noProof/>
              </w:rPr>
              <w:lastRenderedPageBreak/>
              <w:drawing>
                <wp:inline distT="0" distB="0" distL="0" distR="0" wp14:anchorId="3717C484" wp14:editId="25DAC0F7">
                  <wp:extent cx="4448175" cy="311467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430"/>
                          <a:stretch>
                            <a:fillRect/>
                          </a:stretch>
                        </pic:blipFill>
                        <pic:spPr bwMode="auto">
                          <a:xfrm>
                            <a:off x="0" y="0"/>
                            <a:ext cx="4448175" cy="3114675"/>
                          </a:xfrm>
                          <a:prstGeom prst="rect">
                            <a:avLst/>
                          </a:prstGeom>
                          <a:noFill/>
                          <a:ln w="9525">
                            <a:noFill/>
                            <a:miter lim="800000"/>
                            <a:headEnd/>
                            <a:tailEnd/>
                          </a:ln>
                        </pic:spPr>
                      </pic:pic>
                    </a:graphicData>
                  </a:graphic>
                </wp:inline>
              </w:drawing>
            </w:r>
            <w:r w:rsidRPr="005A17BA">
              <w:rPr>
                <w:lang w:val="ru-RU"/>
              </w:rPr>
              <w:t xml:space="preserve"> </w:t>
            </w:r>
          </w:p>
        </w:tc>
      </w:tr>
      <w:tr w:rsidR="00AC60BA" w:rsidRPr="0021215F"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Объект "Строитель" предоставляет объекту "Директор" абстрактный интерфейс для конструирования "Продукта", за которым может скрыть представление и внутреннюю структуру продукта, и, кроме того, процесс сборки "продукта". Для изменения внутреннего представления "Продукта" достаточно определить новый вид "Строителя". Данный паттерн изолирует код, реализующий создание объекта и его представление.</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Абстрактная фабрика</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2"/>
        <w:gridCol w:w="7252"/>
      </w:tblGrid>
      <w:tr w:rsidR="00AC60BA" w:rsidRPr="0021215F"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семейство взаимосвязанных или взаимозависимых объектов (не специфицируя их конкретных классов).</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абстрактный класс, в котором объявлен интерфейс для создания конкретных классов.</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класс должен отвечать за создание объектов - адаптеров при использовании паттерна "Адаптер". Если подобные объекты создаются неким объектом уровня предметной области, то будет нарушен принцип разделения обязанностей.</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Изолирует конкретные классы. Поскольку "Абстрактная фабрика" инкапсулирует ответственность за создание классов и сам процесс их создания, то она изолирует клиента от деталей реализации классов. Упрощена замена "Абстрактной фабрики", поскольку она используется в приложении только один раз при инстанцировании.</w:t>
            </w:r>
          </w:p>
        </w:tc>
      </w:tr>
      <w:tr w:rsidR="00AC60BA" w:rsidRPr="005A17BA"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Интерфейс "Абстрактной фабрики" фиксирует набор объектов, которые можно создать. Расширение "Абстрактной фабрики" для изготовления новых объектов часто затруднительно.</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Адаптер</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468"/>
        <w:gridCol w:w="7876"/>
      </w:tblGrid>
      <w:tr w:rsidR="00AC60BA" w:rsidRPr="0021215F" w:rsidTr="00AF1FEB">
        <w:tc>
          <w:tcPr>
            <w:tcW w:w="1468"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885"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Необходимо обеспечить взаимодействие несовместимых интерфейсов или как создать единый устойчивый интерфейс для нескольких компонентов с разными интерфейсами.</w:t>
            </w:r>
          </w:p>
        </w:tc>
      </w:tr>
      <w:tr w:rsidR="00AC60BA" w:rsidRPr="0021215F" w:rsidTr="00AF1FEB">
        <w:tc>
          <w:tcPr>
            <w:tcW w:w="1468"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885"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Конвертировать исходный интерфейс компонента к другому виду с помощью промежуточного объекта - адаптера, то есть, добавить специальный объект с общим интерфейсом в рамках данного приложения и перенаправить связи от внешних объектов к этому объекту - адаптеру.</w:t>
            </w:r>
          </w:p>
        </w:tc>
      </w:tr>
    </w:tbl>
    <w:p w:rsidR="00AC60BA" w:rsidRPr="005A17BA" w:rsidRDefault="00AC60BA" w:rsidP="00AC60BA">
      <w:pPr>
        <w:pStyle w:val="Heading4"/>
        <w:jc w:val="both"/>
        <w:rPr>
          <w:shd w:val="clear" w:color="auto" w:fill="FFFFFF"/>
          <w:lang w:val="ru-RU"/>
        </w:rPr>
      </w:pPr>
      <w:bookmarkStart w:id="348" w:name="3.1.2"/>
      <w:bookmarkEnd w:id="348"/>
      <w:r w:rsidRPr="005A17BA">
        <w:rPr>
          <w:shd w:val="clear" w:color="auto" w:fill="FFFFFF"/>
          <w:lang w:val="ru-RU"/>
        </w:rPr>
        <w:t>Декоратор(Обертка)</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1"/>
        <w:gridCol w:w="7253"/>
      </w:tblGrid>
      <w:tr w:rsidR="00AC60BA" w:rsidRPr="0021215F"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Возложить дополнительные обязанности (прозрачные для клиентов) на отдельный объект, а не на класс в целом.</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Применение нескольких "Декораторов" к одному "Компоненту" позволяет произвольным образом сочетать обязанности, например, одно свойство можно добавить дважды.</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Динамически добавить объекту новые обязанности, не прибегая при этом к порождению подклассов (наследованию). "Компонент"</w:t>
            </w:r>
            <w:r>
              <w:rPr>
                <w:lang w:val="ru-RU"/>
              </w:rPr>
              <w:t xml:space="preserve"> </w:t>
            </w:r>
            <w:r w:rsidRPr="005A17BA">
              <w:rPr>
                <w:lang w:val="ru-RU"/>
              </w:rPr>
              <w:t xml:space="preserve">определяет интерфейс для объектов, на которые могут быть динамически возложены дополнительные обязанности, "КонкретныйКомпонент" определяет объект, на который возлагаются дополнительные обязанности, "Декоратор" - хранит ссылку на объект "Компонент" и определяет интерфейс, соответствующий интерфейсу "Компонента". "КонкретныйДекоратор" возлагает дополнительные обязанности на компонент. "Декоратор" переадресует запросы объекту "Компонент". </w:t>
            </w:r>
          </w:p>
          <w:p w:rsidR="00AC60BA" w:rsidRPr="005A17BA" w:rsidRDefault="00AC60BA" w:rsidP="00AF1FEB">
            <w:pPr>
              <w:jc w:val="both"/>
              <w:rPr>
                <w:lang w:val="ru-RU"/>
              </w:rPr>
            </w:pPr>
            <w:r w:rsidRPr="005A17BA">
              <w:rPr>
                <w:noProof/>
              </w:rPr>
              <w:lastRenderedPageBreak/>
              <w:drawing>
                <wp:inline distT="0" distB="0" distL="0" distR="0" wp14:anchorId="5429825F" wp14:editId="577B4AA8">
                  <wp:extent cx="3514725" cy="254317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431"/>
                          <a:stretch>
                            <a:fillRect/>
                          </a:stretch>
                        </pic:blipFill>
                        <pic:spPr bwMode="auto">
                          <a:xfrm>
                            <a:off x="0" y="0"/>
                            <a:ext cx="3514725" cy="2543175"/>
                          </a:xfrm>
                          <a:prstGeom prst="rect">
                            <a:avLst/>
                          </a:prstGeom>
                          <a:noFill/>
                          <a:ln w="9525">
                            <a:noFill/>
                            <a:miter lim="800000"/>
                            <a:headEnd/>
                            <a:tailEnd/>
                          </a:ln>
                        </pic:spPr>
                      </pic:pic>
                    </a:graphicData>
                  </a:graphic>
                </wp:inline>
              </w:drawing>
            </w:r>
            <w:r w:rsidRPr="005A17BA">
              <w:rPr>
                <w:lang w:val="ru-RU"/>
              </w:rPr>
              <w:t xml:space="preserve"> </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Большая гибкость, чем у статического наследования: можно добавлять и удалять обязанности во время выполнения программы в то время как при использовании наследования надо было бы создавать новый класс для каждой дополнительной обязанности. Данный паттерн позволяет избежать перегруженных методами классов на верхних уровнях иерархии - новые обязанности можно добавлять по мере необходимости.</w:t>
            </w:r>
          </w:p>
        </w:tc>
      </w:tr>
      <w:tr w:rsidR="00AC60BA" w:rsidRPr="0021215F"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"Декоратор" и его "Компонент" не идентичны, и, кроме того, получается, что система состоит из большого числа мелких объектов, которые похожи друг на друга и различаются только способом взаимосвязи, а не классом и не значениями своих внутренних переменных - такая система сложна в изучении и отладке.</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Синглтон</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78"/>
        <w:gridCol w:w="7266"/>
      </w:tblGrid>
      <w:tr w:rsidR="00AC60BA" w:rsidRPr="0021215F" w:rsidTr="00AF1FEB">
        <w:tc>
          <w:tcPr>
            <w:tcW w:w="2079"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Проблема</w:t>
            </w:r>
          </w:p>
        </w:tc>
        <w:tc>
          <w:tcPr>
            <w:tcW w:w="7274"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специальный класс должен создавать "Абстрактную фабрику", и как получить к ней доступ? Необходим лишь один экземпляр специального класса, различные объекты должны обращаться к этому экземпляру через единственную точку доступа.</w:t>
            </w:r>
          </w:p>
        </w:tc>
      </w:tr>
      <w:tr w:rsidR="00AC60BA" w:rsidRPr="0021215F" w:rsidTr="00AF1FEB">
        <w:tc>
          <w:tcPr>
            <w:tcW w:w="2079" w:type="dxa"/>
            <w:tcBorders>
              <w:top w:val="nil"/>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Решение</w:t>
            </w:r>
          </w:p>
        </w:tc>
        <w:tc>
          <w:tcPr>
            <w:tcW w:w="7274"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класс и определить статический метод класса, возвращающий этот единственный объект.</w:t>
            </w:r>
          </w:p>
        </w:tc>
      </w:tr>
      <w:tr w:rsidR="00AC60BA" w:rsidRPr="0021215F" w:rsidTr="00AF1FEB">
        <w:tc>
          <w:tcPr>
            <w:tcW w:w="2079" w:type="dxa"/>
            <w:tcBorders>
              <w:top w:val="nil"/>
              <w:left w:val="single" w:sz="6" w:space="0" w:color="808080"/>
              <w:bottom w:val="single" w:sz="6"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Рекомендации</w:t>
            </w:r>
          </w:p>
        </w:tc>
        <w:tc>
          <w:tcPr>
            <w:tcW w:w="7274"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Разумнее создавать именно статический экземпляр специального класса, а не объявить требуемые методы статическими, поскольку при использовании методов экземпляра можно применить механизм наследования и создавать подклассы. Статические методы в языках программирования не полиморфны и не допускают перекрытия в производных классах.</w:t>
            </w:r>
            <w:r w:rsidRPr="005A17BA">
              <w:rPr>
                <w:lang w:val="ru-RU"/>
              </w:rPr>
              <w:br/>
            </w:r>
            <w:r w:rsidRPr="005A17BA">
              <w:rPr>
                <w:lang w:val="ru-RU"/>
              </w:rPr>
              <w:lastRenderedPageBreak/>
              <w:t>Решение на основе создания экземпляра является более гибким, поскольку впоследствии может потребоваться уже не единственный экземпляр объекта, а несколько.</w:t>
            </w:r>
          </w:p>
        </w:tc>
      </w:tr>
    </w:tbl>
    <w:p w:rsidR="00AC60BA" w:rsidRPr="005A17BA" w:rsidRDefault="00AC60BA" w:rsidP="00AC60BA">
      <w:pPr>
        <w:pStyle w:val="Heading3"/>
        <w:jc w:val="both"/>
        <w:rPr>
          <w:shd w:val="clear" w:color="auto" w:fill="FFFFFF"/>
          <w:lang w:val="ru-RU"/>
        </w:rPr>
      </w:pPr>
      <w:bookmarkStart w:id="349" w:name="_Toc438377569"/>
      <w:r w:rsidRPr="005A17BA">
        <w:rPr>
          <w:shd w:val="clear" w:color="auto" w:fill="FFFFFF"/>
          <w:lang w:val="ru-RU"/>
        </w:rPr>
        <w:lastRenderedPageBreak/>
        <w:t>Достоинства</w:t>
      </w:r>
      <w:bookmarkEnd w:id="349"/>
    </w:p>
    <w:p w:rsidR="00AC60BA" w:rsidRPr="005A17BA" w:rsidRDefault="00AC60BA" w:rsidP="00AC60BA">
      <w:pPr>
        <w:jc w:val="both"/>
        <w:rPr>
          <w:shd w:val="clear" w:color="auto" w:fill="FFFFFF"/>
          <w:lang w:val="ru-RU"/>
        </w:rPr>
      </w:pPr>
      <w:r w:rsidRPr="005A17BA">
        <w:rPr>
          <w:shd w:val="clear" w:color="auto" w:fill="FFFFFF"/>
          <w:lang w:val="ru-RU"/>
        </w:rPr>
        <w:t>В сравнении с полностью самостоятельным проектированием, шаблоны обладают рядом преимуществ. Основная польза от использования шаблонов состоит в снижении сложности разработки за счёт готовых абстракций для решения целого класса проблем. Шаблон даёт решению свое имя, что облегчает коммуникацию между разработчиками, позволяя ссылаться на известные шаблоны. Таким образом, за счёт шаблонов производится унификация деталей решений: модулей, элементов проекта, — снижается количество ошибок. Применение шаблонов концептуально сродни использованию готовых библиотек кода. Правильно сформулированный шаблон проектирования позволяет, отыскав удачное решение, пользоваться им снова и снова. Набор шаблонов помогает разработчику выбрать возможный, наиболее подходящий вариант проектирования.</w:t>
      </w:r>
    </w:p>
    <w:p w:rsidR="00AC60BA" w:rsidRPr="005A17BA" w:rsidRDefault="00AC60BA" w:rsidP="00AC60BA">
      <w:pPr>
        <w:pStyle w:val="Heading3"/>
        <w:jc w:val="both"/>
        <w:rPr>
          <w:shd w:val="clear" w:color="auto" w:fill="FFFFFF"/>
          <w:lang w:val="ru-RU"/>
        </w:rPr>
      </w:pPr>
      <w:bookmarkStart w:id="350" w:name="_Toc438377570"/>
      <w:r w:rsidRPr="005A17BA">
        <w:rPr>
          <w:shd w:val="clear" w:color="auto" w:fill="FFFFFF"/>
          <w:lang w:val="ru-RU"/>
        </w:rPr>
        <w:t>Недостатки</w:t>
      </w:r>
      <w:bookmarkEnd w:id="350"/>
    </w:p>
    <w:p w:rsidR="00AC60BA" w:rsidRPr="005A17BA" w:rsidRDefault="00AC60BA" w:rsidP="00AC60BA">
      <w:pPr>
        <w:jc w:val="both"/>
        <w:rPr>
          <w:shd w:val="clear" w:color="auto" w:fill="FFFFFF"/>
          <w:lang w:val="ru-RU"/>
        </w:rPr>
      </w:pPr>
      <w:r w:rsidRPr="005A17BA">
        <w:rPr>
          <w:shd w:val="clear" w:color="auto" w:fill="FFFFFF"/>
          <w:lang w:val="ru-RU"/>
        </w:rPr>
        <w:t>Хотя легкое изменение кода под известный шаблон может упростить понимание кода, по мнению</w:t>
      </w:r>
      <w:r w:rsidRPr="005A17BA">
        <w:rPr>
          <w:rStyle w:val="apple-converted-space"/>
          <w:rFonts w:ascii="Calibri" w:hAnsi="Calibri"/>
          <w:color w:val="000000"/>
          <w:shd w:val="clear" w:color="auto" w:fill="FFFFFF"/>
          <w:lang w:val="ru-RU"/>
        </w:rPr>
        <w:t> </w:t>
      </w:r>
      <w:r w:rsidRPr="005A17BA">
        <w:rPr>
          <w:shd w:val="clear" w:color="auto" w:fill="FFFFFF"/>
          <w:lang w:val="ru-RU"/>
        </w:rPr>
        <w:t xml:space="preserve">Стива Макконнелла (Сти́вен Макко́ннелл — американский программист, автор книг по разработке программного обеспечения. Журнал «Software Development» дважды удостоил его книги премии Jolt Excellence как лучшие книги года о разработке программного обеспечения), с применением шаблонов могут быть связаны две сложности. Во-первых, слепое следование некоторому выбранному шаблону может привести к усложнению программы. Во-вторых, у разработчика может возникнуть желание попробовать некоторый шаблон в деле без особых оснований. </w:t>
      </w:r>
    </w:p>
    <w:p w:rsidR="00AC60BA" w:rsidRPr="005A17BA" w:rsidRDefault="00AC60BA" w:rsidP="00AC60BA">
      <w:pPr>
        <w:jc w:val="both"/>
        <w:rPr>
          <w:shd w:val="clear" w:color="auto" w:fill="FFFFFF"/>
          <w:lang w:val="ru-RU"/>
        </w:rPr>
      </w:pPr>
      <w:r w:rsidRPr="005A17BA">
        <w:rPr>
          <w:shd w:val="clear" w:color="auto" w:fill="FFFFFF"/>
          <w:lang w:val="ru-RU"/>
        </w:rPr>
        <w:t>Многие шаблоны в ООП можно рассматривать как</w:t>
      </w:r>
      <w:r w:rsidRPr="005A17BA">
        <w:rPr>
          <w:rStyle w:val="apple-converted-space"/>
          <w:rFonts w:ascii="Calibri" w:hAnsi="Calibri"/>
          <w:color w:val="000000"/>
          <w:shd w:val="clear" w:color="auto" w:fill="FFFFFF"/>
          <w:lang w:val="ru-RU"/>
        </w:rPr>
        <w:t> </w:t>
      </w:r>
      <w:r w:rsidRPr="005A17BA">
        <w:rPr>
          <w:shd w:val="clear" w:color="auto" w:fill="FFFFFF"/>
          <w:lang w:val="ru-RU"/>
        </w:rPr>
        <w:t>идиоматическое</w:t>
      </w:r>
      <w:r w:rsidRPr="005A17BA">
        <w:rPr>
          <w:rStyle w:val="apple-converted-space"/>
          <w:rFonts w:ascii="Calibri" w:hAnsi="Calibri"/>
          <w:color w:val="000000"/>
          <w:shd w:val="clear" w:color="auto" w:fill="FFFFFF"/>
          <w:lang w:val="ru-RU"/>
        </w:rPr>
        <w:t> </w:t>
      </w:r>
      <w:r w:rsidRPr="005A17BA">
        <w:rPr>
          <w:shd w:val="clear" w:color="auto" w:fill="FFFFFF"/>
          <w:lang w:val="ru-RU"/>
        </w:rPr>
        <w:t>воспроизведение</w:t>
      </w:r>
      <w:r w:rsidRPr="005A17BA">
        <w:rPr>
          <w:rStyle w:val="apple-converted-space"/>
          <w:rFonts w:ascii="Calibri" w:hAnsi="Calibri"/>
          <w:color w:val="000000"/>
          <w:shd w:val="clear" w:color="auto" w:fill="FFFFFF"/>
          <w:lang w:val="ru-RU"/>
        </w:rPr>
        <w:t> </w:t>
      </w:r>
      <w:r w:rsidRPr="005A17BA">
        <w:rPr>
          <w:shd w:val="clear" w:color="auto" w:fill="FFFFFF"/>
          <w:lang w:val="ru-RU"/>
        </w:rPr>
        <w:t>элементов функциональных языков. Пол Грэхэм (Пол Грэм — американский предприниматель, программист, известный сторонник и пропагандист использования языка программирования Lisp. В числе прочего, создал диалект Lisp, названный им Arc. Автор ряда книг по программированию)</w:t>
      </w:r>
      <w:r w:rsidRPr="005A17BA">
        <w:rPr>
          <w:rStyle w:val="apple-converted-space"/>
          <w:rFonts w:ascii="Calibri" w:hAnsi="Calibri"/>
          <w:color w:val="000000"/>
          <w:shd w:val="clear" w:color="auto" w:fill="FFFFFF"/>
          <w:lang w:val="ru-RU"/>
        </w:rPr>
        <w:t> </w:t>
      </w:r>
      <w:r w:rsidRPr="005A17BA">
        <w:rPr>
          <w:shd w:val="clear" w:color="auto" w:fill="FFFFFF"/>
          <w:lang w:val="ru-RU"/>
        </w:rPr>
        <w:t>считает саму идею шаблонов проектирования —</w:t>
      </w:r>
      <w:r w:rsidRPr="005A17BA">
        <w:rPr>
          <w:rStyle w:val="apple-converted-space"/>
          <w:rFonts w:ascii="Calibri" w:hAnsi="Calibri"/>
          <w:color w:val="000000"/>
          <w:shd w:val="clear" w:color="auto" w:fill="FFFFFF"/>
          <w:lang w:val="ru-RU"/>
        </w:rPr>
        <w:t> </w:t>
      </w:r>
      <w:r w:rsidRPr="005A17BA">
        <w:rPr>
          <w:shd w:val="clear" w:color="auto" w:fill="FFFFFF"/>
          <w:lang w:val="ru-RU"/>
        </w:rPr>
        <w:t>анти-паттерном, сигналом о том, что система не обладает достаточным уровнем</w:t>
      </w:r>
      <w:r w:rsidRPr="005A17BA">
        <w:rPr>
          <w:rStyle w:val="apple-converted-space"/>
          <w:rFonts w:ascii="Calibri" w:hAnsi="Calibri"/>
          <w:color w:val="000000"/>
          <w:shd w:val="clear" w:color="auto" w:fill="FFFFFF"/>
          <w:lang w:val="ru-RU"/>
        </w:rPr>
        <w:t> </w:t>
      </w:r>
      <w:r w:rsidRPr="005A17BA">
        <w:rPr>
          <w:shd w:val="clear" w:color="auto" w:fill="FFFFFF"/>
          <w:lang w:val="ru-RU"/>
        </w:rPr>
        <w:t>абстракции, и необходима её тщательная переработка. Нетрудно видеть, что само определение шаблона как «готового решения, но не прямого обращения к</w:t>
      </w:r>
      <w:r w:rsidRPr="005A17BA">
        <w:rPr>
          <w:rStyle w:val="apple-converted-space"/>
          <w:rFonts w:ascii="Calibri" w:hAnsi="Calibri"/>
          <w:color w:val="000000"/>
          <w:shd w:val="clear" w:color="auto" w:fill="FFFFFF"/>
          <w:lang w:val="ru-RU"/>
        </w:rPr>
        <w:t> </w:t>
      </w:r>
      <w:r w:rsidRPr="005A17BA">
        <w:rPr>
          <w:shd w:val="clear" w:color="auto" w:fill="FFFFFF"/>
          <w:lang w:val="ru-RU"/>
        </w:rPr>
        <w:t>библиотеке» по сути означает отказ от</w:t>
      </w:r>
      <w:r w:rsidRPr="005A17BA">
        <w:rPr>
          <w:rStyle w:val="apple-converted-space"/>
          <w:rFonts w:ascii="Calibri" w:hAnsi="Calibri"/>
          <w:color w:val="000000"/>
          <w:shd w:val="clear" w:color="auto" w:fill="FFFFFF"/>
          <w:lang w:val="ru-RU"/>
        </w:rPr>
        <w:t> </w:t>
      </w:r>
      <w:r w:rsidRPr="005A17BA">
        <w:rPr>
          <w:shd w:val="clear" w:color="auto" w:fill="FFFFFF"/>
          <w:lang w:val="ru-RU"/>
        </w:rPr>
        <w:t>повторного использования</w:t>
      </w:r>
      <w:r w:rsidRPr="005A17BA">
        <w:rPr>
          <w:rStyle w:val="apple-converted-space"/>
          <w:rFonts w:ascii="Calibri" w:hAnsi="Calibri"/>
          <w:color w:val="000000"/>
          <w:shd w:val="clear" w:color="auto" w:fill="FFFFFF"/>
          <w:lang w:val="ru-RU"/>
        </w:rPr>
        <w:t> </w:t>
      </w:r>
      <w:r w:rsidRPr="005A17BA">
        <w:rPr>
          <w:shd w:val="clear" w:color="auto" w:fill="FFFFFF"/>
          <w:lang w:val="ru-RU"/>
        </w:rPr>
        <w:t>в пользу</w:t>
      </w:r>
      <w:r w:rsidRPr="005A17BA">
        <w:rPr>
          <w:rStyle w:val="apple-converted-space"/>
          <w:rFonts w:ascii="Calibri" w:hAnsi="Calibri"/>
          <w:color w:val="000000"/>
          <w:shd w:val="clear" w:color="auto" w:fill="FFFFFF"/>
          <w:lang w:val="ru-RU"/>
        </w:rPr>
        <w:t> </w:t>
      </w:r>
      <w:r w:rsidRPr="005A17BA">
        <w:rPr>
          <w:shd w:val="clear" w:color="auto" w:fill="FFFFFF"/>
          <w:lang w:val="ru-RU"/>
        </w:rPr>
        <w:t>дублирования. Это, очевидно,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неизбежным</w:t>
      </w:r>
      <w:r w:rsidRPr="005A17BA">
        <w:rPr>
          <w:rStyle w:val="apple-converted-space"/>
          <w:rFonts w:ascii="Calibri" w:hAnsi="Calibri"/>
          <w:color w:val="000000"/>
          <w:shd w:val="clear" w:color="auto" w:fill="FFFFFF"/>
          <w:lang w:val="ru-RU"/>
        </w:rPr>
        <w:t> </w:t>
      </w:r>
      <w:r w:rsidRPr="005A17BA">
        <w:rPr>
          <w:shd w:val="clear" w:color="auto" w:fill="FFFFFF"/>
          <w:lang w:val="ru-RU"/>
        </w:rPr>
        <w:t>для сложных систем при использовании языков, не поддерживающих</w:t>
      </w:r>
      <w:r w:rsidRPr="005A17BA">
        <w:rPr>
          <w:rStyle w:val="apple-converted-space"/>
          <w:rFonts w:ascii="Calibri" w:hAnsi="Calibri"/>
          <w:color w:val="000000"/>
          <w:shd w:val="clear" w:color="auto" w:fill="FFFFFF"/>
          <w:lang w:val="ru-RU"/>
        </w:rPr>
        <w:t> </w:t>
      </w:r>
      <w:r w:rsidRPr="005A17BA">
        <w:rPr>
          <w:shd w:val="clear" w:color="auto" w:fill="FFFFFF"/>
          <w:lang w:val="ru-RU"/>
        </w:rPr>
        <w:t>комбинаторы</w:t>
      </w:r>
      <w:r w:rsidRPr="005A17BA">
        <w:rPr>
          <w:rStyle w:val="apple-converted-space"/>
          <w:rFonts w:ascii="Calibri" w:hAnsi="Calibri"/>
          <w:color w:val="000000"/>
          <w:shd w:val="clear" w:color="auto" w:fill="FFFFFF"/>
          <w:lang w:val="ru-RU"/>
        </w:rPr>
        <w:t> </w:t>
      </w:r>
      <w:r w:rsidRPr="005A17BA">
        <w:rPr>
          <w:shd w:val="clear" w:color="auto" w:fill="FFFFFF"/>
          <w:lang w:val="ru-RU"/>
        </w:rPr>
        <w:t>и</w:t>
      </w:r>
      <w:r w:rsidRPr="005A17BA">
        <w:rPr>
          <w:rStyle w:val="apple-converted-space"/>
          <w:rFonts w:ascii="Calibri" w:hAnsi="Calibri"/>
          <w:color w:val="000000"/>
          <w:shd w:val="clear" w:color="auto" w:fill="FFFFFF"/>
          <w:lang w:val="ru-RU"/>
        </w:rPr>
        <w:t> </w:t>
      </w:r>
      <w:r w:rsidRPr="005A17BA">
        <w:rPr>
          <w:shd w:val="clear" w:color="auto" w:fill="FFFFFF"/>
          <w:lang w:val="ru-RU"/>
        </w:rPr>
        <w:t>полиморфизм типов, и это в принципе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исключено</w:t>
      </w:r>
      <w:r w:rsidRPr="005A17BA">
        <w:rPr>
          <w:rStyle w:val="apple-converted-space"/>
          <w:rFonts w:ascii="Calibri" w:hAnsi="Calibri"/>
          <w:color w:val="000000"/>
          <w:shd w:val="clear" w:color="auto" w:fill="FFFFFF"/>
          <w:lang w:val="ru-RU"/>
        </w:rPr>
        <w:t> </w:t>
      </w:r>
      <w:r w:rsidRPr="005A17BA">
        <w:rPr>
          <w:shd w:val="clear" w:color="auto" w:fill="FFFFFF"/>
          <w:lang w:val="ru-RU"/>
        </w:rPr>
        <w:t>в языках, обладающих этими свойствами (хотя и не обязательно эффективно), так как любой шаблон может быть реализован в виде исполнимого кода.</w:t>
      </w:r>
    </w:p>
    <w:p w:rsidR="00AC60BA" w:rsidRPr="005A17BA" w:rsidRDefault="00AC60BA" w:rsidP="00AC60BA">
      <w:pPr>
        <w:pStyle w:val="Heading3"/>
        <w:jc w:val="both"/>
        <w:rPr>
          <w:lang w:val="ru-RU"/>
        </w:rPr>
      </w:pPr>
      <w:bookmarkStart w:id="351" w:name="_Toc438377571"/>
      <w:r w:rsidRPr="005A17BA">
        <w:rPr>
          <w:lang w:val="ru-RU"/>
        </w:rPr>
        <w:t>Анти-паттерны</w:t>
      </w:r>
      <w:bookmarkEnd w:id="351"/>
    </w:p>
    <w:p w:rsidR="00AC60BA" w:rsidRPr="005A17BA" w:rsidRDefault="00AC60BA" w:rsidP="00AC60BA">
      <w:pPr>
        <w:jc w:val="both"/>
        <w:rPr>
          <w:lang w:val="ru-RU"/>
        </w:rPr>
      </w:pPr>
      <w:r w:rsidRPr="005A17BA">
        <w:rPr>
          <w:lang w:val="ru-RU"/>
        </w:rPr>
        <w:t>Это классы наиболее часто внедряемых плохих решений проблем. Они изучаются, как категория, в случае, когда их хотят избежать в будущем, и некоторые отдельные случаи их могут быть распознаны при изучении неработающих систем.</w:t>
      </w:r>
    </w:p>
    <w:p w:rsidR="00AC60BA" w:rsidRPr="005A17BA" w:rsidRDefault="00AC60BA" w:rsidP="00AC60BA">
      <w:pPr>
        <w:jc w:val="both"/>
        <w:rPr>
          <w:lang w:val="ru-RU"/>
        </w:rPr>
      </w:pPr>
      <w:r w:rsidRPr="005A17BA">
        <w:rPr>
          <w:lang w:val="ru-RU"/>
        </w:rPr>
        <w:t>Термин происходит от паттернов.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lastRenderedPageBreak/>
        <w:t>Дым и зеркала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(Smoke and mirrors):</w:t>
      </w:r>
      <w:r w:rsidRPr="00071F10">
        <w:rPr>
          <w:shd w:val="clear" w:color="auto" w:fill="FFFFFF"/>
        </w:rPr>
        <w:t xml:space="preserve"> Демонстрация того, как будут выглядеть ненаписанные функции (название происходит от двух излюбленных способов, которымифокусники</w:t>
      </w:r>
      <w:r w:rsidRPr="00071F10">
        <w:rPr>
          <w:rStyle w:val="apple-converted-space"/>
          <w:rFonts w:ascii="Calibri" w:hAnsi="Calibri" w:cs="Arial"/>
          <w:color w:val="000000"/>
          <w:szCs w:val="22"/>
          <w:shd w:val="clear" w:color="auto" w:fill="FFFFFF"/>
        </w:rPr>
        <w:t> </w:t>
      </w:r>
      <w:r w:rsidRPr="00071F10">
        <w:rPr>
          <w:shd w:val="clear" w:color="auto" w:fill="FFFFFF"/>
        </w:rPr>
        <w:t>скрывают свои секреты)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Раздувание ПО</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(Software bloat):</w:t>
      </w:r>
      <w:r w:rsidRPr="00071F10">
        <w:rPr>
          <w:shd w:val="clear" w:color="auto" w:fill="FFFFFF"/>
        </w:rPr>
        <w:t xml:space="preserve"> Разрешение последующим версиям системы требовать всё больше и больше ресурсов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Функции для галочки:</w:t>
      </w:r>
      <w:r w:rsidRPr="00071F10">
        <w:rPr>
          <w:shd w:val="clear" w:color="auto" w:fill="FFFFFF"/>
        </w:rPr>
        <w:t xml:space="preserve"> Превращение программы в конгломерат плохо реализованных и не связанных между собой функций (как правило, для того, чтобы заявить врекламе, что функция есть)</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Полтергейст</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(Poltergeist):</w:t>
      </w:r>
      <w:r w:rsidRPr="00071F10">
        <w:rPr>
          <w:shd w:val="clear" w:color="auto" w:fill="FFFFFF"/>
        </w:rPr>
        <w:t xml:space="preserve"> Объекты, чьё единственное предназначение — передавать информацию другим объектам</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Слепая вера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(Blind faith):</w:t>
      </w:r>
      <w:r w:rsidRPr="00071F10">
        <w:rPr>
          <w:shd w:val="clear" w:color="auto" w:fill="FFFFFF"/>
        </w:rPr>
        <w:t xml:space="preserve"> Недостаточная проверка корректности исправления ошибки или результата работы подпрограммы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Воняющий подгузник</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(The Diaper Pattern Stinks):</w:t>
      </w:r>
      <w:r w:rsidRPr="00071F10">
        <w:rPr>
          <w:shd w:val="clear" w:color="auto" w:fill="FFFFFF"/>
        </w:rPr>
        <w:t xml:space="preserve"> Сброс флага ошибки без её обработки или передачи вышестоящему обработчику</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Мыльный пузырь</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(Soap bubble):</w:t>
      </w:r>
      <w:r w:rsidRPr="00071F10">
        <w:rPr>
          <w:shd w:val="clear" w:color="auto" w:fill="FFFFFF"/>
        </w:rPr>
        <w:t xml:space="preserve"> Объект, инициализированый мусором, максимально долго притворяется, что содержит какие-то данные</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Бензиновая фабрика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(Gas factory):</w:t>
      </w:r>
      <w:r w:rsidRPr="00071F10">
        <w:rPr>
          <w:shd w:val="clear" w:color="auto" w:fill="FFFFFF"/>
        </w:rPr>
        <w:t xml:space="preserve"> Необязательная сложность дизайна</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Золушкина туфелька:</w:t>
      </w:r>
      <w:r w:rsidRPr="00071F10">
        <w:rPr>
          <w:shd w:val="clear" w:color="auto" w:fill="FFFFFF"/>
        </w:rPr>
        <w:t xml:space="preserve"> Попытка "натянуть" на объект уже имеющийся малоподходящий по смыслу интерфейс, вместо создания нового.</w:t>
      </w:r>
    </w:p>
    <w:p w:rsidR="00AC60BA" w:rsidRPr="00AC60BA"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Коммит-убийца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(Commit assasin):</w:t>
      </w:r>
      <w:r w:rsidRPr="00071F10">
        <w:rPr>
          <w:shd w:val="clear" w:color="auto" w:fill="FFFFFF"/>
        </w:rPr>
        <w:t xml:space="preserve"> Внесение отдельных изменений в систему контроля версий без проверки влияния их на другие части системы. Как правило, после подобных коммитов работа коллектива парализуется на время исправления проблем в местах, которые ранее работали безошибочно.</w:t>
      </w:r>
    </w:p>
    <w:p w:rsidR="00DF543D" w:rsidRDefault="00DF543D" w:rsidP="00DF0F58">
      <w:pPr>
        <w:pStyle w:val="Heading2"/>
        <w:jc w:val="both"/>
        <w:rPr>
          <w:lang w:val="ru-RU"/>
        </w:rPr>
      </w:pPr>
      <w:bookmarkStart w:id="352" w:name="_Toc438377312"/>
      <w:bookmarkStart w:id="353" w:name="_Toc438377572"/>
      <w:r>
        <w:rPr>
          <w:lang w:val="ru-RU"/>
        </w:rPr>
        <w:t>Разработка мобильных приложений</w:t>
      </w:r>
      <w:bookmarkEnd w:id="352"/>
      <w:bookmarkEnd w:id="353"/>
    </w:p>
    <w:p w:rsidR="00AC5976" w:rsidRPr="00AC5976" w:rsidRDefault="00AC5976" w:rsidP="00AC5976">
      <w:pPr>
        <w:pStyle w:val="Heading3"/>
        <w:jc w:val="both"/>
        <w:rPr>
          <w:lang w:val="ru-RU"/>
        </w:rPr>
      </w:pPr>
      <w:bookmarkStart w:id="354" w:name="_Toc438377573"/>
      <w:r>
        <w:rPr>
          <w:lang w:val="ru-RU"/>
        </w:rPr>
        <w:t>Типы мобильных приложений</w:t>
      </w:r>
      <w:bookmarkEnd w:id="354"/>
    </w:p>
    <w:p w:rsidR="00AC5976" w:rsidRPr="00AC5976" w:rsidRDefault="00AC5976" w:rsidP="00AC5976">
      <w:pPr>
        <w:jc w:val="both"/>
        <w:rPr>
          <w:lang w:val="ru-RU" w:eastAsia="zh-CN" w:bidi="hi-IN"/>
        </w:rPr>
      </w:pPr>
      <w:r w:rsidRPr="00AC5976">
        <w:rPr>
          <w:lang w:val="ru-RU" w:eastAsia="zh-CN" w:bidi="hi-IN"/>
        </w:rPr>
        <w:t>Познакомимся с видами приложений, которые подразделяются по определенным критериям. Очень часто при разработке приложения, программисты и заказчики формируют целый перечень пунктов в Договоре и техническом задании. Вид устройства и виды ОС, а также девайсов, с которыми будет взаимодействовать мобильное приложение является не менее важным условием, нежели прототипирование или разработка функционала.</w:t>
      </w:r>
    </w:p>
    <w:p w:rsidR="00AC5976" w:rsidRPr="00AC5976" w:rsidRDefault="00AC5976" w:rsidP="00AC5976">
      <w:pPr>
        <w:jc w:val="both"/>
        <w:rPr>
          <w:lang w:val="ru-RU" w:eastAsia="zh-CN" w:bidi="hi-IN"/>
        </w:rPr>
      </w:pPr>
      <w:r w:rsidRPr="00AC5976">
        <w:rPr>
          <w:lang w:val="ru-RU" w:eastAsia="zh-CN" w:bidi="hi-IN"/>
        </w:rPr>
        <w:t>На практике можно разделить приложения для мобильных устройств на три типа.</w:t>
      </w:r>
    </w:p>
    <w:p w:rsidR="00AC5976" w:rsidRPr="00AC5976" w:rsidRDefault="00AC5976" w:rsidP="00AC5976">
      <w:pPr>
        <w:pStyle w:val="Heading4"/>
        <w:jc w:val="both"/>
        <w:rPr>
          <w:lang w:val="ru-RU"/>
        </w:rPr>
      </w:pPr>
      <w:r w:rsidRPr="00AC5976">
        <w:rPr>
          <w:lang w:val="ru-RU"/>
        </w:rPr>
        <w:t>Мобильные сайты, веб-приложения</w:t>
      </w:r>
    </w:p>
    <w:p w:rsidR="00AC5976" w:rsidRPr="00AC5976" w:rsidRDefault="00AC5976" w:rsidP="00AC5976">
      <w:pPr>
        <w:jc w:val="both"/>
        <w:rPr>
          <w:lang w:val="ru-RU"/>
        </w:rPr>
      </w:pPr>
      <w:r w:rsidRPr="00AC5976">
        <w:rPr>
          <w:lang w:val="ru-RU"/>
        </w:rPr>
        <w:t xml:space="preserve">Это самый распространенный тип приложений для мобильных устройств. Современные смартфоны в состоянии отобразить обычный сайт. Им доступно все то, что мы привыкли видеть в десктопных приложениях — поддержка </w:t>
      </w:r>
      <w:r>
        <w:t>HTML</w:t>
      </w:r>
      <w:r w:rsidRPr="00AC5976">
        <w:rPr>
          <w:lang w:val="ru-RU"/>
        </w:rPr>
        <w:t>5 делает свое дело. Веб-приложения отлично подходят для стартапа: именно они позволяют получить большой результат за маленькие деньги и за небольшой срок. Еще один плюс мобильного сайта по сравнению с другими мобильными приложениями – это кроссплатформенность. Однако есть и минус, притом весомый: с ними достаточно сложно заработать.</w:t>
      </w:r>
    </w:p>
    <w:p w:rsidR="00AC5976" w:rsidRPr="00AC5976" w:rsidRDefault="00AC5976" w:rsidP="00AC5976">
      <w:pPr>
        <w:pStyle w:val="Heading4"/>
        <w:jc w:val="both"/>
        <w:rPr>
          <w:lang w:val="ru-RU"/>
        </w:rPr>
      </w:pPr>
      <w:r w:rsidRPr="00AC5976">
        <w:rPr>
          <w:lang w:val="ru-RU"/>
        </w:rPr>
        <w:lastRenderedPageBreak/>
        <w:t>Гибридные приложения</w:t>
      </w:r>
    </w:p>
    <w:p w:rsidR="00AC5976" w:rsidRPr="00AC5976" w:rsidRDefault="00AC5976" w:rsidP="00AC5976">
      <w:pPr>
        <w:jc w:val="both"/>
        <w:rPr>
          <w:rFonts w:ascii="Calibri" w:eastAsia="Droid Sans Fallback" w:hAnsi="Calibri"/>
          <w:color w:val="00000A"/>
          <w:lang w:val="ru-RU"/>
        </w:rPr>
      </w:pPr>
      <w:r w:rsidRPr="00AC5976">
        <w:rPr>
          <w:lang w:val="ru-RU"/>
        </w:rPr>
        <w:t xml:space="preserve">При таком подходе вы получаете доступ ко всем плюсам </w:t>
      </w:r>
      <w:r>
        <w:t>API</w:t>
      </w:r>
      <w:r w:rsidRPr="00AC5976">
        <w:rPr>
          <w:lang w:val="ru-RU"/>
        </w:rPr>
        <w:t xml:space="preserve"> операционной системы: приложение обрастает </w:t>
      </w:r>
      <w:r>
        <w:t>push</w:t>
      </w:r>
      <w:r w:rsidRPr="00AC5976">
        <w:rPr>
          <w:lang w:val="ru-RU"/>
        </w:rPr>
        <w:t>-уведомлениями и другими приятными бонусами, кроме того, теперь ваш продукт можно размещать в магазинах. При этом основной контент все еще представляет собой платформонезависимую страничку с версткой, размещенную на сервере. Это позволяет вносить косметические изменения в продукт без выпуска новой версии: достаточно добавить изменения на сервер. Гибридные приложения – отличное решение для тех, кто начинает бизнес или хочет проверить свою идею, показать ее инвестору, друзьям.</w:t>
      </w:r>
    </w:p>
    <w:p w:rsidR="00AC5976" w:rsidRPr="00AC5976" w:rsidRDefault="00AC5976" w:rsidP="00AC5976">
      <w:pPr>
        <w:pStyle w:val="Heading4"/>
        <w:jc w:val="both"/>
        <w:rPr>
          <w:lang w:val="ru-RU"/>
        </w:rPr>
      </w:pPr>
      <w:r w:rsidRPr="00AC5976">
        <w:rPr>
          <w:lang w:val="ru-RU"/>
        </w:rPr>
        <w:t>Нативные приложения</w:t>
      </w:r>
    </w:p>
    <w:p w:rsidR="00AC5976" w:rsidRPr="00AC5976" w:rsidRDefault="00AC5976" w:rsidP="00AC5976">
      <w:pPr>
        <w:jc w:val="both"/>
        <w:rPr>
          <w:rFonts w:ascii="Calibri" w:eastAsia="Droid Sans Fallback" w:hAnsi="Calibri" w:cs="FreeSans"/>
          <w:bCs/>
          <w:color w:val="00000A"/>
          <w:lang w:val="ru-RU"/>
        </w:rPr>
      </w:pPr>
      <w:r w:rsidRPr="00AC5976">
        <w:rPr>
          <w:lang w:val="ru-RU"/>
        </w:rPr>
        <w:t xml:space="preserve">Этот вид приложений самый ресурсоемкий, но вместе с этим он позволяет по максимуму использовать возможности, предлагаемые каждой конкретной операционной системой. Как следствие, нативные приложения выигрывают как по функционалу, так и по скорости работы у других типов мобильных приложений. Именно к такому подходу сейчас приходят те компании, которые делали комбинированные приложения. Например, </w:t>
      </w:r>
      <w:r>
        <w:t>Facebook</w:t>
      </w:r>
      <w:r w:rsidRPr="00AC5976">
        <w:rPr>
          <w:lang w:val="ru-RU"/>
        </w:rPr>
        <w:t xml:space="preserve"> начинала с комбинированного приложения: нативные контролы (переключатели, вкладки и так далее) и веб-страница в качестве контента. Несмотря на то, что это н</w:t>
      </w:r>
      <w:r w:rsidRPr="00AC5976">
        <w:rPr>
          <w:rFonts w:cs="FreeSans"/>
          <w:bCs/>
          <w:lang w:val="ru-RU"/>
        </w:rPr>
        <w:t>еплохое решение, проблемы с производительностью приводят к тому, что разработчики отходят от комбинации с вебом. Именно такие мобильные приложения используются банками для входа в личный кабинет пользователя и проведения операций. Здесь работает множество структур, и система безопасности по праву занимает первое место.</w:t>
      </w:r>
    </w:p>
    <w:p w:rsidR="00AC5976" w:rsidRPr="00AC5976" w:rsidRDefault="00AC5976" w:rsidP="00AC5976">
      <w:pPr>
        <w:pStyle w:val="Heading3"/>
        <w:jc w:val="both"/>
        <w:rPr>
          <w:lang w:val="ru-RU"/>
        </w:rPr>
      </w:pPr>
      <w:bookmarkStart w:id="355" w:name="_Toc438377574"/>
      <w:r w:rsidRPr="00AC5976">
        <w:rPr>
          <w:lang w:val="ru-RU"/>
        </w:rPr>
        <w:t>Процесс создания мобильного приложения</w:t>
      </w:r>
      <w:bookmarkEnd w:id="355"/>
    </w:p>
    <w:p w:rsidR="00AC5976" w:rsidRPr="00AC5976" w:rsidRDefault="00AC5976" w:rsidP="00AC5976">
      <w:pPr>
        <w:pStyle w:val="Heading4"/>
        <w:jc w:val="both"/>
        <w:rPr>
          <w:rFonts w:eastAsia="Times New Roman"/>
          <w:lang w:val="ru-RU"/>
        </w:rPr>
      </w:pPr>
      <w:r>
        <w:rPr>
          <w:rFonts w:eastAsia="Times New Roman"/>
          <w:lang w:val="ru-RU"/>
        </w:rPr>
        <w:t xml:space="preserve">Анализ бизнес-модели и </w:t>
      </w:r>
      <w:r w:rsidRPr="00AC5976">
        <w:rPr>
          <w:lang w:val="ru-RU"/>
        </w:rPr>
        <w:t>изучение</w:t>
      </w:r>
      <w:r>
        <w:rPr>
          <w:rFonts w:eastAsia="Times New Roman"/>
          <w:lang w:val="ru-RU"/>
        </w:rPr>
        <w:t xml:space="preserve"> конкурентов</w:t>
      </w:r>
    </w:p>
    <w:p w:rsidR="00AC5976" w:rsidRPr="00AC5976" w:rsidRDefault="00AC5976" w:rsidP="00AC5976">
      <w:pPr>
        <w:jc w:val="both"/>
        <w:rPr>
          <w:lang w:val="ru-RU"/>
        </w:rPr>
      </w:pPr>
      <w:r w:rsidRPr="00AC5976">
        <w:rPr>
          <w:lang w:val="ru-RU"/>
        </w:rPr>
        <w:t xml:space="preserve">От успешности и целесообразности идеи зависит его дальнейший рост и перспектива. Если Вы решили разрабатывать мобильную игрушку, это не лучший выбор, так как конкуренция в игровой категории баснословная. Что касается анализа конкурентов, существуют отличные сервисы, позволяющие определить наиболее активных игроков рынка по соответствующим критериям. Есть, как платные зарубежные сервисы, так и бесплатные российские. Например, </w:t>
      </w:r>
      <w:r>
        <w:t>Appintop</w:t>
      </w:r>
      <w:r w:rsidRPr="00AC5976">
        <w:rPr>
          <w:lang w:val="ru-RU"/>
        </w:rPr>
        <w:t xml:space="preserve">, модуль </w:t>
      </w:r>
      <w:r>
        <w:t>CPIera</w:t>
      </w:r>
      <w:r w:rsidRPr="00AC5976">
        <w:rPr>
          <w:lang w:val="ru-RU"/>
        </w:rPr>
        <w:t xml:space="preserve"> </w:t>
      </w:r>
      <w:r>
        <w:t>Spy</w:t>
      </w:r>
      <w:r w:rsidRPr="00AC5976">
        <w:rPr>
          <w:lang w:val="ru-RU"/>
        </w:rPr>
        <w:t>, позволяющий при регистрации и предоставления аккаунта получить весьма интересную статистику.</w:t>
      </w:r>
    </w:p>
    <w:p w:rsidR="00AC5976" w:rsidRPr="00AC5976" w:rsidRDefault="00AC5976" w:rsidP="00AC5976">
      <w:pPr>
        <w:jc w:val="both"/>
        <w:rPr>
          <w:lang w:val="ru-RU"/>
        </w:rPr>
      </w:pPr>
      <w:r w:rsidRPr="00AC5976">
        <w:rPr>
          <w:lang w:val="ru-RU"/>
        </w:rPr>
        <w:t xml:space="preserve">Необходимо исследовать наиболее конкурентную нишу, в которой ежедневно идет борьба за ТОП в маркете, целевую аудиторию и ее платежеспособность, </w:t>
      </w:r>
    </w:p>
    <w:p w:rsidR="00AC5976" w:rsidRPr="00AC5976" w:rsidRDefault="00AC5976" w:rsidP="00AC5976">
      <w:pPr>
        <w:jc w:val="both"/>
        <w:rPr>
          <w:color w:val="00000A"/>
          <w:lang w:val="ru-RU"/>
        </w:rPr>
      </w:pPr>
      <w:r w:rsidRPr="00AC5976">
        <w:rPr>
          <w:lang w:val="ru-RU"/>
        </w:rPr>
        <w:t>понять, какими особенностями обладает Ваш продукт и что нового Вы можете дать пользователям.</w:t>
      </w:r>
    </w:p>
    <w:p w:rsidR="00AC5976" w:rsidRPr="00AC5976" w:rsidRDefault="00AC5976" w:rsidP="00AC5976">
      <w:pPr>
        <w:pStyle w:val="Heading4"/>
        <w:jc w:val="both"/>
        <w:rPr>
          <w:lang w:val="ru-RU"/>
        </w:rPr>
      </w:pPr>
      <w:r w:rsidRPr="009D5F62">
        <w:t>User</w:t>
      </w:r>
      <w:r w:rsidRPr="00AC5976">
        <w:rPr>
          <w:lang w:val="ru-RU"/>
        </w:rPr>
        <w:t xml:space="preserve"> </w:t>
      </w:r>
      <w:r w:rsidRPr="009D5F62">
        <w:t>Story</w:t>
      </w:r>
    </w:p>
    <w:p w:rsidR="00AC5976" w:rsidRPr="00AC5976" w:rsidRDefault="00AC5976" w:rsidP="00AC5976">
      <w:pPr>
        <w:jc w:val="both"/>
        <w:rPr>
          <w:lang w:val="ru-RU"/>
        </w:rPr>
      </w:pPr>
      <w:r w:rsidRPr="00AC5976">
        <w:rPr>
          <w:lang w:val="ru-RU"/>
        </w:rPr>
        <w:t>На этом этапе важно проработать все возможные сценарии, чтобы не было неприятных сюрпризов на более поздних этапах разработки.</w:t>
      </w:r>
    </w:p>
    <w:p w:rsidR="00AC5976" w:rsidRPr="00AC5976" w:rsidRDefault="00AC5976" w:rsidP="00AC5976">
      <w:pPr>
        <w:jc w:val="both"/>
        <w:rPr>
          <w:lang w:val="ru-RU"/>
        </w:rPr>
      </w:pPr>
      <w:r w:rsidRPr="00AC5976">
        <w:rPr>
          <w:lang w:val="ru-RU"/>
        </w:rPr>
        <w:t xml:space="preserve">Важно понимать, что за каждым пунктом в вашем </w:t>
      </w:r>
      <w:r>
        <w:t>to</w:t>
      </w:r>
      <w:r w:rsidRPr="00AC5976">
        <w:rPr>
          <w:lang w:val="ru-RU"/>
        </w:rPr>
        <w:t>-</w:t>
      </w:r>
      <w:r>
        <w:t>do</w:t>
      </w:r>
      <w:r w:rsidRPr="00AC5976">
        <w:rPr>
          <w:lang w:val="ru-RU"/>
        </w:rPr>
        <w:t xml:space="preserve"> листе скрывается огромный айсберг функционала. Старайтесь фрагментировать и конкретизировать задачи.</w:t>
      </w:r>
    </w:p>
    <w:p w:rsidR="00AC5976" w:rsidRPr="00AC5976" w:rsidRDefault="00AC5976" w:rsidP="00AC5976">
      <w:pPr>
        <w:pStyle w:val="Heading4"/>
        <w:jc w:val="both"/>
        <w:rPr>
          <w:lang w:val="ru-RU"/>
        </w:rPr>
      </w:pPr>
      <w:r w:rsidRPr="00AC5976">
        <w:rPr>
          <w:lang w:val="ru-RU"/>
        </w:rPr>
        <w:lastRenderedPageBreak/>
        <w:t>Проектирование и дизайн</w:t>
      </w:r>
    </w:p>
    <w:p w:rsidR="00AC5976" w:rsidRPr="00AC5976" w:rsidRDefault="00AC5976" w:rsidP="00AC5976">
      <w:pPr>
        <w:jc w:val="both"/>
        <w:rPr>
          <w:lang w:val="ru-RU"/>
        </w:rPr>
      </w:pPr>
      <w:r w:rsidRPr="00AC5976">
        <w:rPr>
          <w:lang w:val="ru-RU"/>
        </w:rPr>
        <w:t xml:space="preserve">После составления </w:t>
      </w:r>
      <w:r>
        <w:t>User</w:t>
      </w:r>
      <w:r w:rsidRPr="00AC5976">
        <w:rPr>
          <w:lang w:val="ru-RU"/>
        </w:rPr>
        <w:t xml:space="preserve"> </w:t>
      </w:r>
      <w:r>
        <w:t>Story</w:t>
      </w:r>
      <w:r w:rsidRPr="00AC5976">
        <w:rPr>
          <w:lang w:val="ru-RU"/>
        </w:rPr>
        <w:t xml:space="preserve"> начинается проектирование и разработка дизайна.</w:t>
      </w:r>
      <w:r w:rsidRPr="00AC5976">
        <w:rPr>
          <w:lang w:val="ru-RU"/>
        </w:rPr>
        <w:br/>
        <w:t>На этом этапе используются прототипы, которые можно вешать на доску и стрелочками показывать, как будет происходит навигация.</w:t>
      </w:r>
    </w:p>
    <w:p w:rsidR="00AC5976" w:rsidRPr="00AC5976" w:rsidRDefault="00AC5976" w:rsidP="00AC5976">
      <w:pPr>
        <w:jc w:val="both"/>
        <w:rPr>
          <w:lang w:val="ru-RU"/>
        </w:rPr>
      </w:pPr>
      <w:r w:rsidRPr="00AC5976">
        <w:rPr>
          <w:lang w:val="ru-RU"/>
        </w:rPr>
        <w:t>При разработке дизайна обязательно используются гайдлайны.</w:t>
      </w:r>
    </w:p>
    <w:p w:rsidR="00AC5976" w:rsidRPr="00AC5976" w:rsidRDefault="00AC5976" w:rsidP="00AC5976">
      <w:pPr>
        <w:jc w:val="both"/>
        <w:rPr>
          <w:lang w:val="ru-RU"/>
        </w:rPr>
      </w:pPr>
      <w:r w:rsidRPr="00AC5976">
        <w:rPr>
          <w:lang w:val="ru-RU"/>
        </w:rPr>
        <w:t xml:space="preserve">Гайдлайн в общем понимании – это документ, который выпускает компания, и по которому дизайнеры и разработчики понимают принцип построения взаимодействия приложения с пользователем. Условно говоря, для </w:t>
      </w:r>
      <w:r>
        <w:t>iOS</w:t>
      </w:r>
      <w:r w:rsidRPr="00AC5976">
        <w:rPr>
          <w:lang w:val="ru-RU"/>
        </w:rPr>
        <w:t xml:space="preserve"> кнопки надо делать круглыми, а для </w:t>
      </w:r>
      <w:r>
        <w:t>Windows</w:t>
      </w:r>
      <w:r w:rsidRPr="00AC5976">
        <w:rPr>
          <w:lang w:val="ru-RU"/>
        </w:rPr>
        <w:t xml:space="preserve"> </w:t>
      </w:r>
      <w:r>
        <w:t>Phone</w:t>
      </w:r>
      <w:r w:rsidRPr="00AC5976">
        <w:rPr>
          <w:lang w:val="ru-RU"/>
        </w:rPr>
        <w:t xml:space="preserve"> – квадратными. Однако используются и внутренние гайдлайны для разработчиков. Таким образом результат работы дизайнера чаще всего состоит из макетов, гайдлайнов и нарезки графики.</w:t>
      </w:r>
      <w:r w:rsidRPr="00AC5976">
        <w:rPr>
          <w:lang w:val="ru-RU"/>
        </w:rPr>
        <w:br/>
        <w:t xml:space="preserve">Макеты лучше всего подавать «перелинкованными», например с помощью </w:t>
      </w:r>
      <w:r>
        <w:t>ProtoTypr</w:t>
      </w:r>
      <w:r w:rsidRPr="00AC5976">
        <w:rPr>
          <w:lang w:val="ru-RU"/>
        </w:rPr>
        <w:t xml:space="preserve">, чтобы была понятна логика переходов. Гайдлайны содержат в себе информацию об отступах, размерах, визуальных эффектах, механике анимации и пр. Этот этап можно пропустить, если в вашем проекте один дизайнер и один разработчик, сидящие рядом друг с другом. Третья часть результата — нарезка графики — должна содержать минимум необходимых графических ресурсов (заботимся о весе приложения), иметь версии для разных разрешений экранов. </w:t>
      </w:r>
    </w:p>
    <w:p w:rsidR="00AC5976" w:rsidRPr="00AC5976" w:rsidRDefault="00AC5976" w:rsidP="00AC5976">
      <w:pPr>
        <w:pStyle w:val="Heading4"/>
        <w:jc w:val="both"/>
        <w:rPr>
          <w:rFonts w:eastAsia="Times New Roman"/>
          <w:lang w:val="ru-RU"/>
        </w:rPr>
      </w:pPr>
      <w:r>
        <w:rPr>
          <w:rFonts w:eastAsia="Times New Roman"/>
          <w:lang w:val="ru-RU"/>
        </w:rPr>
        <w:t xml:space="preserve">Передача в разработку. Обсуждение и необходимые правки </w:t>
      </w:r>
      <w:r w:rsidRPr="00AC5976">
        <w:rPr>
          <w:lang w:val="ru-RU"/>
        </w:rPr>
        <w:t>описания</w:t>
      </w:r>
    </w:p>
    <w:p w:rsidR="00AC5976" w:rsidRPr="00AC5976" w:rsidRDefault="00AC5976" w:rsidP="00AC5976">
      <w:pPr>
        <w:jc w:val="both"/>
        <w:rPr>
          <w:color w:val="00000A"/>
          <w:lang w:val="ru-RU"/>
        </w:rPr>
      </w:pPr>
      <w:r w:rsidRPr="00AC5976">
        <w:rPr>
          <w:lang w:val="ru-RU"/>
        </w:rPr>
        <w:t>После получения макетов, гайдлайна и нарезки, начинается работа разработчика. Передается в разработку все то, что придумали, и ожидается ранний результат. Это не значит, что работа над архитектурой и пользовательским интерфейсом закончена. Иногда у разработчиков появляются интересные идеи, которые вносят коррективы в изначальный план. Когда разработка завершена, наступает стадия тестирования.</w:t>
      </w:r>
    </w:p>
    <w:p w:rsidR="00AC5976" w:rsidRPr="00AC5976" w:rsidRDefault="00AC5976" w:rsidP="00AC5976">
      <w:pPr>
        <w:pStyle w:val="Heading4"/>
        <w:jc w:val="both"/>
        <w:rPr>
          <w:lang w:val="ru-RU"/>
        </w:rPr>
      </w:pPr>
      <w:r>
        <w:rPr>
          <w:rFonts w:eastAsia="Times New Roman"/>
          <w:lang w:val="ru-RU"/>
        </w:rPr>
        <w:t>Тестирование</w:t>
      </w:r>
    </w:p>
    <w:p w:rsidR="00AC5976" w:rsidRPr="00AC5976" w:rsidRDefault="00AC5976" w:rsidP="00AC5976">
      <w:pPr>
        <w:jc w:val="both"/>
        <w:rPr>
          <w:lang w:val="ru-RU" w:eastAsia="zh-CN" w:bidi="hi-IN"/>
        </w:rPr>
      </w:pPr>
      <w:r w:rsidRPr="00AC5976">
        <w:rPr>
          <w:lang w:val="ru-RU"/>
        </w:rPr>
        <w:t>Существует немалое количество способов протестировать приложение.</w:t>
      </w:r>
      <w:r w:rsidRPr="00AC5976">
        <w:rPr>
          <w:lang w:val="ru-RU"/>
        </w:rPr>
        <w:br/>
        <w:t xml:space="preserve">В мобильной разработке тестировщик – это человек, вокруг которого одни телефоны. Почему не эмуляторы? </w:t>
      </w:r>
      <w:r w:rsidRPr="00AC5976">
        <w:rPr>
          <w:lang w:val="ru-RU" w:eastAsia="zh-CN" w:bidi="hi-IN"/>
        </w:rPr>
        <w:t>Зачастую эмуляторы очень требовательны к ресурсам, так как наиболее качественные из них эмулируют работу приложения с самых нижних уровней. То, что приложение работает на эмуляторе, не значит практически ничего, ведь пользователи будут запускать приложения на реальных мобильных телефонах, которые всегда отличаются даже от самых лучших эмуляторов. Тестирование на целевом мобильном телефоне – это самый верный способ убедиться в правильном функционировании приложения, поскольку вы выполняете приложение на том же аппаратном обеспечении, которое будет у ваших пользователей.</w:t>
      </w:r>
    </w:p>
    <w:p w:rsidR="00AC5976" w:rsidRPr="00AC5976" w:rsidRDefault="00AC5976" w:rsidP="00AC5976">
      <w:pPr>
        <w:jc w:val="both"/>
        <w:rPr>
          <w:lang w:val="ru-RU"/>
        </w:rPr>
      </w:pPr>
      <w:r w:rsidRPr="00AC5976">
        <w:rPr>
          <w:lang w:val="ru-RU"/>
        </w:rPr>
        <w:t>Чаще всего тестирование производится по тест-кейсам - если внедряется новая функция, по ее описанию составляется тест-план.</w:t>
      </w:r>
    </w:p>
    <w:p w:rsidR="00AC5976" w:rsidRPr="00AC5976" w:rsidRDefault="00AC5976" w:rsidP="00AC5976">
      <w:pPr>
        <w:jc w:val="both"/>
        <w:rPr>
          <w:color w:val="00000A"/>
          <w:lang w:val="ru-RU"/>
        </w:rPr>
      </w:pPr>
      <w:r w:rsidRPr="00AC5976">
        <w:rPr>
          <w:lang w:val="ru-RU"/>
        </w:rPr>
        <w:t xml:space="preserve">Существуют сервисы, помогающие в тестировании. Например, </w:t>
      </w:r>
      <w:r>
        <w:t>HockeyApp</w:t>
      </w:r>
      <w:r w:rsidRPr="00AC5976">
        <w:rPr>
          <w:lang w:val="ru-RU"/>
        </w:rPr>
        <w:t xml:space="preserve"> – приложение, позволяющее раздавать продукт бета-тестерам. Можно написать в социальных сетях: «Ребята, у нас новое крутое приложение. Кто хочет попробовать?» Желающие получают билд, пользуются приложением, а сервис собирает статистику, составляет креш-репорт и отправляет все это Вам.</w:t>
      </w:r>
      <w:r w:rsidRPr="00AC5976">
        <w:rPr>
          <w:lang w:val="ru-RU"/>
        </w:rPr>
        <w:br/>
        <w:t xml:space="preserve">Также есть сервисы, позволяющие протестировать приложение на разных операционных системах — например, все </w:t>
      </w:r>
      <w:r>
        <w:t>Android</w:t>
      </w:r>
      <w:r w:rsidRPr="00AC5976">
        <w:rPr>
          <w:lang w:val="ru-RU"/>
        </w:rPr>
        <w:t>-прошивки версии 2.1 или 2.3. Вы отдаете приложение, сервис скриншотит весь путь, который вы задали, присылает картинки вам на почту, и вы проверяете, все ли в порядке.</w:t>
      </w:r>
    </w:p>
    <w:p w:rsidR="00AC5976" w:rsidRPr="00AC5976" w:rsidRDefault="00AC5976" w:rsidP="00AC5976">
      <w:pPr>
        <w:pStyle w:val="Heading4"/>
        <w:jc w:val="both"/>
        <w:rPr>
          <w:rFonts w:eastAsia="Times New Roman"/>
          <w:lang w:val="ru-RU"/>
        </w:rPr>
      </w:pPr>
      <w:r w:rsidRPr="00AC5976">
        <w:rPr>
          <w:lang w:val="ru-RU"/>
        </w:rPr>
        <w:lastRenderedPageBreak/>
        <w:t>Мониторинг</w:t>
      </w:r>
    </w:p>
    <w:p w:rsidR="00AC5976" w:rsidRPr="00AC5976" w:rsidRDefault="00AC5976" w:rsidP="00AC5976">
      <w:pPr>
        <w:jc w:val="both"/>
        <w:rPr>
          <w:lang w:val="ru-RU"/>
        </w:rPr>
      </w:pPr>
      <w:r w:rsidRPr="00AC5976">
        <w:rPr>
          <w:lang w:val="ru-RU"/>
        </w:rPr>
        <w:t xml:space="preserve">Итак, вы разработали, протестировали приложение, добавили его в магазин. Для отслеживания статистики скачиваний можно использовать сервис </w:t>
      </w:r>
      <w:r>
        <w:t>Distimo</w:t>
      </w:r>
      <w:r w:rsidRPr="00AC5976">
        <w:rPr>
          <w:lang w:val="ru-RU"/>
        </w:rPr>
        <w:t>. Он показывает статистику по пользователям, которые приходят в магазин, чтобы скачать приложения, и агрегирует комментарии.</w:t>
      </w:r>
      <w:r w:rsidRPr="00AC5976">
        <w:rPr>
          <w:lang w:val="ru-RU"/>
        </w:rPr>
        <w:br/>
        <w:t>Важно понимать, что люди более склонны оставлять негативные комментарии. Если у человека все хорошо, он чаще всего просто пользуется приложением, не комментируя. Поэтому имейте в виду, что комментарии — это не полная оценка вашей работы, скорее еще один баг-трекер.</w:t>
      </w:r>
      <w:r w:rsidRPr="00AC5976">
        <w:rPr>
          <w:lang w:val="ru-RU"/>
        </w:rPr>
        <w:br/>
        <w:t xml:space="preserve">Изменить ситуацию может довольно распространенных «хак» — окно </w:t>
      </w:r>
      <w:r>
        <w:t>Rate</w:t>
      </w:r>
      <w:r w:rsidRPr="00AC5976">
        <w:rPr>
          <w:lang w:val="ru-RU"/>
        </w:rPr>
        <w:t xml:space="preserve"> </w:t>
      </w:r>
      <w:r>
        <w:t>Us</w:t>
      </w:r>
      <w:r w:rsidRPr="00AC5976">
        <w:rPr>
          <w:lang w:val="ru-RU"/>
        </w:rPr>
        <w:t xml:space="preserve">. С предложением оставить положительный комментарий в </w:t>
      </w:r>
      <w:r>
        <w:t>store</w:t>
      </w:r>
      <w:r w:rsidRPr="00AC5976">
        <w:rPr>
          <w:lang w:val="ru-RU"/>
        </w:rPr>
        <w:t>, а в случае проблем написать разработчику. Эффект достаточно сильный, главное — правильно продумать алгоритм показывания диалога пользователю.</w:t>
      </w:r>
      <w:r w:rsidRPr="00AC5976">
        <w:rPr>
          <w:lang w:val="ru-RU"/>
        </w:rPr>
        <w:br/>
        <w:t xml:space="preserve">Помимо комментариев </w:t>
      </w:r>
      <w:r>
        <w:t>Distimo</w:t>
      </w:r>
      <w:r w:rsidRPr="00AC5976">
        <w:rPr>
          <w:lang w:val="ru-RU"/>
        </w:rPr>
        <w:t xml:space="preserve"> показывает количество скачиваний, заработанные деньги, а также откуда скачивают ваши приложения.</w:t>
      </w:r>
    </w:p>
    <w:p w:rsidR="00AC5976" w:rsidRPr="00AC5976" w:rsidRDefault="00AC5976" w:rsidP="00AC5976">
      <w:pPr>
        <w:jc w:val="both"/>
        <w:rPr>
          <w:lang w:val="ru-RU"/>
        </w:rPr>
      </w:pPr>
      <w:r w:rsidRPr="00AC5976">
        <w:rPr>
          <w:lang w:val="ru-RU"/>
        </w:rPr>
        <w:t xml:space="preserve">Еще один интересный мониторинговый сервис — </w:t>
      </w:r>
      <w:r>
        <w:t>Flurry</w:t>
      </w:r>
      <w:r w:rsidRPr="00AC5976">
        <w:rPr>
          <w:lang w:val="ru-RU"/>
        </w:rPr>
        <w:t xml:space="preserve">. Он помогает собирать клиентскую статистику. </w:t>
      </w:r>
      <w:r>
        <w:t>Flurry</w:t>
      </w:r>
      <w:r w:rsidRPr="00AC5976">
        <w:rPr>
          <w:lang w:val="ru-RU"/>
        </w:rPr>
        <w:t xml:space="preserve"> предоставляет отчет о том, что делает пользователь в вашем приложении: сколько раз он нажал на кнопку, сколько раз возвращался в приложение и более общие параметры — аудитория, география, пол, возраст и пр.</w:t>
      </w:r>
    </w:p>
    <w:p w:rsidR="00AC5976" w:rsidRPr="00AC5976" w:rsidRDefault="00AC5976" w:rsidP="00AC5976">
      <w:pPr>
        <w:jc w:val="both"/>
        <w:rPr>
          <w:color w:val="00000A"/>
          <w:lang w:val="ru-RU"/>
        </w:rPr>
      </w:pPr>
      <w:r w:rsidRPr="00AC5976">
        <w:rPr>
          <w:lang w:val="ru-RU"/>
        </w:rPr>
        <w:t xml:space="preserve">Несмотря на большое количество сторонних сервисов, полезно иметь собственную статистику. Какими бы хорошими не были внешние источники, их нужно проверять. </w:t>
      </w:r>
    </w:p>
    <w:p w:rsidR="00AC5976" w:rsidRPr="00432538" w:rsidRDefault="00AC5976" w:rsidP="00AC5976">
      <w:pPr>
        <w:pStyle w:val="Heading3"/>
        <w:jc w:val="both"/>
      </w:pPr>
      <w:bookmarkStart w:id="356" w:name="_Toc438377575"/>
      <w:r>
        <w:rPr>
          <w:lang w:val="ru-RU"/>
        </w:rPr>
        <w:t>Что еще нужно помнить?</w:t>
      </w:r>
      <w:bookmarkEnd w:id="356"/>
    </w:p>
    <w:p w:rsidR="00AC5976" w:rsidRDefault="00AC5976" w:rsidP="009F565D">
      <w:pPr>
        <w:pStyle w:val="ListParagraph"/>
        <w:numPr>
          <w:ilvl w:val="0"/>
          <w:numId w:val="178"/>
        </w:numPr>
        <w:suppressAutoHyphens/>
        <w:spacing w:after="160" w:line="252" w:lineRule="auto"/>
        <w:jc w:val="both"/>
      </w:pPr>
      <w:r>
        <w:t>На каждой новой платформе пользователь ожидает увидеть богатое приложение. Он рассуждает следующим образом: «Я сидел на плохом Java-телефоне, при этом мог пользоваться аськой. Я купил новый телефон, захожу в Marketplace, а там нет ICQ? Вы чем там занимаетесь?» Пользователь не принимает в расчет того, что вам приходится делать приложение с нуля. Новая платформа – это новые девайсы, новая документация, новые ресурсы.</w:t>
      </w:r>
    </w:p>
    <w:p w:rsidR="00AC5976" w:rsidRDefault="00AC5976" w:rsidP="009F565D">
      <w:pPr>
        <w:pStyle w:val="ListParagraph"/>
        <w:numPr>
          <w:ilvl w:val="0"/>
          <w:numId w:val="178"/>
        </w:numPr>
        <w:suppressAutoHyphens/>
        <w:spacing w:after="160" w:line="252" w:lineRule="auto"/>
        <w:jc w:val="both"/>
      </w:pPr>
      <w:r>
        <w:t>Чем популярнее платформа, тем больше у вас конкурентов. На данный момент существует два store, на примере которых это отлично видно: AppStore и Google Play. Если у вас есть идея приложения, которое легко монетизируется или просто получит много скачиваний, вбейте ключевые слова в поиске и скорее всего вы обнаружите, что такое приложение существует. Чем популярнее платформа, тем больше конкурентов. В таких случаях надо тщательно изучать аналоги, смотреть статистику, пытаться понять, по каким параметрам существующие решения можно превзойти.</w:t>
      </w:r>
    </w:p>
    <w:p w:rsidR="00AC5976" w:rsidRDefault="00AC5976" w:rsidP="009F565D">
      <w:pPr>
        <w:pStyle w:val="ListParagraph"/>
        <w:numPr>
          <w:ilvl w:val="0"/>
          <w:numId w:val="178"/>
        </w:numPr>
        <w:suppressAutoHyphens/>
        <w:spacing w:after="160" w:line="252" w:lineRule="auto"/>
        <w:jc w:val="both"/>
      </w:pPr>
      <w:r>
        <w:t>Важно понимать, как пользователи выбирают приложения. Изначально человек не собирается покупать конкретное приложение, он просто смотрит список. Например, по запросу «бесплатная музыка». Иконка и первые две строчки описания – это то, что человек видит и оценивает в первую очередь. Если иконка приличная, можно покупать; соответственно, плохая иконка уменьшает количество скачиваний.</w:t>
      </w:r>
    </w:p>
    <w:p w:rsidR="00AC5976" w:rsidRDefault="00AC5976" w:rsidP="009F565D">
      <w:pPr>
        <w:pStyle w:val="ListParagraph"/>
        <w:numPr>
          <w:ilvl w:val="0"/>
          <w:numId w:val="178"/>
        </w:numPr>
        <w:suppressAutoHyphens/>
        <w:spacing w:after="160" w:line="252" w:lineRule="auto"/>
        <w:jc w:val="both"/>
      </w:pPr>
      <w:r>
        <w:t xml:space="preserve">Очень важно попасть в топ магазина приложений. Попасть в топ store – очень хорошо, закрепиться там – залог успеха. Зачем это нужно? Когда пользователь хочет что-нибудь скачать, он заходит в чарт и видит, какое приложение сейчас на первом месте по числу скачиваний. Очень важно туда попасть, потому что это своего рода замкнутый круг. </w:t>
      </w:r>
      <w:r>
        <w:lastRenderedPageBreak/>
        <w:t>Приложение попадает в чарт, его видят пользователи, они его скачивают, оно снова попадает на первое место, и дальше итерации продолжаются. Поэтому всеми силами добывайте скачки и рейтинг: просите мам, бабушек, соседей ставить приложению пятерки. Стоит сказать, что на рынке полно решений для гарантированного вывода программы в топ. Однако органических пользователей это приносит мало, что не мешает продолжать эксперименты.</w:t>
      </w:r>
    </w:p>
    <w:p w:rsidR="00AC5976" w:rsidRDefault="00AC5976" w:rsidP="009F565D">
      <w:pPr>
        <w:pStyle w:val="ListParagraph"/>
        <w:numPr>
          <w:ilvl w:val="0"/>
          <w:numId w:val="178"/>
        </w:numPr>
        <w:suppressAutoHyphens/>
        <w:spacing w:after="160" w:line="252" w:lineRule="auto"/>
        <w:jc w:val="both"/>
      </w:pPr>
      <w:r>
        <w:t>Помните, что время публикации может доходить до нескольких недель. Допустим, вы разработали и протестировали приложение, обзвонили всех блоггеров или СМИ и сказали: «У меня новое приложение, приходите на пресс-конференцию». Вы его отправляете в AppStore и вынуждены ждать семь рабочих дней в России. В этом случае Google Play – рай для оперативных обновлений, где публикация занимает несколько часов.</w:t>
      </w:r>
    </w:p>
    <w:p w:rsidR="00AC5976" w:rsidRDefault="00AC5976" w:rsidP="009F565D">
      <w:pPr>
        <w:pStyle w:val="ListParagraph"/>
        <w:numPr>
          <w:ilvl w:val="0"/>
          <w:numId w:val="178"/>
        </w:numPr>
        <w:suppressAutoHyphens/>
        <w:spacing w:after="160" w:line="252" w:lineRule="auto"/>
        <w:jc w:val="both"/>
      </w:pPr>
      <w:r>
        <w:t>Фрагментация операционной системы. Если вы разрабатываете приложения под Android, учитывайте фрагментацию и существование целого зоопарка устройств. Это сказывается на времени разработки на всех этапах: проектирование, дизайн, разработка и особенно тестирование.</w:t>
      </w:r>
    </w:p>
    <w:p w:rsidR="00AC5976" w:rsidRDefault="00AC5976" w:rsidP="009F565D">
      <w:pPr>
        <w:pStyle w:val="ListParagraph"/>
        <w:numPr>
          <w:ilvl w:val="0"/>
          <w:numId w:val="178"/>
        </w:numPr>
        <w:suppressAutoHyphens/>
        <w:spacing w:after="160" w:line="252" w:lineRule="auto"/>
        <w:jc w:val="both"/>
      </w:pPr>
      <w:r>
        <w:t>В store невозможно общаться с пользователями. Например, пользователь пишет, что у него в ICQ не ходят сообщения. Он недоволен и выражается очень красочно, но не очень информативно. Нет возможности с ним связаться и узнать о проблеме подробнее. Все, что можно сделать – залезть в мониторинг.</w:t>
      </w:r>
    </w:p>
    <w:p w:rsidR="00AC5976" w:rsidRDefault="00AC5976" w:rsidP="009F565D">
      <w:pPr>
        <w:pStyle w:val="ListParagraph"/>
        <w:numPr>
          <w:ilvl w:val="0"/>
          <w:numId w:val="178"/>
        </w:numPr>
        <w:suppressAutoHyphens/>
        <w:spacing w:after="160" w:line="252" w:lineRule="auto"/>
        <w:jc w:val="both"/>
      </w:pPr>
      <w:r>
        <w:t>Сейчас некоторые store обзаводятся админкой, в которой можно задать вопросы пользователю, выяснить его контактные данные, посмотреть, в каких странах скачивают ваше приложение, но пока ситуация не слишком улучшилась. Стоит отметить, что Google Play продолжает добавлять эту возможность некоторым разработчикам.</w:t>
      </w:r>
    </w:p>
    <w:p w:rsidR="00AC5976" w:rsidRPr="00AC5976" w:rsidRDefault="00AC5976" w:rsidP="00AC5976">
      <w:pPr>
        <w:pStyle w:val="Heading3"/>
        <w:jc w:val="both"/>
        <w:rPr>
          <w:lang w:val="ru-RU"/>
        </w:rPr>
      </w:pPr>
      <w:bookmarkStart w:id="357" w:name="_Toc438377576"/>
      <w:r w:rsidRPr="00AC5976">
        <w:rPr>
          <w:lang w:val="ru-RU"/>
        </w:rPr>
        <w:t>Платформы разработки</w:t>
      </w:r>
      <w:bookmarkEnd w:id="357"/>
    </w:p>
    <w:p w:rsidR="00AC5976" w:rsidRPr="00AC5976" w:rsidRDefault="00AC5976" w:rsidP="00AC5976">
      <w:pPr>
        <w:jc w:val="both"/>
        <w:rPr>
          <w:lang w:val="ru-RU"/>
        </w:rPr>
      </w:pPr>
      <w:r w:rsidRPr="00AC5976">
        <w:rPr>
          <w:lang w:val="ru-RU"/>
        </w:rPr>
        <w:t xml:space="preserve">Каждая из платформ для мобильных приложений имеет интегрированную среду разработки, предоставляющую инструменты, позволяющие разработчику программировать, тестировать и внедрять приложения на целевую платформу. Их достаточно много, языки программирования используются тоже разные. То есть если вы очень хотите написать свое приложение под </w:t>
      </w:r>
      <w:r>
        <w:t>IOS</w:t>
      </w:r>
      <w:r w:rsidRPr="00AC5976">
        <w:rPr>
          <w:lang w:val="ru-RU"/>
        </w:rPr>
        <w:t xml:space="preserve">, необязательно в срочном порядке учить </w:t>
      </w:r>
      <w:r>
        <w:t>Objective</w:t>
      </w:r>
      <w:r w:rsidRPr="00AC5976">
        <w:rPr>
          <w:lang w:val="ru-RU"/>
        </w:rPr>
        <w:t xml:space="preserve"> </w:t>
      </w:r>
      <w:r>
        <w:t>C</w:t>
      </w:r>
      <w:r w:rsidRPr="00AC5976">
        <w:rPr>
          <w:lang w:val="ru-RU"/>
        </w:rPr>
        <w:t xml:space="preserve">. Пример — </w:t>
      </w:r>
      <w:r>
        <w:t>webMethods</w:t>
      </w:r>
      <w:r w:rsidRPr="00AC5976">
        <w:rPr>
          <w:lang w:val="ru-RU"/>
        </w:rPr>
        <w:t xml:space="preserve"> </w:t>
      </w:r>
      <w:r>
        <w:t>Mobile</w:t>
      </w:r>
      <w:r w:rsidRPr="00AC5976">
        <w:rPr>
          <w:lang w:val="ru-RU"/>
        </w:rPr>
        <w:t xml:space="preserve"> </w:t>
      </w:r>
      <w:r>
        <w:t>Designer</w:t>
      </w:r>
      <w:r w:rsidRPr="00AC5976">
        <w:rPr>
          <w:lang w:val="ru-RU"/>
        </w:rPr>
        <w:t xml:space="preserve"> подходит для разработки под </w:t>
      </w:r>
      <w:r>
        <w:t>Java</w:t>
      </w:r>
      <w:r w:rsidRPr="00AC5976">
        <w:rPr>
          <w:lang w:val="ru-RU"/>
        </w:rPr>
        <w:t xml:space="preserve"> </w:t>
      </w:r>
      <w:r>
        <w:t>ME</w:t>
      </w:r>
      <w:r w:rsidRPr="00AC5976">
        <w:rPr>
          <w:lang w:val="ru-RU"/>
        </w:rPr>
        <w:t xml:space="preserve">, </w:t>
      </w:r>
      <w:r>
        <w:t>Android</w:t>
      </w:r>
      <w:r w:rsidRPr="00AC5976">
        <w:rPr>
          <w:lang w:val="ru-RU"/>
        </w:rPr>
        <w:t xml:space="preserve">, </w:t>
      </w:r>
      <w:r>
        <w:t>BREW</w:t>
      </w:r>
      <w:r w:rsidRPr="00AC5976">
        <w:rPr>
          <w:lang w:val="ru-RU"/>
        </w:rPr>
        <w:t xml:space="preserve">, </w:t>
      </w:r>
      <w:r>
        <w:t>BlackBerry</w:t>
      </w:r>
      <w:r w:rsidRPr="00AC5976">
        <w:rPr>
          <w:lang w:val="ru-RU"/>
        </w:rPr>
        <w:t xml:space="preserve">, </w:t>
      </w:r>
      <w:r>
        <w:t>Nintendo</w:t>
      </w:r>
      <w:r w:rsidRPr="00AC5976">
        <w:rPr>
          <w:lang w:val="ru-RU"/>
        </w:rPr>
        <w:t xml:space="preserve"> </w:t>
      </w:r>
      <w:r>
        <w:t>DS</w:t>
      </w:r>
      <w:r w:rsidRPr="00AC5976">
        <w:rPr>
          <w:lang w:val="ru-RU"/>
        </w:rPr>
        <w:t xml:space="preserve">, </w:t>
      </w:r>
      <w:r>
        <w:t>iOS</w:t>
      </w:r>
      <w:r w:rsidRPr="00AC5976">
        <w:rPr>
          <w:lang w:val="ru-RU"/>
        </w:rPr>
        <w:t xml:space="preserve"> (</w:t>
      </w:r>
      <w:r>
        <w:t>iPhone</w:t>
      </w:r>
      <w:r w:rsidRPr="00AC5976">
        <w:rPr>
          <w:lang w:val="ru-RU"/>
        </w:rPr>
        <w:t>/</w:t>
      </w:r>
      <w:r>
        <w:t>iPad</w:t>
      </w:r>
      <w:r w:rsidRPr="00AC5976">
        <w:rPr>
          <w:lang w:val="ru-RU"/>
        </w:rPr>
        <w:t xml:space="preserve">), </w:t>
      </w:r>
      <w:r>
        <w:t>Palm</w:t>
      </w:r>
      <w:r w:rsidRPr="00AC5976">
        <w:rPr>
          <w:lang w:val="ru-RU"/>
        </w:rPr>
        <w:t>/</w:t>
      </w:r>
      <w:r>
        <w:t>webOS</w:t>
      </w:r>
      <w:r w:rsidRPr="00AC5976">
        <w:rPr>
          <w:lang w:val="ru-RU"/>
        </w:rPr>
        <w:t xml:space="preserve">, </w:t>
      </w:r>
      <w:r>
        <w:t>Sony</w:t>
      </w:r>
      <w:r w:rsidRPr="00AC5976">
        <w:rPr>
          <w:lang w:val="ru-RU"/>
        </w:rPr>
        <w:t xml:space="preserve"> </w:t>
      </w:r>
      <w:r>
        <w:t>PSP</w:t>
      </w:r>
      <w:r w:rsidRPr="00AC5976">
        <w:rPr>
          <w:lang w:val="ru-RU"/>
        </w:rPr>
        <w:t xml:space="preserve">, </w:t>
      </w:r>
      <w:r>
        <w:t>Samsung</w:t>
      </w:r>
      <w:r w:rsidRPr="00AC5976">
        <w:rPr>
          <w:lang w:val="ru-RU"/>
        </w:rPr>
        <w:t xml:space="preserve"> </w:t>
      </w:r>
      <w:r>
        <w:t>bada</w:t>
      </w:r>
      <w:r w:rsidRPr="00AC5976">
        <w:rPr>
          <w:lang w:val="ru-RU"/>
        </w:rPr>
        <w:t xml:space="preserve">, </w:t>
      </w:r>
      <w:r>
        <w:t>Symbian</w:t>
      </w:r>
      <w:r w:rsidRPr="00AC5976">
        <w:rPr>
          <w:lang w:val="ru-RU"/>
        </w:rPr>
        <w:t xml:space="preserve">, </w:t>
      </w:r>
      <w:r>
        <w:t>Windows</w:t>
      </w:r>
      <w:r w:rsidRPr="00AC5976">
        <w:rPr>
          <w:lang w:val="ru-RU"/>
        </w:rPr>
        <w:t xml:space="preserve"> </w:t>
      </w:r>
      <w:r>
        <w:t>Mobile</w:t>
      </w:r>
      <w:r w:rsidRPr="00AC5976">
        <w:rPr>
          <w:lang w:val="ru-RU"/>
        </w:rPr>
        <w:t xml:space="preserve">, </w:t>
      </w:r>
      <w:r>
        <w:t>Windows</w:t>
      </w:r>
      <w:r w:rsidRPr="00AC5976">
        <w:rPr>
          <w:lang w:val="ru-RU"/>
        </w:rPr>
        <w:t xml:space="preserve"> </w:t>
      </w:r>
      <w:r>
        <w:t>Phone</w:t>
      </w:r>
      <w:r w:rsidRPr="00AC5976">
        <w:rPr>
          <w:lang w:val="ru-RU"/>
        </w:rPr>
        <w:t xml:space="preserve"> 7, </w:t>
      </w:r>
      <w:r>
        <w:t>Windows</w:t>
      </w:r>
      <w:r w:rsidRPr="00AC5976">
        <w:rPr>
          <w:lang w:val="ru-RU"/>
        </w:rPr>
        <w:t xml:space="preserve"> </w:t>
      </w:r>
      <w:r>
        <w:t>Desktop</w:t>
      </w:r>
      <w:r w:rsidRPr="00AC5976">
        <w:rPr>
          <w:lang w:val="ru-RU"/>
        </w:rPr>
        <w:t xml:space="preserve">, </w:t>
      </w:r>
      <w:r>
        <w:t>OSX</w:t>
      </w:r>
      <w:r w:rsidRPr="00AC5976">
        <w:rPr>
          <w:lang w:val="ru-RU"/>
        </w:rPr>
        <w:t xml:space="preserve">. Язык программирования — </w:t>
      </w:r>
      <w:r>
        <w:t>Java</w:t>
      </w:r>
      <w:r w:rsidRPr="00AC5976">
        <w:rPr>
          <w:lang w:val="ru-RU"/>
        </w:rPr>
        <w:t>.</w:t>
      </w:r>
    </w:p>
    <w:p w:rsidR="00AC5976" w:rsidRPr="00AC5976" w:rsidRDefault="00AC5976" w:rsidP="00AC5976">
      <w:pPr>
        <w:jc w:val="both"/>
        <w:rPr>
          <w:lang w:val="ru-RU"/>
        </w:rPr>
      </w:pPr>
      <w:r w:rsidRPr="00AC5976">
        <w:rPr>
          <w:lang w:val="ru-RU"/>
        </w:rPr>
        <w:t xml:space="preserve">Основные платформы — </w:t>
      </w:r>
      <w:r>
        <w:t>Android</w:t>
      </w:r>
      <w:r w:rsidRPr="00AC5976">
        <w:rPr>
          <w:lang w:val="ru-RU"/>
        </w:rPr>
        <w:t xml:space="preserve"> (</w:t>
      </w:r>
      <w:r>
        <w:rPr>
          <w:rStyle w:val="InternetLink"/>
          <w:color w:val="000000"/>
        </w:rPr>
        <w:t>Java</w:t>
      </w:r>
      <w:r w:rsidRPr="00AC5976">
        <w:rPr>
          <w:lang w:val="ru-RU"/>
        </w:rPr>
        <w:t xml:space="preserve">, частично </w:t>
      </w:r>
      <w:r>
        <w:rPr>
          <w:rStyle w:val="InternetLink"/>
          <w:color w:val="000000"/>
        </w:rPr>
        <w:t>C</w:t>
      </w:r>
      <w:r w:rsidRPr="00AC5976">
        <w:rPr>
          <w:lang w:val="ru-RU"/>
        </w:rPr>
        <w:t xml:space="preserve">, </w:t>
      </w:r>
      <w:r>
        <w:rPr>
          <w:rStyle w:val="InternetLink"/>
          <w:color w:val="000000"/>
        </w:rPr>
        <w:t>C</w:t>
      </w:r>
      <w:r w:rsidRPr="00AC5976">
        <w:rPr>
          <w:rStyle w:val="InternetLink"/>
          <w:color w:val="000000"/>
          <w:lang w:val="ru-RU"/>
        </w:rPr>
        <w:t>++</w:t>
      </w:r>
      <w:r w:rsidRPr="00AC5976">
        <w:rPr>
          <w:lang w:val="ru-RU"/>
        </w:rPr>
        <w:t xml:space="preserve">, </w:t>
      </w:r>
      <w:r>
        <w:rPr>
          <w:rStyle w:val="InternetLink"/>
          <w:color w:val="000000"/>
        </w:rPr>
        <w:t>Delphi</w:t>
      </w:r>
      <w:r w:rsidRPr="00AC5976">
        <w:rPr>
          <w:lang w:val="ru-RU"/>
        </w:rPr>
        <w:t xml:space="preserve">), </w:t>
      </w:r>
      <w:r>
        <w:t>IOS</w:t>
      </w:r>
      <w:r w:rsidRPr="00AC5976">
        <w:rPr>
          <w:lang w:val="ru-RU"/>
        </w:rPr>
        <w:t xml:space="preserve"> </w:t>
      </w:r>
      <w:r>
        <w:t>SDK</w:t>
      </w:r>
      <w:r w:rsidRPr="00AC5976">
        <w:rPr>
          <w:lang w:val="ru-RU"/>
        </w:rPr>
        <w:t xml:space="preserve"> (</w:t>
      </w:r>
      <w:r>
        <w:t>Objective</w:t>
      </w:r>
      <w:r w:rsidRPr="00AC5976">
        <w:rPr>
          <w:lang w:val="ru-RU"/>
        </w:rPr>
        <w:t>-</w:t>
      </w:r>
      <w:r>
        <w:t>C</w:t>
      </w:r>
      <w:r w:rsidRPr="00AC5976">
        <w:rPr>
          <w:lang w:val="ru-RU"/>
        </w:rPr>
        <w:t xml:space="preserve">, </w:t>
      </w:r>
      <w:r>
        <w:t>Object</w:t>
      </w:r>
      <w:r w:rsidRPr="00AC5976">
        <w:rPr>
          <w:lang w:val="ru-RU"/>
        </w:rPr>
        <w:t xml:space="preserve"> </w:t>
      </w:r>
      <w:r>
        <w:t>Pascal</w:t>
      </w:r>
      <w:r w:rsidRPr="00AC5976">
        <w:rPr>
          <w:lang w:val="ru-RU"/>
        </w:rPr>
        <w:t xml:space="preserve">, </w:t>
      </w:r>
      <w:r>
        <w:t>C</w:t>
      </w:r>
      <w:r w:rsidRPr="00AC5976">
        <w:rPr>
          <w:lang w:val="ru-RU"/>
        </w:rPr>
        <w:t xml:space="preserve">++), </w:t>
      </w:r>
      <w:r>
        <w:t>Windows</w:t>
      </w:r>
      <w:r w:rsidRPr="00AC5976">
        <w:rPr>
          <w:lang w:val="ru-RU"/>
        </w:rPr>
        <w:t xml:space="preserve"> </w:t>
      </w:r>
      <w:r>
        <w:t>Phone</w:t>
      </w:r>
      <w:r w:rsidRPr="00AC5976">
        <w:rPr>
          <w:lang w:val="ru-RU"/>
        </w:rPr>
        <w:t xml:space="preserve"> (</w:t>
      </w:r>
      <w:r>
        <w:t>C</w:t>
      </w:r>
      <w:r w:rsidRPr="00AC5976">
        <w:rPr>
          <w:lang w:val="ru-RU"/>
        </w:rPr>
        <w:t>#).</w:t>
      </w:r>
    </w:p>
    <w:p w:rsidR="00AC5976" w:rsidRPr="00AC5976" w:rsidRDefault="00AC5976" w:rsidP="00AC5976">
      <w:pPr>
        <w:jc w:val="both"/>
        <w:rPr>
          <w:rFonts w:cs="FreeSans"/>
          <w:lang w:val="ru-RU" w:eastAsia="zh-CN" w:bidi="hi-IN"/>
        </w:rPr>
      </w:pPr>
      <w:r w:rsidRPr="00AC5976">
        <w:rPr>
          <w:rFonts w:cs="FreeSans"/>
          <w:lang w:val="ru-RU" w:eastAsia="zh-CN" w:bidi="hi-IN"/>
        </w:rPr>
        <w:t xml:space="preserve">Что касается популярных движков для разработки мобильных приложений, согласно исследованию, проведенному журналом </w:t>
      </w:r>
      <w:r>
        <w:rPr>
          <w:rFonts w:cs="FreeSans"/>
          <w:lang w:eastAsia="zh-CN" w:bidi="hi-IN"/>
        </w:rPr>
        <w:t>Game</w:t>
      </w:r>
      <w:r w:rsidRPr="00AC5976">
        <w:rPr>
          <w:rFonts w:cs="FreeSans"/>
          <w:lang w:val="ru-RU" w:eastAsia="zh-CN" w:bidi="hi-IN"/>
        </w:rPr>
        <w:t xml:space="preserve"> </w:t>
      </w:r>
      <w:r>
        <w:rPr>
          <w:rFonts w:cs="FreeSans"/>
          <w:lang w:eastAsia="zh-CN" w:bidi="hi-IN"/>
        </w:rPr>
        <w:t>Developer</w:t>
      </w:r>
      <w:r w:rsidRPr="00AC5976">
        <w:rPr>
          <w:rFonts w:cs="FreeSans"/>
          <w:lang w:val="ru-RU" w:eastAsia="zh-CN" w:bidi="hi-IN"/>
        </w:rPr>
        <w:t xml:space="preserve">, </w:t>
      </w:r>
      <w:r>
        <w:rPr>
          <w:rFonts w:cs="FreeSans"/>
          <w:lang w:eastAsia="zh-CN" w:bidi="hi-IN"/>
        </w:rPr>
        <w:t>Unity</w:t>
      </w:r>
      <w:r w:rsidRPr="00AC5976">
        <w:rPr>
          <w:rFonts w:cs="FreeSans"/>
          <w:lang w:val="ru-RU" w:eastAsia="zh-CN" w:bidi="hi-IN"/>
        </w:rPr>
        <w:t xml:space="preserve"> является самым популярным движком среди мобильных разработчиков. Более половины опрошенных журналом инсайдеров заявили, что используют для разработки именно этот пакет. Если быть точнее, то на </w:t>
      </w:r>
      <w:r>
        <w:rPr>
          <w:rFonts w:cs="FreeSans"/>
          <w:lang w:eastAsia="zh-CN" w:bidi="hi-IN"/>
        </w:rPr>
        <w:t>Unity</w:t>
      </w:r>
      <w:r w:rsidRPr="00AC5976">
        <w:rPr>
          <w:rFonts w:cs="FreeSans"/>
          <w:lang w:val="ru-RU" w:eastAsia="zh-CN" w:bidi="hi-IN"/>
        </w:rPr>
        <w:t xml:space="preserve"> «</w:t>
      </w:r>
      <w:r>
        <w:rPr>
          <w:rStyle w:val="InternetLink"/>
          <w:rFonts w:eastAsia="Droid Sans Fallback" w:cs="FreeSans"/>
          <w:color w:val="000000"/>
          <w:lang w:val="ru-RU" w:eastAsia="zh-CN" w:bidi="hi-IN"/>
        </w:rPr>
        <w:t>сидят</w:t>
      </w:r>
      <w:r w:rsidRPr="00AC5976">
        <w:rPr>
          <w:rFonts w:cs="FreeSans"/>
          <w:lang w:val="ru-RU" w:eastAsia="zh-CN" w:bidi="hi-IN"/>
        </w:rPr>
        <w:t xml:space="preserve">» 53,1% опрошенных британским журналом разработчиков. На втором месте по популярности идет с 17,7% </w:t>
      </w:r>
      <w:r>
        <w:rPr>
          <w:rFonts w:cs="FreeSans"/>
          <w:lang w:eastAsia="zh-CN" w:bidi="hi-IN"/>
        </w:rPr>
        <w:t>Cocos</w:t>
      </w:r>
      <w:r w:rsidRPr="00AC5976">
        <w:rPr>
          <w:rFonts w:cs="FreeSans"/>
          <w:lang w:val="ru-RU" w:eastAsia="zh-CN" w:bidi="hi-IN"/>
        </w:rPr>
        <w:t>2</w:t>
      </w:r>
      <w:r>
        <w:rPr>
          <w:rFonts w:cs="FreeSans"/>
          <w:lang w:eastAsia="zh-CN" w:bidi="hi-IN"/>
        </w:rPr>
        <w:t>D</w:t>
      </w:r>
      <w:r w:rsidRPr="00AC5976">
        <w:rPr>
          <w:rFonts w:cs="FreeSans"/>
          <w:lang w:val="ru-RU" w:eastAsia="zh-CN" w:bidi="hi-IN"/>
        </w:rPr>
        <w:t xml:space="preserve">, что касается таких движков как </w:t>
      </w:r>
      <w:r>
        <w:rPr>
          <w:rFonts w:cs="FreeSans"/>
          <w:lang w:eastAsia="zh-CN" w:bidi="hi-IN"/>
        </w:rPr>
        <w:t>Marmalade</w:t>
      </w:r>
      <w:r w:rsidRPr="00AC5976">
        <w:rPr>
          <w:rFonts w:cs="FreeSans"/>
          <w:lang w:val="ru-RU" w:eastAsia="zh-CN" w:bidi="hi-IN"/>
        </w:rPr>
        <w:t xml:space="preserve"> и </w:t>
      </w:r>
      <w:r>
        <w:rPr>
          <w:rFonts w:cs="FreeSans"/>
          <w:lang w:eastAsia="zh-CN" w:bidi="hi-IN"/>
        </w:rPr>
        <w:t>Corona</w:t>
      </w:r>
      <w:r w:rsidRPr="00AC5976">
        <w:rPr>
          <w:rFonts w:cs="FreeSans"/>
          <w:lang w:val="ru-RU" w:eastAsia="zh-CN" w:bidi="hi-IN"/>
        </w:rPr>
        <w:t>, то они вдвоем делят третье место: с каждым из них работают порядка 5,3% опрошенных разработчиков.</w:t>
      </w:r>
    </w:p>
    <w:p w:rsidR="00AC5976" w:rsidRPr="00AC5976" w:rsidRDefault="00AC5976" w:rsidP="00AC5976">
      <w:pPr>
        <w:jc w:val="both"/>
        <w:rPr>
          <w:lang w:val="ru-RU"/>
        </w:rPr>
      </w:pPr>
      <w:r w:rsidRPr="00AC5976">
        <w:rPr>
          <w:lang w:val="ru-RU"/>
        </w:rPr>
        <w:t xml:space="preserve">Так же существуют платформы для самостоятельного конструирования мобильных приложений, не обращаясь к услугам </w:t>
      </w:r>
      <w:r>
        <w:t>IT</w:t>
      </w:r>
      <w:r w:rsidRPr="00AC5976">
        <w:rPr>
          <w:lang w:val="ru-RU"/>
        </w:rPr>
        <w:t>-специалистов.</w:t>
      </w:r>
    </w:p>
    <w:p w:rsidR="00AC5976" w:rsidRPr="00AC5976" w:rsidRDefault="00AC5976" w:rsidP="00AC5976">
      <w:pPr>
        <w:jc w:val="both"/>
        <w:rPr>
          <w:lang w:val="ru-RU"/>
        </w:rPr>
      </w:pPr>
      <w:r w:rsidRPr="00AC5976">
        <w:rPr>
          <w:lang w:val="ru-RU"/>
        </w:rPr>
        <w:lastRenderedPageBreak/>
        <w:t xml:space="preserve">Например, </w:t>
      </w:r>
      <w:r>
        <w:t>BuildAnApp</w:t>
      </w:r>
      <w:r w:rsidRPr="00AC5976">
        <w:rPr>
          <w:lang w:val="ru-RU"/>
        </w:rPr>
        <w:t xml:space="preserve"> - конструктор для самостоятельной генерации приложений </w:t>
      </w:r>
      <w:r>
        <w:t>BlackBerry</w:t>
      </w:r>
      <w:r w:rsidRPr="00AC5976">
        <w:rPr>
          <w:lang w:val="ru-RU"/>
        </w:rPr>
        <w:t xml:space="preserve">, </w:t>
      </w:r>
      <w:r>
        <w:t>Windows</w:t>
      </w:r>
      <w:r w:rsidRPr="00AC5976">
        <w:rPr>
          <w:lang w:val="ru-RU"/>
        </w:rPr>
        <w:t xml:space="preserve">, </w:t>
      </w:r>
      <w:r>
        <w:t>iOS</w:t>
      </w:r>
      <w:r w:rsidRPr="00AC5976">
        <w:rPr>
          <w:lang w:val="ru-RU"/>
        </w:rPr>
        <w:t xml:space="preserve"> и </w:t>
      </w:r>
      <w:r>
        <w:t>Android</w:t>
      </w:r>
      <w:r w:rsidRPr="00AC5976">
        <w:rPr>
          <w:lang w:val="ru-RU"/>
        </w:rPr>
        <w:t>. Сборка осуществляется в шесть шагов, на выходе получаем нативное приложение или веб-приложение в зависимости от пожеланий клиента.</w:t>
      </w:r>
    </w:p>
    <w:p w:rsidR="00AC5976" w:rsidRPr="00AC5976" w:rsidRDefault="00AC5976" w:rsidP="00AC5976">
      <w:pPr>
        <w:pStyle w:val="Heading3"/>
        <w:jc w:val="both"/>
        <w:rPr>
          <w:lang w:val="ru-RU"/>
        </w:rPr>
      </w:pPr>
      <w:bookmarkStart w:id="358" w:name="__DdeLink__1536_1810098512"/>
      <w:bookmarkStart w:id="359" w:name="_Toc438377577"/>
      <w:r>
        <w:rPr>
          <w:lang w:val="ru-RU"/>
        </w:rPr>
        <w:t xml:space="preserve">И что </w:t>
      </w:r>
      <w:r w:rsidRPr="00AC5976">
        <w:rPr>
          <w:lang w:val="ru-RU"/>
        </w:rPr>
        <w:t>дальше</w:t>
      </w:r>
      <w:bookmarkEnd w:id="358"/>
      <w:r>
        <w:rPr>
          <w:lang w:val="ru-RU"/>
        </w:rPr>
        <w:t>?</w:t>
      </w:r>
      <w:bookmarkEnd w:id="359"/>
    </w:p>
    <w:p w:rsidR="00AC5976" w:rsidRPr="00AC5976" w:rsidRDefault="00AC5976" w:rsidP="00AC5976">
      <w:pPr>
        <w:jc w:val="both"/>
        <w:rPr>
          <w:lang w:val="ru-RU"/>
        </w:rPr>
      </w:pPr>
      <w:r w:rsidRPr="00AC5976">
        <w:rPr>
          <w:rFonts w:cs="FreeSans"/>
          <w:lang w:val="ru-RU" w:eastAsia="zh-CN" w:bidi="hi-IN"/>
        </w:rPr>
        <w:t xml:space="preserve">Давайте немного поговорим о деньгах. Стоимость регистрации в </w:t>
      </w:r>
      <w:r>
        <w:rPr>
          <w:rFonts w:cs="FreeSans"/>
          <w:lang w:eastAsia="zh-CN" w:bidi="hi-IN"/>
        </w:rPr>
        <w:t>Google</w:t>
      </w:r>
      <w:r w:rsidRPr="00AC5976">
        <w:rPr>
          <w:rFonts w:cs="FreeSans"/>
          <w:lang w:val="ru-RU" w:eastAsia="zh-CN" w:bidi="hi-IN"/>
        </w:rPr>
        <w:t xml:space="preserve"> </w:t>
      </w:r>
      <w:r>
        <w:rPr>
          <w:rFonts w:cs="FreeSans"/>
          <w:lang w:eastAsia="zh-CN" w:bidi="hi-IN"/>
        </w:rPr>
        <w:t>Play</w:t>
      </w:r>
      <w:r w:rsidRPr="00AC5976">
        <w:rPr>
          <w:rFonts w:cs="FreeSans"/>
          <w:lang w:val="ru-RU" w:eastAsia="zh-CN" w:bidi="hi-IN"/>
        </w:rPr>
        <w:t xml:space="preserve"> — 25$, в </w:t>
      </w:r>
      <w:r>
        <w:rPr>
          <w:rFonts w:cs="FreeSans"/>
          <w:lang w:eastAsia="zh-CN" w:bidi="hi-IN"/>
        </w:rPr>
        <w:t>App</w:t>
      </w:r>
      <w:r w:rsidRPr="00AC5976">
        <w:rPr>
          <w:lang w:val="ru-RU"/>
        </w:rPr>
        <w:t xml:space="preserve"> </w:t>
      </w:r>
      <w:r>
        <w:t>Store</w:t>
      </w:r>
      <w:r w:rsidRPr="00AC5976">
        <w:rPr>
          <w:lang w:val="ru-RU"/>
        </w:rPr>
        <w:t xml:space="preserve"> —99$, в </w:t>
      </w:r>
      <w:r>
        <w:t>MarcetPlace</w:t>
      </w:r>
      <w:r w:rsidRPr="00AC5976">
        <w:rPr>
          <w:lang w:val="ru-RU"/>
        </w:rPr>
        <w:t xml:space="preserve"> если Вы регистрируетесь как простой разработчик (</w:t>
      </w:r>
      <w:r>
        <w:t>Individual</w:t>
      </w:r>
      <w:r w:rsidRPr="00AC5976">
        <w:rPr>
          <w:lang w:val="ru-RU"/>
        </w:rPr>
        <w:t xml:space="preserve">), то будете платить абонентскую плату 99$ в год, если же Вы являетесь студентом, то выбирайте </w:t>
      </w:r>
      <w:r>
        <w:t>Student</w:t>
      </w:r>
      <w:r w:rsidRPr="00AC5976">
        <w:rPr>
          <w:lang w:val="ru-RU"/>
        </w:rPr>
        <w:t xml:space="preserve">, и Вам не надо будет платить этот взнос, однако нужно будет еще подтвердить то, что Вы являетесь студентом очного дневного отделения. </w:t>
      </w:r>
    </w:p>
    <w:p w:rsidR="00AC5976" w:rsidRPr="00AC5976" w:rsidRDefault="00AC5976" w:rsidP="00AC5976">
      <w:pPr>
        <w:jc w:val="both"/>
        <w:rPr>
          <w:lang w:val="ru-RU"/>
        </w:rPr>
      </w:pPr>
      <w:r w:rsidRPr="00AC5976">
        <w:rPr>
          <w:lang w:val="ru-RU"/>
        </w:rPr>
        <w:t xml:space="preserve">Комиссия </w:t>
      </w:r>
      <w:r>
        <w:t>Apple</w:t>
      </w:r>
      <w:r w:rsidRPr="00AC5976">
        <w:rPr>
          <w:lang w:val="ru-RU"/>
        </w:rPr>
        <w:t xml:space="preserve">, </w:t>
      </w:r>
      <w:r>
        <w:t>Google</w:t>
      </w:r>
      <w:r w:rsidRPr="00AC5976">
        <w:rPr>
          <w:lang w:val="ru-RU"/>
        </w:rPr>
        <w:t xml:space="preserve"> </w:t>
      </w:r>
      <w:r>
        <w:t>play</w:t>
      </w:r>
      <w:r w:rsidRPr="00AC5976">
        <w:rPr>
          <w:lang w:val="ru-RU"/>
        </w:rPr>
        <w:t xml:space="preserve"> — 30%. До тех пор, пока выручка с приложения не достигнет $25000, </w:t>
      </w:r>
      <w:r>
        <w:t>Microsoft</w:t>
      </w:r>
      <w:r w:rsidRPr="00AC5976">
        <w:rPr>
          <w:lang w:val="ru-RU"/>
        </w:rPr>
        <w:t xml:space="preserve"> будет брать с нее 30 процентов. По достижению $25000 отметки, доля </w:t>
      </w:r>
      <w:r>
        <w:t>Microsoft</w:t>
      </w:r>
      <w:r w:rsidRPr="00AC5976">
        <w:rPr>
          <w:lang w:val="ru-RU"/>
        </w:rPr>
        <w:t xml:space="preserve"> будет снижена до 20 процентов.</w:t>
      </w:r>
    </w:p>
    <w:p w:rsidR="00AC5976" w:rsidRPr="00DA4832" w:rsidRDefault="00AC5976" w:rsidP="00AC5976">
      <w:pPr>
        <w:jc w:val="both"/>
        <w:rPr>
          <w:lang w:val="ru-RU"/>
        </w:rPr>
      </w:pPr>
      <w:r w:rsidRPr="00AC5976">
        <w:rPr>
          <w:lang w:val="ru-RU"/>
        </w:rPr>
        <w:t xml:space="preserve">Как видите, с такими тратами стратегия зарабатывания на мобильных приложениях просто необходима. </w:t>
      </w:r>
      <w:r w:rsidRPr="00DA4832">
        <w:rPr>
          <w:lang w:val="ru-RU"/>
        </w:rPr>
        <w:t>Вот самые распространенные из них.</w:t>
      </w:r>
    </w:p>
    <w:p w:rsidR="00AC5976" w:rsidRPr="00AC5976" w:rsidRDefault="00AC5976" w:rsidP="00AC5976">
      <w:pPr>
        <w:pStyle w:val="Heading4"/>
        <w:jc w:val="both"/>
        <w:rPr>
          <w:lang w:val="ru-RU"/>
        </w:rPr>
      </w:pPr>
      <w:r>
        <w:rPr>
          <w:rFonts w:eastAsia="Times New Roman"/>
          <w:lang w:val="ru-RU"/>
        </w:rPr>
        <w:t>Платное скачивание</w:t>
      </w:r>
    </w:p>
    <w:p w:rsidR="00AC5976" w:rsidRPr="00AC5976" w:rsidRDefault="00AC5976" w:rsidP="00AC5976">
      <w:pPr>
        <w:jc w:val="both"/>
        <w:rPr>
          <w:lang w:val="ru-RU"/>
        </w:rPr>
      </w:pPr>
      <w:r w:rsidRPr="00AC5976">
        <w:rPr>
          <w:lang w:val="ru-RU"/>
        </w:rPr>
        <w:t>Эта стратегия предполагает единовременную оплату пользователем всей стоимости приложения. Такой подход отлично работает с играми, развлекательными, навигационными и новостными приложениями. Однако, чем выше будет стоимость приложения, тем меньше пользователей будет устраивать реклама или необходимость дополнительной покупки определенных функций в приложении. Вы можете также предложить как бесплатную, так и платную версии приложения с предоставлением дополнительного контента и сведением к минимуму или полным исключением какой-либо рекламы.</w:t>
      </w:r>
    </w:p>
    <w:p w:rsidR="00AC5976" w:rsidRPr="00AC5976" w:rsidRDefault="00AC5976" w:rsidP="00AC5976">
      <w:pPr>
        <w:pStyle w:val="Heading4"/>
        <w:jc w:val="both"/>
        <w:rPr>
          <w:rFonts w:eastAsia="Times New Roman"/>
          <w:lang w:val="ru-RU"/>
        </w:rPr>
      </w:pPr>
      <w:r>
        <w:rPr>
          <w:rFonts w:eastAsia="Times New Roman"/>
          <w:lang w:val="ru-RU"/>
        </w:rPr>
        <w:t xml:space="preserve">Реклама </w:t>
      </w:r>
      <w:r w:rsidRPr="00AC5976">
        <w:rPr>
          <w:lang w:val="ru-RU"/>
        </w:rPr>
        <w:t>внутри</w:t>
      </w:r>
      <w:r>
        <w:rPr>
          <w:rFonts w:eastAsia="Times New Roman"/>
          <w:lang w:val="ru-RU"/>
        </w:rPr>
        <w:t xml:space="preserve"> приложения</w:t>
      </w:r>
    </w:p>
    <w:p w:rsidR="00AC5976" w:rsidRPr="00AC5976" w:rsidRDefault="00AC5976" w:rsidP="00AC5976">
      <w:pPr>
        <w:jc w:val="both"/>
        <w:rPr>
          <w:lang w:val="ru-RU" w:eastAsia="zh-CN" w:bidi="hi-IN"/>
        </w:rPr>
      </w:pPr>
      <w:r w:rsidRPr="00AC5976">
        <w:rPr>
          <w:lang w:val="ru-RU" w:eastAsia="zh-CN" w:bidi="hi-IN"/>
        </w:rPr>
        <w:t>Это один из наиболее популярных методов монетизации приложений, функционирующий за счет отображения рекламы на предварительно выделенном пространстве в интерфейсе и генерирующий прибыль в расчете за определенное количество просмотров или/и переходов. Этот метод по-настоящему эффективно работает в играх, новостных и развлекательных приложениях, а также в мессенджерах. Однако, основная трудность заключается в том, чтобы создать приложение, которое будут использовать постоянно.</w:t>
      </w:r>
    </w:p>
    <w:p w:rsidR="00AC5976" w:rsidRPr="00AC5976" w:rsidRDefault="00AC5976" w:rsidP="00AC5976">
      <w:pPr>
        <w:pStyle w:val="Heading4"/>
        <w:jc w:val="both"/>
        <w:rPr>
          <w:rFonts w:eastAsia="Times New Roman"/>
          <w:lang w:val="ru-RU"/>
        </w:rPr>
      </w:pPr>
      <w:r w:rsidRPr="00AC5976">
        <w:rPr>
          <w:lang w:val="ru-RU"/>
        </w:rPr>
        <w:t>Встроенные</w:t>
      </w:r>
      <w:r>
        <w:rPr>
          <w:rFonts w:eastAsia="Times New Roman"/>
          <w:lang w:val="ru-RU"/>
        </w:rPr>
        <w:t xml:space="preserve"> покупки или подписки</w:t>
      </w:r>
    </w:p>
    <w:p w:rsidR="00AC5976" w:rsidRPr="00AC5976" w:rsidRDefault="00AC5976" w:rsidP="00AC5976">
      <w:pPr>
        <w:jc w:val="both"/>
        <w:rPr>
          <w:lang w:val="ru-RU" w:eastAsia="zh-CN" w:bidi="hi-IN"/>
        </w:rPr>
      </w:pPr>
      <w:r w:rsidRPr="00AC5976">
        <w:rPr>
          <w:lang w:val="ru-RU" w:eastAsia="zh-CN" w:bidi="hi-IN"/>
        </w:rPr>
        <w:t>Покупки внутри приложений позволяют пользователю приобретать дополнительные функции или бонусы. Эта стратегия также отлично работает в играх и новостных приложениях. Однако, если вы используете такой метод монетизации, вам необходимо обзавестись действительно преданными пользователями вашего продукта, которые будут не против платы за дополнительные функции.</w:t>
      </w:r>
    </w:p>
    <w:p w:rsidR="00AC5976" w:rsidRPr="00DA4832" w:rsidRDefault="00AC5976" w:rsidP="00AC5976">
      <w:pPr>
        <w:pStyle w:val="Heading4"/>
        <w:jc w:val="both"/>
        <w:rPr>
          <w:rFonts w:eastAsia="Times New Roman"/>
          <w:lang w:val="ru-RU"/>
        </w:rPr>
      </w:pPr>
      <w:r w:rsidRPr="00DA4832">
        <w:rPr>
          <w:lang w:val="ru-RU"/>
        </w:rPr>
        <w:t>Спонсорство</w:t>
      </w:r>
    </w:p>
    <w:p w:rsidR="00AC5976" w:rsidRPr="00AC5976" w:rsidRDefault="00AC5976" w:rsidP="00AC5976">
      <w:pPr>
        <w:jc w:val="both"/>
        <w:rPr>
          <w:lang w:val="ru-RU" w:eastAsia="zh-CN" w:bidi="hi-IN"/>
        </w:rPr>
      </w:pPr>
      <w:r w:rsidRPr="00AC5976">
        <w:rPr>
          <w:lang w:val="ru-RU" w:eastAsia="zh-CN" w:bidi="hi-IN"/>
        </w:rPr>
        <w:t>Суть спонсорства заключается в запуске приложения от имени другого издателя в обмен на популярность и признание. Кроме того, в приложении может быть размещен логотип известной компании. Этот вариант подходит приложениям, которые привязаны к определенному местоположению или событию. Однако, главный недостаток этого метода заключается в том, что это одноразовый источник дохода.</w:t>
      </w:r>
    </w:p>
    <w:p w:rsidR="00AC5976" w:rsidRPr="00AC5976" w:rsidRDefault="00AC5976" w:rsidP="00AC5976">
      <w:pPr>
        <w:pStyle w:val="Heading4"/>
        <w:jc w:val="both"/>
        <w:rPr>
          <w:rFonts w:eastAsia="Times New Roman"/>
          <w:lang w:val="ru-RU"/>
        </w:rPr>
      </w:pPr>
      <w:r>
        <w:rPr>
          <w:rFonts w:eastAsia="Times New Roman"/>
          <w:lang w:val="ru-RU"/>
        </w:rPr>
        <w:lastRenderedPageBreak/>
        <w:t>Push-уведомления</w:t>
      </w:r>
    </w:p>
    <w:p w:rsidR="00AC5976" w:rsidRPr="00AC5976" w:rsidRDefault="00AC5976" w:rsidP="00AC5976">
      <w:pPr>
        <w:jc w:val="both"/>
        <w:rPr>
          <w:lang w:val="ru-RU" w:eastAsia="zh-CN" w:bidi="hi-IN"/>
        </w:rPr>
      </w:pPr>
      <w:r w:rsidRPr="00AC5976">
        <w:rPr>
          <w:lang w:val="ru-RU" w:eastAsia="zh-CN" w:bidi="hi-IN"/>
        </w:rPr>
        <w:t xml:space="preserve">Рекламные объявления отображаются в виде оповещений на устройстве пользователя. </w:t>
      </w:r>
      <w:r>
        <w:rPr>
          <w:lang w:eastAsia="zh-CN" w:bidi="hi-IN"/>
        </w:rPr>
        <w:t>CTR</w:t>
      </w:r>
      <w:r w:rsidRPr="00AC5976">
        <w:rPr>
          <w:lang w:val="ru-RU" w:eastAsia="zh-CN" w:bidi="hi-IN"/>
        </w:rPr>
        <w:t xml:space="preserve"> и показатели конверсии в данном случае очень высоки, так как этот метод не предполагает случайных нажатий, которые часто встречаются при использовании внутренней рекламы. Рекламодатели платят за клики. В отличие от традиционных мобильных объявлений, эти уведомления размещаются не внутри приложения. Каждое объявление обозначается тегом и ссылкой для отклонения предложения.</w:t>
      </w:r>
    </w:p>
    <w:p w:rsidR="00AC5976" w:rsidRPr="00AC5976" w:rsidRDefault="00AC5976" w:rsidP="00AC5976">
      <w:pPr>
        <w:pStyle w:val="Heading4"/>
        <w:jc w:val="both"/>
        <w:rPr>
          <w:rFonts w:eastAsia="Times New Roman"/>
          <w:lang w:val="ru-RU"/>
        </w:rPr>
      </w:pPr>
      <w:r w:rsidRPr="00AC5976">
        <w:rPr>
          <w:lang w:val="ru-RU"/>
        </w:rPr>
        <w:t>Иконки</w:t>
      </w:r>
    </w:p>
    <w:p w:rsidR="00AC5976" w:rsidRPr="00DA4832" w:rsidRDefault="00AC5976" w:rsidP="00AC5976">
      <w:pPr>
        <w:jc w:val="both"/>
        <w:rPr>
          <w:lang w:val="ru-RU" w:eastAsia="zh-CN" w:bidi="hi-IN"/>
        </w:rPr>
      </w:pPr>
      <w:r w:rsidRPr="00AC5976">
        <w:rPr>
          <w:lang w:val="ru-RU" w:eastAsia="zh-CN" w:bidi="hi-IN"/>
        </w:rPr>
        <w:t xml:space="preserve">Иконки представляют собой ярлыки (Иконки), которые помещаются на экран «Домой» вместе с устанавливаемым приложением, подобно тому, как приложения предварительно устанавливаются на новые смартфоны. </w:t>
      </w:r>
      <w:r w:rsidRPr="00DA4832">
        <w:rPr>
          <w:lang w:val="ru-RU" w:eastAsia="zh-CN" w:bidi="hi-IN"/>
        </w:rPr>
        <w:t>Рекламодатели платят за каждую установленную иконку.</w:t>
      </w:r>
    </w:p>
    <w:p w:rsidR="00AC5976" w:rsidRPr="00DA4832" w:rsidRDefault="00AC5976" w:rsidP="00AC5976">
      <w:pPr>
        <w:pStyle w:val="Heading4"/>
        <w:jc w:val="both"/>
        <w:rPr>
          <w:rFonts w:eastAsia="Times New Roman"/>
          <w:lang w:val="ru-RU"/>
        </w:rPr>
      </w:pPr>
      <w:r w:rsidRPr="00DA4832">
        <w:rPr>
          <w:lang w:val="ru-RU"/>
        </w:rPr>
        <w:t>Реклама</w:t>
      </w:r>
      <w:r>
        <w:rPr>
          <w:rFonts w:eastAsia="Times New Roman"/>
          <w:lang w:val="ru-RU"/>
        </w:rPr>
        <w:t xml:space="preserve"> во всплывающих окнах</w:t>
      </w:r>
    </w:p>
    <w:p w:rsidR="00AC5976" w:rsidRPr="00AC5976" w:rsidRDefault="00AC5976" w:rsidP="00AC5976">
      <w:pPr>
        <w:jc w:val="both"/>
        <w:rPr>
          <w:lang w:val="ru-RU" w:eastAsia="zh-CN" w:bidi="hi-IN"/>
        </w:rPr>
      </w:pPr>
      <w:r w:rsidRPr="00AC5976">
        <w:rPr>
          <w:lang w:val="ru-RU" w:eastAsia="zh-CN" w:bidi="hi-IN"/>
        </w:rPr>
        <w:t>Подобные рекламные объявления отображаются в виде диалогового окна внутри приложения. Они обычно содержат некий призыв к действию и кнопки ОК и Отмена. К примеру, такое объявление может предложить пользователю «Скачать новую бесплатную 3</w:t>
      </w:r>
      <w:r>
        <w:rPr>
          <w:lang w:eastAsia="zh-CN" w:bidi="hi-IN"/>
        </w:rPr>
        <w:t>D</w:t>
      </w:r>
      <w:r w:rsidRPr="00AC5976">
        <w:rPr>
          <w:lang w:val="ru-RU" w:eastAsia="zh-CN" w:bidi="hi-IN"/>
        </w:rPr>
        <w:t xml:space="preserve">-игру» с возможностью выбора соответствующей кнопки. Здесь рекламодатели платят на </w:t>
      </w:r>
      <w:r>
        <w:rPr>
          <w:lang w:eastAsia="zh-CN" w:bidi="hi-IN"/>
        </w:rPr>
        <w:t>CPC</w:t>
      </w:r>
      <w:r w:rsidRPr="00AC5976">
        <w:rPr>
          <w:lang w:val="ru-RU" w:eastAsia="zh-CN" w:bidi="hi-IN"/>
        </w:rPr>
        <w:t>-основе.</w:t>
      </w:r>
    </w:p>
    <w:p w:rsidR="00AC5976" w:rsidRPr="00AC5976" w:rsidRDefault="00AC5976" w:rsidP="00AC5976">
      <w:pPr>
        <w:pStyle w:val="Heading4"/>
        <w:jc w:val="both"/>
        <w:rPr>
          <w:rFonts w:eastAsia="Times New Roman"/>
          <w:lang w:val="ru-RU"/>
        </w:rPr>
      </w:pPr>
      <w:r w:rsidRPr="00AC5976">
        <w:rPr>
          <w:lang w:val="ru-RU"/>
        </w:rPr>
        <w:t>Офферы</w:t>
      </w:r>
    </w:p>
    <w:p w:rsidR="00AC5976" w:rsidRPr="00AC5976" w:rsidRDefault="00AC5976" w:rsidP="00AC5976">
      <w:pPr>
        <w:jc w:val="both"/>
        <w:rPr>
          <w:lang w:val="ru-RU" w:eastAsia="zh-CN" w:bidi="hi-IN"/>
        </w:rPr>
      </w:pPr>
      <w:r w:rsidRPr="00AC5976">
        <w:rPr>
          <w:lang w:val="ru-RU" w:eastAsia="zh-CN" w:bidi="hi-IN"/>
        </w:rPr>
        <w:t xml:space="preserve">Это рекламные объявления для отдельных рекламных предложений, которые размещаются в промежуточной вставке внутри приложения, когда пользователь может решить, будет ли он участвовать в программе или нет. В этом случае рекламодатели платят на основе </w:t>
      </w:r>
      <w:r>
        <w:rPr>
          <w:lang w:eastAsia="zh-CN" w:bidi="hi-IN"/>
        </w:rPr>
        <w:t>CPC</w:t>
      </w:r>
      <w:r w:rsidRPr="00AC5976">
        <w:rPr>
          <w:lang w:val="ru-RU" w:eastAsia="zh-CN" w:bidi="hi-IN"/>
        </w:rPr>
        <w:t xml:space="preserve"> и </w:t>
      </w:r>
      <w:r>
        <w:rPr>
          <w:lang w:eastAsia="zh-CN" w:bidi="hi-IN"/>
        </w:rPr>
        <w:t>CPA</w:t>
      </w:r>
      <w:r w:rsidRPr="00AC5976">
        <w:rPr>
          <w:lang w:val="ru-RU" w:eastAsia="zh-CN" w:bidi="hi-IN"/>
        </w:rPr>
        <w:t>.</w:t>
      </w:r>
    </w:p>
    <w:p w:rsidR="00AC5976" w:rsidRPr="00AC5976" w:rsidRDefault="00AC5976" w:rsidP="00AC5976">
      <w:pPr>
        <w:pStyle w:val="Heading4"/>
        <w:jc w:val="both"/>
        <w:rPr>
          <w:rFonts w:eastAsia="Times New Roman"/>
          <w:lang w:val="ru-RU"/>
        </w:rPr>
      </w:pPr>
      <w:r w:rsidRPr="00AC5976">
        <w:rPr>
          <w:lang w:val="ru-RU"/>
        </w:rPr>
        <w:t>Видео</w:t>
      </w:r>
      <w:r>
        <w:rPr>
          <w:rFonts w:eastAsia="Times New Roman"/>
          <w:lang w:val="ru-RU"/>
        </w:rPr>
        <w:t>-заставки</w:t>
      </w:r>
    </w:p>
    <w:p w:rsidR="00AC5976" w:rsidRPr="00DA4832" w:rsidRDefault="00AC5976" w:rsidP="00AC5976">
      <w:pPr>
        <w:jc w:val="both"/>
        <w:rPr>
          <w:lang w:val="ru-RU" w:eastAsia="zh-CN" w:bidi="hi-IN"/>
        </w:rPr>
      </w:pPr>
      <w:r w:rsidRPr="00AC5976">
        <w:rPr>
          <w:lang w:val="ru-RU" w:eastAsia="zh-CN" w:bidi="hi-IN"/>
        </w:rPr>
        <w:t xml:space="preserve">Это видеоролики, которые можно просмотреть внутри приложения. Чаще всего такие объявления демонстрируются только тем пользователям, которые использует </w:t>
      </w:r>
      <w:r>
        <w:rPr>
          <w:lang w:eastAsia="zh-CN" w:bidi="hi-IN"/>
        </w:rPr>
        <w:t>wi</w:t>
      </w:r>
      <w:r w:rsidRPr="00AC5976">
        <w:rPr>
          <w:lang w:val="ru-RU" w:eastAsia="zh-CN" w:bidi="hi-IN"/>
        </w:rPr>
        <w:t>-</w:t>
      </w:r>
      <w:r>
        <w:rPr>
          <w:lang w:eastAsia="zh-CN" w:bidi="hi-IN"/>
        </w:rPr>
        <w:t>fi</w:t>
      </w:r>
      <w:r w:rsidRPr="00AC5976">
        <w:rPr>
          <w:lang w:val="ru-RU" w:eastAsia="zh-CN" w:bidi="hi-IN"/>
        </w:rPr>
        <w:t xml:space="preserve"> или 4</w:t>
      </w:r>
      <w:r>
        <w:rPr>
          <w:lang w:eastAsia="zh-CN" w:bidi="hi-IN"/>
        </w:rPr>
        <w:t>g</w:t>
      </w:r>
      <w:r w:rsidRPr="00AC5976">
        <w:rPr>
          <w:lang w:val="ru-RU" w:eastAsia="zh-CN" w:bidi="hi-IN"/>
        </w:rPr>
        <w:t xml:space="preserve">-подключение к интернету, так как это повышает вероятность того, что пользователь сможет просмотреть ролик без остановки от начала и до конца. </w:t>
      </w:r>
      <w:r w:rsidRPr="00DA4832">
        <w:rPr>
          <w:lang w:val="ru-RU" w:eastAsia="zh-CN" w:bidi="hi-IN"/>
        </w:rPr>
        <w:t xml:space="preserve">Рекламодатели платят на базе </w:t>
      </w:r>
      <w:r>
        <w:rPr>
          <w:lang w:eastAsia="zh-CN" w:bidi="hi-IN"/>
        </w:rPr>
        <w:t>CPM</w:t>
      </w:r>
      <w:r w:rsidRPr="00DA4832">
        <w:rPr>
          <w:lang w:val="ru-RU" w:eastAsia="zh-CN" w:bidi="hi-IN"/>
        </w:rPr>
        <w:t>.</w:t>
      </w:r>
    </w:p>
    <w:p w:rsidR="00AC5976" w:rsidRPr="00AC5976" w:rsidRDefault="00AC5976" w:rsidP="00AC5976">
      <w:pPr>
        <w:pStyle w:val="Heading4"/>
        <w:jc w:val="both"/>
        <w:rPr>
          <w:rFonts w:eastAsia="Times New Roman"/>
          <w:lang w:val="ru-RU"/>
        </w:rPr>
      </w:pPr>
      <w:r>
        <w:rPr>
          <w:rFonts w:eastAsia="Times New Roman"/>
          <w:lang w:val="ru-RU"/>
        </w:rPr>
        <w:t xml:space="preserve">Rich </w:t>
      </w:r>
      <w:r w:rsidRPr="00432538">
        <w:t>Media</w:t>
      </w:r>
    </w:p>
    <w:p w:rsidR="00AC5976" w:rsidRPr="00AC5976" w:rsidRDefault="00AC5976" w:rsidP="00AC5976">
      <w:pPr>
        <w:jc w:val="both"/>
        <w:rPr>
          <w:lang w:val="ru-RU" w:eastAsia="zh-CN" w:bidi="hi-IN"/>
        </w:rPr>
      </w:pPr>
      <w:r w:rsidRPr="00AC5976">
        <w:rPr>
          <w:lang w:val="ru-RU" w:eastAsia="zh-CN" w:bidi="hi-IN"/>
        </w:rPr>
        <w:t xml:space="preserve">Это полноценная целевая страница, встроенная в приложение. Объявление отображается во внутренней рекламной вставке, с фиксированной кнопкой закрытия в самом верху. Рекламодатели оплачивают такую услугу на базе </w:t>
      </w:r>
      <w:r>
        <w:rPr>
          <w:lang w:eastAsia="zh-CN" w:bidi="hi-IN"/>
        </w:rPr>
        <w:t>CPC</w:t>
      </w:r>
      <w:r w:rsidRPr="00AC5976">
        <w:rPr>
          <w:lang w:val="ru-RU" w:eastAsia="zh-CN" w:bidi="hi-IN"/>
        </w:rPr>
        <w:t>.</w:t>
      </w:r>
    </w:p>
    <w:p w:rsidR="00AC5976" w:rsidRPr="00AC5976" w:rsidRDefault="00AC5976" w:rsidP="00AC5976">
      <w:pPr>
        <w:pStyle w:val="Heading3"/>
        <w:jc w:val="both"/>
        <w:rPr>
          <w:lang w:val="ru-RU"/>
        </w:rPr>
      </w:pPr>
      <w:bookmarkStart w:id="360" w:name="_Toc438377578"/>
      <w:r>
        <w:rPr>
          <w:lang w:val="ru-RU"/>
        </w:rPr>
        <w:t xml:space="preserve">Без </w:t>
      </w:r>
      <w:r w:rsidRPr="00AC5976">
        <w:rPr>
          <w:lang w:val="ru-RU"/>
        </w:rPr>
        <w:t>нарушений</w:t>
      </w:r>
      <w:r>
        <w:rPr>
          <w:lang w:val="ru-RU"/>
        </w:rPr>
        <w:t>!</w:t>
      </w:r>
      <w:bookmarkEnd w:id="360"/>
    </w:p>
    <w:p w:rsidR="00AC5976" w:rsidRDefault="00AC5976" w:rsidP="00AC5976">
      <w:pPr>
        <w:jc w:val="both"/>
        <w:rPr>
          <w:lang w:eastAsia="zh-CN" w:bidi="hi-IN"/>
        </w:rPr>
      </w:pPr>
      <w:r w:rsidRPr="00AC5976">
        <w:rPr>
          <w:lang w:val="ru-RU" w:eastAsia="zh-CN" w:bidi="hi-IN"/>
        </w:rPr>
        <w:t xml:space="preserve">Будьте аккуратны при выкладывании своих приложений в </w:t>
      </w:r>
      <w:r>
        <w:rPr>
          <w:lang w:eastAsia="zh-CN" w:bidi="hi-IN"/>
        </w:rPr>
        <w:t>store</w:t>
      </w:r>
      <w:r w:rsidRPr="00AC5976">
        <w:rPr>
          <w:lang w:val="ru-RU" w:eastAsia="zh-CN" w:bidi="hi-IN"/>
        </w:rPr>
        <w:t xml:space="preserve">-ы, обязательно прочитайте условия на их официальных сайтах. Помните, ваше приложение могут не просто удалить, могут заблокировать весь аккаунт. </w:t>
      </w:r>
      <w:r>
        <w:rPr>
          <w:lang w:eastAsia="zh-CN" w:bidi="hi-IN"/>
        </w:rPr>
        <w:t>Вот некоторые правила: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Если у вас есть похожие приложения (похожие на то, которое заблокировали) — немедленно их удалите, даже если они стоили вам большого труда или денег. Вы спасёте ваш бесценный аккаунт, потеря которого неисправима.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Используйте только тот контент, авторским правом на который вы обладаете. Не используйте чужие картинки, видео или звуки, даже если ваше приложение будет способствовать развитию автора этого контента.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особенно внимательны к заголовку вашего приложения. От греха подальше — не добавляйте туда названия компаний или каких-либо популярных продуктов.</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lastRenderedPageBreak/>
        <w:t>Аккуратнее с тегами.</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Для своих личных проектов — найдите альтернативу Google play. </w:t>
      </w:r>
      <w:r w:rsidRPr="00432538">
        <w:rPr>
          <w:rStyle w:val="InternetLink"/>
          <w:rFonts w:eastAsia="Droid Sans Fallback" w:cs="FreeSans"/>
          <w:color w:val="000000"/>
          <w:szCs w:val="22"/>
          <w:u w:val="none"/>
          <w:lang w:eastAsia="zh-CN" w:bidi="hi-IN"/>
        </w:rPr>
        <w:t>Их предостаточно</w:t>
      </w:r>
      <w:r>
        <w:rPr>
          <w:rFonts w:eastAsia="Droid Sans Fallback"/>
          <w:lang w:eastAsia="zh-CN" w:bidi="hi-IN"/>
        </w:rPr>
        <w:t>. Там вас вряд ли заблокируют. И на худой конец — никто не мешает вам разместить APK на вашем личном сайте или блоге.</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краткими! Если у вас в описании приложения (или в описании обновления) будет слишком много слов в принципе (хоть и не ключевых) — вас могут заблокировать.</w:t>
      </w:r>
    </w:p>
    <w:p w:rsidR="00AF1FEB" w:rsidRP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6% нарушений в App </w:t>
      </w:r>
      <w:r>
        <w:rPr>
          <w:lang w:eastAsia="zh-CN" w:bidi="hi-IN"/>
        </w:rPr>
        <w:t>Store касаются</w:t>
      </w:r>
      <w:r>
        <w:rPr>
          <w:rFonts w:eastAsia="Droid Sans Fallback"/>
          <w:lang w:eastAsia="zh-CN" w:bidi="hi-IN"/>
        </w:rPr>
        <w:t xml:space="preserve"> п 10.6 правил </w:t>
      </w:r>
      <w:r>
        <w:rPr>
          <w:lang w:eastAsia="zh-CN" w:bidi="hi-IN"/>
        </w:rPr>
        <w:t>—</w:t>
      </w:r>
      <w:r>
        <w:rPr>
          <w:rFonts w:eastAsia="Droid Sans Fallback"/>
          <w:lang w:eastAsia="zh-CN" w:bidi="hi-IN"/>
        </w:rPr>
        <w:t xml:space="preserve"> «Apple и наши клиенты высоко ценят простой, изысканный, творческий, хорошо продуманный интерфейс. Такой проект требует больше усилий, но он этого стоит. Apple устанавливает высокую планку. Если пользовательский интерфейс окажется сложным и недостаточно хорошим, это может привести к отклонению заявки». Думаю, объяснять не надо.</w:t>
      </w:r>
    </w:p>
    <w:p w:rsidR="00FC7623" w:rsidRDefault="00FC7623" w:rsidP="00DF0F58">
      <w:pPr>
        <w:pStyle w:val="Heading2"/>
        <w:jc w:val="both"/>
        <w:rPr>
          <w:lang w:val="ru-RU"/>
        </w:rPr>
      </w:pPr>
      <w:bookmarkStart w:id="361" w:name="_Toc438377313"/>
      <w:bookmarkStart w:id="362" w:name="_Toc438377579"/>
      <w:r>
        <w:rPr>
          <w:lang w:val="ru-RU"/>
        </w:rPr>
        <w:t>Тестирование</w:t>
      </w:r>
      <w:bookmarkEnd w:id="361"/>
      <w:bookmarkEnd w:id="362"/>
    </w:p>
    <w:p w:rsidR="00DA4832" w:rsidRPr="005A37EF" w:rsidRDefault="00DA4832" w:rsidP="00DA4832">
      <w:pPr>
        <w:rPr>
          <w:lang w:val="ru-RU"/>
        </w:rPr>
      </w:pPr>
      <w:r w:rsidRPr="005A37EF">
        <w:rPr>
          <w:b/>
          <w:lang w:val="ru-RU"/>
        </w:rPr>
        <w:t xml:space="preserve">Тестирование программного обеспечения </w:t>
      </w:r>
      <w:r w:rsidRPr="005A37EF">
        <w:rPr>
          <w:lang w:val="ru-RU"/>
        </w:rPr>
        <w:t>— процесс исследования, испытания программного продукта, имеющий две различные цели:</w:t>
      </w:r>
    </w:p>
    <w:p w:rsidR="00DA4832" w:rsidRPr="005A37EF" w:rsidRDefault="00DA4832" w:rsidP="009F565D">
      <w:pPr>
        <w:pStyle w:val="ListParagraph"/>
        <w:numPr>
          <w:ilvl w:val="0"/>
          <w:numId w:val="180"/>
        </w:numPr>
        <w:spacing w:after="160" w:line="259" w:lineRule="auto"/>
      </w:pPr>
      <w:r w:rsidRPr="005A37EF">
        <w:t xml:space="preserve">продемонстрировать разработчикам и заказчикам, что программа соответствует требованиям; </w:t>
      </w:r>
    </w:p>
    <w:p w:rsidR="00DA4832" w:rsidRPr="005A37EF" w:rsidRDefault="00DA4832" w:rsidP="009F565D">
      <w:pPr>
        <w:pStyle w:val="ListParagraph"/>
        <w:numPr>
          <w:ilvl w:val="0"/>
          <w:numId w:val="180"/>
        </w:numPr>
        <w:spacing w:after="160" w:line="259" w:lineRule="auto"/>
      </w:pPr>
      <w:r w:rsidRPr="005A37EF">
        <w:t>выявить ситуации, в которых поведение программы является неправильным, нежелательным или не соответствующим спецификации</w:t>
      </w:r>
    </w:p>
    <w:p w:rsidR="00DA4832" w:rsidRDefault="00DA4832" w:rsidP="00DA4832">
      <w:pPr>
        <w:pStyle w:val="Heading3"/>
        <w:rPr>
          <w:lang w:val="ru-RU"/>
        </w:rPr>
      </w:pPr>
      <w:bookmarkStart w:id="363" w:name="_Toc438377580"/>
      <w:r>
        <w:rPr>
          <w:lang w:val="ru-RU"/>
        </w:rPr>
        <w:t>Виды тестирования</w:t>
      </w:r>
      <w:bookmarkEnd w:id="363"/>
    </w:p>
    <w:p w:rsidR="00DA4832" w:rsidRPr="005A37EF" w:rsidRDefault="00DA4832" w:rsidP="00DA4832">
      <w:pPr>
        <w:rPr>
          <w:lang w:val="ru-RU"/>
        </w:rPr>
      </w:pPr>
      <w:r w:rsidRPr="005A37EF">
        <w:rPr>
          <w:lang w:val="ru-RU"/>
        </w:rPr>
        <w:t xml:space="preserve">Все </w:t>
      </w:r>
      <w:r w:rsidRPr="005A37EF">
        <w:rPr>
          <w:b/>
          <w:bCs/>
          <w:lang w:val="ru-RU"/>
        </w:rPr>
        <w:t>виды тестирования программного обеспечения</w:t>
      </w:r>
      <w:r w:rsidRPr="005A37EF">
        <w:rPr>
          <w:lang w:val="ru-RU"/>
        </w:rPr>
        <w:t>, в зависимости от преследуемых целей, можно условно разделить на следующие группы:</w:t>
      </w:r>
    </w:p>
    <w:p w:rsidR="00DA4832" w:rsidRPr="005A37EF" w:rsidRDefault="00DA4832" w:rsidP="009F565D">
      <w:pPr>
        <w:pStyle w:val="ListParagraph"/>
        <w:numPr>
          <w:ilvl w:val="0"/>
          <w:numId w:val="181"/>
        </w:numPr>
        <w:spacing w:after="160" w:line="259" w:lineRule="auto"/>
      </w:pPr>
      <w:r w:rsidRPr="005A37EF">
        <w:t xml:space="preserve">Функциональные </w:t>
      </w:r>
    </w:p>
    <w:p w:rsidR="00DA4832" w:rsidRPr="005A37EF" w:rsidRDefault="00DA4832" w:rsidP="009F565D">
      <w:pPr>
        <w:pStyle w:val="ListParagraph"/>
        <w:numPr>
          <w:ilvl w:val="0"/>
          <w:numId w:val="181"/>
        </w:numPr>
        <w:spacing w:after="160" w:line="259" w:lineRule="auto"/>
      </w:pPr>
      <w:r w:rsidRPr="005A37EF">
        <w:t xml:space="preserve">Нефункциональные </w:t>
      </w:r>
    </w:p>
    <w:p w:rsidR="00DA4832" w:rsidRPr="005A37EF" w:rsidRDefault="00DA4832" w:rsidP="009F565D">
      <w:pPr>
        <w:pStyle w:val="ListParagraph"/>
        <w:numPr>
          <w:ilvl w:val="0"/>
          <w:numId w:val="181"/>
        </w:numPr>
        <w:spacing w:after="160" w:line="259" w:lineRule="auto"/>
      </w:pPr>
      <w:r w:rsidRPr="005A37EF">
        <w:t xml:space="preserve">Связанные с изменениями </w:t>
      </w:r>
    </w:p>
    <w:p w:rsidR="00DA4832" w:rsidRPr="005A37EF" w:rsidRDefault="00DA4832" w:rsidP="00DA4832">
      <w:pPr>
        <w:pStyle w:val="Heading4"/>
        <w:rPr>
          <w:lang w:val="ru-RU"/>
        </w:rPr>
      </w:pPr>
      <w:r w:rsidRPr="005A37EF">
        <w:rPr>
          <w:lang w:val="ru-RU"/>
        </w:rPr>
        <w:t>Функциональные виды тестирования</w:t>
      </w:r>
    </w:p>
    <w:p w:rsidR="00DA4832" w:rsidRPr="005A37EF" w:rsidRDefault="00DA4832" w:rsidP="00DA4832">
      <w:pPr>
        <w:rPr>
          <w:lang w:val="ru-RU"/>
        </w:rPr>
      </w:pPr>
      <w:r w:rsidRPr="005A37EF">
        <w:rPr>
          <w:lang w:val="ru-RU"/>
        </w:rPr>
        <w:t>Функциональные тесты базируются на функциях и особенностях, а также взаимодействии с другими системами, и могут быть представлены на всех уровнях тестирования: компонентном или модульном (</w:t>
      </w:r>
      <w:r w:rsidRPr="005A37EF">
        <w:t>Component</w:t>
      </w:r>
      <w:r w:rsidRPr="005A37EF">
        <w:rPr>
          <w:lang w:val="ru-RU"/>
        </w:rPr>
        <w:t>/</w:t>
      </w:r>
      <w:r w:rsidRPr="005A37EF">
        <w:t>Unit</w:t>
      </w:r>
      <w:r w:rsidRPr="005A37EF">
        <w:rPr>
          <w:lang w:val="ru-RU"/>
        </w:rPr>
        <w:t xml:space="preserve"> </w:t>
      </w:r>
      <w:r w:rsidRPr="005A37EF">
        <w:t>testing</w:t>
      </w:r>
      <w:r w:rsidRPr="005A37EF">
        <w:rPr>
          <w:lang w:val="ru-RU"/>
        </w:rPr>
        <w:t>), интеграционном (</w:t>
      </w:r>
      <w:r w:rsidRPr="005A37EF">
        <w:t>Integration</w:t>
      </w:r>
      <w:r w:rsidRPr="005A37EF">
        <w:rPr>
          <w:lang w:val="ru-RU"/>
        </w:rPr>
        <w:t xml:space="preserve"> </w:t>
      </w:r>
      <w:r w:rsidRPr="005A37EF">
        <w:t>testing</w:t>
      </w:r>
      <w:r w:rsidRPr="005A37EF">
        <w:rPr>
          <w:lang w:val="ru-RU"/>
        </w:rPr>
        <w:t>), системном (</w:t>
      </w:r>
      <w:r w:rsidRPr="005A37EF">
        <w:t>System</w:t>
      </w:r>
      <w:r w:rsidRPr="005A37EF">
        <w:rPr>
          <w:lang w:val="ru-RU"/>
        </w:rPr>
        <w:t xml:space="preserve"> </w:t>
      </w:r>
      <w:r w:rsidRPr="005A37EF">
        <w:t>testing</w:t>
      </w:r>
      <w:r w:rsidRPr="005A37EF">
        <w:rPr>
          <w:lang w:val="ru-RU"/>
        </w:rPr>
        <w:t>) и приемочном (</w:t>
      </w:r>
      <w:r w:rsidRPr="005A37EF">
        <w:t>Acceptance</w:t>
      </w:r>
      <w:r w:rsidRPr="005A37EF">
        <w:rPr>
          <w:lang w:val="ru-RU"/>
        </w:rPr>
        <w:t xml:space="preserve"> </w:t>
      </w:r>
      <w:r w:rsidRPr="005A37EF">
        <w:t>testing</w:t>
      </w:r>
      <w:r w:rsidRPr="005A37EF">
        <w:rPr>
          <w:lang w:val="ru-RU"/>
        </w:rPr>
        <w:t>). Функциональные виды тестирования рассматривают внешнее поведение системы. Далее перечислены одни из самых распространенных видов функциональных тестов:</w:t>
      </w:r>
    </w:p>
    <w:p w:rsidR="00DA4832" w:rsidRPr="005A37EF" w:rsidRDefault="00DA4832" w:rsidP="009F565D">
      <w:pPr>
        <w:pStyle w:val="ListParagraph"/>
        <w:numPr>
          <w:ilvl w:val="0"/>
          <w:numId w:val="182"/>
        </w:numPr>
        <w:spacing w:after="160" w:line="259" w:lineRule="auto"/>
      </w:pPr>
      <w:r w:rsidRPr="005A37EF">
        <w:t xml:space="preserve">Функциональное тестирование (Functional testing) </w:t>
      </w:r>
    </w:p>
    <w:p w:rsidR="00DA4832" w:rsidRPr="00DA4832" w:rsidRDefault="00DA4832" w:rsidP="009F565D">
      <w:pPr>
        <w:pStyle w:val="ListParagraph"/>
        <w:numPr>
          <w:ilvl w:val="0"/>
          <w:numId w:val="182"/>
        </w:numPr>
        <w:spacing w:after="160" w:line="259" w:lineRule="auto"/>
        <w:rPr>
          <w:lang w:val="en-US"/>
        </w:rPr>
      </w:pPr>
      <w:r w:rsidRPr="005A37EF">
        <w:t>Тестирование</w:t>
      </w:r>
      <w:r w:rsidRPr="00DA4832">
        <w:rPr>
          <w:lang w:val="en-US"/>
        </w:rPr>
        <w:t xml:space="preserve"> </w:t>
      </w:r>
      <w:r w:rsidRPr="005A37EF">
        <w:t>безопасности</w:t>
      </w:r>
      <w:r w:rsidRPr="00DA4832">
        <w:rPr>
          <w:lang w:val="en-US"/>
        </w:rPr>
        <w:t xml:space="preserve"> (Security and Access Control Testing) </w:t>
      </w:r>
    </w:p>
    <w:p w:rsidR="00DA4832" w:rsidRPr="005A37EF" w:rsidRDefault="00DA4832" w:rsidP="009F565D">
      <w:pPr>
        <w:pStyle w:val="ListParagraph"/>
        <w:numPr>
          <w:ilvl w:val="0"/>
          <w:numId w:val="182"/>
        </w:numPr>
        <w:spacing w:after="160" w:line="259" w:lineRule="auto"/>
      </w:pPr>
      <w:r w:rsidRPr="005A37EF">
        <w:t xml:space="preserve">Тестирование взаимодействия (Interoperability Testing) </w:t>
      </w:r>
    </w:p>
    <w:p w:rsidR="00DA4832" w:rsidRPr="005A37EF" w:rsidRDefault="00DA4832" w:rsidP="00DA4832">
      <w:pPr>
        <w:pStyle w:val="Heading4"/>
        <w:rPr>
          <w:lang w:val="ru-RU"/>
        </w:rPr>
      </w:pPr>
      <w:r w:rsidRPr="005A37EF">
        <w:rPr>
          <w:lang w:val="ru-RU"/>
        </w:rPr>
        <w:t>Нефункциональные виды тестирования</w:t>
      </w:r>
    </w:p>
    <w:p w:rsidR="00DA4832" w:rsidRPr="005A37EF" w:rsidRDefault="00DA4832" w:rsidP="00DA4832">
      <w:pPr>
        <w:rPr>
          <w:lang w:val="ru-RU"/>
        </w:rPr>
      </w:pPr>
      <w:r w:rsidRPr="005A37EF">
        <w:rPr>
          <w:lang w:val="ru-RU"/>
        </w:rPr>
        <w:t>Нефункциональное тестирование 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"Как" система работает. Далее перечислены основные виды нефункциональных тестов:</w:t>
      </w:r>
    </w:p>
    <w:p w:rsidR="00DA4832" w:rsidRPr="005A37EF" w:rsidRDefault="00DA4832" w:rsidP="009F565D">
      <w:pPr>
        <w:pStyle w:val="ListParagraph"/>
        <w:numPr>
          <w:ilvl w:val="0"/>
          <w:numId w:val="183"/>
        </w:numPr>
        <w:spacing w:after="160" w:line="259" w:lineRule="auto"/>
      </w:pPr>
      <w:r w:rsidRPr="005A37EF">
        <w:t xml:space="preserve">Все виды тестирования производительности: </w:t>
      </w:r>
    </w:p>
    <w:p w:rsidR="00DA4832" w:rsidRPr="00DA4832" w:rsidRDefault="00DA4832" w:rsidP="009F565D">
      <w:pPr>
        <w:pStyle w:val="ListParagraph"/>
        <w:numPr>
          <w:ilvl w:val="1"/>
          <w:numId w:val="183"/>
        </w:numPr>
        <w:spacing w:after="160" w:line="259" w:lineRule="auto"/>
        <w:rPr>
          <w:lang w:val="en-US"/>
        </w:rPr>
      </w:pPr>
      <w:r w:rsidRPr="005A37EF">
        <w:lastRenderedPageBreak/>
        <w:t>нагрузочное</w:t>
      </w:r>
      <w:r w:rsidRPr="00DA4832">
        <w:rPr>
          <w:lang w:val="en-US"/>
        </w:rPr>
        <w:t xml:space="preserve"> </w:t>
      </w:r>
      <w:r w:rsidRPr="005A37EF">
        <w:t>тестирование</w:t>
      </w:r>
      <w:r w:rsidRPr="00DA4832">
        <w:rPr>
          <w:lang w:val="en-US"/>
        </w:rPr>
        <w:t xml:space="preserve"> (Performance and Load Testing) </w:t>
      </w:r>
    </w:p>
    <w:p w:rsidR="00DA4832" w:rsidRPr="005A37EF" w:rsidRDefault="00DA4832" w:rsidP="009F565D">
      <w:pPr>
        <w:pStyle w:val="ListParagraph"/>
        <w:numPr>
          <w:ilvl w:val="1"/>
          <w:numId w:val="183"/>
        </w:numPr>
        <w:spacing w:after="160" w:line="259" w:lineRule="auto"/>
      </w:pPr>
      <w:r w:rsidRPr="005A37EF">
        <w:t xml:space="preserve">стрессовое тестирование (Stress Testing) </w:t>
      </w:r>
    </w:p>
    <w:p w:rsidR="00DA4832" w:rsidRPr="005A37EF" w:rsidRDefault="00DA4832" w:rsidP="009F565D">
      <w:pPr>
        <w:pStyle w:val="ListParagraph"/>
        <w:numPr>
          <w:ilvl w:val="1"/>
          <w:numId w:val="183"/>
        </w:numPr>
        <w:spacing w:after="160" w:line="259" w:lineRule="auto"/>
      </w:pPr>
      <w:r w:rsidRPr="005A37EF">
        <w:t xml:space="preserve">тестирование стабильности или надежности (Stability / Reliability Testing) </w:t>
      </w:r>
    </w:p>
    <w:p w:rsidR="00DA4832" w:rsidRPr="005A37EF" w:rsidRDefault="00DA4832" w:rsidP="009F565D">
      <w:pPr>
        <w:pStyle w:val="ListParagraph"/>
        <w:numPr>
          <w:ilvl w:val="1"/>
          <w:numId w:val="183"/>
        </w:numPr>
        <w:spacing w:after="160" w:line="259" w:lineRule="auto"/>
      </w:pPr>
      <w:r w:rsidRPr="005A37EF">
        <w:t xml:space="preserve">объемное тестирование (Volume Testing) </w:t>
      </w:r>
    </w:p>
    <w:p w:rsidR="00DA4832" w:rsidRPr="005A37EF" w:rsidRDefault="00DA4832" w:rsidP="009F565D">
      <w:pPr>
        <w:pStyle w:val="ListParagraph"/>
        <w:numPr>
          <w:ilvl w:val="0"/>
          <w:numId w:val="183"/>
        </w:numPr>
        <w:spacing w:after="160" w:line="259" w:lineRule="auto"/>
      </w:pPr>
      <w:r w:rsidRPr="005A37EF">
        <w:t xml:space="preserve">Тестирование установки (Installation testing) </w:t>
      </w:r>
    </w:p>
    <w:p w:rsidR="00DA4832" w:rsidRPr="005A37EF" w:rsidRDefault="00DA4832" w:rsidP="009F565D">
      <w:pPr>
        <w:pStyle w:val="ListParagraph"/>
        <w:numPr>
          <w:ilvl w:val="0"/>
          <w:numId w:val="183"/>
        </w:numPr>
        <w:spacing w:after="160" w:line="259" w:lineRule="auto"/>
      </w:pPr>
      <w:r w:rsidRPr="005A37EF">
        <w:t xml:space="preserve">Тестирование удобства пользования (Usability Testing) </w:t>
      </w:r>
    </w:p>
    <w:p w:rsidR="00DA4832" w:rsidRPr="005A37EF" w:rsidRDefault="00DA4832" w:rsidP="009F565D">
      <w:pPr>
        <w:pStyle w:val="ListParagraph"/>
        <w:numPr>
          <w:ilvl w:val="0"/>
          <w:numId w:val="183"/>
        </w:numPr>
        <w:spacing w:after="160" w:line="259" w:lineRule="auto"/>
      </w:pPr>
      <w:r w:rsidRPr="005A37EF">
        <w:t xml:space="preserve">Тестирование на отказ и восстановление (Failover and Recovery Testing) </w:t>
      </w:r>
    </w:p>
    <w:p w:rsidR="00DA4832" w:rsidRPr="005A37EF" w:rsidRDefault="00DA4832" w:rsidP="009F565D">
      <w:pPr>
        <w:pStyle w:val="ListParagraph"/>
        <w:numPr>
          <w:ilvl w:val="0"/>
          <w:numId w:val="183"/>
        </w:numPr>
        <w:spacing w:after="160" w:line="259" w:lineRule="auto"/>
      </w:pPr>
      <w:r w:rsidRPr="005A37EF">
        <w:t xml:space="preserve">Конфигурационное тестирование (Configuration Testing) </w:t>
      </w:r>
    </w:p>
    <w:p w:rsidR="00DA4832" w:rsidRPr="005A37EF" w:rsidRDefault="00DA4832" w:rsidP="00DA4832">
      <w:pPr>
        <w:pStyle w:val="Heading4"/>
        <w:rPr>
          <w:lang w:val="ru-RU"/>
        </w:rPr>
      </w:pPr>
      <w:r w:rsidRPr="005A37EF">
        <w:rPr>
          <w:lang w:val="ru-RU"/>
        </w:rPr>
        <w:t>Связанные с изменениями виды тестирования</w:t>
      </w:r>
    </w:p>
    <w:p w:rsidR="00DA4832" w:rsidRPr="005A37EF" w:rsidRDefault="00DA4832" w:rsidP="00DA4832">
      <w:pPr>
        <w:rPr>
          <w:lang w:val="ru-RU"/>
        </w:rPr>
      </w:pPr>
      <w:r w:rsidRPr="005A37EF">
        <w:rPr>
          <w:lang w:val="ru-RU"/>
        </w:rPr>
        <w:t>После проведения необходимых изменений, таких как исправление бага/дефекта, программное обеспечение должно быть пере тестировано для подтверждения того факта, что проблема была действительно решена. Ниже перечислены 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p>
    <w:p w:rsidR="00DA4832" w:rsidRPr="00BD4A56" w:rsidRDefault="00DA4832" w:rsidP="009F565D">
      <w:pPr>
        <w:pStyle w:val="ListParagraph"/>
        <w:numPr>
          <w:ilvl w:val="0"/>
          <w:numId w:val="184"/>
        </w:numPr>
        <w:spacing w:after="160" w:line="259" w:lineRule="auto"/>
      </w:pPr>
      <w:r w:rsidRPr="005A37EF">
        <w:t>Дымовое тестирование (Smoke Testing)</w:t>
      </w:r>
      <w:r w:rsidRPr="00BD4A56">
        <w:t xml:space="preserve"> </w:t>
      </w:r>
    </w:p>
    <w:p w:rsidR="00DA4832" w:rsidRPr="00BD4A56" w:rsidRDefault="00DA4832" w:rsidP="009F565D">
      <w:pPr>
        <w:pStyle w:val="ListParagraph"/>
        <w:numPr>
          <w:ilvl w:val="0"/>
          <w:numId w:val="184"/>
        </w:numPr>
        <w:spacing w:after="160" w:line="259" w:lineRule="auto"/>
      </w:pPr>
      <w:r w:rsidRPr="005A37EF">
        <w:t>Регрессионное тестирование (Regression Testing)</w:t>
      </w:r>
      <w:r w:rsidRPr="00BD4A56">
        <w:t xml:space="preserve"> </w:t>
      </w:r>
    </w:p>
    <w:p w:rsidR="00DA4832" w:rsidRPr="00DA4832" w:rsidRDefault="00DA4832" w:rsidP="009F565D">
      <w:pPr>
        <w:pStyle w:val="ListParagraph"/>
        <w:numPr>
          <w:ilvl w:val="0"/>
          <w:numId w:val="184"/>
        </w:numPr>
        <w:spacing w:after="160" w:line="259" w:lineRule="auto"/>
        <w:rPr>
          <w:lang w:val="en-US"/>
        </w:rPr>
      </w:pPr>
      <w:r w:rsidRPr="005A37EF">
        <w:t>Тестирование</w:t>
      </w:r>
      <w:r w:rsidRPr="00DA4832">
        <w:rPr>
          <w:lang w:val="en-US"/>
        </w:rPr>
        <w:t xml:space="preserve"> </w:t>
      </w:r>
      <w:r w:rsidRPr="005A37EF">
        <w:t>сборки</w:t>
      </w:r>
      <w:r w:rsidRPr="00DA4832">
        <w:rPr>
          <w:lang w:val="en-US"/>
        </w:rPr>
        <w:t xml:space="preserve"> (Build Verification Test) </w:t>
      </w:r>
    </w:p>
    <w:p w:rsidR="00DA4832" w:rsidRPr="00BD4A56" w:rsidRDefault="00DA4832" w:rsidP="009F565D">
      <w:pPr>
        <w:pStyle w:val="ListParagraph"/>
        <w:numPr>
          <w:ilvl w:val="0"/>
          <w:numId w:val="184"/>
        </w:numPr>
        <w:spacing w:after="160" w:line="259" w:lineRule="auto"/>
      </w:pPr>
      <w:r w:rsidRPr="00BD4A56">
        <w:t>Санитарное тестирование или проверка согласованности/исправности (</w:t>
      </w:r>
      <w:r w:rsidRPr="005A37EF">
        <w:t>Sanity</w:t>
      </w:r>
      <w:r w:rsidRPr="00BD4A56">
        <w:t xml:space="preserve"> </w:t>
      </w:r>
      <w:r w:rsidRPr="005A37EF">
        <w:t>Testing</w:t>
      </w:r>
      <w:r w:rsidRPr="00BD4A56">
        <w:t xml:space="preserve">) </w:t>
      </w:r>
    </w:p>
    <w:p w:rsidR="00DA4832" w:rsidRPr="005A37EF" w:rsidRDefault="00DA4832" w:rsidP="00DA4832">
      <w:pPr>
        <w:rPr>
          <w:lang w:val="ru-RU"/>
        </w:rPr>
      </w:pPr>
      <w:r w:rsidRPr="005A37EF">
        <w:rPr>
          <w:b/>
          <w:bCs/>
          <w:lang w:val="ru-RU"/>
        </w:rPr>
        <w:t>Понятие дымовое тестирование</w:t>
      </w:r>
      <w:r w:rsidRPr="005A37EF">
        <w:rPr>
          <w:lang w:val="ru-RU"/>
        </w:rPr>
        <w:t xml:space="preserve"> пошло из инженерной среды:</w:t>
      </w:r>
    </w:p>
    <w:p w:rsidR="00DA4832" w:rsidRPr="005A37EF" w:rsidRDefault="00DA4832" w:rsidP="00DA4832">
      <w:pPr>
        <w:rPr>
          <w:lang w:val="ru-RU"/>
        </w:rPr>
      </w:pPr>
      <w:r w:rsidRPr="005A37EF">
        <w:rPr>
          <w:lang w:val="ru-RU"/>
        </w:rPr>
        <w:t>"При вводе в эксплуатацию нового оборудования ("железа") считалось, что тестирование прошло удачно, если из установки не пошел дым."</w:t>
      </w:r>
    </w:p>
    <w:p w:rsidR="00DA4832" w:rsidRPr="005A37EF" w:rsidRDefault="00DA4832" w:rsidP="00DA4832">
      <w:pPr>
        <w:rPr>
          <w:b/>
          <w:bCs/>
          <w:lang w:val="ru-RU"/>
        </w:rPr>
      </w:pPr>
      <w:r w:rsidRPr="005A37EF">
        <w:rPr>
          <w:lang w:val="ru-RU"/>
        </w:rPr>
        <w:t xml:space="preserve">В области же программного обеспечения, </w:t>
      </w:r>
      <w:r w:rsidRPr="005A37EF">
        <w:rPr>
          <w:i/>
          <w:lang w:val="ru-RU"/>
        </w:rPr>
        <w:t>дымовое тестирование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rsidRPr="005A37EF">
        <w:rPr>
          <w:lang w:val="ru-RU"/>
        </w:rPr>
        <w:t>.</w:t>
      </w:r>
    </w:p>
    <w:p w:rsidR="00DA4832" w:rsidRPr="005A37EF" w:rsidRDefault="00DA4832" w:rsidP="00DA4832">
      <w:pPr>
        <w:rPr>
          <w:lang w:val="ru-RU"/>
        </w:rPr>
      </w:pPr>
      <w:r w:rsidRPr="005A37EF">
        <w:rPr>
          <w:b/>
          <w:bCs/>
          <w:lang w:val="ru-RU"/>
        </w:rPr>
        <w:t>Тестирование сборки:</w:t>
      </w:r>
    </w:p>
    <w:p w:rsidR="00DA4832" w:rsidRPr="005A37EF" w:rsidRDefault="00DA4832" w:rsidP="00DA4832">
      <w:pPr>
        <w:rPr>
          <w:lang w:val="ru-RU"/>
        </w:rPr>
      </w:pPr>
      <w:r w:rsidRPr="005A37EF">
        <w:rPr>
          <w:lang w:val="ru-RU"/>
        </w:rPr>
        <w:t xml:space="preserve">Тестирование, направленное на определение соответствия, выпущенной версии, критериям качества для начала тестирования. По своим целям является аналогом </w:t>
      </w:r>
      <w:r w:rsidRPr="00BD4A56">
        <w:rPr>
          <w:lang w:val="ru-RU"/>
        </w:rPr>
        <w:t>Дымового Тестирования</w:t>
      </w:r>
      <w:r w:rsidRPr="005A37EF">
        <w:rPr>
          <w:lang w:val="ru-RU"/>
        </w:rPr>
        <w:t>,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DA4832" w:rsidRPr="005A37EF" w:rsidRDefault="00DA4832" w:rsidP="00DA4832">
      <w:pPr>
        <w:rPr>
          <w:lang w:val="ru-RU"/>
        </w:rPr>
      </w:pPr>
      <w:r w:rsidRPr="005A37EF">
        <w:rPr>
          <w:lang w:val="ru-RU"/>
        </w:rPr>
        <w:t xml:space="preserve">Тестирование на разных уровнях производится на протяжении всего жизненного цикла разработки и сопровождения программного обеспечения. Уровень тестирования определяет то, </w:t>
      </w:r>
      <w:r w:rsidRPr="005A37EF">
        <w:rPr>
          <w:b/>
          <w:lang w:val="ru-RU"/>
        </w:rPr>
        <w:t>над чем</w:t>
      </w:r>
      <w:r w:rsidRPr="005A37EF">
        <w:rPr>
          <w:lang w:val="ru-RU"/>
        </w:rPr>
        <w:t xml:space="preserve"> производятся тесты: над отдельным модулем, группой модулей или системой, в целом. Проведение тестирования на всех уровнях системы - это залог успешной реализации и сдачи проекта. </w:t>
      </w:r>
    </w:p>
    <w:p w:rsidR="00DA4832" w:rsidRPr="005A37EF" w:rsidRDefault="00DA4832" w:rsidP="00DA4832">
      <w:pPr>
        <w:pStyle w:val="Heading3"/>
        <w:rPr>
          <w:lang w:val="ru-RU"/>
        </w:rPr>
      </w:pPr>
      <w:bookmarkStart w:id="364" w:name="_Toc438377581"/>
      <w:r w:rsidRPr="005A37EF">
        <w:rPr>
          <w:lang w:val="ru-RU"/>
        </w:rPr>
        <w:t>Уровни Тестирования</w:t>
      </w:r>
      <w:bookmarkEnd w:id="364"/>
    </w:p>
    <w:p w:rsidR="00DA4832" w:rsidRPr="00BD4A56" w:rsidRDefault="00DA4832" w:rsidP="009F565D">
      <w:pPr>
        <w:pStyle w:val="ListParagraph"/>
        <w:numPr>
          <w:ilvl w:val="0"/>
          <w:numId w:val="185"/>
        </w:numPr>
        <w:spacing w:after="160" w:line="259" w:lineRule="auto"/>
      </w:pPr>
      <w:r w:rsidRPr="00BD4A56">
        <w:t xml:space="preserve">Компонентное или Модульное тестирование (Component Testing or Unit Testing) </w:t>
      </w:r>
    </w:p>
    <w:p w:rsidR="00DA4832" w:rsidRPr="00BD4A56" w:rsidRDefault="00DA4832" w:rsidP="009F565D">
      <w:pPr>
        <w:pStyle w:val="ListParagraph"/>
        <w:numPr>
          <w:ilvl w:val="0"/>
          <w:numId w:val="185"/>
        </w:numPr>
        <w:spacing w:after="160" w:line="259" w:lineRule="auto"/>
      </w:pPr>
      <w:r w:rsidRPr="00BD4A56">
        <w:t xml:space="preserve">Интеграционное тестирование (Integration Testing) </w:t>
      </w:r>
    </w:p>
    <w:p w:rsidR="00DA4832" w:rsidRPr="00BD4A56" w:rsidRDefault="00DA4832" w:rsidP="009F565D">
      <w:pPr>
        <w:pStyle w:val="ListParagraph"/>
        <w:numPr>
          <w:ilvl w:val="0"/>
          <w:numId w:val="185"/>
        </w:numPr>
        <w:spacing w:after="160" w:line="259" w:lineRule="auto"/>
      </w:pPr>
      <w:r w:rsidRPr="00BD4A56">
        <w:t xml:space="preserve">Системное тестирование (System Testing) </w:t>
      </w:r>
    </w:p>
    <w:p w:rsidR="00DA4832" w:rsidRPr="00BD4A56" w:rsidRDefault="00DA4832" w:rsidP="009F565D">
      <w:pPr>
        <w:pStyle w:val="ListParagraph"/>
        <w:numPr>
          <w:ilvl w:val="0"/>
          <w:numId w:val="185"/>
        </w:numPr>
        <w:spacing w:after="160" w:line="259" w:lineRule="auto"/>
        <w:rPr>
          <w:b/>
        </w:rPr>
      </w:pPr>
      <w:r w:rsidRPr="00BD4A56">
        <w:t xml:space="preserve">Приемочное тестирование (Acceptance Testing) </w:t>
      </w:r>
    </w:p>
    <w:p w:rsidR="00DA4832" w:rsidRPr="005A37EF" w:rsidRDefault="00DA4832" w:rsidP="00DA4832">
      <w:pPr>
        <w:rPr>
          <w:lang w:val="ru-RU"/>
        </w:rPr>
      </w:pPr>
      <w:r w:rsidRPr="00BD4A56">
        <w:rPr>
          <w:i/>
          <w:lang w:val="ru-RU"/>
        </w:rPr>
        <w:lastRenderedPageBreak/>
        <w:t>Компонентное (модульное) тестирование</w:t>
      </w:r>
      <w:r w:rsidRPr="005A37EF">
        <w:rPr>
          <w:lang w:val="ru-RU"/>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 Обычно компонентное (модульное) тестирование проводится, вызывая код, который необходимо проверить и при поддержке сред разработки, таких как фреймворки (frameworks - каркасы) для модульного тестирования или инструменты для отладки. Все найденные </w:t>
      </w:r>
      <w:r w:rsidRPr="00BD4A56">
        <w:rPr>
          <w:lang w:val="ru-RU"/>
        </w:rPr>
        <w:t>дефекты</w:t>
      </w:r>
      <w:r w:rsidRPr="005A37EF">
        <w:rPr>
          <w:lang w:val="ru-RU"/>
        </w:rPr>
        <w:t>, как правило исправляются в коде без формального их описания в системе менеджмента багов (Bug Tracking System).</w:t>
      </w:r>
    </w:p>
    <w:p w:rsidR="00DA4832" w:rsidRPr="005A37EF" w:rsidRDefault="00DA4832" w:rsidP="00DA4832">
      <w:pPr>
        <w:rPr>
          <w:lang w:val="ru-RU"/>
        </w:rPr>
      </w:pPr>
      <w:r w:rsidRPr="005A37EF">
        <w:rPr>
          <w:lang w:val="ru-RU"/>
        </w:rPr>
        <w:t xml:space="preserve">Один из наиболее эффективных подходов к компонентному (модульному) тестированию - это </w:t>
      </w:r>
      <w:r w:rsidRPr="00F16CD2">
        <w:rPr>
          <w:bCs/>
          <w:i/>
          <w:lang w:val="ru-RU"/>
        </w:rPr>
        <w:t>подготовка автоматизированных тестов</w:t>
      </w:r>
      <w:r w:rsidRPr="005A37EF">
        <w:rPr>
          <w:lang w:val="ru-RU"/>
        </w:rPr>
        <w:t xml:space="preserve"> до начала основного кодирования (разработки) программного обеспечения. Это называется разработка от тестирования (test-driven development) или подход тестирования вначале (test first approach). При этом подходе создаются и интегрируются небольшие куски кода, напротив которых запускаются тесты, написанные до начала кодирования. Разработка ведется до тех пор, пока все тесты не будут успешно пройдены. </w:t>
      </w:r>
    </w:p>
    <w:p w:rsidR="00DA4832" w:rsidRPr="005A37EF" w:rsidRDefault="00DA4832" w:rsidP="00DA4832">
      <w:pPr>
        <w:pStyle w:val="Heading3"/>
        <w:rPr>
          <w:lang w:val="ru-RU"/>
        </w:rPr>
      </w:pPr>
      <w:bookmarkStart w:id="365" w:name="_Toc438377582"/>
      <w:r w:rsidRPr="005A37EF">
        <w:rPr>
          <w:lang w:val="ru-RU"/>
        </w:rPr>
        <w:t>Разница между компонентным и модульным тестированием</w:t>
      </w:r>
      <w:bookmarkEnd w:id="365"/>
    </w:p>
    <w:p w:rsidR="00DA4832" w:rsidRPr="00B04C23" w:rsidRDefault="00DA4832" w:rsidP="00DA4832">
      <w:pPr>
        <w:rPr>
          <w:lang w:val="ru-RU"/>
        </w:rPr>
      </w:pPr>
      <w:r w:rsidRPr="005A37EF">
        <w:rPr>
          <w:lang w:val="ru-RU"/>
        </w:rPr>
        <w:t>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 тестировании - конкретные значения.</w:t>
      </w:r>
      <w:r w:rsidRPr="005A37EF">
        <w:rPr>
          <w:lang w:val="ru-RU"/>
        </w:rPr>
        <w:tab/>
      </w:r>
    </w:p>
    <w:p w:rsidR="00DA4832" w:rsidRPr="005A37EF" w:rsidRDefault="00DA4832" w:rsidP="00DA4832">
      <w:pPr>
        <w:rPr>
          <w:lang w:val="ru-RU"/>
        </w:rPr>
      </w:pPr>
      <w:r w:rsidRPr="005A37EF">
        <w:rPr>
          <w:b/>
          <w:bCs/>
          <w:lang w:val="ru-RU"/>
        </w:rPr>
        <w:t>Интеграционное тестирование</w:t>
      </w:r>
      <w:r w:rsidRPr="005A37EF">
        <w:rPr>
          <w:lang w:val="ru-RU"/>
        </w:rPr>
        <w:t xml:space="preserve"> предназначено для проверки связи между компонентами, а также взаимодействия с различными частями системы (операционной системой, оборудованием либо связи между различными системами).</w:t>
      </w:r>
    </w:p>
    <w:p w:rsidR="00DA4832" w:rsidRPr="005A37EF" w:rsidRDefault="00DA4832" w:rsidP="00DA4832">
      <w:pPr>
        <w:rPr>
          <w:lang w:val="ru-RU"/>
        </w:rPr>
      </w:pPr>
    </w:p>
    <w:p w:rsidR="00DA4832" w:rsidRPr="005A37EF" w:rsidRDefault="00DA4832" w:rsidP="00DA4832">
      <w:pPr>
        <w:rPr>
          <w:lang w:val="ru-RU"/>
        </w:rPr>
      </w:pPr>
      <w:r w:rsidRPr="00B04C23">
        <w:rPr>
          <w:lang w:val="ru-RU"/>
        </w:rPr>
        <w:t xml:space="preserve">Основной задачей </w:t>
      </w:r>
      <w:r w:rsidRPr="00B04C23">
        <w:rPr>
          <w:bCs/>
          <w:lang w:val="ru-RU"/>
        </w:rPr>
        <w:t>системного тестирования</w:t>
      </w:r>
      <w:r w:rsidRPr="00B04C23">
        <w:rPr>
          <w:lang w:val="ru-RU"/>
        </w:rPr>
        <w:t xml:space="preserve"> является </w:t>
      </w:r>
      <w:r w:rsidRPr="00B04C23">
        <w:rPr>
          <w:bCs/>
          <w:lang w:val="ru-RU"/>
        </w:rPr>
        <w:t>проверка как функциональных, так и не функциональных требований в системе в целом</w:t>
      </w:r>
      <w:r w:rsidRPr="00B04C23">
        <w:rPr>
          <w:lang w:val="ru-RU"/>
        </w:rPr>
        <w:t>.</w:t>
      </w:r>
      <w:r w:rsidRPr="005A37EF">
        <w:rPr>
          <w:lang w:val="ru-RU"/>
        </w:rPr>
        <w:t xml:space="preserve"> При этом выявляются </w:t>
      </w:r>
      <w:r w:rsidRPr="00BD4A56">
        <w:rPr>
          <w:lang w:val="ru-RU"/>
        </w:rPr>
        <w:t>дефекты</w:t>
      </w:r>
      <w:r w:rsidRPr="005A37EF">
        <w:rPr>
          <w:lang w:val="ru-RU"/>
        </w:rPr>
        <w:t xml:space="preserve">, такие как неверное использование ресурсов системы, непредусмотренные комбинации данных пользовательского </w:t>
      </w:r>
      <w:r w:rsidRPr="00B04C23">
        <w:rPr>
          <w:lang w:val="ru-RU"/>
        </w:rPr>
        <w:t>уровня, несовместимость с окружением, непредусмотренные сценарии использования, отсутствующая или неверная функциональность, неудобство использования и т.д. Для минимизации рисков, связанных с особенностями поведения в системы в той или иной среде, во время тестирования рекомендуется использовать окружение максимально приближенное к тому, на которое будет установлен продукт после выдачи.</w:t>
      </w:r>
      <w:r>
        <w:rPr>
          <w:lang w:val="ru-RU"/>
        </w:rPr>
        <w:t xml:space="preserve"> </w:t>
      </w:r>
    </w:p>
    <w:p w:rsidR="00DA4832" w:rsidRPr="005A37EF" w:rsidRDefault="00DA4832" w:rsidP="00DA4832">
      <w:pPr>
        <w:rPr>
          <w:lang w:val="ru-RU"/>
        </w:rPr>
      </w:pPr>
      <w:r w:rsidRPr="005A37EF">
        <w:rPr>
          <w:lang w:val="ru-RU"/>
        </w:rPr>
        <w:t>Формальный процесс тестирования, который проверяет соответствие системы требованиям и проводится с целью:</w:t>
      </w:r>
    </w:p>
    <w:p w:rsidR="00DA4832" w:rsidRPr="00B04C23" w:rsidRDefault="00DA4832" w:rsidP="009F565D">
      <w:pPr>
        <w:pStyle w:val="ListParagraph"/>
        <w:numPr>
          <w:ilvl w:val="0"/>
          <w:numId w:val="186"/>
        </w:numPr>
        <w:spacing w:after="160" w:line="259" w:lineRule="auto"/>
      </w:pPr>
      <w:r w:rsidRPr="00B04C23">
        <w:t xml:space="preserve">определения удовлетворяет ли система приемочным критериям; </w:t>
      </w:r>
    </w:p>
    <w:p w:rsidR="00DA4832" w:rsidRPr="00B04C23" w:rsidRDefault="00DA4832" w:rsidP="009F565D">
      <w:pPr>
        <w:pStyle w:val="ListParagraph"/>
        <w:numPr>
          <w:ilvl w:val="0"/>
          <w:numId w:val="186"/>
        </w:numPr>
        <w:spacing w:after="160" w:line="259" w:lineRule="auto"/>
        <w:rPr>
          <w:b/>
        </w:rPr>
      </w:pPr>
      <w:r w:rsidRPr="00B04C23">
        <w:t xml:space="preserve">вынесения решения заказчиком или другим уполномоченным лицом принимается приложение или нет. </w:t>
      </w:r>
    </w:p>
    <w:p w:rsidR="00DA4832" w:rsidRPr="00B04C23" w:rsidRDefault="00DA4832" w:rsidP="00DA4832">
      <w:pPr>
        <w:pStyle w:val="Heading3"/>
        <w:rPr>
          <w:lang w:val="ru-RU"/>
        </w:rPr>
      </w:pPr>
      <w:bookmarkStart w:id="366" w:name="_Toc438377583"/>
      <w:r>
        <w:rPr>
          <w:lang w:val="ru-RU"/>
        </w:rPr>
        <w:t>Тест дизайн</w:t>
      </w:r>
      <w:bookmarkEnd w:id="366"/>
    </w:p>
    <w:p w:rsidR="00DA4832" w:rsidRPr="005A37EF" w:rsidRDefault="00DA4832" w:rsidP="00DA4832">
      <w:pPr>
        <w:rPr>
          <w:lang w:val="ru-RU"/>
        </w:rPr>
      </w:pPr>
      <w:r w:rsidRPr="005A37EF">
        <w:rPr>
          <w:b/>
          <w:lang w:val="ru-RU"/>
        </w:rPr>
        <w:t>Тест дизайн</w:t>
      </w:r>
      <w:r w:rsidRPr="005A37EF">
        <w:rPr>
          <w:lang w:val="ru-RU"/>
        </w:rPr>
        <w:t xml:space="preserve">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p>
    <w:p w:rsidR="00DA4832" w:rsidRPr="005A37EF" w:rsidRDefault="00DA4832" w:rsidP="00DA4832">
      <w:pPr>
        <w:pStyle w:val="Heading4"/>
        <w:rPr>
          <w:lang w:val="ru-RU"/>
        </w:rPr>
      </w:pPr>
      <w:r w:rsidRPr="005A37EF">
        <w:rPr>
          <w:lang w:val="ru-RU"/>
        </w:rPr>
        <w:lastRenderedPageBreak/>
        <w:t>План работы над тест дизайном</w:t>
      </w:r>
    </w:p>
    <w:p w:rsidR="00DA4832" w:rsidRPr="00B04C23" w:rsidRDefault="00DA4832" w:rsidP="009F565D">
      <w:pPr>
        <w:pStyle w:val="ListParagraph"/>
        <w:numPr>
          <w:ilvl w:val="0"/>
          <w:numId w:val="187"/>
        </w:numPr>
        <w:spacing w:after="160" w:line="259" w:lineRule="auto"/>
      </w:pPr>
      <w:r w:rsidRPr="00B04C23">
        <w:t xml:space="preserve">анализ имеющихся проектных артефактов: документация (спецификации, требования, планы), модели, исполняемый код и т.д. </w:t>
      </w:r>
    </w:p>
    <w:p w:rsidR="00DA4832" w:rsidRPr="00B04C23" w:rsidRDefault="00DA4832" w:rsidP="009F565D">
      <w:pPr>
        <w:pStyle w:val="ListParagraph"/>
        <w:numPr>
          <w:ilvl w:val="0"/>
          <w:numId w:val="187"/>
        </w:numPr>
        <w:spacing w:after="160" w:line="259" w:lineRule="auto"/>
      </w:pPr>
      <w:r w:rsidRPr="00B04C23">
        <w:t>написание спецификации по тест дизайну (</w:t>
      </w:r>
      <w:r w:rsidRPr="00BD4A56">
        <w:t>Test</w:t>
      </w:r>
      <w:r w:rsidRPr="00B04C23">
        <w:t xml:space="preserve"> </w:t>
      </w:r>
      <w:r w:rsidRPr="00BD4A56">
        <w:t>Design</w:t>
      </w:r>
      <w:r w:rsidRPr="00B04C23">
        <w:t xml:space="preserve"> </w:t>
      </w:r>
      <w:r w:rsidRPr="00BD4A56">
        <w:t>Specification</w:t>
      </w:r>
      <w:r w:rsidRPr="00B04C23">
        <w:t xml:space="preserve">) </w:t>
      </w:r>
    </w:p>
    <w:p w:rsidR="00DA4832" w:rsidRPr="00B04C23" w:rsidRDefault="00DA4832" w:rsidP="009F565D">
      <w:pPr>
        <w:pStyle w:val="ListParagraph"/>
        <w:numPr>
          <w:ilvl w:val="0"/>
          <w:numId w:val="187"/>
        </w:numPr>
        <w:spacing w:after="160" w:line="259" w:lineRule="auto"/>
      </w:pPr>
      <w:r w:rsidRPr="00B04C23">
        <w:t>проектирование и создание тестовых случаев (</w:t>
      </w:r>
      <w:r w:rsidRPr="00BD4A56">
        <w:t>Test</w:t>
      </w:r>
      <w:r w:rsidRPr="00B04C23">
        <w:t xml:space="preserve"> </w:t>
      </w:r>
      <w:r w:rsidRPr="00BD4A56">
        <w:t>Cases</w:t>
      </w:r>
      <w:r w:rsidRPr="00B04C23">
        <w:t xml:space="preserve">) </w:t>
      </w:r>
    </w:p>
    <w:p w:rsidR="00DA4832" w:rsidRPr="005A37EF" w:rsidRDefault="00DA4832" w:rsidP="00DA4832">
      <w:pPr>
        <w:pStyle w:val="Heading4"/>
        <w:rPr>
          <w:lang w:val="ru-RU"/>
        </w:rPr>
      </w:pPr>
      <w:r w:rsidRPr="005A37EF">
        <w:rPr>
          <w:lang w:val="ru-RU"/>
        </w:rPr>
        <w:t>Роли, ответственные за тест дизайн</w:t>
      </w:r>
    </w:p>
    <w:p w:rsidR="00DA4832" w:rsidRPr="00B04C23" w:rsidRDefault="00DA4832" w:rsidP="009F565D">
      <w:pPr>
        <w:pStyle w:val="ListParagraph"/>
        <w:numPr>
          <w:ilvl w:val="0"/>
          <w:numId w:val="188"/>
        </w:numPr>
        <w:spacing w:after="160" w:line="259" w:lineRule="auto"/>
      </w:pPr>
      <w:r w:rsidRPr="00B04C23">
        <w:t>Тест аналитик - определяет "</w:t>
      </w:r>
      <w:r w:rsidRPr="00B04C23">
        <w:rPr>
          <w:b/>
        </w:rPr>
        <w:t>ЧТО тестировать?</w:t>
      </w:r>
      <w:r w:rsidRPr="00B04C23">
        <w:t xml:space="preserve">" </w:t>
      </w:r>
    </w:p>
    <w:p w:rsidR="00DA4832" w:rsidRPr="00B04C23" w:rsidRDefault="00DA4832" w:rsidP="009F565D">
      <w:pPr>
        <w:pStyle w:val="ListParagraph"/>
        <w:numPr>
          <w:ilvl w:val="0"/>
          <w:numId w:val="188"/>
        </w:numPr>
        <w:spacing w:after="160" w:line="259" w:lineRule="auto"/>
      </w:pPr>
      <w:r w:rsidRPr="00B04C23">
        <w:t>Тест дизайнер - определяет "</w:t>
      </w:r>
      <w:r w:rsidRPr="00B04C23">
        <w:rPr>
          <w:b/>
        </w:rPr>
        <w:t>КАК тестировать?</w:t>
      </w:r>
      <w:r w:rsidRPr="00B04C23">
        <w:t xml:space="preserve">" </w:t>
      </w:r>
    </w:p>
    <w:p w:rsidR="00DA4832" w:rsidRPr="00DA4832" w:rsidRDefault="00DA4832" w:rsidP="00DA4832">
      <w:pPr>
        <w:rPr>
          <w:lang w:val="ru-RU"/>
        </w:rPr>
      </w:pPr>
      <w:r w:rsidRPr="005A37EF">
        <w:rPr>
          <w:lang w:val="ru-RU"/>
        </w:rPr>
        <w:t xml:space="preserve">Попросту говоря, задача тест аналитиков и дизайнеров сводится к тому, чтобы, используя различные стратегии и </w:t>
      </w:r>
      <w:r w:rsidRPr="00BD4A56">
        <w:rPr>
          <w:lang w:val="ru-RU"/>
        </w:rPr>
        <w:t>техники тест дизайна</w:t>
      </w:r>
      <w:r w:rsidRPr="005A37EF">
        <w:rPr>
          <w:lang w:val="ru-RU"/>
        </w:rPr>
        <w:t xml:space="preserve">, создать набор тестовых случаев, обеспечивающий оптимальное </w:t>
      </w:r>
      <w:r w:rsidRPr="00BD4A56">
        <w:rPr>
          <w:lang w:val="ru-RU"/>
        </w:rPr>
        <w:t>тестовое покрытие</w:t>
      </w:r>
      <w:r w:rsidRPr="005A37EF">
        <w:rPr>
          <w:lang w:val="ru-RU"/>
        </w:rPr>
        <w:t xml:space="preserve">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w:t>
      </w:r>
      <w:r w:rsidRPr="00BD4A56">
        <w:rPr>
          <w:lang w:val="ru-RU"/>
        </w:rPr>
        <w:t>качестве программного обеспечения</w:t>
      </w:r>
      <w:r w:rsidRPr="005A37EF">
        <w:rPr>
          <w:lang w:val="ru-RU"/>
        </w:rPr>
        <w:t xml:space="preserve"> (конечного продукта).</w:t>
      </w:r>
    </w:p>
    <w:p w:rsidR="00CE36F6" w:rsidRDefault="00CE36F6" w:rsidP="0003347D">
      <w:pPr>
        <w:pStyle w:val="Heading2"/>
        <w:jc w:val="both"/>
        <w:rPr>
          <w:lang w:val="ru-RU"/>
        </w:rPr>
      </w:pPr>
      <w:bookmarkStart w:id="367" w:name="_Toc438377314"/>
      <w:bookmarkStart w:id="368" w:name="_Toc438377584"/>
      <w:r>
        <w:rPr>
          <w:lang w:val="ru-RU"/>
        </w:rPr>
        <w:t>Стандартизация</w:t>
      </w:r>
      <w:bookmarkEnd w:id="367"/>
      <w:bookmarkEnd w:id="368"/>
    </w:p>
    <w:p w:rsidR="005E0815" w:rsidRPr="00CC658C" w:rsidRDefault="005E0815" w:rsidP="0003347D">
      <w:pPr>
        <w:pStyle w:val="Heading3"/>
        <w:jc w:val="both"/>
        <w:rPr>
          <w:lang w:val="ru-RU"/>
        </w:rPr>
      </w:pPr>
      <w:bookmarkStart w:id="369" w:name="_Toc438377585"/>
      <w:r w:rsidRPr="00CC658C">
        <w:rPr>
          <w:lang w:val="ru-RU"/>
        </w:rPr>
        <w:t>Введение</w:t>
      </w:r>
      <w:bookmarkEnd w:id="369"/>
    </w:p>
    <w:p w:rsidR="005E0815" w:rsidRPr="005E0815" w:rsidRDefault="005E0815" w:rsidP="0003347D">
      <w:pPr>
        <w:jc w:val="both"/>
      </w:pPr>
      <w:r w:rsidRPr="00CC658C">
        <w:rPr>
          <w:lang w:val="ru-RU"/>
        </w:rPr>
        <w:t>Концепция языка программирования неотрывно связана с его реализацией. Для того, чтобы компиляция одной и той же программы различными компиляторами всегда давала одинаковый результат, разрабатываются стандарты языков программирования. Существует</w:t>
      </w:r>
      <w:r w:rsidRPr="005E0815">
        <w:t xml:space="preserve"> </w:t>
      </w:r>
      <w:r w:rsidRPr="00CC658C">
        <w:rPr>
          <w:lang w:val="ru-RU"/>
        </w:rPr>
        <w:t>ряд</w:t>
      </w:r>
      <w:r w:rsidRPr="005E0815">
        <w:t xml:space="preserve"> </w:t>
      </w:r>
      <w:r w:rsidRPr="00CC658C">
        <w:rPr>
          <w:lang w:val="ru-RU"/>
        </w:rPr>
        <w:t>организаций</w:t>
      </w:r>
      <w:r w:rsidRPr="005E0815">
        <w:t xml:space="preserve">, </w:t>
      </w:r>
      <w:r w:rsidRPr="00CC658C">
        <w:rPr>
          <w:lang w:val="ru-RU"/>
        </w:rPr>
        <w:t>которые</w:t>
      </w:r>
      <w:r w:rsidRPr="005E0815">
        <w:t xml:space="preserve"> </w:t>
      </w:r>
      <w:r w:rsidRPr="00CC658C">
        <w:rPr>
          <w:lang w:val="ru-RU"/>
        </w:rPr>
        <w:t>занимаются</w:t>
      </w:r>
      <w:r w:rsidRPr="005E0815">
        <w:t xml:space="preserve"> </w:t>
      </w:r>
      <w:r w:rsidRPr="00CC658C">
        <w:rPr>
          <w:lang w:val="ru-RU"/>
        </w:rPr>
        <w:t>вопросами</w:t>
      </w:r>
      <w:r w:rsidRPr="005E0815">
        <w:t xml:space="preserve"> </w:t>
      </w:r>
      <w:r w:rsidRPr="00CC658C">
        <w:rPr>
          <w:lang w:val="ru-RU"/>
        </w:rPr>
        <w:t>стандартизации</w:t>
      </w:r>
      <w:r w:rsidRPr="005E0815">
        <w:t xml:space="preserve">. </w:t>
      </w:r>
      <w:r w:rsidRPr="00CC658C">
        <w:rPr>
          <w:lang w:val="ru-RU"/>
        </w:rPr>
        <w:t>Вот</w:t>
      </w:r>
      <w:r w:rsidRPr="005E0815">
        <w:t xml:space="preserve"> </w:t>
      </w:r>
      <w:r w:rsidRPr="00CC658C">
        <w:rPr>
          <w:lang w:val="ru-RU"/>
        </w:rPr>
        <w:t>некоторые</w:t>
      </w:r>
      <w:r w:rsidRPr="005E0815">
        <w:t xml:space="preserve"> </w:t>
      </w:r>
      <w:r w:rsidRPr="00CC658C">
        <w:rPr>
          <w:lang w:val="ru-RU"/>
        </w:rPr>
        <w:t>из</w:t>
      </w:r>
      <w:r w:rsidRPr="005E0815">
        <w:t xml:space="preserve"> </w:t>
      </w:r>
      <w:r w:rsidRPr="00CC658C">
        <w:rPr>
          <w:lang w:val="ru-RU"/>
        </w:rPr>
        <w:t>них</w:t>
      </w:r>
      <w:r w:rsidRPr="005E0815">
        <w:t>: ANSI (American National Standards Institute), IEEE (Institute of Electrical and Electronic Engineers), ISO (International Organization for Standardization), ECMA (European Computer Manufacturers Association), The Open Group.</w:t>
      </w:r>
    </w:p>
    <w:p w:rsidR="005E0815" w:rsidRPr="00CC658C" w:rsidRDefault="005E0815" w:rsidP="0003347D">
      <w:pPr>
        <w:jc w:val="both"/>
        <w:rPr>
          <w:lang w:val="ru-RU"/>
        </w:rPr>
      </w:pPr>
      <w:r w:rsidRPr="00CC658C">
        <w:rPr>
          <w:lang w:val="ru-RU"/>
        </w:rPr>
        <w:t>Как правило, при создании языка выпускается частный стандарт, определяемый разработчиками языка. Если язык получает широкое распространение, то со временем появляются различные версии компиляторов, которые не точно следуют частному стандарту. В большинстве случаев идет расширение зафиксированных первоначально возможностей языка. Для приведения наиболее популярных реализаций языка в соответствие друг с другом разрабатывается согласительный стандарт. Очень важным фактором стандартизации языка программирования является своевременность появления стандарта – до широкого распространения языка и создания множества несовместимых реализаций. В процессе развития языка могут появляться новые стандарты, отражающие современные нововведения. Так, язык FORTRAN первоначально был стандартизирован в 1966 году. В результате был издан стандарт FORTRAN 66. Далее этот стандарт несколько раз пересматривался (в 1977 году был выпущен FORTRAN 77, затем появился и FORTRAN 90).</w:t>
      </w:r>
    </w:p>
    <w:p w:rsidR="005E0815" w:rsidRPr="00CC658C" w:rsidRDefault="005E0815" w:rsidP="0003347D">
      <w:pPr>
        <w:jc w:val="both"/>
        <w:rPr>
          <w:lang w:val="ru-RU"/>
        </w:rPr>
      </w:pPr>
      <w:r w:rsidRPr="00CC658C">
        <w:rPr>
          <w:lang w:val="ru-RU"/>
        </w:rPr>
        <w:t xml:space="preserve">В процессе развития языка некоторые его конструкции и функции устаревают. Однако с целью обратной совместимости новые версии должны поддерживать и все устаревающие возможности. Это ведет к "разбуханию" компиляторов. В последнее время в реализациях введено понятие не рекомендуемой и устаревшей возможности (deprecated). В первом случае следующий стандарт еще будет поддерживать не рекомендуемую возможность, но может перевести ее в категорию устаревшей. Во втором случае стандарт может исключить поддержку возможности, объявленной ранее как устаревшая. Введение не рекомендуемых и устаревших возможностей предоставляет </w:t>
      </w:r>
      <w:r w:rsidRPr="00CC658C">
        <w:rPr>
          <w:lang w:val="ru-RU"/>
        </w:rPr>
        <w:lastRenderedPageBreak/>
        <w:t>разработчикам временной интервал, в течение которого они могут модифицировать код в соответствии с новыми требованиями стандарта.</w:t>
      </w:r>
    </w:p>
    <w:p w:rsidR="005E0815" w:rsidRPr="00CC658C" w:rsidRDefault="005E0815" w:rsidP="0003347D">
      <w:pPr>
        <w:jc w:val="both"/>
        <w:rPr>
          <w:lang w:val="ru-RU"/>
        </w:rPr>
      </w:pPr>
      <w:r w:rsidRPr="00CC658C">
        <w:rPr>
          <w:lang w:val="ru-RU"/>
        </w:rPr>
        <w:t xml:space="preserve">Внедрение новых стандартов языка происходит крайне медленно. Причем чем более используема технология, тем более медленно внедряются новые стандарты. Так, например, готовится стандарт Java 9, а огромные игроки глобального рынка только-только, с треском, переехали на Java 7. </w:t>
      </w:r>
    </w:p>
    <w:p w:rsidR="005E0815" w:rsidRPr="00CC658C" w:rsidRDefault="005E0815" w:rsidP="0003347D">
      <w:pPr>
        <w:jc w:val="both"/>
        <w:rPr>
          <w:lang w:val="ru-RU"/>
        </w:rPr>
      </w:pPr>
      <w:r w:rsidRPr="00CC658C">
        <w:rPr>
          <w:lang w:val="ru-RU"/>
        </w:rPr>
        <w:t>Посмотрим на несколько языков программирования с точки зрения стандартов.</w:t>
      </w:r>
    </w:p>
    <w:p w:rsidR="005E0815" w:rsidRPr="00CC658C" w:rsidRDefault="005E0815" w:rsidP="0003347D">
      <w:pPr>
        <w:pStyle w:val="Heading3"/>
        <w:jc w:val="both"/>
        <w:rPr>
          <w:lang w:val="ru-RU"/>
        </w:rPr>
      </w:pPr>
      <w:bookmarkStart w:id="370" w:name="_Toc438377586"/>
      <w:r w:rsidRPr="00CC658C">
        <w:rPr>
          <w:lang w:val="ru-RU"/>
        </w:rPr>
        <w:t>Стандарты C++</w:t>
      </w:r>
      <w:bookmarkEnd w:id="370"/>
    </w:p>
    <w:p w:rsidR="005E0815" w:rsidRPr="00CC658C" w:rsidRDefault="005E0815" w:rsidP="0003347D">
      <w:pPr>
        <w:jc w:val="both"/>
        <w:rPr>
          <w:rFonts w:eastAsia="Arial" w:cs="Arial"/>
          <w:lang w:val="ru-RU"/>
        </w:rPr>
      </w:pPr>
      <w:r w:rsidRPr="00CC658C">
        <w:rPr>
          <w:lang w:val="ru-RU"/>
        </w:rPr>
        <w:t xml:space="preserve">С++, как и другие языки, стандартизован. На конец 2015 года, современным стандартом является С++14. Наиболее используемым является С++11. Ведется работа над С++17. Официальное издание стандарта публикуется ISO, и стоит денег. Его можно купить на организации ANSI: </w:t>
      </w:r>
      <w:hyperlink r:id="rId432" w:history="1">
        <w:r w:rsidRPr="00CC658C">
          <w:rPr>
            <w:rStyle w:val="Hyperlink0"/>
            <w:rFonts w:ascii="Calibri" w:hAnsi="Calibri"/>
            <w:lang w:val="ru-RU"/>
          </w:rPr>
          <w:t>ansi.org</w:t>
        </w:r>
      </w:hyperlink>
      <w:r w:rsidRPr="00CC658C">
        <w:rPr>
          <w:lang w:val="ru-RU"/>
        </w:rPr>
        <w:t xml:space="preserve">. Также можно увидеть черновики стандарта: на сайте </w:t>
      </w:r>
      <w:r w:rsidRPr="00CC658C">
        <w:rPr>
          <w:i/>
          <w:iCs/>
          <w:lang w:val="ru-RU"/>
        </w:rPr>
        <w:t>open-std.org</w:t>
      </w:r>
      <w:r w:rsidRPr="00CC658C">
        <w:rPr>
          <w:lang w:val="ru-RU"/>
        </w:rPr>
        <w:t xml:space="preserve"> публикуются рабочие документы комитета по стандартизации, в том числе и черновики стандарта.</w:t>
      </w:r>
    </w:p>
    <w:p w:rsidR="005E0815" w:rsidRPr="00CC658C" w:rsidRDefault="005E0815" w:rsidP="0003347D">
      <w:pPr>
        <w:jc w:val="both"/>
        <w:rPr>
          <w:rFonts w:eastAsia="Arial" w:cs="Arial"/>
          <w:lang w:val="ru-RU"/>
        </w:rPr>
      </w:pPr>
      <w:r w:rsidRPr="00CC658C">
        <w:rPr>
          <w:lang w:val="ru-RU"/>
        </w:rPr>
        <w:t xml:space="preserve">Когда очередная версия стандарта готова, публикуется "финальный черновик" (Final Draft), который затем отправляется в ISO. Он практически ничем не отличается от официального издания стандарта. Однако после публикации официального издания доступ к финальному черновику закрывается. Также существует возможность следить за репозиторием на GitHub. Некоторые исходные документы размещены на </w:t>
      </w:r>
      <w:hyperlink r:id="rId433" w:history="1">
        <w:r w:rsidRPr="00CC658C">
          <w:rPr>
            <w:rStyle w:val="Hyperlink0"/>
            <w:rFonts w:ascii="Calibri" w:hAnsi="Calibri"/>
            <w:lang w:val="ru-RU"/>
          </w:rPr>
          <w:t>github.com/cplusplus/draft</w:t>
        </w:r>
      </w:hyperlink>
      <w:r w:rsidRPr="00CC658C">
        <w:rPr>
          <w:lang w:val="ru-RU"/>
        </w:rPr>
        <w:t xml:space="preserve"> Их можно скомпилировать в .pdf и получить самый свежий черновик.</w:t>
      </w:r>
    </w:p>
    <w:p w:rsidR="005E0815" w:rsidRPr="00CC658C" w:rsidRDefault="005E0815" w:rsidP="0003347D">
      <w:pPr>
        <w:pStyle w:val="Heading3"/>
        <w:jc w:val="both"/>
        <w:rPr>
          <w:lang w:val="ru-RU"/>
        </w:rPr>
      </w:pPr>
      <w:bookmarkStart w:id="371" w:name="_Toc438377587"/>
      <w:r w:rsidRPr="00CC658C">
        <w:rPr>
          <w:lang w:val="ru-RU"/>
        </w:rPr>
        <w:t>Стандарты JavaScript</w:t>
      </w:r>
      <w:bookmarkEnd w:id="371"/>
    </w:p>
    <w:p w:rsidR="005E0815" w:rsidRPr="00CC658C" w:rsidRDefault="005E0815" w:rsidP="0003347D">
      <w:pPr>
        <w:jc w:val="both"/>
        <w:rPr>
          <w:lang w:val="ru-RU"/>
        </w:rPr>
      </w:pPr>
      <w:r w:rsidRPr="00CC658C">
        <w:rPr>
          <w:lang w:val="ru-RU"/>
        </w:rPr>
        <w:t>JavaScript является реализацией языка ECMAScript, спецификации ECMA-262 (несколько интересных стандартов ECMA будут рассмотрены далее). А значит все спецификации JavaScript - редакции спецификации ECMA-262. На данный момент актуальная спецификация языка - ECMAScript 6 (ECMAScript 2015). Любую информацию по последней спецификации можно найти в сети Интернет.</w:t>
      </w:r>
    </w:p>
    <w:p w:rsidR="005E0815" w:rsidRPr="00CC658C" w:rsidRDefault="005E0815" w:rsidP="0003347D">
      <w:pPr>
        <w:pStyle w:val="Heading3"/>
        <w:jc w:val="both"/>
        <w:rPr>
          <w:lang w:val="ru-RU"/>
        </w:rPr>
      </w:pPr>
      <w:bookmarkStart w:id="372" w:name="_Toc438377588"/>
      <w:r w:rsidRPr="00CC658C">
        <w:rPr>
          <w:lang w:val="ru-RU"/>
        </w:rPr>
        <w:t>Стандарты Java</w:t>
      </w:r>
      <w:bookmarkEnd w:id="372"/>
    </w:p>
    <w:p w:rsidR="005E0815" w:rsidRPr="00CC658C" w:rsidRDefault="005E0815" w:rsidP="0003347D">
      <w:pPr>
        <w:jc w:val="both"/>
        <w:rPr>
          <w:lang w:val="ru-RU"/>
        </w:rPr>
      </w:pPr>
      <w:r w:rsidRPr="00CC658C">
        <w:rPr>
          <w:lang w:val="ru-RU"/>
        </w:rPr>
        <w:t xml:space="preserve">Первая спецификация была выпущена в 26 августа 1996 года. Последняя на конец 2015 года спецификация - Java 8, выпущенная 19 марта 2014 года. Будущая спецификация, Java 9, планируется к выпуску в сентябре 2016 года. Всю информацию о стандартах языка можно найти на сайте </w:t>
      </w:r>
      <w:hyperlink r:id="rId434" w:history="1">
        <w:r w:rsidRPr="00CC658C">
          <w:rPr>
            <w:rStyle w:val="Hyperlink0"/>
            <w:rFonts w:ascii="Calibri" w:hAnsi="Calibri"/>
            <w:lang w:val="ru-RU"/>
          </w:rPr>
          <w:t>docs.oracle.com/javase/specs/</w:t>
        </w:r>
      </w:hyperlink>
      <w:r w:rsidRPr="00CC658C">
        <w:rPr>
          <w:lang w:val="ru-RU"/>
        </w:rPr>
        <w:t xml:space="preserve">. Спецификация общедоступна и совершенно бесплатна. </w:t>
      </w:r>
    </w:p>
    <w:p w:rsidR="005E0815" w:rsidRPr="00CC658C" w:rsidRDefault="005E0815" w:rsidP="0003347D">
      <w:pPr>
        <w:pStyle w:val="Heading3"/>
        <w:jc w:val="both"/>
        <w:rPr>
          <w:lang w:val="ru-RU"/>
        </w:rPr>
      </w:pPr>
      <w:bookmarkStart w:id="373" w:name="_Toc438377589"/>
      <w:r w:rsidRPr="00CC658C">
        <w:rPr>
          <w:lang w:val="ru-RU"/>
        </w:rPr>
        <w:t>Интересные стандарты Ecma</w:t>
      </w:r>
      <w:bookmarkEnd w:id="373"/>
    </w:p>
    <w:p w:rsidR="005E0815" w:rsidRPr="00CC658C" w:rsidRDefault="005E0815" w:rsidP="0003347D">
      <w:pPr>
        <w:jc w:val="both"/>
        <w:rPr>
          <w:rFonts w:ascii="Calibri" w:hAnsi="Calibri"/>
          <w:lang w:val="ru-RU"/>
        </w:rPr>
      </w:pPr>
      <w:r w:rsidRPr="00CC658C">
        <w:rPr>
          <w:rFonts w:ascii="Calibri" w:hAnsi="Calibri"/>
          <w:b/>
          <w:bCs/>
          <w:lang w:val="ru-RU"/>
        </w:rPr>
        <w:t xml:space="preserve">Ecma International </w:t>
      </w:r>
      <w:r w:rsidRPr="00CC658C">
        <w:rPr>
          <w:rFonts w:ascii="Calibri" w:hAnsi="Calibri"/>
          <w:lang w:val="ru-RU"/>
        </w:rPr>
        <w:t xml:space="preserve">— основанная в </w:t>
      </w:r>
      <w:hyperlink r:id="rId435" w:history="1">
        <w:r w:rsidRPr="00CC658C">
          <w:rPr>
            <w:rFonts w:ascii="Calibri" w:hAnsi="Calibri"/>
            <w:lang w:val="ru-RU"/>
          </w:rPr>
          <w:t>1961 году</w:t>
        </w:r>
      </w:hyperlink>
      <w:r w:rsidRPr="00CC658C">
        <w:rPr>
          <w:rFonts w:ascii="Calibri" w:hAnsi="Calibri"/>
          <w:lang w:val="ru-RU"/>
        </w:rPr>
        <w:t xml:space="preserve"> ассоциация, деятельность которой посвящена </w:t>
      </w:r>
      <w:hyperlink r:id="rId436" w:history="1">
        <w:r w:rsidRPr="00CC658C">
          <w:rPr>
            <w:rFonts w:ascii="Calibri" w:hAnsi="Calibri"/>
            <w:lang w:val="ru-RU"/>
          </w:rPr>
          <w:t>стандартизации</w:t>
        </w:r>
      </w:hyperlink>
      <w:r w:rsidRPr="00CC658C">
        <w:rPr>
          <w:rFonts w:ascii="Calibri" w:hAnsi="Calibri"/>
          <w:lang w:val="ru-RU"/>
        </w:rPr>
        <w:t xml:space="preserve"> информационных и коммуникационных технологий. Изначально ассоциация называлась </w:t>
      </w:r>
      <w:r w:rsidRPr="00CC658C">
        <w:rPr>
          <w:rFonts w:ascii="Calibri" w:hAnsi="Calibri"/>
          <w:b/>
          <w:bCs/>
          <w:lang w:val="ru-RU"/>
        </w:rPr>
        <w:t>ECMA</w:t>
      </w:r>
      <w:r w:rsidRPr="00CC658C">
        <w:rPr>
          <w:rFonts w:ascii="Calibri" w:hAnsi="Calibri"/>
          <w:lang w:val="ru-RU"/>
        </w:rPr>
        <w:t xml:space="preserve"> — European Computer Manufacturers Association, однако она сменила название в </w:t>
      </w:r>
      <w:hyperlink r:id="rId437" w:history="1">
        <w:r w:rsidRPr="00CC658C">
          <w:rPr>
            <w:rFonts w:ascii="Calibri" w:hAnsi="Calibri"/>
            <w:lang w:val="ru-RU"/>
          </w:rPr>
          <w:t>1994 году</w:t>
        </w:r>
      </w:hyperlink>
      <w:r w:rsidRPr="00CC658C">
        <w:rPr>
          <w:rFonts w:ascii="Calibri" w:hAnsi="Calibri"/>
          <w:lang w:val="ru-RU"/>
        </w:rPr>
        <w:t xml:space="preserve"> в связи с глобализацией её деятельности. Вследствие этого название Ecma перестало быть аббревиатурой и больше не пишется заглавными буквами. Ассоциация создана для создания (в сотрудничестве с организациями аналогичной направленности, но локального масштаба) </w:t>
      </w:r>
      <w:hyperlink r:id="rId438" w:history="1">
        <w:r w:rsidRPr="00CC658C">
          <w:rPr>
            <w:rFonts w:ascii="Calibri" w:hAnsi="Calibri"/>
            <w:lang w:val="ru-RU"/>
          </w:rPr>
          <w:t>стандартов</w:t>
        </w:r>
      </w:hyperlink>
      <w:r w:rsidRPr="00CC658C">
        <w:rPr>
          <w:rFonts w:ascii="Calibri" w:hAnsi="Calibri"/>
          <w:lang w:val="ru-RU"/>
        </w:rPr>
        <w:t xml:space="preserve"> и технических отчётов в порядке поддержки и стандартизации использования информационных и сетевых систем, а также для публикации их в электронном и бумажном виде. Распространение такого рода документов, по мнению организации, должно быть бесплатно и неограниченно.</w:t>
      </w:r>
    </w:p>
    <w:p w:rsidR="005E0815" w:rsidRPr="00CC658C" w:rsidRDefault="005E0815" w:rsidP="0003347D">
      <w:pPr>
        <w:jc w:val="both"/>
        <w:rPr>
          <w:rFonts w:ascii="Calibri" w:hAnsi="Calibri"/>
          <w:lang w:val="ru-RU"/>
        </w:rPr>
      </w:pPr>
      <w:r w:rsidRPr="00CC658C">
        <w:rPr>
          <w:rFonts w:ascii="Calibri" w:hAnsi="Calibri"/>
          <w:lang w:val="ru-RU"/>
        </w:rPr>
        <w:t>Примеры стандартов:</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lastRenderedPageBreak/>
        <w:t xml:space="preserve">ECMA-1 — </w:t>
      </w:r>
      <w:r w:rsidRPr="005E0815">
        <w:rPr>
          <w:szCs w:val="22"/>
        </w:rPr>
        <w:t>Стандарт</w:t>
      </w:r>
      <w:r w:rsidRPr="005E0815">
        <w:rPr>
          <w:szCs w:val="22"/>
          <w:lang w:val="en-US"/>
        </w:rPr>
        <w:t xml:space="preserve"> </w:t>
      </w:r>
      <w:r w:rsidRPr="005E0815">
        <w:rPr>
          <w:szCs w:val="22"/>
        </w:rPr>
        <w:t>на</w:t>
      </w:r>
      <w:r w:rsidRPr="005E0815">
        <w:rPr>
          <w:szCs w:val="22"/>
          <w:lang w:val="en-US"/>
        </w:rPr>
        <w:t xml:space="preserve"> 6-</w:t>
      </w:r>
      <w:r w:rsidRPr="005E0815">
        <w:rPr>
          <w:szCs w:val="22"/>
        </w:rPr>
        <w:t>битный</w:t>
      </w:r>
      <w:r w:rsidRPr="005E0815">
        <w:rPr>
          <w:szCs w:val="22"/>
          <w:lang w:val="en-US"/>
        </w:rPr>
        <w:t xml:space="preserve"> </w:t>
      </w:r>
      <w:r w:rsidRPr="005E0815">
        <w:rPr>
          <w:szCs w:val="22"/>
        </w:rPr>
        <w:t>код</w:t>
      </w:r>
      <w:r w:rsidRPr="005E0815">
        <w:rPr>
          <w:szCs w:val="22"/>
          <w:lang w:val="en-US"/>
        </w:rPr>
        <w:t xml:space="preserve"> </w:t>
      </w:r>
      <w:r w:rsidRPr="005E0815">
        <w:rPr>
          <w:szCs w:val="22"/>
        </w:rPr>
        <w:t>символа</w:t>
      </w:r>
      <w:r w:rsidRPr="005E0815">
        <w:rPr>
          <w:szCs w:val="22"/>
          <w:lang w:val="en-US"/>
        </w:rPr>
        <w:t xml:space="preserve"> </w:t>
      </w:r>
      <w:r w:rsidRPr="005E0815">
        <w:rPr>
          <w:szCs w:val="22"/>
        </w:rPr>
        <w:t>ввода</w:t>
      </w:r>
      <w:r w:rsidRPr="005E0815">
        <w:rPr>
          <w:szCs w:val="22"/>
          <w:lang w:val="en-US"/>
        </w:rPr>
        <w:t>-</w:t>
      </w:r>
      <w:r w:rsidRPr="005E0815">
        <w:rPr>
          <w:szCs w:val="22"/>
        </w:rPr>
        <w:t>вывода</w:t>
      </w:r>
      <w:r w:rsidRPr="005E0815">
        <w:rPr>
          <w:szCs w:val="22"/>
          <w:lang w:val="en-US"/>
        </w:rPr>
        <w:t xml:space="preserve"> (Standard for a 6-bit Input/Output character code)</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t xml:space="preserve">ECMA-13 — </w:t>
      </w:r>
      <w:r w:rsidRPr="005E0815">
        <w:rPr>
          <w:szCs w:val="22"/>
        </w:rPr>
        <w:t>Файловая</w:t>
      </w:r>
      <w:r w:rsidRPr="005E0815">
        <w:rPr>
          <w:szCs w:val="22"/>
          <w:lang w:val="en-US"/>
        </w:rPr>
        <w:t xml:space="preserve"> </w:t>
      </w:r>
      <w:r w:rsidRPr="005E0815">
        <w:rPr>
          <w:szCs w:val="22"/>
        </w:rPr>
        <w:t>структура</w:t>
      </w:r>
      <w:r w:rsidRPr="005E0815">
        <w:rPr>
          <w:szCs w:val="22"/>
          <w:lang w:val="en-US"/>
        </w:rPr>
        <w:t xml:space="preserve"> </w:t>
      </w:r>
      <w:r w:rsidRPr="005E0815">
        <w:rPr>
          <w:szCs w:val="22"/>
        </w:rPr>
        <w:t>и</w:t>
      </w:r>
      <w:r w:rsidRPr="005E0815">
        <w:rPr>
          <w:szCs w:val="22"/>
          <w:lang w:val="en-US"/>
        </w:rPr>
        <w:t xml:space="preserve"> </w:t>
      </w:r>
      <w:r w:rsidRPr="005E0815">
        <w:rPr>
          <w:szCs w:val="22"/>
        </w:rPr>
        <w:t>размечивание</w:t>
      </w:r>
      <w:r w:rsidRPr="005E0815">
        <w:rPr>
          <w:szCs w:val="22"/>
          <w:lang w:val="en-US"/>
        </w:rPr>
        <w:t xml:space="preserve"> </w:t>
      </w:r>
      <w:r w:rsidRPr="005E0815">
        <w:rPr>
          <w:szCs w:val="22"/>
        </w:rPr>
        <w:t>магнитных</w:t>
      </w:r>
      <w:r w:rsidRPr="005E0815">
        <w:rPr>
          <w:szCs w:val="22"/>
          <w:lang w:val="en-US"/>
        </w:rPr>
        <w:t xml:space="preserve"> </w:t>
      </w:r>
      <w:r w:rsidRPr="005E0815">
        <w:rPr>
          <w:szCs w:val="22"/>
        </w:rPr>
        <w:t>лент</w:t>
      </w:r>
      <w:r w:rsidRPr="005E0815">
        <w:rPr>
          <w:szCs w:val="22"/>
          <w:lang w:val="en-US"/>
        </w:rPr>
        <w:t xml:space="preserve"> (File Structure and Labelling of Magnetic Tapes) (</w:t>
      </w:r>
      <w:r w:rsidRPr="005E0815">
        <w:rPr>
          <w:szCs w:val="22"/>
        </w:rPr>
        <w:t>позднее</w:t>
      </w:r>
      <w:r w:rsidRPr="005E0815">
        <w:rPr>
          <w:szCs w:val="22"/>
          <w:lang w:val="en-US"/>
        </w:rPr>
        <w:t xml:space="preserve"> </w:t>
      </w:r>
      <w:r w:rsidRPr="005E0815">
        <w:rPr>
          <w:szCs w:val="22"/>
        </w:rPr>
        <w:t>был</w:t>
      </w:r>
      <w:r w:rsidRPr="005E0815">
        <w:rPr>
          <w:szCs w:val="22"/>
          <w:lang w:val="en-US"/>
        </w:rPr>
        <w:t xml:space="preserve"> </w:t>
      </w:r>
      <w:r w:rsidRPr="005E0815">
        <w:rPr>
          <w:szCs w:val="22"/>
        </w:rPr>
        <w:t>принят</w:t>
      </w:r>
      <w:r w:rsidRPr="005E0815">
        <w:rPr>
          <w:szCs w:val="22"/>
          <w:lang w:val="en-US"/>
        </w:rPr>
        <w:t xml:space="preserve"> </w:t>
      </w:r>
      <w:hyperlink r:id="rId439" w:history="1">
        <w:r w:rsidRPr="005E0815">
          <w:rPr>
            <w:szCs w:val="22"/>
            <w:lang w:val="en-US"/>
          </w:rPr>
          <w:t>ISO 1001</w:t>
        </w:r>
      </w:hyperlink>
      <w:r w:rsidRPr="005E0815">
        <w:rPr>
          <w:szCs w:val="22"/>
          <w:lang w:val="en-US"/>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ECMA-58 — 8-дюймовая </w:t>
      </w:r>
      <w:hyperlink r:id="rId440" w:history="1">
        <w:r w:rsidRPr="005E0815">
          <w:rPr>
            <w:szCs w:val="22"/>
          </w:rPr>
          <w:t>дискета</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ECMA-107 — Файловая система </w:t>
      </w:r>
      <w:hyperlink r:id="rId441" w:history="1">
        <w:r w:rsidRPr="005E0815">
          <w:rPr>
            <w:szCs w:val="22"/>
          </w:rPr>
          <w:t>FAT</w:t>
        </w:r>
      </w:hyperlink>
      <w:r w:rsidRPr="005E0815">
        <w:rPr>
          <w:szCs w:val="22"/>
        </w:rPr>
        <w:t xml:space="preserve"> (аналогичен ISO/IEC 9293)</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ECMA-119 — Файловая система </w:t>
      </w:r>
      <w:hyperlink r:id="rId442" w:history="1">
        <w:r w:rsidRPr="005E0815">
          <w:rPr>
            <w:szCs w:val="22"/>
          </w:rPr>
          <w:t>CD-ROM</w:t>
        </w:r>
      </w:hyperlink>
      <w:r w:rsidRPr="005E0815">
        <w:rPr>
          <w:szCs w:val="22"/>
        </w:rPr>
        <w:t xml:space="preserve"> (впоследствии утвержден как </w:t>
      </w:r>
      <w:hyperlink r:id="rId443" w:history="1">
        <w:r w:rsidRPr="005E0815">
          <w:rPr>
            <w:szCs w:val="22"/>
          </w:rPr>
          <w:t>ISO 9660</w:t>
        </w:r>
      </w:hyperlink>
      <w:r w:rsidRPr="005E0815">
        <w:rPr>
          <w:szCs w:val="22"/>
        </w:rPr>
        <w:t>:1988)</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ECMA-262 — </w:t>
      </w:r>
      <w:hyperlink r:id="rId444" w:history="1">
        <w:r w:rsidRPr="005E0815">
          <w:rPr>
            <w:szCs w:val="22"/>
          </w:rPr>
          <w:t>ECMAScript</w:t>
        </w:r>
      </w:hyperlink>
      <w:r w:rsidRPr="005E0815">
        <w:rPr>
          <w:szCs w:val="22"/>
        </w:rPr>
        <w:t xml:space="preserve"> (стандартизированный </w:t>
      </w:r>
      <w:hyperlink r:id="rId445" w:history="1">
        <w:r w:rsidRPr="005E0815">
          <w:rPr>
            <w:szCs w:val="22"/>
          </w:rPr>
          <w:t>JavaScript</w:t>
        </w:r>
      </w:hyperlink>
      <w:r w:rsidRPr="005E0815">
        <w:rPr>
          <w:szCs w:val="22"/>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ECMA-334 — </w:t>
      </w:r>
      <w:hyperlink r:id="rId446" w:history="1">
        <w:r w:rsidRPr="005E0815">
          <w:rPr>
            <w:szCs w:val="22"/>
          </w:rPr>
          <w:t>Язык программирования C#</w:t>
        </w:r>
      </w:hyperlink>
    </w:p>
    <w:p w:rsidR="005E0815" w:rsidRPr="005E0815" w:rsidRDefault="005E0815" w:rsidP="009F565D">
      <w:pPr>
        <w:pStyle w:val="ListParagraph"/>
        <w:numPr>
          <w:ilvl w:val="0"/>
          <w:numId w:val="102"/>
        </w:numPr>
        <w:spacing w:after="160" w:line="259" w:lineRule="auto"/>
        <w:jc w:val="both"/>
        <w:rPr>
          <w:rFonts w:eastAsia="Georgia" w:cs="Georgia"/>
          <w:szCs w:val="22"/>
        </w:rPr>
      </w:pPr>
      <w:r w:rsidRPr="005E0815">
        <w:rPr>
          <w:szCs w:val="22"/>
        </w:rPr>
        <w:t xml:space="preserve">ECMA-372 — </w:t>
      </w:r>
      <w:hyperlink r:id="rId447" w:history="1">
        <w:r w:rsidRPr="005E0815">
          <w:rPr>
            <w:szCs w:val="22"/>
          </w:rPr>
          <w:t>C++/CLI</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ECMA-404 — </w:t>
      </w:r>
      <w:hyperlink r:id="rId448" w:history="1">
        <w:r w:rsidRPr="005E0815">
          <w:rPr>
            <w:szCs w:val="22"/>
          </w:rPr>
          <w:t>JSON</w:t>
        </w:r>
      </w:hyperlink>
    </w:p>
    <w:p w:rsidR="00067B9B" w:rsidRPr="005E0815" w:rsidRDefault="005E0815" w:rsidP="009F565D">
      <w:pPr>
        <w:pStyle w:val="ListParagraph"/>
        <w:numPr>
          <w:ilvl w:val="0"/>
          <w:numId w:val="102"/>
        </w:numPr>
        <w:spacing w:after="160" w:line="259" w:lineRule="auto"/>
        <w:jc w:val="both"/>
        <w:rPr>
          <w:szCs w:val="22"/>
        </w:rPr>
      </w:pPr>
      <w:r w:rsidRPr="005E0815">
        <w:rPr>
          <w:szCs w:val="22"/>
        </w:rPr>
        <w:t xml:space="preserve">ECMA-408 — </w:t>
      </w:r>
      <w:hyperlink r:id="rId449" w:history="1">
        <w:r w:rsidRPr="005E0815">
          <w:rPr>
            <w:szCs w:val="22"/>
          </w:rPr>
          <w:t>Dart Programming Language Specification</w:t>
        </w:r>
      </w:hyperlink>
    </w:p>
    <w:p w:rsidR="00FC7623" w:rsidRPr="003F3663" w:rsidRDefault="00DC2BC5" w:rsidP="00CA5180">
      <w:pPr>
        <w:pStyle w:val="Heading1"/>
        <w:jc w:val="both"/>
        <w:rPr>
          <w:b/>
          <w:lang w:val="ru-RU"/>
        </w:rPr>
      </w:pPr>
      <w:bookmarkStart w:id="374" w:name="_Toc438377315"/>
      <w:bookmarkStart w:id="375" w:name="_Toc438377590"/>
      <w:r>
        <w:rPr>
          <w:b/>
          <w:lang w:val="ru-RU"/>
        </w:rPr>
        <w:t>Глава 7</w:t>
      </w:r>
      <w:r w:rsidR="00344CE9">
        <w:rPr>
          <w:b/>
          <w:lang w:val="ru-RU"/>
        </w:rPr>
        <w:t xml:space="preserve">. </w:t>
      </w:r>
      <w:r w:rsidR="0050345E" w:rsidRPr="00F45F08">
        <w:rPr>
          <w:b/>
          <w:lang w:val="ru-RU"/>
        </w:rPr>
        <w:t>Инновационные концепции</w:t>
      </w:r>
      <w:r w:rsidR="00CA5180">
        <w:rPr>
          <w:b/>
          <w:lang w:val="ru-RU"/>
        </w:rPr>
        <w:t xml:space="preserve"> и </w:t>
      </w:r>
      <w:r w:rsidR="00CA5180" w:rsidRPr="00F45F08">
        <w:rPr>
          <w:b/>
          <w:lang w:val="ru-RU"/>
        </w:rPr>
        <w:t>технологии</w:t>
      </w:r>
      <w:bookmarkEnd w:id="374"/>
      <w:bookmarkEnd w:id="375"/>
    </w:p>
    <w:p w:rsidR="00344CE9" w:rsidRDefault="00344CE9" w:rsidP="00DF0F58">
      <w:pPr>
        <w:pStyle w:val="Heading2"/>
        <w:jc w:val="both"/>
        <w:rPr>
          <w:lang w:val="ru-RU"/>
        </w:rPr>
      </w:pPr>
      <w:bookmarkStart w:id="376" w:name="_Toc438377316"/>
      <w:bookmarkStart w:id="377" w:name="_Toc438377591"/>
      <w:r>
        <w:rPr>
          <w:lang w:val="ru-RU"/>
        </w:rPr>
        <w:t>Искусственный интеллект</w:t>
      </w:r>
      <w:bookmarkEnd w:id="376"/>
      <w:bookmarkEnd w:id="377"/>
    </w:p>
    <w:p w:rsidR="0021215F" w:rsidRPr="008800FC" w:rsidRDefault="0021215F" w:rsidP="0021215F">
      <w:pPr>
        <w:pStyle w:val="Heading3"/>
        <w:jc w:val="both"/>
        <w:rPr>
          <w:rFonts w:eastAsia="Times New Roman"/>
          <w:lang w:val="ru-RU"/>
        </w:rPr>
      </w:pPr>
      <w:bookmarkStart w:id="378" w:name="_Toc438377592"/>
      <w:r w:rsidRPr="008800FC">
        <w:rPr>
          <w:lang w:val="ru-RU"/>
        </w:rPr>
        <w:t>Направления</w:t>
      </w:r>
      <w:r w:rsidRPr="008800FC">
        <w:rPr>
          <w:rFonts w:eastAsia="Times New Roman"/>
          <w:lang w:val="ru-RU"/>
        </w:rPr>
        <w:t xml:space="preserve"> искусственного интеллекта</w:t>
      </w:r>
      <w:bookmarkEnd w:id="378"/>
    </w:p>
    <w:p w:rsidR="0021215F" w:rsidRPr="008800FC" w:rsidRDefault="0021215F" w:rsidP="0021215F">
      <w:pPr>
        <w:jc w:val="both"/>
        <w:rPr>
          <w:lang w:val="ru-RU"/>
        </w:rPr>
      </w:pPr>
      <w:r w:rsidRPr="008800FC">
        <w:rPr>
          <w:lang w:val="ru-RU"/>
        </w:rPr>
        <w:t xml:space="preserve">В настоящее время различают два основных подхода к моделированию искусственного интеллекта: машинный интеллект, заключающийся в строгом задании результата функционирования, и искусственный разум, направленный на моделирование внутренней структуры системы. Разделение работ по искусственному интеллекту на два направления связано с существованием двух точек зрения на вопрос, каким образом строить системы искусственного интеллекта. Сторонники одной точки зрения убеждены, что важнее всего результат, т.е. хорошее совпадение поведения искусственно созданных и естественных интеллектуальных систем, а что касается внутренних механизмов формирования поведения, то разработчик искусственного интеллекта вовсе не должен копировать или даже учитывать особенности естественных, живых аналогов. Другая точка зрения состоит в том, что именно изучение механизмов естественного мышления и анализ данных о способах формирования разумного поведения человека могут создать основу для построения систем искусственного интеллекта, </w:t>
      </w:r>
    </w:p>
    <w:p w:rsidR="0021215F" w:rsidRPr="008800FC" w:rsidRDefault="0021215F" w:rsidP="0021215F">
      <w:pPr>
        <w:jc w:val="both"/>
        <w:rPr>
          <w:lang w:val="ru-RU"/>
        </w:rPr>
      </w:pPr>
      <w:r w:rsidRPr="008800FC">
        <w:rPr>
          <w:lang w:val="ru-RU"/>
        </w:rPr>
        <w:t xml:space="preserve">Первое направление, таким образом, рассматривает продукт интеллектуальной деятельности человека, изучает его структуру, и стремится воспроизвести этот продукт средствами современной техники. Моделирование систем машинного интеллекта достигается за счет использования законов формальной логики, теории множеств, графов, семантических сетей и других достижений науки в области дискретных вычислений. </w:t>
      </w:r>
    </w:p>
    <w:p w:rsidR="0021215F" w:rsidRPr="008800FC" w:rsidRDefault="0021215F" w:rsidP="0021215F">
      <w:pPr>
        <w:jc w:val="both"/>
        <w:rPr>
          <w:lang w:val="ru-RU"/>
        </w:rPr>
      </w:pPr>
      <w:r w:rsidRPr="008800FC">
        <w:rPr>
          <w:lang w:val="ru-RU"/>
        </w:rPr>
        <w:t xml:space="preserve">Второе направление искусственного интеллекта рассматривает данные о нейрофизиологических и психологических механизмах интеллектуальной деятельности и, в более широком плане, разумного поведения человека. Оно стремиться воспроизвести эти механизмы с помощью тех или иных технических устройств, с тем чтобы поведение таких устройств хорошо совпадало с поведением человека в определенных, заранее задаваемых пределах. Развитие этого направления тесно связано с успехами наук о человеке. Для него характерно стремление к воспроизведению более широкого, чем в машинном интеллекте, спектра проявлений разумной деятельности человека. Системы искусственного разума базируются на математической интерпретации деятельности нервной системы во главе с мозгом человека.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lastRenderedPageBreak/>
        <w:t>Первым шагом в первом направлении можно считать разработку GPS-универсального решателя задач. В его основу было положено представление об эвристическом поиске, в процессе которого обеспечивалось разбиение задачи на подзадачи до тех пор, пока не будет получена легко решаемая подзадача.</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Попытки уйти от не оправдавших себя универсальных эвристик при решении интеллектуальных задач привели к появлению систем, базирующихся на знаниях. Знаниями можно назвать сложную совокупность сведений о некоторой предметной области, совокупности объектов или просто объекте. Такие системы стали называть экспертными. Первой экспертной системой была Dendral, которая умела определять структуру неизвестного органического соединения.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Базовая структура системы, базирующейся на знаниях состоит из следующих блоков: базы знаний, содержащей знания о некоторой ограниченной предметной области; решателя, или блока логического вывода, осуществляющего активизацию знаний, соответствующих текущей ситуации; блока верификации БЗ, обеспечивающего добавление новых знаний и корректировку уже существующих; блока объяснения, позволяющего пользователю прослеживать всю цепочку рассуждений системы, приводящих к конечному результату, и, наконец, интерфейса, обеспечивающего удобную связь между пользователем и системой.</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Так как нейроподобные сети в последнее время являются одним из самых перспективных направлений в области искусственного интеллекта и постепенно входят в бытность людей в широком спектре деятельности, то будем рассматривать их в качестве примера второго направления.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Нейроподобные сети прошли длинный путь становления и развития, от полного отрицания возможности их применения до воплощения во многие сферы деятельности человека, в том числе и измерения.</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Современные цифровые вычислительные машины способны с высоким быстродействием и точностью решать формализованные задачи с вполне определенными данными по заранее известным алгоритмам. Однако в тех случаях, когда задача не поддается формализации, а входные данные неполны, зашумлены или противоречивы, применение традиционных компьютеров становится неэффективным. Альтернативой им становятся специализированные компьютеры, реализующие нетрадиционные нейросетевые технологии. Сильной стороной этих комплексов является нестандартный характер обработки информации. Она кодируется и запоминается не в отдельных ячейках памяти, а в распределении связей между нейронами и в их силе, поэтому состояние каждого отдельного нейрона определяется состоянием многих других нейронов, связанных с ним. Следовательно, потеря одной или нескольких связей не оказывает существенного влияния на результат работы системы в целом, что обеспечивает ее высокую надежность.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Нейроподобные сети могут решать следующие задачи: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обработка высокоскоростных цифровых потоков;</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быстрый поиск и классификация информации в реальном масштабе времени;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решение трудоемких задач оптимизации;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адаптивное управление и предсказание.</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обработка и анализ изображений;</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lastRenderedPageBreak/>
        <w:t>распознавание речи и перевод;</w:t>
      </w:r>
    </w:p>
    <w:p w:rsidR="0021215F" w:rsidRPr="008800FC" w:rsidRDefault="0021215F" w:rsidP="0021215F">
      <w:pPr>
        <w:jc w:val="both"/>
        <w:rPr>
          <w:lang w:val="ru-RU"/>
        </w:rPr>
      </w:pPr>
      <w:r w:rsidRPr="008800FC">
        <w:rPr>
          <w:lang w:val="ru-RU"/>
        </w:rPr>
        <w:t> Одно из важнейших свойств нейроподобной сети - способность к самоорганизации, самоадаптации с целью улучшения качества функционирования. Это достигается обучением сети, алгоритм которого задается набором обучающих правил. Обучающие правила определяют, каким образом изменяются связи в ответ на входное воздействие. Многие из них являются развитием высказанной Д. О. Хеббом идеи о том, что обучение основано на увеличении силы связи между одновременно активными нейронами. Таким образом, часто используемые в сети связи усиливаются, что объясняет феномен обучения путем повторения и привыкания.</w:t>
      </w:r>
    </w:p>
    <w:p w:rsidR="0021215F" w:rsidRPr="008800FC" w:rsidRDefault="0021215F" w:rsidP="0021215F">
      <w:pPr>
        <w:pStyle w:val="Heading3"/>
        <w:jc w:val="both"/>
        <w:rPr>
          <w:rFonts w:eastAsia="Times New Roman"/>
          <w:lang w:val="ru-RU"/>
        </w:rPr>
      </w:pPr>
      <w:bookmarkStart w:id="379" w:name="_Toc438377593"/>
      <w:r w:rsidRPr="008800FC">
        <w:rPr>
          <w:rFonts w:eastAsia="Times New Roman"/>
          <w:lang w:val="ru-RU"/>
        </w:rPr>
        <w:t>Представление знаний в СИИ</w:t>
      </w:r>
      <w:bookmarkEnd w:id="379"/>
    </w:p>
    <w:p w:rsidR="0021215F" w:rsidRPr="008800FC" w:rsidRDefault="0021215F" w:rsidP="0021215F">
      <w:pPr>
        <w:jc w:val="both"/>
        <w:rPr>
          <w:lang w:val="ru-RU"/>
        </w:rPr>
      </w:pPr>
      <w:r w:rsidRPr="008800FC">
        <w:rPr>
          <w:lang w:val="ru-RU"/>
        </w:rPr>
        <w:t xml:space="preserve">Важное место в теории искусственного интеллекта занимает проблема представления знаний, являющаяся, по мнению многих исследователей, ключевой. </w:t>
      </w:r>
    </w:p>
    <w:p w:rsidR="0021215F" w:rsidRPr="008800FC" w:rsidRDefault="0021215F" w:rsidP="0021215F">
      <w:pPr>
        <w:jc w:val="both"/>
        <w:rPr>
          <w:lang w:val="ru-RU"/>
        </w:rPr>
      </w:pPr>
      <w:r w:rsidRPr="008800FC">
        <w:rPr>
          <w:lang w:val="ru-RU"/>
        </w:rPr>
        <w:t>Первоначально вычислительная техника была ориентирована на обработку данных. Это было связано как с уровнем развития техники и программного обеспечения, так и со спецификой решаемых задач. Дальнейшее усложнение решаемых задач и их интеллектуализация ставят задачу создания машин обработки знаний. Знания характеризуются наличием ситуативных связей, определяющих ситуативную совместимость отдельных событий и фактов, позволяющих устанавливать причинно-следственные связи.</w:t>
      </w:r>
    </w:p>
    <w:p w:rsidR="0021215F" w:rsidRPr="008800FC" w:rsidRDefault="0021215F" w:rsidP="0021215F">
      <w:pPr>
        <w:jc w:val="both"/>
        <w:rPr>
          <w:lang w:val="ru-RU"/>
        </w:rPr>
      </w:pPr>
      <w:r w:rsidRPr="008800FC">
        <w:rPr>
          <w:lang w:val="ru-RU"/>
        </w:rPr>
        <w:t>Некоторые исследователи предпринимали попытки определить типы знаний, которые должны быть представлены в системах ИИ. Так, например, этот перечень может охватывать: структуру, форму, свойства, функции и возможные состояния объекта; возможные отношения между объектами, возможные события, в которых эти объекты могут участвовать; физические законы; возможные намерения, цели, планы, соглашения. Но никакого универсального способа не придумали, поэтому существуют разные способы представления знаний (СПЗ). Существует ряд общих для всех СПЗ проблем. К ним можно отнести проблемы: приобретения новых знаний и их взаимодействие с уже существующими, организации ассоциативных связей.</w:t>
      </w:r>
    </w:p>
    <w:p w:rsidR="0021215F" w:rsidRPr="008800FC" w:rsidRDefault="0021215F" w:rsidP="0021215F">
      <w:pPr>
        <w:jc w:val="both"/>
        <w:rPr>
          <w:lang w:val="ru-RU"/>
        </w:rPr>
      </w:pPr>
      <w:r w:rsidRPr="008800FC">
        <w:rPr>
          <w:lang w:val="ru-RU"/>
        </w:rPr>
        <w:t>Модели представления знаний можно условно разделить на декларативные и процедуральные.</w:t>
      </w:r>
    </w:p>
    <w:p w:rsidR="0021215F" w:rsidRPr="008800FC" w:rsidRDefault="0021215F" w:rsidP="0021215F">
      <w:pPr>
        <w:jc w:val="both"/>
        <w:rPr>
          <w:lang w:val="ru-RU"/>
        </w:rPr>
      </w:pPr>
      <w:r w:rsidRPr="008800FC">
        <w:rPr>
          <w:lang w:val="ru-RU"/>
        </w:rPr>
        <w:t>В процедуральном представлении знания содержатся в процедурах - небольших программах, которые определяют, как выполнять специфичные действия (как поступать в специфичных ситуациях). При этом можно не описывать все возможные состояния среды или объекта для реализации вывода.</w:t>
      </w:r>
    </w:p>
    <w:p w:rsidR="0021215F" w:rsidRPr="008800FC" w:rsidRDefault="0021215F" w:rsidP="0021215F">
      <w:pPr>
        <w:jc w:val="both"/>
        <w:rPr>
          <w:lang w:val="ru-RU"/>
        </w:rPr>
      </w:pPr>
      <w:r w:rsidRPr="008800FC">
        <w:rPr>
          <w:lang w:val="ru-RU"/>
        </w:rPr>
        <w:t>В декларативных моделях не содержатся в явном виде описания выполняемых процедур. Эти модели обычно представляют собой множество простых утверждений и сложного механизма их вывода, оперирующего этими этими утверждениями.</w:t>
      </w:r>
    </w:p>
    <w:p w:rsidR="0021215F" w:rsidRPr="008800FC" w:rsidRDefault="0021215F" w:rsidP="0021215F">
      <w:pPr>
        <w:jc w:val="both"/>
        <w:rPr>
          <w:lang w:val="ru-RU"/>
        </w:rPr>
      </w:pPr>
      <w:r w:rsidRPr="008800FC">
        <w:rPr>
          <w:lang w:val="ru-RU"/>
        </w:rPr>
        <w:t>В реальных системах представления знаний используются в равной мере элементы и сочетания указанных выше моделей.</w:t>
      </w:r>
    </w:p>
    <w:p w:rsidR="0021215F" w:rsidRPr="008800FC" w:rsidRDefault="0021215F" w:rsidP="0021215F">
      <w:pPr>
        <w:pStyle w:val="Heading4"/>
        <w:jc w:val="both"/>
        <w:rPr>
          <w:lang w:val="ru-RU"/>
        </w:rPr>
      </w:pPr>
      <w:r w:rsidRPr="008800FC">
        <w:rPr>
          <w:lang w:val="ru-RU"/>
        </w:rPr>
        <w:t>Модели представления знаний</w:t>
      </w:r>
    </w:p>
    <w:p w:rsidR="0021215F" w:rsidRPr="008800FC" w:rsidRDefault="0021215F" w:rsidP="0021215F">
      <w:pPr>
        <w:jc w:val="both"/>
        <w:rPr>
          <w:lang w:val="ru-RU"/>
        </w:rPr>
      </w:pPr>
      <w:r w:rsidRPr="008800FC">
        <w:rPr>
          <w:lang w:val="ru-RU"/>
        </w:rPr>
        <w:t xml:space="preserve">Продукционные модели представляют собой набор правил в виде "условие - действие", где условия являются утверждениями о содержимом БД (фактов), а действия есть некоторые процедуры, которые могут модифицировать содержимое БД. Продукционные модели из-за </w:t>
      </w:r>
      <w:r w:rsidRPr="008800FC">
        <w:rPr>
          <w:lang w:val="ru-RU"/>
        </w:rPr>
        <w:lastRenderedPageBreak/>
        <w:t>модульного представления знаний, легкого расширения и модификации нашли широкое применение в экспертных системах.</w:t>
      </w:r>
    </w:p>
    <w:p w:rsidR="0021215F" w:rsidRPr="008800FC" w:rsidRDefault="0021215F" w:rsidP="0021215F">
      <w:pPr>
        <w:jc w:val="both"/>
        <w:rPr>
          <w:lang w:val="ru-RU"/>
        </w:rPr>
      </w:pPr>
      <w:r w:rsidRPr="008800FC">
        <w:rPr>
          <w:lang w:val="ru-RU"/>
        </w:rPr>
        <w:t>Другая важная схема представления знаний - семантические сети, представляющие собой направленный граф, в котором вершинам ставятся в соответствие конкретные объекты, а дугам, их связывающим, - семантические отношения между этими объектами. Семантические сети могут использоваться как для декларативных, так и для процедуральных знаний.</w:t>
      </w:r>
    </w:p>
    <w:p w:rsidR="0021215F" w:rsidRPr="008800FC" w:rsidRDefault="0021215F" w:rsidP="0021215F">
      <w:pPr>
        <w:jc w:val="both"/>
        <w:rPr>
          <w:lang w:val="ru-RU"/>
        </w:rPr>
      </w:pPr>
      <w:r w:rsidRPr="008800FC">
        <w:rPr>
          <w:lang w:val="ru-RU"/>
        </w:rPr>
        <w:t>Перспективной формой представления знаний являются фреймы, которые быстро завоевали популярность у разработчиков систем ИИ благодаря своей универсальности и гибкости.</w:t>
      </w:r>
    </w:p>
    <w:p w:rsidR="0021215F" w:rsidRPr="008800FC" w:rsidRDefault="0021215F" w:rsidP="0021215F">
      <w:pPr>
        <w:jc w:val="both"/>
        <w:rPr>
          <w:lang w:val="ru-RU"/>
        </w:rPr>
      </w:pPr>
      <w:r w:rsidRPr="008800FC">
        <w:rPr>
          <w:lang w:val="ru-RU"/>
        </w:rPr>
        <w:t>Принципиальным методом для логического представления знаний является использование логики предикатов первого порядка (исчисление предикатов). При таком подходе знания о некоторой предметной области могут рассматриваться как совокупность логических формул. Изменения в модели представления знаний происходят в результате добавления или удаления логических формул.</w:t>
      </w:r>
    </w:p>
    <w:p w:rsidR="0021215F" w:rsidRPr="008800FC" w:rsidRDefault="0021215F" w:rsidP="0021215F">
      <w:pPr>
        <w:jc w:val="both"/>
        <w:rPr>
          <w:lang w:val="ru-RU"/>
        </w:rPr>
      </w:pPr>
      <w:r w:rsidRPr="008800FC">
        <w:rPr>
          <w:lang w:val="ru-RU"/>
        </w:rPr>
        <w:t>В редукционных моделях осуществляется декомпозиция исходной задачи на ряд подзадач, решая которые последовательно определяют решение поставленной задачи.</w:t>
      </w:r>
    </w:p>
    <w:p w:rsidR="0021215F" w:rsidRPr="008800FC" w:rsidRDefault="0021215F" w:rsidP="0021215F">
      <w:pPr>
        <w:pStyle w:val="Heading3"/>
        <w:jc w:val="both"/>
        <w:rPr>
          <w:shd w:val="clear" w:color="auto" w:fill="FFFFFF"/>
          <w:lang w:val="ru-RU"/>
        </w:rPr>
      </w:pPr>
      <w:bookmarkStart w:id="380" w:name="_Toc438377594"/>
      <w:r w:rsidRPr="008800FC">
        <w:rPr>
          <w:shd w:val="clear" w:color="auto" w:fill="FFFFFF"/>
          <w:lang w:val="ru-RU"/>
        </w:rPr>
        <w:t>Игровой искусственный</w:t>
      </w:r>
      <w:r w:rsidRPr="008800FC">
        <w:rPr>
          <w:lang w:val="ru-RU"/>
        </w:rPr>
        <w:t xml:space="preserve"> интеллект</w:t>
      </w:r>
      <w:bookmarkEnd w:id="380"/>
    </w:p>
    <w:p w:rsidR="0021215F" w:rsidRPr="008800FC" w:rsidRDefault="0021215F" w:rsidP="0021215F">
      <w:pPr>
        <w:jc w:val="both"/>
        <w:rPr>
          <w:lang w:val="ru-RU"/>
        </w:rPr>
      </w:pPr>
      <w:r w:rsidRPr="008800FC">
        <w:rPr>
          <w:shd w:val="clear" w:color="auto" w:fill="FFFFFF"/>
          <w:lang w:val="ru-RU"/>
        </w:rPr>
        <w:t>Игровой ИИ не должен быть наделен чувствами и самосознанием, ему нет необходимости обучаться чему-либо за пределами рамок игрового процесса. Подлинная цель ИИ в играх состоит в имитации разумного поведения и в предоставлении игроку убедительной, правдоподобной задачи.</w:t>
      </w:r>
    </w:p>
    <w:p w:rsidR="0021215F" w:rsidRPr="008800FC" w:rsidRDefault="0021215F" w:rsidP="0021215F">
      <w:pPr>
        <w:pStyle w:val="Heading4"/>
        <w:jc w:val="both"/>
        <w:rPr>
          <w:lang w:val="ru-RU"/>
        </w:rPr>
      </w:pPr>
      <w:r w:rsidRPr="008800FC">
        <w:rPr>
          <w:lang w:val="ru-RU"/>
        </w:rPr>
        <w:t>Принятие решений</w:t>
      </w:r>
    </w:p>
    <w:p w:rsidR="0021215F" w:rsidRPr="008800FC" w:rsidRDefault="0021215F" w:rsidP="0021215F">
      <w:pPr>
        <w:jc w:val="both"/>
        <w:rPr>
          <w:lang w:val="ru-RU"/>
        </w:rPr>
      </w:pPr>
      <w:r w:rsidRPr="008800FC">
        <w:rPr>
          <w:shd w:val="clear" w:color="auto" w:fill="FFFFFF"/>
          <w:lang w:val="ru-RU"/>
        </w:rPr>
        <w:t>Основным принципом, лежащим в основе работы ИИ, является принятие решений. Для выбора при принятии решений система должна влиять на объекты с помощью ИИ. При этом такое воздействие может быть организовано в виде «вещания ИИ» или «обращений объектов».</w:t>
      </w:r>
    </w:p>
    <w:p w:rsidR="0021215F" w:rsidRPr="008800FC" w:rsidRDefault="0021215F" w:rsidP="0021215F">
      <w:pPr>
        <w:jc w:val="both"/>
        <w:rPr>
          <w:shd w:val="clear" w:color="auto" w:fill="FFFFFF"/>
          <w:lang w:val="ru-RU"/>
        </w:rPr>
      </w:pPr>
      <w:r w:rsidRPr="008800FC">
        <w:rPr>
          <w:shd w:val="clear" w:color="auto" w:fill="FFFFFF"/>
          <w:lang w:val="ru-RU"/>
        </w:rPr>
        <w:t>В системах с «вещанием ИИ» система ИИ обычно изолирована в виде отдельного элемента игровой архитектуры. Такая стратегия зачастую принимает форму отдельного потока или нескольких потоков, в которых ИИ вычисляет наилучшее решение для заданных параметров игры. Когда ИИ принимает решение, оно передается всем участвующим объектам. Такой подход лучше всего работает в стратегиях реального времени, где ИИ анализирует общий ход событий во всей игре.</w:t>
      </w:r>
    </w:p>
    <w:p w:rsidR="0021215F" w:rsidRPr="008800FC" w:rsidRDefault="0021215F" w:rsidP="0021215F">
      <w:pPr>
        <w:jc w:val="both"/>
        <w:rPr>
          <w:shd w:val="clear" w:color="auto" w:fill="FFFFFF"/>
          <w:lang w:val="ru-RU"/>
        </w:rPr>
      </w:pPr>
      <w:r w:rsidRPr="008800FC">
        <w:rPr>
          <w:shd w:val="clear" w:color="auto" w:fill="FFFFFF"/>
          <w:lang w:val="ru-RU"/>
        </w:rPr>
        <w:t>Системы с «обращениями объектов» лучше подходят для игр с простыми объектами. В таких играх объекты обращаются к системе ИИ каждый раз, когда объект «думает» или обновляет себя. Такой подход отлично подходит для систем с большим количеством объектов, которым не нужно «думать» слишком часто, например, в шутерах. Такая система также может воспользоваться преимуществами многопоточной архитектуры, но для нее требуется более сложное планирование.</w:t>
      </w:r>
    </w:p>
    <w:p w:rsidR="0021215F" w:rsidRPr="008800FC" w:rsidRDefault="0021215F" w:rsidP="0021215F">
      <w:pPr>
        <w:pStyle w:val="Heading4"/>
        <w:jc w:val="both"/>
        <w:rPr>
          <w:rFonts w:cstheme="minorHAnsi"/>
          <w:lang w:val="ru-RU"/>
        </w:rPr>
      </w:pPr>
      <w:r w:rsidRPr="008800FC">
        <w:rPr>
          <w:lang w:val="ru-RU"/>
        </w:rPr>
        <w:t>Базовое восприятие</w:t>
      </w:r>
    </w:p>
    <w:p w:rsidR="0021215F" w:rsidRPr="008800FC" w:rsidRDefault="0021215F" w:rsidP="0021215F">
      <w:pPr>
        <w:jc w:val="both"/>
        <w:rPr>
          <w:lang w:val="ru-RU"/>
        </w:rPr>
      </w:pPr>
      <w:r w:rsidRPr="008800FC">
        <w:rPr>
          <w:shd w:val="clear" w:color="auto" w:fill="FFFFFF"/>
          <w:lang w:val="ru-RU"/>
        </w:rPr>
        <w:t xml:space="preserve">Чтобы искусственный интеллект мог принимать осмысленные решения, ему необходимо каким-либо образом воспринимать среду, в которой он находится. В простых системах такое восприятие может ограничиваться простой проверкой положения объекта игрока. В более сложных системах требуется определять основные характеристики и свойства игрового мира, например, возможные </w:t>
      </w:r>
      <w:r w:rsidRPr="008800FC">
        <w:rPr>
          <w:shd w:val="clear" w:color="auto" w:fill="FFFFFF"/>
          <w:lang w:val="ru-RU"/>
        </w:rPr>
        <w:lastRenderedPageBreak/>
        <w:t>маршруты для передвижения, наличие естественных укрытий на местности, области конфликтов.</w:t>
      </w:r>
      <w:r w:rsidRPr="008800FC">
        <w:rPr>
          <w:lang w:val="ru-RU"/>
        </w:rPr>
        <w:br/>
      </w:r>
      <w:r w:rsidRPr="008800FC">
        <w:rPr>
          <w:shd w:val="clear" w:color="auto" w:fill="FFFFFF"/>
          <w:lang w:val="ru-RU"/>
        </w:rPr>
        <w:t>При этом разработчикам необходимо придумывать способ выявления и определения основных свойств игрового мира, важных для системы ИИ. Например, укрытия на местности могут быть заранее определены дизайнерами уровней или заранее вычислены при загрузке или компиляции карты уровня. Некоторые элементы необходимо вычислять на лету, например, карты конфликтов и ближайшие угрозы.</w:t>
      </w:r>
    </w:p>
    <w:p w:rsidR="0021215F" w:rsidRPr="008800FC" w:rsidRDefault="0021215F" w:rsidP="0021215F">
      <w:pPr>
        <w:pStyle w:val="Heading4"/>
        <w:jc w:val="both"/>
        <w:rPr>
          <w:lang w:val="ru-RU"/>
        </w:rPr>
      </w:pPr>
      <w:r w:rsidRPr="008800FC">
        <w:rPr>
          <w:lang w:val="ru-RU"/>
        </w:rPr>
        <w:t>Системы на основе правил</w:t>
      </w:r>
    </w:p>
    <w:p w:rsidR="0021215F" w:rsidRPr="008800FC" w:rsidRDefault="0021215F" w:rsidP="0021215F">
      <w:pPr>
        <w:jc w:val="both"/>
        <w:rPr>
          <w:shd w:val="clear" w:color="auto" w:fill="FFFFFF"/>
          <w:lang w:val="ru-RU"/>
        </w:rPr>
      </w:pPr>
      <w:r w:rsidRPr="008800FC">
        <w:rPr>
          <w:shd w:val="clear" w:color="auto" w:fill="FFFFFF"/>
          <w:lang w:val="ru-RU"/>
        </w:rPr>
        <w:t>Простейшей формой искусственного интеллекта является система на основе правил. Такая система дальше всего стоит от настоящего искусственного интеллекта. Набор заранее заданных алгоритмов определяет поведение игровых объектов. С учетом разнообразия действий конечный результат может быть неявной поведенческой системой, хотя такая система на самом деле вовсе не будет «интеллектуальной».</w:t>
      </w:r>
      <w:r w:rsidRPr="008800FC">
        <w:rPr>
          <w:lang w:val="ru-RU"/>
        </w:rPr>
        <w:t xml:space="preserve"> </w:t>
      </w:r>
      <w:r w:rsidRPr="008800FC">
        <w:rPr>
          <w:shd w:val="clear" w:color="auto" w:fill="FFFFFF"/>
          <w:lang w:val="ru-RU"/>
        </w:rPr>
        <w:t>Классическим игровым приложением, где используется такая система, является Pac-Man. Игрока преследуют четыре привидения. Каждое привидение действует, подчиняясь простому набору правил. Одно привидение всегда поворачивает влево, другое всегда поворачивает вправо, третье поворачивает в произвольном направлении, а четвертое всегда поворачивает в сторону игрока. Если бы на экране привидения появлялись по одному, их поведение было бы очень легко определить, и игрок смог бы без труда от них спасаться. Но поскольку появляется сразу группа из четырех привидений, их движения кажутся сложным и скоординированным выслеживанием игрока. На самом же деле только последнее из четырех привидений учитывает расположение игрока.</w:t>
      </w:r>
    </w:p>
    <w:p w:rsidR="0021215F" w:rsidRPr="008800FC" w:rsidRDefault="0021215F" w:rsidP="0021215F">
      <w:pPr>
        <w:pStyle w:val="Heading4"/>
        <w:jc w:val="both"/>
        <w:rPr>
          <w:lang w:val="ru-RU"/>
        </w:rPr>
      </w:pPr>
      <w:r w:rsidRPr="008800FC">
        <w:rPr>
          <w:lang w:val="ru-RU"/>
        </w:rPr>
        <w:t>Адаптивный ИИ</w:t>
      </w:r>
    </w:p>
    <w:p w:rsidR="0021215F" w:rsidRPr="008800FC" w:rsidRDefault="0021215F" w:rsidP="0021215F">
      <w:pPr>
        <w:jc w:val="both"/>
        <w:rPr>
          <w:shd w:val="clear" w:color="auto" w:fill="FFFFFF"/>
          <w:lang w:val="ru-RU"/>
        </w:rPr>
      </w:pPr>
      <w:r w:rsidRPr="008800FC">
        <w:rPr>
          <w:shd w:val="clear" w:color="auto" w:fill="FFFFFF"/>
          <w:lang w:val="ru-RU"/>
        </w:rPr>
        <w:t>Если же в игре требуется большее разнообразие, если у игрока должен быть более сильный и динамичный противник, то ИИ должен обладать способностью развиваться, приспосабливаться и адаптироваться.</w:t>
      </w:r>
      <w:r w:rsidRPr="008800FC">
        <w:rPr>
          <w:lang w:val="ru-RU"/>
        </w:rPr>
        <w:t xml:space="preserve"> </w:t>
      </w:r>
      <w:r w:rsidRPr="008800FC">
        <w:rPr>
          <w:shd w:val="clear" w:color="auto" w:fill="FFFFFF"/>
          <w:lang w:val="ru-RU"/>
        </w:rPr>
        <w:t>Адаптивный ИИ часто используется в боевых и стратегических играх со сложной механикой и огромным количеством разнообразных возможностей в игровом процессе.</w:t>
      </w:r>
    </w:p>
    <w:p w:rsidR="0021215F" w:rsidRPr="008800FC" w:rsidRDefault="0021215F" w:rsidP="0021215F">
      <w:pPr>
        <w:pStyle w:val="Heading4"/>
        <w:jc w:val="both"/>
        <w:rPr>
          <w:lang w:val="ru-RU"/>
        </w:rPr>
      </w:pPr>
      <w:r w:rsidRPr="008800FC">
        <w:rPr>
          <w:lang w:val="ru-RU"/>
        </w:rPr>
        <w:t>Тактический ИИ</w:t>
      </w:r>
    </w:p>
    <w:p w:rsidR="0021215F" w:rsidRPr="008800FC" w:rsidRDefault="0021215F" w:rsidP="0021215F">
      <w:pPr>
        <w:jc w:val="both"/>
        <w:rPr>
          <w:shd w:val="clear" w:color="auto" w:fill="FFFFFF"/>
          <w:lang w:val="ru-RU"/>
        </w:rPr>
      </w:pPr>
      <w:r w:rsidRPr="008800FC">
        <w:rPr>
          <w:shd w:val="clear" w:color="auto" w:fill="FFFFFF"/>
          <w:lang w:val="ru-RU"/>
        </w:rPr>
        <w:t>Роль тактического ИИ состоит в координации усилий групп объектов в игре. Группы более эффективны, поскольку члены группы могут поддерживать друг друга, могут действовать как единое подразделение, обмениваться информацией и распределять действия по получению информации.</w:t>
      </w:r>
      <w:r w:rsidRPr="008800FC">
        <w:rPr>
          <w:lang w:val="ru-RU"/>
        </w:rPr>
        <w:br/>
      </w:r>
      <w:r w:rsidRPr="008800FC">
        <w:rPr>
          <w:shd w:val="clear" w:color="auto" w:fill="FFFFFF"/>
          <w:lang w:val="ru-RU"/>
        </w:rPr>
        <w:br/>
        <w:t>Принцип тактического ИИ построен вокруг динамики группы. Игра должна отслеживать различные группы объектов. Каждую группу необходимо обновлять отдельно от индивидуальных объектов. Для этого можно использовать выделенный модуль обновления, отслеживающий различные группы, их цели и их состав. Недостаток этого метода состоит в том, что требуется разработка отдельной системы для игрового движка. Поэтому будет проще использовать метод командира группы.</w:t>
      </w:r>
      <w:r w:rsidRPr="008800FC">
        <w:rPr>
          <w:lang w:val="ru-RU"/>
        </w:rPr>
        <w:br/>
      </w:r>
      <w:r w:rsidRPr="008800FC">
        <w:rPr>
          <w:lang w:val="ru-RU"/>
        </w:rPr>
        <w:br/>
      </w:r>
      <w:r w:rsidRPr="008800FC">
        <w:rPr>
          <w:shd w:val="clear" w:color="auto" w:fill="FFFFFF"/>
          <w:lang w:val="ru-RU"/>
        </w:rPr>
        <w:t>Одному юниту в составе группы можно назначить роль командира группы. Все остальные члены группы связаны со своим командиром, их поведение определяется информацией, полученной из приказов командира. Командир группы обрабатывает все вычисления тактического ИИ для всей группы.</w:t>
      </w:r>
    </w:p>
    <w:p w:rsidR="0021215F" w:rsidRPr="008800FC" w:rsidRDefault="0021215F" w:rsidP="0021215F">
      <w:pPr>
        <w:pStyle w:val="Heading4"/>
        <w:jc w:val="both"/>
        <w:rPr>
          <w:lang w:val="ru-RU"/>
        </w:rPr>
      </w:pPr>
      <w:r w:rsidRPr="008800FC">
        <w:rPr>
          <w:lang w:val="ru-RU"/>
        </w:rPr>
        <w:lastRenderedPageBreak/>
        <w:t>Стратегический ИИ</w:t>
      </w:r>
      <w:r w:rsidRPr="008800FC">
        <w:rPr>
          <w:lang w:val="ru-RU"/>
        </w:rPr>
        <w:tab/>
      </w:r>
    </w:p>
    <w:p w:rsidR="0021215F" w:rsidRDefault="0021215F" w:rsidP="0021215F">
      <w:pPr>
        <w:jc w:val="both"/>
        <w:rPr>
          <w:shd w:val="clear" w:color="auto" w:fill="FFFFFF"/>
          <w:lang w:val="ru-RU"/>
        </w:rPr>
      </w:pPr>
      <w:r w:rsidRPr="008800FC">
        <w:rPr>
          <w:shd w:val="clear" w:color="auto" w:fill="FFFFFF"/>
          <w:lang w:val="ru-RU"/>
        </w:rPr>
        <w:t>Стратегический ИИ — это ИИ более высокого поряд</w:t>
      </w:r>
      <w:r>
        <w:rPr>
          <w:shd w:val="clear" w:color="auto" w:fill="FFFFFF"/>
          <w:lang w:val="ru-RU"/>
        </w:rPr>
        <w:t xml:space="preserve">ка, он управляет целой армией и </w:t>
      </w:r>
      <w:r w:rsidRPr="008800FC">
        <w:rPr>
          <w:shd w:val="clear" w:color="auto" w:fill="FFFFFF"/>
          <w:lang w:val="ru-RU"/>
        </w:rPr>
        <w:t>вырабатывает оптимальные стратегии.</w:t>
      </w:r>
    </w:p>
    <w:p w:rsidR="0021215F" w:rsidRPr="000E1555" w:rsidRDefault="0021215F" w:rsidP="0021215F">
      <w:pPr>
        <w:jc w:val="both"/>
        <w:rPr>
          <w:shd w:val="clear" w:color="auto" w:fill="FFFFFF"/>
          <w:lang w:val="ru-RU"/>
        </w:rPr>
      </w:pPr>
      <w:r w:rsidRPr="008800FC">
        <w:rPr>
          <w:shd w:val="clear" w:color="auto" w:fill="FFFFFF"/>
          <w:lang w:val="ru-RU"/>
        </w:rPr>
        <w:t>Стратегический ИИ обычно применяется в стратегиях в реальном времени, но в последнее время его все чаще реализуют и в тактических шутерах от первого лица. Управляемый игроком командир может представлять собой отдельную систему или может быть настроен как пустой объект, не имеющий места и графического изображения, но обновляемый и размышляющий.</w:t>
      </w:r>
    </w:p>
    <w:p w:rsidR="0021215F" w:rsidRPr="008800FC" w:rsidRDefault="0021215F" w:rsidP="0021215F">
      <w:pPr>
        <w:jc w:val="both"/>
        <w:rPr>
          <w:shd w:val="clear" w:color="auto" w:fill="FFFFFF"/>
          <w:lang w:val="ru-RU"/>
        </w:rPr>
      </w:pPr>
      <w:r w:rsidRPr="008800FC">
        <w:rPr>
          <w:shd w:val="clear" w:color="auto" w:fill="FFFFFF"/>
          <w:lang w:val="ru-RU"/>
        </w:rPr>
        <w:t>Командиры подчиняются иерархическим системам правил и конечным автоматам, которые управляют такой деятельностью, как сбор ресурсов, изучение дерева технологий, создание армии и т. д. Как правило, для базового поддержания игровых элементов не требуется особо сложных размышлений. Интеллект нужен главным образом при взаимодействии с другими игроками.</w:t>
      </w:r>
    </w:p>
    <w:p w:rsidR="0021215F" w:rsidRPr="008800FC" w:rsidRDefault="0021215F" w:rsidP="0021215F">
      <w:pPr>
        <w:jc w:val="both"/>
        <w:rPr>
          <w:shd w:val="clear" w:color="auto" w:fill="FFFFFF"/>
          <w:lang w:val="ru-RU"/>
        </w:rPr>
      </w:pPr>
      <w:r w:rsidRPr="008800FC">
        <w:rPr>
          <w:shd w:val="clear" w:color="auto" w:fill="FFFFFF"/>
          <w:lang w:val="ru-RU"/>
        </w:rPr>
        <w:t>Управление этим взаимодействием (или сражением) — вот где прежде всего работает ИИ. Командир должен изучить карту игры, чтобы обнаружить игрока, выявить основные области интереса, например, узкие проходы, выстроить оборону и проанализировать оборону другого игрока. Как именно это сделать? Очевидного ответа на этот вопрос нет, но для упрощения можно использовать карты решений.</w:t>
      </w:r>
    </w:p>
    <w:p w:rsidR="0021215F" w:rsidRPr="0021215F" w:rsidRDefault="0021215F" w:rsidP="0021215F">
      <w:pPr>
        <w:jc w:val="both"/>
        <w:rPr>
          <w:lang w:val="ru-RU"/>
        </w:rPr>
      </w:pPr>
      <w:r w:rsidRPr="008800FC">
        <w:rPr>
          <w:shd w:val="clear" w:color="auto" w:fill="FFFFFF"/>
          <w:lang w:val="ru-RU"/>
        </w:rPr>
        <w:t>Карты решений представляют собой двухмерные массивы, приближенно соответствующие игровой карте. Каждая ячейка массива соответствует определенной области в игре и содержит важную информацию об этой области. Эти карты помогают стратегическому ИИ принимать грамотные решения относительно игры в целом.</w:t>
      </w:r>
    </w:p>
    <w:p w:rsidR="00344CE9" w:rsidRDefault="00344CE9" w:rsidP="00DF0F58">
      <w:pPr>
        <w:pStyle w:val="Heading2"/>
        <w:jc w:val="both"/>
        <w:rPr>
          <w:lang w:val="ru-RU"/>
        </w:rPr>
      </w:pPr>
      <w:bookmarkStart w:id="381" w:name="_Toc438377317"/>
      <w:bookmarkStart w:id="382" w:name="_Toc438377595"/>
      <w:r>
        <w:rPr>
          <w:lang w:val="ru-RU"/>
        </w:rPr>
        <w:t>Виртуальная реальность</w:t>
      </w:r>
      <w:bookmarkEnd w:id="381"/>
      <w:bookmarkEnd w:id="382"/>
    </w:p>
    <w:p w:rsidR="00FF7848" w:rsidRPr="00EB2741" w:rsidRDefault="00FF7848" w:rsidP="00FF7848">
      <w:pPr>
        <w:pStyle w:val="Heading3"/>
        <w:jc w:val="both"/>
        <w:rPr>
          <w:lang w:val="ru-RU" w:eastAsia="ru-RU" w:bidi="en-US"/>
        </w:rPr>
      </w:pPr>
      <w:bookmarkStart w:id="383" w:name="_Toc438377596"/>
      <w:r>
        <w:rPr>
          <w:lang w:val="ru-RU" w:eastAsia="ru-RU" w:bidi="en-US"/>
        </w:rPr>
        <w:t>Общие понятия</w:t>
      </w:r>
      <w:bookmarkEnd w:id="383"/>
    </w:p>
    <w:p w:rsidR="00FF7848" w:rsidRPr="00EB2741" w:rsidRDefault="00FF7848" w:rsidP="00FF7848">
      <w:pPr>
        <w:jc w:val="both"/>
        <w:rPr>
          <w:rFonts w:cs="Calibri"/>
          <w:color w:val="000000"/>
          <w:lang w:val="ru-RU" w:bidi="en-US"/>
        </w:rPr>
      </w:pPr>
      <w:r w:rsidRPr="00EB2741">
        <w:rPr>
          <w:rFonts w:cs="Calibri"/>
          <w:b/>
          <w:bCs/>
          <w:color w:val="000000"/>
          <w:lang w:val="ru-RU" w:bidi="en-US"/>
        </w:rPr>
        <w:t>Виртуа́льная реа́льность</w:t>
      </w:r>
      <w:r w:rsidRPr="00EB2741">
        <w:rPr>
          <w:rFonts w:cs="Calibri"/>
          <w:color w:val="000000"/>
          <w:lang w:val="ru-RU" w:bidi="en-US"/>
        </w:rPr>
        <w:t xml:space="preserve">, </w:t>
      </w:r>
      <w:r w:rsidRPr="00EB2741">
        <w:rPr>
          <w:rFonts w:cs="Calibri"/>
          <w:bCs/>
          <w:color w:val="000000"/>
          <w:lang w:val="ru-RU" w:bidi="en-US"/>
        </w:rPr>
        <w:t>ВР</w:t>
      </w:r>
      <w:r w:rsidRPr="00EB2741">
        <w:rPr>
          <w:rFonts w:cs="Calibri"/>
          <w:color w:val="000000"/>
          <w:lang w:val="ru-RU" w:bidi="en-US"/>
        </w:rPr>
        <w:t>, искусственная реальность, электронная реальность, компьютерная модель реальности (</w:t>
      </w:r>
      <w:r w:rsidRPr="00EB2741">
        <w:rPr>
          <w:rFonts w:cs="Calibri"/>
          <w:i/>
          <w:iCs/>
          <w:color w:val="000000"/>
          <w:lang w:bidi="en-US"/>
        </w:rPr>
        <w:t>virtual</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color w:val="000000"/>
          <w:lang w:val="ru-RU" w:bidi="en-US"/>
        </w:rPr>
        <w:t xml:space="preserve">, </w:t>
      </w:r>
      <w:r w:rsidRPr="00EB2741">
        <w:rPr>
          <w:rFonts w:cs="Calibri"/>
          <w:bCs/>
          <w:color w:val="000000"/>
          <w:lang w:bidi="en-US"/>
        </w:rPr>
        <w:t>VR</w:t>
      </w:r>
      <w:r w:rsidRPr="00EB2741">
        <w:rPr>
          <w:rFonts w:cs="Calibri"/>
          <w:color w:val="000000"/>
          <w:lang w:val="ru-RU" w:bidi="en-US"/>
        </w:rPr>
        <w:t>)</w:t>
      </w:r>
      <w:r w:rsidRPr="00EB2741">
        <w:rPr>
          <w:rFonts w:cs="Calibri"/>
          <w:color w:val="000000"/>
          <w:lang w:bidi="en-US"/>
        </w:rPr>
        <w:t> </w:t>
      </w:r>
      <w:r w:rsidRPr="00EB2741">
        <w:rPr>
          <w:rFonts w:cs="Calibri"/>
          <w:color w:val="000000"/>
          <w:lang w:val="ru-RU" w:bidi="en-US"/>
        </w:rPr>
        <w:t xml:space="preserve">— созданный техническими средствами </w:t>
      </w:r>
      <w:r w:rsidRPr="00EB2741">
        <w:rPr>
          <w:rFonts w:cs="Calibri"/>
          <w:lang w:val="ru-RU" w:bidi="en-US"/>
        </w:rPr>
        <w:t>мир</w:t>
      </w:r>
      <w:r w:rsidRPr="00EB2741">
        <w:rPr>
          <w:rFonts w:cs="Calibri"/>
          <w:color w:val="000000"/>
          <w:lang w:val="ru-RU" w:bidi="en-US"/>
        </w:rPr>
        <w:t xml:space="preserve">, передаваемый человеку через его </w:t>
      </w:r>
      <w:r w:rsidRPr="00EB2741">
        <w:rPr>
          <w:rFonts w:cs="Calibri"/>
          <w:lang w:val="ru-RU" w:bidi="en-US"/>
        </w:rPr>
        <w:t>ощущения</w:t>
      </w:r>
      <w:r w:rsidRPr="00EB2741">
        <w:rPr>
          <w:rFonts w:cs="Calibri"/>
          <w:color w:val="000000"/>
          <w:lang w:val="ru-RU" w:bidi="en-US"/>
        </w:rPr>
        <w:t xml:space="preserve">: зрение, слух, обоняние, осязание и другие. Виртуальная реальность имитирует как воздействие, так и реакции на воздействие. Для создания убедительного комплекса ощущений реальности компьютерный синтез свойств и реакций виртуальной реальности производится в </w:t>
      </w:r>
      <w:r w:rsidRPr="00EB2741">
        <w:rPr>
          <w:rFonts w:cs="Calibri"/>
          <w:lang w:val="ru-RU" w:bidi="en-US"/>
        </w:rPr>
        <w:t>реальном времени</w:t>
      </w:r>
      <w:r w:rsidRPr="00EB2741">
        <w:rPr>
          <w:rFonts w:cs="Calibri"/>
          <w:color w:val="000000"/>
          <w:lang w:val="ru-RU" w:bidi="en-US"/>
        </w:rPr>
        <w:t>.</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Не следует путать </w:t>
      </w:r>
      <w:r w:rsidRPr="00EB2741">
        <w:rPr>
          <w:rFonts w:cs="Calibri"/>
          <w:b/>
          <w:bCs/>
          <w:color w:val="000000"/>
          <w:lang w:val="ru-RU" w:bidi="en-US"/>
        </w:rPr>
        <w:t>виртуальную</w:t>
      </w:r>
      <w:r w:rsidRPr="00EB2741">
        <w:rPr>
          <w:rFonts w:cs="Calibri"/>
          <w:color w:val="000000"/>
          <w:lang w:val="ru-RU" w:bidi="en-US"/>
        </w:rPr>
        <w:t xml:space="preserve"> реальность с </w:t>
      </w:r>
      <w:r w:rsidRPr="00EB2741">
        <w:rPr>
          <w:rFonts w:cs="Calibri"/>
          <w:b/>
          <w:bCs/>
          <w:color w:val="000000"/>
          <w:lang w:val="ru-RU" w:bidi="en-US"/>
        </w:rPr>
        <w:t>дополненной</w:t>
      </w:r>
      <w:r w:rsidRPr="00EB2741">
        <w:rPr>
          <w:rFonts w:cs="Calibri"/>
          <w:color w:val="000000"/>
          <w:lang w:val="ru-RU" w:bidi="en-US"/>
        </w:rPr>
        <w:t xml:space="preserve">. Их коренное различие в том, что </w:t>
      </w:r>
      <w:r w:rsidRPr="00EB2741">
        <w:rPr>
          <w:rFonts w:cs="Calibri"/>
          <w:i/>
          <w:iCs/>
          <w:color w:val="000000"/>
          <w:lang w:val="ru-RU" w:bidi="en-US"/>
        </w:rPr>
        <w:t>виртуальная</w:t>
      </w:r>
      <w:r w:rsidRPr="00EB2741">
        <w:rPr>
          <w:rFonts w:cs="Calibri"/>
          <w:color w:val="000000"/>
          <w:lang w:val="ru-RU" w:bidi="en-US"/>
        </w:rPr>
        <w:t xml:space="preserve"> конструирует новый искусственный мир, а </w:t>
      </w:r>
      <w:r w:rsidRPr="00EB2741">
        <w:rPr>
          <w:rFonts w:cs="Calibri"/>
          <w:i/>
          <w:iCs/>
          <w:lang w:val="ru-RU" w:bidi="en-US"/>
        </w:rPr>
        <w:t>дополненная реальность</w:t>
      </w:r>
      <w:r w:rsidRPr="00EB2741">
        <w:rPr>
          <w:rFonts w:cs="Calibri"/>
          <w:color w:val="000000"/>
          <w:lang w:val="ru-RU" w:bidi="en-US"/>
        </w:rPr>
        <w:t xml:space="preserve"> лишь вносит отдельные искусственные элементы в восприятие мира реального.</w:t>
      </w:r>
    </w:p>
    <w:p w:rsidR="00FF7848" w:rsidRPr="00EB2741" w:rsidRDefault="00FF7848" w:rsidP="00FF7848">
      <w:pPr>
        <w:jc w:val="both"/>
        <w:rPr>
          <w:rFonts w:cs="Calibri"/>
          <w:color w:val="000000"/>
          <w:lang w:val="ru-RU" w:bidi="en-US"/>
        </w:rPr>
      </w:pPr>
      <w:r w:rsidRPr="00EB2741">
        <w:rPr>
          <w:rFonts w:cs="Calibri"/>
          <w:b/>
          <w:bCs/>
          <w:color w:val="000000"/>
          <w:lang w:val="ru-RU" w:bidi="en-US"/>
        </w:rPr>
        <w:t>Дополненная реальность</w:t>
      </w:r>
      <w:r w:rsidRPr="00EB2741">
        <w:rPr>
          <w:rFonts w:cs="Calibri"/>
          <w:color w:val="000000"/>
          <w:lang w:bidi="en-US"/>
        </w:rPr>
        <w:t> </w:t>
      </w:r>
      <w:r w:rsidRPr="00EB2741">
        <w:rPr>
          <w:rFonts w:cs="Calibri"/>
          <w:color w:val="000000"/>
          <w:lang w:val="ru-RU" w:bidi="en-US"/>
        </w:rPr>
        <w:t>— добавление к поступающим из реального мира ощущениям мнимых объектов, обычно вспомогательно-информативного свойства. В западном научном сообществе данное направление получило устоявшуюся терминологию</w:t>
      </w:r>
      <w:r w:rsidRPr="00EB2741">
        <w:rPr>
          <w:rFonts w:cs="Calibri"/>
          <w:color w:val="000000"/>
          <w:lang w:bidi="en-US"/>
        </w:rPr>
        <w:t> </w:t>
      </w:r>
      <w:r w:rsidRPr="00EB2741">
        <w:rPr>
          <w:rFonts w:cs="Calibri"/>
          <w:color w:val="000000"/>
          <w:lang w:val="ru-RU" w:bidi="en-US"/>
        </w:rPr>
        <w:t xml:space="preserve">— </w:t>
      </w:r>
      <w:r w:rsidRPr="00EB2741">
        <w:rPr>
          <w:rFonts w:cs="Calibri"/>
          <w:i/>
          <w:iCs/>
          <w:color w:val="000000"/>
          <w:lang w:bidi="en-US"/>
        </w:rPr>
        <w:t>Augmented</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i/>
          <w:iCs/>
          <w:color w:val="000000"/>
          <w:lang w:val="ru-RU" w:bidi="en-US"/>
        </w:rPr>
        <w:t xml:space="preserve">, </w:t>
      </w:r>
      <w:r w:rsidRPr="00EB2741">
        <w:rPr>
          <w:rFonts w:cs="Calibri"/>
          <w:i/>
          <w:iCs/>
          <w:color w:val="000000"/>
          <w:lang w:bidi="en-US"/>
        </w:rPr>
        <w:t>AR</w:t>
      </w:r>
      <w:r w:rsidRPr="00EB2741">
        <w:rPr>
          <w:rFonts w:cs="Calibri"/>
          <w:color w:val="000000"/>
          <w:lang w:val="ru-RU" w:bidi="en-US"/>
        </w:rPr>
        <w:t>. По своей сути, это родственное искусственной реальности явление.</w:t>
      </w:r>
    </w:p>
    <w:p w:rsidR="00FF7848" w:rsidRPr="00EB2741" w:rsidRDefault="00FF7848" w:rsidP="00FF7848">
      <w:pPr>
        <w:jc w:val="both"/>
        <w:rPr>
          <w:rFonts w:cs="Calibri"/>
          <w:color w:val="000000"/>
          <w:lang w:val="ru-RU" w:bidi="en-US"/>
        </w:rPr>
      </w:pPr>
      <w:r w:rsidRPr="00EB2741">
        <w:rPr>
          <w:rFonts w:cs="Calibri"/>
          <w:color w:val="000000"/>
          <w:lang w:val="ru-RU" w:bidi="en-US"/>
        </w:rPr>
        <w:t>Известным примером дополненной реальности может служить нашлемное целеуказание в самолётах-истребителях (</w:t>
      </w:r>
      <w:r w:rsidRPr="00EB2741">
        <w:rPr>
          <w:rFonts w:cs="Calibri"/>
          <w:lang w:val="ru-RU" w:bidi="en-US"/>
        </w:rPr>
        <w:t>Су-27</w:t>
      </w:r>
      <w:r w:rsidRPr="00EB2741">
        <w:rPr>
          <w:rFonts w:cs="Calibri"/>
          <w:color w:val="000000"/>
          <w:lang w:val="ru-RU" w:bidi="en-US"/>
        </w:rPr>
        <w:t xml:space="preserve"> и др.), вывод дополнительной информации на ветровое стекло автомобиля.</w:t>
      </w:r>
    </w:p>
    <w:p w:rsidR="00FF7848" w:rsidRPr="00EB2741" w:rsidRDefault="00FF7848" w:rsidP="00FF7848">
      <w:pPr>
        <w:jc w:val="both"/>
        <w:rPr>
          <w:rFonts w:cs="Calibri"/>
          <w:color w:val="000000"/>
          <w:lang w:val="ru-RU" w:bidi="en-US"/>
        </w:rPr>
      </w:pPr>
      <w:r w:rsidRPr="00EB2741">
        <w:rPr>
          <w:rFonts w:cs="Calibri"/>
          <w:color w:val="000000"/>
          <w:lang w:val="ru-RU" w:bidi="en-US"/>
        </w:rPr>
        <w:lastRenderedPageBreak/>
        <w:t xml:space="preserve">Виртуальная реальность — это огромный дивный мир, в который мы не заглянули даже глазком. Хотя под определенной интерпретацией виртуальной реальности можно понимать Интернет, в действительности же ее потенциал гораздо больше. Это место, в которое человек может погрузиться целиком и полностью и найти там гораздо больше, чем в реальной жизни, а также, не думая о том, чтобы отличать виртуальное от реального. На данный момент разными компаниями разрабатывается аппаратное обеспечение для полного выхода в виртуальную реальность: </w:t>
      </w:r>
      <w:r w:rsidRPr="00EB2741">
        <w:rPr>
          <w:rFonts w:cs="Calibri"/>
          <w:color w:val="000000"/>
          <w:lang w:bidi="en-US"/>
        </w:rPr>
        <w:t>Omni</w:t>
      </w:r>
      <w:r w:rsidRPr="00EB2741">
        <w:rPr>
          <w:rFonts w:cs="Calibri"/>
          <w:color w:val="000000"/>
          <w:lang w:val="ru-RU" w:bidi="en-US"/>
        </w:rPr>
        <w:t xml:space="preserve">, </w:t>
      </w:r>
      <w:r w:rsidRPr="00EB2741">
        <w:rPr>
          <w:rFonts w:cs="Calibri"/>
          <w:color w:val="000000"/>
          <w:lang w:bidi="en-US"/>
        </w:rPr>
        <w:t>Oculus</w:t>
      </w:r>
      <w:r w:rsidRPr="00EB2741">
        <w:rPr>
          <w:rFonts w:cs="Calibri"/>
          <w:color w:val="000000"/>
          <w:lang w:val="ru-RU" w:bidi="en-US"/>
        </w:rPr>
        <w:t xml:space="preserve"> </w:t>
      </w:r>
      <w:r w:rsidRPr="00EB2741">
        <w:rPr>
          <w:rFonts w:cs="Calibri"/>
          <w:color w:val="000000"/>
          <w:lang w:bidi="en-US"/>
        </w:rPr>
        <w:t>Rift</w:t>
      </w:r>
      <w:r w:rsidRPr="00EB2741">
        <w:rPr>
          <w:rFonts w:cs="Calibri"/>
          <w:color w:val="000000"/>
          <w:lang w:val="ru-RU" w:bidi="en-US"/>
        </w:rPr>
        <w:t>, Project Morpheus от Sony.</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Также многое делается для создания дополненной реальности. Этим, к примеру, занимаются </w:t>
      </w:r>
      <w:r w:rsidRPr="00EB2741">
        <w:rPr>
          <w:rFonts w:cs="Calibri"/>
          <w:color w:val="000000"/>
          <w:lang w:bidi="en-US"/>
        </w:rPr>
        <w:t>Google</w:t>
      </w:r>
      <w:r w:rsidRPr="00EB2741">
        <w:rPr>
          <w:rFonts w:cs="Calibri"/>
          <w:color w:val="000000"/>
          <w:lang w:val="ru-RU" w:bidi="en-US"/>
        </w:rPr>
        <w:t xml:space="preserve"> с их Google </w:t>
      </w:r>
      <w:r w:rsidRPr="00EB2741">
        <w:rPr>
          <w:rFonts w:cs="Calibri"/>
          <w:color w:val="000000"/>
          <w:lang w:bidi="en-US"/>
        </w:rPr>
        <w:t>Glass</w:t>
      </w:r>
      <w:r w:rsidRPr="00EB2741">
        <w:rPr>
          <w:rFonts w:cs="Calibri"/>
          <w:color w:val="000000"/>
          <w:lang w:val="ru-RU" w:bidi="en-US"/>
        </w:rPr>
        <w:t xml:space="preserve"> и Microsoft с их </w:t>
      </w:r>
      <w:r w:rsidRPr="00EB2741">
        <w:rPr>
          <w:rFonts w:cs="Calibri"/>
          <w:color w:val="000000"/>
          <w:lang w:bidi="en-US"/>
        </w:rPr>
        <w:t>HoloLens</w:t>
      </w:r>
      <w:r w:rsidRPr="00EB2741">
        <w:rPr>
          <w:rFonts w:cs="Calibri"/>
          <w:color w:val="000000"/>
          <w:lang w:val="ru-RU" w:bidi="en-US"/>
        </w:rPr>
        <w:t>. Вполне может получиться, что с развитием высоких технологий в этой сфере виртуальная реальность займет прочное место в нашей жизни и обеспечит людей огромным, практически безграничным пространством для ведения любых дел.</w:t>
      </w:r>
    </w:p>
    <w:p w:rsidR="00FF7848" w:rsidRPr="00EB2741" w:rsidRDefault="00FF7848" w:rsidP="00FF7848">
      <w:pPr>
        <w:pStyle w:val="Heading3"/>
        <w:jc w:val="both"/>
        <w:rPr>
          <w:rFonts w:eastAsia="Times New Roman"/>
          <w:lang w:val="ru-RU" w:bidi="en-US"/>
        </w:rPr>
      </w:pPr>
      <w:bookmarkStart w:id="384" w:name="_Toc438377597"/>
      <w:r w:rsidRPr="00EB2741">
        <w:rPr>
          <w:rFonts w:eastAsia="Times New Roman"/>
          <w:lang w:val="ru-RU" w:bidi="en-US"/>
        </w:rPr>
        <w:t>Реализация</w:t>
      </w:r>
      <w:bookmarkEnd w:id="384"/>
    </w:p>
    <w:p w:rsidR="00FF7848" w:rsidRPr="00EB2741" w:rsidRDefault="00FF7848" w:rsidP="00FF7848">
      <w:pPr>
        <w:jc w:val="both"/>
        <w:rPr>
          <w:lang w:val="ru-RU" w:bidi="en-US"/>
        </w:rPr>
      </w:pPr>
      <w:r w:rsidRPr="00EB2741">
        <w:rPr>
          <w:lang w:val="ru-RU" w:bidi="en-US"/>
        </w:rPr>
        <w:t>Принято называть системами «виртуальной реальности» устройства, которые более полно по сравнению с обычными компьютерными системами имитируют взаимодействие с виртуальной средой, путём воздействия на все пять имеющихся у человека органов чувств.</w:t>
      </w:r>
    </w:p>
    <w:p w:rsidR="00FF7848" w:rsidRPr="00EB2741" w:rsidRDefault="00FF7848" w:rsidP="00FF7848">
      <w:pPr>
        <w:jc w:val="both"/>
        <w:rPr>
          <w:lang w:val="ru-RU" w:bidi="en-US"/>
        </w:rPr>
      </w:pPr>
      <w:r w:rsidRPr="00EB2741">
        <w:rPr>
          <w:lang w:val="ru-RU" w:bidi="en-US"/>
        </w:rPr>
        <w:t>Объекты виртуальной реальности обычно ведут себя близко к поведению аналогичных объектов материальной реальности. Однако часто в развлекательных целях пользователям виртуальных миров позволяется больше, чем возможно в реальной жизни (например: летать, создавать любые предметы и</w:t>
      </w:r>
      <w:r w:rsidRPr="00EB2741">
        <w:rPr>
          <w:lang w:bidi="en-US"/>
        </w:rPr>
        <w:t> </w:t>
      </w:r>
      <w:r w:rsidRPr="00EB2741">
        <w:rPr>
          <w:lang w:val="ru-RU" w:bidi="en-US"/>
        </w:rPr>
        <w:t>т.</w:t>
      </w:r>
      <w:r w:rsidRPr="00EB2741">
        <w:rPr>
          <w:lang w:bidi="en-US"/>
        </w:rPr>
        <w:t> </w:t>
      </w:r>
      <w:r w:rsidRPr="00EB2741">
        <w:rPr>
          <w:lang w:val="ru-RU" w:bidi="en-US"/>
        </w:rPr>
        <w:t>п.).</w:t>
      </w:r>
    </w:p>
    <w:p w:rsidR="00FF7848" w:rsidRPr="00EB2741" w:rsidRDefault="00FF7848" w:rsidP="00FF7848">
      <w:pPr>
        <w:jc w:val="both"/>
        <w:rPr>
          <w:lang w:val="ru-RU" w:bidi="en-US"/>
        </w:rPr>
      </w:pPr>
      <w:r w:rsidRPr="00EB2741">
        <w:rPr>
          <w:lang w:val="ru-RU" w:bidi="en-US"/>
        </w:rPr>
        <w:t>В целом, пользователь всегда может воздействовать на эти объекты в согласии с реальными или же встроенными в реальность законами физики (гравитация, свойства воды, столкновение с предметами, отражение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jc w:val="both"/>
        <w:rPr>
          <w:rFonts w:cs="Calibri"/>
          <w:color w:val="000000"/>
          <w:lang w:val="ru-RU" w:bidi="en-US"/>
        </w:rPr>
      </w:pPr>
      <w:r w:rsidRPr="00EB2741">
        <w:rPr>
          <w:rFonts w:cs="Calibri"/>
          <w:color w:val="000000"/>
          <w:lang w:val="ru-RU" w:bidi="en-US"/>
        </w:rPr>
        <w:t>Коснёмся поподробнее каждого из аспектов ВР.</w:t>
      </w:r>
    </w:p>
    <w:p w:rsidR="00FF7848" w:rsidRPr="00EB2741" w:rsidRDefault="00FF7848" w:rsidP="00FF7848">
      <w:pPr>
        <w:pStyle w:val="Heading3"/>
        <w:jc w:val="both"/>
        <w:rPr>
          <w:rFonts w:eastAsia="Times New Roman"/>
          <w:lang w:val="ru-RU" w:bidi="en-US"/>
        </w:rPr>
      </w:pPr>
      <w:bookmarkStart w:id="385" w:name="_Toc438377598"/>
      <w:r w:rsidRPr="00EB2741">
        <w:rPr>
          <w:rFonts w:eastAsia="Times New Roman"/>
          <w:lang w:val="ru-RU" w:bidi="en-US"/>
        </w:rPr>
        <w:t>Изображение</w:t>
      </w:r>
      <w:bookmarkEnd w:id="385"/>
    </w:p>
    <w:p w:rsidR="00FF7848" w:rsidRPr="00EB2741" w:rsidRDefault="00FF7848" w:rsidP="00FF7848">
      <w:pPr>
        <w:pStyle w:val="Heading4"/>
        <w:jc w:val="both"/>
        <w:rPr>
          <w:rFonts w:eastAsia="Times New Roman"/>
          <w:color w:val="000000"/>
          <w:lang w:val="ru-RU" w:bidi="en-US"/>
        </w:rPr>
      </w:pPr>
      <w:r w:rsidRPr="00EB2741">
        <w:rPr>
          <w:rFonts w:eastAsia="Times New Roman"/>
          <w:lang w:val="ru-RU" w:bidi="en-US"/>
        </w:rPr>
        <w:t>Шлем / очки виртуальной реальности (</w:t>
      </w:r>
      <w:r w:rsidRPr="00EB2741">
        <w:rPr>
          <w:rFonts w:eastAsia="Times New Roman"/>
          <w:lang w:bidi="en-US"/>
        </w:rPr>
        <w:t>HMD</w:t>
      </w:r>
      <w:r w:rsidRPr="00EB2741">
        <w:rPr>
          <w:rFonts w:eastAsia="Times New Roman"/>
          <w:lang w:val="ru-RU" w:bidi="en-US"/>
        </w:rPr>
        <w:t xml:space="preserve"> - </w:t>
      </w:r>
      <w:r w:rsidRPr="00EB2741">
        <w:rPr>
          <w:rFonts w:eastAsia="Times New Roman"/>
          <w:lang w:bidi="en-US"/>
        </w:rPr>
        <w:t>display</w:t>
      </w:r>
      <w:r w:rsidRPr="00EB2741">
        <w:rPr>
          <w:rFonts w:eastAsia="Times New Roman"/>
          <w:lang w:val="ru-RU" w:bidi="en-US"/>
        </w:rPr>
        <w:t>)</w:t>
      </w:r>
    </w:p>
    <w:p w:rsidR="00FF7848" w:rsidRPr="00EB2741" w:rsidRDefault="00FF7848" w:rsidP="00FF7848">
      <w:pPr>
        <w:jc w:val="both"/>
        <w:rPr>
          <w:lang w:val="ru-RU" w:bidi="en-US"/>
        </w:rPr>
      </w:pPr>
      <w:r w:rsidRPr="00EB2741">
        <w:rPr>
          <w:lang w:val="ru-RU" w:bidi="en-US"/>
        </w:rPr>
        <w:t>Современные шлемы виртуальной реальности представляют собой скорее очки, нежели шлем, и содержат один или несколько дисплеев, на которые выводятся изображения для левого и правого глаза, систему линз для корректировки геометрии изображения, а также систему трекинга, отслеживающую ориентацию устройства в пространстве. Как правило, системы трекинга для шлемов виртуальной реальности разрабатываются на основе гироскопов, акселерометров и магнитометров. Для систем этого типа важен широкий угол обзора, точность работы системы трекинга при отслеживании наклонов и поворотов головы пользователя, а также минимальная задержка между детектированием изменения положения головы в пространстве и выводом на дисплеи соответствующего изображения.</w:t>
      </w:r>
    </w:p>
    <w:p w:rsidR="00FF7848" w:rsidRPr="00EB2741" w:rsidRDefault="00FF7848" w:rsidP="00FF7848">
      <w:pPr>
        <w:pStyle w:val="Heading4"/>
        <w:jc w:val="both"/>
        <w:rPr>
          <w:rFonts w:eastAsia="Times New Roman"/>
          <w:lang w:val="ru-RU" w:bidi="en-US"/>
        </w:rPr>
      </w:pPr>
      <w:r w:rsidRPr="00EB2741">
        <w:rPr>
          <w:rFonts w:eastAsia="Times New Roman"/>
          <w:lang w:bidi="en-US"/>
        </w:rPr>
        <w:lastRenderedPageBreak/>
        <w:t>MotionParallax3D дисплеи</w:t>
      </w:r>
    </w:p>
    <w:p w:rsidR="00FF7848" w:rsidRPr="00EB2741" w:rsidRDefault="00FF7848" w:rsidP="00FF7848">
      <w:pPr>
        <w:jc w:val="both"/>
        <w:rPr>
          <w:rFonts w:cs="Times New Roman"/>
          <w:lang w:val="ru-RU" w:bidi="en-US"/>
        </w:rPr>
      </w:pPr>
      <w:r w:rsidRPr="00EB2741">
        <w:rPr>
          <w:noProof/>
        </w:rPr>
        <w:drawing>
          <wp:inline distT="0" distB="0" distL="0" distR="0" wp14:anchorId="2FEBE832" wp14:editId="0837A5DA">
            <wp:extent cx="3731274" cy="2371725"/>
            <wp:effectExtent l="0" t="0" r="2540" b="0"/>
            <wp:docPr id="196" name="Рисунок 1" descr="C:\_\Университет\Курс 3\Семестр 5\Спецкурс кафедры ТП\Доклады\22. Виртуальная реальность\CAVE_3D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22. Виртуальная реальность\CAVE_3DProject.gif"/>
                    <pic:cNvPicPr>
                      <a:picLocks noChangeAspect="1" noChangeArrowheads="1"/>
                    </pic:cNvPicPr>
                  </pic:nvPicPr>
                  <pic:blipFill>
                    <a:blip r:embed="rId450" cstate="print"/>
                    <a:srcRect/>
                    <a:stretch>
                      <a:fillRect/>
                    </a:stretch>
                  </pic:blipFill>
                  <pic:spPr bwMode="auto">
                    <a:xfrm>
                      <a:off x="0" y="0"/>
                      <a:ext cx="3742241" cy="2378696"/>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bidi="en-US"/>
        </w:rPr>
      </w:pPr>
      <w:r w:rsidRPr="00EB2741">
        <w:rPr>
          <w:lang w:val="ru-RU" w:bidi="en-US"/>
        </w:rPr>
        <w:t>К устройствам этого типа относится множество различных устройств: от некоторых смартфонов до комнат виртуальной реальности (</w:t>
      </w:r>
      <w:r w:rsidRPr="00EB2741">
        <w:rPr>
          <w:lang w:bidi="en-US"/>
        </w:rPr>
        <w:t>CAVE</w:t>
      </w:r>
      <w:r w:rsidRPr="00EB2741">
        <w:rPr>
          <w:lang w:val="ru-RU" w:bidi="en-US"/>
        </w:rPr>
        <w:t>). Системы данного типа формируют у пользователя иллюзию объемного объекта за счет вывода на один или несколько дисплеев специально сформированных проекций виртуальных объектов, сгенерированных исходя из информации о положении глаз пользователя. При изменении положения глаз пользователя относительно дисплеев, изображение на них соответствующим образом меняется. Все системы данного типа задействуют зрительный механизм восприятия объёмного изображения параллакс движения (</w:t>
      </w:r>
      <w:r w:rsidRPr="00EB2741">
        <w:rPr>
          <w:lang w:bidi="en-US"/>
        </w:rPr>
        <w:t>Motion</w:t>
      </w:r>
      <w:r w:rsidRPr="00EB2741">
        <w:rPr>
          <w:lang w:val="ru-RU" w:bidi="en-US"/>
        </w:rPr>
        <w:t xml:space="preserve"> </w:t>
      </w:r>
      <w:r w:rsidRPr="00EB2741">
        <w:rPr>
          <w:lang w:bidi="en-US"/>
        </w:rPr>
        <w:t>Parallax</w:t>
      </w:r>
      <w:r w:rsidRPr="00EB2741">
        <w:rPr>
          <w:lang w:val="ru-RU" w:bidi="en-US"/>
        </w:rPr>
        <w:t xml:space="preserve">). Также, в большинстве своём, они обеспечивают вывод стереоизображения с помощью стереодисплеев, задействуя стереоскопическое зрение. Системы трекинга для </w:t>
      </w:r>
      <w:r w:rsidRPr="00EB2741">
        <w:rPr>
          <w:lang w:bidi="en-US"/>
        </w:rPr>
        <w:t>MotionParallax</w:t>
      </w:r>
      <w:r w:rsidRPr="00EB2741">
        <w:rPr>
          <w:lang w:val="ru-RU" w:bidi="en-US"/>
        </w:rPr>
        <w:t>3</w:t>
      </w:r>
      <w:r w:rsidRPr="00EB2741">
        <w:rPr>
          <w:lang w:bidi="en-US"/>
        </w:rPr>
        <w:t>D</w:t>
      </w:r>
      <w:r w:rsidRPr="00EB2741">
        <w:rPr>
          <w:lang w:val="ru-RU" w:bidi="en-US"/>
        </w:rPr>
        <w:t xml:space="preserve"> дисплеев отслеживают координаты глаз пользователей в пространстве. Для этого используются различные технологии: оптическая (определение координат глаз пользователя на изображении с камеры, отслеживание активных или пассивных маркеров), существенно реже - ультразвуковая. Зачастую системы трекинга могут включать в себя дополнительные устройства: гироскопы, акселерометры и магнитометры. Для систем данного типа важна точность отслеживания положения пользователя в пространстве, а также минимальная задержка между детектированием изменения положения головы в пространстве и выводом на дисплеи соответствующего изображения. Системы данного класса могут выполняться в различных формах </w:t>
      </w:r>
      <w:r>
        <w:rPr>
          <w:lang w:val="ru-RU" w:bidi="en-US"/>
        </w:rPr>
        <w:t>—</w:t>
      </w:r>
      <w:r w:rsidRPr="00EB2741">
        <w:rPr>
          <w:lang w:val="ru-RU" w:bidi="en-US"/>
        </w:rPr>
        <w:t xml:space="preserve"> факторах: от виртуальных комнат с полным погружением до экранов виртуальной реальности размером от трёх дюймов.</w:t>
      </w:r>
    </w:p>
    <w:p w:rsidR="00FF7848" w:rsidRPr="00EB2741" w:rsidRDefault="00FF7848" w:rsidP="00FF7848">
      <w:pPr>
        <w:jc w:val="both"/>
        <w:rPr>
          <w:lang w:val="ru-RU" w:bidi="en-US"/>
        </w:rPr>
      </w:pPr>
      <w:r w:rsidRPr="00EB2741">
        <w:rPr>
          <w:b/>
          <w:bCs/>
          <w:lang w:val="ru-RU" w:bidi="en-US"/>
        </w:rPr>
        <w:t>Паралла́кс</w:t>
      </w:r>
      <w:r w:rsidRPr="00EB2741">
        <w:rPr>
          <w:lang w:val="ru-RU" w:bidi="en-US"/>
        </w:rPr>
        <w:t xml:space="preserve"> (греч. </w:t>
      </w:r>
      <w:r w:rsidRPr="00EB2741">
        <w:rPr>
          <w:lang w:val="el-GR" w:bidi="en-US"/>
        </w:rPr>
        <w:t>παραλλάξ</w:t>
      </w:r>
      <w:r w:rsidRPr="00EB2741">
        <w:rPr>
          <w:lang w:val="ru-RU" w:bidi="en-US"/>
        </w:rPr>
        <w:t xml:space="preserve">, от </w:t>
      </w:r>
      <w:r w:rsidRPr="00EB2741">
        <w:rPr>
          <w:lang w:val="el-GR" w:bidi="en-US"/>
        </w:rPr>
        <w:t>παραλλαγή</w:t>
      </w:r>
      <w:r w:rsidRPr="00EB2741">
        <w:rPr>
          <w:lang w:val="ru-RU" w:bidi="en-US"/>
        </w:rPr>
        <w:t>, «смена, чередование»)</w:t>
      </w:r>
      <w:r w:rsidRPr="00EB2741">
        <w:rPr>
          <w:lang w:bidi="en-US"/>
        </w:rPr>
        <w:t> </w:t>
      </w:r>
      <w:r w:rsidRPr="00EB2741">
        <w:rPr>
          <w:lang w:val="ru-RU" w:bidi="en-US"/>
        </w:rPr>
        <w:t>— изменение видимого положения объекта относительно удалённого фона в зависимости от положения наблюдателя.</w:t>
      </w:r>
    </w:p>
    <w:p w:rsidR="00FF7848" w:rsidRPr="00EB2741" w:rsidRDefault="00FF7848" w:rsidP="00FF7848">
      <w:pPr>
        <w:pStyle w:val="Heading4"/>
        <w:jc w:val="both"/>
        <w:rPr>
          <w:rFonts w:eastAsia="Times New Roman"/>
          <w:color w:val="000000"/>
          <w:lang w:val="ru-RU" w:bidi="en-US"/>
        </w:rPr>
      </w:pPr>
      <w:r w:rsidRPr="00EB2741">
        <w:rPr>
          <w:rFonts w:eastAsia="Times New Roman"/>
          <w:lang w:val="ru-RU" w:bidi="en-US"/>
        </w:rPr>
        <w:t>Виртуальный ретинальный монитор</w:t>
      </w:r>
    </w:p>
    <w:p w:rsidR="00FF7848" w:rsidRPr="00EB2741" w:rsidRDefault="00FF7848" w:rsidP="00FF7848">
      <w:pPr>
        <w:jc w:val="both"/>
        <w:rPr>
          <w:lang w:val="ru-RU" w:bidi="en-US"/>
        </w:rPr>
      </w:pPr>
      <w:r w:rsidRPr="00EB2741">
        <w:rPr>
          <w:lang w:val="ru-RU" w:bidi="en-US"/>
        </w:rPr>
        <w:t>Устройства данного типа формируют изображение непосредственно на сетчатке глаза. В результате пользователь видит изображение, «висящее» в воздухе перед ним. Устройства данного типа ближе к системам дополненной реальности, поскольку изображения виртуальных объектов, которые видит пользователь, накладываются на изображения объектов реального мира. Тем не менее, при определенных условиях (тёмная комната, достаточно широкое покрытие сетчатки изображением, а также в сочетании с системой трекинга), устройства данного типа могут использоваться для погружения пользователя в виртуальную реальность.</w:t>
      </w:r>
    </w:p>
    <w:p w:rsidR="00FF7848" w:rsidRPr="00EB2741" w:rsidRDefault="00FF7848" w:rsidP="00FF7848">
      <w:pPr>
        <w:jc w:val="both"/>
        <w:rPr>
          <w:lang w:val="ru-RU" w:bidi="en-US"/>
        </w:rPr>
      </w:pPr>
      <w:r w:rsidRPr="00EB2741">
        <w:rPr>
          <w:lang w:val="ru-RU" w:bidi="en-US"/>
        </w:rPr>
        <w:lastRenderedPageBreak/>
        <w:t xml:space="preserve">Также существуют различные гибридные варианты: например, система </w:t>
      </w:r>
      <w:r w:rsidRPr="00EB2741">
        <w:rPr>
          <w:lang w:bidi="en-US"/>
        </w:rPr>
        <w:t>CastAR</w:t>
      </w:r>
      <w:r w:rsidRPr="00EB2741">
        <w:rPr>
          <w:lang w:val="ru-RU" w:bidi="en-US"/>
        </w:rPr>
        <w:t>, в которой получение корректной проекции изображения на плоскости достигается за счет расположения проекторов непосредственно на очках, а стереоскопическое разделение - за счет использования световозвращающего покрытия поверхности, на которую ведётся проецирование. Но пока такие устройства широко не распространены и существуют лишь в виде прототипов.</w:t>
      </w:r>
    </w:p>
    <w:p w:rsidR="00FF7848" w:rsidRPr="00EB2741" w:rsidRDefault="00FF7848" w:rsidP="00FF7848">
      <w:pPr>
        <w:jc w:val="both"/>
        <w:rPr>
          <w:lang w:val="ru-RU" w:bidi="en-US"/>
        </w:rPr>
      </w:pPr>
      <w:r w:rsidRPr="00EB2741">
        <w:rPr>
          <w:lang w:val="ru-RU" w:bidi="en-US"/>
        </w:rPr>
        <w:t>На данный момент самыми совершенными системами виртуальной реальности являются проекционные системы, выполненные в компоновке комнаты виртуальной реальности (</w:t>
      </w:r>
      <w:r w:rsidRPr="00EB2741">
        <w:rPr>
          <w:lang w:bidi="en-US"/>
        </w:rPr>
        <w:t>CAVE</w:t>
      </w:r>
      <w:r w:rsidRPr="00EB2741">
        <w:rPr>
          <w:lang w:val="ru-RU" w:bidi="en-US"/>
        </w:rPr>
        <w:t>).</w:t>
      </w:r>
    </w:p>
    <w:p w:rsidR="00FF7848" w:rsidRPr="00EB2741" w:rsidRDefault="00FF7848" w:rsidP="00FF7848">
      <w:pPr>
        <w:jc w:val="both"/>
        <w:rPr>
          <w:lang w:val="ru-RU" w:eastAsia="ru-RU" w:bidi="en-US"/>
        </w:rPr>
      </w:pPr>
      <w:r w:rsidRPr="00EB2741">
        <w:rPr>
          <w:noProof/>
        </w:rPr>
        <w:drawing>
          <wp:inline distT="0" distB="0" distL="0" distR="0" wp14:anchorId="59E24DF2" wp14:editId="59D52E21">
            <wp:extent cx="3594680" cy="2400300"/>
            <wp:effectExtent l="0" t="0" r="6350" b="0"/>
            <wp:docPr id="197" name="Рисунок 2" descr="C:\_\Университет\Курс 3\Семестр 5\Спецкурс кафедры ТП\Доклады\22. Виртуальная реальность\CAVE_christi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Доклады\22. Виртуальная реальность\CAVE_christie_2.jpg"/>
                    <pic:cNvPicPr>
                      <a:picLocks noChangeAspect="1" noChangeArrowheads="1"/>
                    </pic:cNvPicPr>
                  </pic:nvPicPr>
                  <pic:blipFill>
                    <a:blip r:embed="rId451" cstate="print"/>
                    <a:srcRect/>
                    <a:stretch>
                      <a:fillRect/>
                    </a:stretch>
                  </pic:blipFill>
                  <pic:spPr bwMode="auto">
                    <a:xfrm>
                      <a:off x="0" y="0"/>
                      <a:ext cx="3602627" cy="2405607"/>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eastAsia="ru-RU" w:bidi="en-US"/>
        </w:rPr>
      </w:pPr>
      <w:r w:rsidRPr="00EB2741">
        <w:rPr>
          <w:lang w:val="ru-RU" w:eastAsia="ru-RU" w:bidi="en-US"/>
        </w:rPr>
        <w:t>Такая система представляет собой комнату, на все стены которой проецируется 3</w:t>
      </w:r>
      <w:r w:rsidRPr="00EB2741">
        <w:rPr>
          <w:lang w:eastAsia="ru-RU" w:bidi="en-US"/>
        </w:rPr>
        <w:t>D</w:t>
      </w:r>
      <w:r w:rsidRPr="00EB2741">
        <w:rPr>
          <w:lang w:val="ru-RU" w:eastAsia="ru-RU" w:bidi="en-US"/>
        </w:rPr>
        <w:t>-стереоизображение. Положение пользователя, повороты его головы отслеживаются трекинговыми системами, что позволяет добиться максимального эффекта погружения. Данные системы активно используются в маркетинговых, военных, научных и других целях.</w:t>
      </w:r>
    </w:p>
    <w:p w:rsidR="00FF7848" w:rsidRPr="00EB2741" w:rsidRDefault="00FF7848" w:rsidP="00FF7848">
      <w:pPr>
        <w:pStyle w:val="Heading3"/>
        <w:jc w:val="both"/>
        <w:rPr>
          <w:rFonts w:eastAsia="Times New Roman"/>
          <w:lang w:val="ru-RU" w:bidi="en-US"/>
        </w:rPr>
      </w:pPr>
      <w:bookmarkStart w:id="386" w:name="_Toc438377599"/>
      <w:r w:rsidRPr="00EB2741">
        <w:rPr>
          <w:rFonts w:eastAsia="Times New Roman"/>
          <w:lang w:val="ru-RU" w:bidi="en-US"/>
        </w:rPr>
        <w:t>Звук</w:t>
      </w:r>
      <w:bookmarkEnd w:id="386"/>
    </w:p>
    <w:p w:rsidR="00FF7848" w:rsidRPr="00EB2741" w:rsidRDefault="00FF7848" w:rsidP="00FF7848">
      <w:pPr>
        <w:jc w:val="both"/>
        <w:rPr>
          <w:lang w:val="ru-RU" w:bidi="en-US"/>
        </w:rPr>
      </w:pPr>
      <w:r w:rsidRPr="00EB2741">
        <w:rPr>
          <w:lang w:val="ru-RU" w:bidi="en-US"/>
        </w:rPr>
        <w:t>Многоканальная акустическая система позволяет производить локализацию источника звука, что позволяет пользователю ориентироваться в виртуальном мире с помощью слуха.</w:t>
      </w:r>
    </w:p>
    <w:p w:rsidR="00FF7848" w:rsidRPr="00EB2741" w:rsidRDefault="00FF7848" w:rsidP="00FF7848">
      <w:pPr>
        <w:pStyle w:val="Heading3"/>
        <w:jc w:val="both"/>
        <w:rPr>
          <w:rFonts w:eastAsia="Times New Roman"/>
          <w:lang w:val="ru-RU" w:bidi="en-US"/>
        </w:rPr>
      </w:pPr>
      <w:bookmarkStart w:id="387" w:name="_Toc438377600"/>
      <w:r w:rsidRPr="00EB2741">
        <w:rPr>
          <w:rFonts w:eastAsia="Times New Roman"/>
          <w:lang w:val="ru-RU" w:bidi="en-US"/>
        </w:rPr>
        <w:t>Имитация тактильных ощущений</w:t>
      </w:r>
      <w:bookmarkEnd w:id="387"/>
    </w:p>
    <w:p w:rsidR="00FF7848" w:rsidRPr="00EB2741" w:rsidRDefault="00FF7848" w:rsidP="00FF7848">
      <w:pPr>
        <w:jc w:val="both"/>
        <w:rPr>
          <w:lang w:val="ru-RU" w:bidi="en-US"/>
        </w:rPr>
      </w:pPr>
      <w:r w:rsidRPr="00EB2741">
        <w:rPr>
          <w:lang w:val="ru-RU" w:bidi="en-US"/>
        </w:rPr>
        <w:t>Имитация тактильных или осязательных ощущений уже нашла своё применение в системах виртуальной реальности. Это так называемые устройства с обратной связью. Применяются для решения задач виртуального прототипирования и эргономического проектирования, создания различных тренажёров, медицинских тренажёров, дистанционном управлении роботами, в том числе микро- и нано-, системах создания виртуальных скульптур.</w:t>
      </w:r>
    </w:p>
    <w:p w:rsidR="00FF7848" w:rsidRPr="00EB2741" w:rsidRDefault="00FF7848" w:rsidP="00FF7848">
      <w:pPr>
        <w:pStyle w:val="Heading3"/>
        <w:jc w:val="both"/>
        <w:rPr>
          <w:rFonts w:eastAsia="Times New Roman"/>
          <w:lang w:val="ru-RU" w:bidi="en-US"/>
        </w:rPr>
      </w:pPr>
      <w:bookmarkStart w:id="388" w:name="_Toc438377601"/>
      <w:r w:rsidRPr="00EB2741">
        <w:rPr>
          <w:rFonts w:eastAsia="Times New Roman"/>
          <w:lang w:val="ru-RU" w:bidi="en-US"/>
        </w:rPr>
        <w:t>Управление</w:t>
      </w:r>
      <w:bookmarkEnd w:id="388"/>
    </w:p>
    <w:p w:rsidR="00FF7848" w:rsidRPr="00EB2741" w:rsidRDefault="00FF7848" w:rsidP="00FF7848">
      <w:pPr>
        <w:jc w:val="both"/>
        <w:rPr>
          <w:lang w:val="ru-RU" w:bidi="en-US"/>
        </w:rPr>
      </w:pPr>
      <w:r w:rsidRPr="00EB2741">
        <w:rPr>
          <w:lang w:val="ru-RU" w:bidi="en-US"/>
        </w:rPr>
        <w:t>С целью наиболее точного воссоздания контакта пользователя с окружением применяются интерфейсы пользователя, наиболее реалистично соответствующие моделируемым: компьютерный руль с педалями, рукояти управления устройствами, целеуказатель в виде пистолета и</w:t>
      </w:r>
      <w:r w:rsidRPr="00EB2741">
        <w:rPr>
          <w:lang w:bidi="en-US"/>
        </w:rPr>
        <w:t> </w:t>
      </w:r>
      <w:r w:rsidRPr="00EB2741">
        <w:rPr>
          <w:lang w:val="ru-RU" w:bidi="en-US"/>
        </w:rPr>
        <w:t>т.</w:t>
      </w:r>
      <w:r w:rsidRPr="00EB2741">
        <w:rPr>
          <w:lang w:bidi="en-US"/>
        </w:rPr>
        <w:t> </w:t>
      </w:r>
      <w:r w:rsidRPr="00EB2741">
        <w:rPr>
          <w:lang w:val="ru-RU" w:bidi="en-US"/>
        </w:rPr>
        <w:t>д.</w:t>
      </w:r>
    </w:p>
    <w:p w:rsidR="00FF7848" w:rsidRPr="00EB2741" w:rsidRDefault="00FF7848" w:rsidP="00FF7848">
      <w:pPr>
        <w:jc w:val="both"/>
        <w:rPr>
          <w:lang w:val="ru-RU" w:bidi="en-US"/>
        </w:rPr>
      </w:pPr>
      <w:r w:rsidRPr="00EB2741">
        <w:rPr>
          <w:lang w:val="ru-RU" w:bidi="en-US"/>
        </w:rPr>
        <w:lastRenderedPageBreak/>
        <w:t>Для бесконтактного управления объектами используются как перчатки виртуальной реальности, так и отслеживание перемещений рук, осуществляемое с помощью видеокамер. Последнее обычно реализуется в небольшой зоне и не требует от пользователя дополнительного оборудования.</w:t>
      </w:r>
    </w:p>
    <w:p w:rsidR="00FF7848" w:rsidRPr="00EB2741" w:rsidRDefault="00FF7848" w:rsidP="00FF7848">
      <w:pPr>
        <w:jc w:val="both"/>
        <w:rPr>
          <w:lang w:val="ru-RU" w:bidi="en-US"/>
        </w:rPr>
      </w:pPr>
      <w:r w:rsidRPr="00EB2741">
        <w:rPr>
          <w:lang w:val="ru-RU" w:bidi="en-US"/>
        </w:rPr>
        <w:t xml:space="preserve">Перчатки виртуальной реальности могут быть составной частью </w:t>
      </w:r>
      <w:r w:rsidRPr="00EB2741">
        <w:rPr>
          <w:i/>
          <w:iCs/>
          <w:lang w:val="ru-RU" w:bidi="en-US"/>
        </w:rPr>
        <w:t>костюма виртуальной реальности</w:t>
      </w:r>
      <w:r w:rsidRPr="00EB2741">
        <w:rPr>
          <w:lang w:val="ru-RU" w:bidi="en-US"/>
        </w:rPr>
        <w:t>, отслеживающего изменение положения всего тела и передающего также тактильные, температурные и вибрационные ощущения.</w:t>
      </w:r>
    </w:p>
    <w:p w:rsidR="00FF7848" w:rsidRPr="00EB2741" w:rsidRDefault="00FF7848" w:rsidP="00FF7848">
      <w:pPr>
        <w:jc w:val="both"/>
        <w:rPr>
          <w:lang w:val="ru-RU" w:bidi="en-US"/>
        </w:rPr>
      </w:pPr>
      <w:r w:rsidRPr="00EB2741">
        <w:rPr>
          <w:lang w:val="ru-RU" w:bidi="en-US"/>
        </w:rPr>
        <w:t>Устройство для отслеживания перемещений пользователя может представлять собой свободно вращаемый шар, в который помещают пользователя, или осуществляться лишь с помощью подвешенного в воздухе или погружённого в жидкость костюма виртуальной реальности. Также разрабатываются технические средства для моделирования запахов.</w:t>
      </w:r>
    </w:p>
    <w:p w:rsidR="00FF7848" w:rsidRPr="00EB2741" w:rsidRDefault="00FF7848" w:rsidP="00FF7848">
      <w:pPr>
        <w:pStyle w:val="Heading3"/>
        <w:rPr>
          <w:rFonts w:eastAsia="Times New Roman"/>
          <w:lang w:val="ru-RU" w:bidi="en-US"/>
        </w:rPr>
      </w:pPr>
      <w:bookmarkStart w:id="389" w:name="_Toc438377602"/>
      <w:r w:rsidRPr="00EB2741">
        <w:rPr>
          <w:rFonts w:eastAsia="Times New Roman"/>
          <w:lang w:val="ru-RU" w:bidi="en-US"/>
        </w:rPr>
        <w:t>Прямое подключение к нервной системе</w:t>
      </w:r>
      <w:bookmarkEnd w:id="389"/>
    </w:p>
    <w:p w:rsidR="00FF7848" w:rsidRPr="00EB2741" w:rsidRDefault="00FF7848" w:rsidP="00FF7848">
      <w:pPr>
        <w:rPr>
          <w:lang w:val="ru-RU" w:bidi="en-US"/>
        </w:rPr>
      </w:pPr>
      <w:r w:rsidRPr="00EB2741">
        <w:rPr>
          <w:lang w:val="ru-RU" w:bidi="en-US"/>
        </w:rPr>
        <w:t>Описанные выше устройства воздействуют на органы чувств человека, но данные могут передаваться и непосредственно нервным окончаниям, и даже напрямую в головной мозг посредством мозговых интерфейсов. Подобная технология применяется в медицине для замены утраченных чувствительных способностей, но пока она слишком дорога для повседневного применения и не достигает качества передачи данных, приемлемого для передачи виртуальной реальности. На этом же принципе основаны различные физиотерапевтические приборы и устройства, воспроизводящие ощущения реального мира в измененном состоянии сознания ("Радиосон" и др.).</w:t>
      </w:r>
    </w:p>
    <w:p w:rsidR="00FF7848" w:rsidRPr="00EB2741" w:rsidRDefault="00FF7848" w:rsidP="00FF7848">
      <w:pPr>
        <w:pStyle w:val="Heading3"/>
        <w:rPr>
          <w:rFonts w:eastAsia="Times New Roman"/>
          <w:lang w:val="ru-RU" w:bidi="en-US"/>
        </w:rPr>
      </w:pPr>
      <w:bookmarkStart w:id="390" w:name="_Toc438377603"/>
      <w:r w:rsidRPr="00EB2741">
        <w:rPr>
          <w:rFonts w:eastAsia="Times New Roman"/>
          <w:lang w:val="ru-RU" w:bidi="en-US"/>
        </w:rPr>
        <w:t>Применение</w:t>
      </w:r>
      <w:bookmarkEnd w:id="390"/>
    </w:p>
    <w:p w:rsidR="00FF7848" w:rsidRPr="00EB2741" w:rsidRDefault="00FF7848" w:rsidP="00FF7848">
      <w:pPr>
        <w:pStyle w:val="Heading4"/>
        <w:rPr>
          <w:rFonts w:eastAsia="Times New Roman"/>
          <w:lang w:val="ru-RU" w:bidi="en-US"/>
        </w:rPr>
      </w:pPr>
      <w:r w:rsidRPr="00EB2741">
        <w:rPr>
          <w:rFonts w:eastAsia="Times New Roman"/>
          <w:lang w:val="ru-RU" w:bidi="en-US"/>
        </w:rPr>
        <w:t>Компьютерные игры</w:t>
      </w:r>
    </w:p>
    <w:p w:rsidR="00FF7848" w:rsidRPr="00EB2741" w:rsidRDefault="00FF7848" w:rsidP="00FF7848">
      <w:pPr>
        <w:rPr>
          <w:lang w:val="ru-RU" w:bidi="en-US"/>
        </w:rPr>
      </w:pPr>
      <w:r w:rsidRPr="00EB2741">
        <w:rPr>
          <w:lang w:val="ru-RU" w:bidi="en-US"/>
        </w:rPr>
        <w:t>Интерактивные компьютерные игры основаны на взаимодействии игрока с создаваемым ими виртуальным миром. Многие из них основаны на отождествлении игрока с персонажем игры, видимым или подразумеваемым.</w:t>
      </w:r>
    </w:p>
    <w:p w:rsidR="00FF7848" w:rsidRPr="00EB2741" w:rsidRDefault="00FF7848" w:rsidP="00FF7848">
      <w:pPr>
        <w:rPr>
          <w:lang w:val="ru-RU" w:bidi="en-US"/>
        </w:rPr>
      </w:pPr>
      <w:r w:rsidRPr="00EB2741">
        <w:rPr>
          <w:lang w:val="ru-RU" w:bidi="en-US"/>
        </w:rPr>
        <w:t>Существует устоявшееся мнение, что качественная трёхмерная графика обязательна для качественного приближения виртуального мира игры к реальности. Если виртуальный мир игры не отличается графической красотой, схематичен и даже двумерен, погружение пользователя в этот мир может происходить за счёт захватывающего игрового процесса, характеристики которого индивидуальны для каждого пользователя.</w:t>
      </w:r>
    </w:p>
    <w:p w:rsidR="00FF7848" w:rsidRPr="00EB2741" w:rsidRDefault="00FF7848" w:rsidP="00FF7848">
      <w:pPr>
        <w:rPr>
          <w:lang w:val="ru-RU" w:bidi="en-US"/>
        </w:rPr>
      </w:pPr>
      <w:r w:rsidRPr="00EB2741">
        <w:rPr>
          <w:lang w:val="ru-RU" w:bidi="en-US"/>
        </w:rPr>
        <w:t>Существует целый класс игр-симуляторов какого-либо рода деятельности. Распространены авиасимуляторы, автосимуляторы, разного рода экономические и спортивные симуляторы, игровой мир которых моделирует важные для данного рода физические законы, создавая приближенную к реальности модель.</w:t>
      </w:r>
    </w:p>
    <w:p w:rsidR="00FF7848" w:rsidRPr="00EB2741" w:rsidRDefault="00FF7848" w:rsidP="00FF7848">
      <w:pPr>
        <w:rPr>
          <w:lang w:val="ru-RU" w:bidi="en-US"/>
        </w:rPr>
      </w:pPr>
      <w:r w:rsidRPr="00EB2741">
        <w:rPr>
          <w:lang w:val="ru-RU" w:bidi="en-US"/>
        </w:rPr>
        <w:t>Специально оборудованные тренажёры и определённый вид игровых автоматов к выводу изображения и звука компьютерной игры/симулятора добавляют другие ощущения, такие, как наклон мотоцикла или тряска кресла автомобиля. Подобные профессиональные тренажёры с соответствующими реальным средствами управления применяются для обучения пилотов.</w:t>
      </w:r>
    </w:p>
    <w:p w:rsidR="00FF7848" w:rsidRPr="00EB2741" w:rsidRDefault="00FF7848" w:rsidP="00FF7848">
      <w:pPr>
        <w:rPr>
          <w:lang w:val="ru-RU" w:bidi="en-US"/>
        </w:rPr>
      </w:pPr>
      <w:r w:rsidRPr="00EB2741">
        <w:rPr>
          <w:lang w:val="ru-RU" w:bidi="en-US"/>
        </w:rPr>
        <w:t xml:space="preserve">Несоответствие команд интерфейса пользователя осуществляемым в игре действиям, его сложность могут мешать погружению в мир игры. С целью снять эту проблему используется не </w:t>
      </w:r>
      <w:r w:rsidRPr="00EB2741">
        <w:rPr>
          <w:lang w:val="ru-RU" w:bidi="en-US"/>
        </w:rPr>
        <w:lastRenderedPageBreak/>
        <w:t>только компьютерная клавиатура и мышь, но и компьютерный руль с педалями, целеуказатель в виде пистолета и другие игровые манипуляторы.</w:t>
      </w:r>
    </w:p>
    <w:p w:rsidR="00FF7848" w:rsidRPr="00EB2741" w:rsidRDefault="00FF7848" w:rsidP="00FF7848">
      <w:pPr>
        <w:pStyle w:val="Heading4"/>
        <w:rPr>
          <w:rFonts w:eastAsia="Times New Roman"/>
          <w:lang w:val="ru-RU" w:bidi="en-US"/>
        </w:rPr>
      </w:pPr>
      <w:r w:rsidRPr="00EB2741">
        <w:rPr>
          <w:rFonts w:eastAsia="Times New Roman"/>
          <w:lang w:val="ru-RU" w:bidi="en-US"/>
        </w:rPr>
        <w:t>Обучение</w:t>
      </w:r>
    </w:p>
    <w:p w:rsidR="00FF7848" w:rsidRPr="00EB2741" w:rsidRDefault="00FF7848" w:rsidP="00FF7848">
      <w:pPr>
        <w:rPr>
          <w:lang w:val="ru-RU" w:bidi="en-US"/>
        </w:rPr>
      </w:pPr>
      <w:r w:rsidRPr="00EB2741">
        <w:rPr>
          <w:lang w:val="ru-RU" w:bidi="en-US"/>
        </w:rPr>
        <w:t>Виртуальная реальность применяется для обучения профессиям, где эксплуатация реальных устройств и механизмов связана с повышенным риском либо связана с большими затратами (пилот самолёта, машинист поезда, диспетчер, водитель, горноспасатель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rPr>
          <w:lang w:val="ru-RU" w:bidi="en-US"/>
        </w:rPr>
      </w:pPr>
      <w:r w:rsidRPr="00EB2741">
        <w:rPr>
          <w:lang w:val="ru-RU" w:bidi="en-US"/>
        </w:rPr>
        <w:t>Кроме целей чему-либо научиться, виртуальная реальность используется и в развлекательных целях.</w:t>
      </w:r>
    </w:p>
    <w:p w:rsidR="00FF7848" w:rsidRPr="00EB2741" w:rsidRDefault="00FF7848" w:rsidP="00FF7848">
      <w:pPr>
        <w:pStyle w:val="Heading3"/>
        <w:rPr>
          <w:rFonts w:eastAsia="Times New Roman"/>
          <w:lang w:val="ru-RU" w:bidi="en-US"/>
        </w:rPr>
      </w:pPr>
      <w:bookmarkStart w:id="391" w:name="_Toc438377604"/>
      <w:r w:rsidRPr="00EB2741">
        <w:rPr>
          <w:rFonts w:eastAsia="Times New Roman"/>
          <w:lang w:val="ru-RU" w:bidi="en-US"/>
        </w:rPr>
        <w:t>История</w:t>
      </w:r>
      <w:bookmarkEnd w:id="391"/>
    </w:p>
    <w:p w:rsidR="00FF7848" w:rsidRPr="004F5AF5" w:rsidRDefault="00FF7848" w:rsidP="00FF7848">
      <w:pPr>
        <w:rPr>
          <w:lang w:val="ru-RU" w:bidi="en-US"/>
        </w:rPr>
      </w:pPr>
      <w:r w:rsidRPr="00EB2741">
        <w:rPr>
          <w:lang w:val="ru-RU" w:bidi="en-US"/>
        </w:rPr>
        <w:t xml:space="preserve">До эры компьютерных технологий под виртуальностью понимали объект или состояние, которые </w:t>
      </w:r>
      <w:r w:rsidRPr="004F5AF5">
        <w:rPr>
          <w:lang w:val="ru-RU" w:bidi="en-US"/>
        </w:rPr>
        <w:t>реально не существуют, но могут возникнуть при определенных условиях.</w:t>
      </w:r>
    </w:p>
    <w:p w:rsidR="00FF7848" w:rsidRPr="00EB2741" w:rsidRDefault="00FF7848" w:rsidP="00FF7848">
      <w:pPr>
        <w:rPr>
          <w:lang w:val="ru-RU" w:bidi="en-US"/>
        </w:rPr>
      </w:pPr>
      <w:r w:rsidRPr="004F5AF5">
        <w:rPr>
          <w:lang w:val="ru-RU" w:bidi="en-US"/>
        </w:rPr>
        <w:t xml:space="preserve">Понятие </w:t>
      </w:r>
      <w:r w:rsidRPr="004F5AF5">
        <w:rPr>
          <w:i/>
          <w:iCs/>
          <w:lang w:val="ru-RU" w:bidi="en-US"/>
        </w:rPr>
        <w:t>искусственной реальности</w:t>
      </w:r>
      <w:r w:rsidRPr="004F5AF5">
        <w:rPr>
          <w:lang w:val="ru-RU" w:bidi="en-US"/>
        </w:rPr>
        <w:t xml:space="preserve"> было впервые введено Майроном Крюгером (</w:t>
      </w:r>
      <w:r w:rsidRPr="004F5AF5">
        <w:rPr>
          <w:i/>
          <w:iCs/>
          <w:lang w:bidi="en-US"/>
        </w:rPr>
        <w:t>Myron</w:t>
      </w:r>
      <w:r w:rsidRPr="004F5AF5">
        <w:rPr>
          <w:i/>
          <w:iCs/>
          <w:lang w:val="ru-RU" w:bidi="en-US"/>
        </w:rPr>
        <w:t xml:space="preserve"> </w:t>
      </w:r>
      <w:r w:rsidRPr="004F5AF5">
        <w:rPr>
          <w:i/>
          <w:iCs/>
          <w:lang w:bidi="en-US"/>
        </w:rPr>
        <w:t>Krueger</w:t>
      </w:r>
      <w:r w:rsidRPr="004F5AF5">
        <w:rPr>
          <w:lang w:val="ru-RU" w:bidi="en-US"/>
        </w:rPr>
        <w:t>) в конце 1960-х. В 1964 году Станислав Лем в своей книге «Сумма Технологии» под термином «</w:t>
      </w:r>
      <w:r w:rsidRPr="004F5AF5">
        <w:rPr>
          <w:i/>
          <w:iCs/>
          <w:lang w:val="ru-RU" w:bidi="en-US"/>
        </w:rPr>
        <w:t>Фантомология</w:t>
      </w:r>
      <w:r w:rsidRPr="004F5AF5">
        <w:rPr>
          <w:lang w:val="ru-RU" w:bidi="en-US"/>
        </w:rPr>
        <w:t xml:space="preserve">» описывает задачи и суть ответа на вопрос «как создать действительность, которая для разумных существ, живущих в ней, ничем не отличалась бы от нормальной действительности, но подчинялась бы другим законам?». Первая система виртуальной реальности появилась в </w:t>
      </w:r>
      <w:r w:rsidRPr="004F5AF5">
        <w:rPr>
          <w:rFonts w:cs="Calibri"/>
          <w:color w:val="000000"/>
          <w:lang w:val="ru-RU" w:bidi="en-US"/>
        </w:rPr>
        <w:t>1962 году</w:t>
      </w:r>
      <w:r w:rsidRPr="004F5AF5">
        <w:rPr>
          <w:lang w:val="ru-RU" w:bidi="en-US"/>
        </w:rPr>
        <w:t>, когда Мортон Хейлиг (</w:t>
      </w:r>
      <w:r w:rsidRPr="004F5AF5">
        <w:rPr>
          <w:i/>
          <w:iCs/>
          <w:lang w:bidi="en-US"/>
        </w:rPr>
        <w:t>Morton</w:t>
      </w:r>
      <w:r w:rsidRPr="004F5AF5">
        <w:rPr>
          <w:i/>
          <w:iCs/>
          <w:lang w:val="ru-RU" w:bidi="en-US"/>
        </w:rPr>
        <w:t xml:space="preserve"> </w:t>
      </w:r>
      <w:r w:rsidRPr="004F5AF5">
        <w:rPr>
          <w:i/>
          <w:iCs/>
          <w:lang w:bidi="en-US"/>
        </w:rPr>
        <w:t>Heilig</w:t>
      </w:r>
      <w:r w:rsidRPr="004F5AF5">
        <w:rPr>
          <w:lang w:val="ru-RU" w:bidi="en-US"/>
        </w:rPr>
        <w:t>) представил первый прототип мультисенсорного симулятора, который он называл «Сенсорама» (</w:t>
      </w:r>
      <w:r w:rsidRPr="004F5AF5">
        <w:rPr>
          <w:lang w:bidi="en-US"/>
        </w:rPr>
        <w:t>Sensorama</w:t>
      </w:r>
      <w:r w:rsidRPr="004F5AF5">
        <w:rPr>
          <w:lang w:val="ru-RU" w:bidi="en-US"/>
        </w:rPr>
        <w:t>). Сенсорама погружала зрителя в виртуальную реальность при помощи коротких фильмов, которые сопровождались запахами, ветром (при помощи фена) и шумом мегаполиса с аудиозаписи. В 1967 году Айвен Сазерленд (</w:t>
      </w:r>
      <w:r w:rsidRPr="004F5AF5">
        <w:rPr>
          <w:i/>
          <w:iCs/>
          <w:lang w:bidi="en-US"/>
        </w:rPr>
        <w:t>Ivan</w:t>
      </w:r>
      <w:r w:rsidRPr="004F5AF5">
        <w:rPr>
          <w:i/>
          <w:iCs/>
          <w:lang w:val="ru-RU" w:bidi="en-US"/>
        </w:rPr>
        <w:t xml:space="preserve"> </w:t>
      </w:r>
      <w:r w:rsidRPr="004F5AF5">
        <w:rPr>
          <w:i/>
          <w:iCs/>
          <w:lang w:bidi="en-US"/>
        </w:rPr>
        <w:t>Sutherland</w:t>
      </w:r>
      <w:r w:rsidRPr="004F5AF5">
        <w:rPr>
          <w:lang w:val="ru-RU" w:bidi="en-US"/>
        </w:rPr>
        <w:t>) описал и сконструировал первый шлем, изображение на который генерировалось при помощи компьютера. Шлем Сазерленда позволял изменять изображения соответственно движениям головы (зрительная</w:t>
      </w:r>
      <w:r w:rsidRPr="00EB2741">
        <w:rPr>
          <w:lang w:val="ru-RU" w:bidi="en-US"/>
        </w:rPr>
        <w:t xml:space="preserve"> обратная связь).</w:t>
      </w:r>
    </w:p>
    <w:p w:rsidR="00FF7848" w:rsidRPr="00EB2741" w:rsidRDefault="00FF7848" w:rsidP="00FF7848">
      <w:pPr>
        <w:rPr>
          <w:lang w:val="ru-RU" w:bidi="en-US"/>
        </w:rPr>
      </w:pPr>
      <w:r w:rsidRPr="00EB2741">
        <w:rPr>
          <w:lang w:val="ru-RU" w:bidi="en-US"/>
        </w:rPr>
        <w:t>В 1970-х годах компьютерная графика полностью заменила видеосъёмку, до того использовавшуюся в симуляторах. Графика была крайне примитивной, однако важным было то, что тренажёры (это были симуляторы полётов) работали в режиме реального времени. Первой реализацией виртуальной реальности считается «Кинокарта Аспена» (</w:t>
      </w:r>
      <w:r w:rsidRPr="00EB2741">
        <w:rPr>
          <w:lang w:bidi="en-US"/>
        </w:rPr>
        <w:t>Aspen</w:t>
      </w:r>
      <w:r w:rsidRPr="00EB2741">
        <w:rPr>
          <w:lang w:val="ru-RU" w:bidi="en-US"/>
        </w:rPr>
        <w:t xml:space="preserve"> </w:t>
      </w:r>
      <w:r w:rsidRPr="00EB2741">
        <w:rPr>
          <w:lang w:bidi="en-US"/>
        </w:rPr>
        <w:t>Movie</w:t>
      </w:r>
      <w:r w:rsidRPr="00EB2741">
        <w:rPr>
          <w:lang w:val="ru-RU" w:bidi="en-US"/>
        </w:rPr>
        <w:t xml:space="preserve"> </w:t>
      </w:r>
      <w:r w:rsidRPr="00EB2741">
        <w:rPr>
          <w:lang w:bidi="en-US"/>
        </w:rPr>
        <w:t>Map</w:t>
      </w:r>
      <w:r w:rsidRPr="00EB2741">
        <w:rPr>
          <w:lang w:val="ru-RU" w:bidi="en-US"/>
        </w:rPr>
        <w:t>), созданная в Массачусетском Технологическом Институте в 1977 году. Эта компьютерная программа симулировала прогулку по городу Аспен, штат Колорадо, давая возможность выбрать между разными способами отображения местности. Летний и зимний варианты были основаны на реальных фотографиях.</w:t>
      </w:r>
    </w:p>
    <w:p w:rsidR="00FF7848" w:rsidRPr="00EB2741" w:rsidRDefault="00FF7848" w:rsidP="00FF7848">
      <w:pPr>
        <w:rPr>
          <w:lang w:val="ru-RU" w:bidi="en-US"/>
        </w:rPr>
      </w:pPr>
      <w:r w:rsidRPr="00EB2741">
        <w:rPr>
          <w:lang w:val="ru-RU" w:bidi="en-US"/>
        </w:rPr>
        <w:t>В середине 1980-х появились системы, в которых пользователь мог манипулировать с трехмерными объектами на экране благодаря их отклику на движения руки. В 1989 году Джарон Ланьер ввёл более популярный ныне термин «виртуальная реальность». В фантастической литературе поджанра киберпанк виртуальная реальность есть способ общения человека с «киберпространством»</w:t>
      </w:r>
      <w:r w:rsidRPr="00EB2741">
        <w:rPr>
          <w:lang w:bidi="en-US"/>
        </w:rPr>
        <w:t> </w:t>
      </w:r>
      <w:r w:rsidRPr="00EB2741">
        <w:rPr>
          <w:lang w:val="ru-RU" w:bidi="en-US"/>
        </w:rPr>
        <w:t>— некой средой взаимодействия людей и машин, создаваемой в компьютерных сетях.</w:t>
      </w:r>
    </w:p>
    <w:p w:rsidR="00FF7848" w:rsidRPr="00EB2741" w:rsidRDefault="00FF7848" w:rsidP="00FF7848">
      <w:pPr>
        <w:rPr>
          <w:vertAlign w:val="superscript"/>
          <w:lang w:val="ru-RU" w:bidi="en-US"/>
        </w:rPr>
      </w:pPr>
      <w:r w:rsidRPr="00EB2741">
        <w:rPr>
          <w:lang w:val="ru-RU" w:bidi="en-US"/>
        </w:rPr>
        <w:t xml:space="preserve">В данный момент технологии виртуальной реальности широко применяются в различных областях человеческой деятельности: проектировании и дизайне, добыче полезных ископаемых, военных технологиях, строительстве, тренажёрах и симуляторах, маркетинге и рекламе, индустрии </w:t>
      </w:r>
      <w:r w:rsidRPr="00EB2741">
        <w:rPr>
          <w:lang w:val="ru-RU" w:bidi="en-US"/>
        </w:rPr>
        <w:lastRenderedPageBreak/>
        <w:t>развлечений и</w:t>
      </w:r>
      <w:r w:rsidRPr="00EB2741">
        <w:rPr>
          <w:lang w:bidi="en-US"/>
        </w:rPr>
        <w:t> </w:t>
      </w:r>
      <w:r w:rsidRPr="00EB2741">
        <w:rPr>
          <w:lang w:val="ru-RU" w:bidi="en-US"/>
        </w:rPr>
        <w:t>т.</w:t>
      </w:r>
      <w:r w:rsidRPr="00EB2741">
        <w:rPr>
          <w:lang w:bidi="en-US"/>
        </w:rPr>
        <w:t> </w:t>
      </w:r>
      <w:r w:rsidRPr="00EB2741">
        <w:rPr>
          <w:lang w:val="ru-RU" w:bidi="en-US"/>
        </w:rPr>
        <w:t>д. Объём рынка технологий виртуальной реальности оценивается в 15</w:t>
      </w:r>
      <w:r w:rsidRPr="00EB2741">
        <w:rPr>
          <w:lang w:bidi="en-US"/>
        </w:rPr>
        <w:t> </w:t>
      </w:r>
      <w:r w:rsidRPr="00EB2741">
        <w:rPr>
          <w:lang w:val="ru-RU" w:bidi="en-US"/>
        </w:rPr>
        <w:t>млрд долларов в год.</w:t>
      </w:r>
    </w:p>
    <w:p w:rsidR="00FF7848" w:rsidRPr="00EB2741" w:rsidRDefault="00FF7848" w:rsidP="00FF7848">
      <w:pPr>
        <w:pStyle w:val="Heading3"/>
        <w:rPr>
          <w:rFonts w:eastAsia="Times New Roman"/>
          <w:lang w:val="ru-RU" w:bidi="en-US"/>
        </w:rPr>
      </w:pPr>
      <w:bookmarkStart w:id="392" w:name="_Toc438377605"/>
      <w:r w:rsidRPr="00EB2741">
        <w:rPr>
          <w:rFonts w:eastAsia="Times New Roman"/>
          <w:lang w:val="ru-RU" w:bidi="en-US"/>
        </w:rPr>
        <w:t>Известные реализации виртуальной реальности</w:t>
      </w:r>
      <w:bookmarkEnd w:id="392"/>
    </w:p>
    <w:p w:rsidR="00FF7848" w:rsidRPr="00EB2741" w:rsidRDefault="00FF7848" w:rsidP="00FF7848">
      <w:pPr>
        <w:rPr>
          <w:lang w:val="ru-RU" w:eastAsia="ru-RU" w:bidi="en-US"/>
        </w:rPr>
      </w:pPr>
      <w:r w:rsidRPr="00EB2741">
        <w:rPr>
          <w:lang w:eastAsia="ru-RU" w:bidi="en-US"/>
        </w:rPr>
        <w:t>Second</w:t>
      </w:r>
      <w:r w:rsidRPr="00EB2741">
        <w:rPr>
          <w:lang w:val="ru-RU" w:eastAsia="ru-RU" w:bidi="en-US"/>
        </w:rPr>
        <w:t xml:space="preserve"> </w:t>
      </w:r>
      <w:r w:rsidRPr="00EB2741">
        <w:rPr>
          <w:lang w:eastAsia="ru-RU" w:bidi="en-US"/>
        </w:rPr>
        <w:t>Lif</w:t>
      </w:r>
      <w:r w:rsidRPr="00EB2741">
        <w:rPr>
          <w:lang w:val="ru-RU" w:eastAsia="ru-RU" w:bidi="en-US"/>
        </w:rPr>
        <w:t>е— сетевой трехмерный виртуальный мир с элементами социальной сети, который насчитывает свыше 1</w:t>
      </w:r>
      <w:r w:rsidRPr="00EB2741">
        <w:rPr>
          <w:lang w:eastAsia="ru-RU" w:bidi="en-US"/>
        </w:rPr>
        <w:t> </w:t>
      </w:r>
      <w:r w:rsidRPr="00EB2741">
        <w:rPr>
          <w:lang w:val="ru-RU" w:eastAsia="ru-RU" w:bidi="en-US"/>
        </w:rPr>
        <w:t>млн активных пользователей. Самая популярная на сегодняшний день реализация виртуальной реальности.</w:t>
      </w:r>
    </w:p>
    <w:p w:rsidR="00FF7848" w:rsidRPr="00EB2741" w:rsidRDefault="00FF7848" w:rsidP="00FF7848">
      <w:pPr>
        <w:rPr>
          <w:lang w:val="ru-RU" w:bidi="en-US"/>
        </w:rPr>
      </w:pPr>
      <w:r w:rsidRPr="00EB2741">
        <w:rPr>
          <w:lang w:val="ru-RU" w:bidi="en-US"/>
        </w:rPr>
        <w:t xml:space="preserve">Многие университеты и компании используют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для обучения, включая Гарвардский и Оксфордский университеты. В 2007 году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используется как место для обучения иностранным языкам. И преподаватели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 реальные преподаватели используют виртуальный мир для обучения языкам. Английский (как второй язык) сейчас изучают в нескольких школах, включая Британский Совет, который сфокусировался на интерактивных молодёжных образовательных сетях (</w:t>
      </w:r>
      <w:r w:rsidRPr="00EB2741">
        <w:rPr>
          <w:lang w:bidi="en-US"/>
        </w:rPr>
        <w:t>Teen</w:t>
      </w:r>
      <w:r w:rsidRPr="00EB2741">
        <w:rPr>
          <w:lang w:val="ru-RU" w:bidi="en-US"/>
        </w:rPr>
        <w:t xml:space="preserve"> </w:t>
      </w:r>
      <w:r w:rsidRPr="00EB2741">
        <w:rPr>
          <w:lang w:bidi="en-US"/>
        </w:rPr>
        <w:t>Grid</w:t>
      </w:r>
      <w:r w:rsidRPr="00EB2741">
        <w:rPr>
          <w:lang w:val="ru-RU" w:bidi="en-US"/>
        </w:rPr>
        <w:t>). Институт испанского языка и культуры «</w:t>
      </w:r>
      <w:r w:rsidRPr="00EB2741">
        <w:rPr>
          <w:lang w:bidi="en-US"/>
        </w:rPr>
        <w:t>Instituto</w:t>
      </w:r>
      <w:r w:rsidRPr="00EB2741">
        <w:rPr>
          <w:lang w:val="ru-RU" w:bidi="en-US"/>
        </w:rPr>
        <w:t xml:space="preserve"> </w:t>
      </w:r>
      <w:r w:rsidRPr="00EB2741">
        <w:rPr>
          <w:lang w:bidi="en-US"/>
        </w:rPr>
        <w:t>Cervantes</w:t>
      </w:r>
      <w:r w:rsidRPr="00EB2741">
        <w:rPr>
          <w:lang w:val="ru-RU" w:bidi="en-US"/>
        </w:rPr>
        <w:t xml:space="preserve">» и </w:t>
      </w:r>
      <w:r w:rsidRPr="00EB2741">
        <w:rPr>
          <w:lang w:bidi="en-US"/>
        </w:rPr>
        <w:t>Goethe</w:t>
      </w:r>
      <w:r w:rsidRPr="00EB2741">
        <w:rPr>
          <w:lang w:val="ru-RU" w:bidi="en-US"/>
        </w:rPr>
        <w:t>-</w:t>
      </w:r>
      <w:r w:rsidRPr="00EB2741">
        <w:rPr>
          <w:lang w:bidi="en-US"/>
        </w:rPr>
        <w:t>Institut</w:t>
      </w:r>
      <w:r w:rsidRPr="00EB2741">
        <w:rPr>
          <w:lang w:val="ru-RU" w:bidi="en-US"/>
        </w:rPr>
        <w:t xml:space="preserve"> имеют свои острова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Список образовательных проектов (включающий несколько языковых школ)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можно найти на сайте </w:t>
      </w:r>
      <w:r w:rsidRPr="00EB2741">
        <w:rPr>
          <w:lang w:bidi="en-US"/>
        </w:rPr>
        <w:t>SimTeach</w:t>
      </w:r>
      <w:r w:rsidRPr="00EB2741">
        <w:rPr>
          <w:lang w:val="ru-RU" w:bidi="en-US"/>
        </w:rPr>
        <w:t>.</w:t>
      </w:r>
    </w:p>
    <w:p w:rsidR="00FF7848" w:rsidRPr="005A7E4F" w:rsidRDefault="00FF7848" w:rsidP="00FF7848">
      <w:pPr>
        <w:rPr>
          <w:i/>
          <w:lang w:val="ru-RU" w:bidi="en-US"/>
        </w:rPr>
      </w:pPr>
      <w:r w:rsidRPr="00EB2741">
        <w:rPr>
          <w:lang w:val="ru-RU" w:bidi="en-US"/>
        </w:rPr>
        <w:t xml:space="preserve">Ряд корпораций открыли свои представительства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используя виртуальный мир в рекламных целях, а также для проведения совещаний и взаимодействия сотрудников. Например, </w:t>
      </w:r>
      <w:r w:rsidRPr="005A7E4F">
        <w:rPr>
          <w:i/>
          <w:lang w:bidi="en-US"/>
        </w:rPr>
        <w:t>IBM</w:t>
      </w:r>
      <w:r w:rsidRPr="005A7E4F">
        <w:rPr>
          <w:i/>
          <w:lang w:val="ru-RU" w:bidi="en-US"/>
        </w:rPr>
        <w:t xml:space="preserve"> выстраивает виртуальное рабочее пространство для работников из удалённых регионов</w:t>
      </w:r>
      <w:r w:rsidRPr="005A7E4F">
        <w:rPr>
          <w:lang w:val="ru-RU" w:bidi="en-US"/>
        </w:rPr>
        <w:t xml:space="preserve">, </w:t>
      </w:r>
      <w:r w:rsidRPr="005A7E4F">
        <w:rPr>
          <w:lang w:bidi="en-US"/>
        </w:rPr>
        <w:t>Sun</w:t>
      </w:r>
      <w:r w:rsidRPr="005A7E4F">
        <w:rPr>
          <w:lang w:val="ru-RU" w:bidi="en-US"/>
        </w:rPr>
        <w:t xml:space="preserve"> </w:t>
      </w:r>
      <w:r w:rsidRPr="005A7E4F">
        <w:rPr>
          <w:lang w:bidi="en-US"/>
        </w:rPr>
        <w:t>Microsystems </w:t>
      </w:r>
      <w:r w:rsidRPr="005A7E4F">
        <w:rPr>
          <w:lang w:val="ru-RU" w:bidi="en-US"/>
        </w:rPr>
        <w:t xml:space="preserve">— для сотрудников, работающих вне офиса. </w:t>
      </w:r>
      <w:r w:rsidRPr="005A7E4F">
        <w:rPr>
          <w:lang w:bidi="en-US"/>
        </w:rPr>
        <w:t>Reuters</w:t>
      </w:r>
      <w:r w:rsidRPr="005A7E4F">
        <w:rPr>
          <w:lang w:val="ru-RU" w:bidi="en-US"/>
        </w:rPr>
        <w:t xml:space="preserve"> и </w:t>
      </w:r>
      <w:r w:rsidRPr="005A7E4F">
        <w:rPr>
          <w:lang w:bidi="en-US"/>
        </w:rPr>
        <w:t>CNN</w:t>
      </w:r>
      <w:r w:rsidRPr="005A7E4F">
        <w:rPr>
          <w:lang w:val="ru-RU" w:bidi="en-US"/>
        </w:rPr>
        <w:t xml:space="preserve"> используют </w:t>
      </w:r>
      <w:r w:rsidRPr="005A7E4F">
        <w:rPr>
          <w:lang w:bidi="en-US"/>
        </w:rPr>
        <w:t>Second</w:t>
      </w:r>
      <w:r w:rsidRPr="005A7E4F">
        <w:rPr>
          <w:lang w:val="ru-RU" w:bidi="en-US"/>
        </w:rPr>
        <w:t xml:space="preserve"> </w:t>
      </w:r>
      <w:r w:rsidRPr="005A7E4F">
        <w:rPr>
          <w:lang w:bidi="en-US"/>
        </w:rPr>
        <w:t>Life</w:t>
      </w:r>
      <w:r w:rsidRPr="005A7E4F">
        <w:rPr>
          <w:lang w:val="ru-RU" w:bidi="en-US"/>
        </w:rPr>
        <w:t xml:space="preserve"> для распространения и получения информации, а </w:t>
      </w:r>
      <w:r w:rsidRPr="005A7E4F">
        <w:rPr>
          <w:i/>
          <w:lang w:bidi="en-US"/>
        </w:rPr>
        <w:t>NASA</w:t>
      </w:r>
      <w:r w:rsidRPr="005A7E4F">
        <w:rPr>
          <w:i/>
          <w:lang w:val="ru-RU" w:bidi="en-US"/>
        </w:rPr>
        <w:t xml:space="preserve"> открыло виртуальный исследовательский центр</w:t>
      </w:r>
      <w:r w:rsidRPr="005A7E4F">
        <w:rPr>
          <w:lang w:val="ru-RU" w:bidi="en-US"/>
        </w:rPr>
        <w:t xml:space="preserve">. </w:t>
      </w:r>
      <w:r w:rsidRPr="005A7E4F">
        <w:rPr>
          <w:i/>
          <w:lang w:val="ru-RU" w:bidi="en-US"/>
        </w:rPr>
        <w:t xml:space="preserve">В </w:t>
      </w:r>
      <w:r w:rsidRPr="005A7E4F">
        <w:rPr>
          <w:i/>
          <w:lang w:bidi="en-US"/>
        </w:rPr>
        <w:t>Second</w:t>
      </w:r>
      <w:r w:rsidRPr="005A7E4F">
        <w:rPr>
          <w:i/>
          <w:lang w:val="ru-RU" w:bidi="en-US"/>
        </w:rPr>
        <w:t xml:space="preserve"> </w:t>
      </w:r>
      <w:r w:rsidRPr="005A7E4F">
        <w:rPr>
          <w:i/>
          <w:lang w:bidi="en-US"/>
        </w:rPr>
        <w:t>Life</w:t>
      </w:r>
      <w:r w:rsidRPr="005A7E4F">
        <w:rPr>
          <w:i/>
          <w:lang w:val="ru-RU" w:bidi="en-US"/>
        </w:rPr>
        <w:t xml:space="preserve"> работает информационный центр Армии США.</w:t>
      </w:r>
    </w:p>
    <w:p w:rsidR="00FF7848" w:rsidRPr="00EB2741" w:rsidRDefault="00FF7848" w:rsidP="00FF7848">
      <w:pPr>
        <w:rPr>
          <w:lang w:val="ru-RU" w:bidi="en-US"/>
        </w:rPr>
      </w:pPr>
      <w:r w:rsidRPr="00EB2741">
        <w:rPr>
          <w:lang w:bidi="en-US"/>
        </w:rPr>
        <w:t>Second</w:t>
      </w:r>
      <w:r w:rsidRPr="00EB2741">
        <w:rPr>
          <w:lang w:val="ru-RU" w:bidi="en-US"/>
        </w:rPr>
        <w:t xml:space="preserve"> </w:t>
      </w:r>
      <w:r w:rsidRPr="00EB2741">
        <w:rPr>
          <w:lang w:bidi="en-US"/>
        </w:rPr>
        <w:t>Life</w:t>
      </w:r>
      <w:r w:rsidRPr="00EB2741">
        <w:rPr>
          <w:lang w:val="ru-RU" w:bidi="en-US"/>
        </w:rPr>
        <w:t xml:space="preserve"> выполняет роль социальной сети, в рамках которой пользователи могут общаться друг с другом (в этом смысле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не является компьютерной игрой, так как все игровые моменты организуются самими пользователями, а не разработчиками). </w:t>
      </w:r>
      <w:r w:rsidRPr="00EB2741">
        <w:rPr>
          <w:lang w:bidi="en-US"/>
        </w:rPr>
        <w:t>Linden</w:t>
      </w:r>
      <w:r w:rsidRPr="00EB2741">
        <w:rPr>
          <w:lang w:val="ru-RU" w:bidi="en-US"/>
        </w:rPr>
        <w:t xml:space="preserve"> </w:t>
      </w:r>
      <w:r w:rsidRPr="00EB2741">
        <w:rPr>
          <w:lang w:bidi="en-US"/>
        </w:rPr>
        <w:t>Lab</w:t>
      </w:r>
      <w:r w:rsidRPr="00EB2741">
        <w:rPr>
          <w:lang w:val="ru-RU" w:bidi="en-US"/>
        </w:rPr>
        <w:t xml:space="preserve"> поощряет развитие в этом направлении, интегрировав профили пользователей с твиттером и </w:t>
      </w:r>
      <w:r w:rsidRPr="00EB2741">
        <w:rPr>
          <w:lang w:bidi="en-US"/>
        </w:rPr>
        <w:t>Facebook</w:t>
      </w:r>
      <w:r w:rsidRPr="00EB2741">
        <w:rPr>
          <w:lang w:val="ru-RU" w:bidi="en-US"/>
        </w:rPr>
        <w:t xml:space="preserve">. Участники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объединены в многочисленные группы самой разнообразной направленности, образуя сообщества по интересам.</w:t>
      </w:r>
    </w:p>
    <w:p w:rsidR="00FF7848" w:rsidRPr="00EB2741" w:rsidRDefault="00FF7848" w:rsidP="00FF7848">
      <w:pPr>
        <w:pStyle w:val="Heading3"/>
        <w:rPr>
          <w:rFonts w:eastAsia="Times New Roman"/>
          <w:lang w:val="ru-RU" w:bidi="en-US"/>
        </w:rPr>
      </w:pPr>
      <w:bookmarkStart w:id="393" w:name="_Toc438377606"/>
      <w:r w:rsidRPr="00EB2741">
        <w:rPr>
          <w:rFonts w:eastAsia="Times New Roman"/>
          <w:lang w:val="ru-RU" w:bidi="en-US"/>
        </w:rPr>
        <w:t>Философское понятие</w:t>
      </w:r>
      <w:bookmarkEnd w:id="393"/>
    </w:p>
    <w:p w:rsidR="00FF7848" w:rsidRPr="00EB2741" w:rsidRDefault="00FF7848" w:rsidP="00FF7848">
      <w:pPr>
        <w:rPr>
          <w:lang w:val="ru-RU" w:bidi="en-US"/>
        </w:rPr>
      </w:pPr>
      <w:r w:rsidRPr="00EB2741">
        <w:rPr>
          <w:lang w:val="ru-RU" w:bidi="en-US"/>
        </w:rPr>
        <w:t>Философия абстрагирует идею виртуальной реальности от её технического воплощения. Виртуальную реальность можно толковать как совокупность моделируемых реальными процессами объектов, содержание и форма которых не совпадает с этими процессами. Существование моделируемых объектов сопоставимо с реальностью, но рассматривается обособленно от неё</w:t>
      </w:r>
      <w:r w:rsidRPr="00EB2741">
        <w:rPr>
          <w:lang w:bidi="en-US"/>
        </w:rPr>
        <w:t> </w:t>
      </w:r>
      <w:r w:rsidRPr="00EB2741">
        <w:rPr>
          <w:lang w:val="ru-RU" w:bidi="en-US"/>
        </w:rPr>
        <w:t>— виртуальные объекты существуют, но не как субстанции реального мира. В то же время эти объекты актуальны, а не потенциальны. «Виртуальность» (мнимость, ложная кажимость) реальности устанавливается по отношению к обуславливающей её «основной» реальности. Виртуальные реальности могут быть вложены друг в друга. При завершении моделирующих процессов, идущих в «основной» реальности, виртуальная реальность исчезает.</w:t>
      </w:r>
    </w:p>
    <w:p w:rsidR="00FF7848" w:rsidRPr="00EB2741" w:rsidRDefault="00FF7848" w:rsidP="00FF7848">
      <w:pPr>
        <w:pStyle w:val="Heading4"/>
        <w:rPr>
          <w:rFonts w:eastAsia="Times New Roman"/>
          <w:lang w:val="ru-RU" w:bidi="en-US"/>
        </w:rPr>
      </w:pPr>
      <w:r w:rsidRPr="00EB2741">
        <w:rPr>
          <w:rFonts w:eastAsia="Times New Roman"/>
          <w:lang w:val="ru-RU" w:bidi="en-US"/>
        </w:rPr>
        <w:t>Свойства</w:t>
      </w:r>
    </w:p>
    <w:p w:rsidR="00FF7848" w:rsidRPr="00EB2741" w:rsidRDefault="00FF7848" w:rsidP="00FF7848">
      <w:pPr>
        <w:rPr>
          <w:lang w:val="ru-RU" w:bidi="en-US"/>
        </w:rPr>
      </w:pPr>
      <w:r w:rsidRPr="00EB2741">
        <w:rPr>
          <w:lang w:val="ru-RU" w:bidi="en-US"/>
        </w:rPr>
        <w:t>Независимо от реализации виртуальной реальности, в ней можно выделить следующие свойства: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порождённость (виртуальная реальность производится другой, внешней к ней реальностью),</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lastRenderedPageBreak/>
        <w:t>актуальность (существует актуально, в момент наблюдения, «здесь и сейчас»),</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автономность (имеет свои законы бытия, времени и пространства);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lang w:bidi="en-US"/>
        </w:rPr>
        <w:t>интерактивность</w:t>
      </w:r>
      <w:r w:rsidRPr="005A7E4F">
        <w:rPr>
          <w:rFonts w:eastAsia="Times New Roman" w:cs="Calibri"/>
          <w:color w:val="000000"/>
          <w:lang w:bidi="en-US"/>
        </w:rPr>
        <w:t xml:space="preserve"> (может взаимодействовать с другими реальностями, тем не менее, обладая независимостью).</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По философской концепции </w:t>
      </w:r>
      <w:r w:rsidRPr="00EB2741">
        <w:rPr>
          <w:rFonts w:cs="Calibri"/>
          <w:lang w:val="ru-RU" w:eastAsia="ru-RU" w:bidi="en-US"/>
        </w:rPr>
        <w:t>С. С.</w:t>
      </w:r>
      <w:r w:rsidRPr="00EB2741">
        <w:rPr>
          <w:rFonts w:cs="Calibri"/>
          <w:lang w:eastAsia="ru-RU" w:bidi="en-US"/>
        </w:rPr>
        <w:t> </w:t>
      </w:r>
      <w:r w:rsidRPr="00EB2741">
        <w:rPr>
          <w:rFonts w:cs="Calibri"/>
          <w:lang w:val="ru-RU" w:eastAsia="ru-RU" w:bidi="en-US"/>
        </w:rPr>
        <w:t>Хоружего</w:t>
      </w:r>
      <w:r w:rsidRPr="00EB2741">
        <w:rPr>
          <w:rFonts w:cs="Calibri"/>
          <w:color w:val="000000"/>
          <w:lang w:val="ru-RU" w:eastAsia="ru-RU" w:bidi="en-US"/>
        </w:rPr>
        <w:t xml:space="preserve"> компьютерную виртуальную реальность можно характеризовать как многомодусное бытие, то есть бытие, допускающее множество вариантов и сценариев развития событий.</w:t>
      </w:r>
    </w:p>
    <w:p w:rsidR="00FF7848" w:rsidRPr="00EB2741" w:rsidRDefault="00FF7848" w:rsidP="00FF7848">
      <w:pPr>
        <w:pStyle w:val="Heading4"/>
        <w:rPr>
          <w:rFonts w:eastAsia="Times New Roman"/>
          <w:lang w:val="ru-RU" w:bidi="en-US"/>
        </w:rPr>
      </w:pPr>
      <w:r w:rsidRPr="00EB2741">
        <w:rPr>
          <w:rFonts w:eastAsia="Times New Roman"/>
          <w:lang w:val="ru-RU" w:bidi="en-US"/>
        </w:rPr>
        <w:t>А не живём ли мы в виртуальной реальности?</w:t>
      </w:r>
    </w:p>
    <w:p w:rsidR="00FF7848" w:rsidRPr="00EB2741" w:rsidRDefault="00FF7848" w:rsidP="00FF7848">
      <w:pPr>
        <w:rPr>
          <w:lang w:val="ru-RU" w:bidi="en-US"/>
        </w:rPr>
      </w:pPr>
      <w:r w:rsidRPr="00EB2741">
        <w:rPr>
          <w:lang w:val="ru-RU" w:bidi="en-US"/>
        </w:rPr>
        <w:t xml:space="preserve">На мой взгляд, нет. </w:t>
      </w:r>
    </w:p>
    <w:p w:rsidR="00FF7848" w:rsidRPr="00EB2741" w:rsidRDefault="00FF7848" w:rsidP="00FF7848">
      <w:pPr>
        <w:rPr>
          <w:lang w:val="ru-RU" w:bidi="en-US"/>
        </w:rPr>
      </w:pPr>
      <w:r w:rsidRPr="00EB2741">
        <w:rPr>
          <w:lang w:val="ru-RU" w:bidi="en-US"/>
        </w:rPr>
        <w:t xml:space="preserve">На данный момент, мы в течение прошлого века упорно разрабатывали невиданный доселе инструмент, который сейчас есть у каждого без исключения. И, само собой, этот инструмент начал на нас влиять. Он породил не одну дискуссию вокруг себя. </w:t>
      </w:r>
    </w:p>
    <w:p w:rsidR="00FF7848" w:rsidRPr="00EB2741" w:rsidRDefault="00FF7848" w:rsidP="00FF7848">
      <w:pPr>
        <w:rPr>
          <w:lang w:val="ru-RU" w:bidi="en-US"/>
        </w:rPr>
      </w:pPr>
      <w:r w:rsidRPr="00EB2741">
        <w:rPr>
          <w:lang w:val="ru-RU" w:bidi="en-US"/>
        </w:rPr>
        <w:t>Понятно, что речь идёт об компьютерах, об ЭВМ, да и обо всём, что так или иначе связано с техникой. Мы шагнули далеко вперёд и до сих пор осваиваем плод нашего труда. Не поспорить также и с тем фактом, что мы не до конца изучили этот инстурмент, однако сумели его создать.</w:t>
      </w:r>
    </w:p>
    <w:p w:rsidR="00FF7848" w:rsidRPr="00EB2741" w:rsidRDefault="00FF7848" w:rsidP="00FF7848">
      <w:pPr>
        <w:rPr>
          <w:lang w:val="ru-RU" w:bidi="en-US"/>
        </w:rPr>
      </w:pPr>
      <w:r w:rsidRPr="00EB2741">
        <w:rPr>
          <w:lang w:val="ru-RU" w:bidi="en-US"/>
        </w:rPr>
        <w:t>Не до конца, это значит, мы не можем быть однозначно уверены в его влиянии на окружающих. А влияние его велико, просто огромно. Иначе как объяснить вопросы «а не в виртуальной реальности ли мы»?</w:t>
      </w:r>
    </w:p>
    <w:p w:rsidR="00FF7848" w:rsidRPr="00EB2741" w:rsidRDefault="00FF7848" w:rsidP="00FF7848">
      <w:pPr>
        <w:rPr>
          <w:lang w:val="ru-RU" w:bidi="en-US"/>
        </w:rPr>
      </w:pPr>
      <w:r w:rsidRPr="00EB2741">
        <w:rPr>
          <w:lang w:val="ru-RU" w:bidi="en-US"/>
        </w:rPr>
        <w:t>Вспомните Коперника с его гелиоцентрической системой, вспомните бум инопланетной тематики в 50-ые годы прошлого века и вы поймёте, что человека всегда интересует неизведанное, неопознанное, непонятное. И на основе этого невежества с любопытством, которые, на мой взгляд, с развитием технологий только преумножаются, человек и строит такие красочные теории, которые, надо отметить, находят своё применение.</w:t>
      </w:r>
    </w:p>
    <w:p w:rsidR="00FF7848" w:rsidRPr="00EB2741" w:rsidRDefault="00FF7848" w:rsidP="00FF7848">
      <w:pPr>
        <w:rPr>
          <w:lang w:val="ru-RU" w:bidi="en-US"/>
        </w:rPr>
      </w:pPr>
      <w:r w:rsidRPr="00EB2741">
        <w:rPr>
          <w:lang w:val="ru-RU" w:bidi="en-US"/>
        </w:rPr>
        <w:t>Какое? Да они заставляют нас всех посмотреть на мир по-другому, иными глазами. Мы просто начинаем задавать себе вопросы, которые раньше не задавали. То, что было раньше ясно, ставится под разумное сомнение, ведь мы становимся умнее, у нас появляются более изощрённые инструменты для познания мира.</w:t>
      </w:r>
    </w:p>
    <w:p w:rsidR="00FF7848" w:rsidRPr="00EB2741" w:rsidRDefault="00FF7848" w:rsidP="00FF7848">
      <w:pPr>
        <w:rPr>
          <w:lang w:val="ru-RU" w:bidi="en-US"/>
        </w:rPr>
      </w:pPr>
      <w:r w:rsidRPr="00EB2741">
        <w:rPr>
          <w:lang w:val="ru-RU" w:bidi="en-US"/>
        </w:rPr>
        <w:t>Но живём ли мы в виртуальности? В Матрице?</w:t>
      </w:r>
    </w:p>
    <w:p w:rsidR="00FF7848" w:rsidRPr="00EB2741" w:rsidRDefault="00FF7848" w:rsidP="00FF7848">
      <w:pPr>
        <w:rPr>
          <w:lang w:val="ru-RU" w:bidi="en-US"/>
        </w:rPr>
      </w:pPr>
      <w:r w:rsidRPr="00EB2741">
        <w:rPr>
          <w:lang w:val="ru-RU" w:bidi="en-US"/>
        </w:rPr>
        <w:t>На данный момент скажу: «Нет, с очень малой вероятностью». Потому что способов проверить, что это не так, мало. Смерть, которую всё-таки страшно к себе подпускать, и выход за доступные границы. Но и он ассоциируется со смертью. Плюс, эти самые доступные границы нами же постоянно расширяются, так что, непонятно, имеет ли наш мир конец, который мы можем достигнуть.</w:t>
      </w:r>
    </w:p>
    <w:p w:rsidR="00FF7848" w:rsidRPr="00EB2741" w:rsidRDefault="00FF7848" w:rsidP="00FF7848">
      <w:pPr>
        <w:rPr>
          <w:lang w:val="ru-RU" w:bidi="en-US"/>
        </w:rPr>
      </w:pPr>
      <w:r w:rsidRPr="00EB2741">
        <w:rPr>
          <w:lang w:val="ru-RU" w:bidi="en-US"/>
        </w:rPr>
        <w:t>То, что наша Вселенная конечна известно, однако долететь до этого конца, чтобы выйти за край мы не можем – недоразвиты.</w:t>
      </w:r>
    </w:p>
    <w:p w:rsidR="00FF7848" w:rsidRPr="00EB2741" w:rsidRDefault="00FF7848" w:rsidP="00FF7848">
      <w:pPr>
        <w:rPr>
          <w:lang w:val="ru-RU" w:bidi="en-US"/>
        </w:rPr>
      </w:pPr>
      <w:r w:rsidRPr="00EB2741">
        <w:rPr>
          <w:lang w:val="ru-RU" w:bidi="en-US"/>
        </w:rPr>
        <w:t>Поэтому, чтобы точно ответить на этот вопрос, надо сказать такую фразу: «развивайтесь и учитесь».</w:t>
      </w:r>
    </w:p>
    <w:p w:rsidR="00FF7848" w:rsidRPr="00EB2741" w:rsidRDefault="00FF7848" w:rsidP="00FF7848">
      <w:pPr>
        <w:pStyle w:val="Heading4"/>
        <w:rPr>
          <w:rFonts w:eastAsia="Times New Roman"/>
          <w:lang w:val="ru-RU" w:bidi="en-US"/>
        </w:rPr>
      </w:pPr>
      <w:r w:rsidRPr="00EB2741">
        <w:rPr>
          <w:rFonts w:eastAsia="Times New Roman"/>
          <w:lang w:val="ru-RU" w:bidi="en-US"/>
        </w:rPr>
        <w:lastRenderedPageBreak/>
        <w:t>ВР = обман?</w:t>
      </w:r>
    </w:p>
    <w:p w:rsidR="00FF7848" w:rsidRPr="00EB2741" w:rsidRDefault="00FF7848" w:rsidP="00FF7848">
      <w:pPr>
        <w:rPr>
          <w:lang w:val="ru-RU" w:bidi="en-US"/>
        </w:rPr>
      </w:pPr>
      <w:r w:rsidRPr="00EB2741">
        <w:rPr>
          <w:lang w:val="ru-RU" w:bidi="en-US"/>
        </w:rPr>
        <w:t>Если быть слишком прагматичным и придичивым, то да, ВР = обман. В</w:t>
      </w:r>
      <w:r>
        <w:rPr>
          <w:lang w:val="ru-RU" w:bidi="en-US"/>
        </w:rPr>
        <w:t>ы</w:t>
      </w:r>
      <w:r w:rsidRPr="00EB2741">
        <w:rPr>
          <w:lang w:val="ru-RU" w:bidi="en-US"/>
        </w:rPr>
        <w:t xml:space="preserve"> видите и взаимодействуете с тем, чего нет. Но иногда это полезно, ведь поместив группу из реальных участников внутрь виртуальной симуляции какого-то бедствия, можно добиться от них сплочённой командной работы, а также переосмысления общечеловеческих ценностей.</w:t>
      </w:r>
    </w:p>
    <w:p w:rsidR="00FF7848" w:rsidRPr="00EB2741" w:rsidRDefault="00FF7848" w:rsidP="00FF7848">
      <w:pPr>
        <w:rPr>
          <w:lang w:val="ru-RU" w:bidi="en-US"/>
        </w:rPr>
      </w:pPr>
      <w:r w:rsidRPr="00EB2741">
        <w:rPr>
          <w:lang w:val="ru-RU" w:bidi="en-US"/>
        </w:rPr>
        <w:t>Если рассматривать ВР в рамках только развлекательной сферы, то тут изначально пользователь совершает внегласный договор, где он разрешает игре собой манипулировать.</w:t>
      </w:r>
    </w:p>
    <w:p w:rsidR="00FF7848" w:rsidRPr="00EB2741" w:rsidRDefault="00FF7848" w:rsidP="00FF7848">
      <w:pPr>
        <w:pStyle w:val="Heading4"/>
        <w:rPr>
          <w:rFonts w:eastAsia="Times New Roman"/>
          <w:lang w:val="ru-RU" w:bidi="en-US"/>
        </w:rPr>
      </w:pPr>
      <w:r w:rsidRPr="00EB2741">
        <w:rPr>
          <w:rFonts w:eastAsia="Times New Roman"/>
          <w:lang w:val="ru-RU" w:bidi="en-US"/>
        </w:rPr>
        <w:t>Опасения, связанные с ВР</w:t>
      </w:r>
    </w:p>
    <w:p w:rsidR="00FF7848" w:rsidRPr="00EB2741" w:rsidRDefault="00FF7848" w:rsidP="00FF7848">
      <w:pPr>
        <w:rPr>
          <w:lang w:val="ru-RU" w:bidi="en-US"/>
        </w:rPr>
      </w:pPr>
      <w:r w:rsidRPr="00EB2741">
        <w:rPr>
          <w:lang w:val="ru-RU" w:bidi="en-US"/>
        </w:rPr>
        <w:t xml:space="preserve">Инфомания и общение посредством суррогатов / автаров. Своего рода наркомания, основанная на подмене своей индивидуальности более удобной конструкцией. </w:t>
      </w:r>
    </w:p>
    <w:p w:rsidR="00FF7848" w:rsidRPr="00EB2741" w:rsidRDefault="00FF7848" w:rsidP="00FF7848">
      <w:pPr>
        <w:rPr>
          <w:lang w:val="ru-RU" w:bidi="en-US"/>
        </w:rPr>
      </w:pPr>
      <w:r w:rsidRPr="00EB2741">
        <w:rPr>
          <w:lang w:val="ru-RU" w:bidi="en-US"/>
        </w:rPr>
        <w:t>Как с этим бороться толком не ясно. Хотя ноги растут у этой проблемы оттуда же, откуда появляется игровая зависимость.</w:t>
      </w:r>
    </w:p>
    <w:p w:rsidR="00FF7848" w:rsidRPr="00EB2741" w:rsidRDefault="00FF7848" w:rsidP="00FF7848">
      <w:pPr>
        <w:pStyle w:val="Heading3"/>
        <w:rPr>
          <w:rFonts w:eastAsia="Times New Roman"/>
          <w:lang w:val="ru-RU" w:bidi="en-US"/>
        </w:rPr>
      </w:pPr>
      <w:bookmarkStart w:id="394" w:name="_Toc438377607"/>
      <w:r w:rsidRPr="00EB2741">
        <w:rPr>
          <w:rFonts w:eastAsia="Times New Roman"/>
          <w:lang w:val="ru-RU" w:bidi="en-US"/>
        </w:rPr>
        <w:t>Строение Oculus Rift</w:t>
      </w:r>
      <w:bookmarkEnd w:id="394"/>
    </w:p>
    <w:p w:rsidR="00FF7848" w:rsidRPr="00EB2741" w:rsidRDefault="00FF7848" w:rsidP="00FF7848">
      <w:pPr>
        <w:rPr>
          <w:lang w:val="ru-RU" w:bidi="en-US"/>
        </w:rPr>
      </w:pP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Development</w:t>
      </w:r>
      <w:r w:rsidRPr="00EB2741">
        <w:rPr>
          <w:lang w:val="ru-RU" w:bidi="en-US"/>
        </w:rPr>
        <w:t xml:space="preserve"> </w:t>
      </w:r>
      <w:r w:rsidRPr="00EB2741">
        <w:rPr>
          <w:lang w:bidi="en-US"/>
        </w:rPr>
        <w:t>Kit</w:t>
      </w:r>
      <w:r w:rsidRPr="00EB2741">
        <w:rPr>
          <w:lang w:val="ru-RU" w:bidi="en-US"/>
        </w:rPr>
        <w:t xml:space="preserve"> версии 1.1 включает в себя головной набор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который отдаленно напоминает защитные лыжные очки. В комплект также поставляется блок управления, который прочно прикреплен к шлему кабелем длиной 1.8 метра, съемный ремешок для головы для дополнительного комфорта и стабильности, три пары объективов с различным фокусным расстоянием, кабель </w:t>
      </w:r>
      <w:r w:rsidRPr="00EB2741">
        <w:rPr>
          <w:lang w:bidi="en-US"/>
        </w:rPr>
        <w:t>HDMI</w:t>
      </w:r>
      <w:r w:rsidRPr="00EB2741">
        <w:rPr>
          <w:lang w:val="ru-RU" w:bidi="en-US"/>
        </w:rPr>
        <w:t xml:space="preserve">, кабель </w:t>
      </w:r>
      <w:r w:rsidRPr="00EB2741">
        <w:rPr>
          <w:lang w:bidi="en-US"/>
        </w:rPr>
        <w:t>USB</w:t>
      </w:r>
      <w:r w:rsidRPr="00EB2741">
        <w:rPr>
          <w:lang w:val="ru-RU" w:bidi="en-US"/>
        </w:rPr>
        <w:t xml:space="preserve">, кабель </w:t>
      </w:r>
      <w:r w:rsidRPr="00EB2741">
        <w:rPr>
          <w:lang w:bidi="en-US"/>
        </w:rPr>
        <w:t>DVI</w:t>
      </w:r>
      <w:r w:rsidRPr="00EB2741">
        <w:rPr>
          <w:lang w:val="ru-RU" w:bidi="en-US"/>
        </w:rPr>
        <w:t xml:space="preserve"> и стандартный блок питания вместе с международными адаптерами питания 5 Вольт. Все это располагается в жестком футляре. В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w:t>
      </w:r>
      <w:r w:rsidRPr="00EB2741">
        <w:rPr>
          <w:lang w:val="ru-RU" w:bidi="en-US"/>
        </w:rPr>
        <w:t xml:space="preserve"> </w:t>
      </w:r>
      <w:r w:rsidRPr="00EB2741">
        <w:rPr>
          <w:lang w:bidi="en-US"/>
        </w:rPr>
        <w:t>Kit</w:t>
      </w:r>
      <w:r w:rsidRPr="00EB2741">
        <w:rPr>
          <w:lang w:val="ru-RU" w:bidi="en-US"/>
        </w:rPr>
        <w:t xml:space="preserve"> очки весят меньше, чем 1 фунт — всего лишь 369 граммов — и будущая потребительская модель может стать еще легче.</w:t>
      </w:r>
    </w:p>
    <w:p w:rsidR="00FF7848" w:rsidRPr="00EB2741" w:rsidRDefault="00FF7848" w:rsidP="00FF7848">
      <w:pPr>
        <w:rPr>
          <w:lang w:val="ru-RU" w:bidi="en-US"/>
        </w:rPr>
      </w:pPr>
      <w:r w:rsidRPr="00EB2741">
        <w:rPr>
          <w:lang w:val="ru-RU" w:bidi="en-US"/>
        </w:rPr>
        <w:t xml:space="preserve">Блок управления используется для подключения шлема к компьютеру и дальнейшего выполнения основных функций управления. Здесь и пригодятся кабели </w:t>
      </w:r>
      <w:r w:rsidRPr="00EB2741">
        <w:rPr>
          <w:lang w:bidi="en-US"/>
        </w:rPr>
        <w:t>HDMI</w:t>
      </w:r>
      <w:r w:rsidRPr="00EB2741">
        <w:rPr>
          <w:lang w:val="ru-RU" w:bidi="en-US"/>
        </w:rPr>
        <w:t xml:space="preserve">, </w:t>
      </w:r>
      <w:r w:rsidRPr="00EB2741">
        <w:rPr>
          <w:lang w:bidi="en-US"/>
        </w:rPr>
        <w:t>DVI</w:t>
      </w:r>
      <w:r w:rsidRPr="00EB2741">
        <w:rPr>
          <w:lang w:val="ru-RU" w:bidi="en-US"/>
        </w:rPr>
        <w:t xml:space="preserve">, </w:t>
      </w:r>
      <w:r w:rsidRPr="00EB2741">
        <w:rPr>
          <w:lang w:bidi="en-US"/>
        </w:rPr>
        <w:t>MiniUSB</w:t>
      </w:r>
      <w:r w:rsidRPr="00EB2741">
        <w:rPr>
          <w:lang w:val="ru-RU" w:bidi="en-US"/>
        </w:rPr>
        <w:t xml:space="preserve"> и порты </w:t>
      </w:r>
      <w:r w:rsidRPr="00EB2741">
        <w:rPr>
          <w:lang w:bidi="en-US"/>
        </w:rPr>
        <w:t>DC</w:t>
      </w:r>
      <w:r w:rsidRPr="00EB2741">
        <w:rPr>
          <w:lang w:val="ru-RU" w:bidi="en-US"/>
        </w:rPr>
        <w:t>, а также пять кнопок для управления контрастностью и яркостью. Синий индикатор показывает, подключено ли устройство или нет.</w:t>
      </w:r>
    </w:p>
    <w:p w:rsidR="00FF7848" w:rsidRPr="00EB2741" w:rsidRDefault="00FF7848" w:rsidP="00FF7848">
      <w:pPr>
        <w:rPr>
          <w:lang w:val="ru-RU" w:bidi="en-US"/>
        </w:rPr>
      </w:pPr>
      <w:r w:rsidRPr="00EB2741">
        <w:rPr>
          <w:lang w:val="ru-RU" w:bidi="en-US"/>
        </w:rPr>
        <w:t>Шлем разработчика предоставляет следующий функционал в области виртуальной реальности: 3 степени свободы (глубина резкости), ультранизкая латентность и поле зрения (</w:t>
      </w:r>
      <w:r w:rsidRPr="00EB2741">
        <w:rPr>
          <w:lang w:bidi="en-US"/>
        </w:rPr>
        <w:t>FOV</w:t>
      </w:r>
      <w:r w:rsidRPr="00EB2741">
        <w:rPr>
          <w:lang w:val="ru-RU" w:bidi="en-US"/>
        </w:rPr>
        <w:t>) из 110 градусов по диагонали и 90 градусов по горизонтали для более убедительного погружения в несуществующий мир.</w:t>
      </w:r>
    </w:p>
    <w:p w:rsidR="00FF7848" w:rsidRPr="00EB2741" w:rsidRDefault="00FF7848" w:rsidP="00FF7848">
      <w:pPr>
        <w:rPr>
          <w:lang w:val="ru-RU" w:bidi="en-US"/>
        </w:rPr>
      </w:pPr>
      <w:r w:rsidRPr="00EB2741">
        <w:rPr>
          <w:lang w:bidi="en-US"/>
        </w:rPr>
        <w:t>Rift</w:t>
      </w:r>
      <w:r w:rsidRPr="00EB2741">
        <w:rPr>
          <w:lang w:val="ru-RU" w:bidi="en-US"/>
        </w:rPr>
        <w:t xml:space="preserve"> оснащен 7-дюймовым (17.8 сантиметров) жидкокристаллическим дисплеем с разрешением 1280х800 (640х720 на каждый глаз) точек с частотой обновления изображения 60 Гц. Фиксированное расстояние между централи линз составляет 2.5 дюйма (64 миллиметра). У компании есть планы увеличить разрешение потребительской модели до формата </w:t>
      </w:r>
      <w:r w:rsidRPr="00EB2741">
        <w:rPr>
          <w:lang w:bidi="en-US"/>
        </w:rPr>
        <w:t>FullHD</w:t>
      </w:r>
      <w:r w:rsidRPr="00EB2741">
        <w:rPr>
          <w:lang w:val="ru-RU" w:bidi="en-US"/>
        </w:rPr>
        <w:t xml:space="preserve">, и </w:t>
      </w:r>
      <w:r w:rsidRPr="00EB2741">
        <w:rPr>
          <w:lang w:bidi="en-US"/>
        </w:rPr>
        <w:t>Oculus</w:t>
      </w:r>
      <w:r w:rsidRPr="00EB2741">
        <w:rPr>
          <w:lang w:val="ru-RU" w:bidi="en-US"/>
        </w:rPr>
        <w:t xml:space="preserve"> уже продемонстрировала два прототипа. Входы отображения следующие: </w:t>
      </w:r>
      <w:r w:rsidRPr="00EB2741">
        <w:rPr>
          <w:lang w:bidi="en-US"/>
        </w:rPr>
        <w:t>DVI</w:t>
      </w:r>
      <w:r w:rsidRPr="00EB2741">
        <w:rPr>
          <w:lang w:val="ru-RU" w:bidi="en-US"/>
        </w:rPr>
        <w:t>-</w:t>
      </w:r>
      <w:r w:rsidRPr="00EB2741">
        <w:rPr>
          <w:lang w:bidi="en-US"/>
        </w:rPr>
        <w:t>D</w:t>
      </w:r>
      <w:r w:rsidRPr="00EB2741">
        <w:rPr>
          <w:lang w:val="ru-RU" w:bidi="en-US"/>
        </w:rPr>
        <w:t xml:space="preserve"> </w:t>
      </w:r>
      <w:r w:rsidRPr="00EB2741">
        <w:rPr>
          <w:lang w:bidi="en-US"/>
        </w:rPr>
        <w:t>Single</w:t>
      </w:r>
      <w:r w:rsidRPr="00EB2741">
        <w:rPr>
          <w:lang w:val="ru-RU" w:bidi="en-US"/>
        </w:rPr>
        <w:t xml:space="preserve"> </w:t>
      </w:r>
      <w:r w:rsidRPr="00EB2741">
        <w:rPr>
          <w:lang w:bidi="en-US"/>
        </w:rPr>
        <w:t>Link</w:t>
      </w:r>
      <w:r w:rsidRPr="00EB2741">
        <w:rPr>
          <w:lang w:val="ru-RU" w:bidi="en-US"/>
        </w:rPr>
        <w:t xml:space="preserve">, </w:t>
      </w:r>
      <w:r w:rsidRPr="00EB2741">
        <w:rPr>
          <w:lang w:bidi="en-US"/>
        </w:rPr>
        <w:t>HDMI</w:t>
      </w:r>
      <w:r w:rsidRPr="00EB2741">
        <w:rPr>
          <w:lang w:val="ru-RU" w:bidi="en-US"/>
        </w:rPr>
        <w:t xml:space="preserve"> 1.3 и </w:t>
      </w:r>
      <w:r w:rsidRPr="00EB2741">
        <w:rPr>
          <w:lang w:bidi="en-US"/>
        </w:rPr>
        <w:t>USB</w:t>
      </w:r>
      <w:r w:rsidRPr="00EB2741">
        <w:rPr>
          <w:lang w:val="ru-RU" w:bidi="en-US"/>
        </w:rPr>
        <w:t xml:space="preserve"> 2.0 </w:t>
      </w:r>
      <w:r w:rsidRPr="00EB2741">
        <w:rPr>
          <w:lang w:bidi="en-US"/>
        </w:rPr>
        <w:t>Full</w:t>
      </w:r>
      <w:r w:rsidRPr="00EB2741">
        <w:rPr>
          <w:lang w:val="ru-RU" w:bidi="en-US"/>
        </w:rPr>
        <w:t xml:space="preserve"> </w:t>
      </w:r>
      <w:r w:rsidRPr="00EB2741">
        <w:rPr>
          <w:lang w:bidi="en-US"/>
        </w:rPr>
        <w:t>Speed</w:t>
      </w:r>
      <w:r w:rsidRPr="00EB2741">
        <w:rPr>
          <w:lang w:val="ru-RU" w:bidi="en-US"/>
        </w:rPr>
        <w:t xml:space="preserve">. </w:t>
      </w:r>
    </w:p>
    <w:p w:rsidR="00FF7848" w:rsidRPr="00EB2741" w:rsidRDefault="00FF7848" w:rsidP="00FF7848">
      <w:pPr>
        <w:rPr>
          <w:lang w:val="ru-RU" w:bidi="en-US"/>
        </w:rPr>
      </w:pPr>
      <w:r w:rsidRPr="00EB2741">
        <w:rPr>
          <w:lang w:val="ru-RU" w:bidi="en-US"/>
        </w:rPr>
        <w:t xml:space="preserve">Шлем виртуальности реальности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имеет изготовленный специально на заказ блок движения и датчики ориентации с частотой дискретизации до 1000 Гц. Блок датчиков включает в себя гироскоп, акселерометр и магнитометр. В качестве процессора в устройстве служит микроконтроллер на основе платформы </w:t>
      </w:r>
      <w:r w:rsidRPr="00EB2741">
        <w:rPr>
          <w:lang w:bidi="en-US"/>
        </w:rPr>
        <w:t>ARM</w:t>
      </w:r>
      <w:r w:rsidRPr="00EB2741">
        <w:rPr>
          <w:lang w:val="ru-RU" w:bidi="en-US"/>
        </w:rPr>
        <w:t xml:space="preserve"> </w:t>
      </w:r>
      <w:r w:rsidRPr="00EB2741">
        <w:rPr>
          <w:lang w:bidi="en-US"/>
        </w:rPr>
        <w:t>Cortex</w:t>
      </w:r>
      <w:r w:rsidRPr="00EB2741">
        <w:rPr>
          <w:lang w:val="ru-RU" w:bidi="en-US"/>
        </w:rPr>
        <w:t>-</w:t>
      </w:r>
      <w:r w:rsidRPr="00EB2741">
        <w:rPr>
          <w:lang w:bidi="en-US"/>
        </w:rPr>
        <w:t>M</w:t>
      </w:r>
      <w:r w:rsidRPr="00EB2741">
        <w:rPr>
          <w:lang w:val="ru-RU" w:bidi="en-US"/>
        </w:rPr>
        <w:t xml:space="preserve">3. Данные всех трех датчиков сочетаются посредством процесса, называемого «системой датчиков» — он позволяет быстро и точно </w:t>
      </w:r>
      <w:r w:rsidRPr="00EB2741">
        <w:rPr>
          <w:lang w:val="ru-RU" w:bidi="en-US"/>
        </w:rPr>
        <w:lastRenderedPageBreak/>
        <w:t>отслеживать движения вашей головы и ее ориентацию в пространстве. Благодаря этому вы можете поворачивать голову в любом направлении и смотреть вокруг в виртуальной среде в режиме реального времени.</w:t>
      </w:r>
    </w:p>
    <w:p w:rsidR="00FF7848" w:rsidRPr="00EB2741" w:rsidRDefault="00FF7848" w:rsidP="00FF7848">
      <w:pPr>
        <w:pStyle w:val="Heading3"/>
        <w:rPr>
          <w:rFonts w:eastAsia="Times New Roman"/>
          <w:lang w:val="ru-RU" w:bidi="en-US"/>
        </w:rPr>
      </w:pPr>
      <w:bookmarkStart w:id="395" w:name="_Toc438377608"/>
      <w:r w:rsidRPr="00EB2741">
        <w:rPr>
          <w:rFonts w:eastAsia="Times New Roman"/>
          <w:lang w:val="ru-RU" w:bidi="en-US"/>
        </w:rPr>
        <w:t>Фильмы о виртуальной реальности</w:t>
      </w:r>
      <w:bookmarkEnd w:id="395"/>
    </w:p>
    <w:p w:rsidR="00FF7848" w:rsidRPr="00EB2741" w:rsidRDefault="00FF7848" w:rsidP="00FF7848">
      <w:pPr>
        <w:rPr>
          <w:lang w:val="ru-RU" w:bidi="en-US"/>
        </w:rPr>
      </w:pPr>
      <w:r w:rsidRPr="00EB2741">
        <w:rPr>
          <w:lang w:val="ru-RU" w:bidi="en-US"/>
        </w:rPr>
        <w:t>Фильмы, представленные в данном списке, рекомендуются к просмотру любому, кто заинтересован в понимании и видении концептуальных сторон виртуальной реальности. По крайне мере, многие из вопросов «А не живём ли мы в виртуальной релаьности» задаются именно в этих фильмах.</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Газонокосильщик</w:t>
      </w:r>
      <w:r w:rsidRPr="005A7E4F">
        <w:rPr>
          <w:rFonts w:eastAsia="Times New Roman"/>
          <w:color w:val="000000"/>
          <w:lang w:bidi="en-US"/>
        </w:rPr>
        <w:t xml:space="preserve">; </w:t>
      </w:r>
      <w:r w:rsidRPr="005A7E4F">
        <w:rPr>
          <w:rFonts w:eastAsia="Times New Roman"/>
          <w:lang w:bidi="en-US"/>
        </w:rPr>
        <w:t>Газонокосильщик 2: За пределами киберпространства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Матрица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Vr5 (многосерийный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Тринадцатый этаж</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Virtual Combat</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Начало</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Авалон</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Экзистенция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Нирвана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Виртуознсть</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Виртуальный кошмар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 xml:space="preserve">«Хаккер» </w:t>
      </w:r>
      <w:r w:rsidRPr="005A7E4F">
        <w:rPr>
          <w:color w:val="000000"/>
          <w:lang w:bidi="en-US"/>
        </w:rPr>
        <w:t>/ «</w:t>
      </w:r>
      <w:r w:rsidRPr="005A7E4F">
        <w:rPr>
          <w:rFonts w:eastAsia="Times New Roman"/>
          <w:color w:val="000000"/>
          <w:lang w:bidi="en-US"/>
        </w:rPr>
        <w:t>Охотник за кодом» (Code hunter)</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Аватар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Странные дни</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Соблазн подсознания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Трон</w:t>
      </w:r>
      <w:r w:rsidRPr="005A7E4F">
        <w:rPr>
          <w:rFonts w:eastAsia="Times New Roman"/>
          <w:color w:val="000000"/>
          <w:lang w:bidi="en-US"/>
        </w:rPr>
        <w:t xml:space="preserve">: </w:t>
      </w:r>
      <w:r w:rsidRPr="005A7E4F">
        <w:rPr>
          <w:rFonts w:eastAsia="Times New Roman"/>
          <w:lang w:bidi="en-US"/>
        </w:rPr>
        <w:t>Наследие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Призрак в машине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Мозговой штурм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Звёздный инспектор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Исходный код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Закрытые 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Суррогаты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аниме «Sword Art Online»</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Accel World</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Log Horizon</w:t>
      </w:r>
    </w:p>
    <w:p w:rsidR="00FF7848" w:rsidRPr="00EB2741" w:rsidRDefault="00FF7848" w:rsidP="00FF7848">
      <w:pPr>
        <w:pStyle w:val="Heading3"/>
        <w:rPr>
          <w:rFonts w:eastAsia="Times New Roman"/>
          <w:lang w:val="ru-RU" w:bidi="en-US"/>
        </w:rPr>
      </w:pPr>
      <w:bookmarkStart w:id="396" w:name="_Toc438377609"/>
      <w:r w:rsidRPr="00EB2741">
        <w:rPr>
          <w:rFonts w:eastAsia="Times New Roman"/>
          <w:lang w:val="ru-RU" w:bidi="en-US"/>
        </w:rPr>
        <w:t>Ещё пару слов о виртуальной реальности</w:t>
      </w:r>
      <w:bookmarkEnd w:id="396"/>
    </w:p>
    <w:p w:rsidR="00FF7848" w:rsidRPr="00EB2741" w:rsidRDefault="00FF7848" w:rsidP="00FF7848">
      <w:pPr>
        <w:rPr>
          <w:lang w:val="ru-RU" w:bidi="en-US"/>
        </w:rPr>
      </w:pPr>
      <w:r w:rsidRPr="00EB2741">
        <w:rPr>
          <w:lang w:val="ru-RU" w:bidi="en-US"/>
        </w:rPr>
        <w:t>Представьте на минуту, что любые расстояния для вас потеряли свою непреодолимость, любые желания получили моментальное исполнение, а все красоты мира стали доступны по простому нажатию кнопки или двух. Куда бы мы ни сунулись, на нас накладываются ограничения: ноют икры от долгой ходьбы, появляется боязнь высоты, не хватает денег на билет в любую точку мира, а диван обладает мощнейшим гравитационным полем. Да, если бы мы жили в ефремовской утопии или были чрезвычайно богаты, жизнь была бы проще, но на достижение этого ушло бы много лет. К счастью, у всемогущества есть рецепт попроще: виртуальная реальность.</w:t>
      </w:r>
    </w:p>
    <w:p w:rsidR="00FF7848" w:rsidRPr="00EB2741" w:rsidRDefault="00FF7848" w:rsidP="00FF7848">
      <w:pPr>
        <w:rPr>
          <w:lang w:val="ru-RU" w:bidi="en-US"/>
        </w:rPr>
      </w:pPr>
      <w:r w:rsidRPr="00EB2741">
        <w:rPr>
          <w:lang w:val="ru-RU" w:bidi="en-US"/>
        </w:rPr>
        <w:lastRenderedPageBreak/>
        <w:t>Идее виртуальной реальности уже много лет, но только в последние несколько лет мир подобрался настолько близко к этой границе, что вот-вот —</w:t>
      </w:r>
      <w:r w:rsidRPr="00EB2741">
        <w:rPr>
          <w:lang w:bidi="en-US"/>
        </w:rPr>
        <w:t> </w:t>
      </w:r>
      <w:r w:rsidRPr="00EB2741">
        <w:rPr>
          <w:lang w:val="ru-RU" w:bidi="en-US"/>
        </w:rPr>
        <w:t>и можно будет пощупать. Сам термин «виртуальная реальность» вошёл в употребление только в 1985 году, тридцать лет назад. Первая техническая реализация устройства, которое, по плану разработчика Айвена Сазерленда, должно было погружать людей в вымышленный мир, увидела свет в 1968 году. Из-за огромных размеров и побочных эффектов его назвали «Дамокловым мечом», и на этом идея себя исчерпала. Впрочем, некогда и Билл Гейтс считал, что 640 килобайт должно быть достаточно для каждого.</w:t>
      </w:r>
    </w:p>
    <w:p w:rsidR="00FF7848" w:rsidRPr="00EB2741" w:rsidRDefault="00FF7848" w:rsidP="00FF7848">
      <w:pPr>
        <w:rPr>
          <w:lang w:val="ru-RU" w:bidi="en-US"/>
        </w:rPr>
      </w:pPr>
      <w:r w:rsidRPr="00EB2741">
        <w:rPr>
          <w:lang w:val="ru-RU" w:bidi="en-US"/>
        </w:rPr>
        <w:t>Именно период до 2000 года отложился в головах людей как «история развития виртуальной реальности». Потому-то сегодня шлемом и виртуальными тренажёрами никого не удивить, и потому-то скептики пожимают плечами и говорят, что «всё это уже было». В воздухе витает неуловимое ощущение того, что виртуальная реальность давно с нами и никуда не уходила. Хвала богам, что есть в этом мире любители разбивать шаблоны.</w:t>
      </w:r>
    </w:p>
    <w:p w:rsidR="00FF7848" w:rsidRPr="00EB2741" w:rsidRDefault="00FF7848" w:rsidP="00FF7848">
      <w:pPr>
        <w:rPr>
          <w:lang w:val="ru-RU" w:bidi="en-US"/>
        </w:rPr>
      </w:pPr>
      <w:r w:rsidRPr="00EB2741">
        <w:rPr>
          <w:lang w:val="ru-RU" w:bidi="en-US"/>
        </w:rPr>
        <w:t>Герой нашего времени моложе многих из нас. В пятнадцать лет Палмер Лаки стал обладателем самой большой в мире коллекции гарнитур с дисплеями, носимых на голове, благодаря своему хобби. В шестнадцать —</w:t>
      </w:r>
      <w:r w:rsidRPr="00EB2741">
        <w:rPr>
          <w:lang w:bidi="en-US"/>
        </w:rPr>
        <w:t> </w:t>
      </w:r>
      <w:r w:rsidRPr="00EB2741">
        <w:rPr>
          <w:lang w:val="ru-RU" w:bidi="en-US"/>
        </w:rPr>
        <w:t xml:space="preserve">собрал первый рабочий прототип в своем гараже. В августе 2012 года кампания, запущенная на </w:t>
      </w:r>
      <w:r w:rsidRPr="00EB2741">
        <w:rPr>
          <w:lang w:bidi="en-US"/>
        </w:rPr>
        <w:t>Kickstarter</w:t>
      </w:r>
      <w:r w:rsidRPr="00EB2741">
        <w:rPr>
          <w:lang w:val="ru-RU" w:bidi="en-US"/>
        </w:rPr>
        <w:t xml:space="preserve">, уже поднимает 250 000 долларов всего за несколько часов. В марте 2014 года </w:t>
      </w:r>
      <w:r w:rsidRPr="00EB2741">
        <w:rPr>
          <w:lang w:bidi="en-US"/>
        </w:rPr>
        <w:t>Oculus</w:t>
      </w:r>
      <w:r w:rsidRPr="00EB2741">
        <w:rPr>
          <w:lang w:val="ru-RU" w:bidi="en-US"/>
        </w:rPr>
        <w:t xml:space="preserve"> </w:t>
      </w:r>
      <w:r w:rsidRPr="00EB2741">
        <w:rPr>
          <w:lang w:bidi="en-US"/>
        </w:rPr>
        <w:t>VR</w:t>
      </w:r>
      <w:r w:rsidRPr="00EB2741">
        <w:rPr>
          <w:lang w:val="ru-RU" w:bidi="en-US"/>
        </w:rPr>
        <w:t xml:space="preserve"> за 2 миллиарда долларов покупает гигант </w:t>
      </w:r>
      <w:r w:rsidRPr="00EB2741">
        <w:rPr>
          <w:lang w:bidi="en-US"/>
        </w:rPr>
        <w:t>Facebook</w:t>
      </w:r>
      <w:r w:rsidRPr="00EB2741">
        <w:rPr>
          <w:lang w:val="ru-RU" w:bidi="en-US"/>
        </w:rPr>
        <w:t>. Сегодня 21-летний основатель компании стал чуть ли не иконой подрастающего поколения геймеров, а также одним из главных евангелистов «второй волны» виртуальной реальности. В чём секрет успеха?</w:t>
      </w:r>
    </w:p>
    <w:p w:rsidR="00FF7848" w:rsidRPr="00EB2741" w:rsidRDefault="00FF7848" w:rsidP="00FF7848">
      <w:pPr>
        <w:rPr>
          <w:lang w:val="ru-RU" w:eastAsia="ru-RU" w:bidi="en-US"/>
        </w:rPr>
      </w:pPr>
      <w:r w:rsidRPr="00EB2741">
        <w:rPr>
          <w:lang w:val="ru-RU" w:eastAsia="ru-RU" w:bidi="en-US"/>
        </w:rPr>
        <w:t xml:space="preserve">Гораздо интереснее то, как работает это устройство и что в нём такого волшебного, чего не удавалось сделать предыдущие 50 лет. Процесс проникновения в виртуальную реальность происходит весьма просто. Вы надеваете на голову шлем, садитесь поудобнее, подключаетесь к внешнему источнику развлечений (компьютеру, конечно) и погружаетесь. Сейчас это можно опробовать только при наличии одного из комплектов для разработчиков, но </w:t>
      </w:r>
      <w:r w:rsidRPr="00EB2741">
        <w:rPr>
          <w:lang w:eastAsia="ru-RU" w:bidi="en-US"/>
        </w:rPr>
        <w:t>Oculus</w:t>
      </w:r>
      <w:r w:rsidRPr="00EB2741">
        <w:rPr>
          <w:lang w:val="ru-RU" w:eastAsia="ru-RU" w:bidi="en-US"/>
        </w:rPr>
        <w:t xml:space="preserve"> активно готовит всех, от производителей игр до обычных пользователей, к началу продаж. Открытая платформа для разработчиков — один из плюсов </w:t>
      </w:r>
      <w:r w:rsidRPr="00EB2741">
        <w:rPr>
          <w:lang w:eastAsia="ru-RU" w:bidi="en-US"/>
        </w:rPr>
        <w:t>Oculus</w:t>
      </w:r>
      <w:r w:rsidRPr="00EB2741">
        <w:rPr>
          <w:lang w:val="ru-RU" w:eastAsia="ru-RU" w:bidi="en-US"/>
        </w:rPr>
        <w:t>. На старте сразу будет во что поиграть.</w:t>
      </w:r>
    </w:p>
    <w:p w:rsidR="00FF7848" w:rsidRPr="00EB2741" w:rsidRDefault="00FF7848" w:rsidP="00FF7848">
      <w:pPr>
        <w:rPr>
          <w:lang w:val="ru-RU" w:eastAsia="ru-RU" w:bidi="en-US"/>
        </w:rPr>
      </w:pPr>
      <w:r w:rsidRPr="00EB2741">
        <w:rPr>
          <w:lang w:val="ru-RU" w:eastAsia="ru-RU" w:bidi="en-US"/>
        </w:rPr>
        <w:t xml:space="preserve">На деле же </w:t>
      </w:r>
      <w:r w:rsidRPr="00EB2741">
        <w:rPr>
          <w:lang w:eastAsia="ru-RU" w:bidi="en-US"/>
        </w:rPr>
        <w:t>Oculus</w:t>
      </w:r>
      <w:r w:rsidRPr="00EB2741">
        <w:rPr>
          <w:lang w:val="ru-RU" w:eastAsia="ru-RU" w:bidi="en-US"/>
        </w:rPr>
        <w:t xml:space="preserve"> решила и продолжает решать основные проблемы, с которыми сталкивалась виртуальная реальность все предыдущие годы.</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В 90-х простенькая гарнитура, во многом благодаря дисплеям и системам отслеживания движений, стоила порядка 15 тысяч долларов. Относительно мощную графическую систему можно было приобрести за 50 тысяч долларов. Разумеется, системы виртуальной реальности доставались только самым богатым учреждениям — научным лабораториям и военным для подготовки. Сегодня благодаря невероятному развитию технологий дисплеи стали стоить сущие копейки.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В начале 90-х </w:t>
      </w:r>
      <w:r w:rsidRPr="00EB2741">
        <w:rPr>
          <w:rFonts w:eastAsia="Times New Roman"/>
          <w:lang w:eastAsia="ru-RU" w:bidi="en-US"/>
        </w:rPr>
        <w:t>Virtuality</w:t>
      </w:r>
      <w:r w:rsidRPr="003B5116">
        <w:rPr>
          <w:rFonts w:eastAsia="Times New Roman"/>
          <w:lang w:eastAsia="ru-RU" w:bidi="en-US"/>
        </w:rPr>
        <w:t xml:space="preserve"> </w:t>
      </w:r>
      <w:r w:rsidRPr="00EB2741">
        <w:rPr>
          <w:rFonts w:eastAsia="Times New Roman"/>
          <w:lang w:eastAsia="ru-RU" w:bidi="en-US"/>
        </w:rPr>
        <w:t>Group</w:t>
      </w:r>
      <w:r w:rsidRPr="003B5116">
        <w:rPr>
          <w:rFonts w:eastAsia="Times New Roman"/>
          <w:lang w:eastAsia="ru-RU" w:bidi="en-US"/>
        </w:rPr>
        <w:t xml:space="preserve"> выпустила мощные гарнитуры виртуальной реальности с невероятным на то время разрешением — 276</w:t>
      </w:r>
      <w:r w:rsidRPr="00EB2741">
        <w:rPr>
          <w:rFonts w:eastAsia="Times New Roman"/>
          <w:lang w:eastAsia="ru-RU" w:bidi="en-US"/>
        </w:rPr>
        <w:t>x</w:t>
      </w:r>
      <w:r w:rsidRPr="003B5116">
        <w:rPr>
          <w:rFonts w:eastAsia="Times New Roman"/>
          <w:lang w:eastAsia="ru-RU" w:bidi="en-US"/>
        </w:rPr>
        <w:t xml:space="preserve">372. Последняя версия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может похвастать разрешением 960х1080, а к её стоимости мы ещё вернемся.</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Команде Палмера Лаки удалось решить проблемы, связанные с качеством восприятия виртуальной реальности. Решены проблемы укачивания (пользователей постоянно тошнило) из-за размытия движений и недостаточного количества кадров в секунду, а также задержки обновления картинки. Теперь тестеры проводят сутки с гарнитурой на голове и чувствуют себя вымотанными, но счастливыми.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lastRenderedPageBreak/>
        <w:t xml:space="preserve">Колоссальное падение стоимости процессоров и общее удешевление и миниатюризация сопутствующих технологий (тех же акселерометра и гироскопа) привели к тому, что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можно будет взять в десятки и даже сотни раз дешевле, чем самую лучшую систему виртуальной реальности ещё десять лет назад.</w:t>
      </w:r>
    </w:p>
    <w:p w:rsidR="00FF7848" w:rsidRPr="00EB2741" w:rsidRDefault="00FF7848" w:rsidP="00FF7848">
      <w:pPr>
        <w:rPr>
          <w:lang w:val="ru-RU" w:eastAsia="ru-RU" w:bidi="en-US"/>
        </w:rPr>
      </w:pPr>
      <w:r w:rsidRPr="00EB2741">
        <w:rPr>
          <w:lang w:val="ru-RU" w:eastAsia="ru-RU" w:bidi="en-US"/>
        </w:rPr>
        <w:t>Повышение качества изображения, отслеживание движений пользователя за счёт внешней камеры, а также, что самое важное, увеличение угла обзора до 110 градусов —всё это стало секретом успеха. Стереоскопический трёхмерный обзор в гарнитуре дарит полноценное периферическое зрение и эффект погружения так, будто вы смотрите на окружающий мир своими родными зенками.</w:t>
      </w:r>
      <w:r w:rsidRPr="00EB2741">
        <w:rPr>
          <w:lang w:eastAsia="ru-RU" w:bidi="en-US"/>
        </w:rPr>
        <w:t> </w:t>
      </w:r>
    </w:p>
    <w:p w:rsidR="00FF7848" w:rsidRPr="00EB2741" w:rsidRDefault="00FF7848" w:rsidP="00FF7848">
      <w:pPr>
        <w:rPr>
          <w:b/>
          <w:lang w:val="ru-RU" w:eastAsia="ru-RU" w:bidi="en-US"/>
        </w:rPr>
      </w:pPr>
      <w:r w:rsidRPr="00EB2741">
        <w:rPr>
          <w:lang w:val="ru-RU" w:eastAsia="ru-RU" w:bidi="en-US"/>
        </w:rPr>
        <w:t xml:space="preserve">Параллельно с </w:t>
      </w:r>
      <w:r w:rsidRPr="00EB2741">
        <w:rPr>
          <w:lang w:eastAsia="ru-RU" w:bidi="en-US"/>
        </w:rPr>
        <w:t>Oculus</w:t>
      </w:r>
      <w:r w:rsidRPr="00EB2741">
        <w:rPr>
          <w:lang w:val="ru-RU" w:eastAsia="ru-RU" w:bidi="en-US"/>
        </w:rPr>
        <w:t xml:space="preserve"> и другие компании начинают постепенно выходить на рынок виртуальной реальности. </w:t>
      </w:r>
      <w:r w:rsidRPr="00EB2741">
        <w:rPr>
          <w:lang w:eastAsia="ru-RU" w:bidi="en-US"/>
        </w:rPr>
        <w:t>Sony</w:t>
      </w:r>
      <w:r w:rsidRPr="00EB2741">
        <w:rPr>
          <w:lang w:val="ru-RU" w:eastAsia="ru-RU" w:bidi="en-US"/>
        </w:rPr>
        <w:t xml:space="preserve"> (далеко не пионер в области игр) анонсировала свою гарнитуру </w:t>
      </w:r>
      <w:r w:rsidRPr="00EB2741">
        <w:rPr>
          <w:lang w:eastAsia="ru-RU" w:bidi="en-US"/>
        </w:rPr>
        <w:t>Morpheus</w:t>
      </w:r>
      <w:r w:rsidRPr="00EB2741">
        <w:rPr>
          <w:lang w:val="ru-RU" w:eastAsia="ru-RU" w:bidi="en-US"/>
        </w:rPr>
        <w:t xml:space="preserve">; </w:t>
      </w:r>
      <w:r w:rsidRPr="00EB2741">
        <w:rPr>
          <w:lang w:eastAsia="ru-RU" w:bidi="en-US"/>
        </w:rPr>
        <w:t>Samsung</w:t>
      </w:r>
      <w:r w:rsidRPr="00EB2741">
        <w:rPr>
          <w:lang w:val="ru-RU" w:eastAsia="ru-RU" w:bidi="en-US"/>
        </w:rPr>
        <w:t xml:space="preserve"> (при поддержке инженеров </w:t>
      </w:r>
      <w:r w:rsidRPr="00EB2741">
        <w:rPr>
          <w:lang w:eastAsia="ru-RU" w:bidi="en-US"/>
        </w:rPr>
        <w:t>Oculus</w:t>
      </w:r>
      <w:r w:rsidRPr="00EB2741">
        <w:rPr>
          <w:lang w:val="ru-RU" w:eastAsia="ru-RU" w:bidi="en-US"/>
        </w:rPr>
        <w:t xml:space="preserve">) представила свой шлем виртуальной реальности </w:t>
      </w:r>
      <w:r w:rsidRPr="00EB2741">
        <w:rPr>
          <w:lang w:eastAsia="ru-RU" w:bidi="en-US"/>
        </w:rPr>
        <w:t>Gear</w:t>
      </w:r>
      <w:r w:rsidRPr="00EB2741">
        <w:rPr>
          <w:lang w:val="ru-RU" w:eastAsia="ru-RU" w:bidi="en-US"/>
        </w:rPr>
        <w:t xml:space="preserve"> </w:t>
      </w:r>
      <w:r w:rsidRPr="00EB2741">
        <w:rPr>
          <w:lang w:eastAsia="ru-RU" w:bidi="en-US"/>
        </w:rPr>
        <w:t>VR</w:t>
      </w:r>
      <w:r w:rsidRPr="00EB2741">
        <w:rPr>
          <w:lang w:val="ru-RU" w:eastAsia="ru-RU" w:bidi="en-US"/>
        </w:rPr>
        <w:t xml:space="preserve">, в котором в качестве основного дисплея выступает </w:t>
      </w:r>
      <w:r w:rsidRPr="00EB2741">
        <w:rPr>
          <w:lang w:eastAsia="ru-RU" w:bidi="en-US"/>
        </w:rPr>
        <w:t>Galaxy</w:t>
      </w:r>
      <w:r w:rsidRPr="00EB2741">
        <w:rPr>
          <w:lang w:val="ru-RU" w:eastAsia="ru-RU" w:bidi="en-US"/>
        </w:rPr>
        <w:t xml:space="preserve"> </w:t>
      </w:r>
      <w:r w:rsidRPr="00EB2741">
        <w:rPr>
          <w:lang w:eastAsia="ru-RU" w:bidi="en-US"/>
        </w:rPr>
        <w:t>Note</w:t>
      </w:r>
      <w:r w:rsidRPr="00EB2741">
        <w:rPr>
          <w:lang w:val="ru-RU" w:eastAsia="ru-RU" w:bidi="en-US"/>
        </w:rPr>
        <w:t xml:space="preserve"> 4. Никто не удивится, если следующий год станет годом гарнитур виртуальной реальности, которые посыпятся отовсюду так же, как некогда посыпались смартфоны.</w:t>
      </w:r>
    </w:p>
    <w:p w:rsidR="00FF7848" w:rsidRPr="00EB2741" w:rsidRDefault="00FF7848" w:rsidP="00FF7848">
      <w:pPr>
        <w:pStyle w:val="Heading4"/>
        <w:rPr>
          <w:rFonts w:eastAsia="Times New Roman"/>
          <w:lang w:val="ru-RU" w:bidi="en-US"/>
        </w:rPr>
      </w:pPr>
      <w:r w:rsidRPr="00EB2741">
        <w:rPr>
          <w:rFonts w:eastAsia="Times New Roman"/>
          <w:lang w:val="ru-RU" w:bidi="en-US"/>
        </w:rPr>
        <w:t>Неизбежное будущее виртуальной реальности</w:t>
      </w:r>
    </w:p>
    <w:p w:rsidR="00FF7848" w:rsidRPr="00EB2741" w:rsidRDefault="00FF7848" w:rsidP="00FF7848">
      <w:pPr>
        <w:rPr>
          <w:lang w:val="ru-RU" w:bidi="en-US"/>
        </w:rPr>
      </w:pPr>
      <w:r w:rsidRPr="00EB2741">
        <w:rPr>
          <w:lang w:val="ru-RU" w:bidi="en-US"/>
        </w:rPr>
        <w:t>В сторону технические детали, давайте лучше поговорим о том, к чему всё это идет. Кому нужна виртуальная реальность? Зачем вообще отгораживаться от мира за выпуклыми линзами? Ответ один на все: это действительно круто.</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Как ни крути, виртуальная реальность придёт к нам быстрее, чем мы ожидали, и тренд обещает выстрелить мощнее, чем вышеупомянутые кинотеатры в 3</w:t>
      </w:r>
      <w:r w:rsidRPr="00EB2741">
        <w:rPr>
          <w:rFonts w:cs="Calibri"/>
          <w:color w:val="000000"/>
          <w:lang w:eastAsia="ru-RU" w:bidi="en-US"/>
        </w:rPr>
        <w:t>D</w:t>
      </w:r>
      <w:r w:rsidRPr="00EB2741">
        <w:rPr>
          <w:rFonts w:cs="Calibri"/>
          <w:color w:val="000000"/>
          <w:lang w:val="ru-RU" w:eastAsia="ru-RU" w:bidi="en-US"/>
        </w:rPr>
        <w:t xml:space="preserve">, санкции или новый </w:t>
      </w:r>
      <w:r w:rsidRPr="00EB2741">
        <w:rPr>
          <w:rFonts w:cs="Calibri"/>
          <w:color w:val="000000"/>
          <w:lang w:eastAsia="ru-RU" w:bidi="en-US"/>
        </w:rPr>
        <w:t>iPhone</w:t>
      </w:r>
      <w:r w:rsidRPr="00EB2741">
        <w:rPr>
          <w:rFonts w:cs="Calibri"/>
          <w:color w:val="000000"/>
          <w:lang w:val="ru-RU" w:eastAsia="ru-RU" w:bidi="en-US"/>
        </w:rPr>
        <w:t>. Геймеры, вооружившись недорогими гарнитурами, обретут второе дыхание и на многие годы пропадут в виртуальной реальности. Люди попроще получат шанс испытать себя гонщиком «Формулы-1», пилотом-истребителя или капитаном «Энтерпрайза». Особые перспективы обещает применение виртуальной реальности в медицине и на поле боя. Обо всём подробнее и понемногу.</w:t>
      </w:r>
    </w:p>
    <w:p w:rsidR="00FF7848" w:rsidRPr="00EB2741" w:rsidRDefault="00FF7848" w:rsidP="00FF7848">
      <w:pPr>
        <w:pStyle w:val="Heading4"/>
        <w:rPr>
          <w:rFonts w:eastAsia="Times New Roman"/>
          <w:lang w:val="ru-RU" w:bidi="en-US"/>
        </w:rPr>
      </w:pPr>
      <w:r w:rsidRPr="00EB2741">
        <w:rPr>
          <w:rFonts w:eastAsia="Times New Roman"/>
          <w:lang w:val="ru-RU" w:bidi="en-US"/>
        </w:rPr>
        <w:t>Симуляторы и архитектура</w:t>
      </w:r>
    </w:p>
    <w:p w:rsidR="00FF7848" w:rsidRPr="00EB2741" w:rsidRDefault="00FF7848" w:rsidP="00FF7848">
      <w:pPr>
        <w:rPr>
          <w:lang w:val="ru-RU" w:bidi="en-US"/>
        </w:rPr>
      </w:pPr>
      <w:r w:rsidRPr="00EB2741">
        <w:rPr>
          <w:lang w:val="ru-RU" w:bidi="en-US"/>
        </w:rPr>
        <w:t xml:space="preserve">Виртуальные тренажеры для подготовки будущих пилотов и операторов АЭС существуют уже давно. Но с развитием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 сопутствующих гарнитуре устройств каждый может испытать себя в роли птицы, например. Лётный симулятор для всего тела </w:t>
      </w:r>
      <w:r w:rsidRPr="00EB2741">
        <w:rPr>
          <w:lang w:bidi="en-US"/>
        </w:rPr>
        <w:t>Birdly</w:t>
      </w:r>
      <w:r w:rsidRPr="00EB2741">
        <w:rPr>
          <w:lang w:val="ru-RU" w:bidi="en-US"/>
        </w:rPr>
        <w:t>, разработанный Максом Райнером, швейцарским художником, буквально превращает людей в птиц. Можно летать над городами, ощущая ветер из вентилятора, который треплет виртуальное оперение. Нет ничего сложного в том, чтобы переместиться из тела птицы в кабину истребителя. Да, авиа- и другие симуляторы давно привлекают геймеров, но, поверьте, в виртуальной реальности всё совсем по-другому.</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Другим крайне полезным применением очков виртуальной реальности в будущем станет проектирование и архитектура, наряду с виртуальными экскурсиями и посещениями музеев. Надев очки, человек сможет почувствовать себя в роли творца, даром что ресурсы для его творений будут практически неисчерпаемы —</w:t>
      </w:r>
      <w:r w:rsidRPr="00EB2741">
        <w:rPr>
          <w:rFonts w:cs="Calibri"/>
          <w:color w:val="000000"/>
          <w:lang w:eastAsia="ru-RU" w:bidi="en-US"/>
        </w:rPr>
        <w:t> </w:t>
      </w:r>
      <w:r w:rsidRPr="00EB2741">
        <w:rPr>
          <w:rFonts w:cs="Calibri"/>
          <w:color w:val="000000"/>
          <w:lang w:val="ru-RU" w:eastAsia="ru-RU" w:bidi="en-US"/>
        </w:rPr>
        <w:t>виртуальны. В плане таких применений виртуальной реальности возможности практически безграничны.</w:t>
      </w:r>
    </w:p>
    <w:p w:rsidR="00FF7848" w:rsidRPr="00EB2741" w:rsidRDefault="00FF7848" w:rsidP="00FF7848">
      <w:pPr>
        <w:pStyle w:val="Heading4"/>
        <w:rPr>
          <w:rFonts w:eastAsia="Times New Roman"/>
          <w:lang w:val="ru-RU" w:bidi="en-US"/>
        </w:rPr>
      </w:pPr>
      <w:r w:rsidRPr="00EB2741">
        <w:rPr>
          <w:rFonts w:eastAsia="Times New Roman"/>
          <w:lang w:val="ru-RU" w:bidi="en-US"/>
        </w:rPr>
        <w:lastRenderedPageBreak/>
        <w:t>Медицина</w:t>
      </w:r>
    </w:p>
    <w:p w:rsidR="00FF7848" w:rsidRPr="00EB2741" w:rsidRDefault="00FF7848" w:rsidP="00FF7848">
      <w:pPr>
        <w:rPr>
          <w:lang w:val="ru-RU" w:bidi="en-US"/>
        </w:rPr>
      </w:pPr>
      <w:r w:rsidRPr="00EB2741">
        <w:rPr>
          <w:lang w:val="ru-RU" w:bidi="en-US"/>
        </w:rPr>
        <w:t xml:space="preserve">В медицине крайне необходимы виртуальные операции на виртуальных пациентах. Например, для того, чтобы лучше подготовиться к самому процессу и по возможности предупредить все чрезвычайные ситуации. Хирургическая система </w:t>
      </w:r>
      <w:r w:rsidRPr="00EB2741">
        <w:rPr>
          <w:lang w:bidi="en-US"/>
        </w:rPr>
        <w:t>da</w:t>
      </w:r>
      <w:r w:rsidRPr="00EB2741">
        <w:rPr>
          <w:lang w:val="ru-RU" w:bidi="en-US"/>
        </w:rPr>
        <w:t xml:space="preserve"> </w:t>
      </w:r>
      <w:r w:rsidRPr="00EB2741">
        <w:rPr>
          <w:lang w:bidi="en-US"/>
        </w:rPr>
        <w:t>Vinci</w:t>
      </w:r>
      <w:r w:rsidRPr="00EB2741">
        <w:rPr>
          <w:lang w:val="ru-RU" w:bidi="en-US"/>
        </w:rPr>
        <w:t xml:space="preserve"> позволяет хирургу с помощью 3</w:t>
      </w:r>
      <w:r w:rsidRPr="00EB2741">
        <w:rPr>
          <w:lang w:bidi="en-US"/>
        </w:rPr>
        <w:t>D</w:t>
      </w:r>
      <w:r w:rsidRPr="00EB2741">
        <w:rPr>
          <w:lang w:val="ru-RU" w:bidi="en-US"/>
        </w:rPr>
        <w:t>-камеры увидеть все происходящее в теле пациента и распознает движение рук хирурга, преобразуя их в инструменты внутри тела. С применением виртуальной реальности любая операция, эксперимент или обучение студентов могут многократно приобрести в точности и предсказуемости.</w:t>
      </w:r>
      <w:r w:rsidRPr="00EB2741">
        <w:rPr>
          <w:lang w:bidi="en-US"/>
        </w:rPr>
        <w:t> </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Используется виртуальная реальность и для лечения фобий, реабилитации, облегчения боли и других связанных с восприятием и воспоминаниями терапий. Весьма интересен пример программы </w:t>
      </w:r>
      <w:r w:rsidRPr="00EB2741">
        <w:rPr>
          <w:rFonts w:cs="Calibri"/>
          <w:color w:val="000000"/>
          <w:lang w:eastAsia="ru-RU" w:bidi="en-US"/>
        </w:rPr>
        <w:t>SnowWorld</w:t>
      </w:r>
      <w:r w:rsidRPr="00EB2741">
        <w:rPr>
          <w:rFonts w:cs="Calibri"/>
          <w:color w:val="000000"/>
          <w:lang w:val="ru-RU" w:eastAsia="ru-RU" w:bidi="en-US"/>
        </w:rPr>
        <w:t xml:space="preserve">, в ходе которой пациенты с тяжёлыми ожогами помещались в виртуальную реальность, где гуляли по заснеженной стране чудес и бросались виртуальными снежками. Этот терапевтический инструмент реально облегчал боль. Аналогичная программа — </w:t>
      </w:r>
      <w:r w:rsidRPr="00EB2741">
        <w:rPr>
          <w:rFonts w:cs="Calibri"/>
          <w:color w:val="000000"/>
          <w:lang w:eastAsia="ru-RU" w:bidi="en-US"/>
        </w:rPr>
        <w:t>SpiderWorld</w:t>
      </w:r>
      <w:r w:rsidRPr="00EB2741">
        <w:rPr>
          <w:rFonts w:cs="Calibri"/>
          <w:color w:val="000000"/>
          <w:lang w:val="ru-RU" w:eastAsia="ru-RU" w:bidi="en-US"/>
        </w:rPr>
        <w:t xml:space="preserve"> — снижала уровень тревожности при встрече с пауками в процессе лечения арахнофобии. В конце концов, виртуальную среду можно контролировать, и это важно.</w:t>
      </w:r>
    </w:p>
    <w:p w:rsidR="00FF7848" w:rsidRPr="00EB2741" w:rsidRDefault="00FF7848" w:rsidP="00FF7848">
      <w:pPr>
        <w:pStyle w:val="Heading4"/>
        <w:rPr>
          <w:rFonts w:eastAsia="Times New Roman"/>
          <w:lang w:val="ru-RU" w:bidi="en-US"/>
        </w:rPr>
      </w:pPr>
      <w:r w:rsidRPr="00EB2741">
        <w:rPr>
          <w:rFonts w:eastAsia="Times New Roman"/>
          <w:lang w:val="ru-RU" w:bidi="en-US"/>
        </w:rPr>
        <w:t>Слияние реальности и виртуальности</w:t>
      </w:r>
    </w:p>
    <w:p w:rsidR="00FF7848" w:rsidRPr="00EB2741" w:rsidRDefault="00FF7848" w:rsidP="00FF7848">
      <w:pPr>
        <w:rPr>
          <w:lang w:val="ru-RU" w:bidi="en-US"/>
        </w:rPr>
      </w:pPr>
      <w:r w:rsidRPr="00EB2741">
        <w:rPr>
          <w:lang w:val="ru-RU" w:bidi="en-US"/>
        </w:rPr>
        <w:t>Цель Палмера Лаки —</w:t>
      </w:r>
      <w:r w:rsidRPr="00EB2741">
        <w:rPr>
          <w:lang w:bidi="en-US"/>
        </w:rPr>
        <w:t> </w:t>
      </w:r>
      <w:r w:rsidRPr="00EB2741">
        <w:rPr>
          <w:lang w:val="ru-RU" w:bidi="en-US"/>
        </w:rPr>
        <w:t xml:space="preserve">сделать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повседневным продуктом, без которого не мыслит жизнь ни один уважающий себя человек. Похоже на смартфоны, не так ли? При этом создатель </w:t>
      </w:r>
      <w:r w:rsidRPr="00EB2741">
        <w:rPr>
          <w:lang w:bidi="en-US"/>
        </w:rPr>
        <w:t>Oculus</w:t>
      </w:r>
      <w:r w:rsidRPr="00EB2741">
        <w:rPr>
          <w:lang w:val="ru-RU" w:bidi="en-US"/>
        </w:rPr>
        <w:t xml:space="preserve"> признаёт, что первыми пользователями гарнитур будут, вероятно, хардкорные геймеры, которым понадобится мощный компьютер. В дальнейшем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смогут обходиться и без необходимости подключения к внешнему источнику, вроде ПК или консоли. Но пока… Пока </w:t>
      </w:r>
      <w:r w:rsidRPr="00EB2741">
        <w:rPr>
          <w:lang w:bidi="en-US"/>
        </w:rPr>
        <w:t>Oculus</w:t>
      </w:r>
      <w:r w:rsidRPr="00EB2741">
        <w:rPr>
          <w:lang w:val="ru-RU" w:bidi="en-US"/>
        </w:rPr>
        <w:t xml:space="preserve"> даже не планирует продавать свою технику в рознице —</w:t>
      </w:r>
      <w:r w:rsidRPr="00EB2741">
        <w:rPr>
          <w:lang w:bidi="en-US"/>
        </w:rPr>
        <w:t> </w:t>
      </w:r>
      <w:r w:rsidRPr="00EB2741">
        <w:rPr>
          <w:lang w:val="ru-RU" w:bidi="en-US"/>
        </w:rPr>
        <w:t>только через сайт.</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Индустрия игр —</w:t>
      </w:r>
      <w:r w:rsidRPr="00EB2741">
        <w:rPr>
          <w:rFonts w:cs="Calibri"/>
          <w:color w:val="000000"/>
          <w:lang w:eastAsia="ru-RU" w:bidi="en-US"/>
        </w:rPr>
        <w:t> </w:t>
      </w:r>
      <w:r w:rsidRPr="00EB2741">
        <w:rPr>
          <w:rFonts w:cs="Calibri"/>
          <w:color w:val="000000"/>
          <w:lang w:val="ru-RU" w:eastAsia="ru-RU" w:bidi="en-US"/>
        </w:rPr>
        <w:t>это тяжёлый маховик, который раскручивается, чтобы вывести виртуальную реальность в мир. Со временем, считает Лаки, виртуальная реальность выйдет за пределы игр. Те люди, которые занимаются созданием трёхмерных игр сегодня, будут заниматься архитектурой, виртуальными прогулками, фильмами и прочим.</w:t>
      </w:r>
    </w:p>
    <w:p w:rsidR="00FF7848" w:rsidRPr="00FF7848" w:rsidRDefault="00FF7848" w:rsidP="00FF7848">
      <w:pPr>
        <w:rPr>
          <w:rFonts w:cs="Calibri"/>
          <w:color w:val="000000"/>
          <w:lang w:val="ru-RU" w:eastAsia="ru-RU" w:bidi="en-US"/>
        </w:rPr>
      </w:pPr>
      <w:r w:rsidRPr="00EB2741">
        <w:rPr>
          <w:rFonts w:cs="Calibri"/>
          <w:color w:val="000000"/>
          <w:lang w:val="ru-RU" w:eastAsia="ru-RU" w:bidi="en-US"/>
        </w:rPr>
        <w:t>Что дальше? Мир вокруг вас наполнится интерактивными элементами, всплывающими подсказками и рекламой, назойливо всплывающей на каждом углу. Независимо от того, будете вы ходить в шлеме, очках или линзах, основной интерфейс —</w:t>
      </w:r>
      <w:r w:rsidRPr="00EB2741">
        <w:rPr>
          <w:rFonts w:cs="Calibri"/>
          <w:color w:val="000000"/>
          <w:lang w:eastAsia="ru-RU" w:bidi="en-US"/>
        </w:rPr>
        <w:t> </w:t>
      </w:r>
      <w:r w:rsidRPr="00EB2741">
        <w:rPr>
          <w:rFonts w:cs="Calibri"/>
          <w:color w:val="000000"/>
          <w:lang w:val="ru-RU" w:eastAsia="ru-RU" w:bidi="en-US"/>
        </w:rPr>
        <w:t>человеческий глаз —</w:t>
      </w:r>
      <w:r w:rsidRPr="00EB2741">
        <w:rPr>
          <w:rFonts w:cs="Calibri"/>
          <w:color w:val="000000"/>
          <w:lang w:eastAsia="ru-RU" w:bidi="en-US"/>
        </w:rPr>
        <w:t> </w:t>
      </w:r>
      <w:r w:rsidRPr="00EB2741">
        <w:rPr>
          <w:rFonts w:cs="Calibri"/>
          <w:color w:val="000000"/>
          <w:lang w:val="ru-RU" w:eastAsia="ru-RU" w:bidi="en-US"/>
        </w:rPr>
        <w:t>останется неизменным. Большую часть информации мы «видим». Согласитесь, было бы интересно, если бы всё, что мы видим, можно было менять, как по мановению волшебной палочки.</w:t>
      </w:r>
    </w:p>
    <w:p w:rsidR="00741E6E" w:rsidRPr="00491A85" w:rsidRDefault="00741E6E" w:rsidP="00741E6E">
      <w:pPr>
        <w:pStyle w:val="Heading2"/>
        <w:rPr>
          <w:lang w:val="ru-RU"/>
        </w:rPr>
      </w:pPr>
      <w:bookmarkStart w:id="397" w:name="_Toc438377318"/>
      <w:bookmarkStart w:id="398" w:name="_Toc438377610"/>
      <w:r w:rsidRPr="00491A85">
        <w:rPr>
          <w:lang w:val="ru-RU"/>
        </w:rPr>
        <w:t xml:space="preserve">Искусственные </w:t>
      </w:r>
      <w:r>
        <w:rPr>
          <w:lang w:val="ru-RU"/>
        </w:rPr>
        <w:t>нейронные</w:t>
      </w:r>
      <w:r w:rsidRPr="00491A85">
        <w:rPr>
          <w:lang w:val="ru-RU"/>
        </w:rPr>
        <w:t xml:space="preserve"> сети</w:t>
      </w:r>
      <w:bookmarkEnd w:id="397"/>
      <w:bookmarkEnd w:id="398"/>
    </w:p>
    <w:p w:rsidR="00741E6E" w:rsidRPr="00741E6E" w:rsidRDefault="00741E6E" w:rsidP="00741E6E">
      <w:pPr>
        <w:jc w:val="both"/>
        <w:rPr>
          <w:lang w:val="ru-RU"/>
        </w:rPr>
      </w:pPr>
      <w:r w:rsidRPr="00741E6E">
        <w:rPr>
          <w:b/>
          <w:lang w:val="ru-RU"/>
        </w:rPr>
        <w:t>Искусственная нейронная сеть</w:t>
      </w:r>
      <w:r w:rsidRPr="00741E6E">
        <w:rPr>
          <w:lang w:val="ru-RU"/>
        </w:rPr>
        <w:t xml:space="preserve">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Это понятие возникло при изучении процессов, протекающих в мозге, и при попытке смоделировать эти процессы.</w:t>
      </w:r>
    </w:p>
    <w:p w:rsidR="00741E6E" w:rsidRPr="00741E6E" w:rsidRDefault="00741E6E" w:rsidP="00741E6E">
      <w:pPr>
        <w:jc w:val="both"/>
        <w:rPr>
          <w:lang w:val="ru-RU"/>
        </w:rPr>
      </w:pPr>
      <w:r w:rsidRPr="00741E6E">
        <w:rPr>
          <w:lang w:val="ru-RU"/>
        </w:rPr>
        <w:t>Первые попытки смоделировать процессы, происходящие в человеческом мозге, предприняли Уорен Маккалок и Уолтер Питтс, которые выпустили в 1943 году статью «Логическое исчисление идей, относящихся к нервной активности». Именно они создали первые модели нейронных сетей и искусственных нейронов.</w:t>
      </w:r>
    </w:p>
    <w:p w:rsidR="00741E6E" w:rsidRPr="00595257" w:rsidRDefault="00741E6E" w:rsidP="00741E6E">
      <w:pPr>
        <w:pStyle w:val="Heading3"/>
        <w:jc w:val="both"/>
        <w:rPr>
          <w:lang w:val="ru-RU"/>
        </w:rPr>
      </w:pPr>
      <w:bookmarkStart w:id="399" w:name="_Toc438377611"/>
      <w:r w:rsidRPr="00491A85">
        <w:rPr>
          <w:lang w:val="ru-RU"/>
        </w:rPr>
        <w:lastRenderedPageBreak/>
        <w:t>Биологические</w:t>
      </w:r>
      <w:r w:rsidRPr="00595257">
        <w:rPr>
          <w:lang w:val="ru-RU"/>
        </w:rPr>
        <w:t xml:space="preserve"> нейронные сети</w:t>
      </w:r>
      <w:bookmarkEnd w:id="399"/>
    </w:p>
    <w:p w:rsidR="00741E6E" w:rsidRPr="00741E6E" w:rsidRDefault="00741E6E" w:rsidP="00741E6E">
      <w:pPr>
        <w:jc w:val="both"/>
        <w:rPr>
          <w:lang w:val="ru-RU"/>
        </w:rPr>
      </w:pPr>
      <w:r w:rsidRPr="00741E6E">
        <w:rPr>
          <w:lang w:val="ru-RU"/>
        </w:rPr>
        <w:t>Нервная система и мозг человека состоят из нейронов, соединённых между собой нервными волокнами. Нервные волокна способны предавать электрические импульсы между нейронами.</w:t>
      </w:r>
    </w:p>
    <w:p w:rsidR="00741E6E" w:rsidRPr="00741E6E" w:rsidRDefault="00741E6E" w:rsidP="00741E6E">
      <w:pPr>
        <w:jc w:val="both"/>
        <w:rPr>
          <w:lang w:val="ru-RU"/>
        </w:rPr>
      </w:pPr>
      <w:r w:rsidRPr="00741E6E">
        <w:rPr>
          <w:lang w:val="ru-RU"/>
        </w:rPr>
        <w:t>Нейрон является особой биологической клеткой, которая обрабатывает информацию. Он состоит из тела, или сомы, и отростков нервных волокон двух типов – дендритов, по которым принимаются импульсы, и единственного аксона, по которому нейрон может передавать импульс. Тело нейрона включает ядро, которое содержит информацию о наследственных свойствах, и плазму, обладающую молекулярными средствами для производства необходимых нейрону материалов. Нейрон получает сигналы от аксонов других нейронов через дендриты и передаёт сигналы, сгенерированные телом клетки, вдоль своего аксона, который в конце разветвляется на волокна. На окончаниях этих волокон находятся специальные образования – синапсы, которые влияют на величину импульсов.</w:t>
      </w:r>
    </w:p>
    <w:p w:rsidR="00741E6E" w:rsidRPr="00741E6E" w:rsidRDefault="00741E6E" w:rsidP="00741E6E">
      <w:pPr>
        <w:jc w:val="both"/>
        <w:rPr>
          <w:lang w:val="ru-RU"/>
        </w:rPr>
      </w:pPr>
      <w:r w:rsidRPr="00741E6E">
        <w:rPr>
          <w:lang w:val="ru-RU"/>
        </w:rPr>
        <w:t>Синапс является функциональным узлом между двумя нейронами. Когда импульс достигает синаптического окончания, высвобождаются химические вещества, называемые нейротрансмиттерами. Нейротрансмиттеры приводят к возбуждению или затормаживанию, в зависимости от типа синапса, способности нейроприёмника генерировать электрические импульсы. Синапсы могут обучаться в зависимости от активности процессов, в которых они участвуют, то есть синапс настраивается проходящими через него сигналами. Важно отметить, что веса синапсов могут изменяться со временем, а значит, меняется и поведение соответствующих нейронов.</w:t>
      </w:r>
    </w:p>
    <w:p w:rsidR="00741E6E" w:rsidRDefault="00741E6E" w:rsidP="00741E6E">
      <w:r w:rsidRPr="008B3B4B">
        <w:rPr>
          <w:noProof/>
        </w:rPr>
        <w:drawing>
          <wp:inline distT="0" distB="0" distL="0" distR="0" wp14:anchorId="6257936F" wp14:editId="54BFF54C">
            <wp:extent cx="4572000" cy="2712720"/>
            <wp:effectExtent l="0" t="0" r="0" b="0"/>
            <wp:docPr id="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572000" cy="271272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Кора головного мозга человека содержит около 1011 нейронов и представляет собой протяженную поверхность толщиной от 2 до 3 мм с площадью около 2200 см2. Каждый нейрон связан с 103-104 другими нейронами. В целом мозг человека содержит приблизительно от 1014 до 1015 взаимосвязей.</w:t>
      </w:r>
    </w:p>
    <w:p w:rsidR="00741E6E" w:rsidRPr="00595257" w:rsidRDefault="00741E6E" w:rsidP="00741E6E">
      <w:pPr>
        <w:pStyle w:val="Heading3"/>
        <w:jc w:val="both"/>
        <w:rPr>
          <w:lang w:val="ru-RU"/>
        </w:rPr>
      </w:pPr>
      <w:bookmarkStart w:id="400" w:name="_Toc438377612"/>
      <w:r w:rsidRPr="00491A85">
        <w:rPr>
          <w:lang w:val="ru-RU"/>
        </w:rPr>
        <w:t>Искусственный</w:t>
      </w:r>
      <w:r w:rsidRPr="00595257">
        <w:rPr>
          <w:lang w:val="ru-RU"/>
        </w:rPr>
        <w:t xml:space="preserve"> нейрон</w:t>
      </w:r>
      <w:bookmarkEnd w:id="400"/>
    </w:p>
    <w:p w:rsidR="00741E6E" w:rsidRPr="00741E6E" w:rsidRDefault="00741E6E" w:rsidP="00741E6E">
      <w:pPr>
        <w:jc w:val="both"/>
        <w:rPr>
          <w:lang w:val="ru-RU"/>
        </w:rPr>
      </w:pPr>
      <w:r w:rsidRPr="00741E6E">
        <w:rPr>
          <w:lang w:val="ru-RU"/>
        </w:rPr>
        <w:t xml:space="preserve">Искусственный нейрон состоит из элементов трех типов: умножителей (синапсов), сумматора и нелинейного преобразователя. Синапсы осуществляют связь между нейронами, умножают </w:t>
      </w:r>
      <w:r w:rsidRPr="00741E6E">
        <w:rPr>
          <w:lang w:val="ru-RU"/>
        </w:rPr>
        <w:lastRenderedPageBreak/>
        <w:t>входной сигнал на число, характеризующее силу связи, (вес синапса) Сумматор выполняет сложение сигналов, поступающих по синаптическим связям от других нейронов, и внешних входных сигналов. Нелинейный преобразователь реализует нелинейную функцию одного аргумента - выхода сумматора. Эта функция называется функцией активации или передаточной функцией нейрона.</w:t>
      </w:r>
    </w:p>
    <w:p w:rsidR="00741E6E" w:rsidRDefault="00741E6E" w:rsidP="00741E6E">
      <w:r w:rsidRPr="00461297">
        <w:rPr>
          <w:noProof/>
        </w:rPr>
        <w:drawing>
          <wp:inline distT="0" distB="0" distL="0" distR="0" wp14:anchorId="633234A2" wp14:editId="181A0465">
            <wp:extent cx="3185160" cy="2072640"/>
            <wp:effectExtent l="0" t="0" r="0" b="381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185160" cy="207264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Нейрон в целом реализует скалярную функцию векторного аргумента. Математическая модель нейрона:</w:t>
      </w:r>
    </w:p>
    <w:p w:rsidR="00741E6E" w:rsidRPr="00741E6E" w:rsidRDefault="00741E6E" w:rsidP="00741E6E">
      <w:pPr>
        <w:rPr>
          <w:lang w:val="ru-RU"/>
        </w:rPr>
      </w:pPr>
      <w:r w:rsidRPr="00461297">
        <w:object w:dxaOrig="1540" w:dyaOrig="680">
          <v:shape id="_x0000_i1025" type="#_x0000_t75" style="width:76.5pt;height:34.5pt" o:ole="">
            <v:imagedata r:id="rId454" o:title=""/>
          </v:shape>
          <o:OLEObject Type="Embed" ProgID="Equation.3" ShapeID="_x0000_i1025" DrawAspect="Content" ObjectID="_1512119000" r:id="rId455"/>
        </w:object>
      </w:r>
      <w:r w:rsidRPr="00741E6E">
        <w:rPr>
          <w:lang w:val="ru-RU"/>
        </w:rPr>
        <w:t>,</w:t>
      </w:r>
    </w:p>
    <w:p w:rsidR="00741E6E" w:rsidRPr="00741E6E" w:rsidRDefault="00741E6E" w:rsidP="00741E6E">
      <w:pPr>
        <w:rPr>
          <w:lang w:val="ru-RU"/>
        </w:rPr>
      </w:pPr>
      <w:r w:rsidRPr="00461297">
        <w:object w:dxaOrig="920" w:dyaOrig="320">
          <v:shape id="_x0000_i1026" type="#_x0000_t75" style="width:46.5pt;height:16.5pt" o:ole="">
            <v:imagedata r:id="rId456" o:title=""/>
          </v:shape>
          <o:OLEObject Type="Embed" ProgID="Equation.3" ShapeID="_x0000_i1026" DrawAspect="Content" ObjectID="_1512119001" r:id="rId457"/>
        </w:object>
      </w:r>
      <w:r w:rsidRPr="00741E6E">
        <w:rPr>
          <w:lang w:val="ru-RU"/>
        </w:rPr>
        <w:t>,</w:t>
      </w:r>
    </w:p>
    <w:p w:rsidR="00741E6E" w:rsidRPr="00741E6E" w:rsidRDefault="00741E6E" w:rsidP="00741E6E">
      <w:pPr>
        <w:jc w:val="both"/>
        <w:rPr>
          <w:lang w:val="ru-RU"/>
        </w:rPr>
      </w:pPr>
      <w:r w:rsidRPr="00741E6E">
        <w:rPr>
          <w:lang w:val="ru-RU"/>
        </w:rPr>
        <w:t xml:space="preserve">где  </w:t>
      </w:r>
      <w:r w:rsidRPr="00461297">
        <w:rPr>
          <w:rFonts w:ascii="Arial" w:hAnsi="Arial" w:cs="Arial"/>
          <w:position w:val="-12"/>
        </w:rPr>
        <w:object w:dxaOrig="279" w:dyaOrig="360">
          <v:shape id="_x0000_i1027" type="#_x0000_t75" style="width:13.5pt;height:18pt" o:ole="">
            <v:imagedata r:id="rId458" o:title=""/>
          </v:shape>
          <o:OLEObject Type="Embed" ProgID="Equation.3" ShapeID="_x0000_i1027" DrawAspect="Content" ObjectID="_1512119002" r:id="rId459"/>
        </w:object>
      </w:r>
      <w:r w:rsidRPr="00741E6E">
        <w:rPr>
          <w:lang w:val="ru-RU"/>
        </w:rPr>
        <w:t xml:space="preserve"> - вес синапса, </w:t>
      </w:r>
      <w:r w:rsidRPr="00461297">
        <w:rPr>
          <w:rFonts w:ascii="Arial" w:hAnsi="Arial" w:cs="Arial"/>
          <w:position w:val="-12"/>
        </w:rPr>
        <w:object w:dxaOrig="240" w:dyaOrig="360">
          <v:shape id="_x0000_i1028" type="#_x0000_t75" style="width:12pt;height:18pt" o:ole="">
            <v:imagedata r:id="rId460" o:title=""/>
          </v:shape>
          <o:OLEObject Type="Embed" ProgID="Equation.3" ShapeID="_x0000_i1028" DrawAspect="Content" ObjectID="_1512119003" r:id="rId461"/>
        </w:object>
      </w:r>
      <w:r w:rsidRPr="00741E6E">
        <w:rPr>
          <w:lang w:val="ru-RU"/>
        </w:rPr>
        <w:t xml:space="preserve"> - компоненты входного вектора сигналов, </w:t>
      </w:r>
      <w:r w:rsidRPr="00461297">
        <w:rPr>
          <w:rFonts w:ascii="Arial" w:hAnsi="Arial" w:cs="Arial"/>
          <w:position w:val="-6"/>
        </w:rPr>
        <w:object w:dxaOrig="200" w:dyaOrig="279">
          <v:shape id="_x0000_i1029" type="#_x0000_t75" style="width:10.5pt;height:13.5pt" o:ole="">
            <v:imagedata r:id="rId462" o:title=""/>
          </v:shape>
          <o:OLEObject Type="Embed" ProgID="Equation.3" ShapeID="_x0000_i1029" DrawAspect="Content" ObjectID="_1512119004" r:id="rId463"/>
        </w:object>
      </w:r>
      <w:r w:rsidRPr="00741E6E">
        <w:rPr>
          <w:lang w:val="ru-RU"/>
        </w:rPr>
        <w:t xml:space="preserve">- значение смещения, </w:t>
      </w:r>
      <w:r w:rsidRPr="00461297">
        <w:rPr>
          <w:rFonts w:ascii="Arial" w:hAnsi="Arial" w:cs="Arial"/>
          <w:position w:val="-6"/>
        </w:rPr>
        <w:object w:dxaOrig="220" w:dyaOrig="279">
          <v:shape id="_x0000_i1030" type="#_x0000_t75" style="width:10.5pt;height:13.5pt" o:ole="">
            <v:imagedata r:id="rId464" o:title=""/>
          </v:shape>
          <o:OLEObject Type="Embed" ProgID="Equation.3" ShapeID="_x0000_i1030" DrawAspect="Content" ObjectID="_1512119005" r:id="rId465"/>
        </w:object>
      </w:r>
      <w:r w:rsidRPr="00741E6E">
        <w:rPr>
          <w:rFonts w:ascii="Arial" w:hAnsi="Arial" w:cs="Arial"/>
          <w:lang w:val="ru-RU"/>
        </w:rPr>
        <w:t xml:space="preserve"> </w:t>
      </w:r>
      <w:r w:rsidRPr="00741E6E">
        <w:rPr>
          <w:lang w:val="ru-RU"/>
        </w:rPr>
        <w:t xml:space="preserve">- результат суммирования, </w:t>
      </w:r>
      <w:r w:rsidRPr="00461297">
        <w:rPr>
          <w:rFonts w:ascii="Arial" w:hAnsi="Arial" w:cs="Arial"/>
          <w:position w:val="-10"/>
        </w:rPr>
        <w:object w:dxaOrig="220" w:dyaOrig="260">
          <v:shape id="_x0000_i1031" type="#_x0000_t75" style="width:10.5pt;height:13.5pt" o:ole="">
            <v:imagedata r:id="rId466" o:title=""/>
          </v:shape>
          <o:OLEObject Type="Embed" ProgID="Equation.3" ShapeID="_x0000_i1031" DrawAspect="Content" ObjectID="_1512119006" r:id="rId467"/>
        </w:object>
      </w:r>
      <w:r w:rsidRPr="00741E6E">
        <w:rPr>
          <w:lang w:val="ru-RU"/>
        </w:rPr>
        <w:t xml:space="preserve"> - выходной сигнал нейрона, </w:t>
      </w:r>
      <w:r w:rsidRPr="00461297">
        <w:rPr>
          <w:rFonts w:ascii="Arial" w:hAnsi="Arial" w:cs="Arial"/>
          <w:position w:val="-6"/>
        </w:rPr>
        <w:object w:dxaOrig="200" w:dyaOrig="220">
          <v:shape id="_x0000_i1032" type="#_x0000_t75" style="width:10.5pt;height:10.5pt" o:ole="">
            <v:imagedata r:id="rId468" o:title=""/>
          </v:shape>
          <o:OLEObject Type="Embed" ProgID="Equation.3" ShapeID="_x0000_i1032" DrawAspect="Content" ObjectID="_1512119007" r:id="rId469"/>
        </w:object>
      </w:r>
      <w:r w:rsidRPr="00741E6E">
        <w:rPr>
          <w:lang w:val="ru-RU"/>
        </w:rPr>
        <w:t xml:space="preserve"> - количество входов нейрона.</w:t>
      </w:r>
    </w:p>
    <w:p w:rsidR="00741E6E" w:rsidRPr="00741E6E" w:rsidRDefault="00741E6E" w:rsidP="00741E6E">
      <w:pPr>
        <w:jc w:val="both"/>
        <w:rPr>
          <w:lang w:val="ru-RU"/>
        </w:rPr>
      </w:pPr>
      <w:r w:rsidRPr="00741E6E">
        <w:rPr>
          <w:lang w:val="ru-RU"/>
        </w:rPr>
        <w:t>В общем случае входной сигнал, весовые коэффициенты и смещение могут принимать действительные значения, а во многих практических задачах - лишь некоторые фиксированные значения. Выход (</w:t>
      </w:r>
      <w:r w:rsidRPr="00461297">
        <w:rPr>
          <w:rFonts w:ascii="Arial" w:hAnsi="Arial" w:cs="Arial"/>
          <w:position w:val="-10"/>
        </w:rPr>
        <w:object w:dxaOrig="220" w:dyaOrig="260">
          <v:shape id="_x0000_i1033" type="#_x0000_t75" style="width:10.5pt;height:13.5pt" o:ole="">
            <v:imagedata r:id="rId466" o:title=""/>
          </v:shape>
          <o:OLEObject Type="Embed" ProgID="Equation.3" ShapeID="_x0000_i1033" DrawAspect="Content" ObjectID="_1512119008" r:id="rId470"/>
        </w:object>
      </w:r>
      <w:r w:rsidRPr="00741E6E">
        <w:rPr>
          <w:lang w:val="ru-RU"/>
        </w:rPr>
        <w:t>) определяется видом функции активации и может быть, как действительным, так и целым.</w:t>
      </w:r>
    </w:p>
    <w:p w:rsidR="00741E6E" w:rsidRPr="00741E6E" w:rsidRDefault="00741E6E" w:rsidP="00741E6E">
      <w:pPr>
        <w:jc w:val="both"/>
        <w:rPr>
          <w:lang w:val="ru-RU"/>
        </w:rPr>
      </w:pPr>
      <w:r w:rsidRPr="00741E6E">
        <w:rPr>
          <w:lang w:val="ru-RU"/>
        </w:rPr>
        <w:t>Синаптические связи с положительными весами называют возбуждающими, с отрицательными весами – тормозящими.</w:t>
      </w:r>
    </w:p>
    <w:p w:rsidR="00741E6E" w:rsidRPr="00741E6E" w:rsidRDefault="00741E6E" w:rsidP="00741E6E">
      <w:pPr>
        <w:jc w:val="both"/>
        <w:rPr>
          <w:lang w:val="ru-RU"/>
        </w:rPr>
      </w:pPr>
      <w:r w:rsidRPr="00741E6E">
        <w:rPr>
          <w:lang w:val="ru-RU"/>
        </w:rPr>
        <w:t>Описанный вычислительный элемент можно считать упрощенной математической моделью биологических нейронов. Чтобы подчеркнуть различие нейронов биологических и искусственных, вторые иногда называют нейроноподобными элементами или формальными нейронами.</w:t>
      </w:r>
    </w:p>
    <w:p w:rsidR="00741E6E" w:rsidRPr="00741E6E" w:rsidRDefault="00741E6E" w:rsidP="00741E6E">
      <w:pPr>
        <w:jc w:val="both"/>
        <w:rPr>
          <w:lang w:val="ru-RU"/>
        </w:rPr>
      </w:pPr>
      <w:r w:rsidRPr="00741E6E">
        <w:rPr>
          <w:lang w:val="ru-RU"/>
        </w:rPr>
        <w:t>Вот некоторые примеры активационных функций:</w:t>
      </w:r>
    </w:p>
    <w:p w:rsidR="00741E6E" w:rsidRDefault="00741E6E" w:rsidP="00741E6E">
      <w:r w:rsidRPr="007E0E9B">
        <w:rPr>
          <w:noProof/>
        </w:rPr>
        <w:lastRenderedPageBreak/>
        <w:drawing>
          <wp:inline distT="0" distB="0" distL="0" distR="0" wp14:anchorId="39274C7E" wp14:editId="33AE4149">
            <wp:extent cx="3893820" cy="3810000"/>
            <wp:effectExtent l="0" t="0" r="0" b="0"/>
            <wp:docPr id="2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893820" cy="381000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 xml:space="preserve">Одной из наиболее распространённых является нелинейная функция активации с насыщением, так называемая логистическая функция или сигмоид (функция </w:t>
      </w:r>
      <w:r w:rsidRPr="00464EE4">
        <w:t>S</w:t>
      </w:r>
      <w:r w:rsidRPr="00741E6E">
        <w:rPr>
          <w:lang w:val="ru-RU"/>
        </w:rPr>
        <w:t>-образного вида):</w:t>
      </w:r>
    </w:p>
    <w:p w:rsidR="00741E6E" w:rsidRDefault="00741E6E" w:rsidP="00741E6E">
      <w:r w:rsidRPr="007E0E9B">
        <w:object w:dxaOrig="1540" w:dyaOrig="620">
          <v:shape id="_x0000_i1034" type="#_x0000_t75" style="width:76.5pt;height:31.5pt" o:ole="">
            <v:imagedata r:id="rId472" o:title=""/>
          </v:shape>
          <o:OLEObject Type="Embed" ProgID="Equation.3" ShapeID="_x0000_i1034" DrawAspect="Content" ObjectID="_1512119009" r:id="rId473"/>
        </w:object>
      </w:r>
    </w:p>
    <w:p w:rsidR="00741E6E" w:rsidRPr="00741E6E" w:rsidRDefault="00741E6E" w:rsidP="00741E6E">
      <w:pPr>
        <w:jc w:val="both"/>
        <w:rPr>
          <w:lang w:val="ru-RU"/>
        </w:rPr>
      </w:pPr>
      <w:r w:rsidRPr="00741E6E">
        <w:rPr>
          <w:lang w:val="ru-RU"/>
        </w:rPr>
        <w:t>Сигмоида применяется в нейронных сетях в качестве функций активации, так как позволяет как усиливать слабые сигналы, так и не насыщаться от сильных сигналов, так как они соответствуют областям аргументов, где сигмоид имеет пологий наклон.</w:t>
      </w:r>
    </w:p>
    <w:p w:rsidR="00741E6E" w:rsidRDefault="00741E6E" w:rsidP="00741E6E">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rsidR="00104EB1">
        <w:fldChar w:fldCharType="begin"/>
      </w:r>
      <w:r w:rsidR="00104EB1">
        <w:instrText xml:space="preserve"> INCLUDEPICTURE  "https://upload.wikimedia.org/wikipedia/commons/thumb/a/ac/Logistic-curve.png/256px-Logistic-curve.png" \* MERGEFORMATINET </w:instrText>
      </w:r>
      <w:r w:rsidR="00104EB1">
        <w:fldChar w:fldCharType="separate"/>
      </w:r>
      <w:r w:rsidR="00B459F6">
        <w:fldChar w:fldCharType="begin"/>
      </w:r>
      <w:r w:rsidR="00B459F6">
        <w:instrText xml:space="preserve"> INCLUDEPICTURE  "https://upload.wikimedia.org/wikipedia/commons/thumb/a/ac/Logistic-curve.png/256px-Logistic-curve.png" \* MERGEFORMATINET </w:instrText>
      </w:r>
      <w:r w:rsidR="00B459F6">
        <w:fldChar w:fldCharType="separate"/>
      </w:r>
      <w:r w:rsidR="00B459F6">
        <w:pict>
          <v:shape id="_x0000_i1035" type="#_x0000_t75" style="width:192pt;height:2in">
            <v:imagedata r:id="rId474" r:href="rId475"/>
          </v:shape>
        </w:pict>
      </w:r>
      <w:r w:rsidR="00B459F6">
        <w:fldChar w:fldCharType="end"/>
      </w:r>
      <w:r w:rsidR="00104EB1">
        <w:fldChar w:fldCharType="end"/>
      </w:r>
      <w:r>
        <w:fldChar w:fldCharType="end"/>
      </w:r>
      <w:r>
        <w:fldChar w:fldCharType="end"/>
      </w:r>
      <w:r>
        <w:fldChar w:fldCharType="end"/>
      </w:r>
      <w:r>
        <w:fldChar w:fldCharType="end"/>
      </w:r>
    </w:p>
    <w:p w:rsidR="00741E6E" w:rsidRPr="00741E6E" w:rsidRDefault="00741E6E" w:rsidP="00741E6E">
      <w:pPr>
        <w:ind w:firstLine="567"/>
        <w:jc w:val="both"/>
        <w:rPr>
          <w:lang w:val="ru-RU"/>
        </w:rPr>
      </w:pPr>
      <w:r w:rsidRPr="00741E6E">
        <w:rPr>
          <w:lang w:val="ru-RU"/>
        </w:rPr>
        <w:t>Гроссберг (1973 год) обнаружил, что подобная нелинейная функция активации решает поставленную им дилемму шумового насыщения:</w:t>
      </w:r>
    </w:p>
    <w:p w:rsidR="00741E6E" w:rsidRPr="00167374" w:rsidRDefault="00741E6E" w:rsidP="00741E6E">
      <w:pPr>
        <w:jc w:val="both"/>
        <w:rPr>
          <w:i/>
          <w:lang w:val="ru-RU"/>
        </w:rPr>
      </w:pPr>
      <w:r w:rsidRPr="00741E6E">
        <w:rPr>
          <w:i/>
          <w:lang w:val="ru-RU"/>
        </w:rPr>
        <w:lastRenderedPageBreak/>
        <w:t xml:space="preserve">«Слабые сигналы нуждаются в большом сетевом усилении, чтобы дать пригодный к использованию выходной сигнал. Однако усилительные каскады с большими коэффициентами усиления могут привести к насыщению выхода шумами усилителей, которые присутствуют в любой физически реализованной сети. Сильные входные сигналы в свою очередь также будут приводить к насыщению усилительных каскадов, исключая возможность полезного использования выхода. </w:t>
      </w:r>
      <w:r w:rsidRPr="00D23FFF">
        <w:rPr>
          <w:i/>
          <w:lang w:val="ru-RU"/>
        </w:rPr>
        <w:t>Каким образом одна и та же сеть может обрабатывать как слабые, так и сильные сигналы?»</w:t>
      </w:r>
    </w:p>
    <w:p w:rsidR="00741E6E" w:rsidRDefault="00741E6E" w:rsidP="00741E6E">
      <w:r>
        <w:rPr>
          <w:noProof/>
        </w:rPr>
        <w:drawing>
          <wp:inline distT="0" distB="0" distL="0" distR="0" wp14:anchorId="3F0B5A3F" wp14:editId="3191FCBA">
            <wp:extent cx="4238625" cy="3013710"/>
            <wp:effectExtent l="0" t="0" r="9525" b="0"/>
            <wp:docPr id="2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a:srcRect l="2154" t="4526" r="1932"/>
                    <a:stretch/>
                  </pic:blipFill>
                  <pic:spPr bwMode="auto">
                    <a:xfrm>
                      <a:off x="0" y="0"/>
                      <a:ext cx="4285009" cy="3046689"/>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595257" w:rsidRDefault="00741E6E" w:rsidP="00741E6E">
      <w:pPr>
        <w:pStyle w:val="Heading3"/>
        <w:jc w:val="both"/>
        <w:rPr>
          <w:lang w:val="ru-RU"/>
        </w:rPr>
      </w:pPr>
      <w:bookmarkStart w:id="401" w:name="_Toc438377613"/>
      <w:r w:rsidRPr="00491A85">
        <w:rPr>
          <w:lang w:val="ru-RU"/>
        </w:rPr>
        <w:t>Классификация</w:t>
      </w:r>
      <w:r w:rsidRPr="00595257">
        <w:rPr>
          <w:lang w:val="ru-RU"/>
        </w:rPr>
        <w:t xml:space="preserve"> нейронных сетей</w:t>
      </w:r>
      <w:bookmarkEnd w:id="401"/>
    </w:p>
    <w:p w:rsidR="00741E6E" w:rsidRPr="00D23FFF" w:rsidRDefault="00741E6E" w:rsidP="00741E6E">
      <w:pPr>
        <w:jc w:val="both"/>
        <w:rPr>
          <w:lang w:val="ru-RU"/>
        </w:rPr>
      </w:pPr>
      <w:r w:rsidRPr="00D23FFF">
        <w:rPr>
          <w:lang w:val="ru-RU"/>
        </w:rPr>
        <w:t>Нейронная сеть представляет собой совокупность нейроподобных элементов, определённым образом соединённых друг с другом и с внешней средой с помощью связей, определяемых весовыми коэффициентами. В зависимости от функций, выполняемых нейронами в сети, можно выделить три их типа:</w:t>
      </w:r>
    </w:p>
    <w:p w:rsidR="00741E6E" w:rsidRPr="00595257" w:rsidRDefault="00741E6E" w:rsidP="00741E6E">
      <w:pPr>
        <w:pStyle w:val="ListParagraph"/>
        <w:numPr>
          <w:ilvl w:val="0"/>
          <w:numId w:val="267"/>
        </w:numPr>
        <w:spacing w:after="160" w:line="259" w:lineRule="auto"/>
        <w:ind w:left="720"/>
        <w:jc w:val="both"/>
      </w:pPr>
      <w:r w:rsidRPr="00595257">
        <w:t>входные нейроны, на которые подается вектор, кодирующий входное воздействие или образ внешней среды; в них обычно не осуществляется вычислительных процедур, а информация передается с входа на выход путем изменения их активации;</w:t>
      </w:r>
    </w:p>
    <w:p w:rsidR="00741E6E" w:rsidRPr="00595257" w:rsidRDefault="00741E6E" w:rsidP="00741E6E">
      <w:pPr>
        <w:pStyle w:val="ListParagraph"/>
        <w:numPr>
          <w:ilvl w:val="0"/>
          <w:numId w:val="267"/>
        </w:numPr>
        <w:spacing w:after="160" w:line="259" w:lineRule="auto"/>
        <w:ind w:left="720"/>
        <w:jc w:val="both"/>
      </w:pPr>
      <w:r w:rsidRPr="00595257">
        <w:t>выходные нейроны, выходные значения которых представляют выходы нейронной сети; преобразования в них осуществляются по выражениям;</w:t>
      </w:r>
    </w:p>
    <w:p w:rsidR="00741E6E" w:rsidRDefault="00741E6E" w:rsidP="00741E6E">
      <w:pPr>
        <w:pStyle w:val="ListParagraph"/>
        <w:numPr>
          <w:ilvl w:val="0"/>
          <w:numId w:val="267"/>
        </w:numPr>
        <w:spacing w:after="160" w:line="259" w:lineRule="auto"/>
        <w:ind w:left="720"/>
        <w:jc w:val="both"/>
      </w:pPr>
      <w:r w:rsidRPr="00595257">
        <w:t>промежуточные</w:t>
      </w:r>
      <w:r>
        <w:t xml:space="preserve"> нейроны, составляющие основу нейронных сетей, преобразования в которых выполняются также по выражениям.</w:t>
      </w:r>
    </w:p>
    <w:p w:rsidR="00741E6E" w:rsidRPr="00D23FFF" w:rsidRDefault="00741E6E" w:rsidP="00741E6E">
      <w:pPr>
        <w:jc w:val="both"/>
        <w:rPr>
          <w:lang w:val="ru-RU"/>
        </w:rPr>
      </w:pPr>
      <w:r w:rsidRPr="00D23FFF">
        <w:rPr>
          <w:lang w:val="ru-RU"/>
        </w:rPr>
        <w:t xml:space="preserve">В большинстве нейронных моделей тип нейрона связан с его расположением в сети. Если нейрон имеет только выходные связи, то это входной нейрон, если наоборот - выходной нейрон. Однако возможен случай, когда выход топологически внутреннего нейрона рассматривается как часть выхода сети. В процессе функционирования сети осуществляется преобразование входного вектора в выходной некоторая переработка информации. Конкретный вид выполняемого сетью преобразования данных обусловливается не только характеристиками нейроподобных элементов, </w:t>
      </w:r>
      <w:r w:rsidRPr="00D23FFF">
        <w:rPr>
          <w:lang w:val="ru-RU"/>
        </w:rPr>
        <w:lastRenderedPageBreak/>
        <w:t>но и особенностями ее архитектуры, а именно топологией межнейронных связей, выбором определенных подмножеств нейроподобных элементов для ввода и вывода информации, способами обучения сети, наличием или отсутствием конкуренции между нейронами, направлением и способами управления и синхронизации передачи информации между нейронами.</w:t>
      </w:r>
    </w:p>
    <w:p w:rsidR="00741E6E" w:rsidRPr="00D23FFF" w:rsidRDefault="00741E6E" w:rsidP="00741E6E">
      <w:pPr>
        <w:jc w:val="both"/>
        <w:rPr>
          <w:lang w:val="ru-RU"/>
        </w:rPr>
      </w:pPr>
      <w:r w:rsidRPr="00D23FFF">
        <w:rPr>
          <w:lang w:val="ru-RU"/>
        </w:rPr>
        <w:t>С точки зрения топологии можно выделить три основных типа нейронных сетей</w:t>
      </w:r>
    </w:p>
    <w:p w:rsidR="00741E6E" w:rsidRDefault="00741E6E" w:rsidP="00741E6E">
      <w:pPr>
        <w:pStyle w:val="ListParagraph"/>
        <w:numPr>
          <w:ilvl w:val="0"/>
          <w:numId w:val="269"/>
        </w:numPr>
        <w:spacing w:after="160" w:line="259" w:lineRule="auto"/>
      </w:pPr>
      <w:r w:rsidRPr="00167374">
        <w:rPr>
          <w:lang w:val="en-US"/>
        </w:rPr>
        <w:t>полносвязные</w:t>
      </w:r>
      <w:r>
        <w:t>;</w:t>
      </w:r>
    </w:p>
    <w:p w:rsidR="00741E6E" w:rsidRDefault="00741E6E" w:rsidP="00741E6E">
      <w:pPr>
        <w:pStyle w:val="ListParagraph"/>
        <w:numPr>
          <w:ilvl w:val="0"/>
          <w:numId w:val="269"/>
        </w:numPr>
        <w:spacing w:after="160" w:line="259" w:lineRule="auto"/>
      </w:pPr>
      <w:r w:rsidRPr="00167374">
        <w:rPr>
          <w:lang w:val="en-US"/>
        </w:rPr>
        <w:t>многослойные</w:t>
      </w:r>
      <w:r>
        <w:t xml:space="preserve"> или слоистые;</w:t>
      </w:r>
    </w:p>
    <w:p w:rsidR="00741E6E" w:rsidRDefault="00741E6E" w:rsidP="00741E6E">
      <w:pPr>
        <w:pStyle w:val="ListParagraph"/>
        <w:numPr>
          <w:ilvl w:val="0"/>
          <w:numId w:val="269"/>
        </w:numPr>
        <w:spacing w:after="160" w:line="259" w:lineRule="auto"/>
      </w:pPr>
      <w:r w:rsidRPr="00167374">
        <w:rPr>
          <w:lang w:val="en-US"/>
        </w:rPr>
        <w:t>слабосвязные</w:t>
      </w:r>
      <w:r>
        <w:t xml:space="preserve"> (с локальными связями).</w:t>
      </w:r>
    </w:p>
    <w:p w:rsidR="00741E6E" w:rsidRPr="00D23FFF" w:rsidRDefault="00741E6E" w:rsidP="00741E6E">
      <w:pPr>
        <w:jc w:val="both"/>
        <w:rPr>
          <w:lang w:val="ru-RU"/>
        </w:rPr>
      </w:pPr>
      <w:r w:rsidRPr="00D23FFF">
        <w:rPr>
          <w:lang w:val="ru-RU"/>
        </w:rPr>
        <w:t>В полносвязных нейронных сетях каждый нейрон передает свой выходной сигнал остальным нейронам, в том числе и самому себе. Все входные сигналы подаются всем нейронам. Выходными сигналами сети могут быть все или некоторые выходные сигналы нейронов после нескольких тактов функционирования сети.</w:t>
      </w:r>
    </w:p>
    <w:p w:rsidR="00741E6E" w:rsidRPr="00167374" w:rsidRDefault="00741E6E" w:rsidP="00741E6E">
      <w:pPr>
        <w:jc w:val="both"/>
        <w:rPr>
          <w:lang w:val="ru-RU"/>
        </w:rPr>
      </w:pPr>
      <w:r w:rsidRPr="00D23FFF">
        <w:rPr>
          <w:lang w:val="ru-RU"/>
        </w:rPr>
        <w:t xml:space="preserve">В многослойных нейронных сетях нейроны объединяются в слои. Слой содержит совокупность нейронов с едиными входными сигналами Число нейронов в слое может быть любым и не зависит от количества нейронов в других слоях. В общем случае сеть состоит из </w:t>
      </w:r>
      <w:r>
        <w:t>Q</w:t>
      </w:r>
      <w:r w:rsidRPr="00D23FFF">
        <w:rPr>
          <w:lang w:val="ru-RU"/>
        </w:rPr>
        <w:t xml:space="preserve"> слоев, пронумерованных слева направо. Внешние входные сигналы подаются на входы нейронов входного слоя (его часто нумеруют как нулевой), а выходами сети являются выходные сигналы последнего слоя. Кроме входного и выходного слоев в многослойной нейронной сети есть один или несколько скрытых слоев. Связи от выходов нейронов некоторого слоя </w:t>
      </w:r>
      <w:r>
        <w:t>q</w:t>
      </w:r>
      <w:r w:rsidRPr="00D23FFF">
        <w:rPr>
          <w:lang w:val="ru-RU"/>
        </w:rPr>
        <w:t xml:space="preserve"> к входам нейронов следующего слоя (</w:t>
      </w:r>
      <w:r>
        <w:t>q</w:t>
      </w:r>
      <w:r w:rsidRPr="00D23FFF">
        <w:rPr>
          <w:lang w:val="ru-RU"/>
        </w:rPr>
        <w:t>+1) называются последовательными.</w:t>
      </w:r>
    </w:p>
    <w:p w:rsidR="00741E6E" w:rsidRDefault="00741E6E" w:rsidP="00741E6E">
      <w:r>
        <w:rPr>
          <w:noProof/>
        </w:rPr>
        <w:lastRenderedPageBreak/>
        <w:drawing>
          <wp:inline distT="0" distB="0" distL="0" distR="0" wp14:anchorId="48993D3E" wp14:editId="39CF4CEA">
            <wp:extent cx="4429124" cy="4191000"/>
            <wp:effectExtent l="0" t="0" r="0" b="0"/>
            <wp:docPr id="2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srcRect l="5361" t="1760" r="5603" b="1402"/>
                    <a:stretch/>
                  </pic:blipFill>
                  <pic:spPr bwMode="auto">
                    <a:xfrm>
                      <a:off x="0" y="0"/>
                      <a:ext cx="4479248" cy="4238430"/>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свою очередь среди многослойных нейронных сетей выделяют следующие типы:</w:t>
      </w:r>
    </w:p>
    <w:p w:rsidR="00741E6E" w:rsidRPr="00491A85" w:rsidRDefault="00741E6E" w:rsidP="00741E6E">
      <w:pPr>
        <w:pStyle w:val="ListParagraph"/>
        <w:numPr>
          <w:ilvl w:val="0"/>
          <w:numId w:val="268"/>
        </w:numPr>
        <w:spacing w:after="160" w:line="259" w:lineRule="auto"/>
        <w:jc w:val="both"/>
        <w:rPr>
          <w:b/>
        </w:rPr>
      </w:pPr>
      <w:r w:rsidRPr="00491A85">
        <w:rPr>
          <w:b/>
        </w:rPr>
        <w:t>Монотонные</w:t>
      </w:r>
    </w:p>
    <w:p w:rsidR="00741E6E" w:rsidRPr="00D23FFF" w:rsidRDefault="00741E6E" w:rsidP="00741E6E">
      <w:pPr>
        <w:jc w:val="both"/>
        <w:rPr>
          <w:lang w:val="ru-RU"/>
        </w:rPr>
      </w:pPr>
      <w:r w:rsidRPr="00D23FFF">
        <w:rPr>
          <w:lang w:val="ru-RU"/>
        </w:rPr>
        <w:t>Это частный случай слоистых сетей с дополнительными условиями на связи и нейроны. Каждый слой кроме последнего (выходного) разбит на два блока: возбуждающий и тормозящий Связи между блоками тоже разделяются на тормозящие и возбуждающие. Если от нейронов блока А к нейронам блока В ведут только возбуждающие связи, то это означает, что любой выходной сигнал блока является монотонной неубывающей функцией любого выходного сигнала блока А. Если же эти связи только тормозящие, то любой выходной сигнал блока В является невозрастающей функцией любого выходного сигнала блока А. Для нейронов монотонных сетей необходима монотонная зависимость выходного сигнала нейрона от параметров входных сигналов.</w:t>
      </w:r>
    </w:p>
    <w:p w:rsidR="00741E6E" w:rsidRPr="00491A85" w:rsidRDefault="00741E6E" w:rsidP="00741E6E">
      <w:pPr>
        <w:pStyle w:val="ListParagraph"/>
        <w:numPr>
          <w:ilvl w:val="0"/>
          <w:numId w:val="268"/>
        </w:numPr>
        <w:spacing w:after="160" w:line="259" w:lineRule="auto"/>
        <w:jc w:val="both"/>
        <w:rPr>
          <w:b/>
        </w:rPr>
      </w:pPr>
      <w:r w:rsidRPr="00491A85">
        <w:rPr>
          <w:b/>
        </w:rPr>
        <w:t>Сети без обратных связей</w:t>
      </w:r>
    </w:p>
    <w:p w:rsidR="00741E6E" w:rsidRPr="00D23FFF" w:rsidRDefault="00741E6E" w:rsidP="00741E6E">
      <w:pPr>
        <w:jc w:val="both"/>
        <w:rPr>
          <w:lang w:val="ru-RU"/>
        </w:rPr>
      </w:pPr>
      <w:r w:rsidRPr="00D23FFF">
        <w:rPr>
          <w:lang w:val="ru-RU"/>
        </w:rPr>
        <w:t xml:space="preserve">В таких сетях нейроны входного слоя получают входные сигналы, преобразуют их и передают нейронам первого скрытого слоя, и так далее вплоть до выходного, который выдает сигналы для интерпретатора и пользователя. Если не оговорено противное, то каждый выходной сигнал </w:t>
      </w:r>
      <w:r>
        <w:t>q</w:t>
      </w:r>
      <w:r w:rsidRPr="00D23FFF">
        <w:rPr>
          <w:lang w:val="ru-RU"/>
        </w:rPr>
        <w:t>-го слоя подастся на вход всех нейронов (</w:t>
      </w:r>
      <w:r>
        <w:t>q</w:t>
      </w:r>
      <w:r w:rsidRPr="00D23FFF">
        <w:rPr>
          <w:lang w:val="ru-RU"/>
        </w:rPr>
        <w:t xml:space="preserve">+1)-го слоя; однако возможен вариант соединения </w:t>
      </w:r>
      <w:r>
        <w:t>q</w:t>
      </w:r>
      <w:r w:rsidRPr="00D23FFF">
        <w:rPr>
          <w:lang w:val="ru-RU"/>
        </w:rPr>
        <w:t>-го слоя с произвольным (</w:t>
      </w:r>
      <w:r>
        <w:t>q</w:t>
      </w:r>
      <w:r w:rsidRPr="00D23FFF">
        <w:rPr>
          <w:lang w:val="ru-RU"/>
        </w:rPr>
        <w:t>+</w:t>
      </w:r>
      <w:r>
        <w:t>p</w:t>
      </w:r>
      <w:r w:rsidRPr="00D23FFF">
        <w:rPr>
          <w:lang w:val="ru-RU"/>
        </w:rPr>
        <w:t>)-м слоем</w:t>
      </w:r>
    </w:p>
    <w:p w:rsidR="00741E6E" w:rsidRDefault="00741E6E" w:rsidP="00741E6E">
      <w:pPr>
        <w:jc w:val="both"/>
      </w:pPr>
      <w:r w:rsidRPr="00D23FFF">
        <w:rPr>
          <w:lang w:val="ru-RU"/>
        </w:rPr>
        <w:lastRenderedPageBreak/>
        <w:t xml:space="preserve">Среди многослойных сетей без обратных связей различают полносвязанные (выход каждого нейрона </w:t>
      </w:r>
      <w:r>
        <w:t>q</w:t>
      </w:r>
      <w:r w:rsidRPr="00D23FFF">
        <w:rPr>
          <w:lang w:val="ru-RU"/>
        </w:rPr>
        <w:t>-го слоя связан с входом каждого нейрона (</w:t>
      </w:r>
      <w:r>
        <w:t>q</w:t>
      </w:r>
      <w:r w:rsidRPr="00D23FFF">
        <w:rPr>
          <w:lang w:val="ru-RU"/>
        </w:rPr>
        <w:t xml:space="preserve">+1)-го слоя) и частично полносвязанные. </w:t>
      </w:r>
      <w:r>
        <w:t>Классическим вариантом слоистых сетей являются полносвязанные сети прямого распространения.</w:t>
      </w:r>
    </w:p>
    <w:p w:rsidR="00741E6E" w:rsidRPr="00491A85" w:rsidRDefault="00741E6E" w:rsidP="00741E6E">
      <w:pPr>
        <w:pStyle w:val="ListParagraph"/>
        <w:numPr>
          <w:ilvl w:val="0"/>
          <w:numId w:val="268"/>
        </w:numPr>
        <w:spacing w:after="160" w:line="259" w:lineRule="auto"/>
        <w:jc w:val="both"/>
        <w:rPr>
          <w:b/>
        </w:rPr>
      </w:pPr>
      <w:r w:rsidRPr="00491A85">
        <w:rPr>
          <w:b/>
        </w:rPr>
        <w:t xml:space="preserve">Сети с обратными связями </w:t>
      </w:r>
    </w:p>
    <w:p w:rsidR="00741E6E" w:rsidRPr="00D23FFF" w:rsidRDefault="00741E6E" w:rsidP="00741E6E">
      <w:pPr>
        <w:jc w:val="both"/>
        <w:rPr>
          <w:lang w:val="ru-RU"/>
        </w:rPr>
      </w:pPr>
      <w:r w:rsidRPr="00D23FFF">
        <w:rPr>
          <w:lang w:val="ru-RU"/>
        </w:rPr>
        <w:t>В сетях с обратными связями информация с последующих слоев передается на предыдущие.</w:t>
      </w:r>
    </w:p>
    <w:p w:rsidR="00741E6E" w:rsidRDefault="00741E6E" w:rsidP="00741E6E">
      <w:r>
        <w:rPr>
          <w:noProof/>
        </w:rPr>
        <w:drawing>
          <wp:inline distT="0" distB="0" distL="0" distR="0" wp14:anchorId="60C67B3B" wp14:editId="3972788D">
            <wp:extent cx="3619500" cy="2466975"/>
            <wp:effectExtent l="0" t="0" r="0" b="9525"/>
            <wp:docPr id="2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619500" cy="2466975"/>
                    </a:xfrm>
                    <a:prstGeom prst="rect">
                      <a:avLst/>
                    </a:prstGeom>
                  </pic:spPr>
                </pic:pic>
              </a:graphicData>
            </a:graphic>
          </wp:inline>
        </w:drawing>
      </w:r>
    </w:p>
    <w:p w:rsidR="00741E6E" w:rsidRPr="00D23FFF" w:rsidRDefault="00741E6E" w:rsidP="00741E6E">
      <w:pPr>
        <w:jc w:val="both"/>
        <w:rPr>
          <w:lang w:val="ru-RU"/>
        </w:rPr>
      </w:pPr>
      <w:r w:rsidRPr="00D23FFF">
        <w:rPr>
          <w:lang w:val="ru-RU"/>
        </w:rPr>
        <w:t>Среди них, в свою очередь, выделяют следующие:</w:t>
      </w:r>
    </w:p>
    <w:p w:rsidR="00741E6E" w:rsidRPr="00595257" w:rsidRDefault="00741E6E" w:rsidP="00741E6E">
      <w:pPr>
        <w:pStyle w:val="ListParagraph"/>
        <w:numPr>
          <w:ilvl w:val="0"/>
          <w:numId w:val="267"/>
        </w:numPr>
        <w:spacing w:after="160" w:line="259" w:lineRule="auto"/>
        <w:ind w:left="720"/>
        <w:jc w:val="both"/>
      </w:pPr>
      <w:r w:rsidRPr="00595257">
        <w:t>слоисто-циклические, отличающиеся тем, что слои замкнуты в кольцо, последний слой передает свои выходные сигналы первому; все слои равноправны и могут как получать входные сигналы, так и выдавать выходные;</w:t>
      </w:r>
    </w:p>
    <w:p w:rsidR="00741E6E" w:rsidRPr="00595257" w:rsidRDefault="00741E6E" w:rsidP="00741E6E">
      <w:pPr>
        <w:pStyle w:val="ListParagraph"/>
        <w:numPr>
          <w:ilvl w:val="0"/>
          <w:numId w:val="267"/>
        </w:numPr>
        <w:spacing w:after="160" w:line="259" w:lineRule="auto"/>
        <w:ind w:left="720"/>
        <w:jc w:val="both"/>
      </w:pPr>
      <w:r w:rsidRPr="00595257">
        <w:t>слоисто-полносвязанные состоят из слоев, каждый из которых представляет собой полносвязную сеть, а сигналы передаются как от слоя к слою, так и внутри слоя; в каждом слое цикл работы распадается на три части, прием сигналов с предыдущего слоя, обмен сигналами внутри слоя, выработка выходного сигнала и передача к последующему слою,</w:t>
      </w:r>
    </w:p>
    <w:p w:rsidR="00741E6E" w:rsidRPr="00595257" w:rsidRDefault="00741E6E" w:rsidP="00741E6E">
      <w:pPr>
        <w:pStyle w:val="ListParagraph"/>
        <w:numPr>
          <w:ilvl w:val="0"/>
          <w:numId w:val="267"/>
        </w:numPr>
        <w:spacing w:after="160" w:line="259" w:lineRule="auto"/>
        <w:ind w:left="720"/>
        <w:jc w:val="both"/>
      </w:pPr>
      <w:r w:rsidRPr="00595257">
        <w:t>полносвязанно-слоистые, по своей структуре аналогичные слоисто-полносвязанным, но функционирующим по-другому: в них не разделяются фазы обмена внутри слоя и передачи следующему. на каждом такте нейроны всех слоев принимают сигналы от нейронов как своего слоя, так и последующих.</w:t>
      </w:r>
    </w:p>
    <w:p w:rsidR="00741E6E" w:rsidRPr="00167374" w:rsidRDefault="00741E6E" w:rsidP="00741E6E">
      <w:pPr>
        <w:jc w:val="both"/>
        <w:rPr>
          <w:lang w:val="ru-RU"/>
        </w:rPr>
      </w:pPr>
      <w:r w:rsidRPr="00D23FFF">
        <w:rPr>
          <w:lang w:val="ru-RU"/>
        </w:rPr>
        <w:t>Примером сетей с обратными связями являются частично-рекуррентные сети Элмана и Жордана.</w:t>
      </w:r>
    </w:p>
    <w:p w:rsidR="00741E6E" w:rsidRDefault="00741E6E" w:rsidP="00741E6E">
      <w:r>
        <w:rPr>
          <w:noProof/>
        </w:rPr>
        <w:lastRenderedPageBreak/>
        <w:drawing>
          <wp:inline distT="0" distB="0" distL="0" distR="0" wp14:anchorId="77878532" wp14:editId="250DD669">
            <wp:extent cx="3838575" cy="4048124"/>
            <wp:effectExtent l="0" t="0" r="0" b="0"/>
            <wp:docPr id="20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srcRect l="5793" t="3139" r="4409" b="1555"/>
                    <a:stretch/>
                  </pic:blipFill>
                  <pic:spPr bwMode="auto">
                    <a:xfrm>
                      <a:off x="0" y="0"/>
                      <a:ext cx="3846106" cy="4056066"/>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слабосвязных нейронных сетях нейроны располагаются в узлах прямоугольной или гексагональной решетки. Каждый нейрон связан с четырьмя (окрестность фон Неймана), шестью (окрестность Голея) или восемью (окрестность Мура) своими ближайшими соседями.</w:t>
      </w:r>
    </w:p>
    <w:p w:rsidR="00741E6E" w:rsidRPr="00D23FFF" w:rsidRDefault="00741E6E" w:rsidP="00741E6E">
      <w:pPr>
        <w:jc w:val="both"/>
        <w:rPr>
          <w:lang w:val="ru-RU"/>
        </w:rPr>
      </w:pPr>
      <w:r w:rsidRPr="00D23FFF">
        <w:rPr>
          <w:lang w:val="ru-RU"/>
        </w:rPr>
        <w:t>Известные нейронные сети можно разделить по типам структур нейронов на гомогенные (однородные) и гетерогенные. Гомогенные сети состоят из нейронов одного типа с единой функцией активации, а в гетерогенную сеть входят нейроны с различными функциями активации.</w:t>
      </w:r>
    </w:p>
    <w:p w:rsidR="00741E6E" w:rsidRPr="00D23FFF" w:rsidRDefault="00741E6E" w:rsidP="00741E6E">
      <w:pPr>
        <w:jc w:val="both"/>
        <w:rPr>
          <w:lang w:val="ru-RU"/>
        </w:rPr>
      </w:pPr>
      <w:r w:rsidRPr="00D23FFF">
        <w:rPr>
          <w:lang w:val="ru-RU"/>
        </w:rPr>
        <w:t>Существуют бинарные и аналоговые сети. Первые из них оперируют только двоичными сигналами, и выход каждого нейрона может принимать значение либо логического ноля (заторможенное состояние), либо логической единицы (возбужденное состояние).</w:t>
      </w:r>
    </w:p>
    <w:p w:rsidR="00741E6E" w:rsidRPr="00D23FFF" w:rsidRDefault="00741E6E" w:rsidP="00741E6E">
      <w:pPr>
        <w:jc w:val="both"/>
        <w:rPr>
          <w:lang w:val="ru-RU"/>
        </w:rPr>
      </w:pPr>
      <w:r w:rsidRPr="00D23FFF">
        <w:rPr>
          <w:lang w:val="ru-RU"/>
        </w:rPr>
        <w:t>Еще одна классификация делит нейронные сети на синхронные и асинхронные. В первом случае в каждый момент времени лишь один нейрон меняет свое состояние, во втором - состояние меняется сразу у целой группы нейронов, как правило, у всего слоя. Алгоритмически ход времени в нейронных сетях задается итерационным выполнением однотипных действий над нейронами.</w:t>
      </w:r>
    </w:p>
    <w:p w:rsidR="00741E6E" w:rsidRPr="00D23FFF" w:rsidRDefault="00741E6E" w:rsidP="00741E6E">
      <w:pPr>
        <w:jc w:val="both"/>
        <w:rPr>
          <w:lang w:val="ru-RU"/>
        </w:rPr>
      </w:pPr>
      <w:r w:rsidRPr="00D23FFF">
        <w:rPr>
          <w:lang w:val="ru-RU"/>
        </w:rPr>
        <w:t>Сети можно классифицировать также по числу слоев. Теоретически число слоев и число нейронов в каждом слое может быть произвольным, однако фактически оно ограничено ресурсами компьютера или специализированных микросхем, на которых обычно реализуется нейронная сеть. Чем сложнее сеть, тем более сложные задачи она может решать.</w:t>
      </w:r>
    </w:p>
    <w:p w:rsidR="00741E6E" w:rsidRPr="00595257" w:rsidRDefault="00741E6E" w:rsidP="00741E6E">
      <w:pPr>
        <w:pStyle w:val="Heading3"/>
        <w:jc w:val="both"/>
        <w:rPr>
          <w:lang w:val="ru-RU"/>
        </w:rPr>
      </w:pPr>
      <w:bookmarkStart w:id="402" w:name="_Toc438377614"/>
      <w:r w:rsidRPr="00595257">
        <w:rPr>
          <w:lang w:val="ru-RU"/>
        </w:rPr>
        <w:lastRenderedPageBreak/>
        <w:t xml:space="preserve">Известные </w:t>
      </w:r>
      <w:r w:rsidRPr="00491A85">
        <w:rPr>
          <w:lang w:val="ru-RU"/>
        </w:rPr>
        <w:t>нейронные</w:t>
      </w:r>
      <w:r w:rsidRPr="00595257">
        <w:rPr>
          <w:lang w:val="ru-RU"/>
        </w:rPr>
        <w:t xml:space="preserve"> сети</w:t>
      </w:r>
      <w:bookmarkEnd w:id="402"/>
    </w:p>
    <w:p w:rsidR="00741E6E" w:rsidRPr="00D23FFF" w:rsidRDefault="00741E6E" w:rsidP="00741E6E">
      <w:pPr>
        <w:pStyle w:val="Heading4"/>
        <w:rPr>
          <w:b/>
          <w:lang w:val="ru-RU"/>
        </w:rPr>
      </w:pPr>
      <w:r w:rsidRPr="00D23FFF">
        <w:rPr>
          <w:i w:val="0"/>
          <w:iCs w:val="0"/>
          <w:lang w:val="ru-RU"/>
        </w:rPr>
        <w:t>Перцептроны</w:t>
      </w:r>
    </w:p>
    <w:p w:rsidR="00741E6E" w:rsidRPr="00D23FFF" w:rsidRDefault="00741E6E" w:rsidP="00741E6E">
      <w:pPr>
        <w:jc w:val="both"/>
        <w:rPr>
          <w:lang w:val="ru-RU"/>
        </w:rPr>
      </w:pPr>
      <w:r w:rsidRPr="00D23FFF">
        <w:rPr>
          <w:lang w:val="ru-RU"/>
        </w:rPr>
        <w:t>Перцептрон, или персептрон — математическая или компьютерная модель восприятия информации мозгом (кибернетическая модель мозга), предложенная Фрэнком Розенблаттом в 1957 году и реализованная в виде электронной машины «Марк-1» в 1960 году. Перцептрон стал одной из первых моделей нейросетей, а «Марк-1» — первым в мире нейрокомпьютером. Несмотря на свою простоту, перцептрон способен обучаться и решать довольно сложные задачи. Основная математическая задача, с которой он справляется, — это линейное разделение любых нелинейных множеств, так называемое обеспечение линейной сепарабельности.</w:t>
      </w:r>
    </w:p>
    <w:p w:rsidR="00741E6E" w:rsidRDefault="00741E6E" w:rsidP="00741E6E">
      <w:r>
        <w:rPr>
          <w:noProof/>
        </w:rPr>
        <w:drawing>
          <wp:inline distT="0" distB="0" distL="0" distR="0" wp14:anchorId="1EE74EBE" wp14:editId="2AC48546">
            <wp:extent cx="3131820" cy="1718682"/>
            <wp:effectExtent l="0" t="0" r="0" b="0"/>
            <wp:docPr id="2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213559" cy="1763539"/>
                    </a:xfrm>
                    <a:prstGeom prst="rect">
                      <a:avLst/>
                    </a:prstGeom>
                  </pic:spPr>
                </pic:pic>
              </a:graphicData>
            </a:graphic>
          </wp:inline>
        </w:drawing>
      </w:r>
    </w:p>
    <w:p w:rsidR="00741E6E" w:rsidRPr="00D23FFF" w:rsidRDefault="00741E6E" w:rsidP="00741E6E">
      <w:pPr>
        <w:jc w:val="both"/>
        <w:rPr>
          <w:lang w:val="ru-RU"/>
        </w:rPr>
      </w:pPr>
      <w:r w:rsidRPr="00D23FFF">
        <w:rPr>
          <w:lang w:val="ru-RU"/>
        </w:rPr>
        <w:t>Суть перцептронного нейрона состоит в том, что сумма, полученная сумматором, сравнивается с каким-то заданным порогом. Если сумма больше этого пророга, то выход нейрона равен единице, иначе – нулю. Семейство систем, использующих такие нейроны и называется перцептронами. Они состоят из одного слоя искусственны нейронов, соединённых с помощью весовых коэффициентов с множеством входов, хотя бывают и более сложные системы.</w:t>
      </w:r>
    </w:p>
    <w:p w:rsidR="00741E6E" w:rsidRPr="00D23FFF" w:rsidRDefault="00741E6E" w:rsidP="00741E6E">
      <w:pPr>
        <w:jc w:val="both"/>
        <w:rPr>
          <w:lang w:val="ru-RU"/>
        </w:rPr>
      </w:pPr>
      <w:r w:rsidRPr="00D23FFF">
        <w:rPr>
          <w:lang w:val="ru-RU"/>
        </w:rPr>
        <w:t>В 60-е годы персептроны вызвали большой интерес Розенблатт доказал теорему об обучении персептронов. Уидроу продемонстрировал возможности систем персептронного типа Однако дальнейшие исследования показали, что персептроны не способны обучиться решению ряда простых задач. Марвин Минский строго проанализировал эту проблему и показал, что существуют жесткие ограничения на то, что могут выполнять однослойные персептроны, и, следовательно, на то, чему они могут обучаться. Так как в то время методы обучения многослойных сетей не были известны, исследования в области нейронных сетей пришли в упадок. Возрождение интереса к нейронным сетям связано в большей степени со сравнительно недавним открытием с таких методов.</w:t>
      </w:r>
    </w:p>
    <w:p w:rsidR="00741E6E" w:rsidRPr="00D23FFF" w:rsidRDefault="00741E6E" w:rsidP="00741E6E">
      <w:pPr>
        <w:jc w:val="both"/>
        <w:rPr>
          <w:lang w:val="ru-RU"/>
        </w:rPr>
      </w:pPr>
      <w:r w:rsidRPr="00D23FFF">
        <w:rPr>
          <w:lang w:val="ru-RU"/>
        </w:rPr>
        <w:t>Работа Минского возможно и охладила пыл первых исследователей нейронных сетей, однако обеспечила необходимое время для развития лежащей в их основе теории. Важно отметить, что анализ Минского не был опровергнут и до сих пор остается весьма существенным.</w:t>
      </w:r>
    </w:p>
    <w:p w:rsidR="00741E6E" w:rsidRPr="00D23FFF" w:rsidRDefault="00741E6E" w:rsidP="00741E6E">
      <w:pPr>
        <w:jc w:val="both"/>
        <w:rPr>
          <w:lang w:val="ru-RU"/>
        </w:rPr>
      </w:pPr>
      <w:r w:rsidRPr="00D23FFF">
        <w:rPr>
          <w:lang w:val="ru-RU"/>
        </w:rPr>
        <w:t>Несмотря на ограничения, персептроны широко изучались. Теория персептронов является основой для изучения многих других типов искусственных нейронных сетей.</w:t>
      </w:r>
    </w:p>
    <w:p w:rsidR="00741E6E" w:rsidRPr="00D23FFF" w:rsidRDefault="00741E6E" w:rsidP="00741E6E">
      <w:pPr>
        <w:pStyle w:val="Heading4"/>
        <w:rPr>
          <w:b/>
          <w:lang w:val="ru-RU"/>
        </w:rPr>
      </w:pPr>
      <w:r w:rsidRPr="00D23FFF">
        <w:rPr>
          <w:i w:val="0"/>
          <w:iCs w:val="0"/>
          <w:lang w:val="ru-RU"/>
        </w:rPr>
        <w:lastRenderedPageBreak/>
        <w:t>Нейронная</w:t>
      </w:r>
      <w:r w:rsidRPr="00D23FFF">
        <w:rPr>
          <w:b/>
          <w:lang w:val="ru-RU"/>
        </w:rPr>
        <w:t xml:space="preserve"> </w:t>
      </w:r>
      <w:r w:rsidRPr="00D23FFF">
        <w:rPr>
          <w:i w:val="0"/>
          <w:iCs w:val="0"/>
          <w:lang w:val="ru-RU"/>
        </w:rPr>
        <w:t>сеть Джордана</w:t>
      </w:r>
    </w:p>
    <w:p w:rsidR="00741E6E" w:rsidRPr="00D23FFF" w:rsidRDefault="00741E6E" w:rsidP="00741E6E">
      <w:pPr>
        <w:jc w:val="both"/>
        <w:rPr>
          <w:lang w:val="ru-RU"/>
        </w:rPr>
      </w:pPr>
      <w:r w:rsidRPr="00D23FFF">
        <w:rPr>
          <w:lang w:val="ru-RU"/>
        </w:rPr>
        <w:t xml:space="preserve">Она является примером сети с обратными связями. Сеть Джордана - вид нейронных сетей, который получается из многослойного перцептрона, если на его вход подать, помимо входного вектора, выходной с задержкой на один или несколько тактов. </w:t>
      </w:r>
    </w:p>
    <w:p w:rsidR="00741E6E" w:rsidRPr="00D23FFF" w:rsidRDefault="00741E6E" w:rsidP="00741E6E">
      <w:pPr>
        <w:jc w:val="both"/>
        <w:rPr>
          <w:lang w:val="ru-RU"/>
        </w:rPr>
      </w:pPr>
      <w:r w:rsidRPr="00D23FFF">
        <w:rPr>
          <w:lang w:val="ru-RU"/>
        </w:rPr>
        <w:t>В первых рекуррентных сетях главной идеей было дать сети видеть свой выходной образ на предыдущем шаге. У такой сети только часть рецепторов принимает сигналы из окружающего мира, на другие рецепторы приходит выходной образ из предыдущего момента времени. Рассмотрим прохождение последовательности сигналов через сеть. Сигнал поступает на группу рецепторов, соединенных с внешним миром (</w:t>
      </w:r>
      <w:r w:rsidRPr="00494C20">
        <w:t>INPUT</w:t>
      </w:r>
      <w:r w:rsidRPr="00D23FFF">
        <w:rPr>
          <w:lang w:val="ru-RU"/>
        </w:rPr>
        <w:t>) и проходит в скрытый слой (</w:t>
      </w:r>
      <w:r w:rsidRPr="00494C20">
        <w:t>HIDDEN</w:t>
      </w:r>
      <w:r w:rsidRPr="00D23FFF">
        <w:rPr>
          <w:lang w:val="ru-RU"/>
        </w:rPr>
        <w:t>). Преобразованный скрытым слоем сигнал пойдет на выходной слой (</w:t>
      </w:r>
      <w:r w:rsidRPr="00494C20">
        <w:t>OUTPUT</w:t>
      </w:r>
      <w:r w:rsidRPr="00D23FFF">
        <w:rPr>
          <w:lang w:val="ru-RU"/>
        </w:rPr>
        <w:t>) и выйдет из сети, а его копия попадет на задержку. Далее в сеть, на рецепторы, воспринимающие внешние сигналы, поступает второй образ, а на контекстную группу рецепторов (</w:t>
      </w:r>
      <w:r w:rsidRPr="00494C20">
        <w:t>CONTEXT</w:t>
      </w:r>
      <w:r w:rsidRPr="00D23FFF">
        <w:rPr>
          <w:lang w:val="ru-RU"/>
        </w:rPr>
        <w:t>) – выходной образ с предыдущего шага из задержки. Далее со всех рецепторов сигнал пойдет в скрытый слой, затем на выходной.</w:t>
      </w:r>
    </w:p>
    <w:p w:rsidR="00741E6E" w:rsidRDefault="00741E6E" w:rsidP="00741E6E">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rsidR="00104EB1">
        <w:fldChar w:fldCharType="begin"/>
      </w:r>
      <w:r w:rsidR="00104EB1">
        <w:instrText xml:space="preserve"> INCLUDEPICTURE  "https://upload.wikimedia.org/wikipedia/ru/thumb/6/68/ANN_Jordan.png/300px-ANN_Jordan.png" \* MERGEFORMATINET </w:instrText>
      </w:r>
      <w:r w:rsidR="00104EB1">
        <w:fldChar w:fldCharType="separate"/>
      </w:r>
      <w:r w:rsidR="00B459F6">
        <w:fldChar w:fldCharType="begin"/>
      </w:r>
      <w:r w:rsidR="00B459F6">
        <w:instrText xml:space="preserve"> INCLUDEPICTURE  "https://upload.wikimedia.org/wikipedia/ru/thumb/6/68/ANN_Jordan.png/300px-ANN_Jordan.png" \* MERGEFORMATINET </w:instrText>
      </w:r>
      <w:r w:rsidR="00B459F6">
        <w:fldChar w:fldCharType="separate"/>
      </w:r>
      <w:r w:rsidR="0021215F">
        <w:pict>
          <v:shape id="_x0000_i1036" type="#_x0000_t75" style="width:153.75pt;height:131.25pt">
            <v:imagedata r:id="rId481" r:href="rId482"/>
          </v:shape>
        </w:pict>
      </w:r>
      <w:r w:rsidR="00B459F6">
        <w:fldChar w:fldCharType="end"/>
      </w:r>
      <w:r w:rsidR="00104EB1">
        <w:fldChar w:fldCharType="end"/>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r w:rsidRPr="00D23FFF">
        <w:rPr>
          <w:i w:val="0"/>
          <w:iCs w:val="0"/>
          <w:lang w:val="ru-RU"/>
        </w:rPr>
        <w:t>Нейронная сеть Элмана</w:t>
      </w:r>
    </w:p>
    <w:p w:rsidR="00741E6E" w:rsidRPr="00D23FFF" w:rsidRDefault="00741E6E" w:rsidP="00741E6E">
      <w:pPr>
        <w:jc w:val="both"/>
        <w:rPr>
          <w:lang w:val="ru-RU"/>
        </w:rPr>
      </w:pPr>
      <w:r w:rsidRPr="00D23FFF">
        <w:rPr>
          <w:lang w:val="ru-RU"/>
        </w:rPr>
        <w:t>Нейронная сеть Элмана — один из видов рекуррентной сети, которая так же, как и сеть Джордана получается из многослойного перцептрона введением обратных связей, только связи идут не от выхода сети, а от выходов внутренних нейронов. Это позволяет учесть предысторию наблюдаемых процессов и накопить информацию для выработки правильной стратегии управления. Эти сети могут применяться в системах управления движущимися объектами, так как их главной особенностью является запоминание последовательностей.</w:t>
      </w:r>
    </w:p>
    <w:p w:rsidR="00741E6E" w:rsidRDefault="00741E6E" w:rsidP="00741E6E">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rsidR="00104EB1">
        <w:fldChar w:fldCharType="begin"/>
      </w:r>
      <w:r w:rsidR="00104EB1">
        <w:instrText xml:space="preserve"> INCLUDEPICTURE  "https://upload.wikimedia.org/wikipedia/commons/thumb/3/3b/DiagramElmanNet_english.png/500px-DiagramElmanNet_english.png" \* MERGEFORMATINET </w:instrText>
      </w:r>
      <w:r w:rsidR="00104EB1">
        <w:fldChar w:fldCharType="separate"/>
      </w:r>
      <w:r w:rsidR="00B459F6">
        <w:fldChar w:fldCharType="begin"/>
      </w:r>
      <w:r w:rsidR="00B459F6">
        <w:instrText xml:space="preserve"> INCLUDEPICTURE  "https://upload.wikimedia.org/wikipedia/commons/thumb/3/3b/DiagramElmanNet_english.png/500px-DiagramElmanNet_english.png" \* MERGEFORMATINET </w:instrText>
      </w:r>
      <w:r w:rsidR="00B459F6">
        <w:fldChar w:fldCharType="separate"/>
      </w:r>
      <w:r w:rsidR="0021215F">
        <w:pict>
          <v:shape id="_x0000_i1037" type="#_x0000_t75" alt="DiagramElmanNet english.png" style="width:375pt;height:137.25pt">
            <v:imagedata r:id="rId483" r:href="rId484"/>
          </v:shape>
        </w:pict>
      </w:r>
      <w:r w:rsidR="00B459F6">
        <w:fldChar w:fldCharType="end"/>
      </w:r>
      <w:r w:rsidR="00104EB1">
        <w:fldChar w:fldCharType="end"/>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r w:rsidRPr="00D23FFF">
        <w:rPr>
          <w:i w:val="0"/>
          <w:iCs w:val="0"/>
          <w:lang w:val="ru-RU"/>
        </w:rPr>
        <w:lastRenderedPageBreak/>
        <w:t>Нейронная сеть Ворда</w:t>
      </w:r>
    </w:p>
    <w:p w:rsidR="00741E6E" w:rsidRPr="00D23FFF" w:rsidRDefault="00741E6E" w:rsidP="00741E6E">
      <w:pPr>
        <w:jc w:val="both"/>
        <w:rPr>
          <w:lang w:val="ru-RU"/>
        </w:rPr>
      </w:pPr>
      <w:r w:rsidRPr="00D23FFF">
        <w:rPr>
          <w:lang w:val="ru-RU"/>
        </w:rPr>
        <w:t>Нейронная сеть Ворда — искусственная нейронная сеть, топология которой характеризуется тем, что внутренние (скрытые) слои нейронов разбиты на блоки.</w:t>
      </w:r>
    </w:p>
    <w:p w:rsidR="00741E6E" w:rsidRPr="00D23FFF" w:rsidRDefault="00741E6E" w:rsidP="00741E6E">
      <w:pPr>
        <w:jc w:val="both"/>
        <w:rPr>
          <w:lang w:val="ru-RU"/>
        </w:rPr>
      </w:pPr>
      <w:r w:rsidRPr="00D23FFF">
        <w:rPr>
          <w:lang w:val="ru-RU"/>
        </w:rPr>
        <w:t>Разбиение скрытых слоев на блоки позволяет использовать различные передаточные функции для различных блоков скрытого слоя. Таким образом, одни и те же сигналы, полученные от входного слоя, взвешиваются и обрабатываются параллельно с использованием нескольких способов, а полученный результат затем обрабатывается нейронами выходного слоя. Применение различных методов обработки для одного и того же набора данных позволяет сказать, что нейронная сеть анализирует данные с различных аспектов. Практика показывает, что сеть показывает очень хорошие результаты при решении задач прогнозирования и распознавания образов. Для нейронов входного слоя, как правило, устанавливается линейная функция активации. Функция активации для нейронов из блоков скрытого и выходного слоя определяется экспериментально.</w:t>
      </w:r>
    </w:p>
    <w:p w:rsidR="00741E6E" w:rsidRPr="00D23FFF" w:rsidRDefault="00741E6E" w:rsidP="00741E6E">
      <w:pPr>
        <w:pStyle w:val="Heading4"/>
        <w:rPr>
          <w:i w:val="0"/>
          <w:iCs w:val="0"/>
          <w:lang w:val="ru-RU"/>
        </w:rPr>
      </w:pPr>
      <w:r w:rsidRPr="00D23FFF">
        <w:rPr>
          <w:i w:val="0"/>
          <w:iCs w:val="0"/>
          <w:lang w:val="ru-RU"/>
        </w:rPr>
        <w:t>Нейронная сеть Кохонена</w:t>
      </w:r>
    </w:p>
    <w:p w:rsidR="00741E6E" w:rsidRPr="00D23FFF" w:rsidRDefault="00741E6E" w:rsidP="00741E6E">
      <w:pPr>
        <w:jc w:val="both"/>
        <w:rPr>
          <w:lang w:val="ru-RU"/>
        </w:rPr>
      </w:pPr>
      <w:r w:rsidRPr="00D23FFF">
        <w:rPr>
          <w:lang w:val="ru-RU"/>
        </w:rPr>
        <w:t>Нейронные сети Кохонена — класс нейронных сетей, основным элементом которых является слой Кохонена. Слой Кохонена состоит из адаптивных линейных сумматоров («линейных формальных нейронов»). Как правило, выходные сигналы слоя Кохонена обрабатываются по правилу «Победитель получает всё»: наибольший сигнал превращается в единичный, остальные обращаются в ноль.</w:t>
      </w:r>
    </w:p>
    <w:p w:rsidR="00741E6E" w:rsidRPr="00D23FFF" w:rsidRDefault="00741E6E" w:rsidP="00741E6E">
      <w:pPr>
        <w:pStyle w:val="Heading4"/>
        <w:rPr>
          <w:i w:val="0"/>
          <w:iCs w:val="0"/>
          <w:lang w:val="ru-RU"/>
        </w:rPr>
      </w:pPr>
      <w:r w:rsidRPr="00D23FFF">
        <w:rPr>
          <w:i w:val="0"/>
          <w:iCs w:val="0"/>
          <w:lang w:val="ru-RU"/>
        </w:rPr>
        <w:t>Нейронная сеть Хэмминга</w:t>
      </w:r>
    </w:p>
    <w:p w:rsidR="00741E6E" w:rsidRPr="00D23FFF" w:rsidRDefault="00741E6E" w:rsidP="00741E6E">
      <w:pPr>
        <w:jc w:val="both"/>
        <w:rPr>
          <w:lang w:val="ru-RU"/>
        </w:rPr>
      </w:pPr>
      <w:r w:rsidRPr="00D23FFF">
        <w:rPr>
          <w:lang w:val="ru-RU"/>
        </w:rPr>
        <w:t xml:space="preserve">Сеть состоит из двух слоев. Первый и второй слои имеют по </w:t>
      </w:r>
      <w:r>
        <w:t>m</w:t>
      </w:r>
      <w:r w:rsidRPr="00D23FFF">
        <w:rPr>
          <w:lang w:val="ru-RU"/>
        </w:rPr>
        <w:t xml:space="preserve"> нейронов, где </w:t>
      </w:r>
      <w:r>
        <w:t>m</w:t>
      </w:r>
      <w:r w:rsidRPr="00D23FFF">
        <w:rPr>
          <w:lang w:val="ru-RU"/>
        </w:rPr>
        <w:t xml:space="preserve"> – число образцов. Нейроны первого слоя имеют по </w:t>
      </w:r>
      <w:r>
        <w:t>n</w:t>
      </w:r>
      <w:r w:rsidRPr="00D23FFF">
        <w:rPr>
          <w:lang w:val="ru-RU"/>
        </w:rPr>
        <w:t xml:space="preserve"> синапсов, соединенных со входами сети (образующими фиктивный нулевой слой). Нейроны второго слоя связаны между собой ингибиторными (отрицательными обратными) синаптическими связями. Единственный синапс с положительной обратной связью для каждого нейрона соединен с его же аксоном.</w:t>
      </w:r>
    </w:p>
    <w:p w:rsidR="00741E6E" w:rsidRPr="00D23FFF" w:rsidRDefault="00741E6E" w:rsidP="00741E6E">
      <w:pPr>
        <w:jc w:val="both"/>
        <w:rPr>
          <w:lang w:val="ru-RU"/>
        </w:rPr>
      </w:pPr>
      <w:r w:rsidRPr="00D23FFF">
        <w:rPr>
          <w:lang w:val="ru-RU"/>
        </w:rPr>
        <w:t>Идея работы сети состоит в нахождении расстояния Хэмминга от тестируемого образа до всех образцов. Расстоянием Хэмминга называется число отличающихся битов в двух бинарных векторах. Сеть должна выбрать образец с минимальным расстоянием Хэмминга до неизвестного входного сигнала, в результате чего будет активизирован только один выход сети, соответствующий этому образцу.</w:t>
      </w:r>
    </w:p>
    <w:p w:rsidR="00741E6E" w:rsidRPr="00595257" w:rsidRDefault="00741E6E" w:rsidP="00741E6E">
      <w:pPr>
        <w:pStyle w:val="Heading3"/>
        <w:jc w:val="both"/>
        <w:rPr>
          <w:lang w:val="ru-RU"/>
        </w:rPr>
      </w:pPr>
      <w:bookmarkStart w:id="403" w:name="_Toc438377615"/>
      <w:r w:rsidRPr="00595257">
        <w:rPr>
          <w:lang w:val="ru-RU"/>
        </w:rPr>
        <w:t xml:space="preserve">Подбор </w:t>
      </w:r>
      <w:r w:rsidRPr="00491A85">
        <w:rPr>
          <w:lang w:val="ru-RU"/>
        </w:rPr>
        <w:t>данных</w:t>
      </w:r>
      <w:r w:rsidRPr="00595257">
        <w:rPr>
          <w:lang w:val="ru-RU"/>
        </w:rPr>
        <w:t xml:space="preserve"> и характеристик сети</w:t>
      </w:r>
      <w:bookmarkEnd w:id="403"/>
    </w:p>
    <w:p w:rsidR="00741E6E" w:rsidRPr="00D23FFF" w:rsidRDefault="00741E6E" w:rsidP="00741E6E">
      <w:pPr>
        <w:pStyle w:val="Heading4"/>
        <w:rPr>
          <w:i w:val="0"/>
          <w:iCs w:val="0"/>
          <w:lang w:val="ru-RU"/>
        </w:rPr>
      </w:pPr>
      <w:r w:rsidRPr="00D23FFF">
        <w:rPr>
          <w:i w:val="0"/>
          <w:iCs w:val="0"/>
          <w:lang w:val="ru-RU"/>
        </w:rPr>
        <w:t>Сбор данных для обучения</w:t>
      </w:r>
    </w:p>
    <w:p w:rsidR="00741E6E" w:rsidRDefault="00741E6E" w:rsidP="00741E6E">
      <w:pPr>
        <w:jc w:val="both"/>
      </w:pPr>
      <w:r w:rsidRPr="00D23FFF">
        <w:rPr>
          <w:lang w:val="ru-RU"/>
        </w:rPr>
        <w:t xml:space="preserve">Выбор данных для обучения сети и их обработка является самым сложным этапом решения задачи. </w:t>
      </w:r>
      <w:r>
        <w:t>Набор данных для обучения должен удовлетворять нескольким критериям:</w:t>
      </w:r>
    </w:p>
    <w:p w:rsidR="00741E6E" w:rsidRPr="00595257" w:rsidRDefault="00741E6E" w:rsidP="00741E6E">
      <w:pPr>
        <w:pStyle w:val="ListParagraph"/>
        <w:numPr>
          <w:ilvl w:val="0"/>
          <w:numId w:val="267"/>
        </w:numPr>
        <w:spacing w:after="160" w:line="259" w:lineRule="auto"/>
        <w:ind w:left="720"/>
        <w:jc w:val="both"/>
      </w:pPr>
      <w:r w:rsidRPr="00595257">
        <w:t>Репрезентативность — данные должны иллюстрировать истинное положение вещей в предметной области;</w:t>
      </w:r>
    </w:p>
    <w:p w:rsidR="00741E6E" w:rsidRPr="00595257" w:rsidRDefault="00741E6E" w:rsidP="00741E6E">
      <w:pPr>
        <w:pStyle w:val="ListParagraph"/>
        <w:numPr>
          <w:ilvl w:val="0"/>
          <w:numId w:val="267"/>
        </w:numPr>
        <w:spacing w:after="160" w:line="259" w:lineRule="auto"/>
        <w:ind w:left="720"/>
        <w:jc w:val="both"/>
      </w:pPr>
      <w:r w:rsidRPr="00595257">
        <w:t>Непротиворечивость — противоречивые данные в обучающей выборке приведут к плохому качеству обучения сети.</w:t>
      </w:r>
    </w:p>
    <w:p w:rsidR="00741E6E" w:rsidRDefault="00741E6E" w:rsidP="00741E6E">
      <w:pPr>
        <w:jc w:val="both"/>
      </w:pPr>
      <w:r w:rsidRPr="00D23FFF">
        <w:rPr>
          <w:lang w:val="ru-RU"/>
        </w:rPr>
        <w:t xml:space="preserve">Исходные данные преобразуются к виду, в котором их можно подать на входы сети. Каждая запись в файле данных называется обучающей парой или обучающим вектором. Обучающий вектор содержит по одному значению на каждый вход сети и, в зависимости от типа обучения (с учителем </w:t>
      </w:r>
      <w:r w:rsidRPr="00D23FFF">
        <w:rPr>
          <w:lang w:val="ru-RU"/>
        </w:rPr>
        <w:lastRenderedPageBreak/>
        <w:t xml:space="preserve">или без), по одному значению для каждого выхода сети. Обучение сети на «сыром» наборе, как правило, не даёт качественных результатов. </w:t>
      </w:r>
      <w:r>
        <w:t>Существует ряд способов улучшить «восприятие» сети.</w:t>
      </w:r>
    </w:p>
    <w:p w:rsidR="00741E6E" w:rsidRPr="00595257" w:rsidRDefault="00741E6E" w:rsidP="00741E6E">
      <w:pPr>
        <w:pStyle w:val="ListParagraph"/>
        <w:numPr>
          <w:ilvl w:val="0"/>
          <w:numId w:val="267"/>
        </w:numPr>
        <w:spacing w:after="160" w:line="259" w:lineRule="auto"/>
        <w:ind w:left="720"/>
        <w:jc w:val="both"/>
      </w:pPr>
      <w:r w:rsidRPr="00595257">
        <w:t>Нормировка выполняется, когда на различные входы подаются данные разной размерности. Например, на первый вход сети подаются величины со значениями от нуля до единицы, а на второй — от ста до тысячи. При отсутствии нормировки значения на втором входе будут всегда оказывать существенно большее влияние на выход сети, чем значения на первом входе. При нормировке размерности всех входных и выходных данных сводятся воедино;</w:t>
      </w:r>
    </w:p>
    <w:p w:rsidR="00741E6E" w:rsidRPr="00595257" w:rsidRDefault="00741E6E" w:rsidP="00741E6E">
      <w:pPr>
        <w:pStyle w:val="ListParagraph"/>
        <w:numPr>
          <w:ilvl w:val="0"/>
          <w:numId w:val="267"/>
        </w:numPr>
        <w:spacing w:after="160" w:line="259" w:lineRule="auto"/>
        <w:ind w:left="720"/>
        <w:jc w:val="both"/>
      </w:pPr>
      <w:r w:rsidRPr="00595257">
        <w:t>Квантование выполняется над непрерывными величинами, для которых выделяется конечный набор дискретных значений. Например, квантование используют для задания частот звуковых сигналов при распознавании речи;</w:t>
      </w:r>
    </w:p>
    <w:p w:rsidR="00741E6E" w:rsidRPr="00595257" w:rsidRDefault="00741E6E" w:rsidP="00741E6E">
      <w:pPr>
        <w:pStyle w:val="ListParagraph"/>
        <w:numPr>
          <w:ilvl w:val="0"/>
          <w:numId w:val="267"/>
        </w:numPr>
        <w:spacing w:after="160" w:line="259" w:lineRule="auto"/>
        <w:ind w:left="720"/>
        <w:jc w:val="both"/>
      </w:pPr>
      <w:r w:rsidRPr="00595257">
        <w:t>Фильтрация выполняется для «зашумленных» данных.</w:t>
      </w:r>
    </w:p>
    <w:p w:rsidR="00741E6E" w:rsidRPr="00D23FFF" w:rsidRDefault="00741E6E" w:rsidP="00741E6E">
      <w:pPr>
        <w:jc w:val="both"/>
        <w:rPr>
          <w:lang w:val="ru-RU"/>
        </w:rPr>
      </w:pPr>
      <w:r w:rsidRPr="00D23FFF">
        <w:rPr>
          <w:lang w:val="ru-RU"/>
        </w:rPr>
        <w:t>Кроме того, большую роль играет само представление как входных, так и выходных данных. Предположим, сеть обучается распознаванию букв на изображениях и имеет один числовой выход — номер буквы в алфавите. В этом случае сеть получит ложное представление о том, что буквы с номерами 1 и 2 более похожи, чем буквы с номерами 1 и 3, что, в общем, неверно. Для того, чтобы избежать такой ситуации, используют топологию сети с большим числом выходов, когда каждый выход имеет свой смысл. Чем больше выходов в сети, тем большее расстояние между классами и тем сложнее их спутать.</w:t>
      </w:r>
    </w:p>
    <w:p w:rsidR="00741E6E" w:rsidRPr="00D23FFF" w:rsidRDefault="00741E6E" w:rsidP="00741E6E">
      <w:pPr>
        <w:pStyle w:val="Heading4"/>
        <w:rPr>
          <w:i w:val="0"/>
          <w:iCs w:val="0"/>
          <w:lang w:val="ru-RU"/>
        </w:rPr>
      </w:pPr>
      <w:r w:rsidRPr="00D23FFF">
        <w:rPr>
          <w:i w:val="0"/>
          <w:iCs w:val="0"/>
          <w:lang w:val="ru-RU"/>
        </w:rPr>
        <w:t>Выбор топологии сети</w:t>
      </w:r>
    </w:p>
    <w:p w:rsidR="00741E6E" w:rsidRPr="00D23FFF" w:rsidRDefault="00741E6E" w:rsidP="00741E6E">
      <w:pPr>
        <w:jc w:val="both"/>
        <w:rPr>
          <w:lang w:val="ru-RU"/>
        </w:rPr>
      </w:pPr>
      <w:r w:rsidRPr="00D23FFF">
        <w:rPr>
          <w:lang w:val="ru-RU"/>
        </w:rPr>
        <w:t>Выбирать тип сети следует, исходя из постановки задачи и имеющихся данных для обучения. Для обучения с учителем требуется наличие для каждого элемента выборки «экспертной» оценки. Иногда получение такой оценки для большого массива данных просто невозможно. В этих случаях естественным выбором является сеть, обучающаяся без учителя (например, самоорганизующаяся карта Кохонена или нейронная сеть Хопфилда). При решении других задач (таких, как прогнозирование временных рядов) экспертная оценка уже содержится в исходных данных и может быть выделена при их обработке. В этом случае можно использовать многослойный перцептрон или сеть Ворда.</w:t>
      </w:r>
    </w:p>
    <w:p w:rsidR="00741E6E" w:rsidRPr="00D23FFF" w:rsidRDefault="00741E6E" w:rsidP="00741E6E">
      <w:pPr>
        <w:pStyle w:val="Heading4"/>
        <w:rPr>
          <w:i w:val="0"/>
          <w:iCs w:val="0"/>
          <w:lang w:val="ru-RU"/>
        </w:rPr>
      </w:pPr>
      <w:r w:rsidRPr="00D23FFF">
        <w:rPr>
          <w:i w:val="0"/>
          <w:iCs w:val="0"/>
          <w:lang w:val="ru-RU"/>
        </w:rPr>
        <w:t>Экспериментальный подбор характеристик сети</w:t>
      </w:r>
    </w:p>
    <w:p w:rsidR="00741E6E" w:rsidRPr="00D23FFF" w:rsidRDefault="00741E6E" w:rsidP="00741E6E">
      <w:pPr>
        <w:jc w:val="both"/>
        <w:rPr>
          <w:lang w:val="ru-RU"/>
        </w:rPr>
      </w:pPr>
      <w:r w:rsidRPr="00D23FFF">
        <w:rPr>
          <w:lang w:val="ru-RU"/>
        </w:rPr>
        <w:t>После выбора общей структуры нужно экспериментально подобрать параметры сети. Для сетей, подобных перцептрону, это будет число слоев, число блоков в скрытых слоях (для сетей Ворда), наличие или отсутствие обходных соединений, передаточные функции нейронов. При выборе количества слоев и нейронов в них следует исходить из того, что способности сети к обобщению тем выше, чем больше суммарное число связей между нейронами. С другой стороны, число связей ограничено сверху количеством записей в обучающих данных.</w:t>
      </w:r>
    </w:p>
    <w:p w:rsidR="00741E6E" w:rsidRPr="00D23FFF" w:rsidRDefault="00741E6E" w:rsidP="00741E6E">
      <w:pPr>
        <w:pStyle w:val="Heading4"/>
        <w:rPr>
          <w:i w:val="0"/>
          <w:iCs w:val="0"/>
          <w:lang w:val="ru-RU"/>
        </w:rPr>
      </w:pPr>
      <w:r w:rsidRPr="00D23FFF">
        <w:rPr>
          <w:i w:val="0"/>
          <w:iCs w:val="0"/>
          <w:lang w:val="ru-RU"/>
        </w:rPr>
        <w:t>Экспериментальный подбор параметров обучения</w:t>
      </w:r>
    </w:p>
    <w:p w:rsidR="00741E6E" w:rsidRPr="00D23FFF" w:rsidRDefault="00741E6E" w:rsidP="00741E6E">
      <w:pPr>
        <w:jc w:val="both"/>
        <w:rPr>
          <w:lang w:val="ru-RU"/>
        </w:rPr>
      </w:pPr>
      <w:r w:rsidRPr="00D23FFF">
        <w:rPr>
          <w:lang w:val="ru-RU"/>
        </w:rPr>
        <w:t xml:space="preserve">После выбора конкретной топологии 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w:t>
      </w:r>
      <w:r w:rsidRPr="00D23FFF">
        <w:rPr>
          <w:lang w:val="ru-RU"/>
        </w:rPr>
        <w:lastRenderedPageBreak/>
        <w:t>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 xml:space="preserve">Вопрос о необходимых и достаточных свойствах сети для решения задач того или иного рода представляет собой целое направление нейрокомпьютерной науки. Так как проблема синтеза нейронной сети сильно зависит от решаемой задачи, дать общие подробные рекомендации затруднительно. В большинстве случаев оптимальный вариант получается на основе интуитивного подбора, хотя в литературе приведены доказательства того, что для любого алгоритма существует нейронная сеть, которая может его реализовать. </w:t>
      </w:r>
    </w:p>
    <w:p w:rsidR="00741E6E" w:rsidRPr="00595257" w:rsidRDefault="00741E6E" w:rsidP="00741E6E">
      <w:pPr>
        <w:pStyle w:val="Heading3"/>
        <w:jc w:val="both"/>
        <w:rPr>
          <w:lang w:val="ru-RU"/>
        </w:rPr>
      </w:pPr>
      <w:bookmarkStart w:id="404" w:name="_Toc438377616"/>
      <w:r w:rsidRPr="00595257">
        <w:rPr>
          <w:lang w:val="ru-RU"/>
        </w:rPr>
        <w:t xml:space="preserve">Обучение </w:t>
      </w:r>
      <w:r w:rsidRPr="00491A85">
        <w:rPr>
          <w:lang w:val="ru-RU"/>
        </w:rPr>
        <w:t>нейронных</w:t>
      </w:r>
      <w:r w:rsidRPr="00595257">
        <w:rPr>
          <w:lang w:val="ru-RU"/>
        </w:rPr>
        <w:t xml:space="preserve"> сетей</w:t>
      </w:r>
      <w:bookmarkEnd w:id="404"/>
    </w:p>
    <w:p w:rsidR="00741E6E" w:rsidRPr="00D23FFF" w:rsidRDefault="00741E6E" w:rsidP="00741E6E">
      <w:pPr>
        <w:jc w:val="both"/>
        <w:rPr>
          <w:lang w:val="ru-RU"/>
        </w:rPr>
      </w:pPr>
      <w:r w:rsidRPr="00D23FFF">
        <w:rPr>
          <w:lang w:val="ru-RU"/>
        </w:rPr>
        <w:t>Нейронные сети не программируются в привычном смысле этого слова, они обучаются. 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между нейронами. 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 а также неполных и/или «зашумленных», частично искаженных данных.</w:t>
      </w:r>
    </w:p>
    <w:p w:rsidR="00741E6E" w:rsidRPr="00D23FFF" w:rsidRDefault="00741E6E" w:rsidP="00741E6E">
      <w:pPr>
        <w:jc w:val="both"/>
        <w:rPr>
          <w:lang w:val="ru-RU"/>
        </w:rPr>
      </w:pPr>
      <w:r w:rsidRPr="00D23FFF">
        <w:rPr>
          <w:lang w:val="ru-RU"/>
        </w:rPr>
        <w:t>Очевидно, что процесс функционирования нейронной сети, сущность действий, которые она способна выполнять, зависит от величин синаптических связей. Поэтому, задавшись определённой структурой сети, соответствующей какой-либо задаче, необходимо найти оптимальные значения всех переменных весовых коэффициентов (некоторые синаптические связи могут быть постоянными).</w:t>
      </w:r>
    </w:p>
    <w:p w:rsidR="00741E6E" w:rsidRPr="00D23FFF" w:rsidRDefault="00741E6E" w:rsidP="00741E6E">
      <w:pPr>
        <w:jc w:val="both"/>
        <w:rPr>
          <w:lang w:val="ru-RU"/>
        </w:rPr>
      </w:pPr>
      <w:r w:rsidRPr="00D23FFF">
        <w:rPr>
          <w:lang w:val="ru-RU"/>
        </w:rPr>
        <w:t>Этот этап называется обучением нейронной сети, и от того, насколько качественно он будет выполнен, зависит способность сети решать поставленные перед ней проблемы во время функционирования.</w:t>
      </w:r>
    </w:p>
    <w:p w:rsidR="00741E6E" w:rsidRPr="00D23FFF" w:rsidRDefault="00741E6E" w:rsidP="00741E6E">
      <w:pPr>
        <w:jc w:val="both"/>
        <w:rPr>
          <w:lang w:val="ru-RU"/>
        </w:rPr>
      </w:pPr>
      <w:r w:rsidRPr="00D23FFF">
        <w:rPr>
          <w:lang w:val="ru-RU"/>
        </w:rPr>
        <w:t>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 xml:space="preserve">В процессе обучения сеть в определенном порядке просматривает обучающую выборку. Порядок просмотра может быть последовательным, случайным и т. д. Некоторые сети, обучающиеся без учителя (например, сети Хопфилда), просматривают выборку только один раз. Другие (например, сети Кохонена), а также сети, обучающиеся с учителем, просматривают выборку множество раз, при этом один полный проход по выборке называется эпохой обучения. При обучении с учителем набор </w:t>
      </w:r>
      <w:r w:rsidRPr="00D23FFF">
        <w:rPr>
          <w:lang w:val="ru-RU"/>
        </w:rPr>
        <w:lastRenderedPageBreak/>
        <w:t>исходных данных делят на две части — собственно обучающую выборку и тестовые данные; принцип разделения может быть произвольным. Обучающие данные подаются сети для обучения, а проверочные используются для расчета ошибки сети (проверочные данные никогда для обучения сети не применяются). Таким образом, если на проверочных данных ошибка уменьшается, то сеть действительно выполняет обобщение. Если ошибка на обучающих данных продолжает уменьшаться, а ошибка на тестовых данных увеличивается, значит, сеть перестала выполнять обобщение и просто «запоминает» обучающие данные. Это явление называется переобучением сети или оверфиттингом. В таких случаях обучение обычно прекращают. В процессе обучения могут проявиться другие проблемы, такие как паралич или попадание сети в локальный минимум поверхности ошибок. Невозможно заранее предсказать проявление той или иной проблемы, равно как и дать однозначные рекомендации к их разрешению.</w:t>
      </w:r>
    </w:p>
    <w:p w:rsidR="00741E6E" w:rsidRPr="00D23FFF" w:rsidRDefault="00741E6E" w:rsidP="00741E6E">
      <w:pPr>
        <w:jc w:val="both"/>
        <w:rPr>
          <w:lang w:val="ru-RU"/>
        </w:rPr>
      </w:pPr>
      <w:r w:rsidRPr="00D23FFF">
        <w:rPr>
          <w:lang w:val="ru-RU"/>
        </w:rPr>
        <w:t>Все выше сказанное относится только к итерационным алгоритмам поиска нейросетевых решений. Для них действительно нельзя ничего гарантировать и нельзя полностью автоматизировать обучение нейронных сетей. Однако, наряду с итерационными алгоритмами обучения, существуют не итерационные алгоритмы, обладающие очень высокой устойчивостью и позволяющие полностью автоматизировать процесс обучения.</w:t>
      </w:r>
    </w:p>
    <w:p w:rsidR="00741E6E" w:rsidRPr="00D23FFF" w:rsidRDefault="00741E6E" w:rsidP="00741E6E">
      <w:pPr>
        <w:jc w:val="both"/>
        <w:rPr>
          <w:lang w:val="ru-RU"/>
        </w:rPr>
      </w:pPr>
      <w:r w:rsidRPr="00D23FFF">
        <w:rPr>
          <w:lang w:val="ru-RU"/>
        </w:rPr>
        <w:t>Таким образом, при обучении с учителем испытуемая система принудительно обучается с помощью примеров «стимул-реакция». Между входами и эталонными выходами (стимул-реакция) может существовать некоторая зависимость, но она неизвестна. Известна только конечная совокупность прецедентов — пар «стимул-реакция», называемая обучающей выборкой. На основе этих данных требуется восстановить зависимость (построить модель отношений стимул-реакция, пригодных для прогнозирования), то есть построить алгоритм, способный для любого объекта выдать достаточно точный ответ.</w:t>
      </w:r>
    </w:p>
    <w:p w:rsidR="00741E6E" w:rsidRPr="00D23FFF" w:rsidRDefault="00741E6E" w:rsidP="00741E6E">
      <w:pPr>
        <w:jc w:val="both"/>
        <w:rPr>
          <w:lang w:val="ru-RU"/>
        </w:rPr>
      </w:pPr>
      <w:r w:rsidRPr="00D23FFF">
        <w:rPr>
          <w:lang w:val="ru-RU"/>
        </w:rPr>
        <w:t>При данном типе обучения экспериментальная система состоит из испытываемой (используемой) системы, пространства стимулов, получаемых из внешней среды и системы управления подкреплением (регулятора внутренних параметров). В качестве системы управления подкреплением может быть использовано автоматическое регулирующие устройство (например, термостат) или человек-оператор (учитель), способный реагировать на реакции испытываемой системы и стимулы внешней среды путем применения особых правил подкрепления, изменяющих состояние памяти системы.</w:t>
      </w:r>
    </w:p>
    <w:p w:rsidR="00741E6E" w:rsidRPr="00D23FFF" w:rsidRDefault="00741E6E" w:rsidP="00741E6E">
      <w:pPr>
        <w:jc w:val="both"/>
        <w:rPr>
          <w:lang w:val="ru-RU"/>
        </w:rPr>
      </w:pPr>
      <w:r w:rsidRPr="00D23FFF">
        <w:rPr>
          <w:lang w:val="ru-RU"/>
        </w:rPr>
        <w:t>Различают два варианта: (1) когда реакция испытываемой системы не изменяет состояние внешней среды, и (2) когда реакция системы изменяет стимулы внешней среды. Эти схемы указывают принципиальное сходство такой системы общего вида с биологической нервной системой.</w:t>
      </w:r>
    </w:p>
    <w:p w:rsidR="00741E6E" w:rsidRPr="00D23FFF" w:rsidRDefault="00741E6E" w:rsidP="00741E6E">
      <w:pPr>
        <w:jc w:val="both"/>
        <w:rPr>
          <w:lang w:val="ru-RU"/>
        </w:rPr>
      </w:pPr>
      <w:r w:rsidRPr="00D23FFF">
        <w:rPr>
          <w:lang w:val="ru-RU"/>
        </w:rPr>
        <w:t>В то же время, при обучении без учителя испытуемая система спонтанно обучается выполнять поставленную задачу, без вмешательства со стороны экспериментатора. Как правило, это пригодно только для задач, в которых известны описания множества объектов (обучающей выборки), и требуется обнаружить внутренние взаимосвязи, зависимости, закономерности, существующие между объектами.</w:t>
      </w:r>
    </w:p>
    <w:p w:rsidR="00741E6E" w:rsidRPr="00D23FFF" w:rsidRDefault="00741E6E" w:rsidP="00741E6E">
      <w:pPr>
        <w:jc w:val="both"/>
        <w:rPr>
          <w:lang w:val="ru-RU"/>
        </w:rPr>
      </w:pPr>
      <w:r w:rsidRPr="00D23FFF">
        <w:rPr>
          <w:lang w:val="ru-RU"/>
        </w:rPr>
        <w:t>В многослойных нейронных сетях оптимальные выходные значения нейронов всех слоев, кроме последнего, как правило, неизвестны. Трех- или более слойный персептрон уже невозможно обучить, руководствуясь только величинами ошибок на выходах сети.</w:t>
      </w:r>
    </w:p>
    <w:p w:rsidR="00741E6E" w:rsidRPr="00D23FFF" w:rsidRDefault="00741E6E" w:rsidP="00741E6E">
      <w:pPr>
        <w:jc w:val="both"/>
        <w:rPr>
          <w:lang w:val="ru-RU"/>
        </w:rPr>
      </w:pPr>
      <w:r w:rsidRPr="00D23FFF">
        <w:rPr>
          <w:lang w:val="ru-RU"/>
        </w:rPr>
        <w:lastRenderedPageBreak/>
        <w:t>Один из вариантов решения этой проблемы - разработка наборов выходных сигналов, соответствующих входным, для каждого слоя нейронной сети, что, конечно, является очень трудоемкой операцией и не всегда осуществимо. Второй вариант - динамическая подстройка весовых коэффициентов синапсов, в ходе которой выбираются, как правило, наиболее слабые связи и изменяются на малую величину в ту или иную сторону, а сохраняются только те изменения, которые повлекли уменьшение ошибки на выходе всей сети. Очевидно, что данный метод, несмотря на кажущуюся простоту, требует громоздких рутинных вычислений. И, наконец, третий, более приемлемый вариант - распространение сигналов ошибки от выходов нейронной сети к ее входам, в направлении, обратном прямому распространению сигналов в обычном режиме работы. Этот алгоритм обучения получил название процедуры обратного распространения ошибки.</w:t>
      </w:r>
    </w:p>
    <w:p w:rsidR="00741E6E" w:rsidRPr="00D23FFF" w:rsidRDefault="00741E6E" w:rsidP="00741E6E">
      <w:pPr>
        <w:jc w:val="both"/>
        <w:rPr>
          <w:lang w:val="ru-RU"/>
        </w:rPr>
      </w:pPr>
      <w:r w:rsidRPr="00D23FFF">
        <w:rPr>
          <w:lang w:val="ru-RU"/>
        </w:rPr>
        <w:t>Обучение сети методом обратного распространения ошибки включает в себя три этапа: подачу на вход данных, с последующим распространением данных в направлении выходов, вычисление и обратное распространение соответствующей ошибки и корректировку весов. После обучения предполагается лишь подача на вход сети данных и распространение их в направлении выходов. При этом, если обучение сети может являться довольно длительным процессом, то непосредственное вычисление результатов обученной сетью происходит очень быстро. Кроме того, существуют многочисленные вариации метода обратного распространения ошибки, разработанные с целью увеличения скорости протекания процесса обучения.</w:t>
      </w:r>
    </w:p>
    <w:p w:rsidR="00741E6E" w:rsidRPr="00595257" w:rsidRDefault="00741E6E" w:rsidP="00741E6E">
      <w:pPr>
        <w:pStyle w:val="Heading3"/>
        <w:jc w:val="both"/>
        <w:rPr>
          <w:lang w:val="ru-RU"/>
        </w:rPr>
      </w:pPr>
      <w:bookmarkStart w:id="405" w:name="_Toc438377617"/>
      <w:r w:rsidRPr="00491A85">
        <w:rPr>
          <w:lang w:val="ru-RU"/>
        </w:rPr>
        <w:t>Оценка</w:t>
      </w:r>
      <w:r w:rsidRPr="00595257">
        <w:rPr>
          <w:lang w:val="ru-RU"/>
        </w:rPr>
        <w:t xml:space="preserve"> правильности обучения</w:t>
      </w:r>
      <w:bookmarkEnd w:id="405"/>
    </w:p>
    <w:p w:rsidR="00741E6E" w:rsidRPr="00D23FFF" w:rsidRDefault="00741E6E" w:rsidP="00741E6E">
      <w:pPr>
        <w:jc w:val="both"/>
        <w:rPr>
          <w:lang w:val="ru-RU"/>
        </w:rPr>
      </w:pPr>
      <w:r w:rsidRPr="00D23FFF">
        <w:rPr>
          <w:lang w:val="ru-RU"/>
        </w:rPr>
        <w:t>Даже в случае успешного, на первый взгляд, обучения сеть не всегда обучается именно тому, чего от неё хотел создатель. Известен случай, когда сеть обучалась распознаванию изображений танков по фотографиям, однако позднее выяснилось, что все танки были сфотографированы на одном и том же фоне. В результате сеть «научилась» распознавать этот тип ландшафта, вместо того, чтобы «научиться» распознавать танки. Таким образом, сеть «понимает» не то, что от неё требовалось, а то, что проще всего обобщить.</w:t>
      </w:r>
    </w:p>
    <w:p w:rsidR="00741E6E" w:rsidRPr="00D23FFF" w:rsidRDefault="00741E6E" w:rsidP="00741E6E">
      <w:pPr>
        <w:jc w:val="both"/>
        <w:rPr>
          <w:lang w:val="ru-RU"/>
        </w:rPr>
      </w:pPr>
      <w:r w:rsidRPr="00D23FFF">
        <w:rPr>
          <w:lang w:val="ru-RU"/>
        </w:rPr>
        <w:t>Тестирование качества обучения нейросети необходимо проводить на примерах, которые не участвовали в её обучении. При этом число тестовых примеров должно быть тем больше, чем выше качество обучения. Если ошибки нейронной сети имеют вероятность близкую к одной миллиардной, то и для подтверждения этой вероятности нужен миллиард тестовых примеров. Получается, что тестирование хорошо обученных нейронных сетей становится очень трудной задачей.</w:t>
      </w:r>
    </w:p>
    <w:p w:rsidR="00741E6E" w:rsidRPr="00D23FFF" w:rsidRDefault="00741E6E" w:rsidP="00741E6E">
      <w:pPr>
        <w:jc w:val="both"/>
        <w:rPr>
          <w:lang w:val="ru-RU"/>
        </w:rPr>
      </w:pPr>
      <w:r w:rsidRPr="00D23FFF">
        <w:rPr>
          <w:lang w:val="ru-RU"/>
        </w:rPr>
        <w:t>Существует ещё один интересный способ определения правильности обучения нейронной сети. Допустим, нейронную сеть учат распознавать изображения, показывая ей изображения различных предметов. Сеть находит общие признаки в изображениях и учится находить их в других изображениях. Чтобы проверить, какие именно признаки выделяет сеть, можно провести «обратный» эксперимент: загрузить картинку, состоящую из «шума», и запросить уже обученную сеть найти в ней признаки того или иного предмета, а затем дополнительно выделить их. Так, в одном из случаев по запросу «гантели» стало очевидно, что нейронная сеть практически всегда выделяет не просто гантели, но и руки, которые их держат, — скорее всего, на всех «увиденных» изображениях гантели держали в руках.</w:t>
      </w:r>
    </w:p>
    <w:p w:rsidR="00741E6E" w:rsidRPr="00D23FFF" w:rsidRDefault="00741E6E" w:rsidP="00741E6E">
      <w:pPr>
        <w:jc w:val="both"/>
        <w:rPr>
          <w:lang w:val="ru-RU"/>
        </w:rPr>
      </w:pPr>
      <w:r w:rsidRPr="00D23FFF">
        <w:rPr>
          <w:lang w:val="ru-RU"/>
        </w:rPr>
        <w:lastRenderedPageBreak/>
        <w:t>Этот процесс можно провести и с обычными фотографиями, на которых изображены пейзажи, предметы и животные. В этом случае программе не дают запросов на поиск какого-либо предмета, а просто просят найти знакомые и выделить их. Нейронные сети действуют в десятках слоев: один может отыскать на изображении углы, другой — края, следующий — собрать детали изображения с объектом вроде здания, дерева или головы животного.</w:t>
      </w:r>
    </w:p>
    <w:p w:rsidR="00741E6E" w:rsidRPr="00D23FFF" w:rsidRDefault="00741E6E" w:rsidP="00741E6E">
      <w:pPr>
        <w:jc w:val="both"/>
        <w:rPr>
          <w:lang w:val="ru-RU"/>
        </w:rPr>
      </w:pPr>
      <w:r w:rsidRPr="00D23FFF">
        <w:rPr>
          <w:lang w:val="ru-RU"/>
        </w:rPr>
        <w:t>Наконец, для создания самых сложных картин специалисты сначала загружали в нейронную сеть картинку, затем — сгенерированное ей изображение и повторяли этот процесс несколько раз, каждый раз увеличивая масштаб. При этом интересные изображения можно получить даже в том случае, если на самой первой картинке был случайный шум.</w:t>
      </w:r>
    </w:p>
    <w:p w:rsidR="00741E6E" w:rsidRPr="00595257" w:rsidRDefault="00741E6E" w:rsidP="00741E6E">
      <w:pPr>
        <w:pStyle w:val="Heading3"/>
        <w:jc w:val="both"/>
        <w:rPr>
          <w:lang w:val="ru-RU"/>
        </w:rPr>
      </w:pPr>
      <w:bookmarkStart w:id="406" w:name="_Toc438377618"/>
      <w:r w:rsidRPr="00491A85">
        <w:rPr>
          <w:lang w:val="ru-RU"/>
        </w:rPr>
        <w:t>Сферы</w:t>
      </w:r>
      <w:r w:rsidRPr="00595257">
        <w:rPr>
          <w:lang w:val="ru-RU"/>
        </w:rPr>
        <w:t xml:space="preserve"> применения</w:t>
      </w:r>
      <w:bookmarkEnd w:id="406"/>
    </w:p>
    <w:p w:rsidR="00741E6E" w:rsidRPr="00D23FFF" w:rsidRDefault="00741E6E" w:rsidP="00741E6E">
      <w:pPr>
        <w:pStyle w:val="Heading4"/>
        <w:rPr>
          <w:i w:val="0"/>
          <w:iCs w:val="0"/>
          <w:lang w:val="ru-RU"/>
        </w:rPr>
      </w:pPr>
      <w:r w:rsidRPr="00D23FFF">
        <w:rPr>
          <w:i w:val="0"/>
          <w:iCs w:val="0"/>
          <w:lang w:val="ru-RU"/>
        </w:rPr>
        <w:t>Распознавание образов и классификация</w:t>
      </w:r>
    </w:p>
    <w:p w:rsidR="00741E6E" w:rsidRPr="00D23FFF" w:rsidRDefault="00741E6E" w:rsidP="00741E6E">
      <w:pPr>
        <w:jc w:val="both"/>
        <w:rPr>
          <w:lang w:val="ru-RU"/>
        </w:rPr>
      </w:pPr>
      <w:r w:rsidRPr="00D23FFF">
        <w:rPr>
          <w:lang w:val="ru-RU"/>
        </w:rPr>
        <w:t>В качестве образов могут выступать различные по своей природе объекты: символы текста, изображения, образцы звуков и т. д. При обучении сети предлагаются различные образцы образов с указанием того, к какому классу они относятся. Образец, как правило, представляется как вектор значений признаков. При этом совокупность всех признаков должна однозначно определять класс, к которому относится образец. В случае, если признаков недостаточно, сеть может соотнести один и тот же образец с несколькими классами, что неверно. По окончании обучения сети ей можно предъявлять неизвестные ранее образы и получать ответ о принадлежности к определённому классу.</w:t>
      </w:r>
    </w:p>
    <w:p w:rsidR="00741E6E" w:rsidRPr="00D23FFF" w:rsidRDefault="00741E6E" w:rsidP="00741E6E">
      <w:pPr>
        <w:jc w:val="both"/>
        <w:rPr>
          <w:lang w:val="ru-RU"/>
        </w:rPr>
      </w:pPr>
      <w:r w:rsidRPr="00D23FFF">
        <w:rPr>
          <w:lang w:val="ru-RU"/>
        </w:rPr>
        <w:t>Топология такой сети характеризуется тем, что количество нейронов в выходном слое, как правило, равно количеству определяемых классов. При этом устанавливается соответствие между выходом нейронной сети и классом, который он представляет. Когда сети предъявляется некий образ, на одном из её выходов должен появиться признак того, что образ принадлежит этому классу. В то же время на других выходах должен быть признак того, что образ данному классу не принадлежит. Если на двух или более выходах есть признак принадлежности к классу, считается, что сеть «не уверена» в своём ответе.</w:t>
      </w:r>
    </w:p>
    <w:p w:rsidR="00741E6E" w:rsidRPr="00D23FFF" w:rsidRDefault="00741E6E" w:rsidP="00741E6E">
      <w:pPr>
        <w:pStyle w:val="Heading4"/>
        <w:rPr>
          <w:i w:val="0"/>
          <w:iCs w:val="0"/>
          <w:lang w:val="ru-RU"/>
        </w:rPr>
      </w:pPr>
      <w:r w:rsidRPr="00D23FFF">
        <w:rPr>
          <w:i w:val="0"/>
          <w:iCs w:val="0"/>
          <w:lang w:val="ru-RU"/>
        </w:rPr>
        <w:t>Принятие решений и управление</w:t>
      </w:r>
    </w:p>
    <w:p w:rsidR="00741E6E" w:rsidRPr="00D23FFF" w:rsidRDefault="00741E6E" w:rsidP="00741E6E">
      <w:pPr>
        <w:jc w:val="both"/>
        <w:rPr>
          <w:lang w:val="ru-RU"/>
        </w:rPr>
      </w:pPr>
      <w:r w:rsidRPr="00D23FFF">
        <w:rPr>
          <w:lang w:val="ru-RU"/>
        </w:rPr>
        <w:t>Эта задача близка к задаче классификации. Классификации подлежат ситуации, характеристики которых поступают на вход нейронной сети. На выходе сети при этом должен появиться признак решения, которое она приняла. При этом в качестве входных сигналов используются различные критерии описания состояния управляемой системы.</w:t>
      </w:r>
    </w:p>
    <w:p w:rsidR="00741E6E" w:rsidRPr="00D23FFF" w:rsidRDefault="00741E6E" w:rsidP="00741E6E">
      <w:pPr>
        <w:pStyle w:val="Heading4"/>
        <w:rPr>
          <w:i w:val="0"/>
          <w:iCs w:val="0"/>
          <w:lang w:val="ru-RU"/>
        </w:rPr>
      </w:pPr>
      <w:r w:rsidRPr="00D23FFF">
        <w:rPr>
          <w:i w:val="0"/>
          <w:iCs w:val="0"/>
          <w:lang w:val="ru-RU"/>
        </w:rPr>
        <w:t>Кластеризация</w:t>
      </w:r>
    </w:p>
    <w:p w:rsidR="00741E6E" w:rsidRPr="00D23FFF" w:rsidRDefault="00741E6E" w:rsidP="00741E6E">
      <w:pPr>
        <w:jc w:val="both"/>
        <w:rPr>
          <w:lang w:val="ru-RU"/>
        </w:rPr>
      </w:pPr>
      <w:r w:rsidRPr="00D23FFF">
        <w:rPr>
          <w:lang w:val="ru-RU"/>
        </w:rPr>
        <w:t>Под кластеризацией понимается разбиение множества входных сигналов на классы, при том, что ни количество, ни признаки классов заранее не известны. После обучения такая сеть способна определять, к какому классу относится входной сигнал. Сеть также может сигнализировать о том, что входной сигнал не относится ни к одному из выделенных классов — это является признаком новых, отсутствующих в обучающей выборке, данных. Таким образом, подобная сеть может выявлять новые, неизвестные ранее классы сигналов. Соответствие между классами, выделенными сетью, и классами, существующими в предметной области, устанавливается человеком. Кластеризацию осуществляют, например, нейронные сети Кохонена.</w:t>
      </w:r>
    </w:p>
    <w:p w:rsidR="00741E6E" w:rsidRPr="00D23FFF" w:rsidRDefault="00741E6E" w:rsidP="00741E6E">
      <w:pPr>
        <w:jc w:val="both"/>
        <w:rPr>
          <w:lang w:val="ru-RU"/>
        </w:rPr>
      </w:pPr>
      <w:r w:rsidRPr="00D23FFF">
        <w:rPr>
          <w:lang w:val="ru-RU"/>
        </w:rPr>
        <w:lastRenderedPageBreak/>
        <w:t>Нейронные сети в простом варианте Кохонена не могут быть огромными, поэтому их делят на гиперслои (гиперколонки) и ядра (микроколонки). Если сравнивать с мозгом человека, то идеальное количество параллельных слоёв не должно быть более 112. Эти слои в свою очередь составляют гиперслои (гиперколонку), в которой от 500 до 2000 микроколонок (ядер). При этом каждый слой делится на множество гиперколонок, пронизывающих насквозь эти слои. Микроколонки кодируются цифрами и единицами с получением результата на выходе. Если требуется, то лишние слои и нейроны удаляются или добавляются. Идеально для подбора числа нейронов и слоёв использовать суперкомпьютер. Такая система позволяет нейронным сетям быть пластичными.</w:t>
      </w:r>
    </w:p>
    <w:p w:rsidR="00741E6E" w:rsidRPr="00D23FFF" w:rsidRDefault="00741E6E" w:rsidP="00741E6E">
      <w:pPr>
        <w:pStyle w:val="Heading4"/>
        <w:rPr>
          <w:i w:val="0"/>
          <w:iCs w:val="0"/>
          <w:lang w:val="ru-RU"/>
        </w:rPr>
      </w:pPr>
      <w:r w:rsidRPr="00D23FFF">
        <w:rPr>
          <w:i w:val="0"/>
          <w:iCs w:val="0"/>
          <w:lang w:val="ru-RU"/>
        </w:rPr>
        <w:t>Прогнозирование</w:t>
      </w:r>
    </w:p>
    <w:p w:rsidR="00741E6E" w:rsidRPr="00D23FFF" w:rsidRDefault="00741E6E" w:rsidP="00741E6E">
      <w:pPr>
        <w:jc w:val="both"/>
        <w:rPr>
          <w:lang w:val="ru-RU"/>
        </w:rPr>
      </w:pPr>
      <w:r w:rsidRPr="00D23FFF">
        <w:rPr>
          <w:lang w:val="ru-RU"/>
        </w:rPr>
        <w:t>Способности нейронной сети к прогнозированию напрямую следуют из её способности к обобщению и выделению скрытых зависимостей между входными и выходными данными. После обучения сеть способна предсказать будущее значение некой последовательности на основе нескольких предыдущих значений и (или) каких-то существующих в настоящий момент факторов. Следует отметить, что прогнозирование возможно только тогда, когда предыдущие изменения действительно в какой-то степени предопределяют будущие. Например, прогнозирование котировок акций на основе котировок за прошлую неделю может оказаться успешным (а может и не оказаться), тогда как прогнозирование результатов завтрашней лотереи на основе данных за последние 50 лет почти наверняка не даст никаких результатов.</w:t>
      </w:r>
    </w:p>
    <w:p w:rsidR="00741E6E" w:rsidRPr="00D23FFF" w:rsidRDefault="00741E6E" w:rsidP="00741E6E">
      <w:pPr>
        <w:pStyle w:val="Heading4"/>
        <w:rPr>
          <w:i w:val="0"/>
          <w:iCs w:val="0"/>
          <w:lang w:val="ru-RU"/>
        </w:rPr>
      </w:pPr>
      <w:r w:rsidRPr="00D23FFF">
        <w:rPr>
          <w:i w:val="0"/>
          <w:iCs w:val="0"/>
          <w:lang w:val="ru-RU"/>
        </w:rPr>
        <w:t>Аппроксимация</w:t>
      </w:r>
    </w:p>
    <w:p w:rsidR="00741E6E" w:rsidRPr="00D23FFF" w:rsidRDefault="00741E6E" w:rsidP="00741E6E">
      <w:pPr>
        <w:jc w:val="both"/>
        <w:rPr>
          <w:lang w:val="ru-RU"/>
        </w:rPr>
      </w:pPr>
      <w:r w:rsidRPr="00D23FFF">
        <w:rPr>
          <w:lang w:val="ru-RU"/>
        </w:rPr>
        <w:t>Нейронные сети могут аппроксимировать непрерывные функции. Доказана обобщённая аппроксимационная теорема: с помощью линейных операций и каскадного соединения можно из произвольного нелинейного элемента получить устройство, вычисляющее любую непрерывную функцию с некоторой наперёд заданной точностью. Это означает, что нелинейная характеристика нейрона может быть произвольной: от сигмоидальной до произвольного волнового пакета или вейвлета, синуса или многочлена. От выбора нелинейной функции может зависеть сложность конкретной сети, но с любой нелинейностью сеть остаётся универсальным аппроксиматором и при правильном выборе структуры может достаточно точно аппроксимировать функционирование любого непрерывного автомата.</w:t>
      </w:r>
    </w:p>
    <w:p w:rsidR="00741E6E" w:rsidRPr="00D23FFF" w:rsidRDefault="00741E6E" w:rsidP="00741E6E">
      <w:pPr>
        <w:pStyle w:val="Heading4"/>
        <w:rPr>
          <w:i w:val="0"/>
          <w:iCs w:val="0"/>
          <w:lang w:val="ru-RU"/>
        </w:rPr>
      </w:pPr>
      <w:r w:rsidRPr="00D23FFF">
        <w:rPr>
          <w:i w:val="0"/>
          <w:iCs w:val="0"/>
          <w:lang w:val="ru-RU"/>
        </w:rPr>
        <w:t>Сжатие данных и Ассоциативная память</w:t>
      </w:r>
    </w:p>
    <w:p w:rsidR="00741E6E" w:rsidRPr="00D23FFF" w:rsidRDefault="00741E6E" w:rsidP="00741E6E">
      <w:pPr>
        <w:jc w:val="both"/>
        <w:rPr>
          <w:lang w:val="ru-RU"/>
        </w:rPr>
      </w:pPr>
      <w:r w:rsidRPr="00D23FFF">
        <w:rPr>
          <w:lang w:val="ru-RU"/>
        </w:rPr>
        <w:t>Способность нейросетей к выявлению взаимосвязей между различными параметрами дает возможность выразить данные большой размерности более компактно, если данные тесно взаимосвязаны друг с другом. Обратный процесс — восстановление исходного набора данных из части информации — называется (авто)ассоциативной памятью. Ассоциативная память позволяет также восстанавливать исходный сигнал/образ из зашумленных/поврежденных входных данных. Решение задачи гетероассоциативной памяти позволяет реализовать память, адресуемую по содержимому.</w:t>
      </w:r>
    </w:p>
    <w:p w:rsidR="00741E6E" w:rsidRPr="00D23FFF" w:rsidRDefault="00741E6E" w:rsidP="00741E6E">
      <w:pPr>
        <w:pStyle w:val="Heading4"/>
        <w:rPr>
          <w:i w:val="0"/>
          <w:iCs w:val="0"/>
          <w:lang w:val="ru-RU"/>
        </w:rPr>
      </w:pPr>
      <w:r w:rsidRPr="00D23FFF">
        <w:rPr>
          <w:i w:val="0"/>
          <w:iCs w:val="0"/>
          <w:lang w:val="ru-RU"/>
        </w:rPr>
        <w:t>Предсказание финансовых временных рядов</w:t>
      </w:r>
    </w:p>
    <w:p w:rsidR="00741E6E" w:rsidRPr="00D23FFF" w:rsidRDefault="00741E6E" w:rsidP="00741E6E">
      <w:pPr>
        <w:jc w:val="both"/>
        <w:rPr>
          <w:lang w:val="ru-RU"/>
        </w:rPr>
      </w:pPr>
      <w:r w:rsidRPr="00D23FFF">
        <w:rPr>
          <w:lang w:val="ru-RU"/>
        </w:rPr>
        <w:t xml:space="preserve">Входные данные — курс акций за год. Задача — определить завтрашний курс. Проводится следующее преобразование — выстраивается в ряд курс за сегодня, вчера, за позавчера. Следующий ряд — смещается по дате на один день и так далее. На полученном наборе обучается сеть с 3 входами и одним выходом — то есть выход: курс на дату, входы: курс на дату минус 1 день, </w:t>
      </w:r>
      <w:r w:rsidRPr="00D23FFF">
        <w:rPr>
          <w:lang w:val="ru-RU"/>
        </w:rPr>
        <w:lastRenderedPageBreak/>
        <w:t>минус 2 дня, минус 3 дня. Обученной сети подаем на вход курс за сегодня, вчера, позавчера и получаем ответ на завтра. Нетрудно заметить, что в этом случае сеть просто выведет зависимость одного параметра от трёх предыдущих. Если желательно учитывать ещё какой-то параметр (например, общий индекс по отрасли), то его надо добавить как вход (и включить в примеры), переобучить сеть и получить новые результаты. Для наиболее точного обучения стоит использовать метод ОРО, как наиболее предсказуемый и несложный в реализации.</w:t>
      </w:r>
    </w:p>
    <w:p w:rsidR="00741E6E" w:rsidRPr="00D23FFF" w:rsidRDefault="00741E6E" w:rsidP="00741E6E">
      <w:pPr>
        <w:pStyle w:val="Heading4"/>
        <w:rPr>
          <w:i w:val="0"/>
          <w:iCs w:val="0"/>
          <w:lang w:val="ru-RU"/>
        </w:rPr>
      </w:pPr>
      <w:r w:rsidRPr="00D23FFF">
        <w:rPr>
          <w:i w:val="0"/>
          <w:iCs w:val="0"/>
          <w:lang w:val="ru-RU"/>
        </w:rPr>
        <w:t>Психодиагностика</w:t>
      </w:r>
    </w:p>
    <w:p w:rsidR="00741E6E" w:rsidRPr="00D23FFF" w:rsidRDefault="00741E6E" w:rsidP="00741E6E">
      <w:pPr>
        <w:jc w:val="both"/>
        <w:rPr>
          <w:lang w:val="ru-RU"/>
        </w:rPr>
      </w:pPr>
      <w:r w:rsidRPr="00D23FFF">
        <w:rPr>
          <w:lang w:val="ru-RU"/>
        </w:rPr>
        <w:t>Серия работ М. Г. Доррера с соавторами посвящена исследованию вопроса о возможности развития психологической интуиции у нейросетевых экспертных систем. Полученные результаты дают подход к раскрытию механизма интуиции нейронных сетей, проявляющейся при решении ими психодиагностических задач. Создан нестандартный для компьютерных методик интуитивный подход к психодиагностике, заключающийся в исключении построения описанной реальности. Он позволяет сократить и упростить работу над психодиагностическими методиками.</w:t>
      </w:r>
    </w:p>
    <w:p w:rsidR="00741E6E" w:rsidRPr="00D23FFF" w:rsidRDefault="00741E6E" w:rsidP="00741E6E">
      <w:pPr>
        <w:pStyle w:val="Heading4"/>
        <w:rPr>
          <w:i w:val="0"/>
          <w:iCs w:val="0"/>
          <w:lang w:val="ru-RU"/>
        </w:rPr>
      </w:pPr>
      <w:r w:rsidRPr="00D23FFF">
        <w:rPr>
          <w:i w:val="0"/>
          <w:iCs w:val="0"/>
          <w:lang w:val="ru-RU"/>
        </w:rPr>
        <w:t>Хемоинформатика</w:t>
      </w:r>
    </w:p>
    <w:p w:rsidR="00741E6E" w:rsidRPr="00D23FFF" w:rsidRDefault="00741E6E" w:rsidP="00741E6E">
      <w:pPr>
        <w:jc w:val="both"/>
        <w:rPr>
          <w:lang w:val="ru-RU"/>
        </w:rPr>
      </w:pPr>
      <w:r w:rsidRPr="00D23FFF">
        <w:rPr>
          <w:lang w:val="ru-RU"/>
        </w:rPr>
        <w:t>Нейронные сети широко используются в химических и биохимических исследованиях. В настоящее время нейронные сети являются одним из самых распространенных методов хемоинформатики для поиска количественных соотношений структура-свойство, благодаря чему они активно используются как для прогнозирования физико-химических свойств и биологической активности химических соединений, так и для направленного дизайна химических соединений и материалов с заранее заданными свойствами, в том числе при разработке новых лекарственных препаратов.</w:t>
      </w:r>
    </w:p>
    <w:p w:rsidR="00741E6E" w:rsidRPr="00D23FFF" w:rsidRDefault="00741E6E" w:rsidP="00741E6E">
      <w:pPr>
        <w:pStyle w:val="Heading4"/>
        <w:rPr>
          <w:i w:val="0"/>
          <w:iCs w:val="0"/>
          <w:lang w:val="ru-RU"/>
        </w:rPr>
      </w:pPr>
      <w:r w:rsidRPr="00D23FFF">
        <w:rPr>
          <w:i w:val="0"/>
          <w:iCs w:val="0"/>
          <w:lang w:val="ru-RU"/>
        </w:rPr>
        <w:t>Нейроуправление</w:t>
      </w:r>
    </w:p>
    <w:p w:rsidR="00741E6E" w:rsidRPr="00D23FFF" w:rsidRDefault="00741E6E" w:rsidP="00741E6E">
      <w:pPr>
        <w:jc w:val="both"/>
        <w:rPr>
          <w:lang w:val="ru-RU"/>
        </w:rPr>
      </w:pPr>
      <w:r w:rsidRPr="00D23FFF">
        <w:rPr>
          <w:lang w:val="ru-RU"/>
        </w:rPr>
        <w:t>Нейронные сети успешно применяются для синтеза систем управления динамическими объектами. Нейросети обладают рядом уникальных свойств, которые делают их мощным инструментом для создания систем управления: способностью к обучению на примерах и обобщению данных, способностью адаптироваться к изменению свойств объекта управления и внешней среды, пригодностью для синтеза нелинейных регуляторов, высокой устойчивостью к повреждениям своих элементов в силу изначально заложенного в нейросетевую архитектуру параллелизма.</w:t>
      </w:r>
    </w:p>
    <w:p w:rsidR="00741E6E" w:rsidRPr="00D23FFF" w:rsidRDefault="00741E6E" w:rsidP="00741E6E">
      <w:pPr>
        <w:pStyle w:val="Heading4"/>
        <w:rPr>
          <w:i w:val="0"/>
          <w:iCs w:val="0"/>
          <w:lang w:val="ru-RU"/>
        </w:rPr>
      </w:pPr>
      <w:r w:rsidRPr="00D23FFF">
        <w:rPr>
          <w:i w:val="0"/>
          <w:iCs w:val="0"/>
          <w:lang w:val="ru-RU"/>
        </w:rPr>
        <w:t>Экономика</w:t>
      </w:r>
    </w:p>
    <w:p w:rsidR="00741E6E" w:rsidRPr="00D23FFF" w:rsidRDefault="00741E6E" w:rsidP="00741E6E">
      <w:pPr>
        <w:jc w:val="both"/>
        <w:rPr>
          <w:lang w:val="ru-RU"/>
        </w:rPr>
      </w:pPr>
      <w:r w:rsidRPr="00D23FFF">
        <w:rPr>
          <w:lang w:val="ru-RU"/>
        </w:rPr>
        <w:t>Алгоритмы искусственных нейронных сетей нашли широкое применение в экономике. С помощью нейронных сетей решается задача разработки алгоритмов нахождения аналитического описания закономерностей функционирования экономических объектов (предприятие, отрасль, регион). Эти алгоритмы применяются к прогнозированию некоторых «выходных» показателей объектов. Применение нейросетевых методов позволяет решить некоторые проблемы экономико-статистического моделирования, повысить адекватность математических моделей, приблизить их к экономической реальности. Поскольку экономические, финансовые и социальные системы очень сложны и являются результатом человеческих действий и противодействий, создание полной математической модели с учётом всех возможных действий и противодействий является очень сложной (если разрешимой) задачей. В системах подобной сложности естественным и наиболее эффективным является использование моделей, которые напрямую имитируют поведение общества и экономики. Именно это способна предложить методология нейронных сетей.</w:t>
      </w:r>
    </w:p>
    <w:p w:rsidR="00741E6E" w:rsidRPr="00D23FFF" w:rsidRDefault="00741E6E" w:rsidP="00741E6E">
      <w:pPr>
        <w:pStyle w:val="Heading4"/>
        <w:rPr>
          <w:i w:val="0"/>
          <w:iCs w:val="0"/>
          <w:lang w:val="ru-RU"/>
        </w:rPr>
      </w:pPr>
      <w:r w:rsidRPr="00D23FFF">
        <w:rPr>
          <w:i w:val="0"/>
          <w:iCs w:val="0"/>
          <w:lang w:val="ru-RU"/>
        </w:rPr>
        <w:lastRenderedPageBreak/>
        <w:t>Педагогическое прогнозирование</w:t>
      </w:r>
    </w:p>
    <w:p w:rsidR="00741E6E" w:rsidRPr="00D23FFF" w:rsidRDefault="00741E6E" w:rsidP="00741E6E">
      <w:pPr>
        <w:jc w:val="both"/>
        <w:rPr>
          <w:lang w:val="ru-RU"/>
        </w:rPr>
      </w:pPr>
      <w:r w:rsidRPr="00D23FFF">
        <w:rPr>
          <w:lang w:val="ru-RU"/>
        </w:rPr>
        <w:t xml:space="preserve">Повседневная педагогическая жизнь изобилует ситуациями, когда какой-либо цели требуется достичь максимально эффективным способом. В условиях постоянной смены информации, большого количества обрабатываемых данных (фактов и причин), а иногда и вследствие информационного хаоса, обучаемые не всегда могут самостоятельно и до конца адекватно структурировать, оценивать и анализировать учебно-воспитательную информацию, которая к ним поступает, что с точки зрения классических педагогических теорий приводит к непонятному поведению, и как следствие – неправильному прогнозу. В этом случае на помощь приходят нейронные сети, которые работают на идеях искусственного интеллекта. Примерами компьютерных нейронных систем являются программные продукты: </w:t>
      </w:r>
      <w:r>
        <w:t>STATISTICA</w:t>
      </w:r>
      <w:r w:rsidRPr="00D23FFF">
        <w:rPr>
          <w:lang w:val="ru-RU"/>
        </w:rPr>
        <w:t xml:space="preserve"> </w:t>
      </w:r>
      <w:r>
        <w:t>Neural</w:t>
      </w:r>
      <w:r w:rsidRPr="00D23FFF">
        <w:rPr>
          <w:lang w:val="ru-RU"/>
        </w:rPr>
        <w:t xml:space="preserve"> </w:t>
      </w:r>
      <w:r>
        <w:t>Networks</w:t>
      </w:r>
      <w:r w:rsidRPr="00D23FFF">
        <w:rPr>
          <w:lang w:val="ru-RU"/>
        </w:rPr>
        <w:t xml:space="preserve">, </w:t>
      </w:r>
      <w:r>
        <w:t>Bra</w:t>
      </w:r>
      <w:r w:rsidRPr="00D23FFF">
        <w:rPr>
          <w:lang w:val="ru-RU"/>
        </w:rPr>
        <w:t>і</w:t>
      </w:r>
      <w:r>
        <w:t>nMaker</w:t>
      </w:r>
      <w:r w:rsidRPr="00D23FFF">
        <w:rPr>
          <w:lang w:val="ru-RU"/>
        </w:rPr>
        <w:t xml:space="preserve">, </w:t>
      </w:r>
      <w:r>
        <w:t>NeuroShell</w:t>
      </w:r>
      <w:r w:rsidRPr="00D23FFF">
        <w:rPr>
          <w:lang w:val="ru-RU"/>
        </w:rPr>
        <w:t xml:space="preserve">, </w:t>
      </w:r>
      <w:r>
        <w:t>OWL</w:t>
      </w:r>
      <w:r w:rsidRPr="00D23FFF">
        <w:rPr>
          <w:lang w:val="ru-RU"/>
        </w:rPr>
        <w:t xml:space="preserve"> (</w:t>
      </w:r>
      <w:r>
        <w:t>HyperLog</w:t>
      </w:r>
      <w:r w:rsidRPr="00D23FFF">
        <w:rPr>
          <w:lang w:val="ru-RU"/>
        </w:rPr>
        <w:t>і</w:t>
      </w:r>
      <w:r>
        <w:t>c</w:t>
      </w:r>
      <w:r w:rsidRPr="00D23FFF">
        <w:rPr>
          <w:lang w:val="ru-RU"/>
        </w:rPr>
        <w:t xml:space="preserve">), </w:t>
      </w:r>
      <w:r>
        <w:t>Neuro</w:t>
      </w:r>
      <w:r w:rsidRPr="00D23FFF">
        <w:rPr>
          <w:lang w:val="ru-RU"/>
        </w:rPr>
        <w:t xml:space="preserve"> </w:t>
      </w:r>
      <w:r>
        <w:t>Bu</w:t>
      </w:r>
      <w:r w:rsidRPr="00D23FFF">
        <w:rPr>
          <w:lang w:val="ru-RU"/>
        </w:rPr>
        <w:t>і</w:t>
      </w:r>
      <w:r>
        <w:t>lder</w:t>
      </w:r>
      <w:r w:rsidRPr="00D23FFF">
        <w:rPr>
          <w:lang w:val="ru-RU"/>
        </w:rPr>
        <w:t>.</w:t>
      </w:r>
    </w:p>
    <w:p w:rsidR="00741E6E" w:rsidRPr="00D23FFF" w:rsidRDefault="00741E6E" w:rsidP="00741E6E">
      <w:pPr>
        <w:pStyle w:val="Heading4"/>
        <w:rPr>
          <w:i w:val="0"/>
          <w:iCs w:val="0"/>
          <w:lang w:val="ru-RU"/>
        </w:rPr>
      </w:pPr>
      <w:r w:rsidRPr="00D23FFF">
        <w:rPr>
          <w:i w:val="0"/>
          <w:iCs w:val="0"/>
          <w:lang w:val="ru-RU"/>
        </w:rPr>
        <w:t>Роботы</w:t>
      </w:r>
    </w:p>
    <w:p w:rsidR="00741E6E" w:rsidRPr="00D23FFF" w:rsidRDefault="00741E6E" w:rsidP="00741E6E">
      <w:pPr>
        <w:jc w:val="both"/>
        <w:rPr>
          <w:lang w:val="ru-RU"/>
        </w:rPr>
      </w:pPr>
      <w:r w:rsidRPr="005E53AA">
        <w:rPr>
          <w:b/>
        </w:rPr>
        <w:t>Aibo</w:t>
      </w:r>
      <w:r w:rsidRPr="00D23FFF">
        <w:rPr>
          <w:lang w:val="ru-RU"/>
        </w:rPr>
        <w:t xml:space="preserve"> — собака-робот, разработанная компанией </w:t>
      </w:r>
      <w:r>
        <w:t>Sony</w:t>
      </w:r>
      <w:r w:rsidRPr="00D23FFF">
        <w:rPr>
          <w:lang w:val="ru-RU"/>
        </w:rPr>
        <w:t xml:space="preserve">. Она имеет множество модификаций, первая модель была выпущена в 1999 году. </w:t>
      </w:r>
      <w:r>
        <w:t>AIBO</w:t>
      </w:r>
      <w:r w:rsidRPr="00D23FFF">
        <w:rPr>
          <w:lang w:val="ru-RU"/>
        </w:rPr>
        <w:t xml:space="preserve"> умеет ходить, «видеть» окружающие его предметы с помощью видеокамеры и инфракрасных датчиков расстояния, распознавать команды и лица. Робот является полностью автономным: он может учиться и развиваться, основываясь на побуждениях своего хозяина, обстановки, или другого </w:t>
      </w:r>
      <w:r>
        <w:t>AIBO</w:t>
      </w:r>
      <w:r w:rsidRPr="00D23FFF">
        <w:rPr>
          <w:lang w:val="ru-RU"/>
        </w:rPr>
        <w:t>. Несмотря на это, он поддаётся настройкам с помощью специальных программ. Существует программное обеспечение, имитирующее «взрослую собаку», которая сразу использует все свои функции и программное обеспечение имитирующее «щенка», который раскрывает свои возможности постепенно.</w:t>
      </w:r>
    </w:p>
    <w:p w:rsidR="00741E6E" w:rsidRPr="00D23FFF" w:rsidRDefault="00741E6E" w:rsidP="00741E6E">
      <w:pPr>
        <w:jc w:val="both"/>
        <w:rPr>
          <w:lang w:val="ru-RU"/>
        </w:rPr>
      </w:pPr>
      <w:r w:rsidRPr="00D23FFF">
        <w:rPr>
          <w:lang w:val="ru-RU"/>
        </w:rPr>
        <w:t xml:space="preserve">«Настроение» </w:t>
      </w:r>
      <w:r>
        <w:t>AIBO</w:t>
      </w:r>
      <w:r w:rsidRPr="00D23FFF">
        <w:rPr>
          <w:lang w:val="ru-RU"/>
        </w:rPr>
        <w:t xml:space="preserve"> может меняться в зависимости от окружающей обстановки, и влиять на поведение. Инстинкты позволяют </w:t>
      </w:r>
      <w:r>
        <w:t>AIBO</w:t>
      </w:r>
      <w:r w:rsidRPr="00D23FFF">
        <w:rPr>
          <w:lang w:val="ru-RU"/>
        </w:rPr>
        <w:t xml:space="preserve"> двигаться, играть с его игрушками, удовлетворять своё любопытство, играть и общаться с хозяином, самостоятельно подзаряжаться и просыпаться после сна. Разработчики утверждают, что у </w:t>
      </w:r>
      <w:r>
        <w:t>AIBO</w:t>
      </w:r>
      <w:r w:rsidRPr="00D23FFF">
        <w:rPr>
          <w:lang w:val="ru-RU"/>
        </w:rPr>
        <w:t xml:space="preserve"> есть симулирование шести эмоций: счастье, грусть, страх, антипатия, удивление, и гнев.</w:t>
      </w:r>
    </w:p>
    <w:p w:rsidR="00741E6E" w:rsidRPr="00D23FFF" w:rsidRDefault="00741E6E" w:rsidP="00741E6E">
      <w:pPr>
        <w:jc w:val="both"/>
        <w:rPr>
          <w:lang w:val="ru-RU"/>
        </w:rPr>
      </w:pPr>
      <w:r w:rsidRPr="005E53AA">
        <w:rPr>
          <w:b/>
        </w:rPr>
        <w:t>NAO</w:t>
      </w:r>
      <w:r w:rsidRPr="00D23FFF">
        <w:rPr>
          <w:lang w:val="ru-RU"/>
        </w:rPr>
        <w:t xml:space="preserve"> — это автономный программируемый человекоподобный робот, разработанный компанией </w:t>
      </w:r>
      <w:r w:rsidRPr="005E53AA">
        <w:t>Aldebaran</w:t>
      </w:r>
      <w:r w:rsidRPr="00D23FFF">
        <w:rPr>
          <w:lang w:val="ru-RU"/>
        </w:rPr>
        <w:t xml:space="preserve"> </w:t>
      </w:r>
      <w:r w:rsidRPr="005E53AA">
        <w:t>Robotics</w:t>
      </w:r>
      <w:r w:rsidRPr="00D23FFF">
        <w:rPr>
          <w:lang w:val="ru-RU"/>
        </w:rPr>
        <w:t xml:space="preserve">, штаб-квартира которой находится во Франции (Париж). Разработка робота началась с запуска Проекта </w:t>
      </w:r>
      <w:r w:rsidRPr="005E53AA">
        <w:t>NAO</w:t>
      </w:r>
      <w:r w:rsidRPr="00D23FFF">
        <w:rPr>
          <w:lang w:val="ru-RU"/>
        </w:rPr>
        <w:t xml:space="preserve"> (</w:t>
      </w:r>
      <w:r w:rsidRPr="005E53AA">
        <w:t>Project</w:t>
      </w:r>
      <w:r w:rsidRPr="00D23FFF">
        <w:rPr>
          <w:lang w:val="ru-RU"/>
        </w:rPr>
        <w:t xml:space="preserve"> </w:t>
      </w:r>
      <w:r w:rsidRPr="005E53AA">
        <w:t>NAO</w:t>
      </w:r>
      <w:r w:rsidRPr="00D23FFF">
        <w:rPr>
          <w:lang w:val="ru-RU"/>
        </w:rPr>
        <w:t xml:space="preserve">) в 2004 году. 15 августа 2007 года, робот </w:t>
      </w:r>
      <w:r w:rsidRPr="005E53AA">
        <w:t>NAO</w:t>
      </w:r>
      <w:r w:rsidRPr="00D23FFF">
        <w:rPr>
          <w:lang w:val="ru-RU"/>
        </w:rPr>
        <w:t xml:space="preserve"> заменил робота-собаку </w:t>
      </w:r>
      <w:r w:rsidRPr="005E53AA">
        <w:t>Aibo</w:t>
      </w:r>
      <w:r w:rsidRPr="00D23FFF">
        <w:rPr>
          <w:lang w:val="ru-RU"/>
        </w:rPr>
        <w:t xml:space="preserve"> компании </w:t>
      </w:r>
      <w:r w:rsidRPr="005E53AA">
        <w:t>Sony</w:t>
      </w:r>
      <w:r w:rsidRPr="00D23FFF">
        <w:rPr>
          <w:lang w:val="ru-RU"/>
        </w:rPr>
        <w:t xml:space="preserve"> в международном соревновании по робофутболу </w:t>
      </w:r>
      <w:r w:rsidRPr="005E53AA">
        <w:t>RoboCup</w:t>
      </w:r>
      <w:r w:rsidRPr="00D23FFF">
        <w:rPr>
          <w:lang w:val="ru-RU"/>
        </w:rPr>
        <w:t xml:space="preserve"> </w:t>
      </w:r>
      <w:r w:rsidRPr="005E53AA">
        <w:t>Standard</w:t>
      </w:r>
      <w:r w:rsidRPr="00D23FFF">
        <w:rPr>
          <w:lang w:val="ru-RU"/>
        </w:rPr>
        <w:t xml:space="preserve"> </w:t>
      </w:r>
      <w:r w:rsidRPr="005E53AA">
        <w:t>Platform</w:t>
      </w:r>
      <w:r w:rsidRPr="00D23FFF">
        <w:rPr>
          <w:lang w:val="ru-RU"/>
        </w:rPr>
        <w:t xml:space="preserve"> </w:t>
      </w:r>
      <w:r w:rsidRPr="005E53AA">
        <w:t>League</w:t>
      </w:r>
      <w:r w:rsidRPr="00D23FFF">
        <w:rPr>
          <w:lang w:val="ru-RU"/>
        </w:rPr>
        <w:t xml:space="preserve"> (</w:t>
      </w:r>
      <w:r w:rsidRPr="005E53AA">
        <w:t>SPL</w:t>
      </w:r>
      <w:r w:rsidRPr="00D23FFF">
        <w:rPr>
          <w:lang w:val="ru-RU"/>
        </w:rPr>
        <w:t xml:space="preserve">). Также робот </w:t>
      </w:r>
      <w:r w:rsidRPr="005E53AA">
        <w:t>NAO</w:t>
      </w:r>
      <w:r w:rsidRPr="00D23FFF">
        <w:rPr>
          <w:lang w:val="ru-RU"/>
        </w:rPr>
        <w:t xml:space="preserve"> принимал участие в соревновании </w:t>
      </w:r>
      <w:r w:rsidRPr="005E53AA">
        <w:t>RoboCup</w:t>
      </w:r>
      <w:r w:rsidRPr="00D23FFF">
        <w:rPr>
          <w:lang w:val="ru-RU"/>
        </w:rPr>
        <w:t xml:space="preserve"> 2008 и 2009 года и был выбран в качестве базовой платформы для </w:t>
      </w:r>
      <w:r w:rsidRPr="005E53AA">
        <w:t>SPL</w:t>
      </w:r>
      <w:r w:rsidRPr="00D23FFF">
        <w:rPr>
          <w:lang w:val="ru-RU"/>
        </w:rPr>
        <w:t xml:space="preserve"> на </w:t>
      </w:r>
      <w:r w:rsidRPr="005E53AA">
        <w:t>RoboCup</w:t>
      </w:r>
      <w:r w:rsidRPr="00D23FFF">
        <w:rPr>
          <w:lang w:val="ru-RU"/>
        </w:rPr>
        <w:t xml:space="preserve"> 2010. Учебная версия </w:t>
      </w:r>
      <w:r w:rsidRPr="005E53AA">
        <w:t>NAO</w:t>
      </w:r>
      <w:r w:rsidRPr="00D23FFF">
        <w:rPr>
          <w:lang w:val="ru-RU"/>
        </w:rPr>
        <w:t xml:space="preserve"> была разработана для университетов и лабораторий для исследования и обучения. Для институтов эта версия была реализована в 2008, а позднее (к 2011) стала доступна для большинства. </w:t>
      </w:r>
      <w:r w:rsidRPr="005E53AA">
        <w:t>NAO</w:t>
      </w:r>
      <w:r w:rsidRPr="00D23FFF">
        <w:rPr>
          <w:lang w:val="ru-RU"/>
        </w:rPr>
        <w:t xml:space="preserve"> вскоре начал использоваться в различных университетах всего мира, таких как Токийский Университет, Индийский технологический институт Канпур в Индии, </w:t>
      </w:r>
      <w:r w:rsidRPr="005E53AA">
        <w:t>Alfaisal</w:t>
      </w:r>
      <w:r w:rsidRPr="00D23FFF">
        <w:rPr>
          <w:lang w:val="ru-RU"/>
        </w:rPr>
        <w:t xml:space="preserve"> в Саудовской Аравии. В декабре 2011 года </w:t>
      </w:r>
      <w:r w:rsidRPr="005E53AA">
        <w:t>Aldebaran</w:t>
      </w:r>
      <w:r w:rsidRPr="00D23FFF">
        <w:rPr>
          <w:lang w:val="ru-RU"/>
        </w:rPr>
        <w:t xml:space="preserve"> </w:t>
      </w:r>
      <w:r w:rsidRPr="005E53AA">
        <w:t>Robotics</w:t>
      </w:r>
      <w:r w:rsidRPr="00D23FFF">
        <w:rPr>
          <w:lang w:val="ru-RU"/>
        </w:rPr>
        <w:t xml:space="preserve"> произвела модель </w:t>
      </w:r>
      <w:r w:rsidRPr="005E53AA">
        <w:t>Nao</w:t>
      </w:r>
      <w:r w:rsidRPr="00D23FFF">
        <w:rPr>
          <w:lang w:val="ru-RU"/>
        </w:rPr>
        <w:t xml:space="preserve"> </w:t>
      </w:r>
      <w:r w:rsidRPr="005E53AA">
        <w:t>Next</w:t>
      </w:r>
      <w:r w:rsidRPr="00D23FFF">
        <w:rPr>
          <w:lang w:val="ru-RU"/>
        </w:rPr>
        <w:t xml:space="preserve"> </w:t>
      </w:r>
      <w:r w:rsidRPr="005E53AA">
        <w:t>Gen</w:t>
      </w:r>
      <w:r w:rsidRPr="00D23FFF">
        <w:rPr>
          <w:lang w:val="ru-RU"/>
        </w:rPr>
        <w:t xml:space="preserve"> с расширением программного обеспечения и более мощным процессором, а также с камерами более высокого разрешения (</w:t>
      </w:r>
      <w:r w:rsidRPr="005E53AA">
        <w:t>HD</w:t>
      </w:r>
      <w:r w:rsidRPr="00D23FFF">
        <w:rPr>
          <w:lang w:val="ru-RU"/>
        </w:rPr>
        <w:t>).</w:t>
      </w:r>
    </w:p>
    <w:p w:rsidR="00741E6E" w:rsidRPr="00D23FFF" w:rsidRDefault="00741E6E" w:rsidP="00741E6E">
      <w:pPr>
        <w:pStyle w:val="Heading4"/>
        <w:rPr>
          <w:b/>
          <w:lang w:val="ru-RU"/>
        </w:rPr>
      </w:pPr>
      <w:r w:rsidRPr="00D23FFF">
        <w:rPr>
          <w:i w:val="0"/>
          <w:iCs w:val="0"/>
          <w:lang w:val="ru-RU"/>
        </w:rPr>
        <w:t>Нейрокомпьютеры</w:t>
      </w:r>
    </w:p>
    <w:p w:rsidR="00741E6E" w:rsidRPr="00D23FFF" w:rsidRDefault="00741E6E" w:rsidP="00741E6E">
      <w:pPr>
        <w:jc w:val="both"/>
        <w:rPr>
          <w:lang w:val="ru-RU"/>
        </w:rPr>
      </w:pPr>
      <w:r w:rsidRPr="00D23FFF">
        <w:rPr>
          <w:b/>
          <w:lang w:val="ru-RU"/>
        </w:rPr>
        <w:t>Нейрокомпьютер</w:t>
      </w:r>
      <w:r w:rsidRPr="00D23FFF">
        <w:rPr>
          <w:lang w:val="ru-RU"/>
        </w:rPr>
        <w:t xml:space="preserve"> — устройство переработки информации на основе принципов работы естественных нейронных систем.</w:t>
      </w:r>
    </w:p>
    <w:p w:rsidR="00741E6E" w:rsidRPr="00D23FFF" w:rsidRDefault="00741E6E" w:rsidP="00741E6E">
      <w:pPr>
        <w:jc w:val="both"/>
        <w:rPr>
          <w:lang w:val="ru-RU"/>
        </w:rPr>
      </w:pPr>
      <w:r w:rsidRPr="00D23FFF">
        <w:rPr>
          <w:lang w:val="ru-RU"/>
        </w:rPr>
        <w:lastRenderedPageBreak/>
        <w:t>В отличие от цифровых систем, представляющих собой комбинации процессорных и запоминающих блоков, нейропроцессоры содержат память, распределённую в связях между очень простыми процессорами, которые часто могут быть описаны как формальные нейроны или блоки из однотипных формальных нейронов. Тем самым основная нагрузка на выполнение конкретных функций процессорами ложится на архитектуру системы, детали которой в свою очередь определяются межнейронными связями.</w:t>
      </w:r>
    </w:p>
    <w:p w:rsidR="00741E6E" w:rsidRDefault="00741E6E" w:rsidP="00741E6E">
      <w:pPr>
        <w:jc w:val="both"/>
      </w:pPr>
      <w:r>
        <w:t>Три основных преимущества нейрокомпьютеров:</w:t>
      </w:r>
    </w:p>
    <w:p w:rsidR="00741E6E" w:rsidRPr="00595257" w:rsidRDefault="00741E6E" w:rsidP="00741E6E">
      <w:pPr>
        <w:pStyle w:val="ListParagraph"/>
        <w:numPr>
          <w:ilvl w:val="0"/>
          <w:numId w:val="267"/>
        </w:numPr>
        <w:spacing w:after="160" w:line="259" w:lineRule="auto"/>
        <w:ind w:left="720"/>
        <w:jc w:val="both"/>
      </w:pPr>
      <w:r w:rsidRPr="00595257">
        <w:t>Все алгоритмы нейроинформатики высокопараллельны, а это уже залог высокого быстродействия.</w:t>
      </w:r>
    </w:p>
    <w:p w:rsidR="00741E6E" w:rsidRPr="00595257" w:rsidRDefault="00741E6E" w:rsidP="00741E6E">
      <w:pPr>
        <w:pStyle w:val="ListParagraph"/>
        <w:numPr>
          <w:ilvl w:val="0"/>
          <w:numId w:val="267"/>
        </w:numPr>
        <w:spacing w:after="160" w:line="259" w:lineRule="auto"/>
        <w:ind w:left="720"/>
        <w:jc w:val="both"/>
      </w:pPr>
      <w:r w:rsidRPr="00595257">
        <w:t>Нейросистемы можно легко сделать очень устойчивыми к помехам и разрушениям.</w:t>
      </w:r>
    </w:p>
    <w:p w:rsidR="00741E6E" w:rsidRPr="00595257" w:rsidRDefault="00741E6E" w:rsidP="00741E6E">
      <w:pPr>
        <w:pStyle w:val="ListParagraph"/>
        <w:numPr>
          <w:ilvl w:val="0"/>
          <w:numId w:val="267"/>
        </w:numPr>
        <w:spacing w:after="160" w:line="259" w:lineRule="auto"/>
        <w:ind w:left="720"/>
        <w:jc w:val="both"/>
      </w:pPr>
      <w:r w:rsidRPr="00595257">
        <w:t>Устойчивые и надёжные нейросистемы могут создаваться и из ненадёжных элементов, имеющих значительный разброс параметров.</w:t>
      </w:r>
    </w:p>
    <w:p w:rsidR="00741E6E" w:rsidRPr="00D23FFF" w:rsidRDefault="00741E6E" w:rsidP="00741E6E">
      <w:pPr>
        <w:jc w:val="both"/>
        <w:rPr>
          <w:lang w:val="ru-RU"/>
        </w:rPr>
      </w:pPr>
      <w:r w:rsidRPr="00D23FFF">
        <w:rPr>
          <w:lang w:val="ru-RU"/>
        </w:rPr>
        <w:t>На роль центральной проблемы, решаемой всей нейроинформатикой и нейрокомпьютингом, А. Горбань предложил проблему эффективного параллелизма. Давно известно, что производительность компьютера возрастает намного медленнее, чем число процессоров. М. Минский сформулировал гипотезу: производительность параллельной системы растёт (примерно) пропорционально логарифму числа процессоров — это намного медленнее, чем линейная функция (Гипотеза Минского).</w:t>
      </w:r>
    </w:p>
    <w:p w:rsidR="00741E6E" w:rsidRPr="00D23FFF" w:rsidRDefault="00741E6E" w:rsidP="00741E6E">
      <w:pPr>
        <w:jc w:val="both"/>
        <w:rPr>
          <w:lang w:val="ru-RU"/>
        </w:rPr>
      </w:pPr>
      <w:r w:rsidRPr="00D23FFF">
        <w:rPr>
          <w:lang w:val="ru-RU"/>
        </w:rPr>
        <w:t>Для преодоления этого ограничения применяется следующий подход: для различных классов задач строятся максимально параллельные алгоритмы решения, использующие какую-либо абстрактную архитектуру (парадигму) мелкозернистого параллелизма, а для конкретных параллельных компьютеров создаются средства реализации параллельных процессов заданной абстрактной архитектуры. В результате появляется эффективный аппарат производства параллельных программ.</w:t>
      </w:r>
    </w:p>
    <w:p w:rsidR="00741E6E" w:rsidRPr="00D23FFF" w:rsidRDefault="00741E6E" w:rsidP="00741E6E">
      <w:pPr>
        <w:jc w:val="both"/>
        <w:rPr>
          <w:lang w:val="ru-RU"/>
        </w:rPr>
      </w:pPr>
      <w:r w:rsidRPr="00D23FFF">
        <w:rPr>
          <w:lang w:val="ru-RU"/>
        </w:rPr>
        <w:t>Нейроинформатика поставляет универсальные мелкозернистые параллельные архитектуры для решения различных классов задач. Для конкретных задач строится абстрактная нейросетевая реализация алгоритма решения, которая затем реализуется на конкретных параллельных вычислительных устройствах. Таким образом нейросети позволяют эффективно использовать параллелизм.</w:t>
      </w:r>
    </w:p>
    <w:p w:rsidR="00741E6E" w:rsidRPr="00D23FFF" w:rsidRDefault="00741E6E" w:rsidP="00741E6E">
      <w:pPr>
        <w:jc w:val="both"/>
        <w:rPr>
          <w:lang w:val="ru-RU"/>
        </w:rPr>
      </w:pPr>
      <w:r w:rsidRPr="00F065DF">
        <w:rPr>
          <w:b/>
        </w:rPr>
        <w:t>IBM</w:t>
      </w:r>
      <w:r w:rsidRPr="00D23FFF">
        <w:rPr>
          <w:b/>
          <w:lang w:val="ru-RU"/>
        </w:rPr>
        <w:t xml:space="preserve"> </w:t>
      </w:r>
      <w:r w:rsidRPr="00F065DF">
        <w:rPr>
          <w:b/>
        </w:rPr>
        <w:t>Watson</w:t>
      </w:r>
      <w:r w:rsidRPr="00D23FFF">
        <w:rPr>
          <w:lang w:val="ru-RU"/>
        </w:rPr>
        <w:t xml:space="preserve"> — суперкомпьютер фирмы </w:t>
      </w:r>
      <w:r>
        <w:t>IBM</w:t>
      </w:r>
      <w:r w:rsidRPr="00D23FFF">
        <w:rPr>
          <w:lang w:val="ru-RU"/>
        </w:rPr>
        <w:t xml:space="preserve">, оснащённый вопросно-ответной системой искусственного интеллекта, созданный группой исследователей под руководством Дэвида Феруччи. Его создание — часть проекта </w:t>
      </w:r>
      <w:r>
        <w:t>DeepQA</w:t>
      </w:r>
      <w:r w:rsidRPr="00D23FFF">
        <w:rPr>
          <w:lang w:val="ru-RU"/>
        </w:rPr>
        <w:t xml:space="preserve">. Основная задача Уотсона — понимать вопросы, сформулированные на естественном языке, и находить на них ответы в базе данных. Назван в честь основателя </w:t>
      </w:r>
      <w:r>
        <w:t>IBM</w:t>
      </w:r>
      <w:r w:rsidRPr="00D23FFF">
        <w:rPr>
          <w:lang w:val="ru-RU"/>
        </w:rPr>
        <w:t xml:space="preserve"> Томаса Уотсона.</w:t>
      </w:r>
    </w:p>
    <w:p w:rsidR="00741E6E" w:rsidRPr="00D23FFF" w:rsidRDefault="00741E6E" w:rsidP="00741E6E">
      <w:pPr>
        <w:jc w:val="both"/>
        <w:rPr>
          <w:lang w:val="ru-RU"/>
        </w:rPr>
      </w:pPr>
      <w:r w:rsidRPr="00D23FFF">
        <w:rPr>
          <w:lang w:val="ru-RU"/>
        </w:rPr>
        <w:t xml:space="preserve">В феврале 2011 года суперкомпьютер принял участие в телепередаче </w:t>
      </w:r>
      <w:r>
        <w:t>Jeopardy</w:t>
      </w:r>
      <w:r w:rsidRPr="00D23FFF">
        <w:rPr>
          <w:lang w:val="ru-RU"/>
        </w:rPr>
        <w:t>! (российский аналог — «Своя игра»). Его соперниками были Брэд Раттер — обладатель самого большого выигрыша в программе, и Кен Дженнингс — рекордсмен по длительности беспроигрышной серии. Компьютер одержал победу, получив 1 млн долларов, в то время, как Дженнингс и Раттер получили, соответственно, по 300 и 200 тысяч.</w:t>
      </w:r>
    </w:p>
    <w:p w:rsidR="00741E6E" w:rsidRPr="00D23FFF" w:rsidRDefault="00741E6E" w:rsidP="00741E6E">
      <w:pPr>
        <w:jc w:val="both"/>
        <w:rPr>
          <w:lang w:val="ru-RU"/>
        </w:rPr>
      </w:pPr>
      <w:r>
        <w:lastRenderedPageBreak/>
        <w:t>Watson</w:t>
      </w:r>
      <w:r w:rsidRPr="00D23FFF">
        <w:rPr>
          <w:lang w:val="ru-RU"/>
        </w:rPr>
        <w:t xml:space="preserve"> состоит из 90 серверов </w:t>
      </w:r>
      <w:r>
        <w:t>IBM</w:t>
      </w:r>
      <w:r w:rsidRPr="00D23FFF">
        <w:rPr>
          <w:lang w:val="ru-RU"/>
        </w:rPr>
        <w:t xml:space="preserve"> </w:t>
      </w:r>
      <w:r>
        <w:t>p</w:t>
      </w:r>
      <w:r w:rsidRPr="00D23FFF">
        <w:rPr>
          <w:lang w:val="ru-RU"/>
        </w:rPr>
        <w:t xml:space="preserve">750, каждый из которых оснащён четырьмя восьмиядерными процессорами архитектуры </w:t>
      </w:r>
      <w:r>
        <w:t>POWER</w:t>
      </w:r>
      <w:r w:rsidRPr="00D23FFF">
        <w:rPr>
          <w:lang w:val="ru-RU"/>
        </w:rPr>
        <w:t>7. Суммарная оперативная память — более 15 терабайт.</w:t>
      </w:r>
    </w:p>
    <w:p w:rsidR="00741E6E" w:rsidRPr="00D23FFF" w:rsidRDefault="00741E6E" w:rsidP="00741E6E">
      <w:pPr>
        <w:jc w:val="both"/>
        <w:rPr>
          <w:lang w:val="ru-RU"/>
        </w:rPr>
      </w:pPr>
      <w:r w:rsidRPr="00D23FFF">
        <w:rPr>
          <w:lang w:val="ru-RU"/>
        </w:rPr>
        <w:t xml:space="preserve">Система имела доступ к 200 млн страниц структурированной и неструктурированной информации объёмом в 4 терабайта, включая полный текст Википедии. Во время игры </w:t>
      </w:r>
      <w:r>
        <w:t>Watson</w:t>
      </w:r>
      <w:r w:rsidRPr="00D23FFF">
        <w:rPr>
          <w:lang w:val="ru-RU"/>
        </w:rPr>
        <w:t xml:space="preserve"> не имел доступа к интернету.</w:t>
      </w:r>
    </w:p>
    <w:p w:rsidR="00741E6E" w:rsidRPr="00D23FFF" w:rsidRDefault="00741E6E" w:rsidP="00741E6E">
      <w:pPr>
        <w:jc w:val="both"/>
        <w:rPr>
          <w:lang w:val="ru-RU"/>
        </w:rPr>
      </w:pPr>
      <w:r w:rsidRPr="00D23FFF">
        <w:rPr>
          <w:lang w:val="ru-RU"/>
        </w:rPr>
        <w:t xml:space="preserve">Разработчики суперкомпьютера </w:t>
      </w:r>
      <w:r>
        <w:t>IBM</w:t>
      </w:r>
      <w:r w:rsidRPr="00D23FFF">
        <w:rPr>
          <w:lang w:val="ru-RU"/>
        </w:rPr>
        <w:t xml:space="preserve"> </w:t>
      </w:r>
      <w:r>
        <w:t>Watson</w:t>
      </w:r>
      <w:r w:rsidRPr="00D23FFF">
        <w:rPr>
          <w:lang w:val="ru-RU"/>
        </w:rPr>
        <w:t xml:space="preserve"> сделали большую ошибку, когда закачали в его память словарь уличного жаргона с сайта </w:t>
      </w:r>
      <w:r>
        <w:t>Urban</w:t>
      </w:r>
      <w:r w:rsidRPr="00D23FFF">
        <w:rPr>
          <w:lang w:val="ru-RU"/>
        </w:rPr>
        <w:t xml:space="preserve"> </w:t>
      </w:r>
      <w:r>
        <w:t>Dictionary</w:t>
      </w:r>
      <w:r w:rsidRPr="00D23FFF">
        <w:rPr>
          <w:lang w:val="ru-RU"/>
        </w:rPr>
        <w:t xml:space="preserve">. </w:t>
      </w:r>
      <w:r>
        <w:t>IBM</w:t>
      </w:r>
      <w:r w:rsidRPr="00D23FFF">
        <w:rPr>
          <w:lang w:val="ru-RU"/>
        </w:rPr>
        <w:t xml:space="preserve"> </w:t>
      </w:r>
      <w:r>
        <w:t>Watson</w:t>
      </w:r>
      <w:r w:rsidRPr="00D23FFF">
        <w:rPr>
          <w:lang w:val="ru-RU"/>
        </w:rPr>
        <w:t xml:space="preserve"> обучен распознавать смысл предложений/вопросов и отвечать на них, используя усвоенные массивы неструктурированных данных (</w:t>
      </w:r>
      <w:r>
        <w:t>data</w:t>
      </w:r>
      <w:r w:rsidRPr="00D23FFF">
        <w:rPr>
          <w:lang w:val="ru-RU"/>
        </w:rPr>
        <w:t xml:space="preserve"> </w:t>
      </w:r>
      <w:r>
        <w:t>mining</w:t>
      </w:r>
      <w:r w:rsidRPr="00D23FFF">
        <w:rPr>
          <w:lang w:val="ru-RU"/>
        </w:rPr>
        <w:t>).</w:t>
      </w:r>
    </w:p>
    <w:p w:rsidR="00741E6E" w:rsidRPr="00D23FFF" w:rsidRDefault="00741E6E" w:rsidP="00741E6E">
      <w:pPr>
        <w:jc w:val="both"/>
        <w:rPr>
          <w:lang w:val="ru-RU"/>
        </w:rPr>
      </w:pPr>
      <w:r w:rsidRPr="00D23FFF">
        <w:rPr>
          <w:lang w:val="ru-RU"/>
        </w:rPr>
        <w:t>Разработчики думали, что информация о дополнительных смыслах слов улучшит искусственный интеллект, поможет ему лучше понимать людей.</w:t>
      </w:r>
    </w:p>
    <w:p w:rsidR="00741E6E" w:rsidRPr="00D23FFF" w:rsidRDefault="00741E6E" w:rsidP="00741E6E">
      <w:pPr>
        <w:jc w:val="both"/>
        <w:rPr>
          <w:lang w:val="ru-RU"/>
        </w:rPr>
      </w:pPr>
      <w:r w:rsidRPr="00D23FFF">
        <w:rPr>
          <w:lang w:val="ru-RU"/>
        </w:rPr>
        <w:t>Они ошиблись. Уличный жаргон оказался исключительно вреден суперкомпьютеру. Однажды он даже ответил на вопрос неприличным словом “</w:t>
      </w:r>
      <w:r>
        <w:t>Bullshit</w:t>
      </w:r>
      <w:r w:rsidRPr="00D23FFF">
        <w:rPr>
          <w:lang w:val="ru-RU"/>
        </w:rPr>
        <w:t>”.</w:t>
      </w:r>
    </w:p>
    <w:p w:rsidR="00741E6E" w:rsidRPr="00D23FFF" w:rsidRDefault="00741E6E" w:rsidP="00741E6E">
      <w:pPr>
        <w:jc w:val="both"/>
        <w:rPr>
          <w:lang w:val="ru-RU"/>
        </w:rPr>
      </w:pPr>
      <w:r w:rsidRPr="00D23FFF">
        <w:rPr>
          <w:lang w:val="ru-RU"/>
        </w:rPr>
        <w:t xml:space="preserve">В результате, разработчики приняли решение очистить память </w:t>
      </w:r>
      <w:r>
        <w:t>IBM</w:t>
      </w:r>
      <w:r w:rsidRPr="00D23FFF">
        <w:rPr>
          <w:lang w:val="ru-RU"/>
        </w:rPr>
        <w:t xml:space="preserve"> </w:t>
      </w:r>
      <w:r>
        <w:t>Watson</w:t>
      </w:r>
      <w:r w:rsidRPr="00D23FFF">
        <w:rPr>
          <w:lang w:val="ru-RU"/>
        </w:rPr>
        <w:t xml:space="preserve"> от сленга и поставить фильтр на выдаваемые слова, чтобы не допустить случайно ненормативной лексики в прямом эфире.</w:t>
      </w:r>
    </w:p>
    <w:p w:rsidR="00741E6E" w:rsidRPr="00D23FFF" w:rsidRDefault="00741E6E" w:rsidP="00741E6E">
      <w:pPr>
        <w:jc w:val="both"/>
        <w:rPr>
          <w:lang w:val="ru-RU"/>
        </w:rPr>
      </w:pPr>
      <w:r>
        <w:t>IBM</w:t>
      </w:r>
      <w:r w:rsidRPr="00D23FFF">
        <w:rPr>
          <w:lang w:val="ru-RU"/>
        </w:rPr>
        <w:t xml:space="preserve"> совместно с </w:t>
      </w:r>
      <w:r>
        <w:t>Nuance</w:t>
      </w:r>
      <w:r w:rsidRPr="00D23FFF">
        <w:rPr>
          <w:lang w:val="ru-RU"/>
        </w:rPr>
        <w:t xml:space="preserve"> </w:t>
      </w:r>
      <w:r>
        <w:t>Communications</w:t>
      </w:r>
      <w:r w:rsidRPr="00D23FFF">
        <w:rPr>
          <w:lang w:val="ru-RU"/>
        </w:rPr>
        <w:t xml:space="preserve"> (производителем средств распознавания речи) планирует в ближайшие два года разработать продукт, направленный на помощь в диагностировании и лечении пациентов. Также рассматриваются возможности использования в других сферах, таких как оценка политик страхования или эффективности энергопотребления.</w:t>
      </w:r>
    </w:p>
    <w:p w:rsidR="00741E6E" w:rsidRPr="00D23FFF" w:rsidRDefault="00741E6E" w:rsidP="00741E6E">
      <w:pPr>
        <w:jc w:val="both"/>
        <w:rPr>
          <w:lang w:val="ru-RU"/>
        </w:rPr>
      </w:pPr>
      <w:r w:rsidRPr="00D23FFF">
        <w:rPr>
          <w:lang w:val="ru-RU"/>
        </w:rPr>
        <w:t xml:space="preserve">Представители компаний </w:t>
      </w:r>
      <w:r>
        <w:t>IBM</w:t>
      </w:r>
      <w:r w:rsidRPr="00D23FFF">
        <w:rPr>
          <w:lang w:val="ru-RU"/>
        </w:rPr>
        <w:t xml:space="preserve"> и </w:t>
      </w:r>
      <w:r>
        <w:t>WellPoint</w:t>
      </w:r>
      <w:r w:rsidRPr="00D23FFF">
        <w:rPr>
          <w:lang w:val="ru-RU"/>
        </w:rPr>
        <w:t xml:space="preserve"> провели совместную конференцию, на которой объявили о начале коммерческой эксплуатации медицинской системы </w:t>
      </w:r>
      <w:r>
        <w:t>IBM</w:t>
      </w:r>
      <w:r w:rsidRPr="00D23FFF">
        <w:rPr>
          <w:lang w:val="ru-RU"/>
        </w:rPr>
        <w:t xml:space="preserve"> </w:t>
      </w:r>
      <w:r>
        <w:t>Watson</w:t>
      </w:r>
      <w:r w:rsidRPr="00D23FFF">
        <w:rPr>
          <w:lang w:val="ru-RU"/>
        </w:rPr>
        <w:t xml:space="preserve">. Шесть экземпляров </w:t>
      </w:r>
      <w:r>
        <w:t>IBM</w:t>
      </w:r>
      <w:r w:rsidRPr="00D23FFF">
        <w:rPr>
          <w:lang w:val="ru-RU"/>
        </w:rPr>
        <w:t xml:space="preserve"> </w:t>
      </w:r>
      <w:r>
        <w:t>Watson</w:t>
      </w:r>
      <w:r w:rsidRPr="00D23FFF">
        <w:rPr>
          <w:lang w:val="ru-RU"/>
        </w:rPr>
        <w:t xml:space="preserve"> уже «трудоустроены» в больницы США в качестве врачей-диагностов.</w:t>
      </w:r>
    </w:p>
    <w:p w:rsidR="00741E6E" w:rsidRPr="00D23FFF" w:rsidRDefault="00741E6E" w:rsidP="00741E6E">
      <w:pPr>
        <w:jc w:val="both"/>
        <w:rPr>
          <w:lang w:val="ru-RU"/>
        </w:rPr>
      </w:pPr>
      <w:r w:rsidRPr="00D23FFF">
        <w:rPr>
          <w:lang w:val="ru-RU"/>
        </w:rPr>
        <w:t xml:space="preserve">За два года учёбы </w:t>
      </w:r>
      <w:r>
        <w:t>Watson</w:t>
      </w:r>
      <w:r w:rsidRPr="00D23FFF">
        <w:rPr>
          <w:lang w:val="ru-RU"/>
        </w:rPr>
        <w:t xml:space="preserve"> изучил 605 тыс. медицинских документов, в общей сложности 2 миллиона страниц текста. Перед началом врачебной практики компьютер проанализировал 25 тыс. историй болезни и проработал 14,7 тыс. для тонкой настройки алгоритмов.</w:t>
      </w:r>
    </w:p>
    <w:p w:rsidR="00741E6E" w:rsidRPr="00595257" w:rsidRDefault="00741E6E" w:rsidP="00741E6E">
      <w:pPr>
        <w:pStyle w:val="Heading3"/>
        <w:jc w:val="both"/>
        <w:rPr>
          <w:lang w:val="ru-RU"/>
        </w:rPr>
      </w:pPr>
      <w:bookmarkStart w:id="407" w:name="_Toc438377619"/>
      <w:r w:rsidRPr="00491A85">
        <w:rPr>
          <w:lang w:val="ru-RU"/>
        </w:rPr>
        <w:t>Интерпретация</w:t>
      </w:r>
      <w:r w:rsidRPr="00595257">
        <w:rPr>
          <w:lang w:val="ru-RU"/>
        </w:rPr>
        <w:t xml:space="preserve"> данных</w:t>
      </w:r>
      <w:bookmarkEnd w:id="407"/>
    </w:p>
    <w:p w:rsidR="00741E6E" w:rsidRPr="00D23FFF" w:rsidRDefault="00741E6E" w:rsidP="00741E6E">
      <w:pPr>
        <w:jc w:val="both"/>
        <w:rPr>
          <w:lang w:val="ru-RU"/>
        </w:rPr>
      </w:pPr>
      <w:r w:rsidRPr="00D23FFF">
        <w:rPr>
          <w:lang w:val="ru-RU"/>
        </w:rPr>
        <w:t xml:space="preserve">большую роль играет представление как входных, так и выходных данных. Многие задачи распознавания образов (зрительных, речевых), выполнения функциональных преобразований при обработке сигналов, управления, прогнозирования, идентификации сложных систем, сводятся к следующей математической постановке. Необходимо построить такое отображение </w:t>
      </w:r>
      <w:r>
        <w:t>X</w:t>
      </w:r>
      <w:r w:rsidRPr="00D23FFF">
        <w:rPr>
          <w:lang w:val="ru-RU"/>
        </w:rPr>
        <w:t xml:space="preserve"> -&gt; </w:t>
      </w:r>
      <w:r>
        <w:t>Y</w:t>
      </w:r>
      <w:r w:rsidRPr="00D23FFF">
        <w:rPr>
          <w:lang w:val="ru-RU"/>
        </w:rPr>
        <w:t xml:space="preserve">, чтобы на каждый возможный входной сигнал </w:t>
      </w:r>
      <w:r>
        <w:t>X</w:t>
      </w:r>
      <w:r w:rsidRPr="00D23FFF">
        <w:rPr>
          <w:lang w:val="ru-RU"/>
        </w:rPr>
        <w:t xml:space="preserve"> формировался правильный выходной сигнал У. Отображение задается конечным набором пар (&lt;вход&gt;, &lt;известный выход&gt;). Число этих пар (обучающих примеров) существенно меньше общего числа возможных сочетаний значений входных и выходных сигналов. Совокупность всех обучающих примеров носит название обучающей выборки.</w:t>
      </w:r>
    </w:p>
    <w:p w:rsidR="00741E6E" w:rsidRPr="00D23FFF" w:rsidRDefault="00741E6E" w:rsidP="00741E6E">
      <w:pPr>
        <w:jc w:val="both"/>
        <w:rPr>
          <w:lang w:val="ru-RU"/>
        </w:rPr>
      </w:pPr>
      <w:r w:rsidRPr="00D23FFF">
        <w:rPr>
          <w:lang w:val="ru-RU"/>
        </w:rPr>
        <w:t xml:space="preserve">В задачах распознавания образов </w:t>
      </w:r>
      <w:r>
        <w:t>X</w:t>
      </w:r>
      <w:r w:rsidRPr="00D23FFF">
        <w:rPr>
          <w:lang w:val="ru-RU"/>
        </w:rPr>
        <w:t xml:space="preserve"> - некоторое представление образа (изображение, вектор), </w:t>
      </w:r>
      <w:r>
        <w:t>Y</w:t>
      </w:r>
      <w:r w:rsidRPr="00D23FFF">
        <w:rPr>
          <w:lang w:val="ru-RU"/>
        </w:rPr>
        <w:t xml:space="preserve"> - номер класса, к которому принадлежит входной образ.</w:t>
      </w:r>
    </w:p>
    <w:p w:rsidR="00741E6E" w:rsidRPr="00D23FFF" w:rsidRDefault="00741E6E" w:rsidP="00741E6E">
      <w:pPr>
        <w:jc w:val="both"/>
        <w:rPr>
          <w:lang w:val="ru-RU"/>
        </w:rPr>
      </w:pPr>
      <w:r w:rsidRPr="00D23FFF">
        <w:rPr>
          <w:lang w:val="ru-RU"/>
        </w:rPr>
        <w:lastRenderedPageBreak/>
        <w:t xml:space="preserve">В задачах управления </w:t>
      </w:r>
      <w:r>
        <w:t>X</w:t>
      </w:r>
      <w:r w:rsidRPr="00D23FFF">
        <w:rPr>
          <w:lang w:val="ru-RU"/>
        </w:rPr>
        <w:t xml:space="preserve"> - набор контролируемых параметров управляемого объекта. </w:t>
      </w:r>
      <w:r>
        <w:t>Y</w:t>
      </w:r>
      <w:r w:rsidRPr="00D23FFF">
        <w:rPr>
          <w:lang w:val="ru-RU"/>
        </w:rPr>
        <w:t xml:space="preserve"> - код, определяющий управляющее воздействие, соответствующее текущим значениям контролируемых параметров.</w:t>
      </w:r>
    </w:p>
    <w:p w:rsidR="00741E6E" w:rsidRPr="00D23FFF" w:rsidRDefault="00741E6E" w:rsidP="00741E6E">
      <w:pPr>
        <w:jc w:val="both"/>
        <w:rPr>
          <w:lang w:val="ru-RU"/>
        </w:rPr>
      </w:pPr>
      <w:r w:rsidRPr="00D23FFF">
        <w:rPr>
          <w:lang w:val="ru-RU"/>
        </w:rPr>
        <w:t>В задачах прогнозирования в качестве входных сигналов используются временные ряды, представляющие значения контролируемых переменных на некотором интервале времени. Выходной сигнал - множество переменных, которое является подмножеством переменных входного сигнала.</w:t>
      </w:r>
    </w:p>
    <w:p w:rsidR="00741E6E" w:rsidRPr="00D23FFF" w:rsidRDefault="00741E6E" w:rsidP="00741E6E">
      <w:pPr>
        <w:jc w:val="both"/>
        <w:rPr>
          <w:lang w:val="ru-RU"/>
        </w:rPr>
      </w:pPr>
      <w:r w:rsidRPr="00D23FFF">
        <w:rPr>
          <w:lang w:val="ru-RU"/>
        </w:rPr>
        <w:t xml:space="preserve">При идентификации </w:t>
      </w:r>
      <w:r>
        <w:t>X</w:t>
      </w:r>
      <w:r w:rsidRPr="00D23FFF">
        <w:rPr>
          <w:lang w:val="ru-RU"/>
        </w:rPr>
        <w:t xml:space="preserve"> и </w:t>
      </w:r>
      <w:r>
        <w:t>Y</w:t>
      </w:r>
      <w:r w:rsidRPr="00D23FFF">
        <w:rPr>
          <w:lang w:val="ru-RU"/>
        </w:rPr>
        <w:t xml:space="preserve"> представляют входные и выходные сигналы системы соответственно.</w:t>
      </w:r>
    </w:p>
    <w:p w:rsidR="00741E6E" w:rsidRPr="00595257" w:rsidRDefault="00741E6E" w:rsidP="00741E6E">
      <w:pPr>
        <w:pStyle w:val="Heading3"/>
        <w:jc w:val="both"/>
        <w:rPr>
          <w:lang w:val="ru-RU"/>
        </w:rPr>
      </w:pPr>
      <w:bookmarkStart w:id="408" w:name="_Toc438377620"/>
      <w:r w:rsidRPr="00491A85">
        <w:rPr>
          <w:lang w:val="ru-RU"/>
        </w:rPr>
        <w:t>Что</w:t>
      </w:r>
      <w:r w:rsidRPr="00595257">
        <w:rPr>
          <w:lang w:val="ru-RU"/>
        </w:rPr>
        <w:t xml:space="preserve"> нас ждёт?</w:t>
      </w:r>
      <w:bookmarkEnd w:id="408"/>
    </w:p>
    <w:p w:rsidR="00741E6E" w:rsidRPr="00D23FFF" w:rsidRDefault="00741E6E" w:rsidP="00741E6E">
      <w:pPr>
        <w:jc w:val="both"/>
        <w:rPr>
          <w:lang w:val="ru-RU"/>
        </w:rPr>
      </w:pPr>
      <w:r w:rsidRPr="00D23FFF">
        <w:rPr>
          <w:lang w:val="ru-RU"/>
        </w:rPr>
        <w:t>В настоящее время искусственные нейронные сети являются важным расширением понятия вычисления. Они уже позволили справиться с рядом непростых проблем и обещают создание новых программ и устройств, способных решать задачи, которые пока под силу только человеку.</w:t>
      </w:r>
    </w:p>
    <w:p w:rsidR="00741E6E" w:rsidRPr="00741E6E" w:rsidRDefault="00741E6E" w:rsidP="00741E6E">
      <w:pPr>
        <w:jc w:val="both"/>
        <w:rPr>
          <w:lang w:val="ru-RU"/>
        </w:rPr>
      </w:pPr>
      <w:r w:rsidRPr="00741E6E">
        <w:rPr>
          <w:lang w:val="ru-RU"/>
        </w:rPr>
        <w:t>Множество надежд в отношении нейронных сетей сегодня связывают именно с аппаратными реализациями, но пока время их массового выхода на рынок, видимо, еще не пришло. Они или выпускаются в составе специализированных устройств, или достаточно дороги, а зачастую и то, и другое. На их разработку тратится значительное время, за которое программные реализации на самых последних компьютерах оказываются лишь на порядок менее производительными, что делает использование нейропроцессоров нерентабельным. Но все это только вопрос времени — нейронным сетям предстоит пройти тот же путь, по которому еще совсем недавно развивались компьютеры, увеличивая свои возможности и производительность, захватывая новые сферы применения по мере возникновения новых задач и развития технической основы для их разработки.</w:t>
      </w:r>
    </w:p>
    <w:p w:rsidR="00741E6E" w:rsidRPr="00741E6E" w:rsidRDefault="00741E6E" w:rsidP="00741E6E">
      <w:pPr>
        <w:jc w:val="both"/>
        <w:rPr>
          <w:lang w:val="ru-RU"/>
        </w:rPr>
      </w:pPr>
      <w:r w:rsidRPr="00741E6E">
        <w:rPr>
          <w:lang w:val="ru-RU"/>
        </w:rPr>
        <w:t>Это и понятно, так как предпосылки для появления компьютеров тоже накапливались постепенно: механические калькуляторы были созданы еще во времена Паскаля, теория универсальных вычислений была разработана в 30-х годах Аланом Тьюрингом, а лампы и развитие радиоэлектроники подготовили создание элементной базы для первых ЭВМ. Вторая мировая война поставила задачу расчета баллистических траекторий, для решения которой понадобились мощные калькуляторы, роль которых сыграли ЭВМ 40-х годов, производящие вычисления по разработанному алгоритму, много раз повторяющему одну и ту же последовательность операций.</w:t>
      </w:r>
    </w:p>
    <w:p w:rsidR="00741E6E" w:rsidRPr="00741E6E" w:rsidRDefault="00741E6E" w:rsidP="00741E6E">
      <w:pPr>
        <w:jc w:val="both"/>
        <w:rPr>
          <w:lang w:val="ru-RU"/>
        </w:rPr>
      </w:pPr>
      <w:r w:rsidRPr="00741E6E">
        <w:rPr>
          <w:lang w:val="ru-RU"/>
        </w:rPr>
        <w:t xml:space="preserve">Переход к транзисторам, а затем к интегральным схемам делал компьютеры все более дешевыми и доступными. Они перестали использоваться как простые вычислители, им стали поручать более интеллектуальные задачи: работу с документами, обработку и анализ данных. Соответственно развивался и интерфейс взаимодействия пользователей и компьютеров, который с момента появления первых ЭВМ был узким местом этих устройств, существенно снижающим эффективность работы с ними. Компьютеры не могли читать, понимать речь, распознавать другую образную информацию: их основным языком были буквы и цифры. Поэтому сначала человеку пришлось учить язык компьютера и программировать в двоичных и машинных кодах, но впоследствии компьютер начал учить язык человека. Тумблеры-переключатели, а затем командная строка превратились в графические интуитивно понятные интерфейсы, а теперь уже речь идет о системах, которые будут в состоянии общаться с человеком на одном языке. Скорее всего, эта задача будет возложена на будущие операционные системы, которые станут заниматься не только </w:t>
      </w:r>
      <w:r w:rsidRPr="00741E6E">
        <w:rPr>
          <w:lang w:val="ru-RU"/>
        </w:rPr>
        <w:lastRenderedPageBreak/>
        <w:t>распознаванием образов, но и интеллектуальной фильтрацией и поиском информации с учетом интересов пользователя. И, конечно, для решения этих задач будут использоваться нейронные сети, реализованные программно или аппаратно.</w:t>
      </w:r>
    </w:p>
    <w:p w:rsidR="00741E6E" w:rsidRPr="00741E6E" w:rsidRDefault="00741E6E" w:rsidP="00741E6E">
      <w:pPr>
        <w:jc w:val="both"/>
        <w:rPr>
          <w:lang w:val="ru-RU"/>
        </w:rPr>
      </w:pPr>
      <w:r w:rsidRPr="00741E6E">
        <w:rPr>
          <w:lang w:val="ru-RU"/>
        </w:rPr>
        <w:t>Но все это, естественно, дело отдаленного будущего. Сегодня же нейронные сети используются для работы в относительно узких областях, и неизвестно, доверят ли им когда-нибудь решение вопросов, которые требуют понимания социального контекста. Между тем нейронные сети уверенно продолжают проникать в нашу жизнь, и примеров тому немало.</w:t>
      </w:r>
    </w:p>
    <w:p w:rsidR="0050345E" w:rsidRDefault="0050345E" w:rsidP="0050345E">
      <w:pPr>
        <w:pStyle w:val="Heading2"/>
        <w:rPr>
          <w:lang w:val="ru-RU"/>
        </w:rPr>
      </w:pPr>
      <w:bookmarkStart w:id="409" w:name="_Toc438377319"/>
      <w:bookmarkStart w:id="410" w:name="_Toc438377621"/>
      <w:r w:rsidRPr="0050345E">
        <w:rPr>
          <w:lang w:val="ru-RU"/>
        </w:rPr>
        <w:t>Роботы и роботизация человека</w:t>
      </w:r>
      <w:bookmarkEnd w:id="409"/>
      <w:bookmarkEnd w:id="410"/>
    </w:p>
    <w:p w:rsidR="0020485A" w:rsidRPr="0020485A" w:rsidRDefault="0020485A" w:rsidP="0020485A">
      <w:pPr>
        <w:pStyle w:val="Heading3"/>
        <w:jc w:val="both"/>
        <w:rPr>
          <w:lang w:val="ru-RU"/>
        </w:rPr>
      </w:pPr>
      <w:bookmarkStart w:id="411" w:name="_Toc438377622"/>
      <w:r w:rsidRPr="0020485A">
        <w:rPr>
          <w:lang w:val="ru-RU"/>
        </w:rPr>
        <w:t>Истоки термина</w:t>
      </w:r>
      <w:bookmarkEnd w:id="411"/>
    </w:p>
    <w:p w:rsidR="0020485A" w:rsidRPr="0020485A" w:rsidRDefault="0020485A" w:rsidP="0020485A">
      <w:pPr>
        <w:jc w:val="both"/>
        <w:rPr>
          <w:lang w:val="ru-RU"/>
        </w:rPr>
      </w:pPr>
      <w:r w:rsidRPr="0020485A">
        <w:rPr>
          <w:lang w:val="ru-RU"/>
        </w:rPr>
        <w:t>Слово «робот» появилось с подачи чешского писателя Карела Чапека после публикации в 1920 году его пьесы «Россумские Универсальные Роботы».</w:t>
      </w:r>
    </w:p>
    <w:p w:rsidR="0020485A" w:rsidRPr="0020485A" w:rsidRDefault="0020485A" w:rsidP="0020485A">
      <w:pPr>
        <w:jc w:val="both"/>
        <w:rPr>
          <w:lang w:val="ru-RU"/>
        </w:rPr>
      </w:pPr>
      <w:r w:rsidRPr="0020485A">
        <w:rPr>
          <w:lang w:val="ru-RU"/>
        </w:rPr>
        <w:t>Герой пьесы «Р. У. Р.» учёный Россум изобрёл искусственных людей. Вскоре их производство было поставлено на промышленные рельсы. Искусственные люди должны были помогать человеку во всём.</w:t>
      </w:r>
    </w:p>
    <w:p w:rsidR="0020485A" w:rsidRPr="0020485A" w:rsidRDefault="0020485A" w:rsidP="0020485A">
      <w:pPr>
        <w:jc w:val="both"/>
        <w:rPr>
          <w:lang w:val="ru-RU"/>
        </w:rPr>
      </w:pPr>
      <w:r w:rsidRPr="0020485A">
        <w:rPr>
          <w:lang w:val="ru-RU"/>
        </w:rPr>
        <w:t xml:space="preserve">В черновом варианте пьесы Чапек использовал для описания искусственных людей слово «лабор» (от лат. </w:t>
      </w:r>
      <w:r w:rsidRPr="008351D9">
        <w:t>labor</w:t>
      </w:r>
      <w:r w:rsidRPr="0020485A">
        <w:rPr>
          <w:lang w:val="ru-RU"/>
        </w:rPr>
        <w:t xml:space="preserve"> — «работа»). По замыслу автора, новый термин должен был отражать основную сущность машин — способность без устали выполнять рутинные действия. Впоследствии Карел по совету своего брата Йозефа изменил «лабор» на «робот» (от чешск. </w:t>
      </w:r>
      <w:r w:rsidRPr="008351D9">
        <w:t>robota</w:t>
      </w:r>
      <w:r w:rsidRPr="0020485A">
        <w:rPr>
          <w:lang w:val="ru-RU"/>
        </w:rPr>
        <w:t xml:space="preserve"> — «работа», «тяжёлый труд»), звучание этого слова показалось ему более подходящим.</w:t>
      </w:r>
    </w:p>
    <w:p w:rsidR="0020485A" w:rsidRPr="0020485A" w:rsidRDefault="0020485A" w:rsidP="0020485A">
      <w:pPr>
        <w:jc w:val="both"/>
        <w:rPr>
          <w:lang w:val="ru-RU"/>
        </w:rPr>
      </w:pPr>
      <w:r w:rsidRPr="0020485A">
        <w:rPr>
          <w:lang w:val="ru-RU"/>
        </w:rPr>
        <w:t>Один из героев пьесы, генеральный директор компании «Р. У. Р.», отвечая на вопрос «что такое роботы?», говорит: «Роботы — это не люди… они механически совершеннее нас, они обладают невероятно сильным интеллектом, но у них нет души». Так впервые появилось новое понятие «робот», которое стали использовать не только в фантастической литературе, но и в науке и технике.</w:t>
      </w:r>
    </w:p>
    <w:p w:rsidR="0020485A" w:rsidRPr="0020485A" w:rsidRDefault="0020485A" w:rsidP="0020485A">
      <w:pPr>
        <w:pStyle w:val="Heading3"/>
        <w:jc w:val="both"/>
        <w:rPr>
          <w:b/>
          <w:lang w:val="ru-RU"/>
        </w:rPr>
      </w:pPr>
      <w:bookmarkStart w:id="412" w:name="_Toc438377623"/>
      <w:r w:rsidRPr="0020485A">
        <w:rPr>
          <w:lang w:val="ru-RU"/>
        </w:rPr>
        <w:t>Значение</w:t>
      </w:r>
      <w:bookmarkEnd w:id="412"/>
    </w:p>
    <w:p w:rsidR="0020485A" w:rsidRPr="0020485A" w:rsidRDefault="0020485A" w:rsidP="0020485A">
      <w:pPr>
        <w:jc w:val="both"/>
        <w:rPr>
          <w:lang w:val="ru-RU"/>
        </w:rPr>
      </w:pPr>
      <w:r w:rsidRPr="0020485A">
        <w:rPr>
          <w:lang w:val="ru-RU"/>
        </w:rPr>
        <w:t>Можно встретить множество значений рассматриваемого понятия. Вот лишь некоторые из них:</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Большая советская энциклопедия</w:t>
      </w:r>
    </w:p>
    <w:p w:rsidR="0020485A" w:rsidRPr="0020485A" w:rsidRDefault="0020485A" w:rsidP="0020485A">
      <w:pPr>
        <w:jc w:val="both"/>
        <w:rPr>
          <w:lang w:val="ru-RU"/>
        </w:rPr>
      </w:pPr>
      <w:r w:rsidRPr="0020485A">
        <w:rPr>
          <w:lang w:val="ru-RU"/>
        </w:rPr>
        <w:t xml:space="preserve">Робот (чеш. </w:t>
      </w:r>
      <w:r w:rsidRPr="00863D73">
        <w:t>robot</w:t>
      </w:r>
      <w:r w:rsidRPr="0020485A">
        <w:rPr>
          <w:lang w:val="ru-RU"/>
        </w:rPr>
        <w:t xml:space="preserve">, от </w:t>
      </w:r>
      <w:r w:rsidRPr="00863D73">
        <w:t>robota</w:t>
      </w:r>
      <w:r w:rsidRPr="0020485A">
        <w:rPr>
          <w:lang w:val="ru-RU"/>
        </w:rPr>
        <w:t xml:space="preserve"> - подневольный труд, </w:t>
      </w:r>
      <w:r>
        <w:t>rob</w:t>
      </w:r>
      <w:r w:rsidRPr="0020485A">
        <w:rPr>
          <w:lang w:val="ru-RU"/>
        </w:rPr>
        <w:t xml:space="preserve"> - раб) – машина с антропоморфным (человекоподобным) поведением, которая частично или полностью выполняет функции человека (иногда животного) при взаимодействии с окружающим миром.</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Викисловарь</w:t>
      </w:r>
    </w:p>
    <w:p w:rsidR="0020485A" w:rsidRPr="0020485A" w:rsidRDefault="0020485A" w:rsidP="0020485A">
      <w:pPr>
        <w:jc w:val="both"/>
        <w:rPr>
          <w:lang w:val="ru-RU"/>
        </w:rPr>
      </w:pPr>
      <w:r w:rsidRPr="0020485A">
        <w:rPr>
          <w:lang w:val="ru-RU"/>
        </w:rPr>
        <w:t>Робот - электромеханическое, пневматическое, гидравлическое устройство или их комбинация, предназначенное для замены человека в промышленности, опасных средах и др.</w:t>
      </w:r>
    </w:p>
    <w:p w:rsidR="0020485A" w:rsidRPr="0020485A" w:rsidRDefault="0020485A" w:rsidP="0020485A">
      <w:pPr>
        <w:jc w:val="both"/>
        <w:rPr>
          <w:lang w:val="ru-RU"/>
        </w:rPr>
      </w:pPr>
      <w:r w:rsidRPr="0020485A">
        <w:rPr>
          <w:lang w:val="ru-RU"/>
        </w:rPr>
        <w:t>Робот - программа, работающая без участия человека и выполняющая действия, (как правило, рутинные), которые обычно выполняются человеком</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Википедия</w:t>
      </w:r>
    </w:p>
    <w:p w:rsidR="0020485A" w:rsidRPr="0020485A" w:rsidRDefault="0020485A" w:rsidP="0020485A">
      <w:pPr>
        <w:jc w:val="both"/>
        <w:rPr>
          <w:lang w:val="ru-RU"/>
        </w:rPr>
      </w:pPr>
      <w:r w:rsidRPr="0020485A">
        <w:rPr>
          <w:lang w:val="ru-RU"/>
        </w:rPr>
        <w:lastRenderedPageBreak/>
        <w:t xml:space="preserve">Робот (чеш. </w:t>
      </w:r>
      <w:r w:rsidRPr="00863D73">
        <w:t>robot</w:t>
      </w:r>
      <w:r w:rsidRPr="0020485A">
        <w:rPr>
          <w:lang w:val="ru-RU"/>
        </w:rPr>
        <w:t xml:space="preserve">, от </w:t>
      </w:r>
      <w:r w:rsidRPr="00863D73">
        <w:t>robota</w:t>
      </w:r>
      <w:r w:rsidRPr="0020485A">
        <w:rPr>
          <w:lang w:val="ru-RU"/>
        </w:rPr>
        <w:t xml:space="preserve"> — подпольный труд) — автоматическое устройство. Действуя по заранее заложенной программе и получая информацию о внешнем мире от датчиков (аналогов органов чувств живых организмов), робот самостоятельно осуществляет производственные и иные операции, обычно выполняемые человеком). При этом робот может как и иметь связь с оператором (получать от него команды), так и действовать автономно.</w:t>
      </w:r>
    </w:p>
    <w:p w:rsidR="0020485A" w:rsidRPr="0020485A" w:rsidRDefault="0020485A" w:rsidP="0020485A">
      <w:pPr>
        <w:jc w:val="both"/>
        <w:rPr>
          <w:lang w:val="ru-RU"/>
        </w:rPr>
      </w:pPr>
      <w:r w:rsidRPr="0020485A">
        <w:rPr>
          <w:lang w:val="ru-RU"/>
        </w:rPr>
        <w:t xml:space="preserve">Робот (от словацк. </w:t>
      </w:r>
      <w:r w:rsidRPr="00863D73">
        <w:t>robota</w:t>
      </w:r>
      <w:r w:rsidRPr="0020485A">
        <w:rPr>
          <w:lang w:val="ru-RU"/>
        </w:rPr>
        <w:t>) — автоматическое устройство с антропоморфным действием, которое частично или полностью заменяет человека при выполнении работ в монотонных, опасных для жизни условиях или при относительной недоступности объекта.</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Американский институт по изучению роботической техники (The Robot Institute of America)</w:t>
      </w:r>
    </w:p>
    <w:p w:rsidR="0020485A" w:rsidRPr="0020485A" w:rsidRDefault="0020485A" w:rsidP="0020485A">
      <w:pPr>
        <w:jc w:val="both"/>
        <w:rPr>
          <w:lang w:val="ru-RU"/>
        </w:rPr>
      </w:pPr>
      <w:r w:rsidRPr="0020485A">
        <w:rPr>
          <w:lang w:val="ru-RU"/>
        </w:rPr>
        <w:t>Робот - репрограммируемый мультифункциональный манипулятор, предназначенный для перемещения/передвижения материалов, предметов, их частей или иных специализированных устройств с целью выполнения различных задач.</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Словарь Уэбстера</w:t>
      </w:r>
    </w:p>
    <w:p w:rsidR="0020485A" w:rsidRPr="0020485A" w:rsidRDefault="0020485A" w:rsidP="0020485A">
      <w:pPr>
        <w:jc w:val="both"/>
        <w:rPr>
          <w:lang w:val="ru-RU"/>
        </w:rPr>
      </w:pPr>
      <w:r w:rsidRPr="0020485A">
        <w:rPr>
          <w:lang w:val="ru-RU"/>
        </w:rPr>
        <w:t>Робот - автономный аппарат или устройство, осуществляющий различные действия, свойственные человеку, и выполняющий их как будто под контролем человеческого разума.</w:t>
      </w:r>
    </w:p>
    <w:p w:rsidR="0020485A" w:rsidRPr="0020485A" w:rsidRDefault="0020485A" w:rsidP="0020485A">
      <w:pPr>
        <w:pStyle w:val="Heading3"/>
        <w:jc w:val="both"/>
        <w:rPr>
          <w:lang w:val="ru-RU"/>
        </w:rPr>
      </w:pPr>
      <w:bookmarkStart w:id="413" w:name="_Toc438377624"/>
      <w:r w:rsidRPr="0020485A">
        <w:rPr>
          <w:lang w:val="ru-RU"/>
        </w:rPr>
        <w:t>История</w:t>
      </w:r>
      <w:r w:rsidRPr="0020485A">
        <w:rPr>
          <w:b/>
          <w:lang w:val="ru-RU"/>
        </w:rPr>
        <w:t xml:space="preserve"> </w:t>
      </w:r>
      <w:r w:rsidRPr="0020485A">
        <w:rPr>
          <w:lang w:val="ru-RU"/>
        </w:rPr>
        <w:t>роботов</w:t>
      </w:r>
      <w:bookmarkEnd w:id="413"/>
    </w:p>
    <w:p w:rsidR="0020485A" w:rsidRPr="0020485A" w:rsidRDefault="0020485A" w:rsidP="0020485A">
      <w:pPr>
        <w:pStyle w:val="Heading4"/>
        <w:jc w:val="both"/>
        <w:rPr>
          <w:rFonts w:asciiTheme="minorHAnsi" w:eastAsiaTheme="minorHAnsi" w:hAnsiTheme="minorHAnsi" w:cstheme="minorBidi"/>
          <w:lang w:val="ru-RU"/>
        </w:rPr>
      </w:pPr>
      <w:r w:rsidRPr="0020485A">
        <w:rPr>
          <w:i w:val="0"/>
          <w:iCs w:val="0"/>
          <w:lang w:val="ru-RU"/>
        </w:rPr>
        <w:t>Древность</w:t>
      </w:r>
    </w:p>
    <w:p w:rsidR="0020485A" w:rsidRPr="0020485A" w:rsidRDefault="0020485A" w:rsidP="0020485A">
      <w:pPr>
        <w:jc w:val="both"/>
        <w:rPr>
          <w:lang w:val="ru-RU"/>
        </w:rPr>
      </w:pPr>
      <w:r w:rsidRPr="0020485A">
        <w:rPr>
          <w:lang w:val="ru-RU"/>
        </w:rPr>
        <w:t>Если обратиться к истории, то становится ясно, что с древних времен человечество пыталось использовать машины для облегчения своего труда, выполнения наиболее тяжелой работы, требуемой значительных физических усилий.</w:t>
      </w:r>
    </w:p>
    <w:p w:rsidR="0020485A" w:rsidRPr="0020485A" w:rsidRDefault="0020485A" w:rsidP="0020485A">
      <w:pPr>
        <w:jc w:val="both"/>
        <w:rPr>
          <w:lang w:val="ru-RU"/>
        </w:rPr>
      </w:pPr>
      <w:r w:rsidRPr="0020485A">
        <w:rPr>
          <w:lang w:val="ru-RU"/>
        </w:rPr>
        <w:t xml:space="preserve">Древнегреческий философ, математик и механик Архит Тарентский (428-347 до н.э.) спроектировал первую летающую машину - деревянную птицу, способную самостоятельно двигать крыльями при помощи пара и перемещаться на расстояние до 200 метров. Следующим шагом стало изобретение древнегреческим математиком Ктесибием Александрийским (285-222 г. до н.э.) в 250 году до н.э. хитроумных водяных часов, названных клепсидрами, ставшими самыми точными определителями времени вплоть до изобретения в </w:t>
      </w:r>
      <w:r w:rsidRPr="00863D73">
        <w:t>XVII</w:t>
      </w:r>
      <w:r w:rsidRPr="0020485A">
        <w:rPr>
          <w:lang w:val="ru-RU"/>
        </w:rPr>
        <w:t xml:space="preserve"> веке голландским физиком Христианом Гюйгенсом маятника для поддержания незатухающих колебаний.</w:t>
      </w:r>
    </w:p>
    <w:p w:rsidR="0020485A" w:rsidRPr="0020485A" w:rsidRDefault="0020485A" w:rsidP="0020485A">
      <w:pPr>
        <w:jc w:val="both"/>
        <w:rPr>
          <w:lang w:val="ru-RU"/>
        </w:rPr>
      </w:pPr>
      <w:r w:rsidRPr="0020485A">
        <w:rPr>
          <w:lang w:val="ru-RU"/>
        </w:rPr>
        <w:t>Уже в те времена появились идеи создания технических средств, похожих на человека, и были предприняты первые попытки по их созданию. Статуи богов с подвижными частями тела (руки, голова) появились еще в Древнем Египте, Вавилоне, Китае. В 3 веке до н. э. римский поэт Клавдий упоминал об автомате, изготовленном Архимедом. Он имел форму стеклянного шара с изображением небесного свода, на котором воспроизводилось движение всех известных в то время небесных светил. Шар приводился в движение водой.</w:t>
      </w:r>
    </w:p>
    <w:p w:rsidR="0020485A" w:rsidRPr="0020485A" w:rsidRDefault="0020485A" w:rsidP="0020485A">
      <w:pPr>
        <w:jc w:val="both"/>
        <w:rPr>
          <w:lang w:val="ru-RU"/>
        </w:rPr>
      </w:pPr>
      <w:r w:rsidRPr="0020485A">
        <w:rPr>
          <w:lang w:val="ru-RU"/>
        </w:rPr>
        <w:t xml:space="preserve">Так же ярким представителем древних механизмов является Антикитерский механизм. 4 апреля 1900 года греческим водолазом Ликопантисом обнаружен в Эгейском море между греческим островом Крит и полуостровом Пелопоннес недалеко от острова Антикитера на глубине от 43 до 62 метров затонувший античный римский корабль. Ныряльщики за губками подняли на поверхность в 1901 году бронзовую статую юноши и множество других артефактов. 17 мая 1902 года археолог </w:t>
      </w:r>
      <w:r w:rsidRPr="0020485A">
        <w:rPr>
          <w:lang w:val="ru-RU"/>
        </w:rPr>
        <w:lastRenderedPageBreak/>
        <w:t xml:space="preserve">Валериос Стаис обнаружил среди поднятых предметов несколько бронзовых шестерён, закреплённых в кусках известняка. Артефакт оставался неизученным до 1951 года, когда английский историк науки Дерек Джон де Солла Прайс заинтересовался им и впервые определил, что механизм является уникальным античным механическим вычислительным устройством. Возможно, корабль шел с острова Родос, где во </w:t>
      </w:r>
      <w:r w:rsidRPr="00863D73">
        <w:t>II</w:t>
      </w:r>
      <w:r w:rsidRPr="0020485A">
        <w:rPr>
          <w:lang w:val="ru-RU"/>
        </w:rPr>
        <w:t xml:space="preserve"> веке до н. э. жил и работал известный греческий астроном и математик Гиппарх Никейский. Монеты, найденные на месте находки артефакта уже в 70-х годах </w:t>
      </w:r>
      <w:r w:rsidRPr="00863D73">
        <w:t>XX</w:t>
      </w:r>
      <w:r w:rsidRPr="0020485A">
        <w:rPr>
          <w:lang w:val="ru-RU"/>
        </w:rPr>
        <w:t xml:space="preserve"> века известным французским исследователем Жаком-Ивом Кусто, дали первую примерную дату изготовления находки — 85 год до н. э. Механизм содержал 37 бронзовых шестерён в деревянном корпусе, на котором были размещены циферблаты со стрелками и, по реконструкции, использовался для расчёта движения небесных тел.</w:t>
      </w:r>
    </w:p>
    <w:p w:rsidR="0020485A" w:rsidRPr="00863D73" w:rsidRDefault="0020485A" w:rsidP="0020485A">
      <w:pPr>
        <w:jc w:val="both"/>
      </w:pPr>
      <w:r w:rsidRPr="0020485A">
        <w:rPr>
          <w:lang w:val="ru-RU"/>
        </w:rPr>
        <w:t>До нас дошли книги Герона Александрийского (</w:t>
      </w:r>
      <w:r w:rsidRPr="00863D73">
        <w:t>I</w:t>
      </w:r>
      <w:r w:rsidRPr="0020485A">
        <w:rPr>
          <w:lang w:val="ru-RU"/>
        </w:rPr>
        <w:t xml:space="preserve"> век н.э.), где описаны подобные и многие другие автоматы древности. В качестве источника энергии в них использовались вода, пар, гравитация (гири). </w:t>
      </w:r>
      <w:r w:rsidRPr="00863D73">
        <w:t>Например, известен автомат Герона для продажи воды.</w:t>
      </w:r>
    </w:p>
    <w:p w:rsidR="0020485A" w:rsidRPr="00863D73" w:rsidRDefault="0020485A" w:rsidP="0020485A">
      <w:pPr>
        <w:jc w:val="both"/>
      </w:pPr>
      <w:r w:rsidRPr="00863D73">
        <w:rPr>
          <w:noProof/>
        </w:rPr>
        <w:drawing>
          <wp:inline distT="0" distB="0" distL="0" distR="0" wp14:anchorId="50399563" wp14:editId="4C24D154">
            <wp:extent cx="2133600" cy="2186940"/>
            <wp:effectExtent l="0" t="0" r="0" b="3810"/>
            <wp:docPr id="213" name="Рисунок 4" descr="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tomat"/>
                    <pic:cNvPicPr>
                      <a:picLocks noChangeAspect="1" noChangeArrowheads="1"/>
                    </pic:cNvPicPr>
                  </pic:nvPicPr>
                  <pic:blipFill>
                    <a:blip r:embed="rId485" cstate="print">
                      <a:lum contrast="24000"/>
                      <a:extLst>
                        <a:ext uri="{28A0092B-C50C-407E-A947-70E740481C1C}">
                          <a14:useLocalDpi xmlns:a14="http://schemas.microsoft.com/office/drawing/2010/main" val="0"/>
                        </a:ext>
                      </a:extLst>
                    </a:blip>
                    <a:srcRect/>
                    <a:stretch>
                      <a:fillRect/>
                    </a:stretch>
                  </pic:blipFill>
                  <pic:spPr bwMode="auto">
                    <a:xfrm>
                      <a:off x="0" y="0"/>
                      <a:ext cx="2133600" cy="2186940"/>
                    </a:xfrm>
                    <a:prstGeom prst="rect">
                      <a:avLst/>
                    </a:prstGeom>
                    <a:noFill/>
                    <a:ln>
                      <a:noFill/>
                    </a:ln>
                  </pic:spPr>
                </pic:pic>
              </a:graphicData>
            </a:graphic>
          </wp:inline>
        </w:drawing>
      </w:r>
    </w:p>
    <w:p w:rsidR="0020485A" w:rsidRPr="0020485A" w:rsidRDefault="0020485A" w:rsidP="0020485A">
      <w:pPr>
        <w:pStyle w:val="Heading4"/>
        <w:jc w:val="both"/>
        <w:rPr>
          <w:i w:val="0"/>
          <w:iCs w:val="0"/>
          <w:lang w:val="ru-RU"/>
        </w:rPr>
      </w:pPr>
      <w:r w:rsidRPr="0020485A">
        <w:rPr>
          <w:i w:val="0"/>
          <w:iCs w:val="0"/>
          <w:lang w:val="ru-RU"/>
        </w:rPr>
        <w:t>Средние века</w:t>
      </w:r>
    </w:p>
    <w:p w:rsidR="0020485A" w:rsidRPr="0020485A" w:rsidRDefault="0020485A" w:rsidP="0020485A">
      <w:pPr>
        <w:jc w:val="both"/>
        <w:rPr>
          <w:lang w:val="ru-RU"/>
        </w:rPr>
      </w:pPr>
      <w:r w:rsidRPr="0020485A">
        <w:rPr>
          <w:lang w:val="ru-RU"/>
        </w:rPr>
        <w:t>В средние века большой популярностью пользовались различного рода автоматы, основанные на использовании часовых механизмов. Были созданы всевозможные часы с движущимися фигурами людей, ангелов и т. п. К этому периоду относятся сведения о создании первых подвижных человекоподобных механических фигур – андроидов. Так, андроид алхимика Альберта Великого (1193 – 1280) представлял собой куклу в рост человека, которая, когда стучали в дверь, открывала и закрывала ее, кланяясь при этом входящему.</w:t>
      </w:r>
    </w:p>
    <w:p w:rsidR="0020485A" w:rsidRPr="0020485A" w:rsidRDefault="0020485A" w:rsidP="0020485A">
      <w:pPr>
        <w:jc w:val="both"/>
        <w:rPr>
          <w:lang w:val="ru-RU"/>
        </w:rPr>
      </w:pPr>
      <w:r w:rsidRPr="0020485A">
        <w:rPr>
          <w:lang w:val="ru-RU"/>
        </w:rPr>
        <w:t>Прообразами роботов были также механические фигуры, созданные арабским учёным и изобретателем Аль-Джазари (1136—1206). Так, он создал лодку с четырьмя механическими музыкантами, которые играли на бубнах, арфе и флейте.</w:t>
      </w:r>
    </w:p>
    <w:p w:rsidR="0020485A" w:rsidRPr="0020485A" w:rsidRDefault="0020485A" w:rsidP="0020485A">
      <w:pPr>
        <w:jc w:val="both"/>
        <w:rPr>
          <w:lang w:val="ru-RU"/>
        </w:rPr>
      </w:pPr>
      <w:r w:rsidRPr="0020485A">
        <w:rPr>
          <w:lang w:val="ru-RU"/>
        </w:rPr>
        <w:t>13 веке Альберт Великий создал автомат, ставший впоследствии известным как «говорящая голова», способный воспроизводить человеческий голос.</w:t>
      </w:r>
    </w:p>
    <w:p w:rsidR="0020485A" w:rsidRPr="0020485A" w:rsidRDefault="0020485A" w:rsidP="0020485A">
      <w:pPr>
        <w:jc w:val="both"/>
        <w:rPr>
          <w:lang w:val="ru-RU"/>
        </w:rPr>
      </w:pPr>
      <w:r w:rsidRPr="0020485A">
        <w:rPr>
          <w:lang w:val="ru-RU"/>
        </w:rPr>
        <w:t xml:space="preserve">Чертёж человекоподобного робота был сделан Леонардо да Винчи около 1495 года. Записи Леонардо, найденные в 1950-х, содержали детальные чертежи механического рыцаря, способного сидеть, раздвигать руки, двигать головой и открывать забрало. А в 1500 году он построил </w:t>
      </w:r>
      <w:r w:rsidRPr="0020485A">
        <w:rPr>
          <w:lang w:val="ru-RU"/>
        </w:rPr>
        <w:lastRenderedPageBreak/>
        <w:t>механического льва, который при въезде короля Франции в Милан выдвигался, раздирал когтями грудь и показывал герб Франции.</w:t>
      </w:r>
    </w:p>
    <w:p w:rsidR="0020485A" w:rsidRPr="0020485A" w:rsidRDefault="0020485A" w:rsidP="0020485A">
      <w:pPr>
        <w:pStyle w:val="Heading4"/>
        <w:jc w:val="both"/>
        <w:rPr>
          <w:i w:val="0"/>
          <w:iCs w:val="0"/>
          <w:lang w:val="ru-RU"/>
        </w:rPr>
      </w:pPr>
      <w:r w:rsidRPr="0020485A">
        <w:rPr>
          <w:i w:val="0"/>
          <w:iCs w:val="0"/>
          <w:lang w:val="ru-RU"/>
        </w:rPr>
        <w:t>Новое время</w:t>
      </w:r>
    </w:p>
    <w:p w:rsidR="0020485A" w:rsidRPr="0020485A" w:rsidRDefault="0020485A" w:rsidP="0020485A">
      <w:pPr>
        <w:jc w:val="both"/>
        <w:rPr>
          <w:lang w:val="ru-RU"/>
        </w:rPr>
      </w:pPr>
      <w:r w:rsidRPr="0020485A">
        <w:rPr>
          <w:lang w:val="ru-RU"/>
        </w:rPr>
        <w:t xml:space="preserve">Работы по созданию андроидов достигли наибольшего развития в </w:t>
      </w:r>
      <w:r w:rsidRPr="00863D73">
        <w:t>XVIII</w:t>
      </w:r>
      <w:r w:rsidRPr="0020485A">
        <w:rPr>
          <w:lang w:val="ru-RU"/>
        </w:rPr>
        <w:t xml:space="preserve"> в. Одновременно с расцветом часового мастерства. Французский механик и изобретатель Жак де Вокансон (1709-1789) создал в 1738 году первое работающее человекоподобное устройство (андроид), которое играло на флейте. «Флейтист» был ростом с человека. Подвижными пальцами он мог исполнять 11 мелодий с помощью заложенной в него программы. Вокансон также создал механическую утку, покрытую настоящими перьями, которая могла ходить, двигать крыльями, крякать, пить воду, клевать зерно и, перемалывая его маленькой внутренней мельницей, отправлять нужду на пол. Утка состояла из более чем 400 движущихся деталей и была однозначно признана венцом творения мастера. Созданием автоматов также занимались швейцарские часовщики Пьер-Жак Дро (1721-1790) и его сын Анри Дро (1752-1791). От имени последнего позднее было образовано и понятие «андроид». Пьер-Жак Дро создал несколько автоматов, из которых наибольшую известность получили писец и художник. Писец представлял собой сидящую за столом девочку, которая выписывала аккуратным почерком буквы, слова и даже могла нарисовать собаку.</w:t>
      </w:r>
    </w:p>
    <w:p w:rsidR="0020485A" w:rsidRPr="00863D73" w:rsidRDefault="0020485A" w:rsidP="0020485A">
      <w:pPr>
        <w:jc w:val="both"/>
      </w:pPr>
      <w:r w:rsidRPr="00863D73">
        <w:fldChar w:fldCharType="begin"/>
      </w:r>
      <w:r w:rsidRPr="00863D73">
        <w:instrText xml:space="preserve"> INCLUDEPICTURE "http://www.cleverence.ru/articles/image/image001.gif" \* MERGEFORMATINET </w:instrText>
      </w:r>
      <w:r w:rsidRPr="00863D73">
        <w:fldChar w:fldCharType="separate"/>
      </w:r>
      <w:r>
        <w:fldChar w:fldCharType="begin"/>
      </w:r>
      <w:r>
        <w:instrText xml:space="preserve"> INCLUDEPICTURE  "http://www.cleverence.ru/articles/image/image001.gif" \* MERGEFORMATINET </w:instrText>
      </w:r>
      <w:r>
        <w:fldChar w:fldCharType="separate"/>
      </w:r>
      <w:r>
        <w:pict>
          <v:shape id="_x0000_i1044" type="#_x0000_t75" style="width:129pt;height:153pt">
            <v:imagedata r:id="rId486" r:href="rId487" croptop="3094f" cropbottom="5063f" cropleft="4303f" cropright="4303f"/>
          </v:shape>
        </w:pict>
      </w:r>
      <w:r>
        <w:fldChar w:fldCharType="end"/>
      </w:r>
      <w:r w:rsidRPr="00863D73">
        <w:fldChar w:fldCharType="end"/>
      </w:r>
    </w:p>
    <w:p w:rsidR="0020485A" w:rsidRPr="0020485A" w:rsidRDefault="0020485A" w:rsidP="0020485A">
      <w:pPr>
        <w:jc w:val="both"/>
        <w:rPr>
          <w:lang w:val="ru-RU"/>
        </w:rPr>
      </w:pPr>
      <w:r w:rsidRPr="0020485A">
        <w:rPr>
          <w:lang w:val="ru-RU"/>
        </w:rPr>
        <w:t>Вместе с сыном они создали девушку, играющую на клавесине. Сохранилось восторженное описание этой фигуры современником: «Девушка играет, шевелит губами, грудь ее поднимается и опускается при «дыхании», она смотрит на клавиши, в ноты, а иногда бросает взгляд на публику, по окончании «номера» встает и кланяется». Эти человекоподобные игрушки представляли собой многопрограммные автоматы с оперативно сменяемыми программами.</w:t>
      </w:r>
    </w:p>
    <w:p w:rsidR="0020485A" w:rsidRPr="0020485A" w:rsidRDefault="0020485A" w:rsidP="0020485A">
      <w:pPr>
        <w:jc w:val="both"/>
        <w:rPr>
          <w:lang w:val="ru-RU"/>
        </w:rPr>
      </w:pPr>
      <w:r w:rsidRPr="0020485A">
        <w:rPr>
          <w:lang w:val="ru-RU"/>
        </w:rPr>
        <w:t>Не остались в стороне и русские механики. Однако их конструкции отличались простотой конструкции. Так, механик И.П. Кулибин (1735-1818) построил в течении трех лет яичную фигуру – универсальные часы. Часы давали театрализованное представление и играли музыку. В этих часах было три самостоятельных механизма и три завода: часовой, боевой и курантовый, а также автоматические приборы для приведения в действие механизмов, воспроизводящих сцены, музыку и бой. Как свидетельствует сохранившаяся опись частей, составленная Кулибиным, часы яичной фигуры состояли из 427 деталей. Все они были изготовлены исключительно точно и тонко.</w:t>
      </w:r>
    </w:p>
    <w:p w:rsidR="0020485A" w:rsidRPr="0020485A" w:rsidRDefault="0020485A" w:rsidP="0020485A">
      <w:pPr>
        <w:jc w:val="both"/>
        <w:rPr>
          <w:lang w:val="ru-RU"/>
        </w:rPr>
      </w:pPr>
      <w:r w:rsidRPr="0020485A">
        <w:rPr>
          <w:lang w:val="ru-RU"/>
        </w:rPr>
        <w:t xml:space="preserve">Во второй половине </w:t>
      </w:r>
      <w:r w:rsidRPr="00863D73">
        <w:t>XVIII</w:t>
      </w:r>
      <w:r w:rsidRPr="0020485A">
        <w:rPr>
          <w:lang w:val="ru-RU"/>
        </w:rPr>
        <w:t xml:space="preserve"> века (до 1770 года) в городе Несвиже (Литва, Минское воеводство) Евной Якобсоном была создана суммирующая машина. Машина выполнена в виде латунной коробки: 34,2 см х 21,8 см х 3.4 см на четырех точеных ножках. Устройство было довольно сложным, а сам </w:t>
      </w:r>
      <w:r w:rsidRPr="0020485A">
        <w:rPr>
          <w:lang w:val="ru-RU"/>
        </w:rPr>
        <w:lastRenderedPageBreak/>
        <w:t>механизм мог использоваться для выполнения операций сложения (сумма не должна была превышать 109) и вычитания чисел. Эта счетная машина сохранилась и находится в коллекции научных инструментов Музея им. М.В.Ломоносова. (Санкт-Петербург).</w:t>
      </w:r>
    </w:p>
    <w:p w:rsidR="0020485A" w:rsidRPr="0020485A" w:rsidRDefault="0020485A" w:rsidP="0020485A">
      <w:pPr>
        <w:pStyle w:val="Heading4"/>
        <w:jc w:val="both"/>
        <w:rPr>
          <w:i w:val="0"/>
          <w:iCs w:val="0"/>
          <w:lang w:val="ru-RU"/>
        </w:rPr>
      </w:pPr>
      <w:r w:rsidRPr="0020485A">
        <w:rPr>
          <w:i w:val="0"/>
          <w:iCs w:val="0"/>
          <w:lang w:val="ru-RU"/>
        </w:rPr>
        <w:t>Новейшее время</w:t>
      </w:r>
    </w:p>
    <w:p w:rsidR="0020485A" w:rsidRPr="0020485A" w:rsidRDefault="0020485A" w:rsidP="0020485A">
      <w:pPr>
        <w:jc w:val="both"/>
        <w:rPr>
          <w:lang w:val="ru-RU"/>
        </w:rPr>
      </w:pPr>
      <w:r w:rsidRPr="0020485A">
        <w:rPr>
          <w:lang w:val="ru-RU"/>
        </w:rPr>
        <w:t>Благодаря всеобщему интересу к роботам изобретателям удается разрабатывать оригинальные конструкции роботов-андроидов:</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«Мистер Телевокс» (1928, американский инженер Дж. Уэнсли) — робот, имевший внешнее сходство с человеком, способный выполнять элементарные движения по команде, подаваемой голосом, и ставший экспонатом</w:t>
      </w:r>
      <w:r>
        <w:rPr>
          <w:rFonts w:eastAsiaTheme="minorHAnsi" w:cstheme="minorBidi"/>
        </w:rPr>
        <w:t xml:space="preserve"> Всемирной выставки в Нью-Йорке</w:t>
      </w:r>
      <w:r w:rsidRPr="00863D73">
        <w:rPr>
          <w:rFonts w:eastAsiaTheme="minorHAnsi" w:cstheme="minorBidi"/>
        </w:rPr>
        <w:t>.</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«Эрик» (1928) – робот, который на Выставке Британской ассоциации инженеров по моделированию «выступил» с небольшой речью.</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«Естествоиспытатель» (1928, под руководством доктора Нисимура Макота) — японский робот, способный с помощью электропривода манипулировать руками и головой. Впоследствии этот андроид стали считать родоначальником роботостроения в Японии.</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«Альфа» (1932, английский изобретатель Гарри Мей) — человекоподобный автомат, который по голосовым командам садился и вставал, двигал руками и говорил.</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«Сабор» (австрийский изобретатель Август Губер) – автоматы, которые управлялись по радио и могли говорить, ходить, выполнять разные манипуляции.</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В2М (1936, московский школьник Вадим Мацкевич) — первый робот-андроид в России. В 1937 году был удостоен диплома Всемирной выставки в Париже.</w:t>
      </w:r>
    </w:p>
    <w:p w:rsidR="0020485A" w:rsidRPr="0020485A" w:rsidRDefault="0020485A" w:rsidP="0020485A">
      <w:pPr>
        <w:jc w:val="both"/>
        <w:rPr>
          <w:lang w:val="ru-RU"/>
        </w:rPr>
      </w:pPr>
      <w:r w:rsidRPr="0020485A">
        <w:rPr>
          <w:lang w:val="ru-RU"/>
        </w:rPr>
        <w:t>Несмотря на такой прорыв в сфере новой техники и демонстрацию творческих возможностей человека, все эти роботы имели крайне узкое практическое применение.</w:t>
      </w:r>
    </w:p>
    <w:p w:rsidR="0020485A" w:rsidRPr="0020485A" w:rsidRDefault="0020485A" w:rsidP="0020485A">
      <w:pPr>
        <w:jc w:val="both"/>
        <w:rPr>
          <w:lang w:val="ru-RU"/>
        </w:rPr>
      </w:pPr>
      <w:r w:rsidRPr="0020485A">
        <w:rPr>
          <w:lang w:val="ru-RU"/>
        </w:rPr>
        <w:t xml:space="preserve">Проблемы внедрения роботов в промышленность как таковые не решались. Если обратиться к роботам как к программно-управляемым многоцелевым автоматам манипуляционного типа, предназначенным для использования в промышленности или научных исследованиях, то одним из самых первых промышленных манипуляторов был поворотный механизм с захватным устройством для удаления заготовок из печи, разработанный в США Бэббитом в 1892 году (патент США № 484870). Особую известность получили копирующие манипуляторы, разработанные Государственным научно-исследовательским институтом штата Орегон (США) </w:t>
      </w:r>
      <w:r w:rsidRPr="00863D73">
        <w:t>ANL</w:t>
      </w:r>
      <w:r w:rsidRPr="0020485A">
        <w:rPr>
          <w:lang w:val="ru-RU"/>
        </w:rPr>
        <w:t>; предложенные им инструкции и принципы управления до сих пор находят применение во многих моделях промышленных роботов.</w:t>
      </w:r>
    </w:p>
    <w:p w:rsidR="0020485A" w:rsidRPr="0020485A" w:rsidRDefault="0020485A" w:rsidP="0020485A">
      <w:pPr>
        <w:jc w:val="both"/>
        <w:rPr>
          <w:lang w:val="ru-RU"/>
        </w:rPr>
      </w:pPr>
      <w:r w:rsidRPr="0020485A">
        <w:rPr>
          <w:lang w:val="ru-RU"/>
        </w:rPr>
        <w:t xml:space="preserve">Одним из первых в </w:t>
      </w:r>
      <w:r w:rsidRPr="00863D73">
        <w:t>ANL</w:t>
      </w:r>
      <w:r w:rsidRPr="0020485A">
        <w:rPr>
          <w:lang w:val="ru-RU"/>
        </w:rPr>
        <w:t xml:space="preserve"> манипуляторов для обслуживания атомных станций был разработан в 1948 году под руководством Р. Герца. Это был двухнаправленный копирующий манипулятор. Благодаря силовому очувствлению оператор, который находился за толстой перегородкой в специальном помещении, имел возможность не только наблюдать на экране перемещение управляемого им копирующего манипулятора, но и ощущать руками величину усилий, которые развивает захват манипулятора. Использование такой обратной связи позволило упростить процесс управления на расстоянии и расширить функциональные возможности дистанционных управляемых манипуляторов.</w:t>
      </w:r>
    </w:p>
    <w:p w:rsidR="0020485A" w:rsidRPr="0020485A" w:rsidRDefault="0020485A" w:rsidP="0020485A">
      <w:pPr>
        <w:jc w:val="both"/>
        <w:rPr>
          <w:lang w:val="ru-RU"/>
        </w:rPr>
      </w:pPr>
      <w:r w:rsidRPr="0020485A">
        <w:rPr>
          <w:lang w:val="ru-RU"/>
        </w:rPr>
        <w:t xml:space="preserve">Более прямыми предшественниками современных манипуляционных роботов можно считать программируемые краскораспылительные машины, разработанные в 1930-1940 гг. в США, </w:t>
      </w:r>
      <w:r w:rsidRPr="0020485A">
        <w:rPr>
          <w:lang w:val="ru-RU"/>
        </w:rPr>
        <w:lastRenderedPageBreak/>
        <w:t xml:space="preserve">например, машины Уилларда Л.В. Полларда и Гарольдом Роузландо, которые программировались путем записи сигнала от рычажного механизма, перемещаемого по заданной траектории. Возросший экономический потенциал и потребности в современных видах вооружения ведущих промышленных стран в первой половине </w:t>
      </w:r>
      <w:r w:rsidRPr="00863D73">
        <w:t>XX</w:t>
      </w:r>
      <w:r w:rsidRPr="0020485A">
        <w:rPr>
          <w:lang w:val="ru-RU"/>
        </w:rPr>
        <w:t xml:space="preserve"> века дают мощный импульс развитию науки и научно-технических направлений, без которых возникновение и прогресс современной робототехники стали бы невозможными. Речь идет, прежде всего, о вычислительной технике и кибернетике.</w:t>
      </w:r>
    </w:p>
    <w:p w:rsidR="0020485A" w:rsidRPr="0020485A" w:rsidRDefault="0020485A" w:rsidP="0020485A">
      <w:pPr>
        <w:jc w:val="both"/>
        <w:rPr>
          <w:lang w:val="ru-RU"/>
        </w:rPr>
      </w:pPr>
      <w:r w:rsidRPr="0020485A">
        <w:rPr>
          <w:lang w:val="ru-RU"/>
        </w:rPr>
        <w:t xml:space="preserve">Возникновение современных роботов следует отнести к 1959 г. В этом году в США были созданы первые промышленные манипуляторы с программным управлением, которые получили общепринятое название промышленных роботов (ПР) и положили начало коммерческому производству. В 50-х гг. </w:t>
      </w:r>
      <w:r w:rsidRPr="00863D73">
        <w:t>XX</w:t>
      </w:r>
      <w:r w:rsidRPr="0020485A">
        <w:rPr>
          <w:lang w:val="ru-RU"/>
        </w:rPr>
        <w:t xml:space="preserve"> века группа американских инженеров начала работу над проблемой применения теории управления в решении общих задач оптимального перемещения оборудования. Первопроходцами здесь стали два талантливых американских инженера – Джордж К. Девол (1912-2011) и Джозеф Ф. Энгельбергер (род. в 1925). В 1954 г. Девол запатентовал в США способ перемещения предметов между различными участками предприятия на основе управляющей программы на перфокартах, сходных с предложенным когда-то Бэббиджем. Изобретение было призвано решить, в первую очередь, именно проблему гибкости, т.е. создания универсального транспортировочного устройства, легко перестраиваемого для выполнения других операций.</w:t>
      </w:r>
    </w:p>
    <w:p w:rsidR="0020485A" w:rsidRPr="0020485A" w:rsidRDefault="0020485A" w:rsidP="0020485A">
      <w:pPr>
        <w:jc w:val="both"/>
        <w:rPr>
          <w:lang w:val="ru-RU"/>
        </w:rPr>
      </w:pPr>
      <w:r w:rsidRPr="0020485A">
        <w:rPr>
          <w:lang w:val="ru-RU"/>
        </w:rPr>
        <w:t>В 1956 г. Девол вместе с Энгельбергером, работавшим тогда в одной из аэрокосмических компаний, организовали первую в мире робототехническую компанию «</w:t>
      </w:r>
      <w:r w:rsidRPr="00863D73">
        <w:t>Unimation</w:t>
      </w:r>
      <w:r w:rsidRPr="0020485A">
        <w:rPr>
          <w:lang w:val="ru-RU"/>
        </w:rPr>
        <w:t>» («Юнимейшн»), что означает «универсальная автоматизация» – сокращенное от «</w:t>
      </w:r>
      <w:r w:rsidRPr="00863D73">
        <w:t>Universal</w:t>
      </w:r>
      <w:r w:rsidRPr="0020485A">
        <w:rPr>
          <w:lang w:val="ru-RU"/>
        </w:rPr>
        <w:t xml:space="preserve"> </w:t>
      </w:r>
      <w:r w:rsidRPr="00863D73">
        <w:t>Automation</w:t>
      </w:r>
      <w:r w:rsidRPr="0020485A">
        <w:rPr>
          <w:lang w:val="ru-RU"/>
        </w:rPr>
        <w:t>», в лаборатории этой компании и был создан первый в мире промышленный робот по патенту Девола, носивший скромное название «программируемое устройство для передачи предметов» и ставший прототипом последующих разработок.</w:t>
      </w:r>
    </w:p>
    <w:p w:rsidR="0020485A" w:rsidRPr="0020485A" w:rsidRDefault="0020485A" w:rsidP="0020485A">
      <w:pPr>
        <w:jc w:val="both"/>
        <w:rPr>
          <w:lang w:val="ru-RU"/>
        </w:rPr>
      </w:pPr>
      <w:r w:rsidRPr="0020485A">
        <w:rPr>
          <w:lang w:val="ru-RU"/>
        </w:rPr>
        <w:t>В начале 1960-х гг. первые американские промышленные роботы с торговыми марками «</w:t>
      </w:r>
      <w:r w:rsidRPr="00863D73">
        <w:t>Unimate</w:t>
      </w:r>
      <w:r w:rsidRPr="0020485A">
        <w:rPr>
          <w:lang w:val="ru-RU"/>
        </w:rPr>
        <w:t>» и «</w:t>
      </w:r>
      <w:r w:rsidRPr="00863D73">
        <w:t>Versatran</w:t>
      </w:r>
      <w:r w:rsidRPr="0020485A">
        <w:rPr>
          <w:lang w:val="ru-RU"/>
        </w:rPr>
        <w:t>», созданные соответственно фирмами «</w:t>
      </w:r>
      <w:r w:rsidRPr="00863D73">
        <w:t>Unimation</w:t>
      </w:r>
      <w:r w:rsidRPr="0020485A">
        <w:rPr>
          <w:lang w:val="ru-RU"/>
        </w:rPr>
        <w:t>», «</w:t>
      </w:r>
      <w:r w:rsidRPr="00863D73">
        <w:t>American</w:t>
      </w:r>
      <w:r w:rsidRPr="0020485A">
        <w:rPr>
          <w:lang w:val="ru-RU"/>
        </w:rPr>
        <w:t xml:space="preserve"> </w:t>
      </w:r>
      <w:r w:rsidRPr="00863D73">
        <w:t>Machine</w:t>
      </w:r>
      <w:r w:rsidRPr="0020485A">
        <w:rPr>
          <w:lang w:val="ru-RU"/>
        </w:rPr>
        <w:t xml:space="preserve"> </w:t>
      </w:r>
      <w:r w:rsidRPr="00863D73">
        <w:t>and</w:t>
      </w:r>
      <w:r w:rsidRPr="0020485A">
        <w:rPr>
          <w:lang w:val="ru-RU"/>
        </w:rPr>
        <w:t xml:space="preserve"> </w:t>
      </w:r>
      <w:r w:rsidRPr="00863D73">
        <w:t>Foundry</w:t>
      </w:r>
      <w:r w:rsidRPr="0020485A">
        <w:rPr>
          <w:lang w:val="ru-RU"/>
        </w:rPr>
        <w:t>» (</w:t>
      </w:r>
      <w:r w:rsidRPr="00863D73">
        <w:t>AMF</w:t>
      </w:r>
      <w:r w:rsidRPr="0020485A">
        <w:rPr>
          <w:lang w:val="ru-RU"/>
        </w:rPr>
        <w:t>) и предназначенные для обслуживания технологических процессов – поступили на промышленный рынок. Они представляли собой уже достаточно совершенные системы с обратной связью и контролируемой траекторией движения, имели числовое программное управление и память, как у ЭВМ. Уже в первых роботах «</w:t>
      </w:r>
      <w:r w:rsidRPr="00863D73">
        <w:t>Unimate</w:t>
      </w:r>
      <w:r w:rsidRPr="0020485A">
        <w:rPr>
          <w:lang w:val="ru-RU"/>
        </w:rPr>
        <w:t>» и «</w:t>
      </w:r>
      <w:r w:rsidRPr="00863D73">
        <w:t>Versatran</w:t>
      </w:r>
      <w:r w:rsidRPr="0020485A">
        <w:rPr>
          <w:lang w:val="ru-RU"/>
        </w:rPr>
        <w:t>» был реализован принцип программирования обучением.</w:t>
      </w:r>
    </w:p>
    <w:p w:rsidR="0020485A" w:rsidRPr="0020485A" w:rsidRDefault="0020485A" w:rsidP="0020485A">
      <w:pPr>
        <w:jc w:val="both"/>
        <w:rPr>
          <w:lang w:val="ru-RU"/>
        </w:rPr>
      </w:pPr>
      <w:r w:rsidRPr="0020485A">
        <w:rPr>
          <w:lang w:val="ru-RU"/>
        </w:rPr>
        <w:t>Применение роботов в автомобильной и металлургической промышленности оказалось экономически выгодным: затраты на приобретение роботов «</w:t>
      </w:r>
      <w:r w:rsidRPr="00863D73">
        <w:t>Unimate</w:t>
      </w:r>
      <w:r w:rsidRPr="0020485A">
        <w:rPr>
          <w:lang w:val="ru-RU"/>
        </w:rPr>
        <w:t>» или «</w:t>
      </w:r>
      <w:r w:rsidRPr="00863D73">
        <w:t>Versatran</w:t>
      </w:r>
      <w:r w:rsidRPr="0020485A">
        <w:rPr>
          <w:lang w:val="ru-RU"/>
        </w:rPr>
        <w:t>» окупались за 1,5 — 2,5 года.</w:t>
      </w:r>
    </w:p>
    <w:p w:rsidR="0020485A" w:rsidRPr="0020485A" w:rsidRDefault="0020485A" w:rsidP="0020485A">
      <w:pPr>
        <w:jc w:val="both"/>
        <w:rPr>
          <w:lang w:val="ru-RU"/>
        </w:rPr>
      </w:pPr>
      <w:r w:rsidRPr="0020485A">
        <w:rPr>
          <w:lang w:val="ru-RU"/>
        </w:rPr>
        <w:t>Первые коммерческие успехи применения промышленных роботов явились мощным импульсом для их дальнейшего совершенствования. В начале 1970-х гг. появляются роботы, управляемые компьютерами. Первый мини-компьютер, управляющий роботом, был выпущен в 1974 г. фирмой «</w:t>
      </w:r>
      <w:r w:rsidRPr="00863D73">
        <w:t>Cincinnati</w:t>
      </w:r>
      <w:r w:rsidRPr="0020485A">
        <w:rPr>
          <w:lang w:val="ru-RU"/>
        </w:rPr>
        <w:t xml:space="preserve"> </w:t>
      </w:r>
      <w:r w:rsidRPr="00863D73">
        <w:t>Milacron</w:t>
      </w:r>
      <w:r w:rsidRPr="0020485A">
        <w:rPr>
          <w:lang w:val="ru-RU"/>
        </w:rPr>
        <w:t>», одной из ведущих фирм – изготовителей роботов в США. В конце 1971 г. американской фирмой «</w:t>
      </w:r>
      <w:r w:rsidRPr="00863D73">
        <w:t>INTEL</w:t>
      </w:r>
      <w:r w:rsidRPr="0020485A">
        <w:rPr>
          <w:lang w:val="ru-RU"/>
        </w:rPr>
        <w:t>» был создан первый микропроцессор, а несколькими годами позже появляются роботы с микропроцессорным управлением, что обусловило существенное повышение их качества при одновременном снижении стоимости.</w:t>
      </w:r>
    </w:p>
    <w:p w:rsidR="0020485A" w:rsidRPr="0020485A" w:rsidRDefault="0020485A" w:rsidP="0020485A">
      <w:pPr>
        <w:jc w:val="both"/>
        <w:rPr>
          <w:lang w:val="ru-RU"/>
        </w:rPr>
      </w:pPr>
      <w:r w:rsidRPr="0020485A">
        <w:rPr>
          <w:lang w:val="ru-RU"/>
        </w:rPr>
        <w:lastRenderedPageBreak/>
        <w:t>В последующие годы после создания и выхода на промышленный рынок первых роботов во всем мире началось стремительное развитие робототехники. В ряде капиталистических стран организуются ассоциации или общества, курирующие исследования и разработки в области создания и использования промышленных роботов, в частности, в 1972 г. образована Японская ассоциация промышленной робототехники (</w:t>
      </w:r>
      <w:r w:rsidRPr="00863D73">
        <w:t>JIRA</w:t>
      </w:r>
      <w:r w:rsidRPr="0020485A">
        <w:rPr>
          <w:lang w:val="ru-RU"/>
        </w:rPr>
        <w:t>), в 1974 – Институт робототехники США (</w:t>
      </w:r>
      <w:r w:rsidRPr="00863D73">
        <w:t>RIA</w:t>
      </w:r>
      <w:r w:rsidRPr="0020485A">
        <w:rPr>
          <w:lang w:val="ru-RU"/>
        </w:rPr>
        <w:t>) и ассоциация роботов Великобритании (</w:t>
      </w:r>
      <w:r w:rsidRPr="00863D73">
        <w:t>BRA</w:t>
      </w:r>
      <w:r w:rsidRPr="0020485A">
        <w:rPr>
          <w:lang w:val="ru-RU"/>
        </w:rPr>
        <w:t>), в 1975 – Итальянское общество робототехники (</w:t>
      </w:r>
      <w:r w:rsidRPr="00863D73">
        <w:t>SIRI</w:t>
      </w:r>
      <w:r w:rsidRPr="0020485A">
        <w:rPr>
          <w:lang w:val="ru-RU"/>
        </w:rPr>
        <w:t>), в 1978 – Французская (</w:t>
      </w:r>
      <w:r w:rsidRPr="00863D73">
        <w:t>AFRI</w:t>
      </w:r>
      <w:r w:rsidRPr="0020485A">
        <w:rPr>
          <w:lang w:val="ru-RU"/>
        </w:rPr>
        <w:t>), в 1980 – Шведская (</w:t>
      </w:r>
      <w:r w:rsidRPr="00863D73">
        <w:t>SWIRA</w:t>
      </w:r>
      <w:r w:rsidRPr="0020485A">
        <w:rPr>
          <w:lang w:val="ru-RU"/>
        </w:rPr>
        <w:t>), в 1981 – Австралийская (</w:t>
      </w:r>
      <w:r w:rsidRPr="00863D73">
        <w:t>ARA</w:t>
      </w:r>
      <w:r w:rsidRPr="0020485A">
        <w:rPr>
          <w:lang w:val="ru-RU"/>
        </w:rPr>
        <w:t>), в 1982 – Датская (</w:t>
      </w:r>
      <w:r w:rsidRPr="00863D73">
        <w:t>DRA</w:t>
      </w:r>
      <w:r w:rsidRPr="0020485A">
        <w:rPr>
          <w:lang w:val="ru-RU"/>
        </w:rPr>
        <w:t>) и Сингапурская (</w:t>
      </w:r>
      <w:r w:rsidRPr="00863D73">
        <w:t>SRA</w:t>
      </w:r>
      <w:r w:rsidRPr="0020485A">
        <w:rPr>
          <w:lang w:val="ru-RU"/>
        </w:rPr>
        <w:t>) ассоциации роботов.</w:t>
      </w:r>
    </w:p>
    <w:p w:rsidR="0020485A" w:rsidRPr="0020485A" w:rsidRDefault="0020485A" w:rsidP="0020485A">
      <w:pPr>
        <w:jc w:val="both"/>
        <w:rPr>
          <w:lang w:val="ru-RU"/>
        </w:rPr>
      </w:pPr>
      <w:r w:rsidRPr="0020485A">
        <w:rPr>
          <w:lang w:val="ru-RU"/>
        </w:rPr>
        <w:t>Изменяется и сам принцип использования промышленных роботов – от единичного к комплексному. В ведущих робототехнических странах (Япония, США, ФРГ, СССР и др.) в конце 1960-х – начале 1970-х гг. разрабатываются и создаются гибкие производственные системы (ГПС), так называемые «безлюдные» производства, представляющие собой производства будущего. Научно-технические достижения робототехники позволили в 1960-1980-х гг. создать ряд сложных научных и специальных робототехнических комплексов для исследования космического пространства (станции типа «Луна», аппараты «Луноход» – СССР; станции типа «Маринер», «Сервейер», «Викинг» — США и др.), а также освоения подводных глубин (аппараты «</w:t>
      </w:r>
      <w:r w:rsidRPr="00863D73">
        <w:t>TV</w:t>
      </w:r>
      <w:r w:rsidRPr="0020485A">
        <w:rPr>
          <w:lang w:val="ru-RU"/>
        </w:rPr>
        <w:t>», «Москито», «Долфин» – Япония; аппараты «</w:t>
      </w:r>
      <w:r w:rsidRPr="00863D73">
        <w:t>KURV</w:t>
      </w:r>
      <w:r w:rsidRPr="0020485A">
        <w:rPr>
          <w:lang w:val="ru-RU"/>
        </w:rPr>
        <w:t>», «</w:t>
      </w:r>
      <w:r w:rsidRPr="00863D73">
        <w:t>RCV</w:t>
      </w:r>
      <w:r w:rsidRPr="0020485A">
        <w:rPr>
          <w:lang w:val="ru-RU"/>
        </w:rPr>
        <w:t>» – США; «Манта», «ОСА» – СССР; «</w:t>
      </w:r>
      <w:r w:rsidRPr="00863D73">
        <w:t>ROV</w:t>
      </w:r>
      <w:r w:rsidRPr="0020485A">
        <w:rPr>
          <w:lang w:val="ru-RU"/>
        </w:rPr>
        <w:t>», «</w:t>
      </w:r>
      <w:r w:rsidRPr="00863D73">
        <w:t>RM</w:t>
      </w:r>
      <w:r w:rsidRPr="0020485A">
        <w:rPr>
          <w:lang w:val="ru-RU"/>
        </w:rPr>
        <w:t>» – Франция; «</w:t>
      </w:r>
      <w:r w:rsidRPr="00863D73">
        <w:t>ARCS</w:t>
      </w:r>
      <w:r w:rsidRPr="0020485A">
        <w:rPr>
          <w:lang w:val="ru-RU"/>
        </w:rPr>
        <w:t>» – Канада и др.).</w:t>
      </w:r>
    </w:p>
    <w:p w:rsidR="0020485A" w:rsidRPr="0020485A" w:rsidRDefault="0020485A" w:rsidP="0020485A">
      <w:pPr>
        <w:jc w:val="both"/>
        <w:rPr>
          <w:lang w:val="ru-RU"/>
        </w:rPr>
      </w:pPr>
      <w:r w:rsidRPr="0020485A">
        <w:rPr>
          <w:lang w:val="ru-RU"/>
        </w:rPr>
        <w:t>Технический прогресс в развитии роботов был направлен, прежде всего, на совершенствование систем управления. Промышленные роботы первого поколения имели программное управление, в основном заимствованное у станков с числовым управлением. Второе поколение роботов – это очувствленные роботы, т. е. снабженные сенсорными системами, главными из которых являются системы технического зрения.</w:t>
      </w:r>
    </w:p>
    <w:p w:rsidR="0020485A" w:rsidRPr="0020485A" w:rsidRDefault="0020485A" w:rsidP="0020485A">
      <w:pPr>
        <w:jc w:val="both"/>
        <w:rPr>
          <w:lang w:val="ru-RU"/>
        </w:rPr>
      </w:pPr>
      <w:r w:rsidRPr="0020485A">
        <w:rPr>
          <w:lang w:val="ru-RU"/>
        </w:rPr>
        <w:t>Первые промышленные роботы с развитой сенсорной системой и микропроцессорным управлением появились на рынке и получили практическое применение в 1980-1981 гг. прежде всего на сборке, дуговой сварке, контроле качества для взятия неориентированных предметов, например, с конвейера. К их числу относятся снабженные системами технического зрения роботы «Пума», «Юнимейт», «Ауто-плейс», «Цинциннати милакрон», сборочные робототехнические системы фирм «Хитачи», «Вестингауз» (система «Апас»), «Дженерал моторс» (система «Консайт»). Доля таких роботов в общем парке роботов неуклонно росло и приближалось к 50% несмотря на то, что эти роботы были в несколько раз дороже роботов с программным управлением и значительно сложнее в обслуживании. Однако это окупается неизмеримо большими функциональными возможностями, а, следовательно, и областями применения.</w:t>
      </w:r>
    </w:p>
    <w:p w:rsidR="0020485A" w:rsidRPr="0020485A" w:rsidRDefault="0020485A" w:rsidP="0020485A">
      <w:pPr>
        <w:jc w:val="both"/>
        <w:rPr>
          <w:lang w:val="ru-RU"/>
        </w:rPr>
      </w:pPr>
      <w:r w:rsidRPr="0020485A">
        <w:rPr>
          <w:lang w:val="ru-RU"/>
        </w:rPr>
        <w:t>Третье поколение роботов – это интеллектуальные роботы, т.е. с интеллектуальным управлением. Интеллектуальный робот – это робот конкретного назначения, в основных функциональных системах которого используются методы искусственного интеллекта. Возникновение интеллекта у роботов связано с развитием ЭВМ. В 1967 г. в США (Стэнфордский университет) был создан лабораторный макет робота, снабженного техническим зрением и предназначенного для исследования и отработки системы «глаз – рука», способной распознавать объекты внешней среды и оперировать ими в соответствии с заданием.</w:t>
      </w:r>
    </w:p>
    <w:p w:rsidR="0020485A" w:rsidRPr="0020485A" w:rsidRDefault="0020485A" w:rsidP="0020485A">
      <w:pPr>
        <w:jc w:val="both"/>
        <w:rPr>
          <w:lang w:val="ru-RU"/>
        </w:rPr>
      </w:pPr>
      <w:r w:rsidRPr="0020485A">
        <w:rPr>
          <w:lang w:val="ru-RU"/>
        </w:rPr>
        <w:t xml:space="preserve">В 1968 г. в СССР (Институтом океанологии Академии наук СССР совместно с Ленинградским политехническим институтом и другими вузами) был создан телеуправляемый от ЭВМ подводный </w:t>
      </w:r>
      <w:r w:rsidRPr="0020485A">
        <w:rPr>
          <w:lang w:val="ru-RU"/>
        </w:rPr>
        <w:lastRenderedPageBreak/>
        <w:t>робот «Манта» с очувствленным захватным устройством, а в 1971 г. – следующий его вариант с техническим зрением и системой целеуказания по телевизионному экрану.</w:t>
      </w:r>
    </w:p>
    <w:p w:rsidR="0020485A" w:rsidRPr="0020485A" w:rsidRDefault="0020485A" w:rsidP="0020485A">
      <w:pPr>
        <w:jc w:val="both"/>
        <w:rPr>
          <w:lang w:val="ru-RU"/>
        </w:rPr>
      </w:pPr>
      <w:r w:rsidRPr="0020485A">
        <w:rPr>
          <w:lang w:val="ru-RU"/>
        </w:rPr>
        <w:t>В 1969 г. в США (Стэнфордский университет) в рамках работ по искусственному интеллекту был разработан экспериментальный макет подвижного робота «Шейки» с развитой системой сенсорного обеспечения, включая техническое зрение, обладавшего элементами искусственного интеллекта, что позволило ему целенаправленно передвигаться в заранее неизвестной обстановке, самостоятельно принимая необходимые для этого решения.</w:t>
      </w:r>
    </w:p>
    <w:p w:rsidR="0020485A" w:rsidRPr="0020485A" w:rsidRDefault="0020485A" w:rsidP="0020485A">
      <w:pPr>
        <w:jc w:val="both"/>
        <w:rPr>
          <w:lang w:val="ru-RU"/>
        </w:rPr>
      </w:pPr>
      <w:r w:rsidRPr="0020485A">
        <w:rPr>
          <w:lang w:val="ru-RU"/>
        </w:rPr>
        <w:t>В 1971 г. в Японии также были разработаны экспериментальные образцы роботов с техническим зрением и элементами искусственного интеллекта: робот «Хивип», способный самостоятельно осуществлять механическую сборку простых объектов по предъявленному чертежу.</w:t>
      </w:r>
    </w:p>
    <w:p w:rsidR="0020485A" w:rsidRPr="0020485A" w:rsidRDefault="0020485A" w:rsidP="0020485A">
      <w:pPr>
        <w:jc w:val="both"/>
        <w:rPr>
          <w:lang w:val="ru-RU"/>
        </w:rPr>
      </w:pPr>
      <w:r w:rsidRPr="0020485A">
        <w:rPr>
          <w:lang w:val="ru-RU"/>
        </w:rPr>
        <w:t>В 1972-1975 годах в Киевском Институте кибернетики под руководством Н. М. Амосова и В. М. Глушкова был создан макет транспортного автономного интегрального робота (ТАИР). Робот демонстрировал целенаправленное движение в естественной среде, обход препятствий и т.п. Конструктивно ТАИР представлял собой трехколесную самоходную тележку, снабженную системой датчиков: оптическим дальномером, навигационной системой с двумя радиомаяками и компасом, контактными датчиками, датчиками углов наклона тележки, таймером и др. Особенностью, которая отличает ТАИР от многих других систем, созданных в СССР и за рубежом, является отсутствие в его составе компьютера в том виде, к которому мы привыкли. Основу системы управления составляет аппаратно реализованная нейронная сеть (узлы сети – специальные электронные схемы, собранные на транзисторах, связи между узлами – резисторы), на которой реализуются различные алгоритмы обработки сенсорной информации, планирования поведения и управления движением робота.</w:t>
      </w:r>
    </w:p>
    <w:p w:rsidR="0020485A" w:rsidRPr="0020485A" w:rsidRDefault="0020485A" w:rsidP="0020485A">
      <w:pPr>
        <w:jc w:val="both"/>
        <w:rPr>
          <w:lang w:val="ru-RU"/>
        </w:rPr>
      </w:pPr>
      <w:r w:rsidRPr="0020485A">
        <w:rPr>
          <w:lang w:val="ru-RU"/>
        </w:rPr>
        <w:t>В 1985 г. в промышленности капиталистических стран эксплуатировались свыше 100 тыс. промышленных роботов, а в 1989 г. - уже более 257 тыс., в том числе в Японии - 174, в США - 35, в Западной Европе - 48 тыс.</w:t>
      </w:r>
    </w:p>
    <w:p w:rsidR="0020485A" w:rsidRPr="0020485A" w:rsidRDefault="0020485A" w:rsidP="0020485A">
      <w:pPr>
        <w:pStyle w:val="Heading4"/>
        <w:jc w:val="both"/>
        <w:rPr>
          <w:i w:val="0"/>
          <w:iCs w:val="0"/>
          <w:lang w:val="ru-RU"/>
        </w:rPr>
      </w:pPr>
      <w:r w:rsidRPr="0020485A">
        <w:rPr>
          <w:i w:val="0"/>
          <w:iCs w:val="0"/>
          <w:lang w:val="ru-RU"/>
        </w:rPr>
        <w:t>2000-ые</w:t>
      </w:r>
    </w:p>
    <w:p w:rsidR="0020485A" w:rsidRPr="0020485A" w:rsidRDefault="0020485A" w:rsidP="0020485A">
      <w:pPr>
        <w:jc w:val="both"/>
        <w:rPr>
          <w:lang w:val="ru-RU"/>
        </w:rPr>
      </w:pPr>
      <w:r w:rsidRPr="0020485A">
        <w:rPr>
          <w:lang w:val="ru-RU"/>
        </w:rPr>
        <w:t>Кевин Уорвик (</w:t>
      </w:r>
      <w:r w:rsidRPr="00863D73">
        <w:t>Kevin</w:t>
      </w:r>
      <w:r w:rsidRPr="0020485A">
        <w:rPr>
          <w:lang w:val="ru-RU"/>
        </w:rPr>
        <w:t xml:space="preserve"> </w:t>
      </w:r>
      <w:r w:rsidRPr="00863D73">
        <w:t>Warwick</w:t>
      </w:r>
      <w:r w:rsidRPr="0020485A">
        <w:rPr>
          <w:lang w:val="ru-RU"/>
        </w:rPr>
        <w:t xml:space="preserve">) в Орегонском университете создает первого киборга (кибернетический организм). В небольшой стандартный робот </w:t>
      </w:r>
      <w:r w:rsidRPr="00863D73">
        <w:t>Khepera</w:t>
      </w:r>
      <w:r w:rsidRPr="0020485A">
        <w:rPr>
          <w:lang w:val="ru-RU"/>
        </w:rPr>
        <w:t xml:space="preserve"> включены элементы мозга морской змеи (</w:t>
      </w:r>
      <w:r w:rsidRPr="00863D73">
        <w:t>Petromyzon</w:t>
      </w:r>
      <w:r w:rsidRPr="0020485A">
        <w:rPr>
          <w:lang w:val="ru-RU"/>
        </w:rPr>
        <w:t xml:space="preserve"> </w:t>
      </w:r>
      <w:r w:rsidRPr="00863D73">
        <w:t>marinus</w:t>
      </w:r>
      <w:r w:rsidRPr="0020485A">
        <w:rPr>
          <w:lang w:val="ru-RU"/>
        </w:rPr>
        <w:t xml:space="preserve">). Соединенный с сенсорами мозг реагирует на световые сигналы, перемещаясь в тень при освещении сенсоров. Работы ведутся Орегонским, Чикагским и Иллинойским университетами США, а также университетом Генуи, Италия. </w:t>
      </w:r>
    </w:p>
    <w:p w:rsidR="0020485A" w:rsidRPr="0020485A" w:rsidRDefault="0020485A" w:rsidP="0020485A">
      <w:pPr>
        <w:jc w:val="both"/>
        <w:rPr>
          <w:lang w:val="ru-RU"/>
        </w:rPr>
      </w:pPr>
      <w:r w:rsidRPr="0020485A">
        <w:rPr>
          <w:lang w:val="ru-RU"/>
        </w:rPr>
        <w:t>Стюарт Уилкинсон (</w:t>
      </w:r>
      <w:r w:rsidRPr="00863D73">
        <w:t>Stuart</w:t>
      </w:r>
      <w:r w:rsidRPr="0020485A">
        <w:rPr>
          <w:lang w:val="ru-RU"/>
        </w:rPr>
        <w:t xml:space="preserve"> </w:t>
      </w:r>
      <w:r w:rsidRPr="00863D73">
        <w:t>Wilkinson</w:t>
      </w:r>
      <w:r w:rsidRPr="0020485A">
        <w:rPr>
          <w:lang w:val="ru-RU"/>
        </w:rPr>
        <w:t xml:space="preserve">) из Университета Южной Флориды представляет плотоядного робота </w:t>
      </w:r>
      <w:r w:rsidRPr="00863D73">
        <w:t>Chew</w:t>
      </w:r>
      <w:r w:rsidRPr="0020485A">
        <w:rPr>
          <w:lang w:val="ru-RU"/>
        </w:rPr>
        <w:t xml:space="preserve"> </w:t>
      </w:r>
      <w:r w:rsidRPr="00863D73">
        <w:t>Chew</w:t>
      </w:r>
      <w:r w:rsidRPr="0020485A">
        <w:rPr>
          <w:lang w:val="ru-RU"/>
        </w:rPr>
        <w:t xml:space="preserve">. 12-колесный «гастроробот», напоминающий поезд, работает на микробиологических топливных элементах, которые разлагают пищевые продукты при помощи бактерий и вырабатывают электроэнергию. </w:t>
      </w:r>
      <w:r w:rsidRPr="00863D73">
        <w:t>Chew</w:t>
      </w:r>
      <w:r w:rsidRPr="0020485A">
        <w:rPr>
          <w:lang w:val="ru-RU"/>
        </w:rPr>
        <w:t xml:space="preserve"> </w:t>
      </w:r>
      <w:r w:rsidRPr="00863D73">
        <w:t>Chew</w:t>
      </w:r>
      <w:r w:rsidRPr="0020485A">
        <w:rPr>
          <w:lang w:val="ru-RU"/>
        </w:rPr>
        <w:t xml:space="preserve"> потребляет кусковой сахар, но, по мнению изобретателя, по энергетической эффективности мясо — идеальное топливо. Уилкинсон в шутку предупреждает, что опасно приучать гастророботов к вкусу мяса, ведь вокруг может быть много людей.</w:t>
      </w:r>
    </w:p>
    <w:p w:rsidR="0020485A" w:rsidRPr="0020485A" w:rsidRDefault="0020485A" w:rsidP="0020485A">
      <w:pPr>
        <w:jc w:val="both"/>
        <w:rPr>
          <w:lang w:val="ru-RU"/>
        </w:rPr>
      </w:pPr>
      <w:r w:rsidRPr="0020485A">
        <w:rPr>
          <w:lang w:val="ru-RU"/>
        </w:rPr>
        <w:t xml:space="preserve">В </w:t>
      </w:r>
      <w:r w:rsidRPr="00863D73">
        <w:t>MIT</w:t>
      </w:r>
      <w:r w:rsidRPr="0020485A">
        <w:rPr>
          <w:lang w:val="ru-RU"/>
        </w:rPr>
        <w:t xml:space="preserve"> создан робот, имитирующий актинию и названный </w:t>
      </w:r>
      <w:r w:rsidRPr="00863D73">
        <w:t>Public</w:t>
      </w:r>
      <w:r w:rsidRPr="0020485A">
        <w:rPr>
          <w:lang w:val="ru-RU"/>
        </w:rPr>
        <w:t xml:space="preserve"> </w:t>
      </w:r>
      <w:r w:rsidRPr="00863D73">
        <w:t>Anemon</w:t>
      </w:r>
      <w:r w:rsidRPr="0020485A">
        <w:rPr>
          <w:lang w:val="ru-RU"/>
        </w:rPr>
        <w:t xml:space="preserve">. Робот реагирует на свет и прикосновения, шевелит щупальцами и может перемещаться на небольшие расстояния. Подобно </w:t>
      </w:r>
      <w:r w:rsidRPr="0020485A">
        <w:rPr>
          <w:lang w:val="ru-RU"/>
        </w:rPr>
        <w:lastRenderedPageBreak/>
        <w:t>своим живым прототипам, робот имеет мягкое трубчатое тело и несколько щупалец, которые на самом деле представляют собой световоды. Внешняя оболочка робота сделана из мягкого силикона и создаёт иллюзию органического происхождения. Когда к аквариуму подходит человек, робот с помощью световодов фиксирует изменение освещенности, определяет его причину и поворачивается в этом направлении. Когда человек пытается дотронутся до робота, тот прячет щупальца.</w:t>
      </w:r>
    </w:p>
    <w:p w:rsidR="0020485A" w:rsidRPr="0020485A" w:rsidRDefault="0020485A" w:rsidP="0020485A">
      <w:pPr>
        <w:jc w:val="both"/>
        <w:rPr>
          <w:lang w:val="ru-RU"/>
        </w:rPr>
      </w:pPr>
      <w:r w:rsidRPr="0020485A">
        <w:rPr>
          <w:lang w:val="ru-RU"/>
        </w:rPr>
        <w:t>В восточных странах популярны верблюжьи бега. Управлять верблюдом жокею совсем несложно, поэтому решающее значение имеет вес – чем легче жокей, тем больше преимущества у пары. Это привело к повсеместной эксплуатации мальчиков от 4 лет в качестве наездников, которых, к тому же, часто морили голодом, чтобы они набирали меньше веса. Несколько лет назад в ОАЭ и Катаре детский труд запретили, что способствовало развитию миниатюрных роботов-жокеев, управляемых оператором дистанционно.</w:t>
      </w:r>
    </w:p>
    <w:p w:rsidR="0020485A" w:rsidRPr="0020485A" w:rsidRDefault="0020485A" w:rsidP="0020485A">
      <w:pPr>
        <w:jc w:val="both"/>
        <w:rPr>
          <w:lang w:val="ru-RU"/>
        </w:rPr>
      </w:pPr>
      <w:r w:rsidRPr="0020485A">
        <w:rPr>
          <w:lang w:val="ru-RU"/>
        </w:rPr>
        <w:t>Роботы стали незаменимыми помощниками в изучении животного мира. Так, японская робот-рыба может незаметно для морских обитателей вести наблюдение за стаями. Под силиконовой оболочкой, повторяющей внешний вид красного луциана, спрятана система балластов наподобие тех, что используются в подводных лодках для всплытия и погружения. В действие устройство приводится движениями хвостовой части.</w:t>
      </w:r>
    </w:p>
    <w:p w:rsidR="0020485A" w:rsidRPr="0020485A" w:rsidRDefault="0020485A" w:rsidP="0020485A">
      <w:pPr>
        <w:jc w:val="both"/>
        <w:rPr>
          <w:lang w:val="ru-RU"/>
        </w:rPr>
      </w:pPr>
      <w:r w:rsidRPr="0020485A">
        <w:rPr>
          <w:lang w:val="ru-RU"/>
        </w:rPr>
        <w:t>А тараканороботы могут уничтожать популяции вредных домашних насекомых изнутри. Ученые Франции, Бельгии и Швейцарии создали модель, которая выглядит и пахнет как таракан, передвигается на колесиках, оснащена камерами и инфракрасными сенсорами и воздействует на коллективное сознание насекомых, увлекая их на свет. В будущем изобретатели намерены создать модели посерьезнее, например, для управления овечьим стадом.</w:t>
      </w:r>
    </w:p>
    <w:p w:rsidR="0020485A" w:rsidRPr="0020485A" w:rsidRDefault="0020485A" w:rsidP="0020485A">
      <w:pPr>
        <w:jc w:val="both"/>
        <w:rPr>
          <w:lang w:val="ru-RU"/>
        </w:rPr>
      </w:pPr>
      <w:r w:rsidRPr="0020485A">
        <w:rPr>
          <w:lang w:val="ru-RU"/>
        </w:rPr>
        <w:t xml:space="preserve">Изобретатели Австрии создали робота-алкоголика. </w:t>
      </w:r>
      <w:r w:rsidRPr="00863D73">
        <w:t>Bar</w:t>
      </w:r>
      <w:r w:rsidRPr="0020485A">
        <w:rPr>
          <w:lang w:val="ru-RU"/>
        </w:rPr>
        <w:t xml:space="preserve"> </w:t>
      </w:r>
      <w:r w:rsidRPr="00863D73">
        <w:t>Bot</w:t>
      </w:r>
      <w:r w:rsidRPr="0020485A">
        <w:rPr>
          <w:lang w:val="ru-RU"/>
        </w:rPr>
        <w:t xml:space="preserve"> сидит в баре, выискивая "жертву". Поймав на себе любопытный взгляд, он начинает просить монетку, собрав необходимую сумму, принимается крутиться вокруг своей оси, приговаривая: "Пожалуйста, одно пиво". Бармен вставляет банку пива в "руку". "Большое спасибо", – благодарит </w:t>
      </w:r>
      <w:r w:rsidRPr="00863D73">
        <w:t>Bar</w:t>
      </w:r>
      <w:r w:rsidRPr="0020485A">
        <w:rPr>
          <w:lang w:val="ru-RU"/>
        </w:rPr>
        <w:t xml:space="preserve"> </w:t>
      </w:r>
      <w:r w:rsidRPr="00863D73">
        <w:t>Bot</w:t>
      </w:r>
      <w:r w:rsidRPr="0020485A">
        <w:rPr>
          <w:lang w:val="ru-RU"/>
        </w:rPr>
        <w:t xml:space="preserve"> и не спеша выливает напиток в напоминающий раковину "рот". Затем швыряет банку на пол, и процесс начинается снова.</w:t>
      </w:r>
    </w:p>
    <w:p w:rsidR="0020485A" w:rsidRPr="0020485A" w:rsidRDefault="0020485A" w:rsidP="0020485A">
      <w:pPr>
        <w:jc w:val="both"/>
        <w:rPr>
          <w:lang w:val="ru-RU"/>
        </w:rPr>
      </w:pPr>
      <w:r w:rsidRPr="0020485A">
        <w:rPr>
          <w:lang w:val="ru-RU"/>
        </w:rPr>
        <w:t xml:space="preserve">Построенный в Канаде космический манипулятор </w:t>
      </w:r>
      <w:r w:rsidRPr="00863D73">
        <w:t>Canadarm</w:t>
      </w:r>
      <w:r w:rsidRPr="0020485A">
        <w:rPr>
          <w:lang w:val="ru-RU"/>
        </w:rPr>
        <w:t xml:space="preserve">2 успешно начал работу по завершению сборки Международной Космической станции (МКС). </w:t>
      </w:r>
      <w:r w:rsidRPr="00863D73">
        <w:t>Canadarm</w:t>
      </w:r>
      <w:r w:rsidRPr="0020485A">
        <w:rPr>
          <w:lang w:val="ru-RU"/>
        </w:rPr>
        <w:t xml:space="preserve">2 является представителем второго поколения канадских манипуляторов фирмы </w:t>
      </w:r>
      <w:r w:rsidRPr="00863D73">
        <w:t>MD</w:t>
      </w:r>
      <w:r w:rsidRPr="0020485A">
        <w:rPr>
          <w:lang w:val="ru-RU"/>
        </w:rPr>
        <w:t xml:space="preserve"> </w:t>
      </w:r>
      <w:r w:rsidRPr="00863D73">
        <w:t>Robotics</w:t>
      </w:r>
      <w:r w:rsidRPr="0020485A">
        <w:rPr>
          <w:lang w:val="ru-RU"/>
        </w:rPr>
        <w:t xml:space="preserve">. Манипуляторы первого поколения </w:t>
      </w:r>
      <w:r w:rsidRPr="00863D73">
        <w:t>RMS</w:t>
      </w:r>
      <w:r w:rsidRPr="0020485A">
        <w:rPr>
          <w:lang w:val="ru-RU"/>
        </w:rPr>
        <w:t xml:space="preserve"> (</w:t>
      </w:r>
      <w:r w:rsidRPr="00863D73">
        <w:t>Canadarm</w:t>
      </w:r>
      <w:r w:rsidRPr="0020485A">
        <w:rPr>
          <w:lang w:val="ru-RU"/>
        </w:rPr>
        <w:t xml:space="preserve">) уже почти 20 лет используются на Шаттлах. Конструктивно </w:t>
      </w:r>
      <w:r w:rsidRPr="00863D73">
        <w:t>Canadarm</w:t>
      </w:r>
      <w:r w:rsidRPr="0020485A">
        <w:rPr>
          <w:lang w:val="ru-RU"/>
        </w:rPr>
        <w:t>2 состоит из двух «плеч» и имеет 7 степеней свободы. Длина манипулятора – 17,6 м.</w:t>
      </w:r>
    </w:p>
    <w:p w:rsidR="0020485A" w:rsidRPr="0020485A" w:rsidRDefault="0020485A" w:rsidP="0020485A">
      <w:pPr>
        <w:jc w:val="both"/>
        <w:rPr>
          <w:lang w:val="ru-RU"/>
        </w:rPr>
      </w:pPr>
      <w:r w:rsidRPr="0020485A">
        <w:rPr>
          <w:lang w:val="ru-RU"/>
        </w:rPr>
        <w:t xml:space="preserve">Первый в мире серийно выпускаемый бытовой робот-пылесос </w:t>
      </w:r>
      <w:r w:rsidRPr="00863D73">
        <w:t>Trilobite</w:t>
      </w:r>
      <w:r w:rsidRPr="0020485A">
        <w:rPr>
          <w:lang w:val="ru-RU"/>
        </w:rPr>
        <w:t xml:space="preserve"> представлен на рынок шведской компанией </w:t>
      </w:r>
      <w:r w:rsidRPr="00863D73">
        <w:t>Electrolux</w:t>
      </w:r>
      <w:r w:rsidRPr="0020485A">
        <w:rPr>
          <w:lang w:val="ru-RU"/>
        </w:rPr>
        <w:t xml:space="preserve">. Робот ориентируется с помощью ультразвукового сонара и имеет высоту 13 см при диаметре 35 см. Максимальная скорость уборки — 40 квадратных сантиметров в секунду. Когда аккумуляторы робота "садятся", </w:t>
      </w:r>
      <w:r w:rsidRPr="00863D73">
        <w:t>Trilobite</w:t>
      </w:r>
      <w:r w:rsidRPr="0020485A">
        <w:rPr>
          <w:lang w:val="ru-RU"/>
        </w:rPr>
        <w:t xml:space="preserve"> сам находит зарядное устройство и едет заряжаться.</w:t>
      </w:r>
    </w:p>
    <w:p w:rsidR="0020485A" w:rsidRPr="0020485A" w:rsidRDefault="0020485A" w:rsidP="0020485A">
      <w:pPr>
        <w:jc w:val="both"/>
        <w:rPr>
          <w:lang w:val="ru-RU"/>
        </w:rPr>
      </w:pPr>
      <w:r w:rsidRPr="0020485A">
        <w:rPr>
          <w:lang w:val="ru-RU"/>
        </w:rPr>
        <w:t xml:space="preserve">Компания </w:t>
      </w:r>
      <w:r w:rsidRPr="00863D73">
        <w:t>iRobot</w:t>
      </w:r>
      <w:r w:rsidRPr="0020485A">
        <w:rPr>
          <w:lang w:val="ru-RU"/>
        </w:rPr>
        <w:t xml:space="preserve"> в сотрудничестве с </w:t>
      </w:r>
      <w:r w:rsidRPr="00863D73">
        <w:t>Acer</w:t>
      </w:r>
      <w:r w:rsidRPr="0020485A">
        <w:rPr>
          <w:lang w:val="ru-RU"/>
        </w:rPr>
        <w:t xml:space="preserve"> </w:t>
      </w:r>
      <w:r w:rsidRPr="00863D73">
        <w:t>Technology</w:t>
      </w:r>
      <w:r w:rsidRPr="0020485A">
        <w:rPr>
          <w:lang w:val="ru-RU"/>
        </w:rPr>
        <w:t xml:space="preserve"> </w:t>
      </w:r>
      <w:r w:rsidRPr="00863D73">
        <w:t>Ventures</w:t>
      </w:r>
      <w:r w:rsidRPr="0020485A">
        <w:rPr>
          <w:lang w:val="ru-RU"/>
        </w:rPr>
        <w:t xml:space="preserve"> разработала уникального робота-санитара </w:t>
      </w:r>
      <w:r w:rsidRPr="00863D73">
        <w:t>Bloodhound</w:t>
      </w:r>
      <w:r w:rsidRPr="0020485A">
        <w:rPr>
          <w:lang w:val="ru-RU"/>
        </w:rPr>
        <w:t xml:space="preserve">. Робот, предназначенный для спасения раненных солдат, способен автономно передвигаться по незнакомой местности и обходить препятствия. Диагностическое </w:t>
      </w:r>
      <w:r w:rsidRPr="0020485A">
        <w:rPr>
          <w:lang w:val="ru-RU"/>
        </w:rPr>
        <w:lastRenderedPageBreak/>
        <w:t xml:space="preserve">оборудование </w:t>
      </w:r>
      <w:r w:rsidRPr="00863D73">
        <w:t>Bloodhound</w:t>
      </w:r>
      <w:r w:rsidRPr="0020485A">
        <w:rPr>
          <w:lang w:val="ru-RU"/>
        </w:rPr>
        <w:t xml:space="preserve"> состоит из видеокамеры, электронного стетоскопа и радиопередатчика, позволяющего медику общаться с раненым. Определив степень повреждений, санитар может оказать раненому первую помощь посредством устройств по остановке кровотечения, внутримышечных инъекций (морфий, адреналин, противоядия и т.п.).</w:t>
      </w:r>
    </w:p>
    <w:p w:rsidR="0020485A" w:rsidRPr="0020485A" w:rsidRDefault="0020485A" w:rsidP="0020485A">
      <w:pPr>
        <w:jc w:val="both"/>
        <w:rPr>
          <w:lang w:val="ru-RU"/>
        </w:rPr>
      </w:pPr>
      <w:r w:rsidRPr="0020485A">
        <w:rPr>
          <w:lang w:val="ru-RU"/>
        </w:rPr>
        <w:t xml:space="preserve">Также, данной компанией представлен робот </w:t>
      </w:r>
      <w:r w:rsidRPr="00863D73">
        <w:t>PackBot</w:t>
      </w:r>
      <w:r w:rsidRPr="0020485A">
        <w:rPr>
          <w:lang w:val="ru-RU"/>
        </w:rPr>
        <w:t xml:space="preserve">, способный определять местонахождение снайперов и осуществлять наведение на цель. Система </w:t>
      </w:r>
      <w:r w:rsidRPr="00863D73">
        <w:t>Redowl</w:t>
      </w:r>
      <w:r w:rsidRPr="0020485A">
        <w:rPr>
          <w:lang w:val="ru-RU"/>
        </w:rPr>
        <w:t xml:space="preserve"> снабжена лазерным прицелом и прожектором, акустическим локализатором и классификатором, тепловизором, датчиком глобального позиционирования (</w:t>
      </w:r>
      <w:r w:rsidRPr="00863D73">
        <w:t>GPS</w:t>
      </w:r>
      <w:r w:rsidRPr="0020485A">
        <w:rPr>
          <w:lang w:val="ru-RU"/>
        </w:rPr>
        <w:t xml:space="preserve">) и камерами инфракрасного и дневного света, а также двумя широкоугольными камерами. Машина может записывать и передавать видео с помощью камкордеров от </w:t>
      </w:r>
      <w:r w:rsidRPr="00863D73">
        <w:t>Sony</w:t>
      </w:r>
      <w:r w:rsidRPr="0020485A">
        <w:rPr>
          <w:lang w:val="ru-RU"/>
        </w:rPr>
        <w:t xml:space="preserve">. С помощью интеллектуального ПО робот может отличить выстрелы от банального эхо, например, в горах. Снайперу достаточно сделать один выстрел, как </w:t>
      </w:r>
      <w:r w:rsidRPr="00863D73">
        <w:t>REDOWL</w:t>
      </w:r>
      <w:r w:rsidRPr="0020485A">
        <w:rPr>
          <w:lang w:val="ru-RU"/>
        </w:rPr>
        <w:t xml:space="preserve"> тут же определит его точное местонахождение.</w:t>
      </w:r>
    </w:p>
    <w:p w:rsidR="0020485A" w:rsidRPr="0020485A" w:rsidRDefault="0020485A" w:rsidP="0020485A">
      <w:pPr>
        <w:jc w:val="both"/>
        <w:rPr>
          <w:lang w:val="ru-RU"/>
        </w:rPr>
      </w:pPr>
      <w:r w:rsidRPr="0020485A">
        <w:rPr>
          <w:lang w:val="ru-RU"/>
        </w:rPr>
        <w:t xml:space="preserve">Американские ученые из Стэнфордского университета, проводившие исследования под руководством профессора Марка Каткоски, создали робота-геккона </w:t>
      </w:r>
      <w:r w:rsidRPr="00863D73">
        <w:t>Stickybot</w:t>
      </w:r>
      <w:r w:rsidRPr="0020485A">
        <w:rPr>
          <w:lang w:val="ru-RU"/>
        </w:rPr>
        <w:t xml:space="preserve">, способного самостоятельно передвигаться по гладким вертикальным поверхностям и даже стеклу. Принцип работы </w:t>
      </w:r>
      <w:r w:rsidRPr="00863D73">
        <w:t>Stickybot</w:t>
      </w:r>
      <w:r w:rsidRPr="0020485A">
        <w:rPr>
          <w:lang w:val="ru-RU"/>
        </w:rPr>
        <w:t xml:space="preserve"> позаимствован у природы, в частности у ящериц гекконов.</w:t>
      </w:r>
    </w:p>
    <w:p w:rsidR="0020485A" w:rsidRPr="0020485A" w:rsidRDefault="0020485A" w:rsidP="0020485A">
      <w:pPr>
        <w:jc w:val="both"/>
        <w:rPr>
          <w:lang w:val="ru-RU"/>
        </w:rPr>
      </w:pPr>
      <w:r w:rsidRPr="0020485A">
        <w:rPr>
          <w:lang w:val="ru-RU"/>
        </w:rPr>
        <w:t>В Корнеллском университете в Итаке (штат Нью-Йорк) создан робот, передвигающийся на 4 конечностях и способный самостоятельно оценивать причиненные ему повреждения и определять, как приспособиться для продолжения выполнения задания.</w:t>
      </w:r>
    </w:p>
    <w:p w:rsidR="0020485A" w:rsidRPr="0020485A" w:rsidRDefault="0020485A" w:rsidP="0020485A">
      <w:pPr>
        <w:jc w:val="both"/>
        <w:rPr>
          <w:lang w:val="ru-RU"/>
        </w:rPr>
      </w:pPr>
      <w:r w:rsidRPr="0020485A">
        <w:rPr>
          <w:lang w:val="ru-RU"/>
        </w:rPr>
        <w:t>Робот оснащен датчиками, которые дают ему информацию о пространственной ориентации и позволяют создавать компьютерную модель собственной конфигурации и движения. Эта особенность позволяет менять программу, если происходит нечто непредвиденное.</w:t>
      </w:r>
    </w:p>
    <w:p w:rsidR="0020485A" w:rsidRPr="0020485A" w:rsidRDefault="0020485A" w:rsidP="0020485A">
      <w:pPr>
        <w:jc w:val="both"/>
        <w:rPr>
          <w:lang w:val="ru-RU"/>
        </w:rPr>
      </w:pPr>
      <w:r w:rsidRPr="0020485A">
        <w:rPr>
          <w:lang w:val="ru-RU"/>
        </w:rPr>
        <w:t xml:space="preserve">Основатель корпорации </w:t>
      </w:r>
      <w:r w:rsidRPr="00863D73">
        <w:t>Microsoft</w:t>
      </w:r>
      <w:r w:rsidRPr="0020485A">
        <w:rPr>
          <w:lang w:val="ru-RU"/>
        </w:rPr>
        <w:t xml:space="preserve"> Билл Гейтс предрек, что человечество находится на пороге новой эры. Роботы станут неотъемлемой частью повседневной жизни и будут так же доступны, как сейчас компьютеры. По мнению Гейтса, в ближайшее время в робототехнике произойдут революционные изменения, схожие с прорывом в вычислительной технике 30 лет назад.</w:t>
      </w:r>
    </w:p>
    <w:p w:rsidR="0020485A" w:rsidRPr="0020485A" w:rsidRDefault="0020485A" w:rsidP="0020485A">
      <w:pPr>
        <w:jc w:val="both"/>
        <w:rPr>
          <w:lang w:val="ru-RU"/>
        </w:rPr>
      </w:pPr>
      <w:r w:rsidRPr="0020485A">
        <w:rPr>
          <w:lang w:val="ru-RU"/>
        </w:rPr>
        <w:t xml:space="preserve">Авторитетный американский журнал </w:t>
      </w:r>
      <w:r w:rsidRPr="00863D73">
        <w:t>Forbes</w:t>
      </w:r>
      <w:r w:rsidRPr="0020485A">
        <w:rPr>
          <w:lang w:val="ru-RU"/>
        </w:rPr>
        <w:t xml:space="preserve"> представил своим читателям пятёрку роботов, которые, по мнению издания, в ближайшее время изменят жизнь человека. Первой названа хирургическая система да Винчи (</w:t>
      </w:r>
      <w:r w:rsidRPr="00863D73">
        <w:t>da</w:t>
      </w:r>
      <w:r w:rsidRPr="0020485A">
        <w:rPr>
          <w:lang w:val="ru-RU"/>
        </w:rPr>
        <w:t xml:space="preserve"> </w:t>
      </w:r>
      <w:r w:rsidRPr="00863D73">
        <w:t>Vinci</w:t>
      </w:r>
      <w:r w:rsidRPr="0020485A">
        <w:rPr>
          <w:lang w:val="ru-RU"/>
        </w:rPr>
        <w:t xml:space="preserve"> </w:t>
      </w:r>
      <w:r w:rsidRPr="00863D73">
        <w:t>Surgical</w:t>
      </w:r>
      <w:r w:rsidRPr="0020485A">
        <w:rPr>
          <w:lang w:val="ru-RU"/>
        </w:rPr>
        <w:t xml:space="preserve"> </w:t>
      </w:r>
      <w:r w:rsidRPr="00863D73">
        <w:t>System</w:t>
      </w:r>
      <w:r w:rsidRPr="0020485A">
        <w:rPr>
          <w:lang w:val="ru-RU"/>
        </w:rPr>
        <w:t>), позволяющая медикам проводить операции практически на любом расстоянии. Врач удалённо управляет автоматизированными руками, которые делают всю работу. Исследования показали, что пациенты, прооперированные с помощью робота, быстрее встают на ноги, у них остаётся меньше шрамов.</w:t>
      </w:r>
    </w:p>
    <w:p w:rsidR="0020485A" w:rsidRPr="0020485A" w:rsidRDefault="0020485A" w:rsidP="0020485A">
      <w:pPr>
        <w:jc w:val="both"/>
        <w:rPr>
          <w:lang w:val="ru-RU"/>
        </w:rPr>
      </w:pPr>
      <w:r w:rsidRPr="0020485A">
        <w:rPr>
          <w:lang w:val="ru-RU"/>
        </w:rPr>
        <w:t>По оценке ООН на 2000-ый год, в мире используется 742,500 промышленных роботов. Больше чем половина из них трудятся в Японии.</w:t>
      </w:r>
    </w:p>
    <w:p w:rsidR="0020485A" w:rsidRPr="0020485A" w:rsidRDefault="0020485A" w:rsidP="0020485A">
      <w:pPr>
        <w:jc w:val="both"/>
        <w:rPr>
          <w:lang w:val="ru-RU"/>
        </w:rPr>
      </w:pPr>
      <w:r w:rsidRPr="0020485A">
        <w:rPr>
          <w:lang w:val="ru-RU"/>
        </w:rPr>
        <w:t xml:space="preserve">По данным Международной федерации робототехники, в 2013 году мировой объём продаж промышленных роботов составил 178132 единиц (рост на 12 % по сравнению с предыдущим годом). Крупнейшим рынком промышленных роботов стала Китайская Народная Республика, предприятия которой закупили 36 560 промышленных роботов. За ней следуют Япония (25110 единиц), США (23700 единиц), Республика Корея (21307 единиц), Германия (18297 единиц) и другие промышленно развитые страны. Наибольшее число новых промышленных роботов — 69400 — </w:t>
      </w:r>
      <w:r w:rsidRPr="0020485A">
        <w:rPr>
          <w:lang w:val="ru-RU"/>
        </w:rPr>
        <w:lastRenderedPageBreak/>
        <w:t>было установлено на предприятиях автомобильной промышленности; второе место занимают предприятия электротехнической и электронной промышленности (36200 единиц), третье — предприятия металлообрабатывающей и машиностроительной промышленности (16500 единиц).</w:t>
      </w:r>
    </w:p>
    <w:p w:rsidR="0020485A" w:rsidRPr="0020485A" w:rsidRDefault="0020485A" w:rsidP="0020485A">
      <w:pPr>
        <w:jc w:val="both"/>
        <w:rPr>
          <w:lang w:val="ru-RU"/>
        </w:rPr>
      </w:pPr>
      <w:r w:rsidRPr="0020485A">
        <w:rPr>
          <w:lang w:val="ru-RU"/>
        </w:rPr>
        <w:t>Использование промышленных роботов в мире продолжает расти. Статистика и экономические прогнозы говорят о том, что в 2015 году, будет внедрено более 200 000 промышленных роботов по всему миру. Это на 15% больше, чем в 2014 году. Промышленные роботы с каждым годом становятся более совершенными, что позволяет ежегодно расширять границы их применения.</w:t>
      </w:r>
    </w:p>
    <w:p w:rsidR="0020485A" w:rsidRPr="00863D73" w:rsidRDefault="0020485A" w:rsidP="0020485A">
      <w:pPr>
        <w:jc w:val="both"/>
      </w:pPr>
      <w:r w:rsidRPr="00863D73">
        <w:t>Основная статистика:</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2014 году 72% от общего количества внедренных роботов, пришлось на страны лидеры: Япония, Китай, Корея, Германия и США;</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Китай стал самым большим рынком промышленной робототехники, доля которого составляет 20%;</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Мексика прибавила за 2014 год на 32% в сравнении с прошлогодним объемом потребления промышленных роботов;</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Бразилия в 2017 году достигнет значения – 18 300 внедренных роботов в год;</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Австралии и Азии (без Китая), также планируется рост в размере 16% к 2017 году;</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Африке прогнозируется самый большой рост к 2017 году в размере 85%. К этому времени, Африканское ежегодное потребление роботов приблизится к 8000 единиц;</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2014 году Российская доля в мировом объеме потребления промышленных роботов, составила &lt;1%. Кроме этого, в период до 2017 года планируется снижение существующих объемов.</w:t>
      </w:r>
    </w:p>
    <w:p w:rsidR="0020485A" w:rsidRPr="0020485A" w:rsidRDefault="0020485A" w:rsidP="0020485A">
      <w:pPr>
        <w:jc w:val="both"/>
        <w:rPr>
          <w:lang w:val="ru-RU"/>
        </w:rPr>
      </w:pPr>
      <w:r w:rsidRPr="0020485A">
        <w:rPr>
          <w:lang w:val="ru-RU"/>
        </w:rPr>
        <w:t xml:space="preserve">Главный футуролог </w:t>
      </w:r>
      <w:r w:rsidRPr="00863D73">
        <w:t>Cisco</w:t>
      </w:r>
      <w:r w:rsidRPr="0020485A">
        <w:rPr>
          <w:lang w:val="ru-RU"/>
        </w:rPr>
        <w:t xml:space="preserve"> Дэйв Эванс (</w:t>
      </w:r>
      <w:r w:rsidRPr="00863D73">
        <w:t>Dave</w:t>
      </w:r>
      <w:r w:rsidRPr="0020485A">
        <w:rPr>
          <w:lang w:val="ru-RU"/>
        </w:rPr>
        <w:t xml:space="preserve"> </w:t>
      </w:r>
      <w:r w:rsidRPr="00863D73">
        <w:t>Evans</w:t>
      </w:r>
      <w:r w:rsidRPr="0020485A">
        <w:rPr>
          <w:lang w:val="ru-RU"/>
        </w:rPr>
        <w:t>) давно снискал широкую известность своими долгосрочными прогнозами дальнейшего развития информационных и коммуникационных технологий, причем, как пишут американские СМИ, ещё ни разу не ошибся. Его специальность сегодня остается во многом экзотичной: штатные футурологи есть у считанного числа компаний.</w:t>
      </w:r>
    </w:p>
    <w:p w:rsidR="0020485A" w:rsidRPr="0020485A" w:rsidRDefault="0020485A" w:rsidP="0020485A">
      <w:pPr>
        <w:jc w:val="both"/>
        <w:rPr>
          <w:lang w:val="ru-RU"/>
        </w:rPr>
      </w:pPr>
      <w:r w:rsidRPr="0020485A">
        <w:rPr>
          <w:lang w:val="ru-RU"/>
        </w:rPr>
        <w:t>Эванс сделал следующее предположение:</w:t>
      </w:r>
    </w:p>
    <w:p w:rsidR="0020485A" w:rsidRPr="0020485A" w:rsidRDefault="0020485A" w:rsidP="0020485A">
      <w:pPr>
        <w:jc w:val="both"/>
        <w:rPr>
          <w:lang w:val="ru-RU"/>
        </w:rPr>
      </w:pPr>
      <w:r w:rsidRPr="0020485A">
        <w:rPr>
          <w:lang w:val="ru-RU"/>
        </w:rPr>
        <w:t>К 2025 году количество роботов превзойдет население развитых стран, к 2032 году – их интеллектуальные возможности окажутся выше человеческих, к 2035 – роботы полностью заменят людей в качестве рабочей силы.</w:t>
      </w:r>
    </w:p>
    <w:p w:rsidR="0020485A" w:rsidRPr="0020485A" w:rsidRDefault="0020485A" w:rsidP="0020485A">
      <w:pPr>
        <w:pStyle w:val="Heading4"/>
        <w:jc w:val="both"/>
        <w:rPr>
          <w:i w:val="0"/>
          <w:iCs w:val="0"/>
          <w:lang w:val="ru-RU"/>
        </w:rPr>
      </w:pPr>
      <w:r w:rsidRPr="0020485A">
        <w:rPr>
          <w:i w:val="0"/>
          <w:iCs w:val="0"/>
          <w:lang w:val="ru-RU"/>
        </w:rPr>
        <w:t>Трагические факты</w:t>
      </w:r>
    </w:p>
    <w:p w:rsidR="0020485A" w:rsidRPr="0020485A" w:rsidRDefault="0020485A" w:rsidP="0020485A">
      <w:pPr>
        <w:jc w:val="both"/>
        <w:rPr>
          <w:lang w:val="ru-RU"/>
        </w:rPr>
      </w:pPr>
      <w:r w:rsidRPr="0020485A">
        <w:rPr>
          <w:lang w:val="ru-RU"/>
        </w:rPr>
        <w:t xml:space="preserve">В 1981 году Кэндзи Урада, рабочий завода </w:t>
      </w:r>
      <w:r w:rsidRPr="003E5CD5">
        <w:t>Kawasaki</w:t>
      </w:r>
      <w:r w:rsidRPr="0020485A">
        <w:rPr>
          <w:lang w:val="ru-RU"/>
        </w:rPr>
        <w:t xml:space="preserve"> стал первой официальной жертвой, погибшей от руки робота. С этого времени число жертв роботов растёт, несмотря на внедрение усовершенствованных механизмов безопасности.</w:t>
      </w:r>
    </w:p>
    <w:p w:rsidR="0020485A" w:rsidRPr="0020485A" w:rsidRDefault="0020485A" w:rsidP="0020485A">
      <w:pPr>
        <w:jc w:val="both"/>
        <w:rPr>
          <w:lang w:val="ru-RU"/>
        </w:rPr>
      </w:pPr>
      <w:r w:rsidRPr="0020485A">
        <w:rPr>
          <w:lang w:val="ru-RU"/>
        </w:rPr>
        <w:t>18 марта 2008 года 81-летний австралиец стал первым человеком, который покончил жизнь самоубийством при помощи робота, которого сам собрал согласно схемам, взятым из сети Интернет.</w:t>
      </w:r>
    </w:p>
    <w:p w:rsidR="0020485A" w:rsidRPr="0020485A" w:rsidRDefault="0020485A" w:rsidP="0020485A">
      <w:pPr>
        <w:pStyle w:val="Heading3"/>
        <w:jc w:val="both"/>
        <w:rPr>
          <w:lang w:val="ru-RU"/>
        </w:rPr>
      </w:pPr>
      <w:bookmarkStart w:id="414" w:name="_Toc438377625"/>
      <w:r w:rsidRPr="0020485A">
        <w:rPr>
          <w:lang w:val="ru-RU"/>
        </w:rPr>
        <w:t>Роботы в культуре</w:t>
      </w:r>
      <w:bookmarkEnd w:id="414"/>
    </w:p>
    <w:p w:rsidR="0020485A" w:rsidRPr="0020485A" w:rsidRDefault="0020485A" w:rsidP="0020485A">
      <w:pPr>
        <w:jc w:val="both"/>
        <w:rPr>
          <w:lang w:val="ru-RU"/>
        </w:rPr>
      </w:pPr>
      <w:r w:rsidRPr="0020485A">
        <w:rPr>
          <w:lang w:val="ru-RU"/>
        </w:rPr>
        <w:t xml:space="preserve">Идея искусственных созданий впервые упоминается в древнегреческом мифе о Кадме, который, убив дракона, разбросал его зубы по земле и запахал их, из зубов выросли солдаты, и в другом </w:t>
      </w:r>
      <w:r w:rsidRPr="0020485A">
        <w:rPr>
          <w:lang w:val="ru-RU"/>
        </w:rPr>
        <w:lastRenderedPageBreak/>
        <w:t>древнегреческом мифе о Пигмалионе, который вдохнул жизнь в созданную им статую — Галатею. Также в мифе про Гефеста рассказывается, как он создал себе различных слуг. Еврейская легенда рассказывает о глиняном человеке — Големе, который был оживлён пражским раввином Йехудой бен Бецалелем при помощи каббалистической магии.</w:t>
      </w:r>
    </w:p>
    <w:p w:rsidR="0020485A" w:rsidRPr="0020485A" w:rsidRDefault="0020485A" w:rsidP="0020485A">
      <w:pPr>
        <w:jc w:val="both"/>
        <w:rPr>
          <w:lang w:val="ru-RU"/>
        </w:rPr>
      </w:pPr>
      <w:r w:rsidRPr="0020485A">
        <w:rPr>
          <w:lang w:val="ru-RU"/>
        </w:rPr>
        <w:t>Похожий миф излагается в скандинавском эпосе Младшая Эдда. Там рассказывается о глиняном гиганте Мёккуркальви, созданном троллем Хрунгниром для схватки с Тором, богом грома.</w:t>
      </w:r>
    </w:p>
    <w:p w:rsidR="0020485A" w:rsidRPr="0020485A" w:rsidRDefault="0020485A" w:rsidP="0020485A">
      <w:pPr>
        <w:jc w:val="both"/>
        <w:rPr>
          <w:lang w:val="ru-RU"/>
        </w:rPr>
      </w:pPr>
      <w:r w:rsidRPr="0020485A">
        <w:rPr>
          <w:lang w:val="ru-RU"/>
        </w:rPr>
        <w:t>Значительный вклад в формирование образа «робота» в литературе внес Айзек Азимов. Им, в рассказе 1942 года «Хоровод», были сформулированы «Три Закона Роботехники»:</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не может причинить вреда человеку или своим бездействием допустить, чтобы человеку был причинён вред.</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должен выполнять приказы человека в той мере, в которой это не противоречит Первому Закону.</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должен заботиться о своей безопасности в той мере, в которой это не противоречит Первому и Второму Законам.</w:t>
      </w:r>
    </w:p>
    <w:p w:rsidR="0020485A" w:rsidRPr="0020485A" w:rsidRDefault="0020485A" w:rsidP="0020485A">
      <w:pPr>
        <w:jc w:val="both"/>
        <w:rPr>
          <w:lang w:val="ru-RU"/>
        </w:rPr>
      </w:pPr>
      <w:r w:rsidRPr="0020485A">
        <w:rPr>
          <w:lang w:val="ru-RU"/>
        </w:rPr>
        <w:t>Азимов в своих произведениях показывает, что эти законы, будучи заложены в программу-мозг робота в виде обязательных (безусловно исполняемых роботом) законов исключают возможность проявления любых недружественных действий робота по отношению к человеку. Приводятся также примеры негативных последствий, возникающих в случае, когда люди пренебрегая требованиям обязательности трех законов блокируют на этапе программирования робота один из законов (например, вторую часть первого закона). В этом случае робот может найти логически непротиворечивое решение, позволяющее ему нарушить 1-й закон и стать опасным для человека.</w:t>
      </w:r>
    </w:p>
    <w:p w:rsidR="0020485A" w:rsidRPr="0020485A" w:rsidRDefault="0020485A" w:rsidP="0020485A">
      <w:pPr>
        <w:jc w:val="both"/>
        <w:rPr>
          <w:lang w:val="ru-RU"/>
        </w:rPr>
      </w:pPr>
      <w:r w:rsidRPr="0020485A">
        <w:rPr>
          <w:lang w:val="ru-RU"/>
        </w:rPr>
        <w:t>Также Айзеком Азимовым (в романах «Роботы и Империя», «На пути к основанию») сформулирован так называемый «нулевой» закон робототехники: «Робот не может причинить вред человечеству или своим бездействием способствовать этому».</w:t>
      </w:r>
    </w:p>
    <w:p w:rsidR="0020485A" w:rsidRPr="0020485A" w:rsidRDefault="0020485A" w:rsidP="0020485A">
      <w:pPr>
        <w:jc w:val="both"/>
        <w:rPr>
          <w:lang w:val="ru-RU"/>
        </w:rPr>
      </w:pPr>
      <w:r w:rsidRPr="0020485A">
        <w:rPr>
          <w:lang w:val="ru-RU"/>
        </w:rPr>
        <w:t>«…Нулевой. Робот не может причинить вред человечеству или, своим бездействием, способствовать этому. Тогда Первый Закон следует читать следующим образом: Первый. Робот не может причинить вред человеческому существу или, своим бездействием, способствовать этому, кроме тех случаев, когда это противоречит Нулевому Закону. Таким же образом следует трактовать и последние два…» — Айзек Азимов «На пути к основанию»</w:t>
      </w:r>
    </w:p>
    <w:p w:rsidR="0020485A" w:rsidRPr="0020485A" w:rsidRDefault="0020485A" w:rsidP="0020485A">
      <w:pPr>
        <w:jc w:val="both"/>
        <w:rPr>
          <w:lang w:val="ru-RU"/>
        </w:rPr>
      </w:pPr>
      <w:r w:rsidRPr="0020485A">
        <w:rPr>
          <w:lang w:val="ru-RU"/>
        </w:rPr>
        <w:t>В романе 1897 года «Война миров» Герберт Уэллс описывает гигантские треножники, оснащённые тепловыми лучами, которые использовались пришельцами для захвата Земли.</w:t>
      </w:r>
    </w:p>
    <w:p w:rsidR="0020485A" w:rsidRPr="0020485A" w:rsidRDefault="0020485A" w:rsidP="0020485A">
      <w:pPr>
        <w:jc w:val="both"/>
        <w:rPr>
          <w:lang w:val="ru-RU"/>
        </w:rPr>
      </w:pPr>
      <w:r w:rsidRPr="0020485A">
        <w:rPr>
          <w:lang w:val="ru-RU"/>
        </w:rPr>
        <w:t>Так же культовый статус имеет роман Филипа Дика «Мечтают ли андроиды об электроовцах?», написанный в 1968 году. В 1982 году по мотивам романа Ридли Скотт снял фильм «Бегущий по лезвию» с Харрисоном Фордом в главной роли. Сценарий, который создали Хэмптон Фэнчер и Дэвид Пиплс, довольно сильно отличается от книги. Действие компьютерной игры «Бегущий по лезвию» происходит в той же фантастической вселенной, но во многих отношениях игра ближе к роману, чем фильм.</w:t>
      </w:r>
    </w:p>
    <w:p w:rsidR="0020485A" w:rsidRPr="0020485A" w:rsidRDefault="0020485A" w:rsidP="0020485A">
      <w:pPr>
        <w:jc w:val="both"/>
        <w:rPr>
          <w:lang w:val="ru-RU"/>
        </w:rPr>
      </w:pPr>
      <w:r w:rsidRPr="0020485A">
        <w:rPr>
          <w:lang w:val="ru-RU"/>
        </w:rPr>
        <w:t xml:space="preserve">Роботы «оказали» такой же вклад в киноиндустрию, как когда-то в фантастическую литературу и анимацию, особенно на жанр кинофантастики. Так фильм Терминатор стал одним из самых </w:t>
      </w:r>
      <w:r w:rsidRPr="0020485A">
        <w:rPr>
          <w:lang w:val="ru-RU"/>
        </w:rPr>
        <w:lastRenderedPageBreak/>
        <w:t>культовых фильмов в истории кинематографа вообще, а его главные герои известны практически каждому человеку. Образы роботов в фильмах частично впитали ту роль которая им отдавалась в художественной литературе. В основном роботы были специально созданными машинами для убийства — неубиваемым врагом с которым предстояло сразиться герою.</w:t>
      </w:r>
    </w:p>
    <w:p w:rsidR="0020485A" w:rsidRPr="0020485A" w:rsidRDefault="0020485A" w:rsidP="0020485A">
      <w:pPr>
        <w:jc w:val="both"/>
        <w:rPr>
          <w:lang w:val="ru-RU"/>
        </w:rPr>
      </w:pPr>
      <w:r w:rsidRPr="0020485A">
        <w:rPr>
          <w:lang w:val="ru-RU"/>
        </w:rPr>
        <w:t xml:space="preserve">В середине </w:t>
      </w:r>
      <w:r w:rsidRPr="003E5CD5">
        <w:t>XX</w:t>
      </w:r>
      <w:r w:rsidRPr="0020485A">
        <w:rPr>
          <w:lang w:val="ru-RU"/>
        </w:rPr>
        <w:t xml:space="preserve"> века популярным был образ Робота, основанный на персонаже «Робота-охранника» из фильма «День, когда земля остановилась», который представлял собой гигантского робота, основным оружием которого был лазер, способный уничтожать целые города. Впоследствии этот штамп стал настолько популярным, что уже почти не использовался и высмеивался как один из самых заезженных штампов Фантастики наряду со злобными пришельцами и бластерами.</w:t>
      </w:r>
    </w:p>
    <w:p w:rsidR="0020485A" w:rsidRPr="0020485A" w:rsidRDefault="0020485A" w:rsidP="0020485A">
      <w:pPr>
        <w:jc w:val="both"/>
        <w:rPr>
          <w:lang w:val="ru-RU"/>
        </w:rPr>
      </w:pPr>
      <w:r w:rsidRPr="0020485A">
        <w:rPr>
          <w:lang w:val="ru-RU"/>
        </w:rPr>
        <w:t>За время развития образ роботов в Кино изменился, в отличие от медленных «жестянок»-истуканов из фильмов 30-60 годов, современный образ экранных роботов стал больше заимствовать стилистику современной техники, в том числе стиль Хай-тек. Так дизайн роботов из агрессивного стал на данный момент более детальным и «стильным».</w:t>
      </w:r>
    </w:p>
    <w:p w:rsidR="0020485A" w:rsidRPr="0020485A" w:rsidRDefault="0020485A" w:rsidP="0020485A">
      <w:pPr>
        <w:jc w:val="both"/>
        <w:rPr>
          <w:lang w:val="ru-RU"/>
        </w:rPr>
      </w:pPr>
      <w:r w:rsidRPr="0020485A">
        <w:rPr>
          <w:lang w:val="ru-RU"/>
        </w:rPr>
        <w:t>Также культовыми стали следующие роботы-герои фильмов:</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C3PO и R2-D2 из Звёздных войн</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Робот-страж из фильма «День, когда земля остановилась»</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Треножники (частично пилотируемые) — из книги и одноименного фильма «Война миров»</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T-800 и Т-1000 из серии фильмов Терминатор</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Дэйта — андроид из сериала «Звёздный путь. Новое поколение»</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 Бендер — робот из мультсериала «Футурама»</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Идея робота обыграна в фильме «Приключения Электроника»</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 из мультфильма «Валл-и»</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Вертер — робот из «Гостья из будущего»</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Робокоп из фильма «Робот-полицейский»</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Марвин из Автостопом по галактике</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Эндрю из фильма «Двухсотлетний человек»</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Оптимус Прайм, Мегатрон, Старскрим, Бамблби и другие роботы-трансформеры, персонажи многочисленных мультсериалов и фильмов о трансформерах.</w:t>
      </w:r>
    </w:p>
    <w:p w:rsidR="0020485A" w:rsidRPr="004F7EFB" w:rsidRDefault="0020485A" w:rsidP="0020485A">
      <w:pPr>
        <w:jc w:val="both"/>
      </w:pPr>
      <w:r w:rsidRPr="0020485A">
        <w:rPr>
          <w:lang w:val="ru-RU"/>
        </w:rPr>
        <w:t xml:space="preserve">Также, тема роботов затрагивается в огромном количестве видеоигр. Существует жанр видео игр — симуляторы меха. Наиболее известным представителем этого жанра является серия игр </w:t>
      </w:r>
      <w:r w:rsidRPr="003E5CD5">
        <w:t>MechWarrior</w:t>
      </w:r>
      <w:r w:rsidRPr="0020485A">
        <w:rPr>
          <w:lang w:val="ru-RU"/>
        </w:rPr>
        <w:t xml:space="preserve">. </w:t>
      </w:r>
      <w:r w:rsidRPr="003E5CD5">
        <w:t>В</w:t>
      </w:r>
      <w:r w:rsidRPr="004F7EFB">
        <w:t xml:space="preserve"> </w:t>
      </w:r>
      <w:r w:rsidRPr="003E5CD5">
        <w:t>таких</w:t>
      </w:r>
      <w:r w:rsidRPr="004F7EFB">
        <w:t xml:space="preserve"> </w:t>
      </w:r>
      <w:r w:rsidRPr="003E5CD5">
        <w:t>играх</w:t>
      </w:r>
      <w:r w:rsidRPr="004F7EFB">
        <w:t xml:space="preserve"> </w:t>
      </w:r>
      <w:r w:rsidRPr="003E5CD5">
        <w:t>как</w:t>
      </w:r>
      <w:r w:rsidRPr="004F7EFB">
        <w:t xml:space="preserve"> Lost Planet, Shogo: Mobile Armor Division, Quake IV, Chrome, Unreal Tournament 3, Battlefield 2142, F.E.A.R. 2: Project Origin </w:t>
      </w:r>
      <w:r w:rsidRPr="003E5CD5">
        <w:t>имеется</w:t>
      </w:r>
      <w:r w:rsidRPr="004F7EFB">
        <w:t xml:space="preserve"> </w:t>
      </w:r>
      <w:r w:rsidRPr="003E5CD5">
        <w:t>возможность</w:t>
      </w:r>
      <w:r w:rsidRPr="004F7EFB">
        <w:t xml:space="preserve"> </w:t>
      </w:r>
      <w:r w:rsidRPr="003E5CD5">
        <w:t>управлять</w:t>
      </w:r>
      <w:r w:rsidRPr="004F7EFB">
        <w:t xml:space="preserve"> </w:t>
      </w:r>
      <w:r w:rsidRPr="003E5CD5">
        <w:t>роботами</w:t>
      </w:r>
      <w:r w:rsidRPr="004F7EFB">
        <w:t>.</w:t>
      </w:r>
    </w:p>
    <w:p w:rsidR="0020485A" w:rsidRPr="0020485A" w:rsidRDefault="0020485A" w:rsidP="0020485A">
      <w:pPr>
        <w:jc w:val="both"/>
        <w:rPr>
          <w:lang w:val="ru-RU"/>
        </w:rPr>
      </w:pPr>
      <w:r w:rsidRPr="0020485A">
        <w:rPr>
          <w:lang w:val="ru-RU"/>
        </w:rPr>
        <w:t xml:space="preserve">Также, в культовой серии игр </w:t>
      </w:r>
      <w:r w:rsidRPr="003E5CD5">
        <w:t>Deus</w:t>
      </w:r>
      <w:r w:rsidRPr="0020485A">
        <w:rPr>
          <w:lang w:val="ru-RU"/>
        </w:rPr>
        <w:t xml:space="preserve"> </w:t>
      </w:r>
      <w:r w:rsidRPr="003E5CD5">
        <w:t>Ex</w:t>
      </w:r>
      <w:r w:rsidRPr="0020485A">
        <w:rPr>
          <w:lang w:val="ru-RU"/>
        </w:rPr>
        <w:t xml:space="preserve"> затрагивается моральная сторона роботизации человека.</w:t>
      </w:r>
    </w:p>
    <w:p w:rsidR="0020485A" w:rsidRPr="0020485A" w:rsidRDefault="0020485A" w:rsidP="0020485A">
      <w:pPr>
        <w:pStyle w:val="Heading3"/>
        <w:jc w:val="both"/>
        <w:rPr>
          <w:lang w:val="ru-RU"/>
        </w:rPr>
      </w:pPr>
      <w:bookmarkStart w:id="415" w:name="_Toc438377626"/>
      <w:r w:rsidRPr="0020485A">
        <w:rPr>
          <w:lang w:val="ru-RU"/>
        </w:rPr>
        <w:t>Типы роботов</w:t>
      </w:r>
      <w:bookmarkEnd w:id="415"/>
    </w:p>
    <w:p w:rsidR="0020485A" w:rsidRPr="0020485A" w:rsidRDefault="0020485A" w:rsidP="0020485A">
      <w:pPr>
        <w:pStyle w:val="Heading4"/>
        <w:jc w:val="both"/>
        <w:rPr>
          <w:i w:val="0"/>
          <w:iCs w:val="0"/>
          <w:lang w:val="ru-RU"/>
        </w:rPr>
      </w:pPr>
      <w:r w:rsidRPr="0020485A">
        <w:rPr>
          <w:i w:val="0"/>
          <w:iCs w:val="0"/>
          <w:lang w:val="ru-RU"/>
        </w:rPr>
        <w:t>Промышленные роботы</w:t>
      </w:r>
    </w:p>
    <w:p w:rsidR="0020485A" w:rsidRPr="0020485A" w:rsidRDefault="0020485A" w:rsidP="0020485A">
      <w:pPr>
        <w:jc w:val="both"/>
        <w:rPr>
          <w:lang w:val="ru-RU"/>
        </w:rPr>
      </w:pPr>
      <w:r w:rsidRPr="0020485A">
        <w:rPr>
          <w:lang w:val="ru-RU"/>
        </w:rPr>
        <w:t xml:space="preserve">Появление станков с числовым программным управлением (ЧПУ) привело к созданию программируемых манипуляторов для разнообразных операций по загрузке и разгрузке станков. Появление в 70-х гг. микропроцессорных систем управления и замена специализированных устройств управления на программируемые контроллеры позволили снизить стоимость роботов в </w:t>
      </w:r>
      <w:r w:rsidRPr="0020485A">
        <w:rPr>
          <w:lang w:val="ru-RU"/>
        </w:rPr>
        <w:lastRenderedPageBreak/>
        <w:t>три раза, сделав рентабельным их массовое внедрение в промышленности. Этому способствовали объективные предпосылки развития промышленного производства.</w:t>
      </w:r>
    </w:p>
    <w:p w:rsidR="0020485A" w:rsidRPr="0020485A" w:rsidRDefault="0020485A" w:rsidP="0020485A">
      <w:pPr>
        <w:jc w:val="both"/>
        <w:rPr>
          <w:lang w:val="ru-RU"/>
        </w:rPr>
      </w:pPr>
      <w:r w:rsidRPr="0020485A">
        <w:rPr>
          <w:lang w:val="ru-RU"/>
        </w:rPr>
        <w:t>Несмотря на их высокую стоимость, численность промышленных роботов в странах с развитым производством быстро растёт. Основная причина массовой роботизации такова: «Роботы выполняют сложные производственные операции по 24 ч в сутки. Выпускаемая продукция при этом имеет высокое качество. Они… не болеют, не нуждаются в обеденном перерыве и отдыхе, не бастуют, не требуют повышения заработной платы и пенсии. Роботы не подвержены влиянию температуры окружающей среды либо воздействию газов или выбросов агрессивных веществ, опасных для жизни человека».</w:t>
      </w:r>
    </w:p>
    <w:p w:rsidR="0020485A" w:rsidRPr="0020485A" w:rsidRDefault="0020485A" w:rsidP="0020485A">
      <w:pPr>
        <w:pStyle w:val="Heading4"/>
        <w:jc w:val="both"/>
        <w:rPr>
          <w:i w:val="0"/>
          <w:iCs w:val="0"/>
          <w:lang w:val="ru-RU"/>
        </w:rPr>
      </w:pPr>
      <w:r w:rsidRPr="0020485A">
        <w:rPr>
          <w:i w:val="0"/>
          <w:iCs w:val="0"/>
          <w:lang w:val="ru-RU"/>
        </w:rPr>
        <w:t>Медицинские роботы</w:t>
      </w:r>
    </w:p>
    <w:p w:rsidR="0020485A" w:rsidRPr="0020485A" w:rsidRDefault="0020485A" w:rsidP="0020485A">
      <w:pPr>
        <w:jc w:val="both"/>
        <w:rPr>
          <w:lang w:val="ru-RU"/>
        </w:rPr>
      </w:pPr>
      <w:r w:rsidRPr="0020485A">
        <w:rPr>
          <w:lang w:val="ru-RU"/>
        </w:rPr>
        <w:t xml:space="preserve">В последние годы роботы получают всё большее применение в медицине; в частности, разрабатываются различные модели хирургических роботов. Ещё в 1985 году робот </w:t>
      </w:r>
      <w:r w:rsidRPr="003E5CD5">
        <w:t>Unimation</w:t>
      </w:r>
      <w:r w:rsidRPr="0020485A">
        <w:rPr>
          <w:lang w:val="ru-RU"/>
        </w:rPr>
        <w:t xml:space="preserve"> </w:t>
      </w:r>
      <w:r w:rsidRPr="003E5CD5">
        <w:t>Puma</w:t>
      </w:r>
      <w:r w:rsidRPr="0020485A">
        <w:rPr>
          <w:lang w:val="ru-RU"/>
        </w:rPr>
        <w:t xml:space="preserve"> 200 был использован для позиционирования хирургической иглы при выполнении биопсии головного мозга, проводившейся под управлением компьютера. В 1992 году разработанный в Имперском колледже Лондона робот </w:t>
      </w:r>
      <w:r w:rsidRPr="003E5CD5">
        <w:t>ProBot</w:t>
      </w:r>
      <w:r w:rsidRPr="0020485A">
        <w:rPr>
          <w:lang w:val="ru-RU"/>
        </w:rPr>
        <w:t xml:space="preserve"> впервые осуществил операцию на предстательной железе, положив начало практической роботизированной хирургии. С 2000 года компания </w:t>
      </w:r>
      <w:r w:rsidRPr="003E5CD5">
        <w:t>Intuitive</w:t>
      </w:r>
      <w:r w:rsidRPr="0020485A">
        <w:rPr>
          <w:lang w:val="ru-RU"/>
        </w:rPr>
        <w:t xml:space="preserve"> </w:t>
      </w:r>
      <w:r w:rsidRPr="003E5CD5">
        <w:t>Surgical</w:t>
      </w:r>
      <w:r w:rsidRPr="0020485A">
        <w:rPr>
          <w:lang w:val="ru-RU"/>
        </w:rPr>
        <w:t xml:space="preserve"> серийно выпускает робот </w:t>
      </w:r>
      <w:r w:rsidRPr="003E5CD5">
        <w:t>Da</w:t>
      </w:r>
      <w:r w:rsidRPr="0020485A">
        <w:rPr>
          <w:lang w:val="ru-RU"/>
        </w:rPr>
        <w:t xml:space="preserve"> </w:t>
      </w:r>
      <w:r w:rsidRPr="003E5CD5">
        <w:t>Vinci</w:t>
      </w:r>
      <w:r w:rsidRPr="0020485A">
        <w:rPr>
          <w:lang w:val="ru-RU"/>
        </w:rPr>
        <w:t>, предназначенный для лапароскопических операций и установленный в нескольких сотнях клиник по всему миру.</w:t>
      </w:r>
    </w:p>
    <w:p w:rsidR="0020485A" w:rsidRPr="0020485A" w:rsidRDefault="0020485A" w:rsidP="0020485A">
      <w:pPr>
        <w:pStyle w:val="Heading4"/>
        <w:jc w:val="both"/>
        <w:rPr>
          <w:i w:val="0"/>
          <w:iCs w:val="0"/>
          <w:lang w:val="ru-RU"/>
        </w:rPr>
      </w:pPr>
      <w:r w:rsidRPr="0020485A">
        <w:rPr>
          <w:i w:val="0"/>
          <w:iCs w:val="0"/>
          <w:lang w:val="ru-RU"/>
        </w:rPr>
        <w:t>Бытовые роботы</w:t>
      </w:r>
    </w:p>
    <w:p w:rsidR="0020485A" w:rsidRPr="0020485A" w:rsidRDefault="0020485A" w:rsidP="0020485A">
      <w:pPr>
        <w:jc w:val="both"/>
        <w:rPr>
          <w:lang w:val="ru-RU"/>
        </w:rPr>
      </w:pPr>
      <w:r w:rsidRPr="0020485A">
        <w:rPr>
          <w:lang w:val="ru-RU"/>
        </w:rPr>
        <w:t xml:space="preserve">Одним из первых примеров удачной массовой промышленной реализации бытовых роботов стала механическая собачка </w:t>
      </w:r>
      <w:r w:rsidRPr="003E5CD5">
        <w:t>AIBO</w:t>
      </w:r>
      <w:r w:rsidRPr="0020485A">
        <w:rPr>
          <w:lang w:val="ru-RU"/>
        </w:rPr>
        <w:t xml:space="preserve"> корпорации </w:t>
      </w:r>
      <w:r w:rsidRPr="003E5CD5">
        <w:t>Sony</w:t>
      </w:r>
      <w:r w:rsidRPr="0020485A">
        <w:rPr>
          <w:lang w:val="ru-RU"/>
        </w:rPr>
        <w:t>.</w:t>
      </w:r>
    </w:p>
    <w:p w:rsidR="0020485A" w:rsidRPr="0020485A" w:rsidRDefault="0020485A" w:rsidP="0020485A">
      <w:pPr>
        <w:jc w:val="both"/>
        <w:rPr>
          <w:lang w:val="ru-RU"/>
        </w:rPr>
      </w:pPr>
      <w:r w:rsidRPr="0020485A">
        <w:rPr>
          <w:lang w:val="ru-RU"/>
        </w:rPr>
        <w:t xml:space="preserve">В сентябре 2005 в свободную продажу впервые поступили первые человекообразные роботы «Вакамару» производства фирмы </w:t>
      </w:r>
      <w:r w:rsidRPr="003E5CD5">
        <w:t>Mitsubishi</w:t>
      </w:r>
      <w:r w:rsidRPr="0020485A">
        <w:rPr>
          <w:lang w:val="ru-RU"/>
        </w:rPr>
        <w:t>. Робот стоимостью $15 тыс. способен узнавать лица, понимать некоторые фразы, давать справки, выполнять некоторые секретарские функции, следить за помещением.</w:t>
      </w:r>
    </w:p>
    <w:p w:rsidR="0020485A" w:rsidRPr="0020485A" w:rsidRDefault="0020485A" w:rsidP="0020485A">
      <w:pPr>
        <w:jc w:val="both"/>
        <w:rPr>
          <w:lang w:val="ru-RU"/>
        </w:rPr>
      </w:pPr>
      <w:r w:rsidRPr="0020485A">
        <w:rPr>
          <w:lang w:val="ru-RU"/>
        </w:rPr>
        <w:t>Всё большую популярность набирают роботы-уборщики (по своей сути — автоматические пылесосы), способные самостоятельно прибраться в квартире и вернуться на место для подзарядки без участия человека.</w:t>
      </w:r>
    </w:p>
    <w:p w:rsidR="0020485A" w:rsidRPr="0020485A" w:rsidRDefault="0020485A" w:rsidP="0020485A">
      <w:pPr>
        <w:pStyle w:val="Heading4"/>
        <w:jc w:val="both"/>
        <w:rPr>
          <w:i w:val="0"/>
          <w:iCs w:val="0"/>
          <w:lang w:val="ru-RU"/>
        </w:rPr>
      </w:pPr>
      <w:r w:rsidRPr="0020485A">
        <w:rPr>
          <w:i w:val="0"/>
          <w:iCs w:val="0"/>
          <w:lang w:val="ru-RU"/>
        </w:rPr>
        <w:t>Роботы для обеспечения безопасности</w:t>
      </w:r>
    </w:p>
    <w:p w:rsidR="0020485A" w:rsidRPr="0020485A" w:rsidRDefault="0020485A" w:rsidP="0020485A">
      <w:pPr>
        <w:jc w:val="both"/>
        <w:rPr>
          <w:lang w:val="ru-RU"/>
        </w:rPr>
      </w:pPr>
      <w:r w:rsidRPr="0020485A">
        <w:rPr>
          <w:lang w:val="ru-RU"/>
        </w:rPr>
        <w:t>В последнее время роботы всё чаще применяются силовыми структурами: полицией, органами государственной безопасности, аварийно-спасательными службами, силами ведомственной и вневедомственной охраны. В 2007 году в Перми прошли первые испытания робота-полицейского Р-БОТ 001, разработанного московской компанией «Лаборатория Трёхмерного Зрения». При тушении пожаров применяют роботизированные установки пожаротушения.</w:t>
      </w:r>
    </w:p>
    <w:p w:rsidR="0020485A" w:rsidRPr="0020485A" w:rsidRDefault="0020485A" w:rsidP="0020485A">
      <w:pPr>
        <w:jc w:val="both"/>
        <w:rPr>
          <w:lang w:val="ru-RU"/>
        </w:rPr>
      </w:pPr>
      <w:r w:rsidRPr="0020485A">
        <w:rPr>
          <w:lang w:val="ru-RU"/>
        </w:rPr>
        <w:t>Для оперативной разведки агентства по чрезвычайным ситуациям и полиция используют «летающих роботов» (беспилотные летательные аппараты). При проведении под водой обследования потенциально опасных объектов и поисково-спасательных работ службы МЧС России используют подводные роботы серии «Гном», выпускаемые с 2001 года московской компанией «Подводная робототехника».</w:t>
      </w:r>
    </w:p>
    <w:p w:rsidR="0020485A" w:rsidRPr="0020485A" w:rsidRDefault="0020485A" w:rsidP="0020485A">
      <w:pPr>
        <w:pStyle w:val="Heading4"/>
        <w:jc w:val="both"/>
        <w:rPr>
          <w:i w:val="0"/>
          <w:iCs w:val="0"/>
          <w:lang w:val="ru-RU"/>
        </w:rPr>
      </w:pPr>
      <w:r w:rsidRPr="0020485A">
        <w:rPr>
          <w:i w:val="0"/>
          <w:iCs w:val="0"/>
          <w:lang w:val="ru-RU"/>
        </w:rPr>
        <w:lastRenderedPageBreak/>
        <w:t>Боевые роботы</w:t>
      </w:r>
    </w:p>
    <w:p w:rsidR="0020485A" w:rsidRPr="0020485A" w:rsidRDefault="0020485A" w:rsidP="0020485A">
      <w:pPr>
        <w:jc w:val="both"/>
        <w:rPr>
          <w:lang w:val="ru-RU"/>
        </w:rPr>
      </w:pPr>
      <w:r w:rsidRPr="0020485A">
        <w:rPr>
          <w:lang w:val="ru-RU"/>
        </w:rPr>
        <w:t>Боевым роботом называют автоматическое устройство, заменяющее человека в боевых ситуациях или при работе в условиях, несовместимых с возможностями человека, в военных целях: разведка, боевые действия, разминирование и т. п. Боевыми роботами являются не только автоматические устройства с антропоморфным действием, которые частично или полностью заменяют человека, но и действующие в воздушной и водной среде, не являющейся средой обитания человека (авиационные беспилотные с дистанционным управлением, подводные аппараты и надводные корабли). В настоящее время большинство боевых роботов являются устройствами телеприсутствия, и лишь очень немногие модели имеют возможность выполнять некоторые задачи автономно, без вмешательства оператора.</w:t>
      </w:r>
    </w:p>
    <w:p w:rsidR="0020485A" w:rsidRPr="0020485A" w:rsidRDefault="0020485A" w:rsidP="0020485A">
      <w:pPr>
        <w:jc w:val="both"/>
        <w:rPr>
          <w:lang w:val="ru-RU"/>
        </w:rPr>
      </w:pPr>
      <w:r w:rsidRPr="0020485A">
        <w:rPr>
          <w:lang w:val="ru-RU"/>
        </w:rPr>
        <w:t>В Технологическом институте Джорджии под руководством профессора Хенрика Кристенсена разработаны напоминающие муравьёв инсектоморфные роботы, способные обследовать здание на предмет наличия там врагов и мин-ловушек (доставляются к зданию «главным роботом» — мобильным роботом на гусеничном ходу). Получили распространение в войсках и летающие роботы. На начало 2012 года военными во всём мире использовались около 10 тысяч наземных и 5 тысяч летающих роботов; 45 стран мира разрабатывало или закупало военных роботов.</w:t>
      </w:r>
    </w:p>
    <w:p w:rsidR="0020485A" w:rsidRPr="0020485A" w:rsidRDefault="0020485A" w:rsidP="0020485A">
      <w:pPr>
        <w:jc w:val="both"/>
        <w:rPr>
          <w:lang w:val="ru-RU"/>
        </w:rPr>
      </w:pPr>
      <w:r w:rsidRPr="0020485A">
        <w:rPr>
          <w:lang w:val="ru-RU"/>
        </w:rPr>
        <w:t xml:space="preserve">В США проведены испытания прототипа робота-собаки </w:t>
      </w:r>
      <w:r w:rsidRPr="003E5CD5">
        <w:t>Spot</w:t>
      </w:r>
      <w:r w:rsidRPr="0020485A">
        <w:rPr>
          <w:lang w:val="ru-RU"/>
        </w:rPr>
        <w:t xml:space="preserve">, разработанного компанией </w:t>
      </w:r>
      <w:r w:rsidRPr="003E5CD5">
        <w:t>Boston</w:t>
      </w:r>
      <w:r w:rsidRPr="0020485A">
        <w:rPr>
          <w:lang w:val="ru-RU"/>
        </w:rPr>
        <w:t xml:space="preserve"> </w:t>
      </w:r>
      <w:r w:rsidRPr="003E5CD5">
        <w:t>Dynamics</w:t>
      </w:r>
      <w:r w:rsidRPr="0020485A">
        <w:rPr>
          <w:lang w:val="ru-RU"/>
        </w:rPr>
        <w:t xml:space="preserve">. Во время тестов на базе морских пехотинцев Куантико, робот обследовал помещения на предмет нахождения в них противника. Данные об обнаруженных целях робот передавал на пульт оператора. Робота проверяли в условиях пересеченной местности, леса и городской застройки. </w:t>
      </w:r>
      <w:r w:rsidRPr="003E5CD5">
        <w:t>Spot</w:t>
      </w:r>
      <w:r w:rsidRPr="0020485A">
        <w:rPr>
          <w:lang w:val="ru-RU"/>
        </w:rPr>
        <w:t xml:space="preserve"> пригоден для использования в войсках для разведки, патрулирования и переноски грузов.</w:t>
      </w:r>
    </w:p>
    <w:p w:rsidR="0020485A" w:rsidRPr="0020485A" w:rsidRDefault="0020485A" w:rsidP="0020485A">
      <w:pPr>
        <w:pStyle w:val="Heading4"/>
        <w:jc w:val="both"/>
        <w:rPr>
          <w:i w:val="0"/>
          <w:iCs w:val="0"/>
          <w:lang w:val="ru-RU"/>
        </w:rPr>
      </w:pPr>
      <w:r w:rsidRPr="0020485A">
        <w:rPr>
          <w:i w:val="0"/>
          <w:iCs w:val="0"/>
          <w:lang w:val="ru-RU"/>
        </w:rPr>
        <w:t>Космороботы</w:t>
      </w:r>
    </w:p>
    <w:p w:rsidR="0020485A" w:rsidRPr="0020485A" w:rsidRDefault="0020485A" w:rsidP="0020485A">
      <w:pPr>
        <w:jc w:val="both"/>
        <w:rPr>
          <w:lang w:val="ru-RU"/>
        </w:rPr>
      </w:pPr>
      <w:r w:rsidRPr="0020485A">
        <w:rPr>
          <w:lang w:val="ru-RU"/>
        </w:rPr>
        <w:t>Космороботы – это роботы, приспособленные работать в космическом пространстве. Преимущество космических роботов перед человеком заключается в том, что они могут работать в крайне неблагоприятных условиях (например, в космосе есть радиация, поэтому человек не может выйти в открытый космос без скафандра, чего нельзя сказать про робота) и обходиться без каких-либо ресурсов (например, топлива), так как в большинстве случаев они работают на солнечных батареях. Также гораздо легче будет пережить потерю такого робота, чем гибель астронавта. Обычно, задача косморобота заключается в проведении какой-нибудь научной работы (например, собрать образцы грунта, просканировать их и отправить собранные данные учёным на Землю).</w:t>
      </w:r>
    </w:p>
    <w:p w:rsidR="0020485A" w:rsidRPr="0020485A" w:rsidRDefault="0020485A" w:rsidP="0020485A">
      <w:pPr>
        <w:jc w:val="both"/>
        <w:rPr>
          <w:lang w:val="ru-RU"/>
        </w:rPr>
      </w:pPr>
      <w:r w:rsidRPr="0020485A">
        <w:rPr>
          <w:lang w:val="ru-RU"/>
        </w:rPr>
        <w:t>Луноход-1 – первый в мире дистанционно-управляемый самоходный аппарат, успешно работавший на Луне. Отправлен он туда был для изучения лунного грунта, а также для изучения радиоактивного и рентгеновского излучения. На поверхность луны он был доставлен 17 ноября 1970 года советской межпланетной станцией «Луна-17».</w:t>
      </w:r>
    </w:p>
    <w:p w:rsidR="0020485A" w:rsidRPr="0020485A" w:rsidRDefault="0020485A" w:rsidP="0020485A">
      <w:pPr>
        <w:jc w:val="both"/>
        <w:rPr>
          <w:lang w:val="ru-RU"/>
        </w:rPr>
      </w:pPr>
      <w:r w:rsidRPr="0020485A">
        <w:rPr>
          <w:lang w:val="ru-RU"/>
        </w:rPr>
        <w:t>Марсоходы «Спирит» и «Оппортьюнити» - аппараты близнецы, успешно запущенные на Марс в 2004 году. Отправлены они были туда, впринципе, для одной цели – установить, была ли когда-нибудь на Марсе вода или нет.</w:t>
      </w:r>
    </w:p>
    <w:p w:rsidR="0020485A" w:rsidRPr="0020485A" w:rsidRDefault="0020485A" w:rsidP="0020485A">
      <w:pPr>
        <w:pStyle w:val="Heading4"/>
        <w:jc w:val="both"/>
        <w:rPr>
          <w:i w:val="0"/>
          <w:iCs w:val="0"/>
          <w:lang w:val="ru-RU"/>
        </w:rPr>
      </w:pPr>
      <w:r w:rsidRPr="0020485A">
        <w:rPr>
          <w:i w:val="0"/>
          <w:iCs w:val="0"/>
          <w:lang w:val="ru-RU"/>
        </w:rPr>
        <w:t>Роботы-учёные</w:t>
      </w:r>
    </w:p>
    <w:p w:rsidR="0020485A" w:rsidRPr="0020485A" w:rsidRDefault="0020485A" w:rsidP="0020485A">
      <w:pPr>
        <w:jc w:val="both"/>
        <w:rPr>
          <w:lang w:val="ru-RU"/>
        </w:rPr>
      </w:pPr>
      <w:r w:rsidRPr="0020485A">
        <w:rPr>
          <w:lang w:val="ru-RU"/>
        </w:rPr>
        <w:t xml:space="preserve">Первые роботы-учёные Адам и Ева были созданы в рамках проекта </w:t>
      </w:r>
      <w:r w:rsidRPr="003E5CD5">
        <w:t>Robot</w:t>
      </w:r>
      <w:r w:rsidRPr="0020485A">
        <w:rPr>
          <w:lang w:val="ru-RU"/>
        </w:rPr>
        <w:t xml:space="preserve"> </w:t>
      </w:r>
      <w:r w:rsidRPr="003E5CD5">
        <w:t>Scientist</w:t>
      </w:r>
      <w:r w:rsidRPr="0020485A">
        <w:rPr>
          <w:lang w:val="ru-RU"/>
        </w:rPr>
        <w:t xml:space="preserve"> университета Аберистуита и в 2009 году одним из них было совершено первое научное открытие.</w:t>
      </w:r>
    </w:p>
    <w:p w:rsidR="0020485A" w:rsidRPr="0020485A" w:rsidRDefault="0020485A" w:rsidP="0020485A">
      <w:pPr>
        <w:jc w:val="both"/>
        <w:rPr>
          <w:lang w:val="ru-RU"/>
        </w:rPr>
      </w:pPr>
      <w:r w:rsidRPr="0020485A">
        <w:rPr>
          <w:lang w:val="ru-RU"/>
        </w:rPr>
        <w:lastRenderedPageBreak/>
        <w:t>К роботам-учёным безусловно можно отнести роботов, с помощью которых исследовались вентиляционные шахты Большой Пирамиды Хеопса. С их помощью были открыты т. н. «дверки Гантенбринка» и т. н. «ниши Хеопса». Исследования продолжаются.</w:t>
      </w:r>
    </w:p>
    <w:p w:rsidR="0020485A" w:rsidRPr="0020485A" w:rsidRDefault="0020485A" w:rsidP="0020485A">
      <w:pPr>
        <w:jc w:val="both"/>
        <w:rPr>
          <w:lang w:val="ru-RU"/>
        </w:rPr>
      </w:pPr>
      <w:r w:rsidRPr="003E5CD5">
        <w:t>Robot</w:t>
      </w:r>
      <w:r w:rsidRPr="0020485A">
        <w:rPr>
          <w:lang w:val="ru-RU"/>
        </w:rPr>
        <w:t xml:space="preserve"> </w:t>
      </w:r>
      <w:r w:rsidRPr="003E5CD5">
        <w:t>Scientist</w:t>
      </w:r>
      <w:r w:rsidRPr="0020485A">
        <w:rPr>
          <w:lang w:val="ru-RU"/>
        </w:rPr>
        <w:t xml:space="preserve"> — междисциплинарный научный проект университета Аберистуита по созданию робота-учёного. Первого робота-учёного в рамках проекта начали разрабатывать в 1999 году. На декабрь 2010 года в рамках проекта было разработано два робота: Адам и Ева. В 2009 году Адамом было совершено первое научное открытие — робот нашёл кодирующие гены для ферментов сирот </w:t>
      </w:r>
      <w:r w:rsidRPr="003E5CD5">
        <w:t>S</w:t>
      </w:r>
      <w:r w:rsidRPr="0020485A">
        <w:rPr>
          <w:lang w:val="ru-RU"/>
        </w:rPr>
        <w:t xml:space="preserve">. </w:t>
      </w:r>
      <w:r w:rsidRPr="003E5CD5">
        <w:t>cerevisiae</w:t>
      </w:r>
      <w:r w:rsidRPr="0020485A">
        <w:rPr>
          <w:lang w:val="ru-RU"/>
        </w:rPr>
        <w:t xml:space="preserve"> пекарских дрожжей </w:t>
      </w:r>
      <w:r w:rsidRPr="003E5CD5">
        <w:t>Saccharomyces</w:t>
      </w:r>
      <w:r w:rsidRPr="0020485A">
        <w:rPr>
          <w:lang w:val="ru-RU"/>
        </w:rPr>
        <w:t xml:space="preserve"> </w:t>
      </w:r>
      <w:r w:rsidRPr="003E5CD5">
        <w:t>cerevisiae</w:t>
      </w:r>
      <w:r w:rsidRPr="0020485A">
        <w:rPr>
          <w:lang w:val="ru-RU"/>
        </w:rPr>
        <w:t xml:space="preserve">. Робот, на основании начальных данных выдвинул гипотезы, провёл эксперименты и вывел вероятность соответствия гипотез действительности. По результатам работы Адама в апреле 2007 года в журнале </w:t>
      </w:r>
      <w:r w:rsidRPr="003E5CD5">
        <w:t>Science</w:t>
      </w:r>
      <w:r w:rsidRPr="0020485A">
        <w:rPr>
          <w:lang w:val="ru-RU"/>
        </w:rPr>
        <w:t xml:space="preserve"> была опубликована статья «</w:t>
      </w:r>
      <w:r w:rsidRPr="003E5CD5">
        <w:t>The</w:t>
      </w:r>
      <w:r w:rsidRPr="0020485A">
        <w:rPr>
          <w:lang w:val="ru-RU"/>
        </w:rPr>
        <w:t xml:space="preserve"> </w:t>
      </w:r>
      <w:r w:rsidRPr="003E5CD5">
        <w:t>Automation</w:t>
      </w:r>
      <w:r w:rsidRPr="0020485A">
        <w:rPr>
          <w:lang w:val="ru-RU"/>
        </w:rPr>
        <w:t xml:space="preserve"> </w:t>
      </w:r>
      <w:r w:rsidRPr="003E5CD5">
        <w:t>of</w:t>
      </w:r>
      <w:r w:rsidRPr="0020485A">
        <w:rPr>
          <w:lang w:val="ru-RU"/>
        </w:rPr>
        <w:t xml:space="preserve"> </w:t>
      </w:r>
      <w:r w:rsidRPr="003E5CD5">
        <w:t>Science</w:t>
      </w:r>
      <w:r w:rsidRPr="0020485A">
        <w:rPr>
          <w:lang w:val="ru-RU"/>
        </w:rPr>
        <w:t>». По планам учёных Адам вместе со вторым роботом Евой помогут в поиске лекарства от малярии и шистосомоза. На данном этапе роботы выполняют работу скорее младшего ассистента, чем учёного, но Адам способен выполнять до 1000 экспериментов в день и с гораздо меньшим числом ошибок.</w:t>
      </w:r>
    </w:p>
    <w:p w:rsidR="0020485A" w:rsidRPr="0020485A" w:rsidRDefault="0020485A" w:rsidP="0020485A">
      <w:pPr>
        <w:jc w:val="both"/>
        <w:rPr>
          <w:lang w:val="ru-RU"/>
        </w:rPr>
      </w:pPr>
      <w:r w:rsidRPr="0020485A">
        <w:rPr>
          <w:lang w:val="ru-RU"/>
        </w:rPr>
        <w:t>Потребность в роботах-учёных была спрогнозирована заранее, например, Станислав Лем в своей книге «Сумма технологии» пишет: «Количество учёных растёт экспоненциально. ... Таким образом, если нынешний темп научного роста сохранится, то через какие-нибудь 50 лет (книга написана в 1963 году) каждый житель Земли будет учёным». Создание «армии искусственных учёных» Лем видит как одно из очевидных, но временных решений.</w:t>
      </w:r>
    </w:p>
    <w:p w:rsidR="0020485A" w:rsidRPr="0020485A" w:rsidRDefault="0020485A" w:rsidP="0020485A">
      <w:pPr>
        <w:pStyle w:val="Heading4"/>
        <w:jc w:val="both"/>
        <w:rPr>
          <w:i w:val="0"/>
          <w:iCs w:val="0"/>
          <w:lang w:val="ru-RU"/>
        </w:rPr>
      </w:pPr>
      <w:r w:rsidRPr="0020485A">
        <w:rPr>
          <w:i w:val="0"/>
          <w:iCs w:val="0"/>
          <w:lang w:val="ru-RU"/>
        </w:rPr>
        <w:t>Роботы-футболисты</w:t>
      </w:r>
    </w:p>
    <w:p w:rsidR="0020485A" w:rsidRPr="0020485A" w:rsidRDefault="0020485A" w:rsidP="0020485A">
      <w:pPr>
        <w:jc w:val="both"/>
        <w:rPr>
          <w:lang w:val="ru-RU"/>
        </w:rPr>
      </w:pPr>
      <w:r w:rsidRPr="003E5CD5">
        <w:t>RoboCup</w:t>
      </w:r>
      <w:r w:rsidRPr="0020485A">
        <w:rPr>
          <w:lang w:val="ru-RU"/>
        </w:rPr>
        <w:t xml:space="preserve"> — международные соревнования среди роботов, основанные в 1993 году. Целью является создание автономных роботов-футболистов для содействия научным исследованиям в области искусственного интеллекта. Название </w:t>
      </w:r>
      <w:r w:rsidRPr="003E5CD5">
        <w:t>RoboCup</w:t>
      </w:r>
      <w:r w:rsidRPr="0020485A">
        <w:rPr>
          <w:lang w:val="ru-RU"/>
        </w:rPr>
        <w:t xml:space="preserve"> — сокращение от полного названия соревнования, англ. "</w:t>
      </w:r>
      <w:r w:rsidRPr="003E5CD5">
        <w:t>Robot</w:t>
      </w:r>
      <w:r w:rsidRPr="0020485A">
        <w:rPr>
          <w:lang w:val="ru-RU"/>
        </w:rPr>
        <w:t xml:space="preserve"> </w:t>
      </w:r>
      <w:r w:rsidRPr="003E5CD5">
        <w:t>Soccer</w:t>
      </w:r>
      <w:r w:rsidRPr="0020485A">
        <w:rPr>
          <w:lang w:val="ru-RU"/>
        </w:rPr>
        <w:t xml:space="preserve"> </w:t>
      </w:r>
      <w:r w:rsidRPr="003E5CD5">
        <w:t>World</w:t>
      </w:r>
      <w:r w:rsidRPr="0020485A">
        <w:rPr>
          <w:lang w:val="ru-RU"/>
        </w:rPr>
        <w:t xml:space="preserve"> </w:t>
      </w:r>
      <w:r w:rsidRPr="003E5CD5">
        <w:t>Cup</w:t>
      </w:r>
      <w:r w:rsidRPr="0020485A">
        <w:rPr>
          <w:lang w:val="ru-RU"/>
        </w:rPr>
        <w:t>" (Чемпионат по футболу среди роботов), но, в рамках соревнования, существуют и другие виды состязаний, например, среди спасательных роботов, по танцам среди роботов.</w:t>
      </w:r>
    </w:p>
    <w:p w:rsidR="0020485A" w:rsidRPr="0020485A" w:rsidRDefault="0020485A" w:rsidP="0020485A">
      <w:pPr>
        <w:jc w:val="both"/>
        <w:rPr>
          <w:lang w:val="ru-RU"/>
        </w:rPr>
      </w:pPr>
      <w:r w:rsidRPr="0020485A">
        <w:rPr>
          <w:lang w:val="ru-RU"/>
        </w:rPr>
        <w:t>Официальная цель проекта:</w:t>
      </w:r>
    </w:p>
    <w:p w:rsidR="0020485A" w:rsidRPr="0020485A" w:rsidRDefault="0020485A" w:rsidP="0020485A">
      <w:pPr>
        <w:jc w:val="both"/>
        <w:rPr>
          <w:lang w:val="ru-RU"/>
        </w:rPr>
      </w:pPr>
      <w:r w:rsidRPr="0020485A">
        <w:rPr>
          <w:lang w:val="ru-RU"/>
        </w:rPr>
        <w:t xml:space="preserve">К середине 21-го века команда полностью автономных человекоподобных роботов-футболистов должна выиграть футбольный матч, соблюдая правила </w:t>
      </w:r>
      <w:r w:rsidRPr="003E5CD5">
        <w:t>FIFA</w:t>
      </w:r>
      <w:r w:rsidRPr="0020485A">
        <w:rPr>
          <w:lang w:val="ru-RU"/>
        </w:rPr>
        <w:t>, у победителя Чемпионата мира.</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Андроиды</w:t>
      </w:r>
    </w:p>
    <w:p w:rsidR="0020485A" w:rsidRPr="0020485A" w:rsidRDefault="0020485A" w:rsidP="0020485A">
      <w:pPr>
        <w:jc w:val="both"/>
        <w:rPr>
          <w:lang w:val="ru-RU"/>
        </w:rPr>
      </w:pPr>
      <w:r w:rsidRPr="0020485A">
        <w:rPr>
          <w:lang w:val="ru-RU"/>
        </w:rPr>
        <w:t xml:space="preserve">Андроид (от греч. корня </w:t>
      </w:r>
      <w:r w:rsidRPr="008F62B8">
        <w:t>ἀνδρ</w:t>
      </w:r>
      <w:r w:rsidRPr="0020485A">
        <w:rPr>
          <w:lang w:val="ru-RU"/>
        </w:rPr>
        <w:t xml:space="preserve">- слова </w:t>
      </w:r>
      <w:r w:rsidRPr="008F62B8">
        <w:t>ἀνήρ</w:t>
      </w:r>
      <w:r w:rsidRPr="0020485A">
        <w:rPr>
          <w:lang w:val="ru-RU"/>
        </w:rPr>
        <w:t xml:space="preserve"> — «человек, мужчина» и суффикса -</w:t>
      </w:r>
      <w:r w:rsidRPr="008F62B8">
        <w:t>oid</w:t>
      </w:r>
      <w:r w:rsidRPr="0020485A">
        <w:rPr>
          <w:lang w:val="ru-RU"/>
        </w:rPr>
        <w:t xml:space="preserve"> — от греч. слова </w:t>
      </w:r>
      <w:r w:rsidRPr="008F62B8">
        <w:t>εἶδος</w:t>
      </w:r>
      <w:r w:rsidRPr="0020485A">
        <w:rPr>
          <w:lang w:val="ru-RU"/>
        </w:rPr>
        <w:t xml:space="preserve"> — «подобие») — человекоподобный. В современном значении обычно подразумевается робот (человекоподобный робот).</w:t>
      </w:r>
    </w:p>
    <w:p w:rsidR="0020485A" w:rsidRPr="0020485A" w:rsidRDefault="0020485A" w:rsidP="0020485A">
      <w:pPr>
        <w:jc w:val="both"/>
        <w:rPr>
          <w:lang w:val="ru-RU"/>
        </w:rPr>
      </w:pPr>
      <w:r w:rsidRPr="0020485A">
        <w:rPr>
          <w:lang w:val="ru-RU"/>
        </w:rPr>
        <w:t xml:space="preserve">Создание первого андроида приписывается Альберту Кельнскому. Значительную роль в популяризации термина сыграл французский писатель Филипп Огюст Матиас Вилье де Лиль-Адам, использовав его в своём романе «Будущая Ева» (фр. </w:t>
      </w:r>
      <w:r w:rsidRPr="008F62B8">
        <w:t>L</w:t>
      </w:r>
      <w:r w:rsidRPr="0020485A">
        <w:rPr>
          <w:lang w:val="ru-RU"/>
        </w:rPr>
        <w:t>'È</w:t>
      </w:r>
      <w:r w:rsidRPr="008F62B8">
        <w:t>ve</w:t>
      </w:r>
      <w:r w:rsidRPr="0020485A">
        <w:rPr>
          <w:lang w:val="ru-RU"/>
        </w:rPr>
        <w:t xml:space="preserve"> </w:t>
      </w:r>
      <w:r w:rsidRPr="008F62B8">
        <w:t>future</w:t>
      </w:r>
      <w:r w:rsidRPr="0020485A">
        <w:rPr>
          <w:lang w:val="ru-RU"/>
        </w:rPr>
        <w:t>) для обозначения человекоподобного робота, описывая искусственную женщину Адали (</w:t>
      </w:r>
      <w:r w:rsidRPr="008F62B8">
        <w:t>Hadaly</w:t>
      </w:r>
      <w:r w:rsidRPr="0020485A">
        <w:rPr>
          <w:lang w:val="ru-RU"/>
        </w:rPr>
        <w:t>). Созданная Томасом Эдисоном Адали разговаривала с помощью фонографа, выдающего одну за другой классические цитаты.</w:t>
      </w:r>
    </w:p>
    <w:p w:rsidR="0020485A" w:rsidRDefault="0020485A" w:rsidP="0020485A">
      <w:pPr>
        <w:jc w:val="both"/>
      </w:pPr>
      <w:r>
        <w:lastRenderedPageBreak/>
        <w:t>Современные человекоподобные роботы:</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Aiko — гиноид с имитацией человеческих чувств:</w:t>
      </w:r>
      <w:r>
        <w:rPr>
          <w:rFonts w:eastAsiaTheme="minorHAnsi" w:cstheme="minorBidi"/>
        </w:rPr>
        <w:t xml:space="preserve"> осязание, слух, речь, зрение</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TOPIO — андроид, разработанный для игры в наст</w:t>
      </w:r>
      <w:r>
        <w:rPr>
          <w:rFonts w:eastAsiaTheme="minorHAnsi" w:cstheme="minorBidi"/>
        </w:rPr>
        <w:t>ольный теннис против человека</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ASIMO — андроид, созданный корпорацией Хонда, в Центре Фундаментальных Техническ</w:t>
      </w:r>
      <w:r>
        <w:rPr>
          <w:rFonts w:eastAsiaTheme="minorHAnsi" w:cstheme="minorBidi"/>
        </w:rPr>
        <w:t>их Исследований Вако (Япония)</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Einstein Robot — голова робота с внешностью Эйнштейна. Модель для тестирования и воспроизведени</w:t>
      </w:r>
      <w:r>
        <w:rPr>
          <w:rFonts w:eastAsiaTheme="minorHAnsi" w:cstheme="minorBidi"/>
        </w:rPr>
        <w:t>я роботом человеческих эмоций</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EveR-1 — робот, похожий на 20-летнюю кореянку: её рост 1,6 метра, а вес — около 50 килограммов. Ожидается, что андроиды вроде EveR смогут служить гидами, выдавая информацию в универмагах и музея</w:t>
      </w:r>
      <w:r>
        <w:rPr>
          <w:rFonts w:eastAsiaTheme="minorHAnsi" w:cstheme="minorBidi"/>
        </w:rPr>
        <w:t>х, а также развлекать детишек</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HRP-4C — робот-девушка, предназначенная для демонстрации одежды. Рост робота составляет 158 см, а вес вместе с батареями — 43 кг. Что касается степеней свободы, их 42, к примеру, в области бёдер и шеи их по три, а в лице — восемь, они даю</w:t>
      </w:r>
      <w:r>
        <w:rPr>
          <w:rFonts w:eastAsiaTheme="minorHAnsi" w:cstheme="minorBidi"/>
        </w:rPr>
        <w:t>т возможность выражать эмоции</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Repliee R-1 — человекоподобный робот с внешностью японской пятилетней девочки, предназначенная для ухода за пожил</w:t>
      </w:r>
      <w:r>
        <w:rPr>
          <w:rFonts w:eastAsiaTheme="minorHAnsi" w:cstheme="minorBidi"/>
        </w:rPr>
        <w:t>ыми и недееспособными людьми</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Repliee Q2 — робот-девушка под рабочим названием Repliee Q1expo был показан на международной выставке World Expo, проходившей в Айти (Aichi), Япония. На демонстрациях он исполнял роль телевизионного интервьюера, при этом постоянно взаимодействуя с людьми. В роботе были установлены всенаправленные камеры, микрофоны и датчики, которые позволяли Repliee Q2 без особых трудностей определять человеческую речь и жестикуляц</w:t>
      </w:r>
      <w:r>
        <w:rPr>
          <w:rFonts w:eastAsiaTheme="minorHAnsi" w:cstheme="minorBidi"/>
        </w:rPr>
        <w:t>ию</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Ибн Сина — андроид, названный в честь древнего персидского философа и врача Ибн Сины. Один из самых продвинутых современных (2010 год) андроидов. Говорит на арабском языке. Способен самостоятельно найти своё место в самолёте, общаться с людьми. Распознаёт выражение лица говорящего и прибегает к соответствующей ситуации мимике. Его губы двигаются довольно монотонно, однако отмечается, что особенно хорошо у него получается поднима</w:t>
      </w:r>
      <w:r>
        <w:rPr>
          <w:rFonts w:eastAsiaTheme="minorHAnsi" w:cstheme="minorBidi"/>
        </w:rPr>
        <w:t>ть брови и прищуривать глаза</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Франк (Франкенштейн) — первый биоробот, созданный в 2011 году Бертольтом Мейеро</w:t>
      </w:r>
      <w:r>
        <w:rPr>
          <w:rFonts w:eastAsiaTheme="minorHAnsi" w:cstheme="minorBidi"/>
        </w:rPr>
        <w:t>м из Цюрихского университета</w:t>
      </w:r>
      <w:r w:rsidRPr="008F62B8">
        <w:rPr>
          <w:rFonts w:eastAsiaTheme="minorHAnsi" w:cstheme="minorBidi"/>
        </w:rPr>
        <w:t>.</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Киборги</w:t>
      </w:r>
    </w:p>
    <w:p w:rsidR="0020485A" w:rsidRPr="0020485A" w:rsidRDefault="0020485A" w:rsidP="0020485A">
      <w:pPr>
        <w:jc w:val="both"/>
        <w:rPr>
          <w:lang w:val="ru-RU"/>
        </w:rPr>
      </w:pPr>
      <w:r w:rsidRPr="0020485A">
        <w:rPr>
          <w:lang w:val="ru-RU"/>
        </w:rPr>
        <w:t xml:space="preserve">Киборг (сокращение от англ. </w:t>
      </w:r>
      <w:r w:rsidRPr="008F62B8">
        <w:t>cybernetic</w:t>
      </w:r>
      <w:r w:rsidRPr="0020485A">
        <w:rPr>
          <w:lang w:val="ru-RU"/>
        </w:rPr>
        <w:t xml:space="preserve"> </w:t>
      </w:r>
      <w:r w:rsidRPr="008F62B8">
        <w:t>organism</w:t>
      </w:r>
      <w:r w:rsidRPr="0020485A">
        <w:rPr>
          <w:lang w:val="ru-RU"/>
        </w:rPr>
        <w:t xml:space="preserve"> — кибернетический организм) — в медицине — биологический организм, содержащий механические или электронные компоненты, машинно-человеческий гибрид (в научной фантастике, гипотетике и т. п.), и неспособный жить без этих механических или электронных компонентов.</w:t>
      </w:r>
    </w:p>
    <w:p w:rsidR="0020485A" w:rsidRPr="0020485A" w:rsidRDefault="0020485A" w:rsidP="0020485A">
      <w:pPr>
        <w:jc w:val="both"/>
        <w:rPr>
          <w:lang w:val="ru-RU"/>
        </w:rPr>
      </w:pPr>
      <w:r w:rsidRPr="0020485A">
        <w:rPr>
          <w:lang w:val="ru-RU"/>
        </w:rPr>
        <w:t xml:space="preserve">Концепция человека-машины присутствовала как образ в мифологии и творчестве во все времена, начиная с искусственного гиганта Талоса из греческих мифов и заканчивая Железным Гансом из одноименной сказки братьев Гримм. В англоязычной литературе основоположником научного представления человека с механическими компонентами считается Эдгар Аллан По — в своём рассказе «Человек, которого изрубили в куски» (1843) он описал пожилого офицера, получившего тяжелейшие ранения и увечья во время войны с индейцами и практически целиком (кроме тела, одной руки и головы) состоящего из протезов. В некотором смысле андроидом можно назвать </w:t>
      </w:r>
      <w:r w:rsidRPr="0020485A">
        <w:rPr>
          <w:lang w:val="ru-RU"/>
        </w:rPr>
        <w:lastRenderedPageBreak/>
        <w:t>градоначальника Брудастого из «Истории одного города» Салтыкова-Щедрина (1869—1870). Во французской литературе популярностью пользовалась серия романов Жана де ла Хира о Никталопе (1908—1944), часто так же рассматриваемого как первого литературного супергероя. Сам термин «киборг» был введён Манфредом Е. Клайнсом и Натаном С. Клином в 1960 году, в связи с их концепцией расширения возможностей человека для выживания вне Земли. Эта концепция являлась результатом размышлений на тему необходимости более близких, интимных отношений между человеком и машиной, по мере того как космические исследования становятся реальностью.</w:t>
      </w:r>
    </w:p>
    <w:p w:rsidR="0020485A" w:rsidRPr="0020485A" w:rsidRDefault="0020485A" w:rsidP="0020485A">
      <w:pPr>
        <w:jc w:val="both"/>
        <w:rPr>
          <w:lang w:val="ru-RU"/>
        </w:rPr>
      </w:pPr>
      <w:r w:rsidRPr="0020485A">
        <w:rPr>
          <w:lang w:val="ru-RU"/>
        </w:rPr>
        <w:t>Возрастание зависимости человека от механизмов, а также замена органов механическими приспособлениями (протезами, имплантатами) создаёт условия для постепенного превращения человека в киборга. В технике человек проецирует себя, поэтому совместная эволюция человека и техники в киборга — процесс объективный.</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Повсеместно применяются кохлеарные имплантаты, позволяющие восстановить слух пациентам с выраженной или тяжёлой потерей слуха сенсоневральной этиологии. Проводятся эксперименты с применением стволовых слуховых имплантатов, позволяющих восстановить слух некоторым пациентам с глухотой невральной этиологии.</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Специалисты из Института реабилитации инвалидов в Чикаго (США) успешно имплантировали бионическую руку женщине по имени Клодия Митчел, потерявшей свою руку в дорожной аварии. До этого подобные манипуляторы были успешно</w:t>
      </w:r>
      <w:r>
        <w:rPr>
          <w:rFonts w:eastAsiaTheme="minorHAnsi" w:cstheme="minorBidi"/>
        </w:rPr>
        <w:t xml:space="preserve"> имплантированы пяти мужчинам</w:t>
      </w:r>
      <w:r w:rsidRPr="003C6341">
        <w:rPr>
          <w:rFonts w:eastAsiaTheme="minorHAnsi" w:cstheme="minorBidi"/>
        </w:rPr>
        <w:t>.</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Сегодня система C-LEG используется для замены ампутированных человеческих ног. Значительный эффект оказывает использование сенсоров в искусственных ногах. Это один из первых шагов к киборгизации.</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 2008 году немецкие ученые-офтальмологи впервые имплантировали человеку глазной электронный протез, полностью помещающийся внутри глаза, добившись частичного восстановления</w:t>
      </w:r>
      <w:r>
        <w:rPr>
          <w:rFonts w:eastAsiaTheme="minorHAnsi" w:cstheme="minorBidi"/>
        </w:rPr>
        <w:t xml:space="preserve"> зрения</w:t>
      </w:r>
      <w:r w:rsidRPr="003C6341">
        <w:rPr>
          <w:rFonts w:eastAsiaTheme="minorHAnsi" w:cstheme="minorBidi"/>
        </w:rPr>
        <w:t>. Ранее все экспериментальные имплантаты, частично восстанавливающие зрительную функцию человека, имели массивные внешние элементы.</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 2009 году агентство по перспективным оборонным научно-исследовательским разработкам США продемонстрировало радиоуправляемых жуков, в нервные узлы которых были вживлены электроды. Средняя продолжительность управляемого полёта составляла 45 секунд, но один из экземпля</w:t>
      </w:r>
      <w:r>
        <w:rPr>
          <w:rFonts w:eastAsiaTheme="minorHAnsi" w:cstheme="minorBidi"/>
        </w:rPr>
        <w:t>ров управлялся около 30 минут</w:t>
      </w:r>
      <w:r w:rsidRPr="003C6341">
        <w:rPr>
          <w:rFonts w:eastAsiaTheme="minorHAnsi" w:cstheme="minorBidi"/>
        </w:rPr>
        <w:t>.</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Весной 2011 года хирурги провели уникальную операцию: искусственное сердце нового типа полностью заменило собой настоящее, но пациент Крейг Льюис не прожил долго, он у</w:t>
      </w:r>
      <w:r>
        <w:rPr>
          <w:rFonts w:eastAsiaTheme="minorHAnsi" w:cstheme="minorBidi"/>
        </w:rPr>
        <w:t>мер через месяц от амилоидоза</w:t>
      </w:r>
      <w:r w:rsidRPr="003C6341">
        <w:rPr>
          <w:rFonts w:eastAsiaTheme="minorHAnsi" w:cstheme="minorBidi"/>
        </w:rPr>
        <w:t>.</w:t>
      </w:r>
    </w:p>
    <w:p w:rsidR="0020485A"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 2013 году биохакер Тим Кэннон (Tim Cannon) с помощью своего друга ввел чип непосредственно под кожу (без анестезии). Чип под названием Circadia 1.0 может записывать данные из тела Кэннона и передавать их на любое мобил</w:t>
      </w:r>
      <w:r>
        <w:rPr>
          <w:rFonts w:eastAsiaTheme="minorHAnsi" w:cstheme="minorBidi"/>
        </w:rPr>
        <w:t>ьное устройстве с ОС Android.</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Нанороботы</w:t>
      </w:r>
    </w:p>
    <w:p w:rsidR="0020485A" w:rsidRPr="0020485A" w:rsidRDefault="0020485A" w:rsidP="0020485A">
      <w:pPr>
        <w:jc w:val="both"/>
        <w:rPr>
          <w:lang w:val="ru-RU"/>
        </w:rPr>
      </w:pPr>
      <w:r w:rsidRPr="0020485A">
        <w:rPr>
          <w:lang w:val="ru-RU"/>
        </w:rPr>
        <w:t>Нанороботы, или наноботы — роботы, размером сопоставимые с молекулой (менее 10 нм), обладающие функциями движения, обработки и передачи информации, исполнения программ.</w:t>
      </w:r>
    </w:p>
    <w:p w:rsidR="0020485A" w:rsidRPr="0020485A" w:rsidRDefault="0020485A" w:rsidP="0020485A">
      <w:pPr>
        <w:jc w:val="both"/>
        <w:rPr>
          <w:lang w:val="ru-RU"/>
        </w:rPr>
      </w:pPr>
      <w:r w:rsidRPr="0020485A">
        <w:rPr>
          <w:lang w:val="ru-RU"/>
        </w:rPr>
        <w:lastRenderedPageBreak/>
        <w:t>Нанороботы, способные к созданию своих копий, то есть самовоспроизводству, называются репликаторами. Возможность создания нанороботов рассмотрел в своей книге «Машины создания» американский учёный Эрик Дрекслер.</w:t>
      </w:r>
    </w:p>
    <w:p w:rsidR="0020485A" w:rsidRPr="0020485A" w:rsidRDefault="0020485A" w:rsidP="0020485A">
      <w:pPr>
        <w:jc w:val="both"/>
        <w:rPr>
          <w:lang w:val="ru-RU"/>
        </w:rPr>
      </w:pPr>
      <w:r w:rsidRPr="0020485A">
        <w:rPr>
          <w:lang w:val="ru-RU"/>
        </w:rPr>
        <w:t>Другие определения описывают наноробота как машину, способную точно взаимодействовать с наноразмерными объектами или способной манипулировать объектами в наномасштабе. Вследствие этого, даже крупные аппараты, такие как атомно-силовой микроскоп можно считать нанороботами, так как он производит манипуляции объектами на наноуровне. Кроме того, даже обычных роботов, которые могут перемещаться с наноразмерной точностью, можно считать нанороботами.</w:t>
      </w:r>
    </w:p>
    <w:p w:rsidR="0020485A" w:rsidRPr="0020485A" w:rsidRDefault="0020485A" w:rsidP="0020485A">
      <w:pPr>
        <w:jc w:val="both"/>
        <w:rPr>
          <w:lang w:val="ru-RU"/>
        </w:rPr>
      </w:pPr>
      <w:r w:rsidRPr="0020485A">
        <w:rPr>
          <w:lang w:val="ru-RU"/>
        </w:rPr>
        <w:t>Кроме слова «наноробот» также используют выражения «нанит» и «наноген», однако, технически правильным термином в контексте серьёзных инженерных исследований все равно остается первый вариант.</w:t>
      </w:r>
    </w:p>
    <w:p w:rsidR="0020485A" w:rsidRPr="0020485A" w:rsidRDefault="0020485A" w:rsidP="0020485A">
      <w:pPr>
        <w:jc w:val="both"/>
        <w:rPr>
          <w:lang w:val="ru-RU"/>
        </w:rPr>
      </w:pPr>
      <w:r w:rsidRPr="0020485A">
        <w:rPr>
          <w:lang w:val="ru-RU"/>
        </w:rPr>
        <w:t>На данный момент (2015 год), нанороботы находятся в научно-исследовательской стадии создания. Некоторыми учёными утверждается, что уже созданы некоторые компоненты нанороботов. Разработке компонентов наноустройств и непосредственно нанороботам посвящён ряд международных научных конференций.</w:t>
      </w:r>
    </w:p>
    <w:p w:rsidR="0020485A" w:rsidRPr="0020485A" w:rsidRDefault="0020485A" w:rsidP="0020485A">
      <w:pPr>
        <w:jc w:val="both"/>
        <w:rPr>
          <w:lang w:val="ru-RU"/>
        </w:rPr>
      </w:pPr>
      <w:r w:rsidRPr="0020485A">
        <w:rPr>
          <w:lang w:val="ru-RU"/>
        </w:rPr>
        <w:t>Уже созданы некоторые примитивные прототипы молекулярных машин. Например, датчик, имеющий переключатель около 1,5 нм, способный вести подсчет отдельных молекул в химических образцах. Недавно университет Райса продемонстрировал наноустройства для использования их в регулировании химических процессов в современных автомобилях.</w:t>
      </w:r>
    </w:p>
    <w:p w:rsidR="0020485A" w:rsidRPr="0020485A" w:rsidRDefault="0020485A" w:rsidP="0020485A">
      <w:pPr>
        <w:jc w:val="both"/>
        <w:rPr>
          <w:lang w:val="ru-RU"/>
        </w:rPr>
      </w:pPr>
      <w:r w:rsidRPr="0020485A">
        <w:rPr>
          <w:lang w:val="ru-RU"/>
        </w:rPr>
        <w:t>Одним из самых сложных прототипов наноробота является «</w:t>
      </w:r>
      <w:r w:rsidRPr="003C6341">
        <w:t>DNA</w:t>
      </w:r>
      <w:r w:rsidRPr="0020485A">
        <w:rPr>
          <w:lang w:val="ru-RU"/>
        </w:rPr>
        <w:t xml:space="preserve"> </w:t>
      </w:r>
      <w:r w:rsidRPr="003C6341">
        <w:t>box</w:t>
      </w:r>
      <w:r w:rsidRPr="0020485A">
        <w:rPr>
          <w:lang w:val="ru-RU"/>
        </w:rPr>
        <w:t>», созданный в конце 2008 года международной группой под руководством Йоргена Кьемса. Устройство имеет подвижную часть, управляемую с помощью добавления в среду специфических фрагментов ДНК. По мнению Кьемса, устройство может работать как «ДНК-компьютер», т.к на его базе возможна реализация логических вентилей. Важной особенностью устройства является метод его сборки, так называемый ДНК оригами (англ.), благодаря которому устройство собирается в автоматическом режиме.</w:t>
      </w:r>
    </w:p>
    <w:p w:rsidR="0020485A" w:rsidRPr="0020485A" w:rsidRDefault="0020485A" w:rsidP="0020485A">
      <w:pPr>
        <w:jc w:val="both"/>
        <w:rPr>
          <w:lang w:val="ru-RU"/>
        </w:rPr>
      </w:pPr>
      <w:r w:rsidRPr="0020485A">
        <w:rPr>
          <w:lang w:val="ru-RU"/>
        </w:rPr>
        <w:t>В 2010 году были впервые продемонстрированы нанороботы на основе ДНК, способные перемещаться в пространстве.</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Квантовые роботы</w:t>
      </w:r>
    </w:p>
    <w:p w:rsidR="0020485A" w:rsidRPr="0020485A" w:rsidRDefault="0020485A" w:rsidP="0020485A">
      <w:pPr>
        <w:jc w:val="both"/>
        <w:rPr>
          <w:lang w:val="ru-RU"/>
        </w:rPr>
      </w:pPr>
      <w:r w:rsidRPr="0020485A">
        <w:rPr>
          <w:lang w:val="ru-RU"/>
        </w:rPr>
        <w:t>Квантовый робот — гипотетическое квантовое устройство, представляющее собой подвижную квантовую наносистему со встроенным квантовым компьютером и системами взаимодействия с окружающей средой. Первую модель квантового робота предложил Поль Бенёв в 1998 году.</w:t>
      </w:r>
    </w:p>
    <w:p w:rsidR="0020485A" w:rsidRPr="0020485A" w:rsidRDefault="0020485A" w:rsidP="0020485A">
      <w:pPr>
        <w:jc w:val="both"/>
        <w:rPr>
          <w:lang w:val="ru-RU"/>
        </w:rPr>
      </w:pPr>
      <w:r w:rsidRPr="0020485A">
        <w:rPr>
          <w:lang w:val="ru-RU"/>
        </w:rPr>
        <w:t>Квантовые роботы предназначены для того, чтобы изменять или измерять квантовые состояния окружающей среды. В простейших моделях квантовых роботов окружающая среда представляется как квантовый оракул, база данных или квантовый регистр. Квантовый робот и его взаимодействие с окружающей средой описывается некоторой последовательностью, сменяющих друг друга вычислений и действий. Для гамильтоновых моделей роботов эта последовательность описывается унитарным оператором.</w:t>
      </w:r>
    </w:p>
    <w:p w:rsidR="0020485A" w:rsidRPr="0020485A" w:rsidRDefault="0020485A" w:rsidP="0020485A">
      <w:pPr>
        <w:jc w:val="both"/>
        <w:rPr>
          <w:lang w:val="ru-RU"/>
        </w:rPr>
      </w:pPr>
      <w:r w:rsidRPr="0020485A">
        <w:rPr>
          <w:lang w:val="ru-RU"/>
        </w:rPr>
        <w:lastRenderedPageBreak/>
        <w:t>Вычислительная фаза предназначена для определения квантовым вычислением следующего действия и генерации нового конечного квантового состояния. При этом входные данные состоят из старых конечных квантовых состояний, данных из памяти квантового компьютера и базы данных наблюдений за состоянием окружающей среды. Фаза действий предназначена для совершения движения квантового робота и изменения состояния окружающей среды, которые задаются вычисленным новым конечным квантовым состоянием. Во время фазы действия квантовые состояния систем квантового робота не изменяются. Предполагается, что в структуре квантового робота присутствует контрольный кубит, в функции которого входит производить переключения между фазами вычислений и фазами действий. В гамильтоновых моделях с каждой фазой связывают определенные унитарные операторы, описывающие изменение общего квантового состояния окружающей среды и квантового робота.</w:t>
      </w:r>
    </w:p>
    <w:p w:rsidR="0020485A" w:rsidRPr="0020485A" w:rsidRDefault="0020485A" w:rsidP="0020485A">
      <w:pPr>
        <w:pStyle w:val="Heading3"/>
        <w:jc w:val="both"/>
        <w:rPr>
          <w:lang w:val="ru-RU"/>
        </w:rPr>
      </w:pPr>
      <w:bookmarkStart w:id="416" w:name="_Toc438377627"/>
      <w:r w:rsidRPr="0020485A">
        <w:rPr>
          <w:lang w:val="ru-RU"/>
        </w:rPr>
        <w:t>Роботизированные протезы</w:t>
      </w:r>
      <w:bookmarkEnd w:id="416"/>
    </w:p>
    <w:p w:rsidR="0020485A" w:rsidRPr="0020485A" w:rsidRDefault="0020485A" w:rsidP="0020485A">
      <w:pPr>
        <w:jc w:val="both"/>
        <w:rPr>
          <w:lang w:val="ru-RU"/>
        </w:rPr>
      </w:pPr>
      <w:r w:rsidRPr="0020485A">
        <w:rPr>
          <w:lang w:val="ru-RU"/>
        </w:rPr>
        <w:t>Активно развивается сфера роботизированных протезов. С каждым годом они становятся всё совершеннее.</w:t>
      </w:r>
    </w:p>
    <w:p w:rsidR="0020485A" w:rsidRPr="0020485A" w:rsidRDefault="0020485A" w:rsidP="0020485A">
      <w:pPr>
        <w:jc w:val="both"/>
        <w:rPr>
          <w:lang w:val="ru-RU"/>
        </w:rPr>
      </w:pPr>
      <w:r w:rsidRPr="0020485A">
        <w:rPr>
          <w:lang w:val="ru-RU"/>
        </w:rPr>
        <w:t>В 2014 году в Университете Джонса Хопкинса (США) проведена уникальная операция: впервые пациент с ампутированными на уровне плеч руками смог одновременно управлять двумя роботизированными конечностями.</w:t>
      </w:r>
    </w:p>
    <w:p w:rsidR="0020485A" w:rsidRPr="00B459F6" w:rsidRDefault="0020485A" w:rsidP="0020485A">
      <w:pPr>
        <w:jc w:val="both"/>
        <w:rPr>
          <w:lang w:val="ru-RU"/>
        </w:rPr>
      </w:pPr>
      <w:r w:rsidRPr="0020485A">
        <w:rPr>
          <w:lang w:val="ru-RU"/>
        </w:rPr>
        <w:t>Лес Боу (</w:t>
      </w:r>
      <w:r w:rsidRPr="003E5CD5">
        <w:t>Les</w:t>
      </w:r>
      <w:r w:rsidRPr="0020485A">
        <w:rPr>
          <w:lang w:val="ru-RU"/>
        </w:rPr>
        <w:t xml:space="preserve"> </w:t>
      </w:r>
      <w:r w:rsidRPr="003E5CD5">
        <w:t>Baugh</w:t>
      </w:r>
      <w:r w:rsidRPr="0020485A">
        <w:rPr>
          <w:lang w:val="ru-RU"/>
        </w:rPr>
        <w:t xml:space="preserve">) из Колорадо потерял обе руки ещё в 70-х годах в результате серьёзной травмы электрическим током. </w:t>
      </w:r>
      <w:r w:rsidRPr="00B459F6">
        <w:rPr>
          <w:lang w:val="ru-RU"/>
        </w:rPr>
        <w:t>Теперь, спустя четыре десятилетия, он получил возможность самостоятельно брать предметы и выполнять несложные действия.</w:t>
      </w:r>
    </w:p>
    <w:p w:rsidR="0020485A" w:rsidRPr="00B459F6" w:rsidRDefault="0020485A" w:rsidP="0020485A">
      <w:pPr>
        <w:jc w:val="both"/>
        <w:rPr>
          <w:lang w:val="ru-RU"/>
        </w:rPr>
      </w:pPr>
      <w:r w:rsidRPr="00B459F6">
        <w:rPr>
          <w:lang w:val="ru-RU"/>
        </w:rPr>
        <w:t>Операция потребовала восстановления нарушенной иннервации хирургическими методами. Затем в течение определённого времени господин Боу проходил реабилитацию и тренировку на специальном компьютерном симуляторе, который, реагируя на сигналы от сохранившихся нервов, позволял управлять виртуальными протезами на мониторе. После этого наступил решающий этап — использование высокотехнологичных моторизованных конечностей, полностью заменяющих руки.</w:t>
      </w:r>
    </w:p>
    <w:p w:rsidR="0020485A" w:rsidRPr="00B459F6" w:rsidRDefault="0020485A" w:rsidP="0020485A">
      <w:pPr>
        <w:jc w:val="both"/>
        <w:rPr>
          <w:lang w:val="ru-RU"/>
        </w:rPr>
      </w:pPr>
      <w:r w:rsidRPr="00B459F6">
        <w:rPr>
          <w:lang w:val="ru-RU"/>
        </w:rPr>
        <w:t>Уже сейчас при помощи «силы мысли» Лес Боу может выполнять такие действия, как захват и перемещение определённых предметов. При этом протезы обеспечивают большое количество степеней свободы. Учёные надеются, что с течением времени пациент сможет осуществлять гораздо более сложные действия и более точно управлять роботизированными кистями и пальцами.</w:t>
      </w:r>
    </w:p>
    <w:p w:rsidR="0020485A" w:rsidRPr="00B459F6" w:rsidRDefault="0020485A" w:rsidP="0020485A">
      <w:pPr>
        <w:jc w:val="both"/>
        <w:rPr>
          <w:lang w:val="ru-RU"/>
        </w:rPr>
      </w:pPr>
      <w:r w:rsidRPr="00B459F6">
        <w:rPr>
          <w:lang w:val="ru-RU"/>
        </w:rPr>
        <w:t>В 2015 компания молодых разработчиков из Новосибирска создала технологию производства роботизированного протеза кисти, который будет втрое дешевле немецкого и в семь раз дешевле английского аналога. Это стало возможно благодаря отказу от дорогостоящих материалов. Карбон и титан новосибирские разработчики заменили полимерами и более дешевыми металлическими сплавами. Кроме того, в производстве используется 3</w:t>
      </w:r>
      <w:r w:rsidRPr="003E5CD5">
        <w:t>D</w:t>
      </w:r>
      <w:r w:rsidRPr="00B459F6">
        <w:rPr>
          <w:lang w:val="ru-RU"/>
        </w:rPr>
        <w:t>-печать.</w:t>
      </w:r>
    </w:p>
    <w:p w:rsidR="0020485A" w:rsidRPr="00B459F6" w:rsidRDefault="0020485A" w:rsidP="0020485A">
      <w:pPr>
        <w:jc w:val="both"/>
        <w:rPr>
          <w:lang w:val="ru-RU"/>
        </w:rPr>
      </w:pPr>
      <w:r w:rsidRPr="00B459F6">
        <w:rPr>
          <w:lang w:val="ru-RU"/>
        </w:rPr>
        <w:t xml:space="preserve">Также счастливым обладателем роботизированного протеза стал американец Зак Воутер, который потерял ногу в аварии. Сейчас он перемещается по городу без задержек со скоростью среднестатистического пешехода. Чтобы перестроить роботизированную ногу от хождения по ровным поверхностям к подъему по лестницам, ему достаточно просто подумать об этом и </w:t>
      </w:r>
      <w:r w:rsidRPr="00B459F6">
        <w:rPr>
          <w:lang w:val="ru-RU"/>
        </w:rPr>
        <w:lastRenderedPageBreak/>
        <w:t>представить, что он управляет утраченной ногой. Контроль над роботизированной конечностью осуществляется при помощи электромиографии — электрических сигналов, производимых мышцами. Электроды приживляются к девяти различным мышцам в бедренной части ноги и действуют как антенны, принимая электрические сигналы, посылаемые нервами в мышцах. Компьютерные программы распознают эти сигналы и запускают соответствующие электродвигатели, заставляя ногу согнуться в колене или голеностопном суставе. Часть информации, необходимой для правильного выполнения движения, поступает от механических сенсоров на искусственной конечности.</w:t>
      </w:r>
    </w:p>
    <w:p w:rsidR="0020485A" w:rsidRPr="00B459F6" w:rsidRDefault="0020485A" w:rsidP="0020485A">
      <w:pPr>
        <w:pStyle w:val="Heading3"/>
        <w:jc w:val="both"/>
        <w:rPr>
          <w:lang w:val="ru-RU"/>
        </w:rPr>
      </w:pPr>
      <w:bookmarkStart w:id="417" w:name="_Toc438377628"/>
      <w:r w:rsidRPr="00B459F6">
        <w:rPr>
          <w:lang w:val="ru-RU"/>
        </w:rPr>
        <w:t>Зал славы роботов</w:t>
      </w:r>
      <w:bookmarkEnd w:id="417"/>
    </w:p>
    <w:p w:rsidR="0020485A" w:rsidRPr="00B459F6" w:rsidRDefault="0020485A" w:rsidP="0020485A">
      <w:pPr>
        <w:jc w:val="both"/>
        <w:rPr>
          <w:lang w:val="ru-RU"/>
        </w:rPr>
      </w:pPr>
      <w:r w:rsidRPr="00B459F6">
        <w:rPr>
          <w:lang w:val="ru-RU"/>
        </w:rPr>
        <w:t xml:space="preserve">Зал славы роботов (англ. </w:t>
      </w:r>
      <w:r w:rsidRPr="00AB543F">
        <w:t>The</w:t>
      </w:r>
      <w:r w:rsidRPr="00B459F6">
        <w:rPr>
          <w:lang w:val="ru-RU"/>
        </w:rPr>
        <w:t xml:space="preserve"> </w:t>
      </w:r>
      <w:r w:rsidRPr="00AB543F">
        <w:t>Robot</w:t>
      </w:r>
      <w:r w:rsidRPr="00B459F6">
        <w:rPr>
          <w:lang w:val="ru-RU"/>
        </w:rPr>
        <w:t xml:space="preserve"> </w:t>
      </w:r>
      <w:r w:rsidRPr="00AB543F">
        <w:t>Hall</w:t>
      </w:r>
      <w:r w:rsidRPr="00B459F6">
        <w:rPr>
          <w:lang w:val="ru-RU"/>
        </w:rPr>
        <w:t xml:space="preserve"> </w:t>
      </w:r>
      <w:r w:rsidRPr="00AB543F">
        <w:t>of</w:t>
      </w:r>
      <w:r w:rsidRPr="00B459F6">
        <w:rPr>
          <w:lang w:val="ru-RU"/>
        </w:rPr>
        <w:t xml:space="preserve"> </w:t>
      </w:r>
      <w:r w:rsidRPr="00AB543F">
        <w:t>Fame</w:t>
      </w:r>
      <w:r w:rsidRPr="00B459F6">
        <w:rPr>
          <w:lang w:val="ru-RU"/>
        </w:rPr>
        <w:t xml:space="preserve">) был основан в 2003 Школой компьютерных наук, входящей в состав университета Карнеги — Меллона (Питсбург, США). Целью </w:t>
      </w:r>
      <w:r w:rsidRPr="00AB543F">
        <w:t>Robot</w:t>
      </w:r>
      <w:r w:rsidRPr="00B459F6">
        <w:rPr>
          <w:lang w:val="ru-RU"/>
        </w:rPr>
        <w:t xml:space="preserve"> </w:t>
      </w:r>
      <w:r w:rsidRPr="00AB543F">
        <w:t>Hall</w:t>
      </w:r>
      <w:r w:rsidRPr="00B459F6">
        <w:rPr>
          <w:lang w:val="ru-RU"/>
        </w:rPr>
        <w:t xml:space="preserve"> </w:t>
      </w:r>
      <w:r w:rsidRPr="00AB543F">
        <w:t>of</w:t>
      </w:r>
      <w:r w:rsidRPr="00B459F6">
        <w:rPr>
          <w:lang w:val="ru-RU"/>
        </w:rPr>
        <w:t xml:space="preserve"> </w:t>
      </w:r>
      <w:r w:rsidRPr="00AB543F">
        <w:t>Fame</w:t>
      </w:r>
      <w:r w:rsidRPr="00B459F6">
        <w:rPr>
          <w:lang w:val="ru-RU"/>
        </w:rPr>
        <w:t xml:space="preserve"> является увековечивание роботов, представляющих собой достижения в робототехнике, и образов роботов из научно-фантастической литературы, вдохновивших разработку настоящих роботов.</w:t>
      </w:r>
    </w:p>
    <w:p w:rsidR="0020485A" w:rsidRPr="00B459F6" w:rsidRDefault="0020485A" w:rsidP="0020485A">
      <w:pPr>
        <w:jc w:val="both"/>
        <w:rPr>
          <w:lang w:val="ru-RU"/>
        </w:rPr>
      </w:pPr>
      <w:r w:rsidRPr="00B459F6">
        <w:rPr>
          <w:lang w:val="ru-RU"/>
        </w:rPr>
        <w:t xml:space="preserve">Номинировать робота на включение в Зал славы может любой желающий. Решение о включении принимает жюри, состоящее из учёных, исследователей, писателей и конструкторов. Первые представители пантеона роботов были объявлены на специальной церемонии, состоявшейся 10 ноября 2003 в </w:t>
      </w:r>
      <w:r w:rsidRPr="00AB543F">
        <w:t>Carnegie</w:t>
      </w:r>
      <w:r w:rsidRPr="00B459F6">
        <w:rPr>
          <w:lang w:val="ru-RU"/>
        </w:rPr>
        <w:t xml:space="preserve"> </w:t>
      </w:r>
      <w:r w:rsidRPr="00AB543F">
        <w:t>Science</w:t>
      </w:r>
      <w:r w:rsidRPr="00B459F6">
        <w:rPr>
          <w:lang w:val="ru-RU"/>
        </w:rPr>
        <w:t xml:space="preserve"> </w:t>
      </w:r>
      <w:r w:rsidRPr="00AB543F">
        <w:t>Center</w:t>
      </w:r>
      <w:r w:rsidRPr="00B459F6">
        <w:rPr>
          <w:lang w:val="ru-RU"/>
        </w:rPr>
        <w:t xml:space="preserve"> (Питсбург).</w:t>
      </w:r>
    </w:p>
    <w:p w:rsidR="0020485A" w:rsidRPr="00B459F6" w:rsidRDefault="0020485A" w:rsidP="0020485A">
      <w:pPr>
        <w:jc w:val="both"/>
        <w:rPr>
          <w:lang w:val="ru-RU"/>
        </w:rPr>
      </w:pPr>
      <w:r w:rsidRPr="00B459F6">
        <w:rPr>
          <w:lang w:val="ru-RU"/>
        </w:rPr>
        <w:t>Роботы в Зале славы:</w:t>
      </w:r>
    </w:p>
    <w:p w:rsidR="0020485A" w:rsidRPr="00B459F6" w:rsidRDefault="0020485A" w:rsidP="0020485A">
      <w:pPr>
        <w:jc w:val="both"/>
        <w:rPr>
          <w:b/>
          <w:lang w:val="ru-RU"/>
        </w:rPr>
      </w:pPr>
      <w:r w:rsidRPr="00B459F6">
        <w:rPr>
          <w:b/>
          <w:lang w:val="ru-RU"/>
        </w:rPr>
        <w:t>2003</w:t>
      </w:r>
    </w:p>
    <w:p w:rsidR="0020485A" w:rsidRPr="00B459F6" w:rsidRDefault="0020485A" w:rsidP="0020485A">
      <w:pPr>
        <w:jc w:val="both"/>
        <w:rPr>
          <w:lang w:val="ru-RU"/>
        </w:rPr>
      </w:pPr>
      <w:r w:rsidRPr="00B459F6">
        <w:rPr>
          <w:lang w:val="ru-RU"/>
        </w:rPr>
        <w:t>Вымышленные:</w:t>
      </w:r>
    </w:p>
    <w:p w:rsidR="0020485A" w:rsidRPr="00AB543F" w:rsidRDefault="0020485A" w:rsidP="0020485A">
      <w:pPr>
        <w:pStyle w:val="ListParagraph"/>
        <w:numPr>
          <w:ilvl w:val="0"/>
          <w:numId w:val="290"/>
        </w:numPr>
        <w:spacing w:after="160" w:line="259" w:lineRule="auto"/>
        <w:jc w:val="both"/>
        <w:rPr>
          <w:rFonts w:eastAsiaTheme="minorHAnsi" w:cstheme="minorBidi"/>
        </w:rPr>
      </w:pPr>
      <w:r w:rsidRPr="00AB543F">
        <w:rPr>
          <w:rFonts w:eastAsiaTheme="minorHAnsi" w:cstheme="minorBidi"/>
        </w:rPr>
        <w:t>HAL 9000 — компьютерная система из романа Артура Кларка Космическая одиссея 2001 года.</w:t>
      </w:r>
    </w:p>
    <w:p w:rsidR="0020485A" w:rsidRPr="00AB543F" w:rsidRDefault="0020485A" w:rsidP="0020485A">
      <w:pPr>
        <w:pStyle w:val="ListParagraph"/>
        <w:numPr>
          <w:ilvl w:val="0"/>
          <w:numId w:val="290"/>
        </w:numPr>
        <w:spacing w:after="160" w:line="259" w:lineRule="auto"/>
        <w:jc w:val="both"/>
        <w:rPr>
          <w:rFonts w:eastAsiaTheme="minorHAnsi" w:cstheme="minorBidi"/>
        </w:rPr>
      </w:pPr>
      <w:r w:rsidRPr="00AB543F">
        <w:rPr>
          <w:rFonts w:eastAsiaTheme="minorHAnsi" w:cstheme="minorBidi"/>
        </w:rPr>
        <w:t>R2-D2 — персонаж Звёздных войн.</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1"/>
        </w:numPr>
        <w:spacing w:after="160" w:line="259" w:lineRule="auto"/>
        <w:jc w:val="both"/>
        <w:rPr>
          <w:rFonts w:eastAsiaTheme="minorHAnsi" w:cstheme="minorBidi"/>
        </w:rPr>
      </w:pPr>
      <w:r w:rsidRPr="00AB543F">
        <w:rPr>
          <w:rFonts w:eastAsiaTheme="minorHAnsi" w:cstheme="minorBidi"/>
        </w:rPr>
        <w:t>Sojourner — марсоход, исследовавший химический состав марсианских пород в 1997 году в рамках миссии Mars Pathfinder.</w:t>
      </w:r>
    </w:p>
    <w:p w:rsidR="0020485A" w:rsidRPr="00AB543F" w:rsidRDefault="0020485A" w:rsidP="0020485A">
      <w:pPr>
        <w:pStyle w:val="ListParagraph"/>
        <w:numPr>
          <w:ilvl w:val="0"/>
          <w:numId w:val="291"/>
        </w:numPr>
        <w:spacing w:after="160" w:line="259" w:lineRule="auto"/>
        <w:jc w:val="both"/>
        <w:rPr>
          <w:rFonts w:eastAsiaTheme="minorHAnsi" w:cstheme="minorBidi"/>
        </w:rPr>
      </w:pPr>
      <w:r w:rsidRPr="00AB543F">
        <w:rPr>
          <w:rFonts w:eastAsiaTheme="minorHAnsi" w:cstheme="minorBidi"/>
        </w:rPr>
        <w:t>Unimate — первый промышленный робот, который начал работать на конвейере General Motors в 1961 году.</w:t>
      </w:r>
    </w:p>
    <w:p w:rsidR="0020485A" w:rsidRPr="00AB543F" w:rsidRDefault="0020485A" w:rsidP="0020485A">
      <w:pPr>
        <w:jc w:val="both"/>
        <w:rPr>
          <w:b/>
        </w:rPr>
      </w:pPr>
      <w:r w:rsidRPr="00AB543F">
        <w:rPr>
          <w:b/>
        </w:rPr>
        <w:t>2004</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Astro Boy — робот-мальчик из одноимённой манги.</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C-3PO — персонаж Звёздных войн.</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Robby, the Robot — робот из фильма Запретная планета.</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NS-4, NS-5 — роботы из фильма Я, Робот.</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3"/>
        </w:numPr>
        <w:spacing w:after="160" w:line="259" w:lineRule="auto"/>
        <w:jc w:val="both"/>
        <w:rPr>
          <w:rFonts w:eastAsiaTheme="minorHAnsi" w:cstheme="minorBidi"/>
        </w:rPr>
      </w:pPr>
      <w:r w:rsidRPr="00AB543F">
        <w:rPr>
          <w:rFonts w:eastAsiaTheme="minorHAnsi" w:cstheme="minorBidi"/>
        </w:rPr>
        <w:t>ASIMO — робот-андроид, созданный компанией Honda.</w:t>
      </w:r>
    </w:p>
    <w:p w:rsidR="0020485A" w:rsidRPr="00AB543F" w:rsidRDefault="0020485A" w:rsidP="0020485A">
      <w:pPr>
        <w:pStyle w:val="ListParagraph"/>
        <w:numPr>
          <w:ilvl w:val="0"/>
          <w:numId w:val="293"/>
        </w:numPr>
        <w:spacing w:after="160" w:line="259" w:lineRule="auto"/>
        <w:jc w:val="both"/>
        <w:rPr>
          <w:rFonts w:eastAsiaTheme="minorHAnsi" w:cstheme="minorBidi"/>
        </w:rPr>
      </w:pPr>
      <w:r w:rsidRPr="00AB543F">
        <w:rPr>
          <w:rFonts w:eastAsiaTheme="minorHAnsi" w:cstheme="minorBidi"/>
        </w:rPr>
        <w:t>Shakey — первый робот, «рассуждающий» о своих действиях.</w:t>
      </w:r>
    </w:p>
    <w:p w:rsidR="0020485A" w:rsidRPr="00AB543F" w:rsidRDefault="0020485A" w:rsidP="0020485A">
      <w:pPr>
        <w:jc w:val="both"/>
        <w:rPr>
          <w:b/>
        </w:rPr>
      </w:pPr>
      <w:r w:rsidRPr="00AB543F">
        <w:rPr>
          <w:b/>
        </w:rPr>
        <w:lastRenderedPageBreak/>
        <w:t>2006</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Горт — робот из фильма День, когда остановилась Земля.</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Мария — робот из фильма Метрополис.</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Дэвид — мальчик-андроид из фильма Искусственный разум.</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4"/>
        </w:numPr>
        <w:spacing w:after="160" w:line="259" w:lineRule="auto"/>
        <w:jc w:val="both"/>
        <w:rPr>
          <w:rFonts w:eastAsiaTheme="minorHAnsi" w:cstheme="minorBidi"/>
        </w:rPr>
      </w:pPr>
      <w:r w:rsidRPr="00AB543F">
        <w:rPr>
          <w:rFonts w:eastAsiaTheme="minorHAnsi" w:cstheme="minorBidi"/>
        </w:rPr>
        <w:t>AIBO — робо-собака производства Sony.</w:t>
      </w:r>
    </w:p>
    <w:p w:rsidR="0020485A" w:rsidRPr="00AB543F" w:rsidRDefault="0020485A" w:rsidP="0020485A">
      <w:pPr>
        <w:pStyle w:val="ListParagraph"/>
        <w:numPr>
          <w:ilvl w:val="0"/>
          <w:numId w:val="294"/>
        </w:numPr>
        <w:spacing w:after="160" w:line="259" w:lineRule="auto"/>
        <w:jc w:val="both"/>
        <w:rPr>
          <w:rFonts w:eastAsiaTheme="minorHAnsi" w:cstheme="minorBidi"/>
          <w:lang w:val="en-US"/>
        </w:rPr>
      </w:pPr>
      <w:r w:rsidRPr="00AB543F">
        <w:rPr>
          <w:rFonts w:eastAsiaTheme="minorHAnsi" w:cstheme="minorBidi"/>
          <w:lang w:val="en-US"/>
        </w:rPr>
        <w:t>SCARA — Selective Compliance Assembly Robot Arm.</w:t>
      </w:r>
    </w:p>
    <w:p w:rsidR="0020485A" w:rsidRPr="00AB543F" w:rsidRDefault="0020485A" w:rsidP="0020485A">
      <w:pPr>
        <w:jc w:val="both"/>
        <w:rPr>
          <w:b/>
        </w:rPr>
      </w:pPr>
      <w:r w:rsidRPr="00AB543F">
        <w:rPr>
          <w:b/>
        </w:rPr>
        <w:t>2007-2008</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Дейта — персонаж сериала Звёздный путь: Следующее поколение.</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Lego Mindstorms NXT — робо-конструктор от Lego.</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Navlab.</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Marc Raibert's Hopper.</w:t>
      </w:r>
    </w:p>
    <w:p w:rsidR="0020485A" w:rsidRPr="00AB543F" w:rsidRDefault="0020485A" w:rsidP="0020485A">
      <w:pPr>
        <w:jc w:val="both"/>
        <w:rPr>
          <w:b/>
        </w:rPr>
      </w:pPr>
      <w:r w:rsidRPr="00AB543F">
        <w:rPr>
          <w:b/>
        </w:rPr>
        <w:t>2009</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6"/>
        </w:numPr>
        <w:spacing w:after="160" w:line="259" w:lineRule="auto"/>
        <w:jc w:val="both"/>
        <w:rPr>
          <w:rFonts w:eastAsiaTheme="minorHAnsi" w:cstheme="minorBidi"/>
        </w:rPr>
      </w:pPr>
      <w:r w:rsidRPr="00AB543F">
        <w:rPr>
          <w:rFonts w:eastAsiaTheme="minorHAnsi" w:cstheme="minorBidi"/>
        </w:rPr>
        <w:t>Терминатор T-800.</w:t>
      </w:r>
    </w:p>
    <w:p w:rsidR="0020485A" w:rsidRPr="00AB543F" w:rsidRDefault="0020485A" w:rsidP="0020485A">
      <w:pPr>
        <w:pStyle w:val="ListParagraph"/>
        <w:numPr>
          <w:ilvl w:val="0"/>
          <w:numId w:val="296"/>
        </w:numPr>
        <w:spacing w:after="160" w:line="259" w:lineRule="auto"/>
        <w:jc w:val="both"/>
        <w:rPr>
          <w:rFonts w:eastAsiaTheme="minorHAnsi" w:cstheme="minorBidi"/>
        </w:rPr>
      </w:pPr>
      <w:r w:rsidRPr="00AB543F">
        <w:rPr>
          <w:rFonts w:eastAsiaTheme="minorHAnsi" w:cstheme="minorBidi"/>
        </w:rPr>
        <w:t>Хьюи, Дьюи и Луи из фильма Молчаливый бег.</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Марсоходы Спирит и Оппортьюнити.</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Da Vinci — аппарат для проведения хирургических операций.</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Roomba — роботизированный пылесос от iRobot.</w:t>
      </w:r>
    </w:p>
    <w:p w:rsidR="0020485A" w:rsidRPr="00B459F6" w:rsidRDefault="0020485A" w:rsidP="0020485A">
      <w:pPr>
        <w:pStyle w:val="Heading3"/>
        <w:jc w:val="both"/>
        <w:rPr>
          <w:lang w:val="ru-RU"/>
        </w:rPr>
      </w:pPr>
      <w:bookmarkStart w:id="418" w:name="_Toc438377629"/>
      <w:r w:rsidRPr="00B459F6">
        <w:rPr>
          <w:lang w:val="ru-RU"/>
        </w:rPr>
        <w:t>Устройство роботов</w:t>
      </w:r>
      <w:bookmarkEnd w:id="418"/>
    </w:p>
    <w:p w:rsidR="0020485A" w:rsidRPr="00B459F6" w:rsidRDefault="0020485A" w:rsidP="0020485A">
      <w:pPr>
        <w:pStyle w:val="Heading4"/>
        <w:jc w:val="both"/>
        <w:rPr>
          <w:i w:val="0"/>
          <w:iCs w:val="0"/>
          <w:lang w:val="ru-RU"/>
        </w:rPr>
      </w:pPr>
      <w:r w:rsidRPr="00B459F6">
        <w:rPr>
          <w:i w:val="0"/>
          <w:iCs w:val="0"/>
          <w:lang w:val="ru-RU"/>
        </w:rPr>
        <w:t>Приводы</w:t>
      </w:r>
    </w:p>
    <w:p w:rsidR="0020485A" w:rsidRPr="00B459F6" w:rsidRDefault="0020485A" w:rsidP="0020485A">
      <w:pPr>
        <w:jc w:val="both"/>
        <w:rPr>
          <w:lang w:val="ru-RU"/>
        </w:rPr>
      </w:pPr>
      <w:r w:rsidRPr="00B459F6">
        <w:rPr>
          <w:lang w:val="ru-RU"/>
        </w:rPr>
        <w:t>Приводы — это «мышцы» роботов. В настоящее время самыми популярными двигателями в приводах являются электрические, но применяются и другие, использующие химические вещества или сжатый воздух.</w:t>
      </w:r>
    </w:p>
    <w:p w:rsidR="0020485A" w:rsidRPr="00B459F6" w:rsidRDefault="0020485A" w:rsidP="0020485A">
      <w:pPr>
        <w:jc w:val="both"/>
        <w:rPr>
          <w:lang w:val="ru-RU"/>
        </w:rPr>
      </w:pPr>
      <w:r w:rsidRPr="00B459F6">
        <w:rPr>
          <w:lang w:val="ru-RU"/>
        </w:rPr>
        <w:t>Двигатели постоянного тока: В настоящий момент большинство роботов используют электродвигатели, которые могут быть нескольких видов.</w:t>
      </w:r>
    </w:p>
    <w:p w:rsidR="0020485A" w:rsidRPr="00B459F6" w:rsidRDefault="0020485A" w:rsidP="0020485A">
      <w:pPr>
        <w:jc w:val="both"/>
        <w:rPr>
          <w:lang w:val="ru-RU"/>
        </w:rPr>
      </w:pPr>
      <w:r w:rsidRPr="00B459F6">
        <w:rPr>
          <w:lang w:val="ru-RU"/>
        </w:rPr>
        <w:t xml:space="preserve">Шаговые электродвигатели: Как можно предположить из названия, шаговые электродвигатели не вращаются свободно, подобно двигателям постоянного тока. Они поворачиваются пошагово на определённый угол под управлением контроллера. Это позволяет обойтись без датчика </w:t>
      </w:r>
      <w:r w:rsidRPr="00B459F6">
        <w:rPr>
          <w:lang w:val="ru-RU"/>
        </w:rPr>
        <w:lastRenderedPageBreak/>
        <w:t>положения, так как угол, на который был сделан поворот, заведомо известен контроллеру; поэтому такие двигатели часто используются в приводах многих роботов и станках с ЧПУ.</w:t>
      </w:r>
    </w:p>
    <w:p w:rsidR="0020485A" w:rsidRPr="00B459F6" w:rsidRDefault="0020485A" w:rsidP="0020485A">
      <w:pPr>
        <w:jc w:val="both"/>
        <w:rPr>
          <w:lang w:val="ru-RU"/>
        </w:rPr>
      </w:pPr>
      <w:r w:rsidRPr="00B459F6">
        <w:rPr>
          <w:lang w:val="ru-RU"/>
        </w:rPr>
        <w:t>Пьезодвигатели: Современной альтернативой двигателям постоянного тока являются пьезодвигатели, также известные как ультразвуковые двигатели. Принцип их работы весьма оригинален: крошечные пьезоэлектрические ножки, вибрирующие с частотой более 1000 раз в секунду, заставляют мотор двигаться по окружности или прямой. Преимуществами подобных двигателей являются высокое нанометрическое разрешение, скорость и мощность, несоизмеримая с их размерами. Пьезодвигатели уже доступны на коммерческой основе и также применяются на некоторых роботах.</w:t>
      </w:r>
    </w:p>
    <w:p w:rsidR="0020485A" w:rsidRPr="00B459F6" w:rsidRDefault="0020485A" w:rsidP="0020485A">
      <w:pPr>
        <w:jc w:val="both"/>
        <w:rPr>
          <w:lang w:val="ru-RU"/>
        </w:rPr>
      </w:pPr>
      <w:r w:rsidRPr="00B459F6">
        <w:rPr>
          <w:lang w:val="ru-RU"/>
        </w:rPr>
        <w:t>Воздушные мышцы: Воздушные мышцы — простое, но мощное устройство для обеспечения силы тяги. При накачивании сжатым воздухом мышцы способны сокращаться до 40 % от своей длины. Причиной такого поведения является плетение, видимое с внешней стороны, которое заставляет мышцы быть или длинными и тонкими, или короткими и толстыми. Так как способ их работы схож с биологическими мышцами, их можно использовать для производства роботов с мышцами и скелетом, аналогичными мышцам и скелету животных.</w:t>
      </w:r>
    </w:p>
    <w:p w:rsidR="0020485A" w:rsidRPr="00B459F6" w:rsidRDefault="0020485A" w:rsidP="0020485A">
      <w:pPr>
        <w:jc w:val="both"/>
        <w:rPr>
          <w:lang w:val="ru-RU"/>
        </w:rPr>
      </w:pPr>
      <w:r w:rsidRPr="00B459F6">
        <w:rPr>
          <w:lang w:val="ru-RU"/>
        </w:rPr>
        <w:t>Электроактивные полимеры: Электроактивные полимеры — это вид пластмасс, который изменяет форму в ответ на электрическую стимуляцию. Они могут быть сконструированы таким образом, что могут гнуться, растягиваться или сокращаться. Впрочем, в настоящее время нет ЭАП, пригодных для производства коммерческих роботов, так как все ныне существующие их образцы неэффективны или непрочны.</w:t>
      </w:r>
    </w:p>
    <w:p w:rsidR="0020485A" w:rsidRPr="00B459F6" w:rsidRDefault="0020485A" w:rsidP="0020485A">
      <w:pPr>
        <w:jc w:val="both"/>
        <w:rPr>
          <w:lang w:val="ru-RU"/>
        </w:rPr>
      </w:pPr>
      <w:r w:rsidRPr="00B459F6">
        <w:rPr>
          <w:lang w:val="ru-RU"/>
        </w:rPr>
        <w:t>Эластичные нанотрубки: Это — многообещающая экспериментальная технология, находящаяся на ранней стадии разработки. Отсутствие дефектов в нанотрубках позволяет волокну эластично деформироваться на несколько процентов. Человеческий бицепс может быть заменён проводом из такого материала диаметром 8 мм. Подобные компактные «мышцы» могут помочь роботам в будущем обгонять и перепрыгивать человека.</w:t>
      </w:r>
    </w:p>
    <w:p w:rsidR="0020485A" w:rsidRPr="00B459F6" w:rsidRDefault="0020485A" w:rsidP="0020485A">
      <w:pPr>
        <w:pStyle w:val="Heading4"/>
        <w:jc w:val="both"/>
        <w:rPr>
          <w:i w:val="0"/>
          <w:iCs w:val="0"/>
          <w:lang w:val="ru-RU"/>
        </w:rPr>
      </w:pPr>
      <w:r w:rsidRPr="00B459F6">
        <w:rPr>
          <w:i w:val="0"/>
          <w:iCs w:val="0"/>
          <w:lang w:val="ru-RU"/>
        </w:rPr>
        <w:t>Способы передвижения</w:t>
      </w:r>
    </w:p>
    <w:p w:rsidR="0020485A" w:rsidRPr="00B459F6" w:rsidRDefault="0020485A" w:rsidP="0020485A">
      <w:pPr>
        <w:jc w:val="both"/>
        <w:rPr>
          <w:lang w:val="ru-RU"/>
        </w:rPr>
      </w:pPr>
      <w:r w:rsidRPr="00B459F6">
        <w:rPr>
          <w:lang w:val="ru-RU"/>
        </w:rPr>
        <w:t xml:space="preserve">Для передвижения по открытой местности чаще всего используют колёсный или гусеничный движитель (примерами подобных роботов могут служить </w:t>
      </w:r>
      <w:r w:rsidRPr="003E5CD5">
        <w:t>Warrior</w:t>
      </w:r>
      <w:r w:rsidRPr="00B459F6">
        <w:rPr>
          <w:lang w:val="ru-RU"/>
        </w:rPr>
        <w:t xml:space="preserve"> и </w:t>
      </w:r>
      <w:r w:rsidRPr="003E5CD5">
        <w:t>PackBot</w:t>
      </w:r>
      <w:r w:rsidRPr="00B459F6">
        <w:rPr>
          <w:lang w:val="ru-RU"/>
        </w:rPr>
        <w:t xml:space="preserve">). Реже используются шагающие системы (примерами подобных роботов могут служить </w:t>
      </w:r>
      <w:r w:rsidRPr="003E5CD5">
        <w:t>BigDog</w:t>
      </w:r>
      <w:r w:rsidRPr="00B459F6">
        <w:rPr>
          <w:lang w:val="ru-RU"/>
        </w:rPr>
        <w:t xml:space="preserve"> и </w:t>
      </w:r>
      <w:r w:rsidRPr="003E5CD5">
        <w:t>Asimo</w:t>
      </w:r>
      <w:r w:rsidRPr="00B459F6">
        <w:rPr>
          <w:lang w:val="ru-RU"/>
        </w:rPr>
        <w:t>). Для неровных поверхностей создаются гибридные конструкции, сочетающие колёсный или гусеничный ход со сложной кинематикой движения колёс. Такая конструкция была применена в луноходе.</w:t>
      </w:r>
    </w:p>
    <w:p w:rsidR="0020485A" w:rsidRPr="00B459F6" w:rsidRDefault="0020485A" w:rsidP="0020485A">
      <w:pPr>
        <w:jc w:val="both"/>
        <w:rPr>
          <w:lang w:val="ru-RU"/>
        </w:rPr>
      </w:pPr>
      <w:r w:rsidRPr="00B459F6">
        <w:rPr>
          <w:lang w:val="ru-RU"/>
        </w:rPr>
        <w:t>Внутри помещений, на промышленных объектах роботы передвигаются вдоль монорельсов, по напольной колее и т. д. Для перемещения по наклонным или вертикальным плоскостям, по трубам используются системы, аналогичные «шагающим» конструкциям, но с вакуумными присосками. Роботы, предназначенные для обследования высоковольтных линий электропередач, имеют в своей верхней части колёсные шасси, перемещающиеся по проводам. Также известны роботы, использующие принципы движения живых организмов — змей, червей, рыб, птиц, насекомых и других; соответственно, говорят о ползающих, инсектоморфных и других типах роботов бионического происхождения.</w:t>
      </w:r>
    </w:p>
    <w:p w:rsidR="0020485A" w:rsidRPr="00B459F6" w:rsidRDefault="0020485A" w:rsidP="0020485A">
      <w:pPr>
        <w:jc w:val="both"/>
        <w:rPr>
          <w:lang w:val="ru-RU"/>
        </w:rPr>
      </w:pPr>
      <w:r w:rsidRPr="00B459F6">
        <w:rPr>
          <w:lang w:val="ru-RU"/>
        </w:rPr>
        <w:lastRenderedPageBreak/>
        <w:t>Системы построения модели окружающего пространства по ультразвуку или сканированием лазерным лучом широко используются в гонках роботизированных автомобилей (которые уже успешно и самостоятельно проходят реальные городские трассы и дороги на пересечённой местности с учётом неожиданно возникающих препятствий).</w:t>
      </w:r>
    </w:p>
    <w:p w:rsidR="0020485A" w:rsidRPr="00B459F6" w:rsidRDefault="0020485A" w:rsidP="0020485A">
      <w:pPr>
        <w:pStyle w:val="Heading4"/>
        <w:jc w:val="both"/>
        <w:rPr>
          <w:i w:val="0"/>
          <w:iCs w:val="0"/>
          <w:lang w:val="ru-RU"/>
        </w:rPr>
      </w:pPr>
      <w:r w:rsidRPr="00B459F6">
        <w:rPr>
          <w:i w:val="0"/>
          <w:iCs w:val="0"/>
          <w:lang w:val="ru-RU"/>
        </w:rPr>
        <w:t>Системы управления</w:t>
      </w:r>
    </w:p>
    <w:p w:rsidR="0020485A" w:rsidRPr="00B459F6" w:rsidRDefault="0020485A" w:rsidP="0020485A">
      <w:pPr>
        <w:jc w:val="both"/>
        <w:rPr>
          <w:lang w:val="ru-RU"/>
        </w:rPr>
      </w:pPr>
      <w:r w:rsidRPr="00B459F6">
        <w:rPr>
          <w:lang w:val="ru-RU"/>
        </w:rPr>
        <w:t>Под управлением роботом понимается решение комплекса задач, связанных с адаптацией робота к кругу решаемых им задач, программированием движений, синтезом системы управления и её программного обеспечения.</w:t>
      </w:r>
    </w:p>
    <w:p w:rsidR="0020485A" w:rsidRPr="00B459F6" w:rsidRDefault="0020485A" w:rsidP="0020485A">
      <w:pPr>
        <w:jc w:val="both"/>
        <w:rPr>
          <w:lang w:val="ru-RU"/>
        </w:rPr>
      </w:pPr>
      <w:r w:rsidRPr="00B459F6">
        <w:rPr>
          <w:lang w:val="ru-RU"/>
        </w:rPr>
        <w:t>По типу управления робототехнические системы подразделяются на:</w:t>
      </w:r>
    </w:p>
    <w:p w:rsidR="0020485A" w:rsidRPr="006D159A" w:rsidRDefault="0020485A" w:rsidP="0020485A">
      <w:pPr>
        <w:jc w:val="both"/>
      </w:pPr>
      <w:r w:rsidRPr="006D159A">
        <w:t>1.</w:t>
      </w:r>
      <w:r>
        <w:t xml:space="preserve"> </w:t>
      </w:r>
      <w:r w:rsidRPr="006D159A">
        <w:t>Биотехнические:</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командные (кнопочное и рычажное управление отдельными звеньями робота);</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копирующие (повтор движения человека, возможна реализация обратной связи, передающей прилагаемое усилие, экзоскелеты);</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полуавтоматические (управление одним командным органом, например, рукояткой всей кинематической схемой робота);</w:t>
      </w:r>
    </w:p>
    <w:p w:rsidR="0020485A" w:rsidRPr="006D159A" w:rsidRDefault="0020485A" w:rsidP="0020485A">
      <w:pPr>
        <w:jc w:val="both"/>
      </w:pPr>
      <w:r>
        <w:t xml:space="preserve">2. </w:t>
      </w:r>
      <w:r w:rsidRPr="006D159A">
        <w:t>Автоматические:</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программные (функционируют по заранее заданной программе, в основном предназначены для решения однообразных задач в неизменных условиях окружения);</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адаптивные (решают типовые задачи, но адаптируются под условия функционирования);</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интеллектуальные (наиболее развитые автоматические системы);</w:t>
      </w:r>
    </w:p>
    <w:p w:rsidR="0020485A" w:rsidRPr="006D159A" w:rsidRDefault="0020485A" w:rsidP="0020485A">
      <w:pPr>
        <w:jc w:val="both"/>
      </w:pPr>
      <w:r>
        <w:t xml:space="preserve">3. </w:t>
      </w:r>
      <w:r w:rsidRPr="006D159A">
        <w:t>Интерактивные:</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t>автоматизированные (возможно чередование автоматических и биотехнических режимов);</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t>супервизорные (автоматические системы, в которых человек выполняет только целеуказательные функции);</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t>диалоговые (робот участвует в диалоге с человеком по выбору стратегии поведения, при этом как правило робот оснащается экспертной системой, способной прогнозировать результаты манипуляций и дающей советы по выбору цели).</w:t>
      </w:r>
    </w:p>
    <w:p w:rsidR="0020485A" w:rsidRPr="0020485A" w:rsidRDefault="0020485A" w:rsidP="0020485A">
      <w:pPr>
        <w:jc w:val="both"/>
        <w:rPr>
          <w:lang w:val="ru-RU"/>
        </w:rPr>
      </w:pPr>
      <w:r w:rsidRPr="0020485A">
        <w:rPr>
          <w:lang w:val="ru-RU"/>
        </w:rPr>
        <w:t>Среди основных задач управления роботами выделяют такие:</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положений;</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движений;</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сил и моментов;</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анализ динамической точности;</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идентификация кинематических и динамических характеристик робота.</w:t>
      </w:r>
    </w:p>
    <w:p w:rsidR="0020485A" w:rsidRPr="0020485A" w:rsidRDefault="0020485A" w:rsidP="0020485A">
      <w:pPr>
        <w:jc w:val="both"/>
        <w:rPr>
          <w:lang w:val="ru-RU"/>
        </w:rPr>
      </w:pPr>
      <w:r w:rsidRPr="0020485A">
        <w:rPr>
          <w:lang w:val="ru-RU"/>
        </w:rPr>
        <w:t>В развитии методов управления роботами огромное значение имеют достижения технической кибернетики и теории автоматического управления.</w:t>
      </w:r>
    </w:p>
    <w:p w:rsidR="0020485A" w:rsidRPr="0020485A" w:rsidRDefault="0020485A" w:rsidP="0020485A">
      <w:pPr>
        <w:jc w:val="both"/>
        <w:rPr>
          <w:lang w:val="ru-RU"/>
        </w:rPr>
      </w:pPr>
      <w:r w:rsidRPr="0020485A">
        <w:rPr>
          <w:lang w:val="ru-RU"/>
        </w:rPr>
        <w:t xml:space="preserve">Помимо уже широко применяющихся нейросетевых технологий, существуют алгоритмы самообучения взаимодействию робота с окружающими предметами в реальном трёхмерном мире: </w:t>
      </w:r>
      <w:r w:rsidRPr="0020485A">
        <w:rPr>
          <w:lang w:val="ru-RU"/>
        </w:rPr>
        <w:lastRenderedPageBreak/>
        <w:t xml:space="preserve">робот-собака </w:t>
      </w:r>
      <w:r w:rsidRPr="003E5CD5">
        <w:t>Aibo</w:t>
      </w:r>
      <w:r w:rsidRPr="0020485A">
        <w:rPr>
          <w:lang w:val="ru-RU"/>
        </w:rPr>
        <w:t xml:space="preserve"> под управлением таких алгоритмов прошел те же стадии обучения, что и новорожденный младенец, самостоятельно научившись координировать движения своих конечностей и взаимодействовать с окружающими предметами (погремушками в детском манеже). Это дает ещё один пример математического понимания алгоритмов работы высшей нервной деятельности человека.</w:t>
      </w:r>
    </w:p>
    <w:p w:rsidR="00082EED" w:rsidRDefault="00082EED" w:rsidP="00D66E70">
      <w:pPr>
        <w:pStyle w:val="Heading2"/>
        <w:rPr>
          <w:lang w:val="ru-RU"/>
        </w:rPr>
      </w:pPr>
      <w:bookmarkStart w:id="419" w:name="_Toc438377320"/>
      <w:bookmarkStart w:id="420" w:name="_Toc438377630"/>
      <w:r>
        <w:rPr>
          <w:lang w:val="ru-RU"/>
        </w:rPr>
        <w:t>Интернет вещей</w:t>
      </w:r>
      <w:bookmarkEnd w:id="419"/>
      <w:bookmarkEnd w:id="420"/>
    </w:p>
    <w:p w:rsidR="00A34DDC" w:rsidRPr="00C309EA" w:rsidRDefault="00A34DDC" w:rsidP="00A34DDC">
      <w:pPr>
        <w:pStyle w:val="Heading3"/>
        <w:jc w:val="both"/>
        <w:rPr>
          <w:lang w:val="ru-RU"/>
        </w:rPr>
      </w:pPr>
      <w:bookmarkStart w:id="421" w:name="_Toc438377631"/>
      <w:r w:rsidRPr="00C309EA">
        <w:rPr>
          <w:lang w:val="ru-RU"/>
        </w:rPr>
        <w:t>Введение</w:t>
      </w:r>
      <w:bookmarkEnd w:id="421"/>
    </w:p>
    <w:p w:rsidR="00A34DDC" w:rsidRPr="00C309EA" w:rsidRDefault="00A34DDC" w:rsidP="00A34DDC">
      <w:pPr>
        <w:jc w:val="both"/>
        <w:rPr>
          <w:lang w:val="ru-RU"/>
        </w:rPr>
      </w:pPr>
      <w:r w:rsidRPr="00C309EA">
        <w:rPr>
          <w:lang w:val="ru-RU"/>
        </w:rPr>
        <w:t>В 1926 году Никола Тесла в интервью для журнала «Collier’s» сказал, что в будущем радио будет преобразовано в «большой мозг», все вещи станут частью единого целого, а инструменты, благодаря которым это станет возможным, будут легко помещаться в кармане. В 1990 году выпускник MIT (Massachusetts Institute of Technology), один из отцов протокола TCP/IP, Джон Ромки подключил к сети свой тостер. Тостер мог удаленно включаться и сообщать о готовности тоста. Это было первым проявлением интернета вещей.</w:t>
      </w:r>
    </w:p>
    <w:p w:rsidR="00A34DDC" w:rsidRPr="00C309EA" w:rsidRDefault="00A34DDC" w:rsidP="00A34DDC">
      <w:pPr>
        <w:jc w:val="both"/>
        <w:rPr>
          <w:lang w:val="ru-RU"/>
        </w:rPr>
      </w:pPr>
      <w:r w:rsidRPr="00C309EA">
        <w:rPr>
          <w:lang w:val="ru-RU"/>
        </w:rPr>
        <w:t>Интернет вещей (</w:t>
      </w:r>
      <w:r w:rsidRPr="00C309EA">
        <w:rPr>
          <w:rStyle w:val="a5"/>
          <w:rFonts w:ascii="Calibri" w:hAnsi="Calibri"/>
          <w:i/>
          <w:iCs/>
        </w:rPr>
        <w:t>Internet of Things</w:t>
      </w:r>
      <w:r w:rsidRPr="00C309EA">
        <w:rPr>
          <w:lang w:val="ru-RU"/>
        </w:rPr>
        <w:t xml:space="preserve">, </w:t>
      </w:r>
      <w:r w:rsidRPr="00C309EA">
        <w:rPr>
          <w:rStyle w:val="a5"/>
          <w:rFonts w:ascii="Calibri" w:hAnsi="Calibri"/>
          <w:i/>
          <w:iCs/>
        </w:rPr>
        <w:t>IoT</w:t>
      </w:r>
      <w:r w:rsidRPr="00C309EA">
        <w:rPr>
          <w:lang w:val="ru-RU"/>
        </w:rPr>
        <w:t>) — концепция вычислительной сети физических объектов (</w:t>
      </w:r>
      <w:r w:rsidRPr="00C309EA">
        <w:rPr>
          <w:rStyle w:val="a5"/>
          <w:rFonts w:ascii="Calibri" w:hAnsi="Calibri"/>
          <w:i/>
          <w:iCs/>
        </w:rPr>
        <w:t>«вещей»</w:t>
      </w:r>
      <w:r w:rsidRPr="00C309EA">
        <w:rPr>
          <w:lang w:val="ru-RU"/>
        </w:rPr>
        <w:t>), оснащённых встроенными технологиями для взаимодействия друг с другом или с внешней средой, рассматривающая организацию таких сетей как явление, способное перестроить экономические и общественные процессы, исключающее из части действий и операций необходимость участия человека. Сам термин «Интернет вещей» (Internet of Things) был предложен Кевином Эштоном в 1999 году. В этом же году был создан Центр автоматической идентификации (Auto-ID Center), занимающийся радиочастотной идентификацией (RFID) и сенсорными технологиями, благодаря которому эта концепция и получила широкое распространение. В 2008-2009 по данным доклада компании Cisco произошел переход от «Интернета людей» к «Интернету вещей», т.е. количество подключенных к сети предметов превысило количество людей на планете Земля.</w:t>
      </w:r>
    </w:p>
    <w:p w:rsidR="00A34DDC" w:rsidRPr="00C309EA" w:rsidRDefault="00A34DDC" w:rsidP="00A34DDC">
      <w:pPr>
        <w:pStyle w:val="Heading3"/>
        <w:jc w:val="both"/>
        <w:rPr>
          <w:lang w:val="ru-RU"/>
        </w:rPr>
      </w:pPr>
      <w:bookmarkStart w:id="422" w:name="_Toc438377632"/>
      <w:r w:rsidRPr="00C309EA">
        <w:rPr>
          <w:lang w:val="ru-RU"/>
        </w:rPr>
        <w:t>Технологии</w:t>
      </w:r>
      <w:bookmarkEnd w:id="422"/>
    </w:p>
    <w:p w:rsidR="00A34DDC" w:rsidRPr="00C309EA" w:rsidRDefault="00A34DDC" w:rsidP="00A34DDC">
      <w:pPr>
        <w:jc w:val="both"/>
        <w:rPr>
          <w:lang w:val="ru-RU"/>
        </w:rPr>
      </w:pPr>
      <w:r w:rsidRPr="00C309EA">
        <w:rPr>
          <w:lang w:val="ru-RU"/>
        </w:rPr>
        <w:t>Говоря об интернете вещей, необходимо понимать, что это не только множество различных приборов и датчиков, объединенных между собой проводными и беспроводными каналами связи и подключенных к сети Интернет, но еще и более тесная интеграция реального и виртуального миров, в котором общение производится между людьми и устройствами. Как достичь этого технически? Во-первых, мультиагентные технологии — они уже везде и всюду, и интернет вещей без них невозможен. Каждому участнику из реального мира (т.е. каждому человеку и каждому устройству) ставится в соответствие программный агент — объект с некоторой степенью интеллектуальности, представляющий его интересы в мире виртуальном. Как живут и работают агенты</w:t>
      </w:r>
    </w:p>
    <w:p w:rsidR="00A34DDC" w:rsidRPr="00C309EA" w:rsidRDefault="00A34DDC" w:rsidP="00A34DDC">
      <w:pPr>
        <w:jc w:val="both"/>
        <w:rPr>
          <w:lang w:val="ru-RU"/>
        </w:rPr>
      </w:pPr>
      <w:r w:rsidRPr="00C309EA">
        <w:rPr>
          <w:lang w:val="ru-RU"/>
        </w:rPr>
        <w:t>Жизненный цикл агентов довольно прост. Сначала они воспринимают информацию из внешнего мира. Потом ее нужно обработать, т.е. запланировать некие действия. Ну а действия уже нужно выполнить – отдав соответствующие команды в реальный мир. Получается, что в нашем “умном” доме агент человека постоянно общается с агентами кофеварки, лампочек и так далее, отдавая им команды и обмениваясь информацией.</w:t>
      </w:r>
    </w:p>
    <w:p w:rsidR="00A34DDC" w:rsidRPr="00C309EA" w:rsidRDefault="00A34DDC" w:rsidP="00A34DDC">
      <w:pPr>
        <w:jc w:val="both"/>
        <w:rPr>
          <w:lang w:val="ru-RU"/>
        </w:rPr>
      </w:pPr>
      <w:r w:rsidRPr="00C309EA">
        <w:rPr>
          <w:lang w:val="ru-RU"/>
        </w:rPr>
        <w:t>Данную концепцию связывают, как правило, с развитием двух технологий. Это радиочастотная идентификация (RFID) и беспроводные сенсорные сети (БСС).</w:t>
      </w:r>
    </w:p>
    <w:p w:rsidR="00A34DDC" w:rsidRPr="00C309EA" w:rsidRDefault="00A34DDC" w:rsidP="00A34DDC">
      <w:pPr>
        <w:pStyle w:val="Heading4"/>
        <w:jc w:val="both"/>
        <w:rPr>
          <w:lang w:val="ru-RU"/>
        </w:rPr>
      </w:pPr>
      <w:r w:rsidRPr="00C309EA">
        <w:rPr>
          <w:lang w:val="ru-RU"/>
        </w:rPr>
        <w:lastRenderedPageBreak/>
        <w:t>RFID</w:t>
      </w:r>
    </w:p>
    <w:p w:rsidR="00A34DDC" w:rsidRPr="00C309EA" w:rsidRDefault="00A34DDC" w:rsidP="00A34DDC">
      <w:pPr>
        <w:jc w:val="both"/>
        <w:rPr>
          <w:lang w:val="ru-RU"/>
        </w:rPr>
      </w:pPr>
      <w:r w:rsidRPr="00C309EA">
        <w:rPr>
          <w:lang w:val="ru-RU"/>
        </w:rPr>
        <w:t>RFID (англ. Radio Frequency Identification, радиочастотная идентификация) — метод автоматической идентификации объектов, в котором посредством радиосигналов считываются или записываются данные, хранящиеся в так называемых транспондерах, или RFID-метках.</w:t>
      </w:r>
    </w:p>
    <w:p w:rsidR="00A34DDC" w:rsidRPr="00C309EA" w:rsidRDefault="00A34DDC" w:rsidP="00A34DDC">
      <w:pPr>
        <w:jc w:val="both"/>
        <w:rPr>
          <w:lang w:val="ru-RU"/>
        </w:rPr>
      </w:pPr>
      <w:r w:rsidRPr="00C309EA">
        <w:rPr>
          <w:lang w:val="ru-RU"/>
        </w:rPr>
        <w:t>Данная технология хорошо подходит для отслеживания движения некоторых объектов и получения небольшого объема информации от них. Так, например, если бы все продукты были оснащены RFID-метками, а холодильник RFID-ридером, то он легко мог бы отслеживать срок годности продуктов, а мы могли бы, например, уходя с работы удаленно заглянуть в холодильник и определить, что надо закупить еще.</w:t>
      </w:r>
    </w:p>
    <w:p w:rsidR="00A34DDC" w:rsidRPr="00C309EA" w:rsidRDefault="00A34DDC" w:rsidP="00A34DDC">
      <w:pPr>
        <w:pStyle w:val="Heading4"/>
        <w:jc w:val="both"/>
        <w:rPr>
          <w:lang w:val="ru-RU"/>
        </w:rPr>
      </w:pPr>
      <w:r w:rsidRPr="00C309EA">
        <w:rPr>
          <w:lang w:val="ru-RU"/>
        </w:rPr>
        <w:t>Беспроводные сенсорные сети</w:t>
      </w:r>
    </w:p>
    <w:p w:rsidR="00A34DDC" w:rsidRPr="00C309EA" w:rsidRDefault="00A34DDC" w:rsidP="00A34DDC">
      <w:pPr>
        <w:jc w:val="both"/>
        <w:rPr>
          <w:lang w:val="ru-RU"/>
        </w:rPr>
      </w:pPr>
      <w:r w:rsidRPr="00C309EA">
        <w:rPr>
          <w:lang w:val="ru-RU"/>
        </w:rPr>
        <w:t>Беспроводная сенсорная сеть — это распределенная самоорганизуемая сеть множества датчиков (сенсоров) и исполнительных устройств, объединенных между собой посредством радиоканала. Причем область покрытия подобной сети может составлять от нескольких метров до нескольких километров за счет способности ретрансляции сообщений от одного элемента к другому.</w:t>
      </w:r>
    </w:p>
    <w:p w:rsidR="00A34DDC" w:rsidRPr="00C309EA" w:rsidRDefault="00A34DDC" w:rsidP="00A34DDC">
      <w:pPr>
        <w:jc w:val="both"/>
        <w:rPr>
          <w:lang w:val="ru-RU"/>
        </w:rPr>
      </w:pPr>
      <w:r w:rsidRPr="00C309EA">
        <w:rPr>
          <w:lang w:val="ru-RU"/>
        </w:rPr>
        <w:t>Применяется данная технология для решения многих практических задач связанных с мониторингом, управлением, логистикой и так далее.</w:t>
      </w:r>
    </w:p>
    <w:p w:rsidR="00A34DDC" w:rsidRPr="00C309EA" w:rsidRDefault="00A34DDC" w:rsidP="00A34DDC">
      <w:pPr>
        <w:pStyle w:val="Heading4"/>
        <w:jc w:val="both"/>
        <w:rPr>
          <w:lang w:val="ru-RU"/>
        </w:rPr>
      </w:pPr>
      <w:r w:rsidRPr="00C309EA">
        <w:rPr>
          <w:lang w:val="ru-RU"/>
        </w:rPr>
        <w:t>Проблема с идентификацией</w:t>
      </w:r>
    </w:p>
    <w:p w:rsidR="00A34DDC" w:rsidRPr="00C309EA" w:rsidRDefault="00A34DDC" w:rsidP="00A34DDC">
      <w:pPr>
        <w:jc w:val="both"/>
        <w:rPr>
          <w:lang w:val="ru-RU"/>
        </w:rPr>
      </w:pPr>
      <w:r w:rsidRPr="00C309EA">
        <w:rPr>
          <w:lang w:val="ru-RU"/>
        </w:rPr>
        <w:t xml:space="preserve">Для объектов, непосредственно подключённых к интернет-сетям традиционный идентификатор — </w:t>
      </w:r>
      <w:hyperlink r:id="rId488" w:history="1">
        <w:r w:rsidRPr="00C309EA">
          <w:rPr>
            <w:lang w:val="ru-RU"/>
          </w:rPr>
          <w:t>MAC-адрес</w:t>
        </w:r>
      </w:hyperlink>
      <w:r w:rsidRPr="00C309EA">
        <w:rPr>
          <w:lang w:val="ru-RU"/>
        </w:rPr>
        <w:t xml:space="preserve"> сетевого адаптера, позволяющий идентифицировать устройство на канальном уровне, при этом диапазон доступных адресов практически исчерпаем (2</w:t>
      </w:r>
      <w:r w:rsidRPr="00C309EA">
        <w:rPr>
          <w:rStyle w:val="a5"/>
          <w:rFonts w:ascii="Calibri" w:hAnsi="Calibri"/>
          <w:vertAlign w:val="superscript"/>
        </w:rPr>
        <w:t>48</w:t>
      </w:r>
      <w:r w:rsidRPr="00C309EA">
        <w:rPr>
          <w:lang w:val="ru-RU"/>
        </w:rPr>
        <w:t xml:space="preserve"> адресов в пространстве MAC-48). Использование идентификатора канального уровня не слишком удобно для приложений. Более того, согласно прогнозам компании Cisco, к 2020 году к сети Интернет будет подключено свыше 50 миллиардов устройств, что вызывает проблемы с идентификацией. Проблему призван решить протокол </w:t>
      </w:r>
      <w:hyperlink r:id="rId489" w:history="1">
        <w:r w:rsidRPr="00C309EA">
          <w:rPr>
            <w:lang w:val="ru-RU"/>
          </w:rPr>
          <w:t>IPv6</w:t>
        </w:r>
      </w:hyperlink>
      <w:r w:rsidRPr="00C309EA">
        <w:rPr>
          <w:lang w:val="ru-RU"/>
        </w:rPr>
        <w:t>, обеспечивающий уникальными адресами сетевого уровня не менее 300 млн устройств на одного жителя Земли (2 в 128).</w:t>
      </w:r>
    </w:p>
    <w:p w:rsidR="00A34DDC" w:rsidRPr="00C309EA" w:rsidRDefault="00A34DDC" w:rsidP="00A34DDC">
      <w:pPr>
        <w:pStyle w:val="Heading4"/>
        <w:jc w:val="both"/>
        <w:rPr>
          <w:lang w:val="ru-RU"/>
        </w:rPr>
      </w:pPr>
      <w:r w:rsidRPr="00C309EA">
        <w:rPr>
          <w:lang w:val="ru-RU"/>
        </w:rPr>
        <w:t>Протоколы</w:t>
      </w:r>
    </w:p>
    <w:p w:rsidR="00A34DDC" w:rsidRPr="00C309EA" w:rsidRDefault="00A34DDC" w:rsidP="00A34DDC">
      <w:pPr>
        <w:jc w:val="both"/>
        <w:rPr>
          <w:lang w:val="ru-RU"/>
        </w:rPr>
      </w:pPr>
      <w:r w:rsidRPr="00C309EA">
        <w:rPr>
          <w:lang w:val="ru-RU"/>
        </w:rPr>
        <w:t>Говоря о протоколах, необходимо понимать специфику. Устройства (D) должны устанавливать друг с другом связь (D2D). Затем нужно собрать и передать данные с этих устройств в серверную (S) инфраструктуру (D2S). Эта серверная инфраструктура должна совместно использовать данные (S2S), имея возможность передавать данные обратно устройствам, программам анализа или людям. Можно выделить следующие протоколы для решения задач в этой инфраструктуре:</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MQTT: протокол для сбора данных устройств и передачи их серверам (D2S);</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XMPP: протокол для соединения устройств с людьми, частный случай D2S-схемы, когда люди соединяются с серверами;</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DDS: быстрая шина для интегрирования интеллектуальных устройств (D2D);</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AMQP: система организация очередей для соединения серверов между собой (S2S).</w:t>
      </w:r>
    </w:p>
    <w:p w:rsidR="00A34DDC" w:rsidRPr="00C309EA" w:rsidRDefault="00A34DDC" w:rsidP="00A34DDC">
      <w:pPr>
        <w:jc w:val="both"/>
        <w:rPr>
          <w:lang w:val="ru-RU"/>
        </w:rPr>
      </w:pPr>
      <w:r w:rsidRPr="00C309EA">
        <w:rPr>
          <w:lang w:val="ru-RU"/>
        </w:rPr>
        <w:t>Каждый из этих протоколов широко распространён. Есть по крайней мере 10 вариантов реализации каждого из них. По сути, все четыре вышеперечисленных протокола представляют собой протоколы «Интернета вещей» реального времени с публикацией/подпиской, которые способны соединять тысячи устройств.</w:t>
      </w:r>
    </w:p>
    <w:p w:rsidR="00A34DDC" w:rsidRPr="00C309EA" w:rsidRDefault="00A34DDC" w:rsidP="00A34DDC">
      <w:pPr>
        <w:jc w:val="both"/>
        <w:rPr>
          <w:lang w:val="ru-RU"/>
        </w:rPr>
      </w:pPr>
      <w:r w:rsidRPr="00C309EA">
        <w:rPr>
          <w:lang w:val="ru-RU"/>
        </w:rPr>
        <w:lastRenderedPageBreak/>
        <w:t>На самом деле эти протоколы очень разные. Современный Интернет поддерживает сотни протоколов. «Интернет вещей» будет поддерживать ещё на сотни протоколов больше.</w:t>
      </w:r>
    </w:p>
    <w:p w:rsidR="00A34DDC" w:rsidRPr="00C309EA" w:rsidRDefault="00A34DDC" w:rsidP="00A34DDC">
      <w:pPr>
        <w:pStyle w:val="Heading3"/>
        <w:jc w:val="both"/>
        <w:rPr>
          <w:lang w:val="ru-RU"/>
        </w:rPr>
      </w:pPr>
      <w:bookmarkStart w:id="423" w:name="_Toc438377633"/>
      <w:r w:rsidRPr="00C309EA">
        <w:rPr>
          <w:lang w:val="ru-RU"/>
        </w:rPr>
        <w:t>Инструменты и продукты</w:t>
      </w:r>
      <w:bookmarkEnd w:id="423"/>
    </w:p>
    <w:p w:rsidR="00A34DDC" w:rsidRPr="00A34DDC" w:rsidRDefault="00A34DDC" w:rsidP="00A34DDC">
      <w:pPr>
        <w:jc w:val="both"/>
        <w:rPr>
          <w:lang w:val="ru-RU"/>
        </w:rPr>
      </w:pPr>
      <w:r w:rsidRPr="00C309EA">
        <w:rPr>
          <w:lang w:val="ru-RU"/>
        </w:rPr>
        <w:t xml:space="preserve">Наиболее известной компанией, которая смогла успешно построить бизнес на интернете вещей, является Nest. Самым известным продуктом этой компании стал термостат. Помимо термостатов и иной бытовой техники компания организовала программу Works with Nest. Таких интеграций «Works with Nest» уже десяток. Среди участников, например, компании Jawbone (термостат ориентируется на данные браслета и регулирует температуру в зависимости от того, спите вы или бодрствуете), Whirlpool (стиральная машина выбирает режим работы, опираясь на данные о том, дома вы или нет) и Mercedes-Benz, Chamberlain (ворота для гаражей), а также производитель периферийных устройств Logitech и сервис IFTTT. В 2014 году компанию Nest приобрел интернет-гигант Google за $3.2 миллиарда. И уже через год, на конференции Google I/O 2015 были представлены проекты Project Brillo и Google Weave. </w:t>
      </w:r>
    </w:p>
    <w:p w:rsidR="00A34DDC" w:rsidRPr="00C309EA" w:rsidRDefault="00A34DDC" w:rsidP="00A34DDC">
      <w:pPr>
        <w:pStyle w:val="Heading4"/>
        <w:jc w:val="both"/>
        <w:rPr>
          <w:lang w:val="ru-RU"/>
        </w:rPr>
      </w:pPr>
      <w:r w:rsidRPr="00C309EA">
        <w:rPr>
          <w:lang w:val="ru-RU"/>
        </w:rPr>
        <w:t>Project Brillo</w:t>
      </w:r>
    </w:p>
    <w:p w:rsidR="00A34DDC" w:rsidRPr="00C309EA" w:rsidRDefault="00A34DDC" w:rsidP="00A34DDC">
      <w:pPr>
        <w:jc w:val="both"/>
        <w:rPr>
          <w:lang w:val="ru-RU"/>
        </w:rPr>
      </w:pPr>
      <w:r w:rsidRPr="00C309EA">
        <w:rPr>
          <w:lang w:val="ru-RU"/>
        </w:rPr>
        <w:t>Brillo — название губки для мытья посуды. Звучит немного странно, но Google объясняет это тем, что Project Brillo очищает Android до основания.</w:t>
      </w:r>
    </w:p>
    <w:p w:rsidR="00A34DDC" w:rsidRPr="00C309EA" w:rsidRDefault="00A34DDC" w:rsidP="00A34DDC">
      <w:pPr>
        <w:jc w:val="both"/>
        <w:rPr>
          <w:lang w:val="ru-RU"/>
        </w:rPr>
      </w:pPr>
      <w:r w:rsidRPr="00C309EA">
        <w:rPr>
          <w:lang w:val="ru-RU"/>
        </w:rPr>
        <w:t>Project Brillo — платформа на Android, которая, по планам Google, окажется на всех видах умных устройств. На самом деле, у большинства из этих устройств не будет мощных процессоров и памяти для работы. У многих даже не будет экрана. Поэтому Project Brillo должен быть очень легким и нетребовательным. Google также выделяет «широкую поддержку железа». Это основа для расширения и гибкости, чтобы позволить производителям устройств использовать любые чипы широкого круга производителей, что оградит рынок от монополии и позволит снизить минимальную цену поддерживаемых устройств. Также большой акцент был сделан на безопасность. Project Brillo будет «удобен для защиты». Это, возможно, самая критичная из всех целей.</w:t>
      </w:r>
    </w:p>
    <w:p w:rsidR="00A34DDC" w:rsidRPr="00C309EA" w:rsidRDefault="00A34DDC" w:rsidP="00A34DDC">
      <w:pPr>
        <w:jc w:val="both"/>
        <w:rPr>
          <w:lang w:val="ru-RU"/>
        </w:rPr>
      </w:pPr>
      <w:r w:rsidRPr="00C309EA">
        <w:rPr>
          <w:lang w:val="ru-RU"/>
        </w:rPr>
        <w:t>Проект Brillo является проектом с открытым исходным кодом с 20 ноября 2015 года. Подробности можно увидеть здесь: android.googlesource.com/brillo/manifest/</w:t>
      </w:r>
    </w:p>
    <w:p w:rsidR="00A34DDC" w:rsidRPr="00C309EA" w:rsidRDefault="00A34DDC" w:rsidP="00A34DDC">
      <w:pPr>
        <w:pStyle w:val="Heading4"/>
        <w:jc w:val="both"/>
        <w:rPr>
          <w:lang w:val="ru-RU"/>
        </w:rPr>
      </w:pPr>
      <w:r w:rsidRPr="00C309EA">
        <w:rPr>
          <w:lang w:val="ru-RU"/>
        </w:rPr>
        <w:t>Google Weave</w:t>
      </w:r>
    </w:p>
    <w:p w:rsidR="00A34DDC" w:rsidRPr="00C309EA" w:rsidRDefault="00A34DDC" w:rsidP="00A34DDC">
      <w:pPr>
        <w:jc w:val="both"/>
        <w:rPr>
          <w:lang w:val="ru-RU"/>
        </w:rPr>
      </w:pPr>
      <w:r w:rsidRPr="00C309EA">
        <w:rPr>
          <w:lang w:val="ru-RU"/>
        </w:rPr>
        <w:t>На I/O 2015 Google представила также специальный язык, который разработчики будут использовать для общения с устройствами Brillo. Он называется Weave.</w:t>
      </w:r>
    </w:p>
    <w:p w:rsidR="00A34DDC" w:rsidRPr="00C309EA" w:rsidRDefault="00A34DDC" w:rsidP="00A34DDC">
      <w:pPr>
        <w:jc w:val="both"/>
        <w:rPr>
          <w:lang w:val="ru-RU"/>
        </w:rPr>
      </w:pPr>
      <w:r w:rsidRPr="00C309EA">
        <w:rPr>
          <w:lang w:val="ru-RU"/>
        </w:rPr>
        <w:t xml:space="preserve">Weave — библиотека определений и команд, которые будут использоваться на поддерживаемых устройствах. Это общий язык для всех устройств Интернета вещей, и разработчики смогут добавлять свои термины в язык. </w:t>
      </w:r>
    </w:p>
    <w:p w:rsidR="00A34DDC" w:rsidRPr="00C309EA" w:rsidRDefault="00A34DDC" w:rsidP="00A34DDC">
      <w:pPr>
        <w:pStyle w:val="Heading4"/>
        <w:jc w:val="both"/>
        <w:rPr>
          <w:lang w:val="ru-RU"/>
        </w:rPr>
      </w:pPr>
      <w:r w:rsidRPr="00C309EA">
        <w:rPr>
          <w:lang w:val="ru-RU"/>
        </w:rPr>
        <w:t>Другие</w:t>
      </w:r>
    </w:p>
    <w:p w:rsidR="00A34DDC" w:rsidRPr="00C309EA" w:rsidRDefault="00A34DDC" w:rsidP="00A34DDC">
      <w:pPr>
        <w:jc w:val="both"/>
        <w:rPr>
          <w:lang w:val="ru-RU"/>
        </w:rPr>
      </w:pPr>
      <w:r w:rsidRPr="00C309EA">
        <w:rPr>
          <w:lang w:val="ru-RU"/>
        </w:rPr>
        <w:t xml:space="preserve">Важность и перспективность направления интернета вещей подчеркивает то, что кроме компании Google, известной своей привычкой пробовать и открывать нетронутые рынки, свой вклад внесли такие важные игроки как Apple и Samsung. Apple летом того же года, когда Google приобрела Nest, на своей ежегодной конференции для разработчиков WWDC (аналог Google I/O) представила HomeKIT - инструмент, позволяющий разработчикам разрабатывать приложения, осуществляющие контроль и общее взаимодействие с "умными" вещами.  </w:t>
      </w:r>
    </w:p>
    <w:p w:rsidR="00A34DDC" w:rsidRPr="00C309EA" w:rsidRDefault="00A34DDC" w:rsidP="00A34DDC">
      <w:pPr>
        <w:jc w:val="both"/>
        <w:rPr>
          <w:lang w:val="ru-RU"/>
        </w:rPr>
      </w:pPr>
      <w:r w:rsidRPr="00C309EA">
        <w:rPr>
          <w:lang w:val="ru-RU"/>
        </w:rPr>
        <w:lastRenderedPageBreak/>
        <w:t>Южнокорейский гигант тоже не заставил долго ждать: в сентябре 2015 года, на ежегодной конференции IFA в Берлине, Samsung показал большое количество умных вещей, от розеток и стиральных машин, до анализаторов сна, а также сервисы, позволяющие удаленно запускать или останавливать двигатель автомобиля, управлять климат-контролем автомобиля и напоминать о закрытии автомобиля.</w:t>
      </w:r>
    </w:p>
    <w:p w:rsidR="00A34DDC" w:rsidRPr="00C309EA" w:rsidRDefault="00A34DDC" w:rsidP="00A34DDC">
      <w:pPr>
        <w:pStyle w:val="Heading3"/>
        <w:jc w:val="both"/>
        <w:rPr>
          <w:lang w:val="ru-RU"/>
        </w:rPr>
      </w:pPr>
      <w:bookmarkStart w:id="424" w:name="_Toc438377634"/>
      <w:r w:rsidRPr="00C309EA">
        <w:rPr>
          <w:lang w:val="ru-RU"/>
        </w:rPr>
        <w:t>Безопасность</w:t>
      </w:r>
      <w:bookmarkEnd w:id="424"/>
    </w:p>
    <w:p w:rsidR="00A34DDC" w:rsidRPr="00C309EA" w:rsidRDefault="00A34DDC" w:rsidP="00A34DDC">
      <w:pPr>
        <w:jc w:val="both"/>
        <w:rPr>
          <w:lang w:val="ru-RU"/>
        </w:rPr>
      </w:pPr>
      <w:r w:rsidRPr="00C309EA">
        <w:rPr>
          <w:lang w:val="ru-RU"/>
        </w:rPr>
        <w:t>Безусловно очень важным аспектом любого ПО является безопасность. В интернете вещей этот вопрос стоит особенно остро. Так в отчёте Национального разведывательного совета США (National Intelligence Council) 2008 года «интернет вещей» фигурирует как одна из шести потенциально разрушительных технологий, указывается, что повсеместное и незаметное для потребителей превращение в интернет-узлы таких распространённых вещей, как товарная упаковка, мебель, бумажные документы, может нанести урон национальной информационной безопасности.</w:t>
      </w:r>
    </w:p>
    <w:p w:rsidR="00A34DDC" w:rsidRPr="00C309EA" w:rsidRDefault="00A34DDC" w:rsidP="00A34DDC">
      <w:pPr>
        <w:jc w:val="both"/>
        <w:rPr>
          <w:lang w:val="ru-RU"/>
        </w:rPr>
      </w:pPr>
      <w:r w:rsidRPr="00C309EA">
        <w:rPr>
          <w:lang w:val="ru-RU"/>
        </w:rPr>
        <w:t xml:space="preserve">Открытость системы Project Brillo даст должный прирост безопасности, но это не снимает ответственности с разработчика: к вопросу безопасности такого рода систем необходимо подходить ответственно еще на моменте проектирования. </w:t>
      </w:r>
    </w:p>
    <w:p w:rsidR="00A34DDC" w:rsidRPr="00C309EA" w:rsidRDefault="00A34DDC" w:rsidP="00A34DDC">
      <w:pPr>
        <w:pStyle w:val="Heading3"/>
        <w:jc w:val="both"/>
        <w:rPr>
          <w:lang w:val="ru-RU"/>
        </w:rPr>
      </w:pPr>
      <w:bookmarkStart w:id="425" w:name="_Toc438377635"/>
      <w:r w:rsidRPr="00C309EA">
        <w:rPr>
          <w:lang w:val="ru-RU"/>
        </w:rPr>
        <w:t>Заключение</w:t>
      </w:r>
      <w:bookmarkEnd w:id="425"/>
    </w:p>
    <w:p w:rsidR="00A34DDC" w:rsidRPr="00C309EA" w:rsidRDefault="00A34DDC" w:rsidP="00A34DDC">
      <w:pPr>
        <w:jc w:val="both"/>
        <w:rPr>
          <w:lang w:val="ru-RU"/>
        </w:rPr>
      </w:pPr>
      <w:r w:rsidRPr="00C309EA">
        <w:rPr>
          <w:lang w:val="ru-RU"/>
        </w:rPr>
        <w:t>В заключение хотелось бы привести отрывок диалога из книги "Рассветники" Юрия Никитина:</w:t>
      </w:r>
    </w:p>
    <w:p w:rsidR="007B18AD" w:rsidRPr="00A34DDC" w:rsidRDefault="00A34DDC" w:rsidP="00A34DDC">
      <w:pPr>
        <w:jc w:val="both"/>
        <w:rPr>
          <w:rFonts w:ascii="Calibri" w:hAnsi="Calibri"/>
          <w:lang w:val="ru-RU"/>
        </w:rPr>
      </w:pPr>
      <w:r w:rsidRPr="00C309EA">
        <w:rPr>
          <w:rStyle w:val="a5"/>
          <w:rFonts w:ascii="Calibri" w:hAnsi="Calibri"/>
        </w:rPr>
        <w:t>"</w:t>
      </w:r>
      <w:r w:rsidRPr="00C309EA">
        <w:rPr>
          <w:i/>
          <w:iCs/>
          <w:lang w:val="ru-RU"/>
        </w:rPr>
        <w:t>– Да не сломалось, – с неохотой выговорил он, – а… понимаешь, у меня температура чуть-чуть ниже нормы. Не тридцать шесть и шесть, а тридцать шесть и одна десятая. Ну, есть такие люди, два-три на миллион, это тоже как бы норма, хоть и на самом краю. Но этот дурацкий умный дом требует, чтобы я принял какие-то таблетки!.. Теперь надо либо отключить эту систему, либо перепрограммировать, а то будет звонить и на работу, он уже так делал на прошлой неделе, когда узнал, что у меня запор, в офисе теперь даже пылесосы ржут, как только захожу…</w:t>
      </w:r>
      <w:r w:rsidRPr="00C309EA">
        <w:rPr>
          <w:rStyle w:val="a5"/>
          <w:rFonts w:ascii="Calibri" w:hAnsi="Calibri"/>
        </w:rPr>
        <w:t>"</w:t>
      </w:r>
    </w:p>
    <w:p w:rsidR="00082EED" w:rsidRDefault="00082EED" w:rsidP="00082EED">
      <w:pPr>
        <w:pStyle w:val="Heading2"/>
        <w:jc w:val="both"/>
        <w:rPr>
          <w:lang w:val="ru-RU"/>
        </w:rPr>
      </w:pPr>
      <w:bookmarkStart w:id="426" w:name="_Toc438377321"/>
      <w:bookmarkStart w:id="427" w:name="_Toc438377636"/>
      <w:r>
        <w:rPr>
          <w:lang w:val="ru-RU"/>
        </w:rPr>
        <w:t>Облачные вычисления</w:t>
      </w:r>
      <w:bookmarkEnd w:id="426"/>
      <w:bookmarkEnd w:id="427"/>
    </w:p>
    <w:p w:rsidR="009B46F8" w:rsidRPr="00FF4533" w:rsidRDefault="009B46F8" w:rsidP="009B46F8">
      <w:pPr>
        <w:jc w:val="both"/>
        <w:rPr>
          <w:lang w:val="ru-RU" w:eastAsia="ru-RU" w:bidi="en-US"/>
        </w:rPr>
      </w:pPr>
      <w:r w:rsidRPr="00FF4533">
        <w:rPr>
          <w:lang w:val="ru-RU" w:eastAsia="ru-RU" w:bidi="en-US"/>
        </w:rPr>
        <w:t>Почему облачные вычисления лучше, чем классическая схема построения сетевой инфраструктуры, какова основная причина того, многие организации „перебираются в облака“?». Далее мысли по этому поводу.</w:t>
      </w:r>
    </w:p>
    <w:p w:rsidR="009B46F8" w:rsidRPr="00FF4533" w:rsidRDefault="009B46F8" w:rsidP="009B46F8">
      <w:pPr>
        <w:pStyle w:val="Heading3"/>
        <w:jc w:val="both"/>
        <w:rPr>
          <w:rFonts w:eastAsia="Times New Roman"/>
          <w:lang w:val="ru-RU" w:eastAsia="ru-RU" w:bidi="en-US"/>
        </w:rPr>
      </w:pPr>
      <w:bookmarkStart w:id="428" w:name="_Toc438377637"/>
      <w:r w:rsidRPr="00FF4533">
        <w:rPr>
          <w:rFonts w:eastAsia="Times New Roman"/>
          <w:lang w:val="ru-RU" w:eastAsia="ru-RU" w:bidi="en-US"/>
        </w:rPr>
        <w:t>История и ключевые факторы развития</w:t>
      </w:r>
      <w:bookmarkEnd w:id="428"/>
    </w:p>
    <w:p w:rsidR="009B46F8" w:rsidRPr="00FF4533" w:rsidRDefault="009B46F8" w:rsidP="009B46F8">
      <w:pPr>
        <w:jc w:val="both"/>
        <w:rPr>
          <w:lang w:val="ru-RU" w:eastAsia="ru-RU" w:bidi="en-US"/>
        </w:rPr>
      </w:pPr>
      <w:r w:rsidRPr="00FF4533">
        <w:rPr>
          <w:lang w:val="ru-RU" w:eastAsia="ru-RU" w:bidi="en-US"/>
        </w:rPr>
        <w:t>В первые идея того, что мы сегодня называем облачными вычислениями, была озвучена J.C.R. Licklider, в 1970 году. В эти годы он был ответственным за создание ARPANET (Advanced Research Projects Agency Network). Его идея заключалась в том, что каждый человек на земле будет подключен к сети, из которой он будет получать не только данные на и программы. Другой ученый John McCarthy высказал идею о том, что вычислительные мощности будут предоставляться пользователям как услуга (сервис). На этом развитие облачных технологий было приостановлено до 90-х годов, после чего ее развитию поспособствовал ряд факторов.</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Расширение пропускной способности Интернета, в 90-е годы не позволило получить значительного скачка в развитии в облачной технологии, так как практически ни одна компания не технологии того времени не были готовы к этому. Однако сам факт ускорения Интернета дал толчок скорейшему развитию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lastRenderedPageBreak/>
        <w:t>Одним из наиболее значимых событий в данной области было появление Salesforce.com в 1999 году. Данная компания стала первой компанией, предоставившей доступ к своему приложению через сайт, по сути данная компания стала первой компанией, предоставившей свое программное обеспечение по принципу – программное обеспечение как сервис (SaaS).</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Следующим шагом стала разработка облачного веб-сервиса компанией Amazon в 2002 году. Данный сервис позволял хранить, информацию и производить вычисления.</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В 2006, Amazon запустила сервис под названием Elastic Compute cloud (EC2), как веб-сервис, который позволял его пользователям запускать свои собственные приложения. Сервисы Amazon EC2 и Amazon S3 стали первыми доступными сервисами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Другая веха в развитие облачных вычислений произошла после создания компанией Google, платформы Google Apps для веб-приложений в бизнес секторе.</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 xml:space="preserve">Значительную роль в развитии облачных технологий сыграли технологии виртуализации, в частности программное обеспечение, позволяющее создавать виртуальную инфраструктуру. </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Развитие аппаратного обеспечения способствовало не столько быстрому росту облачных технологий, сколько доступности данной технологии для малого бизнеса и индивидуальных лиц. Что касается технического прогресса, то значительную роль в этом сыграло создание многоядерных процессоров и увеличения емкости накопителей информации.</w:t>
      </w:r>
    </w:p>
    <w:p w:rsidR="009B46F8" w:rsidRPr="00FF4533" w:rsidRDefault="009B46F8" w:rsidP="009B46F8">
      <w:pPr>
        <w:pStyle w:val="Heading3"/>
        <w:jc w:val="both"/>
        <w:rPr>
          <w:rFonts w:eastAsia="Times New Roman"/>
          <w:lang w:val="ru-RU" w:eastAsia="ru-RU" w:bidi="en-US"/>
        </w:rPr>
      </w:pPr>
      <w:bookmarkStart w:id="429" w:name="_Toc438377638"/>
      <w:r w:rsidRPr="00FF4533">
        <w:rPr>
          <w:rFonts w:eastAsia="Times New Roman"/>
          <w:lang w:val="ru-RU" w:eastAsia="ru-RU" w:bidi="en-US"/>
        </w:rPr>
        <w:t>Облачнее вычисления в настоящее время.</w:t>
      </w:r>
      <w:bookmarkEnd w:id="429"/>
    </w:p>
    <w:p w:rsidR="009B46F8" w:rsidRPr="00FF4533" w:rsidRDefault="009B46F8" w:rsidP="009B46F8">
      <w:pPr>
        <w:jc w:val="both"/>
        <w:rPr>
          <w:lang w:val="ru-RU" w:eastAsia="ru-RU" w:bidi="en-US"/>
        </w:rPr>
      </w:pPr>
      <w:r w:rsidRPr="00FF4533">
        <w:rPr>
          <w:lang w:val="ru-RU" w:eastAsia="ru-RU" w:bidi="en-US"/>
        </w:rPr>
        <w:t xml:space="preserve">Википедия дает следующее определение облачных вычислений. Облачные вычисления (англ. cloud computing) — технология распределённой обработки данных, в которой компьютерные ресурсы и мощности предоставляются пользователю как Интернет-сервис. Предоставление пользователю услуг как Интернет-сервис является ключевым. Однако под Интернет-сервисом не стоит понимать доступ к сервису только через Интернет, он может осуществляться также и через обычную локальную сеть с использованием веб-технологий. </w:t>
      </w:r>
    </w:p>
    <w:p w:rsidR="009B46F8" w:rsidRPr="00FF4533" w:rsidRDefault="009B46F8" w:rsidP="009B46F8">
      <w:pPr>
        <w:jc w:val="both"/>
        <w:rPr>
          <w:lang w:val="ru-RU" w:eastAsia="ru-RU" w:bidi="en-US"/>
        </w:rPr>
      </w:pPr>
      <w:r w:rsidRPr="00FF4533">
        <w:rPr>
          <w:lang w:val="ru-RU" w:eastAsia="ru-RU" w:bidi="en-US"/>
        </w:rPr>
        <w:t>Из определения и истории видно, что основой для создания и быстрого развития облачных вычислительных систем послужили крупные интернет сервисы, такие как Google, Amazon и др, а также технический прогресс, что по сути говорит о том, что появление облачных вычислений было всего лишь делом времени. Рассмотрим каким же образом развитие вышеперечисленных направлений позволило облачным системам стать доступнее.</w:t>
      </w:r>
    </w:p>
    <w:p w:rsidR="009B46F8" w:rsidRPr="00FF4533" w:rsidRDefault="009B46F8" w:rsidP="009B46F8">
      <w:pPr>
        <w:jc w:val="both"/>
        <w:rPr>
          <w:lang w:val="ru-RU" w:eastAsia="ru-RU" w:bidi="en-US"/>
        </w:rPr>
      </w:pPr>
      <w:r w:rsidRPr="00FF4533">
        <w:rPr>
          <w:lang w:val="ru-RU" w:eastAsia="ru-RU" w:bidi="en-US"/>
        </w:rPr>
        <w:t>Развитие многоядерных процессоров привело к:</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увеличению производительности, при тех же размерах оборудования;</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стоимости оборудования, как следствие эксплуатационных расходов;</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облачной системы, для большинства ЦОД это действительно проблема при наращивании мощностей ЦОД.</w:t>
      </w:r>
    </w:p>
    <w:p w:rsidR="009B46F8" w:rsidRPr="00FF4533" w:rsidRDefault="009B46F8" w:rsidP="009B46F8">
      <w:pPr>
        <w:jc w:val="both"/>
        <w:rPr>
          <w:lang w:val="ru-RU" w:eastAsia="ru-RU" w:bidi="en-US"/>
        </w:rPr>
      </w:pPr>
      <w:r w:rsidRPr="00FF4533">
        <w:rPr>
          <w:lang w:val="ru-RU" w:eastAsia="ru-RU" w:bidi="en-US"/>
        </w:rPr>
        <w:t>Увеличение емкостей носителей информации, снижение стоимости хранения 1 Мб информации позволило:</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t>безгранично (по крайней мере так позиционируют себя большинство «облаков») увеличить объемы хранимой информации;</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lastRenderedPageBreak/>
        <w:t>снизить стоимость обслуживания хранилищ информации, значительно увеличив объемы хранимых данных.</w:t>
      </w:r>
    </w:p>
    <w:p w:rsidR="009B46F8" w:rsidRPr="00FF4533" w:rsidRDefault="009B46F8" w:rsidP="009B46F8">
      <w:pPr>
        <w:jc w:val="both"/>
        <w:rPr>
          <w:lang w:val="ru-RU" w:eastAsia="ru-RU" w:bidi="en-US"/>
        </w:rPr>
      </w:pPr>
      <w:r w:rsidRPr="00FF4533">
        <w:rPr>
          <w:lang w:val="ru-RU" w:eastAsia="ru-RU" w:bidi="en-US"/>
        </w:rPr>
        <w:t>Развитие технологии многопоточного программирования привело к:</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эффективному использованию вычислительных ресурсов многопроцессорных систем;</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гибкое распределение вычислительных мощностей облаков.</w:t>
      </w:r>
    </w:p>
    <w:p w:rsidR="009B46F8" w:rsidRPr="00FF4533" w:rsidRDefault="009B46F8" w:rsidP="009B46F8">
      <w:pPr>
        <w:jc w:val="both"/>
        <w:rPr>
          <w:lang w:val="ru-RU" w:eastAsia="ru-RU" w:bidi="en-US"/>
        </w:rPr>
      </w:pPr>
      <w:r w:rsidRPr="00FF4533">
        <w:rPr>
          <w:lang w:val="ru-RU" w:eastAsia="ru-RU" w:bidi="en-US"/>
        </w:rPr>
        <w:t>Развитие технологий виртуализации привело к:</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 xml:space="preserve">созданию </w:t>
      </w:r>
      <w:r w:rsidRPr="00FF4533">
        <w:rPr>
          <w:lang w:eastAsia="ru-RU" w:bidi="en-US"/>
        </w:rPr>
        <w:t>программного обеспечения,</w:t>
      </w:r>
      <w:r w:rsidRPr="00FF4533">
        <w:rPr>
          <w:rFonts w:eastAsia="Times New Roman"/>
          <w:lang w:eastAsia="ru-RU" w:bidi="en-US"/>
        </w:rPr>
        <w:t xml:space="preserve"> позволяющего создавать виртуальную инфраструктуру не зависимо от количества предоставленных аппаратных ресурсов;</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легкость масштабирования, наращивания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уменьшение расходов на администрирование облачных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доступность виртуальной инфраструктуры через сеть Интернет.</w:t>
      </w:r>
    </w:p>
    <w:p w:rsidR="009B46F8" w:rsidRPr="00FF4533" w:rsidRDefault="009B46F8" w:rsidP="009B46F8">
      <w:pPr>
        <w:jc w:val="both"/>
        <w:rPr>
          <w:lang w:val="ru-RU" w:eastAsia="ru-RU" w:bidi="en-US"/>
        </w:rPr>
      </w:pPr>
      <w:r w:rsidRPr="00FF4533">
        <w:rPr>
          <w:lang w:val="ru-RU" w:eastAsia="ru-RU" w:bidi="en-US"/>
        </w:rPr>
        <w:t>Увеличении пропускной способности привело к:</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увеличению скорости работы с облачными системами в частности виртуальный графический интерфейс и работа с виртуальными носителями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снижение стоимости Интернет трафика для работы с большими объемами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проникновению облачных вычислений в массы.</w:t>
      </w:r>
    </w:p>
    <w:p w:rsidR="009B46F8" w:rsidRPr="00FF4533" w:rsidRDefault="009B46F8" w:rsidP="009B46F8">
      <w:pPr>
        <w:jc w:val="both"/>
        <w:rPr>
          <w:lang w:val="ru-RU" w:eastAsia="ru-RU" w:bidi="en-US"/>
        </w:rPr>
      </w:pPr>
      <w:r w:rsidRPr="00FF4533">
        <w:rPr>
          <w:lang w:val="ru-RU" w:eastAsia="ru-RU" w:bidi="en-US"/>
        </w:rPr>
        <w:t>Все вышеперечисленные факторы привели к повышению конкурентоспособности облачных вычислений в ИТ сфере.</w:t>
      </w:r>
    </w:p>
    <w:p w:rsidR="009B46F8" w:rsidRPr="00FF4533" w:rsidRDefault="009B46F8" w:rsidP="009B46F8">
      <w:pPr>
        <w:pStyle w:val="Heading3"/>
        <w:jc w:val="both"/>
        <w:rPr>
          <w:rFonts w:eastAsia="Times New Roman"/>
          <w:lang w:val="ru-RU" w:eastAsia="ru-RU" w:bidi="en-US"/>
        </w:rPr>
      </w:pPr>
      <w:bookmarkStart w:id="430" w:name="_Toc438377639"/>
      <w:r w:rsidRPr="00FF4533">
        <w:rPr>
          <w:rFonts w:eastAsia="Times New Roman"/>
          <w:lang w:val="ru-RU" w:eastAsia="ru-RU" w:bidi="en-US"/>
        </w:rPr>
        <w:t>Достоинства облачных вычислений</w:t>
      </w:r>
      <w:bookmarkEnd w:id="430"/>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доступность</w:t>
      </w:r>
      <w:r w:rsidRPr="00FF4533">
        <w:rPr>
          <w:rFonts w:eastAsia="Times New Roman"/>
          <w:lang w:eastAsia="ru-RU" w:bidi="en-US"/>
        </w:rPr>
        <w:t xml:space="preserve"> – облака доступны всем, из любой точки, где есть Интернет, с любого компьютера, где есть браузер. Это позволяет пользователям (предприятиям) экономить на закупке высокопроизводительных, дорогостоящих компьютеров. Также сотрудники компаний становятся более мобильными так, как могут получить доступ к своему рабочему месту из любой точки земного шара, используя ноутбук, нетбук, планшетник или смартфон. Нет необходимости в покупки лицензионного ПО, его настройки и обновлении, вы просто заходите на сервис и пользуетесь его услугами заплатив за фактическое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низкая стоимость</w:t>
      </w:r>
      <w:r w:rsidRPr="00FF4533">
        <w:rPr>
          <w:rFonts w:eastAsia="Times New Roman"/>
          <w:lang w:eastAsia="ru-RU" w:bidi="en-US"/>
        </w:rPr>
        <w:t xml:space="preserve"> – </w:t>
      </w:r>
      <w:r w:rsidRPr="00FF4533">
        <w:rPr>
          <w:lang w:eastAsia="ru-RU" w:bidi="en-US"/>
        </w:rPr>
        <w:t>основные факторы,</w:t>
      </w:r>
      <w:r w:rsidRPr="00FF4533">
        <w:rPr>
          <w:rFonts w:eastAsia="Times New Roman"/>
          <w:lang w:eastAsia="ru-RU" w:bidi="en-US"/>
        </w:rPr>
        <w:t xml:space="preserve"> снизившие стоимость использования облаков следующие:</w:t>
      </w:r>
      <w:r w:rsidRPr="00FF4533">
        <w:rPr>
          <w:rFonts w:eastAsia="Times New Roman"/>
          <w:lang w:eastAsia="ru-RU" w:bidi="en-US"/>
        </w:rPr>
        <w:br/>
        <w:t>— снижение расходов на обслуживания виртуальной инфраструктуры, вызванное развитием технологий виртуализации, за счет чего требуется меньший штат для обслуживания всей ИТ инфраструктуры предприятия;</w:t>
      </w:r>
      <w:r w:rsidRPr="00FF4533">
        <w:rPr>
          <w:rFonts w:eastAsia="Times New Roman"/>
          <w:lang w:eastAsia="ru-RU" w:bidi="en-US"/>
        </w:rPr>
        <w:br/>
        <w:t>— оплата фактического использования ресурсов, пользователь облака платит за фактическое использование вычислительных мощностей облака, что позволяет ему эффективно распределять свои денежные средства. Это позволяет пользователям (предприятиям) экономить на покупке лицензий к ПО;</w:t>
      </w:r>
      <w:r w:rsidRPr="00FF4533">
        <w:rPr>
          <w:rFonts w:eastAsia="Times New Roman"/>
          <w:lang w:eastAsia="ru-RU" w:bidi="en-US"/>
        </w:rPr>
        <w:br/>
        <w:t xml:space="preserve">— использование облака на правах аренды позволяет пользователям снизить расходы на закупку дорогостоящего оборудования, и сделать акцент на вложение денежных средств на наладку бизнес процессов предприятия, что в свою очередь позволяет легко начать бизнес; </w:t>
      </w:r>
      <w:r w:rsidRPr="00FF4533">
        <w:rPr>
          <w:rFonts w:eastAsia="Times New Roman"/>
          <w:lang w:eastAsia="ru-RU" w:bidi="en-US"/>
        </w:rPr>
        <w:br/>
      </w:r>
      <w:r w:rsidRPr="00FF4533">
        <w:rPr>
          <w:rFonts w:eastAsia="Times New Roman"/>
          <w:lang w:eastAsia="ru-RU" w:bidi="en-US"/>
        </w:rPr>
        <w:lastRenderedPageBreak/>
        <w:t>— развитие аппаратной части вычислительных систем, в связи с чем снижение стоимости оборудования.</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гибкость</w:t>
      </w:r>
      <w:r w:rsidRPr="00FF4533">
        <w:rPr>
          <w:rFonts w:eastAsia="Times New Roman"/>
          <w:lang w:eastAsia="ru-RU" w:bidi="en-US"/>
        </w:rPr>
        <w:t xml:space="preserve"> — неограниченность вычислительных ресурсов (память, процессор, диски), за счет использования систем виртуализации, процесс масштабирования и администрирования «облаков» становиться достаточно легкой задачей, так как «облако» самостоятельно может предоставить вам ресурсы, которые вам необходимы, а вы платите только за фактическое их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надежность «облаков», особенно находящихся в специально оборудованных ЦОД, очень высокая так, как такие ЦОД имеют резервные источники питания, охрану, профессиональных работников, регулярное резервирование данных, высокую пропускную способность Интернет канала, высокая устойчивость к DDOS атакам.</w:t>
      </w:r>
      <w:r w:rsidRPr="00FF4533">
        <w:rPr>
          <w:rFonts w:eastAsia="Times New Roman"/>
          <w:lang w:eastAsia="ru-RU" w:bidi="en-US"/>
        </w:rPr>
        <w:br/>
        <w:t>безопасность – «облачные» сервисы имеют достаточно высокую безопасность при должном ее обеспечении, однако при халатном отношении эффект может быть полностью противоположным.</w:t>
      </w:r>
      <w:r w:rsidRPr="00FF4533">
        <w:rPr>
          <w:rFonts w:eastAsia="Times New Roman"/>
          <w:lang w:eastAsia="ru-RU" w:bidi="en-US"/>
        </w:rPr>
        <w:br/>
        <w:t>большие вычислительные мощности – вы как пользователь «облачной» системы можете использовать все ее вычислительные способности, заплатив только за фактическое время использования. Предприятия могут использовать данную возможность для анализа больших объемов данных.</w:t>
      </w:r>
    </w:p>
    <w:p w:rsidR="009B46F8" w:rsidRPr="00EB60A6" w:rsidRDefault="009B46F8" w:rsidP="009B46F8">
      <w:pPr>
        <w:pStyle w:val="Heading3"/>
        <w:jc w:val="both"/>
        <w:rPr>
          <w:rFonts w:eastAsia="Times New Roman"/>
          <w:lang w:val="ru-RU" w:eastAsia="ru-RU" w:bidi="en-US"/>
        </w:rPr>
      </w:pPr>
      <w:bookmarkStart w:id="431" w:name="_Toc438377640"/>
      <w:r w:rsidRPr="00EB60A6">
        <w:rPr>
          <w:rFonts w:eastAsia="Times New Roman"/>
          <w:lang w:val="ru-RU" w:eastAsia="ru-RU" w:bidi="en-US"/>
        </w:rPr>
        <w:t>Недостатки</w:t>
      </w:r>
      <w:bookmarkEnd w:id="431"/>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постоянное соединение с сетью</w:t>
      </w:r>
      <w:r w:rsidRPr="00FF4533">
        <w:rPr>
          <w:rFonts w:eastAsia="Times New Roman"/>
          <w:lang w:eastAsia="ru-RU" w:bidi="en-US"/>
        </w:rPr>
        <w:t xml:space="preserve"> – для получения доступа к услугам «облака» необходимо постоянное соединение с сетью Интернет. Однако в наше время — это не такой и большой недостаток особенно с приходом технологий сотовой связи 3G и 4G.</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программное обеспечение и его кастомизация</w:t>
      </w:r>
      <w:r w:rsidRPr="00FF4533">
        <w:rPr>
          <w:rFonts w:eastAsia="Times New Roman"/>
          <w:lang w:eastAsia="ru-RU" w:bidi="en-US"/>
        </w:rPr>
        <w:t xml:space="preserve"> – есть ограничения по ПО которое можно разворачивать на «облаках» и предоставлять его пользователю. Пользователь ПО имеет ограничения в используемом ПО и иногда не имеет возможности настроить его под свои собственные цели.</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конфиденциальность</w:t>
      </w:r>
      <w:r w:rsidRPr="00FF4533">
        <w:rPr>
          <w:rFonts w:eastAsia="Times New Roman"/>
          <w:lang w:eastAsia="ru-RU" w:bidi="en-US"/>
        </w:rPr>
        <w:t xml:space="preserve"> – конфиденциальность данных хранимых на публичных «облаках» в настоящее вызывает много споров, но в большинстве случаев эксперты сходятся в том, что не рекомендуется хранить наиболее ценные для компании документы на публичном “облаке”, так как в настоящее время нет технологии, которая бы гарантировала 100% конфиденциальность хранимых данных.</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что касается надежности хранимой информации, то с уверенностью можно сказать что если вы потеряли информацию, хранимую в “облаке”, то вы ее потеряли навсегда.</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lang w:eastAsia="ru-RU" w:bidi="en-US"/>
        </w:rPr>
        <w:t>безопасность</w:t>
      </w:r>
      <w:r w:rsidRPr="00FF4533">
        <w:rPr>
          <w:rFonts w:eastAsia="Times New Roman"/>
          <w:lang w:eastAsia="ru-RU" w:bidi="en-US"/>
        </w:rPr>
        <w:t xml:space="preserve"> – “облако” само по себе является достаточно надежной системой, однако при проникновении на него злоумышленник получает доступ к огромному хранилищу данных. Еще один минус — это использование систем виртуализации, в которых в качестве гипервизора используются ядра стандартные ОС такие, как Linux, Windows и др., что позволяет использовать вирусы.</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дороговизна оборудования</w:t>
      </w:r>
      <w:r w:rsidRPr="00FF4533">
        <w:rPr>
          <w:rFonts w:eastAsia="Times New Roman"/>
          <w:lang w:eastAsia="ru-RU" w:bidi="en-US"/>
        </w:rPr>
        <w:t xml:space="preserve"> – для построения собственного облака компании необходимо выделить значительные материальные ресурсы, что не выгодно только что созданным и малым компаниям.</w:t>
      </w:r>
    </w:p>
    <w:p w:rsidR="009B46F8" w:rsidRPr="00EB60A6" w:rsidRDefault="009B46F8" w:rsidP="009B46F8">
      <w:pPr>
        <w:pStyle w:val="Heading3"/>
        <w:jc w:val="both"/>
        <w:rPr>
          <w:rFonts w:eastAsia="Times New Roman"/>
          <w:lang w:val="ru-RU" w:eastAsia="ru-RU" w:bidi="en-US"/>
        </w:rPr>
      </w:pPr>
      <w:bookmarkStart w:id="432" w:name="_Toc438377641"/>
      <w:r w:rsidRPr="00EB60A6">
        <w:rPr>
          <w:rFonts w:eastAsia="Times New Roman"/>
          <w:lang w:val="ru-RU" w:eastAsia="ru-RU" w:bidi="en-US"/>
        </w:rPr>
        <w:lastRenderedPageBreak/>
        <w:t>Виды услуг, предоставляемые облачными системами</w:t>
      </w:r>
      <w:bookmarkEnd w:id="432"/>
    </w:p>
    <w:p w:rsidR="009B46F8" w:rsidRPr="00EB60A6" w:rsidRDefault="009B46F8" w:rsidP="009B46F8">
      <w:pPr>
        <w:jc w:val="both"/>
        <w:rPr>
          <w:lang w:val="ru-RU" w:eastAsia="ru-RU" w:bidi="en-US"/>
        </w:rPr>
      </w:pPr>
      <w:r w:rsidRPr="00EB60A6">
        <w:rPr>
          <w:lang w:val="ru-RU" w:eastAsia="ru-RU" w:bidi="en-US"/>
        </w:rPr>
        <w:t>Что касается предоставляемых услуг, то в настоящее время концепция облачных вычислений предполагает оказание следующих типов услуг своим пользователям:</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все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(Everything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При таком виде сервиса пользователю будет предоставлено все от программно аппаратной части и до управления бизнес процессами, включая взаимодействие между пользователями, от пользователя требуется только наличие доступа в сеть Интернет. На мой взгляд, данный вид сервиса — это более общее понятие по отношению к нижеприведенным услугам, являющимися более частными случаями.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инфраструктура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(Infrastructure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инфраструктура, обычно виртуальные платформы (компьютеры) связанные в сеть. Которые он самостоятельно настраивает под собственные цели.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платформа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(Platform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платформа, с установленной операционной системой возможно и с программным.</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программное обеспечение как услуга (Software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Данный вид услуги обычно позиционируется как «программное обеспечение по требованию», это программное обеспечение, развернутое на удаленных серверах и пользователь может получать к нему доступ посредством Интернета, причем все вопросы обновления и лицензий на данное программное обеспечение регулируется поставщиком данной услуги. Оплата в данном случае производиться за фактическое использование программного обеспечения.</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аппаратное обеспечение как услуга (Hardware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В данном случае пользователю услуги предоставляется оборудование, на правах аренды которое он может использовать для собственных целей. Данный вариант позволяет экономить на обслуживании данного оборудования, хотя по своей сути мало чем отличается от вида услуги «Инфраструктура как сервис» </w:t>
      </w:r>
      <w:r w:rsidRPr="00FF4533">
        <w:rPr>
          <w:lang w:eastAsia="ru-RU" w:bidi="en-US"/>
        </w:rPr>
        <w:t>за исключением того, что</w:t>
      </w:r>
      <w:r w:rsidRPr="00FF4533">
        <w:rPr>
          <w:rFonts w:eastAsia="Times New Roman"/>
          <w:lang w:eastAsia="ru-RU" w:bidi="en-US"/>
        </w:rPr>
        <w:t xml:space="preserve"> вы имеете голое оборудование на основе которого разворачиваете свою собственную инфраструктуру с использованием наиболее подходящего программного обеспечения.</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рабочее</w:t>
      </w:r>
      <w:r w:rsidRPr="00CC581D">
        <w:rPr>
          <w:rFonts w:eastAsia="Times New Roman"/>
          <w:b/>
          <w:bCs/>
          <w:lang w:val="en-US" w:eastAsia="ru-RU" w:bidi="en-US"/>
        </w:rPr>
        <w:t xml:space="preserve"> </w:t>
      </w:r>
      <w:r w:rsidRPr="00FF4533">
        <w:rPr>
          <w:rFonts w:eastAsia="Times New Roman"/>
          <w:b/>
          <w:bCs/>
          <w:lang w:eastAsia="ru-RU" w:bidi="en-US"/>
        </w:rPr>
        <w:t>место</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(Workplace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В данном случае компания использует облачные вычисления для организации рабочих мест своих сотрудников, настроив и установив все необходимое программное обеспечение, необходимое для работы персонала.</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данные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(Data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Основная идея данного вида услуги заключается в том, что пользователю предоставляется дисковое пространство, которое он может использовать для хранения больших объемов информации.</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безопасность как сервис (Security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Данный вид услуги предоставляет возможность пользователям быстро развертывать, </w:t>
      </w:r>
      <w:r w:rsidRPr="00FF4533">
        <w:rPr>
          <w:lang w:eastAsia="ru-RU" w:bidi="en-US"/>
        </w:rPr>
        <w:t>продукты,</w:t>
      </w:r>
      <w:r w:rsidRPr="00FF4533">
        <w:rPr>
          <w:rFonts w:eastAsia="Times New Roman"/>
          <w:lang w:eastAsia="ru-RU" w:bidi="en-US"/>
        </w:rPr>
        <w:t xml:space="preserve"> позволяющие обеспечить безопасное использование веб-технологий, </w:t>
      </w:r>
      <w:r w:rsidRPr="00FF4533">
        <w:rPr>
          <w:rFonts w:eastAsia="Times New Roman"/>
          <w:lang w:eastAsia="ru-RU" w:bidi="en-US"/>
        </w:rPr>
        <w:lastRenderedPageBreak/>
        <w:t>безопасность электронной переписки, а также безопасность локальной системы, что позволяет пользователям данного сервиса экономить на развертывании и поддержании своей собственной системы безопасности.</w:t>
      </w:r>
    </w:p>
    <w:p w:rsidR="009B46F8" w:rsidRPr="00EB60A6" w:rsidRDefault="009B46F8" w:rsidP="009B46F8">
      <w:pPr>
        <w:pStyle w:val="Heading3"/>
        <w:jc w:val="both"/>
        <w:rPr>
          <w:rFonts w:eastAsia="Times New Roman"/>
          <w:lang w:val="ru-RU" w:eastAsia="ru-RU" w:bidi="en-US"/>
        </w:rPr>
      </w:pPr>
      <w:bookmarkStart w:id="433" w:name="_Toc438377642"/>
      <w:r w:rsidRPr="00EB60A6">
        <w:rPr>
          <w:rFonts w:eastAsia="Times New Roman"/>
          <w:lang w:val="ru-RU" w:eastAsia="ru-RU" w:bidi="en-US"/>
        </w:rPr>
        <w:t>Классификация облачных сервисов.</w:t>
      </w:r>
      <w:bookmarkEnd w:id="433"/>
    </w:p>
    <w:p w:rsidR="009B46F8" w:rsidRPr="00EB60A6" w:rsidRDefault="009B46F8" w:rsidP="009B46F8">
      <w:pPr>
        <w:jc w:val="both"/>
        <w:rPr>
          <w:lang w:val="ru-RU" w:eastAsia="ru-RU" w:bidi="en-US"/>
        </w:rPr>
      </w:pPr>
      <w:r w:rsidRPr="00EB60A6">
        <w:rPr>
          <w:rFonts w:ascii="Times New Roman" w:hAnsi="Times New Roman" w:cs="Times New Roman"/>
          <w:sz w:val="24"/>
          <w:szCs w:val="24"/>
          <w:lang w:val="ru-RU" w:eastAsia="ru-RU" w:bidi="en-US"/>
        </w:rPr>
        <w:br/>
      </w:r>
      <w:r w:rsidRPr="00EB60A6">
        <w:rPr>
          <w:lang w:val="ru-RU" w:eastAsia="ru-RU" w:bidi="en-US"/>
        </w:rPr>
        <w:t>В настоящее время выделяют три категории «облаков»:</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Публичные;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Частные;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Гибридные.</w:t>
      </w:r>
    </w:p>
    <w:p w:rsidR="009B46F8" w:rsidRPr="00053FF1" w:rsidRDefault="009B46F8" w:rsidP="009B46F8">
      <w:pPr>
        <w:jc w:val="both"/>
        <w:rPr>
          <w:lang w:eastAsia="ru-RU" w:bidi="en-US"/>
        </w:rPr>
      </w:pPr>
      <w:r w:rsidRPr="00EB60A6">
        <w:rPr>
          <w:b/>
          <w:bCs/>
          <w:lang w:val="ru-RU" w:eastAsia="ru-RU" w:bidi="en-US"/>
        </w:rPr>
        <w:t>Публичное облако</w:t>
      </w:r>
      <w:r w:rsidRPr="00EB60A6">
        <w:rPr>
          <w:lang w:val="ru-RU" w:eastAsia="ru-RU" w:bidi="en-US"/>
        </w:rPr>
        <w:t xml:space="preserve"> — это ИТ-инфраструктура используемое одновременно множеством компаний и сервисов. Пользователи данных облаков не имеют возможности управлять и обслуживать данное облако, вся ответственность по этим вопросам возложена на владельца данного облака. Абонентом предлагаемых сервисов может стать любая компания и индивидуальный пользователь. Они предлагают легкий и доступный по цене способ развертывания веб-сайтов или бизнес-систем, с большими возможностями масштабирования, которые в других решениях были бы недоступны. Примеры</w:t>
      </w:r>
      <w:r w:rsidRPr="00053FF1">
        <w:rPr>
          <w:lang w:eastAsia="ru-RU" w:bidi="en-US"/>
        </w:rPr>
        <w:t xml:space="preserve">: </w:t>
      </w:r>
      <w:r w:rsidRPr="00EB60A6">
        <w:rPr>
          <w:lang w:val="ru-RU" w:eastAsia="ru-RU" w:bidi="en-US"/>
        </w:rPr>
        <w:t>онлайн</w:t>
      </w:r>
      <w:r w:rsidRPr="00053FF1">
        <w:rPr>
          <w:lang w:eastAsia="ru-RU" w:bidi="en-US"/>
        </w:rPr>
        <w:t xml:space="preserve"> </w:t>
      </w:r>
      <w:r w:rsidRPr="00EB60A6">
        <w:rPr>
          <w:lang w:val="ru-RU" w:eastAsia="ru-RU" w:bidi="en-US"/>
        </w:rPr>
        <w:t>сервисы</w:t>
      </w:r>
      <w:r w:rsidRPr="00053FF1">
        <w:rPr>
          <w:lang w:eastAsia="ru-RU" w:bidi="en-US"/>
        </w:rPr>
        <w:t xml:space="preserve"> Amazon EC2 </w:t>
      </w:r>
      <w:r w:rsidRPr="00EB60A6">
        <w:rPr>
          <w:lang w:val="ru-RU" w:eastAsia="ru-RU" w:bidi="en-US"/>
        </w:rPr>
        <w:t>и</w:t>
      </w:r>
      <w:r w:rsidRPr="00053FF1">
        <w:rPr>
          <w:lang w:eastAsia="ru-RU" w:bidi="en-US"/>
        </w:rPr>
        <w:t xml:space="preserve"> Simple Storage Service (S3), Google Apps/Docs, Salesforce.com, Microsoft Office Web.</w:t>
      </w:r>
    </w:p>
    <w:p w:rsidR="009B46F8" w:rsidRPr="00EB60A6" w:rsidRDefault="009B46F8" w:rsidP="009B46F8">
      <w:pPr>
        <w:jc w:val="both"/>
        <w:rPr>
          <w:lang w:val="ru-RU" w:eastAsia="ru-RU" w:bidi="en-US"/>
        </w:rPr>
      </w:pPr>
      <w:r w:rsidRPr="00EB60A6">
        <w:rPr>
          <w:b/>
          <w:bCs/>
          <w:lang w:val="ru-RU" w:eastAsia="ru-RU" w:bidi="en-US"/>
        </w:rPr>
        <w:t>Частное облако</w:t>
      </w:r>
      <w:r w:rsidRPr="00EB60A6">
        <w:rPr>
          <w:lang w:val="ru-RU" w:eastAsia="ru-RU" w:bidi="en-US"/>
        </w:rPr>
        <w:t xml:space="preserve"> — это безопасная ИТ-инфраструктура, контролируемая и эксплуатируемая в интересах одной-единственной организации. Организация может управлять частным облаком самостоятельно или поручить эту задачу внешнему подрядчику. Инфраструктура может размещаться либо в помещениях заказчика, либо у внешнего оператора, либо частично у заказчика и частично у оператора. Идеальный вариант частного облака — это облако, развернутое на территории организации, обслуживаемое и контролируемое ее сотрудниками.</w:t>
      </w:r>
    </w:p>
    <w:p w:rsidR="009B46F8" w:rsidRPr="00EB60A6" w:rsidRDefault="009B46F8" w:rsidP="009B46F8">
      <w:pPr>
        <w:jc w:val="both"/>
        <w:rPr>
          <w:lang w:val="ru-RU" w:eastAsia="ru-RU" w:bidi="en-US"/>
        </w:rPr>
      </w:pPr>
      <w:r w:rsidRPr="00EB60A6">
        <w:rPr>
          <w:b/>
          <w:bCs/>
          <w:lang w:val="ru-RU" w:eastAsia="ru-RU" w:bidi="en-US"/>
        </w:rPr>
        <w:t>Гибридное облако</w:t>
      </w:r>
      <w:r w:rsidRPr="00EB60A6">
        <w:rPr>
          <w:lang w:val="ru-RU" w:eastAsia="ru-RU" w:bidi="en-US"/>
        </w:rPr>
        <w:t xml:space="preserve"> — это ИТ- инфраструктура использующая лучшие качества публичного и приватного облака, при решении поставленной задачи. Часто такой тип облаков используется, когда организация имеет сезонные периоды активности, другими словам, как только внутренняя ИТ-инфраструктура не справляется с текущими задачами, часть мощностей перебрасывается на публичное облако (например, большие объемы статистической информации, которые в необработанном виде не представляют ценности для предприятия), а также для предоставления доступа пользователям к ресурсам предприятия (к частному облаку) через публичное облако.</w:t>
      </w:r>
    </w:p>
    <w:p w:rsidR="009B46F8" w:rsidRPr="00EB60A6" w:rsidRDefault="009B46F8" w:rsidP="009B46F8">
      <w:pPr>
        <w:pStyle w:val="Heading3"/>
        <w:jc w:val="both"/>
        <w:rPr>
          <w:rFonts w:eastAsia="Times New Roman"/>
          <w:lang w:val="ru-RU" w:eastAsia="ru-RU" w:bidi="en-US"/>
        </w:rPr>
      </w:pPr>
      <w:bookmarkStart w:id="434" w:name="_Toc438377643"/>
      <w:r w:rsidRPr="00EB60A6">
        <w:rPr>
          <w:rFonts w:eastAsia="Times New Roman"/>
          <w:lang w:val="ru-RU" w:eastAsia="ru-RU" w:bidi="en-US"/>
        </w:rPr>
        <w:t>Куда надо развиваться или на чем можно заработать деньги?</w:t>
      </w:r>
      <w:bookmarkEnd w:id="434"/>
    </w:p>
    <w:p w:rsidR="009B46F8" w:rsidRPr="00EB60A6" w:rsidRDefault="009B46F8" w:rsidP="009B46F8">
      <w:pPr>
        <w:jc w:val="both"/>
        <w:rPr>
          <w:lang w:val="ru-RU" w:eastAsia="ru-RU" w:bidi="en-US"/>
        </w:rPr>
      </w:pPr>
      <w:r w:rsidRPr="00EB60A6">
        <w:rPr>
          <w:lang w:val="ru-RU" w:eastAsia="ru-RU" w:bidi="en-US"/>
        </w:rPr>
        <w:t>По оценкам экспертов потенциал облачных вычислений очень высок. А соответственно можно будет попасть в этот поток и отхватить его часть работая в следующих направлениях:</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Предоставление услуг облачных вычислений – данная возможность доступна не многим компаниям так, нужны значительные вложения в построенние и разработку ЦОД.</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Разработка ПО для построения виртуальной инфраструктуры, не следует забывать и про тех, кто будет внедрять и настраивать это ПО, т. е. потребуются специалисты в этой области.</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Аутсорcинг, администрирование облак</w:t>
      </w:r>
      <w:r>
        <w:rPr>
          <w:lang w:eastAsia="ru-RU" w:bidi="en-US"/>
        </w:rPr>
        <w:t xml:space="preserve">ов – потребуются специалисты по </w:t>
      </w:r>
      <w:r w:rsidRPr="00FF4533">
        <w:rPr>
          <w:rFonts w:eastAsia="Times New Roman"/>
          <w:lang w:eastAsia="ru-RU" w:bidi="en-US"/>
        </w:rPr>
        <w:t>администрированию и консультированию в сфере облачных вычислений.</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lastRenderedPageBreak/>
        <w:t>Аппаратное обеспечение – компании, занимающиеся разработкой и проектированием аппаратного обеспечения для создания «облаков».</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Проектирование – данная сфера охватывает практически все вышеперечисленные сферы начиная от проектирования ЦОД и заканчивая проектированием программного обеспечения.</w:t>
      </w:r>
    </w:p>
    <w:p w:rsidR="009B46F8" w:rsidRPr="00EB60A6" w:rsidRDefault="009B46F8" w:rsidP="009B46F8">
      <w:pPr>
        <w:pStyle w:val="Heading3"/>
        <w:jc w:val="both"/>
        <w:rPr>
          <w:rFonts w:eastAsia="Times New Roman"/>
          <w:lang w:val="ru-RU" w:eastAsia="ru-RU" w:bidi="en-US"/>
        </w:rPr>
      </w:pPr>
      <w:bookmarkStart w:id="435" w:name="_Toc438377644"/>
      <w:r w:rsidRPr="00EB60A6">
        <w:rPr>
          <w:rFonts w:eastAsia="Times New Roman"/>
          <w:lang w:val="ru-RU" w:eastAsia="ru-RU" w:bidi="en-US"/>
        </w:rPr>
        <w:t>Будущее</w:t>
      </w:r>
      <w:bookmarkEnd w:id="435"/>
    </w:p>
    <w:p w:rsidR="009B46F8" w:rsidRPr="00EB60A6" w:rsidRDefault="009B46F8" w:rsidP="009B46F8">
      <w:pPr>
        <w:jc w:val="both"/>
        <w:rPr>
          <w:lang w:val="ru-RU" w:eastAsia="ru-RU" w:bidi="en-US"/>
        </w:rPr>
      </w:pPr>
      <w:r w:rsidRPr="00EB60A6">
        <w:rPr>
          <w:lang w:val="ru-RU" w:eastAsia="ru-RU" w:bidi="en-US"/>
        </w:rPr>
        <w:t>На мой взгляд, в будущем облачные вычисления будут становиться доступнее для пользователей и компаний. Это будет вызвано рядом факторов:</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аппаратная виртуализация – повышение производительности облачных вычислений;</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аппаратного обеспечения – понижение энергопотребления;</w:t>
      </w:r>
    </w:p>
    <w:p w:rsidR="004F5AF5" w:rsidRPr="009B46F8" w:rsidRDefault="009B46F8" w:rsidP="004F5AF5">
      <w:pPr>
        <w:pStyle w:val="ListParagraph"/>
        <w:numPr>
          <w:ilvl w:val="0"/>
          <w:numId w:val="266"/>
        </w:numPr>
        <w:spacing w:after="160" w:line="259" w:lineRule="auto"/>
        <w:jc w:val="both"/>
        <w:rPr>
          <w:lang w:bidi="en-US"/>
        </w:rPr>
      </w:pPr>
      <w:r w:rsidRPr="00FF4533">
        <w:rPr>
          <w:rFonts w:eastAsia="Times New Roman"/>
          <w:lang w:eastAsia="ru-RU" w:bidi="en-US"/>
        </w:rPr>
        <w:t>повышение скоростей – пропускная способность сетевого оборудования постоянно повышается, что увеличивает производительность и уменьшает количество оборудования при том же канале.</w:t>
      </w:r>
    </w:p>
    <w:p w:rsidR="00D66E70" w:rsidRPr="00D66E70" w:rsidRDefault="00D66E70" w:rsidP="00D66E70">
      <w:pPr>
        <w:pStyle w:val="Heading2"/>
        <w:rPr>
          <w:lang w:val="ru-RU"/>
        </w:rPr>
      </w:pPr>
      <w:bookmarkStart w:id="436" w:name="_Toc438377322"/>
      <w:bookmarkStart w:id="437" w:name="_Toc438377645"/>
      <w:r w:rsidRPr="00B32FCB">
        <w:rPr>
          <w:lang w:val="ru-RU"/>
        </w:rPr>
        <w:t>3</w:t>
      </w:r>
      <w:r>
        <w:t>D</w:t>
      </w:r>
      <w:r w:rsidRPr="00B32FCB">
        <w:rPr>
          <w:lang w:val="ru-RU"/>
        </w:rPr>
        <w:t xml:space="preserve"> печать</w:t>
      </w:r>
      <w:bookmarkEnd w:id="436"/>
      <w:bookmarkEnd w:id="437"/>
    </w:p>
    <w:p w:rsidR="00AD6D6F" w:rsidRDefault="00297B18" w:rsidP="00DF0F58">
      <w:pPr>
        <w:pStyle w:val="Heading1"/>
        <w:jc w:val="both"/>
        <w:rPr>
          <w:b/>
          <w:lang w:val="ru-RU"/>
        </w:rPr>
      </w:pPr>
      <w:bookmarkStart w:id="438" w:name="_Toc438377323"/>
      <w:bookmarkStart w:id="439" w:name="_Toc438377646"/>
      <w:r w:rsidRPr="00096599">
        <w:rPr>
          <w:rFonts w:eastAsia="Calibri" w:cs="Times New Roman"/>
          <w:noProof/>
          <w:sz w:val="20"/>
        </w:rPr>
        <mc:AlternateContent>
          <mc:Choice Requires="wps">
            <w:drawing>
              <wp:anchor distT="45720" distB="45720" distL="114300" distR="114300" simplePos="0" relativeHeight="251666432" behindDoc="0" locked="0" layoutInCell="1" allowOverlap="1" wp14:anchorId="3B7F5F9A" wp14:editId="208379DA">
                <wp:simplePos x="0" y="0"/>
                <wp:positionH relativeFrom="column">
                  <wp:posOffset>3200400</wp:posOffset>
                </wp:positionH>
                <wp:positionV relativeFrom="paragraph">
                  <wp:posOffset>473710</wp:posOffset>
                </wp:positionV>
                <wp:extent cx="2764155" cy="685800"/>
                <wp:effectExtent l="0" t="0" r="1714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685800"/>
                        </a:xfrm>
                        <a:prstGeom prst="rect">
                          <a:avLst/>
                        </a:prstGeom>
                        <a:solidFill>
                          <a:schemeClr val="bg1"/>
                        </a:solidFill>
                        <a:ln w="9525">
                          <a:solidFill>
                            <a:schemeClr val="bg1"/>
                          </a:solidFill>
                          <a:miter lim="800000"/>
                          <a:headEnd/>
                          <a:tailEnd/>
                        </a:ln>
                      </wps:spPr>
                      <wps:txbx>
                        <w:txbxContent>
                          <w:p w:rsidR="00B459F6" w:rsidRDefault="00B459F6"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B459F6" w:rsidRPr="00096599" w:rsidRDefault="00B459F6" w:rsidP="00096599">
                            <w:pPr>
                              <w:jc w:val="both"/>
                              <w:rPr>
                                <w:lang w:val="ru-RU"/>
                              </w:rPr>
                            </w:pPr>
                            <w:r w:rsidRPr="00011578">
                              <w:rPr>
                                <w:rFonts w:eastAsia="Calibri" w:cs="Times New Roman"/>
                                <w:sz w:val="20"/>
                                <w:lang w:val="ru-RU"/>
                              </w:rPr>
                              <w:t>Б. Шнайер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5F9A" id="Text Box 2" o:spid="_x0000_s1052" type="#_x0000_t202" style="position:absolute;left:0;text-align:left;margin-left:252pt;margin-top:37.3pt;width:217.65pt;height:5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" fillcolor="white [3212]" strokecolor="white [3212]">
                <v:textbox>
                  <w:txbxContent>
                    <w:p w:rsidR="00B459F6" w:rsidRDefault="00B459F6"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B459F6" w:rsidRPr="00096599" w:rsidRDefault="00B459F6" w:rsidP="00096599">
                      <w:pPr>
                        <w:jc w:val="both"/>
                        <w:rPr>
                          <w:lang w:val="ru-RU"/>
                        </w:rPr>
                      </w:pPr>
                      <w:r w:rsidRPr="00011578">
                        <w:rPr>
                          <w:rFonts w:eastAsia="Calibri" w:cs="Times New Roman"/>
                          <w:sz w:val="20"/>
                          <w:lang w:val="ru-RU"/>
                        </w:rPr>
                        <w:t>Б. Шнайер</w:t>
                      </w:r>
                    </w:p>
                  </w:txbxContent>
                </v:textbox>
                <w10:wrap type="square"/>
              </v:shape>
            </w:pict>
          </mc:Fallback>
        </mc:AlternateContent>
      </w:r>
      <w:r w:rsidR="00DC2BC5">
        <w:rPr>
          <w:b/>
          <w:lang w:val="ru-RU"/>
        </w:rPr>
        <w:t>Глава 8</w:t>
      </w:r>
      <w:r w:rsidR="00AD6D6F">
        <w:rPr>
          <w:b/>
          <w:lang w:val="ru-RU"/>
        </w:rPr>
        <w:t>. Компьютерная и информационная безопасность</w:t>
      </w:r>
      <w:bookmarkEnd w:id="438"/>
      <w:bookmarkEnd w:id="439"/>
    </w:p>
    <w:p w:rsidR="00C13922" w:rsidRPr="00011578" w:rsidRDefault="00C13922" w:rsidP="00096599">
      <w:pPr>
        <w:jc w:val="both"/>
        <w:rPr>
          <w:rFonts w:eastAsia="Calibri" w:cs="Times New Roman"/>
          <w:sz w:val="20"/>
          <w:lang w:val="ru-RU"/>
        </w:rPr>
      </w:pPr>
    </w:p>
    <w:p w:rsidR="00C13922" w:rsidRDefault="00C13922" w:rsidP="00096599">
      <w:pPr>
        <w:jc w:val="both"/>
        <w:rPr>
          <w:rFonts w:eastAsia="Calibri" w:cs="Times New Roman"/>
          <w:sz w:val="20"/>
          <w:lang w:val="ru-RU"/>
        </w:rPr>
      </w:pPr>
    </w:p>
    <w:p w:rsidR="000C49E6" w:rsidRPr="00011578" w:rsidRDefault="000C49E6" w:rsidP="00096599">
      <w:pPr>
        <w:jc w:val="both"/>
        <w:rPr>
          <w:rFonts w:eastAsia="Calibri" w:cs="Times New Roman"/>
          <w:sz w:val="20"/>
          <w:lang w:val="ru-RU"/>
        </w:rPr>
      </w:pPr>
    </w:p>
    <w:p w:rsidR="00C13922" w:rsidRDefault="00C13922" w:rsidP="00C13922">
      <w:pPr>
        <w:pStyle w:val="Heading2"/>
        <w:jc w:val="both"/>
        <w:rPr>
          <w:rFonts w:eastAsia="Times New Roman"/>
          <w:lang w:val="ru-RU" w:eastAsia="ru-RU"/>
        </w:rPr>
      </w:pPr>
      <w:bookmarkStart w:id="440" w:name="_Toc435378071"/>
      <w:bookmarkStart w:id="441" w:name="_Toc438377324"/>
      <w:bookmarkStart w:id="442" w:name="_Toc438377647"/>
      <w:r w:rsidRPr="00011578">
        <w:rPr>
          <w:rFonts w:eastAsia="Times New Roman"/>
          <w:lang w:val="ru-RU" w:eastAsia="ru-RU"/>
        </w:rPr>
        <w:t>Компьютерная и информационная безопасность</w:t>
      </w:r>
      <w:bookmarkEnd w:id="440"/>
      <w:bookmarkEnd w:id="441"/>
      <w:bookmarkEnd w:id="442"/>
    </w:p>
    <w:p w:rsidR="00C13922" w:rsidRDefault="00C13922" w:rsidP="00C13922">
      <w:pPr>
        <w:pStyle w:val="Heading3"/>
        <w:jc w:val="both"/>
        <w:rPr>
          <w:rFonts w:eastAsia="Times New Roman"/>
          <w:lang w:val="ru-RU" w:eastAsia="ru-RU"/>
        </w:rPr>
      </w:pPr>
      <w:bookmarkStart w:id="443" w:name="_Toc435378072"/>
      <w:bookmarkStart w:id="444" w:name="_Toc438377648"/>
      <w:r w:rsidRPr="00011578">
        <w:rPr>
          <w:rFonts w:eastAsia="Times New Roman"/>
          <w:lang w:val="ru-RU" w:eastAsia="ru-RU"/>
        </w:rPr>
        <w:t>Компьютерная и информационная безопасность</w:t>
      </w:r>
      <w:bookmarkEnd w:id="443"/>
      <w:bookmarkEnd w:id="444"/>
    </w:p>
    <w:p w:rsidR="00C13922" w:rsidRPr="00C13922" w:rsidRDefault="00C13922" w:rsidP="00C13922">
      <w:pPr>
        <w:jc w:val="both"/>
        <w:rPr>
          <w:lang w:val="ru-RU"/>
        </w:rPr>
      </w:pPr>
      <w:r w:rsidRPr="00C13922">
        <w:rPr>
          <w:b/>
          <w:i/>
          <w:u w:val="single"/>
          <w:lang w:val="ru-RU"/>
        </w:rPr>
        <w:t>Компьютерная безопасность</w:t>
      </w:r>
      <w:r w:rsidRPr="00C13922">
        <w:rPr>
          <w:lang w:val="ru-RU"/>
        </w:rPr>
        <w:t> — меры безопасности, применяемые для защиты вычислительных устройств (компьютеры, смартфоны и другие), а также компьютерных сетей (частных и публичных сетей, включая Интернет). Поле деятельности системных администраторов охватывает все процессы и механизмы, с помощью которых цифровое оборудование, информационное поле и услуги защищаются от случайного или несанкционированного доступа, изменения или уничтожения данных, и приобретает всё большее значение в связи с растущей зависимостью от компьютерных систем в развитом сообществе.</w:t>
      </w:r>
    </w:p>
    <w:p w:rsidR="00C13922" w:rsidRPr="00C13922" w:rsidRDefault="00C13922" w:rsidP="00C13922">
      <w:pPr>
        <w:jc w:val="both"/>
        <w:rPr>
          <w:lang w:val="ru-RU"/>
        </w:rPr>
      </w:pPr>
      <w:r w:rsidRPr="00C13922">
        <w:rPr>
          <w:b/>
          <w:i/>
          <w:u w:val="single"/>
          <w:lang w:val="ru-RU"/>
        </w:rPr>
        <w:t>Информационная безопасность</w:t>
      </w:r>
      <w:r w:rsidRPr="00C13922">
        <w:rPr>
          <w:lang w:val="ru-RU"/>
        </w:rPr>
        <w:t xml:space="preserve"> — это процесс обеспечения конфиденциальности, целостности и доступности информации. Конфиденциальность: обеспечение доступа к информации только авторизованным пользователям. Целостность: Обеспечение достоверности и полноты информации и методов ее обработки. Доступность: Обеспечение доступа к информации и связанным с ней активам авторизованных пользователей по мере необходимости.</w:t>
      </w:r>
    </w:p>
    <w:p w:rsidR="00C13922" w:rsidRPr="00C13922" w:rsidRDefault="00C13922" w:rsidP="00C13922">
      <w:pPr>
        <w:jc w:val="both"/>
        <w:rPr>
          <w:shd w:val="clear" w:color="auto" w:fill="FFFFFF"/>
          <w:lang w:val="ru-RU"/>
        </w:rPr>
      </w:pPr>
      <w:r w:rsidRPr="00C13922">
        <w:rPr>
          <w:shd w:val="clear" w:color="auto" w:fill="FFFFFF"/>
          <w:lang w:val="ru-RU"/>
        </w:rPr>
        <w:t>Зачастую, люди путают эти два понятия. Внесём ясность.</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безопасность компьютера, его программного обеспечения, информации, заложенной в нём. Она связана конкретно с компьютерами и техникой. А </w:t>
      </w:r>
      <w:r w:rsidRPr="00C13922">
        <w:rPr>
          <w:rFonts w:ascii="Calibri" w:eastAsia="Calibri" w:hAnsi="Calibri" w:cs="Times New Roman"/>
          <w:b/>
          <w:i/>
          <w:u w:val="single"/>
          <w:lang w:val="ru-RU"/>
        </w:rPr>
        <w:t>информационная безопасность</w:t>
      </w:r>
      <w:r w:rsidRPr="00C13922">
        <w:rPr>
          <w:rFonts w:ascii="Calibri" w:eastAsia="Calibri" w:hAnsi="Calibri" w:cs="Times New Roman"/>
          <w:lang w:val="ru-RU"/>
        </w:rPr>
        <w:t xml:space="preserve"> - это защищенность информационных ресурсов (документов и массивов документов какой-либо организации, например), а также защита прав личности и </w:t>
      </w:r>
      <w:r w:rsidRPr="00C13922">
        <w:rPr>
          <w:rFonts w:ascii="Calibri" w:eastAsia="Calibri" w:hAnsi="Calibri" w:cs="Times New Roman"/>
          <w:lang w:val="ru-RU"/>
        </w:rPr>
        <w:lastRenderedPageBreak/>
        <w:t>государства в информационной сфере (например, от разглашения гос. тайн или от пиратства) и много чего другого.</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На самом деле, если рассуждать строго, </w:t>
      </w: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меры, направленные на исключение нарушения работоспособности компьютера (или компьютеров) или управления компьютером (или компьютерами) сторонними лицами. Доступ к компьютеру злоумышленника ещё не означает кражу информации. Информация может быть зашифрована или находиться на недоступном для злоумышленника носителе. </w:t>
      </w:r>
      <w:r w:rsidRPr="00C13922">
        <w:rPr>
          <w:rFonts w:ascii="Calibri" w:eastAsia="Calibri" w:hAnsi="Calibri" w:cs="Times New Roman"/>
          <w:b/>
          <w:i/>
          <w:u w:val="single"/>
          <w:lang w:val="ru-RU"/>
        </w:rPr>
        <w:t>Специалист по информационной безопасности</w:t>
      </w:r>
      <w:r w:rsidRPr="00C13922">
        <w:rPr>
          <w:rFonts w:ascii="Calibri" w:eastAsia="Calibri" w:hAnsi="Calibri" w:cs="Times New Roman"/>
          <w:lang w:val="ru-RU"/>
        </w:rPr>
        <w:t xml:space="preserve"> работает в конкретном направлении, составляя нечто подобное плану защиты информации, воплощают это в жизнь как правило уже другие люди, в зависимости от распределения обязанностей организации.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это частный случай </w:t>
      </w:r>
      <w:r w:rsidRPr="00C13922">
        <w:rPr>
          <w:rFonts w:ascii="Calibri" w:eastAsia="Calibri" w:hAnsi="Calibri" w:cs="Times New Roman"/>
          <w:b/>
          <w:i/>
          <w:u w:val="single"/>
          <w:lang w:val="ru-RU"/>
        </w:rPr>
        <w:t>специалиста по информационной безопасности</w:t>
      </w:r>
      <w:r w:rsidRPr="00C13922">
        <w:rPr>
          <w:rFonts w:ascii="Calibri" w:eastAsia="Calibri" w:hAnsi="Calibri" w:cs="Times New Roman"/>
          <w:lang w:val="ru-RU"/>
        </w:rPr>
        <w:t xml:space="preserve">. Чаще всего тот, кто занимается вопросами компьютерной безопасности, он же их и воплощает в жизнь, поэтому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 больше теоретик, </w:t>
      </w:r>
      <w:r w:rsidRPr="00C13922">
        <w:rPr>
          <w:rFonts w:ascii="Calibri" w:eastAsia="Calibri" w:hAnsi="Calibri" w:cs="Times New Roman"/>
          <w:b/>
          <w:i/>
          <w:u w:val="single"/>
          <w:lang w:val="ru-RU"/>
        </w:rPr>
        <w:t xml:space="preserve">по информационной </w:t>
      </w:r>
      <w:r w:rsidRPr="00C13922">
        <w:rPr>
          <w:rFonts w:ascii="Calibri" w:eastAsia="Calibri" w:hAnsi="Calibri" w:cs="Times New Roman"/>
          <w:lang w:val="ru-RU"/>
        </w:rPr>
        <w:t>– практик.</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Информация является одним из наиболее ценных ресурсов любой компании, поэтому обеспечение защиты информации является одной из важнейших и приоритетных задач. </w:t>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В силу развитых технологий не стоит безответственно относиться к своим личным данным, цифровым данным, которые при определённых обстоятельствах оказывают влияние на нашу судьбу.  Уже ни для кого не секрет, что электронные девайсы, которыми пользуется человек в современном мире для передачи информации, подвержены многим уязвимостям, а также и они сами и информация представляют огромный интерес для злоумышленников и правительств.</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Аргумент "мне нечего скрывать" не считается весомым, так как даже с первого взгляда безобидная информация может поведать о каждом конкретном индивидууме многое: личные предпочтения, круг общения, перемещения и прочие вещи, которые в умелых руках могут стать отличным инструментом для достижения тех или иных целей в отношении этого индивидуума.</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Ну и по поводу размещения информации в сети интернет. Не выкладывайте свои личные данные, никаких фотографий, никакой привязки аккаунтов к реальному вашему номеру телефона (для этого существуют сервисы подобные этим: </w:t>
      </w:r>
      <w:r w:rsidRPr="00C13922">
        <w:rPr>
          <w:rFonts w:ascii="Calibri" w:eastAsia="Calibri" w:hAnsi="Calibri" w:cs="Times New Roman"/>
          <w:b/>
          <w:bCs/>
          <w:bdr w:val="none" w:sz="0" w:space="0" w:color="auto" w:frame="1"/>
          <w:shd w:val="clear" w:color="auto" w:fill="FFFFFF"/>
          <w:lang w:val="ru-RU"/>
        </w:rPr>
        <w:t>http://receivesmsonline.com/</w:t>
      </w:r>
      <w:r w:rsidRPr="00C13922">
        <w:rPr>
          <w:rFonts w:ascii="Helvetica" w:eastAsia="Calibri" w:hAnsi="Helvetica" w:cs="Helvetica"/>
          <w:color w:val="373737"/>
          <w:shd w:val="clear" w:color="auto" w:fill="FFFFFF"/>
          <w:lang w:val="ru-RU"/>
        </w:rPr>
        <w:t> </w:t>
      </w:r>
      <w:r w:rsidRPr="00C13922">
        <w:rPr>
          <w:rFonts w:ascii="Calibri" w:eastAsia="Calibri" w:hAnsi="Calibri" w:cs="Times New Roman"/>
          <w:b/>
          <w:bCs/>
          <w:bdr w:val="none" w:sz="0" w:space="0" w:color="auto" w:frame="1"/>
          <w:shd w:val="clear" w:color="auto" w:fill="FFFFFF"/>
          <w:lang w:val="ru-RU"/>
        </w:rPr>
        <w:t>http://www.vsms24.com/web/index.php</w:t>
      </w:r>
      <w:r w:rsidRPr="00C13922">
        <w:rPr>
          <w:rFonts w:ascii="Calibri" w:eastAsia="Calibri" w:hAnsi="Calibri" w:cs="Times New Roman"/>
          <w:shd w:val="clear" w:color="auto" w:fill="FFFFFF"/>
          <w:lang w:val="ru-RU"/>
        </w:rPr>
        <w:t xml:space="preserve">), </w:t>
      </w:r>
      <w:r w:rsidRPr="00C13922">
        <w:rPr>
          <w:rFonts w:ascii="Calibri" w:eastAsia="Calibri" w:hAnsi="Calibri" w:cs="Times New Roman"/>
          <w:lang w:val="ru-RU"/>
        </w:rPr>
        <w:t>никакой установки игровых клиентов на компьютер с важными данными и никакой серьёзной переписки в чатах этих онлайн-игр. (Но следует помнить и о том, что спецслужбы при необходимости могут сохранять коммуникации на том лишь основании, что они зашифрованы, а затем хранить зашифрованное сообщение вечно или по крайней мере до тех пор, пока его не расшифруют. О незашифрованных данных известно, что все логи посещений сайтов сохраняются, а система СОРМ может записывать ваш незашифрованный трафик.)</w:t>
      </w:r>
    </w:p>
    <w:p w:rsidR="00C13922" w:rsidRPr="00011578" w:rsidRDefault="00C13922" w:rsidP="00C13922">
      <w:pPr>
        <w:pStyle w:val="Heading3"/>
        <w:jc w:val="both"/>
        <w:rPr>
          <w:rFonts w:eastAsia="Calibri"/>
          <w:lang w:val="ru-RU"/>
        </w:rPr>
      </w:pPr>
      <w:bookmarkStart w:id="445" w:name="_Toc435378073"/>
      <w:bookmarkStart w:id="446" w:name="_Toc438377649"/>
      <w:r>
        <w:rPr>
          <w:rFonts w:eastAsia="Calibri"/>
          <w:lang w:val="ru-RU"/>
        </w:rPr>
        <w:t>Уничтожение и шифрование данных</w:t>
      </w:r>
      <w:bookmarkEnd w:id="445"/>
      <w:bookmarkEnd w:id="446"/>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Также необходимо помнить о безвозвратном удалении следов информации с жёсткого диска, для чего целесообразнее применять CCleaner, PrivaZer, wipefile. И вот ещё список того, что желательно уничтожать:</w:t>
      </w:r>
    </w:p>
    <w:p w:rsidR="00C13922" w:rsidRPr="00B461E9" w:rsidRDefault="00C13922" w:rsidP="00C13922">
      <w:pPr>
        <w:jc w:val="both"/>
        <w:rPr>
          <w:i/>
          <w:u w:val="single"/>
          <w:lang w:val="ru-RU"/>
        </w:rPr>
      </w:pPr>
      <w:r w:rsidRPr="00B461E9">
        <w:rPr>
          <w:i/>
          <w:u w:val="single"/>
          <w:lang w:val="ru-RU"/>
        </w:rPr>
        <w:t>Информация на компьютере: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lastRenderedPageBreak/>
        <w:t>Неиспользуемые пароли и данные к аккаунтам.</w:t>
      </w:r>
      <w:r w:rsidRPr="00C13922">
        <w:rPr>
          <w:szCs w:val="22"/>
        </w:rPr>
        <w:t>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Неиспользуемые контакты.</w:t>
      </w:r>
      <w:r w:rsidRPr="00C13922">
        <w:rPr>
          <w:szCs w:val="22"/>
        </w:rPr>
        <w:t xml:space="preserve">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Связка gpg-ключей.</w:t>
      </w:r>
      <w:r w:rsidRPr="00C13922">
        <w:rPr>
          <w:szCs w:val="22"/>
        </w:rPr>
        <w:t> Просмотреть все связки и удалить неиспользуемые, забытые и неизвестные публичные и секретные ключи.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Сообщения.</w:t>
      </w:r>
      <w:r w:rsidRPr="00C13922">
        <w:rPr>
          <w:szCs w:val="22"/>
        </w:rPr>
        <w:t> Удалить ненужные и старые сообщения в почтовых программах, icq, jabber-клиентах, skype и прочих программах обмена сообщениями.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Документы.</w:t>
      </w:r>
      <w:r w:rsidRPr="00C13922">
        <w:rPr>
          <w:szCs w:val="22"/>
        </w:rPr>
        <w:t> Просмотреть папки хранения документов — старые, неиспользуемые и ненужные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Бекапы.</w:t>
      </w:r>
      <w:r w:rsidRPr="00C13922">
        <w:rPr>
          <w:szCs w:val="22"/>
        </w:rPr>
        <w:t> Просмотреть места хранения бекапов и удалить старые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Скачанное.</w:t>
      </w:r>
      <w:r w:rsidRPr="00C13922">
        <w:rPr>
          <w:szCs w:val="22"/>
        </w:rPr>
        <w:t> Очистить локальную папку для скачивания файлов.</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Неиспользуемое свободное место на дисках.</w:t>
      </w:r>
      <w:r w:rsidRPr="00C13922">
        <w:rPr>
          <w:szCs w:val="22"/>
        </w:rPr>
        <w:t> Для очистки использовать программы Ccleaner и Bleachbit.</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Интернет:</w:t>
      </w:r>
    </w:p>
    <w:p w:rsidR="00C13922" w:rsidRPr="00C13922" w:rsidRDefault="00C13922" w:rsidP="00C13922">
      <w:pPr>
        <w:pStyle w:val="ListParagraph"/>
        <w:numPr>
          <w:ilvl w:val="0"/>
          <w:numId w:val="66"/>
        </w:numPr>
        <w:spacing w:after="160" w:line="259" w:lineRule="auto"/>
        <w:jc w:val="both"/>
        <w:rPr>
          <w:szCs w:val="22"/>
        </w:rPr>
      </w:pPr>
      <w:r w:rsidRPr="00C13922">
        <w:rPr>
          <w:szCs w:val="22"/>
        </w:rPr>
        <w:t>"</w:t>
      </w:r>
      <w:r w:rsidRPr="00C13922">
        <w:rPr>
          <w:b/>
          <w:szCs w:val="22"/>
        </w:rPr>
        <w:t>Личка".</w:t>
      </w:r>
      <w:r w:rsidRPr="00C13922">
        <w:rPr>
          <w:szCs w:val="22"/>
        </w:rPr>
        <w:t> Просмотреть все посещаемые форумы и остальные социальные сервисы и удалить все личные сообщения.</w:t>
      </w:r>
    </w:p>
    <w:p w:rsidR="00C13922" w:rsidRPr="00C13922" w:rsidRDefault="00C13922" w:rsidP="00C13922">
      <w:pPr>
        <w:pStyle w:val="ListParagraph"/>
        <w:numPr>
          <w:ilvl w:val="0"/>
          <w:numId w:val="66"/>
        </w:numPr>
        <w:spacing w:after="160" w:line="259" w:lineRule="auto"/>
        <w:jc w:val="both"/>
        <w:rPr>
          <w:szCs w:val="22"/>
        </w:rPr>
      </w:pPr>
      <w:r w:rsidRPr="00C13922">
        <w:rPr>
          <w:b/>
          <w:szCs w:val="22"/>
        </w:rPr>
        <w:t>Сообщения.</w:t>
      </w:r>
      <w:r w:rsidRPr="00C13922">
        <w:rPr>
          <w:szCs w:val="22"/>
        </w:rPr>
        <w:t> Удалить старые и ненужные сообщения в почтовых сервисах.</w:t>
      </w:r>
    </w:p>
    <w:p w:rsidR="00C13922" w:rsidRPr="00C13922" w:rsidRDefault="00C13922" w:rsidP="00C13922">
      <w:pPr>
        <w:jc w:val="both"/>
        <w:rPr>
          <w:i/>
          <w:u w:val="single"/>
          <w:lang w:val="ru-RU"/>
        </w:rPr>
      </w:pPr>
      <w:r w:rsidRPr="00C13922">
        <w:rPr>
          <w:i/>
          <w:u w:val="single"/>
          <w:lang w:val="ru-RU"/>
        </w:rPr>
        <w:t>Средства общения, мобильные компьютеры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Контакты.</w:t>
      </w:r>
      <w:r w:rsidRPr="00C13922">
        <w:rPr>
          <w:szCs w:val="22"/>
        </w:rPr>
        <w:t> Пройтись по контактам в телефонах и удалить ненужные.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Сообщения.</w:t>
      </w:r>
      <w:r w:rsidRPr="00C13922">
        <w:rPr>
          <w:szCs w:val="22"/>
        </w:rPr>
        <w:t> Удалить все СМС и другие сообщения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Документы.</w:t>
      </w:r>
      <w:r w:rsidRPr="00C13922">
        <w:rPr>
          <w:szCs w:val="22"/>
        </w:rPr>
        <w:t> Найти и удалить ненужные и забытые документы и книги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Неиспользуемые контакты в im-приложениях</w:t>
      </w:r>
      <w:r w:rsidRPr="00C13922">
        <w:rPr>
          <w:szCs w:val="22"/>
        </w:rPr>
        <w:t>.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Приложения.</w:t>
      </w:r>
      <w:r w:rsidRPr="00C13922">
        <w:rPr>
          <w:szCs w:val="22"/>
        </w:rPr>
        <w:t> Выявить и удалить старые и ненужные приложения, а также информацию, оставленную ими.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Материальное</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Флешки и другие носители информации.</w:t>
      </w:r>
      <w:r w:rsidRPr="00C13922">
        <w:rPr>
          <w:szCs w:val="22"/>
        </w:rPr>
        <w:t> Проверить все носители информации в пределах досягаемости и уничтожить (разломать, сжечь и т.п.) информацию на них по своему усмотрению.</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lastRenderedPageBreak/>
        <w:t xml:space="preserve">Телефоны, модемы, Wi-Fi модули и другие средства коммуникации. </w:t>
      </w:r>
      <w:r w:rsidRPr="00C13922">
        <w:rPr>
          <w:szCs w:val="22"/>
        </w:rPr>
        <w:t>Использованные, старые, ненужные и по-другому "засвеченные" средства коммуникации физически сломать и выбросить минимум в трех кварталах (километрах) от их местоположения.</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СИМ-карты.</w:t>
      </w:r>
      <w:r w:rsidRPr="00C13922">
        <w:rPr>
          <w:szCs w:val="22"/>
        </w:rPr>
        <w:t> Выявить и уничтожить (разломать, сжечь и т.п.) все забытые и неиспользуемые СИМ-карты и другие карты доступа.</w:t>
      </w:r>
    </w:p>
    <w:p w:rsidR="00C13922" w:rsidRPr="00C13922" w:rsidRDefault="00C13922" w:rsidP="00C13922">
      <w:pPr>
        <w:pStyle w:val="ListParagraph"/>
        <w:numPr>
          <w:ilvl w:val="0"/>
          <w:numId w:val="68"/>
        </w:numPr>
        <w:spacing w:after="160" w:line="259" w:lineRule="auto"/>
        <w:jc w:val="both"/>
        <w:rPr>
          <w:rFonts w:ascii="Helvetica" w:eastAsia="Times New Roman" w:hAnsi="Helvetica" w:cs="Helvetica"/>
          <w:color w:val="373737"/>
          <w:szCs w:val="22"/>
          <w:lang w:eastAsia="ru-RU"/>
        </w:rPr>
      </w:pPr>
      <w:r w:rsidRPr="00C13922">
        <w:rPr>
          <w:b/>
          <w:szCs w:val="22"/>
        </w:rPr>
        <w:t>Документы.</w:t>
      </w:r>
      <w:r w:rsidRPr="00C13922">
        <w:rPr>
          <w:szCs w:val="22"/>
        </w:rPr>
        <w:t> Выявить ненужные и забытые документы, записки, заметки, записные книжки и уничтожить (лучше сжечь).</w:t>
      </w:r>
    </w:p>
    <w:p w:rsidR="00C13922" w:rsidRPr="00C13922" w:rsidRDefault="00C13922" w:rsidP="00C13922">
      <w:pPr>
        <w:jc w:val="both"/>
        <w:rPr>
          <w:rFonts w:ascii="Helvetica" w:eastAsia="Times New Roman" w:hAnsi="Helvetica" w:cs="Helvetica"/>
          <w:color w:val="373737"/>
          <w:lang w:val="ru-RU" w:eastAsia="ru-RU"/>
        </w:rPr>
      </w:pPr>
      <w:r w:rsidRPr="00C13922">
        <w:rPr>
          <w:lang w:val="ru-RU"/>
        </w:rPr>
        <w:t>Желательно "не оставлять следов": использование кредитных карт, мобильных телефонов даёт возможность отследить ваше передвижение, покупки, контакты. Нужно иметь в виду, что каждое использование компьютера также оставляет следы.</w:t>
      </w:r>
    </w:p>
    <w:p w:rsidR="00C13922" w:rsidRPr="00C13922" w:rsidRDefault="00C13922" w:rsidP="00C13922">
      <w:pPr>
        <w:jc w:val="both"/>
        <w:rPr>
          <w:lang w:val="ru-RU"/>
        </w:rPr>
      </w:pPr>
      <w:r w:rsidRPr="00C13922">
        <w:rPr>
          <w:lang w:val="ru-RU"/>
        </w:rPr>
        <w:t>Также следует упомянуть о необходимости шифрования данных. Ведь оно защищает нашу частную информацию и анонимность. Эта защита важна для каждого. Более того, в последние годы вопрос конфиденциальности в сети становится очень актуальным, учитывая сканирование наших электронных писем. Сегодня самым известным и простым алгоритмом, который используется в системах защиты информации организаций и предприятий, является DES (Data Encryption Standart). Он необходим для защиты от незаконного доступа к важной информации в организациях. Особенности алгоритма DES — используется ключ длиной 56 бит; зашифровать можно сообщение с помощью одной программы, а расшифровать — используя любую другую программу, соответствующую DES; высокая скорость обработки достигается за счёт несложного алгоритма и высокой стойкости. Data Encryption Standart подходит для шифрования и аутентификации данных.</w:t>
      </w:r>
    </w:p>
    <w:p w:rsidR="00C13922" w:rsidRPr="00EC174D" w:rsidRDefault="00C13922" w:rsidP="00C13922">
      <w:pPr>
        <w:pStyle w:val="Heading3"/>
        <w:jc w:val="both"/>
        <w:rPr>
          <w:noProof/>
          <w:lang w:val="ru-RU"/>
        </w:rPr>
      </w:pPr>
      <w:bookmarkStart w:id="447" w:name="_Toc435378074"/>
      <w:bookmarkStart w:id="448" w:name="_Toc438377650"/>
      <w:r>
        <w:rPr>
          <w:rFonts w:eastAsia="Calibri"/>
          <w:lang w:val="ru-RU"/>
        </w:rPr>
        <w:t>У</w:t>
      </w:r>
      <w:r w:rsidRPr="00011578">
        <w:rPr>
          <w:rFonts w:eastAsia="Calibri"/>
          <w:lang w:val="ru-RU"/>
        </w:rPr>
        <w:t>гроз</w:t>
      </w:r>
      <w:r>
        <w:rPr>
          <w:rFonts w:eastAsia="Calibri"/>
          <w:lang w:val="ru-RU"/>
        </w:rPr>
        <w:t>ы</w:t>
      </w:r>
      <w:r w:rsidRPr="00011578">
        <w:rPr>
          <w:rFonts w:eastAsia="Calibri"/>
          <w:lang w:val="ru-RU"/>
        </w:rPr>
        <w:t xml:space="preserve"> безопасности информационных систем</w:t>
      </w:r>
      <w:bookmarkEnd w:id="447"/>
      <w:bookmarkEnd w:id="448"/>
      <w:r w:rsidRPr="00EC174D">
        <w:rPr>
          <w:noProof/>
          <w:lang w:val="ru-RU"/>
        </w:rPr>
        <w:t xml:space="preserve"> </w:t>
      </w:r>
    </w:p>
    <w:p w:rsidR="00C13922" w:rsidRPr="00011578" w:rsidRDefault="00C13922" w:rsidP="00C13922">
      <w:pPr>
        <w:jc w:val="both"/>
        <w:rPr>
          <w:lang w:val="ru-RU"/>
        </w:rPr>
      </w:pPr>
      <w:r w:rsidRPr="00011578">
        <w:rPr>
          <w:noProof/>
        </w:rPr>
        <w:drawing>
          <wp:anchor distT="0" distB="0" distL="114300" distR="114300" simplePos="0" relativeHeight="251664384" behindDoc="0" locked="0" layoutInCell="1" allowOverlap="1" wp14:anchorId="6EE6710A" wp14:editId="198B8C77">
            <wp:simplePos x="0" y="0"/>
            <wp:positionH relativeFrom="column">
              <wp:posOffset>-131445</wp:posOffset>
            </wp:positionH>
            <wp:positionV relativeFrom="paragraph">
              <wp:posOffset>283210</wp:posOffset>
            </wp:positionV>
            <wp:extent cx="5940425" cy="3024505"/>
            <wp:effectExtent l="0" t="0" r="3175" b="4445"/>
            <wp:wrapTopAndBottom/>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58).jpg"/>
                    <pic:cNvPicPr/>
                  </pic:nvPicPr>
                  <pic:blipFill>
                    <a:blip r:embed="rId490">
                      <a:extLst>
                        <a:ext uri="{28A0092B-C50C-407E-A947-70E740481C1C}">
                          <a14:useLocalDpi xmlns:a14="http://schemas.microsoft.com/office/drawing/2010/main" val="0"/>
                        </a:ext>
                      </a:extLst>
                    </a:blip>
                    <a:stretch>
                      <a:fillRect/>
                    </a:stretch>
                  </pic:blipFill>
                  <pic:spPr>
                    <a:xfrm>
                      <a:off x="0" y="0"/>
                      <a:ext cx="5940425" cy="3024505"/>
                    </a:xfrm>
                    <a:prstGeom prst="rect">
                      <a:avLst/>
                    </a:prstGeom>
                  </pic:spPr>
                </pic:pic>
              </a:graphicData>
            </a:graphic>
            <wp14:sizeRelH relativeFrom="page">
              <wp14:pctWidth>0</wp14:pctWidth>
            </wp14:sizeRelH>
            <wp14:sizeRelV relativeFrom="page">
              <wp14:pctHeight>0</wp14:pctHeight>
            </wp14:sizeRelV>
          </wp:anchor>
        </w:drawing>
      </w:r>
      <w:r w:rsidRPr="00011578">
        <w:rPr>
          <w:lang w:val="ru-RU"/>
        </w:rPr>
        <w:t xml:space="preserve">Известны следующие источники угроз безопасности информационных систем: </w:t>
      </w:r>
    </w:p>
    <w:p w:rsidR="00C13922" w:rsidRPr="00011578" w:rsidRDefault="00C13922" w:rsidP="00C13922">
      <w:pPr>
        <w:ind w:firstLine="360"/>
        <w:jc w:val="both"/>
        <w:rPr>
          <w:rFonts w:ascii="Calibri" w:eastAsia="Calibri" w:hAnsi="Calibri" w:cs="Times New Roman"/>
          <w:lang w:val="ru-RU"/>
        </w:rPr>
      </w:pPr>
    </w:p>
    <w:p w:rsidR="00C13922" w:rsidRPr="00011578" w:rsidRDefault="00C13922" w:rsidP="00C13922">
      <w:pPr>
        <w:pStyle w:val="Heading3"/>
        <w:jc w:val="both"/>
        <w:rPr>
          <w:rFonts w:eastAsia="Times New Roman"/>
          <w:lang w:val="ru-RU"/>
        </w:rPr>
      </w:pPr>
      <w:bookmarkStart w:id="449" w:name="_Toc435378075"/>
      <w:bookmarkStart w:id="450" w:name="_Toc438377651"/>
      <w:r w:rsidRPr="00011578">
        <w:rPr>
          <w:rFonts w:eastAsia="Times New Roman"/>
          <w:lang w:val="ru-RU"/>
        </w:rPr>
        <w:lastRenderedPageBreak/>
        <w:t>Средства защита информации от несанкционированного доступа</w:t>
      </w:r>
      <w:bookmarkEnd w:id="449"/>
      <w:bookmarkEnd w:id="450"/>
    </w:p>
    <w:p w:rsidR="00C13922" w:rsidRPr="00011578" w:rsidRDefault="00C13922" w:rsidP="00C13922">
      <w:pPr>
        <w:jc w:val="both"/>
        <w:rPr>
          <w:lang w:val="ru-RU"/>
        </w:rPr>
      </w:pPr>
      <w:r w:rsidRPr="00011578">
        <w:rPr>
          <w:lang w:val="ru-RU"/>
        </w:rPr>
        <w:t xml:space="preserve">Получение доступа к ресурсам информационной системы предусматривает выполнение трех процедур: </w:t>
      </w:r>
      <w:r w:rsidRPr="00FF0740">
        <w:rPr>
          <w:i/>
          <w:lang w:val="ru-RU"/>
        </w:rPr>
        <w:t xml:space="preserve">идентификация, аутентификация </w:t>
      </w:r>
      <w:r w:rsidRPr="00FF0740">
        <w:rPr>
          <w:lang w:val="ru-RU"/>
        </w:rPr>
        <w:t>и</w:t>
      </w:r>
      <w:r w:rsidRPr="00FF0740">
        <w:rPr>
          <w:i/>
          <w:lang w:val="ru-RU"/>
        </w:rPr>
        <w:t xml:space="preserve"> авторизация</w:t>
      </w:r>
      <w:r w:rsidRPr="00011578">
        <w:rPr>
          <w:lang w:val="ru-RU"/>
        </w:rPr>
        <w:t>.</w:t>
      </w:r>
    </w:p>
    <w:p w:rsidR="00C13922" w:rsidRPr="00011578" w:rsidRDefault="00C13922" w:rsidP="00C13922">
      <w:pPr>
        <w:jc w:val="both"/>
        <w:rPr>
          <w:lang w:val="ru-RU"/>
        </w:rPr>
      </w:pPr>
      <w:r w:rsidRPr="00011578">
        <w:rPr>
          <w:b/>
          <w:lang w:val="ru-RU"/>
        </w:rPr>
        <w:t>Идентификация</w:t>
      </w:r>
      <w:r w:rsidRPr="00011578">
        <w:rPr>
          <w:lang w:val="ru-RU"/>
        </w:rPr>
        <w:t xml:space="preserve"> - присвоение пользователю (объекту или субъекту ресурсов) уникальных имен и кодов (идентификаторов).</w:t>
      </w:r>
    </w:p>
    <w:p w:rsidR="00C13922" w:rsidRPr="00011578" w:rsidRDefault="00C13922" w:rsidP="00C13922">
      <w:pPr>
        <w:jc w:val="both"/>
        <w:rPr>
          <w:lang w:val="ru-RU"/>
        </w:rPr>
      </w:pPr>
      <w:r w:rsidRPr="00011578">
        <w:rPr>
          <w:b/>
          <w:lang w:val="ru-RU"/>
        </w:rPr>
        <w:t>Аутентификация</w:t>
      </w:r>
      <w:r w:rsidRPr="00011578">
        <w:rPr>
          <w:lang w:val="ru-RU"/>
        </w:rPr>
        <w:t> - установление подлинности пользователя, представившего идентификатор или проверка того, что лицо или устройство, сообщившее идентификатор является действительно тем, за кого оно себя выдает. Наиболее распространенным способом аутентификации является присвоение пользователю пароля и хранение его в компьютере.</w:t>
      </w:r>
    </w:p>
    <w:p w:rsidR="00C13922" w:rsidRPr="00011578" w:rsidRDefault="00C13922" w:rsidP="00C13922">
      <w:pPr>
        <w:jc w:val="both"/>
        <w:rPr>
          <w:lang w:val="ru-RU"/>
        </w:rPr>
      </w:pPr>
      <w:r w:rsidRPr="00011578">
        <w:rPr>
          <w:b/>
          <w:lang w:val="ru-RU"/>
        </w:rPr>
        <w:t>Авторизация</w:t>
      </w:r>
      <w:r w:rsidRPr="00011578">
        <w:rPr>
          <w:lang w:val="ru-RU"/>
        </w:rPr>
        <w:t> - проверка полномочий или проверка права пользователя на доступ к конкретным ресурсам и выполнение определенных операций над ними. Авторизация проводится с целью разграничения прав доступа к сетевым и компьютерным ресурсам.</w:t>
      </w:r>
    </w:p>
    <w:p w:rsidR="00C13922" w:rsidRPr="00011578" w:rsidRDefault="00C13922" w:rsidP="00C13922">
      <w:pPr>
        <w:pStyle w:val="Heading3"/>
        <w:jc w:val="both"/>
        <w:rPr>
          <w:rFonts w:eastAsia="Times New Roman"/>
          <w:lang w:val="ru-RU"/>
        </w:rPr>
      </w:pPr>
      <w:bookmarkStart w:id="451" w:name="_Toc435378076"/>
      <w:bookmarkStart w:id="452" w:name="_Toc438377652"/>
      <w:r w:rsidRPr="00011578">
        <w:rPr>
          <w:rFonts w:eastAsia="Times New Roman"/>
          <w:lang w:val="ru-RU"/>
        </w:rPr>
        <w:t>Защита информации в компьютерных сетях</w:t>
      </w:r>
      <w:bookmarkEnd w:id="451"/>
      <w:bookmarkEnd w:id="452"/>
    </w:p>
    <w:p w:rsidR="00C13922" w:rsidRPr="00011578" w:rsidRDefault="00C13922" w:rsidP="00C13922">
      <w:pPr>
        <w:jc w:val="both"/>
        <w:rPr>
          <w:lang w:val="ru-RU"/>
        </w:rPr>
      </w:pPr>
      <w:r w:rsidRPr="00011578">
        <w:rPr>
          <w:lang w:val="ru-RU"/>
        </w:rPr>
        <w:t>Локальные сети предприятий очень часто подключаются к сети Интернет. Для защиты локальных сетей компаний, как правило, применяются межсетевые экраны - брандмауэры (firewalls). Экран (firewall) - это средство разграничения доступа, которое позволяет разделить сеть на две части (граница проходит между локальной сетью и сетью Интернет) и сформировать набор правил, определяющих условия прохождения пакетов из одной части в другую. Экраны могут быть реализованы как аппаратными средствами (различные устройства, системы, платформы), так и программными.</w:t>
      </w:r>
    </w:p>
    <w:p w:rsidR="00C13922" w:rsidRPr="00011578" w:rsidRDefault="00C13922" w:rsidP="00C13922">
      <w:pPr>
        <w:jc w:val="both"/>
        <w:rPr>
          <w:lang w:val="ru-RU"/>
        </w:rPr>
      </w:pPr>
      <w:r w:rsidRPr="00011578">
        <w:rPr>
          <w:lang w:val="ru-RU"/>
        </w:rPr>
        <w:t>Межсетевой экран, сетевой экран, файрвол или брандмауэр — это комплекс аппаратных и программных средств в компьютерной сети, осуществляющий контроль и фильтрацию проходящих через него сетевых пакетов в соответствии с заданными правилами.</w:t>
      </w:r>
    </w:p>
    <w:p w:rsidR="00C13922" w:rsidRPr="00011578" w:rsidRDefault="00C13922" w:rsidP="00C13922">
      <w:pPr>
        <w:jc w:val="both"/>
        <w:rPr>
          <w:lang w:val="ru-RU"/>
        </w:rPr>
      </w:pPr>
      <w:r w:rsidRPr="00011578">
        <w:rPr>
          <w:lang w:val="ru-RU"/>
        </w:rPr>
        <w:t>Основной задачей сетевого экрана является защита сети или отдельных её узлов от несанкционированного доступа. Также сетевые экраны часто называют фильтрами, так как их основная задача — не пропускать (фильтровать) пакеты, не подходящие под критерии, определённые в конфигурации.</w:t>
      </w:r>
    </w:p>
    <w:p w:rsidR="00C13922" w:rsidRPr="00011578" w:rsidRDefault="00C13922" w:rsidP="00C13922">
      <w:pPr>
        <w:pStyle w:val="Heading4"/>
        <w:jc w:val="both"/>
        <w:rPr>
          <w:rFonts w:eastAsia="Calibri"/>
          <w:lang w:val="ru-RU"/>
        </w:rPr>
      </w:pPr>
      <w:r>
        <w:rPr>
          <w:rFonts w:eastAsia="Calibri"/>
          <w:lang w:val="ru-RU"/>
        </w:rPr>
        <w:t>Проблемы, не решаемые фае</w:t>
      </w:r>
      <w:r w:rsidRPr="00011578">
        <w:rPr>
          <w:rFonts w:eastAsia="Calibri"/>
          <w:lang w:val="ru-RU"/>
        </w:rPr>
        <w:t>рволом</w:t>
      </w:r>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Межсетевой экран сам по себе не панацея от всех угроз для сети. В частности, он:</w:t>
      </w:r>
    </w:p>
    <w:p w:rsidR="00C13922" w:rsidRPr="00C13922" w:rsidRDefault="00C13922" w:rsidP="006040DF">
      <w:pPr>
        <w:pStyle w:val="ListParagraph"/>
        <w:numPr>
          <w:ilvl w:val="0"/>
          <w:numId w:val="73"/>
        </w:numPr>
        <w:jc w:val="both"/>
        <w:rPr>
          <w:szCs w:val="22"/>
        </w:rPr>
      </w:pPr>
      <w:r w:rsidRPr="00C13922">
        <w:rPr>
          <w:szCs w:val="22"/>
        </w:rPr>
        <w:t>не защищает узлы сети от проникновения через «люки» (англ. back doors) или уязвимости ПО;</w:t>
      </w:r>
    </w:p>
    <w:p w:rsidR="00C13922" w:rsidRPr="00C13922" w:rsidRDefault="00C13922" w:rsidP="006040DF">
      <w:pPr>
        <w:pStyle w:val="ListParagraph"/>
        <w:numPr>
          <w:ilvl w:val="0"/>
          <w:numId w:val="73"/>
        </w:numPr>
        <w:jc w:val="both"/>
        <w:rPr>
          <w:szCs w:val="22"/>
        </w:rPr>
      </w:pPr>
      <w:r w:rsidRPr="00C13922">
        <w:rPr>
          <w:szCs w:val="22"/>
        </w:rPr>
        <w:t>не обеспечивает защиту от многих внутренних угроз, в первую очередь — утечки данных;</w:t>
      </w:r>
    </w:p>
    <w:p w:rsidR="00C13922" w:rsidRPr="00C13922" w:rsidRDefault="00C13922" w:rsidP="006040DF">
      <w:pPr>
        <w:pStyle w:val="ListParagraph"/>
        <w:numPr>
          <w:ilvl w:val="0"/>
          <w:numId w:val="73"/>
        </w:numPr>
        <w:jc w:val="both"/>
        <w:rPr>
          <w:szCs w:val="22"/>
        </w:rPr>
      </w:pPr>
      <w:r w:rsidRPr="00C13922">
        <w:rPr>
          <w:szCs w:val="22"/>
        </w:rPr>
        <w:t>не защищает от загрузки пользователями вредоносных программ, в том числе вирусов;</w:t>
      </w:r>
    </w:p>
    <w:p w:rsidR="00C13922" w:rsidRPr="00011578" w:rsidRDefault="00C13922" w:rsidP="00C13922">
      <w:pPr>
        <w:jc w:val="both"/>
        <w:rPr>
          <w:lang w:val="ru-RU"/>
        </w:rPr>
      </w:pPr>
      <w:r w:rsidRPr="00011578">
        <w:rPr>
          <w:lang w:val="ru-RU"/>
        </w:rPr>
        <w:t xml:space="preserve">Для решения последних двух проблем используются соответствующие дополнительные средства, в частности, </w:t>
      </w:r>
      <w:r w:rsidRPr="00FF0740">
        <w:rPr>
          <w:i/>
          <w:lang w:val="ru-RU"/>
        </w:rPr>
        <w:t>антивирусы</w:t>
      </w:r>
      <w:r w:rsidRPr="00011578">
        <w:rPr>
          <w:lang w:val="ru-RU"/>
        </w:rPr>
        <w:t>.</w:t>
      </w:r>
    </w:p>
    <w:p w:rsidR="00C13922" w:rsidRPr="00011578" w:rsidRDefault="00C13922" w:rsidP="00C13922">
      <w:pPr>
        <w:jc w:val="both"/>
        <w:rPr>
          <w:lang w:val="ru-RU"/>
        </w:rPr>
      </w:pPr>
      <w:r w:rsidRPr="00011578">
        <w:rPr>
          <w:lang w:val="ru-RU"/>
        </w:rPr>
        <w:t xml:space="preserve">Но зачем Linux антивирус нужен вообще, ведь она практически не подвержена вирусным атакам? А ответ очень прост: многие линуксоиды пользуются не только Linux, но ставят, или оставляют на компьютере, второй системой Windows. Поэтому антивирус нужен, чтобы сканировать раздел </w:t>
      </w:r>
      <w:r w:rsidRPr="00011578">
        <w:rPr>
          <w:lang w:val="ru-RU"/>
        </w:rPr>
        <w:lastRenderedPageBreak/>
        <w:t>Windows, когда она не работает, на возможность заражения. Многие вирусы могут легко прятаться от антивируса, но их намного легче обнаружить именно тогда, когда Windows спит. Именно так поступаю некоторые антивирусы в Windows: они перезагружают Windows и начинают её сканировать перед загрузкой. Но даже если у вас не стоит второй системой Windows, вам может потребоваться Linux антивирус, чтобы не стать разносчиком вирусов. Простая ситуация: вы взяли у друга флешку, скопировали нужные вам файлы, а в них вирус. Вам хоть бы что, и это здорово. Но вы передаёте эти файлы третьему человеку, у которого Windows, и заражаете его этими вирусами. Ну и третий вариант - это сервер, на котором стоит Linux. Но вот в офисе все работают на Windows, и вам просто необходимо мониторить интернет трафик на наличие вирусов. И в этом случае Linux антивирус хорошее решение, так как он может прекрасно работать в режиме командной строки.</w:t>
      </w:r>
    </w:p>
    <w:p w:rsidR="00C13922" w:rsidRPr="00011578" w:rsidRDefault="00C13922" w:rsidP="00C13922">
      <w:pPr>
        <w:jc w:val="both"/>
        <w:rPr>
          <w:lang w:val="ru-RU"/>
        </w:rPr>
      </w:pPr>
      <w:r w:rsidRPr="00011578">
        <w:rPr>
          <w:lang w:val="ru-RU"/>
        </w:rPr>
        <w:t>Считается, что Unix-системы намного лучше защищены от компьютерных вирусов, в сравнении с операционными системами Windows. В принципе, до сих пор нет ни одного широко распространенного вируса для Linux, в то время как в среде Windows просто кишит всякой заразой. в Linux очень быстро исправляют уязвимости.</w:t>
      </w:r>
    </w:p>
    <w:p w:rsidR="00C13922" w:rsidRPr="00011578" w:rsidRDefault="00C13922" w:rsidP="00C13922">
      <w:pPr>
        <w:jc w:val="both"/>
        <w:rPr>
          <w:lang w:val="ru-RU"/>
        </w:rPr>
      </w:pPr>
      <w:r w:rsidRPr="00011578">
        <w:rPr>
          <w:lang w:val="ru-RU"/>
        </w:rPr>
        <w:t>Существует мнение, что вирусов на Linux мало потому, что его доля на рынке операционных систем крайне мала, поэтому и создают вирусы для Windows, из-за его большой популярности и распространенности. Будь Linux популярнее, и для него так же написали бы кучу вирусов. Но это не так. Если взять самое популярное программное обеспечение для web-серверов, то это будет Apache. По состоянию на 2013 год доля Apache на web-серверах составляет почти 45%, а доля IIS от Microsoft — 23.10% рынка. Из этого следует, что атаки хакеров должны быть активнее к большему числу интернет-ресурсов на Apache, и должно наблюдаться больше червей, вирусов и других вредоносных программ, которые будут нацелены на Apache и те операционные системы, под управлением которых он работает, чем на Windows и IIS. Но в жизни дела обстоят иначе. Уже много времени целью для сетевых червей и всевозможных атак есть IIS от Microsoft.</w:t>
      </w:r>
    </w:p>
    <w:p w:rsidR="00C13922" w:rsidRPr="00011578" w:rsidRDefault="00C13922" w:rsidP="00C13922">
      <w:pPr>
        <w:pStyle w:val="Heading4"/>
        <w:jc w:val="both"/>
        <w:rPr>
          <w:rFonts w:eastAsia="Calibri"/>
          <w:lang w:val="ru-RU"/>
        </w:rPr>
      </w:pPr>
      <w:r w:rsidRPr="00011578">
        <w:rPr>
          <w:rFonts w:eastAsia="Calibri"/>
          <w:lang w:val="ru-RU"/>
        </w:rPr>
        <w:t>Основные достоинства Linux, в плане безопасности:</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для *nix-платформ создано крайне мало вирусов;</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существует большое количество разных Linux-дистрибутивов. Одни работают с .deb пакетами, другие с .RPM пакетами. Создание вируса, который будет одинаково хорошо работать во всех из них очень затруднительно;</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в разных дистрибутивах по умолчанию инсталлированы разные наборы, по-разному скомпилированного программного обеспечения, что также уменьшает вероятность массового заражения вирусом;</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программы, которые скачаны из интернета, в Linux по умолчанию не являются исполняемыми. Сперва их нужно сделать таковыми;</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главным источником ПО в Linux являются проверенные (официальные) репозитории. Это дает право утверждать, что вероятность попадания вирусов в эти источники крайне мала.</w:t>
      </w:r>
    </w:p>
    <w:p w:rsidR="00C13922" w:rsidRPr="00011578" w:rsidRDefault="00C13922" w:rsidP="00C13922">
      <w:pPr>
        <w:pStyle w:val="Heading3"/>
        <w:jc w:val="both"/>
        <w:rPr>
          <w:rFonts w:eastAsia="Times New Roman"/>
          <w:lang w:val="ru-RU"/>
        </w:rPr>
      </w:pPr>
      <w:bookmarkStart w:id="453" w:name="_Toc435378077"/>
      <w:bookmarkStart w:id="454" w:name="_Toc438377653"/>
      <w:r w:rsidRPr="00011578">
        <w:rPr>
          <w:rFonts w:eastAsia="Times New Roman"/>
          <w:lang w:val="ru-RU"/>
        </w:rPr>
        <w:t>Криптографическая защита информации</w:t>
      </w:r>
      <w:bookmarkEnd w:id="453"/>
      <w:bookmarkEnd w:id="454"/>
    </w:p>
    <w:p w:rsidR="00C13922" w:rsidRPr="00011578" w:rsidRDefault="00C13922" w:rsidP="00C13922">
      <w:pPr>
        <w:jc w:val="both"/>
        <w:rPr>
          <w:lang w:val="ru-RU"/>
        </w:rPr>
      </w:pPr>
      <w:r w:rsidRPr="00011578">
        <w:rPr>
          <w:lang w:val="ru-RU"/>
        </w:rPr>
        <w:t>Для обеспечения секретности информации применяется ее шифрование или криптография. Для шифрования используется алгоритм или устройство, которое реализует определенный алгоритм. Управление шифрованием осуществляется с помощью изменяющегося кода ключа.</w:t>
      </w:r>
    </w:p>
    <w:p w:rsidR="00C13922" w:rsidRPr="00011578" w:rsidRDefault="00C13922" w:rsidP="00C13922">
      <w:pPr>
        <w:jc w:val="both"/>
        <w:rPr>
          <w:lang w:val="ru-RU"/>
        </w:rPr>
      </w:pPr>
      <w:r w:rsidRPr="00011578">
        <w:rPr>
          <w:lang w:val="ru-RU"/>
        </w:rPr>
        <w:lastRenderedPageBreak/>
        <w:t>Извлечь зашифрованную информацию можно только с помощью ключа. Криптография - это очень эффективный метод, который повышает безопасность передачи данных в компьютерных сетях и при обмене информацией между удаленными компьютерами.</w:t>
      </w:r>
    </w:p>
    <w:p w:rsidR="00C13922" w:rsidRPr="00011578" w:rsidRDefault="00C13922" w:rsidP="00C13922">
      <w:pPr>
        <w:pStyle w:val="Heading3"/>
        <w:jc w:val="both"/>
        <w:rPr>
          <w:rFonts w:eastAsia="Times New Roman"/>
          <w:lang w:val="ru-RU"/>
        </w:rPr>
      </w:pPr>
      <w:bookmarkStart w:id="455" w:name="_Toc435378078"/>
      <w:bookmarkStart w:id="456" w:name="_Toc438377654"/>
      <w:r w:rsidRPr="00011578">
        <w:rPr>
          <w:rFonts w:eastAsia="Times New Roman"/>
          <w:lang w:val="ru-RU"/>
        </w:rPr>
        <w:t>Электронная подпись</w:t>
      </w:r>
      <w:bookmarkEnd w:id="455"/>
      <w:bookmarkEnd w:id="456"/>
    </w:p>
    <w:p w:rsidR="00C13922" w:rsidRPr="00011578" w:rsidRDefault="00C13922" w:rsidP="00C13922">
      <w:pPr>
        <w:jc w:val="both"/>
        <w:rPr>
          <w:lang w:val="ru-RU"/>
        </w:rPr>
      </w:pPr>
      <w:r w:rsidRPr="00011578">
        <w:rPr>
          <w:lang w:val="ru-RU"/>
        </w:rPr>
        <w:t>Для исключения возможности модификации исходного сообщения или подмены этого сообщения другим необходимо передавать сообщение вместе с электронной подписью. Электронная цифровая подпись - это последовательность символов, полученная в результате криптографического преобразования исходного сообщения с использованием закрытого ключа и позволяющая определять целостность сообщения и принадлежность его автору при помощи открытого ключа.</w:t>
      </w:r>
    </w:p>
    <w:p w:rsidR="00C13922" w:rsidRPr="00011578" w:rsidRDefault="00C13922" w:rsidP="00C13922">
      <w:pPr>
        <w:jc w:val="both"/>
        <w:rPr>
          <w:lang w:val="ru-RU"/>
        </w:rPr>
      </w:pPr>
      <w:r w:rsidRPr="00011578">
        <w:rPr>
          <w:lang w:val="ru-RU"/>
        </w:rPr>
        <w:t>Другими словами, сообщение, зашифрованное с помощью закрытого ключа, называется электронной цифровой подписью. Отправитель передает незашифрованное сообщение в исходном виде вместе с цифровой подписью. Получатель с помощью открытого ключа расшифровывает набор символов сообщения из цифровой подписи и сравнивает их с набором символов незашифрованного сообщения.</w:t>
      </w:r>
    </w:p>
    <w:p w:rsidR="00C13922" w:rsidRPr="00011578" w:rsidRDefault="00C13922" w:rsidP="00C13922">
      <w:pPr>
        <w:jc w:val="both"/>
        <w:rPr>
          <w:lang w:val="ru-RU"/>
        </w:rPr>
      </w:pPr>
      <w:r w:rsidRPr="00011578">
        <w:rPr>
          <w:lang w:val="ru-RU"/>
        </w:rPr>
        <w:t>При полном совпадении символов можно утверждать, что полученное сообщение не модифицировано и принадлежит его автору.</w:t>
      </w:r>
    </w:p>
    <w:p w:rsidR="00C13922" w:rsidRPr="00011578" w:rsidRDefault="00C13922" w:rsidP="00C13922">
      <w:pPr>
        <w:jc w:val="both"/>
        <w:rPr>
          <w:lang w:val="ru-RU"/>
        </w:rPr>
      </w:pPr>
      <w:r w:rsidRPr="00011578">
        <w:rPr>
          <w:lang w:val="ru-RU"/>
        </w:rPr>
        <w:t>Целью применения систем цифровой подписи является аутентификация информации - защита участников информационного обмена от навязывания ложной информации, установление факта модификации информации, которая передается или сохраняется, и получения гарантии ее подлинности, а также решение вопроса об авторстве сообщений. Система цифровой подписи предполагает, что каждый пользователь сети имеет свой секретный ключ, который используется для формирования подписи, а также соответствующий этому секретному ключу открытый ключ, известный некоторому кругу пользователей сети и предназначенный для проверки подписи. Цифровая подпись вычисляется на основе секретного ключа отправителя информации и собственно информационных бит документа (файла). Один из пользователей может быть избран в качестве "нотариуса" и заверять с помощью своего секретного ключа любые документы. Остальные пользователи могут провести верификацию его подписи, то есть убедиться в подлинности полученного документа. Способ вычисления цифровой подписи таков, что знание открытого ключа не может привести к подделке подписи. Проверить подпись может любой пользователь, имеющий открытый ключ, в том числе независимый арбитр, который уполномочен решать возможные споры об авторстве сообщения (документа).</w:t>
      </w:r>
    </w:p>
    <w:p w:rsidR="00C13922" w:rsidRPr="00011578" w:rsidRDefault="00C13922" w:rsidP="00C13922">
      <w:pPr>
        <w:pStyle w:val="Heading3"/>
        <w:jc w:val="both"/>
        <w:rPr>
          <w:rFonts w:eastAsia="Times New Roman"/>
          <w:lang w:val="ru-RU"/>
        </w:rPr>
      </w:pPr>
      <w:bookmarkStart w:id="457" w:name="_Toc435378079"/>
      <w:bookmarkStart w:id="458" w:name="_Toc438377655"/>
      <w:r w:rsidRPr="00011578">
        <w:rPr>
          <w:rFonts w:eastAsia="Times New Roman"/>
          <w:lang w:val="ru-RU"/>
        </w:rPr>
        <w:t>Защита информации от компьютерных вирусов</w:t>
      </w:r>
      <w:bookmarkEnd w:id="457"/>
      <w:bookmarkEnd w:id="458"/>
    </w:p>
    <w:p w:rsidR="00C13922" w:rsidRPr="00011578" w:rsidRDefault="00C13922" w:rsidP="00C13922">
      <w:pPr>
        <w:jc w:val="both"/>
        <w:rPr>
          <w:lang w:val="ru-RU"/>
        </w:rPr>
      </w:pPr>
      <w:r w:rsidRPr="00011578">
        <w:rPr>
          <w:lang w:val="ru-RU"/>
        </w:rPr>
        <w:t>Компьютерный вирус – это небольшая вредоносная программа, которая самостоятельно может создавать свои копии и внедрять их в программы (исполняемые файлы), документы, загрузочные сектора носителей данных и распространяться по каналам связи.</w:t>
      </w:r>
    </w:p>
    <w:p w:rsidR="00C13922" w:rsidRPr="00011578" w:rsidRDefault="00C13922" w:rsidP="00C13922">
      <w:pPr>
        <w:jc w:val="both"/>
        <w:rPr>
          <w:lang w:val="ru-RU"/>
        </w:rPr>
      </w:pPr>
      <w:r w:rsidRPr="00011578">
        <w:rPr>
          <w:lang w:val="ru-RU"/>
        </w:rPr>
        <w:t>Существует несколько классификаций компьютерных вирусов:</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среде обитания</w:t>
      </w:r>
      <w:r w:rsidRPr="00C13922">
        <w:rPr>
          <w:szCs w:val="22"/>
        </w:rPr>
        <w:t xml:space="preserve"> различают вирусы сетевые, файловые, загрузочные и файлово-загрузочные.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способу заражения</w:t>
      </w:r>
      <w:r w:rsidRPr="00C13922">
        <w:rPr>
          <w:szCs w:val="22"/>
        </w:rPr>
        <w:t xml:space="preserve"> выделяют резидентные и нерезидентные вирусы.</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lastRenderedPageBreak/>
        <w:t>По степени воздействия</w:t>
      </w:r>
      <w:r w:rsidRPr="00C13922">
        <w:rPr>
          <w:szCs w:val="22"/>
        </w:rPr>
        <w:t xml:space="preserve"> вирусы бывают неопасные, опасные и очень опасные.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особенностям алгоритмов</w:t>
      </w:r>
      <w:r w:rsidRPr="00C13922">
        <w:rPr>
          <w:szCs w:val="22"/>
        </w:rPr>
        <w:t xml:space="preserve"> вирусы делят на паразитические, репликаторы, невидимки, мутанты, троянские, макро-вирусы.</w:t>
      </w:r>
    </w:p>
    <w:p w:rsidR="00C13922" w:rsidRPr="00011578" w:rsidRDefault="00C13922" w:rsidP="00C13922">
      <w:pPr>
        <w:jc w:val="both"/>
        <w:rPr>
          <w:lang w:val="ru-RU"/>
        </w:rPr>
      </w:pPr>
      <w:r w:rsidRPr="00011578">
        <w:rPr>
          <w:b/>
          <w:lang w:val="ru-RU"/>
        </w:rPr>
        <w:t>Загрузочные вирусы</w:t>
      </w:r>
      <w:r w:rsidRPr="00011578">
        <w:rPr>
          <w:lang w:val="ru-RU"/>
        </w:rPr>
        <w:t xml:space="preserve"> заражают загрузочный сектор винчестера или дискеты и загружаются каждый раз при начальной загрузке операционной системы.</w:t>
      </w:r>
    </w:p>
    <w:p w:rsidR="00C13922" w:rsidRPr="00011578" w:rsidRDefault="00C13922" w:rsidP="00C13922">
      <w:pPr>
        <w:jc w:val="both"/>
        <w:rPr>
          <w:lang w:val="ru-RU"/>
        </w:rPr>
      </w:pPr>
      <w:r w:rsidRPr="00011578">
        <w:rPr>
          <w:b/>
          <w:lang w:val="ru-RU"/>
        </w:rPr>
        <w:t>Резидентные вирусы</w:t>
      </w:r>
      <w:r w:rsidRPr="00011578">
        <w:rPr>
          <w:lang w:val="ru-RU"/>
        </w:rPr>
        <w:t xml:space="preserve"> загружается в память компьютера и постоянно там находится до выключения компьютера.</w:t>
      </w:r>
    </w:p>
    <w:p w:rsidR="00C13922" w:rsidRPr="00011578" w:rsidRDefault="00C13922" w:rsidP="00C13922">
      <w:pPr>
        <w:jc w:val="both"/>
        <w:rPr>
          <w:lang w:val="ru-RU"/>
        </w:rPr>
      </w:pPr>
      <w:r w:rsidRPr="00011578">
        <w:rPr>
          <w:b/>
          <w:lang w:val="ru-RU"/>
        </w:rPr>
        <w:t>Самомодифицирующиеся вирусы (мутанты)</w:t>
      </w:r>
      <w:r w:rsidRPr="00011578">
        <w:rPr>
          <w:lang w:val="ru-RU"/>
        </w:rPr>
        <w:t xml:space="preserve"> изменяют свое тело таким образом, чтобы антивирусная программа не смогла его идентифицировать.</w:t>
      </w:r>
    </w:p>
    <w:p w:rsidR="00C13922" w:rsidRPr="00011578" w:rsidRDefault="00C13922" w:rsidP="00C13922">
      <w:pPr>
        <w:jc w:val="both"/>
        <w:rPr>
          <w:lang w:val="ru-RU"/>
        </w:rPr>
      </w:pPr>
      <w:r w:rsidRPr="00011578">
        <w:rPr>
          <w:b/>
          <w:lang w:val="ru-RU"/>
        </w:rPr>
        <w:t>Стелс-вирусы (невидимки)</w:t>
      </w:r>
      <w:r w:rsidRPr="00011578">
        <w:rPr>
          <w:lang w:val="ru-RU"/>
        </w:rPr>
        <w:t xml:space="preserve"> перехватывает обращения к зараженным файлам и областям и выдают их в незараженном виде.</w:t>
      </w:r>
    </w:p>
    <w:p w:rsidR="00C13922" w:rsidRPr="00011578" w:rsidRDefault="00C13922" w:rsidP="00C13922">
      <w:pPr>
        <w:jc w:val="both"/>
        <w:rPr>
          <w:lang w:val="ru-RU"/>
        </w:rPr>
      </w:pPr>
      <w:r w:rsidRPr="00011578">
        <w:rPr>
          <w:b/>
          <w:lang w:val="ru-RU"/>
        </w:rPr>
        <w:t>Троянские вирусы</w:t>
      </w:r>
      <w:r w:rsidRPr="00011578">
        <w:rPr>
          <w:lang w:val="ru-RU"/>
        </w:rPr>
        <w:t xml:space="preserve"> маскируют свои действия под видом выполнения обычных приложений.</w:t>
      </w:r>
    </w:p>
    <w:p w:rsidR="00C13922" w:rsidRPr="00011578" w:rsidRDefault="00C13922" w:rsidP="00C13922">
      <w:pPr>
        <w:jc w:val="both"/>
        <w:rPr>
          <w:lang w:val="ru-RU"/>
        </w:rPr>
      </w:pPr>
      <w:r w:rsidRPr="00011578">
        <w:rPr>
          <w:lang w:val="ru-RU"/>
        </w:rPr>
        <w:t>Троянская программа — вредоносная программа, распространяемая людьми, в отличие от вирусов и червей, которые распространяются самопроизвольно. В данную категорию входят программы, осуществляющие различные несанкционированные пользователем действия: сбор информации и её передачу злоумышленнику, её разрушение или злонамеренную модификацию, нарушение работоспособности компьютера, использование ресурсов компьютера в неблаговидных целях.</w:t>
      </w:r>
    </w:p>
    <w:p w:rsidR="00C13922" w:rsidRDefault="00C13922" w:rsidP="00C13922">
      <w:pPr>
        <w:jc w:val="both"/>
        <w:rPr>
          <w:lang w:val="ru-RU"/>
        </w:rPr>
      </w:pPr>
      <w:r w:rsidRPr="00011578">
        <w:rPr>
          <w:lang w:val="ru-RU"/>
        </w:rPr>
        <w:t>Существуют Password Trojans. Эти трояны находят на вашем компьютере пароли и отправляют их хозяину. Нет разницы, какой пароль, будь то интернет пароль, пароль от почтового ящика, это</w:t>
      </w:r>
      <w:r>
        <w:rPr>
          <w:lang w:val="ru-RU"/>
        </w:rPr>
        <w:t>т троян найдет все эти пароли.</w:t>
      </w:r>
    </w:p>
    <w:p w:rsidR="00C13922" w:rsidRPr="00011578" w:rsidRDefault="00C13922" w:rsidP="00C13922">
      <w:pPr>
        <w:jc w:val="both"/>
        <w:rPr>
          <w:lang w:val="ru-RU"/>
        </w:rPr>
      </w:pPr>
      <w:r w:rsidRPr="00011578">
        <w:rPr>
          <w:lang w:val="ru-RU"/>
        </w:rPr>
        <w:t>Keyloggers трояны очень просты в использовании. Они записывают все, что было набрано на клавиатуре (включая пароли) в файл и впоследствии отправляют это все по электронной почте хозяину. Keylogger-ы обычно занимают мало места, и могут маскироваться под другие полезные программы, из-за чего их бывает трудно обнаружить. Некоторые трояны этого типа могут выделять и расшифровывать пароли, найденные в специальных полях для ввода паролей. Обычно информация с паролями отсылается хозяину трояна по электронной почте.</w:t>
      </w:r>
    </w:p>
    <w:p w:rsidR="00C13922" w:rsidRPr="00011578" w:rsidRDefault="00C13922" w:rsidP="00C13922">
      <w:pPr>
        <w:jc w:val="both"/>
        <w:rPr>
          <w:lang w:val="ru-RU"/>
        </w:rPr>
      </w:pPr>
      <w:r w:rsidRPr="00011578">
        <w:rPr>
          <w:lang w:val="ru-RU"/>
        </w:rPr>
        <w:t>Одним из самых эффективных методов защиты от кейлоггеров является использование виртуальной клавиатуры. Не стоит спешить прибегать к помощи виртуальной клавиатуры, встроенной в Windows. Эта программа не предназначена для защиты от кейлоггеров. Подобного рода виртуальные клавиатуры не защищены от считывания информации, набираемой на них. В данном случае нужна специально разработанная виртуальная клавиатура, наподобие той, что входит в состав продуктов Лаборатории Касперского. Наличие виртуальной клавиатуры в программах данной лаборатории подтверждает факт сложности обнаружения кейлоггеров. В настоящее время в большинстве серьезных банков используются виртуальные клавиатуры для защиты своих клиентов от кражи вводимой информации при доступе к интернет-банкинг системам. Новое бесплатное приложение Oxynger KeySheild позволяет защитить данные от передачи хакерам без ведома пользователя. Оно реализовано в форме виртуальной клавиатуры, помогающей безопасно вводить критически важную информацию и таким образом избегать необходимости использовать аппаратную клавиатуру, за которой, возможно, следят кейлоггеры.</w:t>
      </w:r>
    </w:p>
    <w:p w:rsidR="00C13922" w:rsidRPr="00011578" w:rsidRDefault="00C13922" w:rsidP="00C13922">
      <w:pPr>
        <w:jc w:val="both"/>
        <w:rPr>
          <w:lang w:val="ru-RU"/>
        </w:rPr>
      </w:pPr>
      <w:r w:rsidRPr="00011578">
        <w:rPr>
          <w:lang w:val="ru-RU"/>
        </w:rPr>
        <w:lastRenderedPageBreak/>
        <w:t>Современные кейлоггеры умеют соотносить клавиатурный ввод с текущим окном и элементом ввода. Многие из них умеют отслеживать список работающих приложений, делают “фото” экрана по заданному расписанию или событию, шпионят за содержимым буфера обмена, скрытно следить за пользователем. Вся собранная информация сохраняется на диске, а затем записывается в Log-файл – что-то вроде журнала регистрации, данные могут быть переданы по электронной почте или http/ftp-протоколу. Как заявляет разработчик виртуальной клавиатуры Oxynger KeySheild, программа обезопасит пользователя от шпионского программного обеспечения и троянов за счет запрета регистрации, входа в личный кабинет и тому подобного ввода критически важных данных при помощи клавиатуры, мыши, буфера обмена и экранных действий. Специальная функция блокирования скриншотов дает возможность отменять экранные снимки на таких уязвимых для информации этапах. Еще один интересный факт об Oxynger KeySheild – возможность полностью осуществлять ввод данных без помощи мыши. Для каждой инсталляции своего экземпляра программа использует различные раскладки клавиатуры. Поскольку стандартная раскладка QWERTY давно уже не является серьезным барьером для киберпреступников, Oxynger предоставляет уникальную организацию клавиш для каждой отдельной копии программного обеспечения, что в итоге оборачивается большой головной болью для хакеров.</w:t>
      </w:r>
    </w:p>
    <w:p w:rsidR="00C13922" w:rsidRPr="00011578" w:rsidRDefault="00C13922" w:rsidP="00C13922">
      <w:pPr>
        <w:jc w:val="both"/>
        <w:rPr>
          <w:lang w:val="ru-RU"/>
        </w:rPr>
      </w:pPr>
      <w:r w:rsidRPr="00011578">
        <w:rPr>
          <w:lang w:val="ru-RU"/>
        </w:rPr>
        <w:t>Разумеется, приложение Oxynger KeySheild не предназначено для ежедневного использования в рамках работы с большими объемами данных на клавиатуре. Программа нацелена на ситуации, когда пользователю требуется ввести какую-либо конфиденциальную информацию: номер карты или счета, к примеру.</w:t>
      </w:r>
    </w:p>
    <w:p w:rsidR="00C13922" w:rsidRPr="00011578" w:rsidRDefault="00C13922" w:rsidP="00C13922">
      <w:pPr>
        <w:jc w:val="both"/>
        <w:rPr>
          <w:lang w:val="ru-RU"/>
        </w:rPr>
      </w:pPr>
      <w:r w:rsidRPr="00011578">
        <w:rPr>
          <w:lang w:val="ru-RU"/>
        </w:rPr>
        <w:t>Подобрать пароли от различных аккаунтов можно с помощью фишинга — это популярный способ получения информации от беспечных пользователей. Хакеры присылают письма, которые по внешнему виду очень похожи на настоящие ресурсы и просят пользователя якобы заново ввести логин и пароль к своей учетной записи. Еще один пример фишинговых писем — это маскировка "зловредов" под отправленные документы. Правда никаких документов на самом деле в письме нет, а вместо документов в письмо вложена GIF-картинка со ссылкой на сайт для выманивания паролей.</w:t>
      </w:r>
    </w:p>
    <w:p w:rsidR="00C13922" w:rsidRPr="00011578" w:rsidRDefault="00C13922" w:rsidP="00C13922">
      <w:pPr>
        <w:jc w:val="both"/>
        <w:rPr>
          <w:lang w:val="ru-RU"/>
        </w:rPr>
      </w:pPr>
      <w:r w:rsidRPr="00011578">
        <w:rPr>
          <w:lang w:val="ru-RU"/>
        </w:rPr>
        <w:t>Открывает список необычных компьютерных вирусов червь P2PShared.U. Этот вредоносный код распространялся с помощью почтовых сообщений с темой: "McDonalds желает Вам счастливого Рождества!". В сообщении речь шла о купоне, дающем право на бесплатный обед в McDonald’s. Но именно купон и являлся носителем вредоносного кода.</w:t>
      </w:r>
    </w:p>
    <w:p w:rsidR="00C13922" w:rsidRPr="00011578" w:rsidRDefault="00C13922" w:rsidP="00C13922">
      <w:pPr>
        <w:jc w:val="both"/>
        <w:rPr>
          <w:lang w:val="ru-RU"/>
        </w:rPr>
      </w:pPr>
      <w:r w:rsidRPr="00011578">
        <w:rPr>
          <w:lang w:val="ru-RU"/>
        </w:rPr>
        <w:t xml:space="preserve">BatGen.D, испанский шеф-повар. Этот вредоносный код – специалист в области приготовления вредоносных закусок на любой вкус. Он попадает на компьютеры в виде файла под названием “personalcake.bat”. На деле он представляет собой инструмент для создания вредоносного программного обеспечения, который затем спрашивает у пользователя, каким именем он бы хотел назвать творение. </w:t>
      </w:r>
    </w:p>
    <w:p w:rsidR="00C13922" w:rsidRPr="00011578" w:rsidRDefault="00C13922" w:rsidP="00C13922">
      <w:pPr>
        <w:jc w:val="both"/>
        <w:rPr>
          <w:lang w:val="ru-RU"/>
        </w:rPr>
      </w:pPr>
      <w:r w:rsidRPr="00011578">
        <w:rPr>
          <w:lang w:val="ru-RU"/>
        </w:rPr>
        <w:t xml:space="preserve">На седьмом месте расположился вредоносный код Aidreden.A. После заражения компьютера на экран выводится сообщение: "Вы умрете в следующем месяце". Таким образом Aidreden.A пытается убедить пользователя в том, что его компьютер якобы заражен вирусами, после чего предлагает загрузить фальшивый антивирус. Представляет собой обыкновенное окошко с кнопкой ОК. Потом открывает страницу Microsoft Security Center  </w:t>
      </w:r>
      <w:r>
        <w:rPr>
          <w:lang w:val="ru-RU"/>
        </w:rPr>
        <w:t>и предлагает скачать антивирус.</w:t>
      </w:r>
    </w:p>
    <w:p w:rsidR="00C13922" w:rsidRPr="00011578" w:rsidRDefault="00C13922" w:rsidP="00C13922">
      <w:pPr>
        <w:jc w:val="both"/>
        <w:rPr>
          <w:lang w:val="ru-RU"/>
        </w:rPr>
      </w:pPr>
      <w:r w:rsidRPr="00011578">
        <w:rPr>
          <w:lang w:val="ru-RU"/>
        </w:rPr>
        <w:lastRenderedPageBreak/>
        <w:t xml:space="preserve">Все современные вирусы не пишутся наобум, нужно написать такой, который хорошо прячется, модифицируется, еще лучше если дальше распространяется и умеет выполнять какую-то работу, а не просто спалить видеокарту. </w:t>
      </w:r>
    </w:p>
    <w:p w:rsidR="00C13922" w:rsidRPr="00011578" w:rsidRDefault="00C13922" w:rsidP="00C13922">
      <w:pPr>
        <w:jc w:val="both"/>
        <w:rPr>
          <w:lang w:val="ru-RU"/>
        </w:rPr>
      </w:pPr>
      <w:r w:rsidRPr="00011578">
        <w:rPr>
          <w:lang w:val="ru-RU"/>
        </w:rPr>
        <w:t>Поэтому при ответе на вопрос, на каком языке написать вирус, правильным ответом будет: на том, котором знаете. Ведь что такое вирус? Это программа, которая работает с определенными тонкостями системы. На каком языке можно сделать программу - теоретически на любом. Есть тонкости: что-то на одном проще, что-то на другом, вот и вся разница. Не рекомендуется писать на Ассемблере, так как тяжело получить доступ к каким-либо API.</w:t>
      </w:r>
    </w:p>
    <w:p w:rsidR="00C13922" w:rsidRDefault="00C13922" w:rsidP="00C13922">
      <w:pPr>
        <w:pStyle w:val="Heading3"/>
        <w:jc w:val="both"/>
        <w:rPr>
          <w:rFonts w:eastAsia="Times New Roman"/>
          <w:lang w:val="ru-RU"/>
        </w:rPr>
      </w:pPr>
      <w:bookmarkStart w:id="459" w:name="_Toc435378080"/>
      <w:bookmarkStart w:id="460" w:name="_Toc438377656"/>
      <w:r w:rsidRPr="00011578">
        <w:rPr>
          <w:rFonts w:eastAsia="Times New Roman"/>
        </w:rPr>
        <w:t>DoS</w:t>
      </w:r>
      <w:r w:rsidRPr="00011578">
        <w:rPr>
          <w:rFonts w:eastAsia="Times New Roman"/>
          <w:lang w:val="ru-RU"/>
        </w:rPr>
        <w:t>-атаки</w:t>
      </w:r>
      <w:bookmarkEnd w:id="459"/>
      <w:bookmarkEnd w:id="460"/>
    </w:p>
    <w:p w:rsidR="00C13922" w:rsidRPr="003D14B7" w:rsidRDefault="00C13922" w:rsidP="00C13922">
      <w:pPr>
        <w:jc w:val="both"/>
        <w:rPr>
          <w:rFonts w:eastAsia="Times New Roman"/>
          <w:lang w:val="ru-RU"/>
        </w:rPr>
      </w:pPr>
      <w:r w:rsidRPr="00011578">
        <w:t>DoS</w:t>
      </w:r>
      <w:r w:rsidRPr="00011578">
        <w:rPr>
          <w:lang w:val="ru-RU"/>
        </w:rPr>
        <w:t xml:space="preserve"> (от англ.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 отказ в обслуживании) — хакерская атака на вычислительную систему с целью довести её до отказа, то есть создание таких условий, при которых легальные пользователи системы не могут получить доступ к предоставляемым системным ресурсам (серверам), либо этот доступ затруднён. Если атака выполняется одновременно с большого числа компьютеров, говорят о </w:t>
      </w:r>
      <w:r w:rsidRPr="00011578">
        <w:t>DDoS</w:t>
      </w:r>
      <w:r w:rsidRPr="00011578">
        <w:rPr>
          <w:lang w:val="ru-RU"/>
        </w:rPr>
        <w:t xml:space="preserve">-атаке (от англ. </w:t>
      </w:r>
      <w:r w:rsidRPr="00011578">
        <w:t>Distributed</w:t>
      </w:r>
      <w:r w:rsidRPr="00011578">
        <w:rPr>
          <w:lang w:val="ru-RU"/>
        </w:rPr>
        <w:t xml:space="preserve">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распределённая атака типа "отказ в обслуживании").  В настоящее время </w:t>
      </w:r>
      <w:r w:rsidRPr="00011578">
        <w:t>DoS</w:t>
      </w:r>
      <w:r w:rsidRPr="00011578">
        <w:rPr>
          <w:lang w:val="ru-RU"/>
        </w:rPr>
        <w:t xml:space="preserve"> и </w:t>
      </w:r>
      <w:r w:rsidRPr="00011578">
        <w:t>DDoS</w:t>
      </w:r>
      <w:r w:rsidRPr="00011578">
        <w:rPr>
          <w:lang w:val="ru-RU"/>
        </w:rPr>
        <w:t>-атаки наиболее популярны, так как позволяют довести до отказа практически любую систему, не оставляя юридически значимых улик. Последняя проводится в том случае, если требуется вызвать отказ в обслуживании хорошо защищённой крупной компании или правительственной организации. Особенностью данного вида компьютерного преступления является то, что злоумышленники не ставят своей целью незаконное проникновение в защищенную компьютерную систему с целью кражи или уничтожения информации. Цель данной атаки - парализовать работу атакуемого веб-узла.</w:t>
      </w:r>
    </w:p>
    <w:p w:rsidR="00C13922" w:rsidRPr="00011578" w:rsidRDefault="00C13922" w:rsidP="00C13922">
      <w:pPr>
        <w:jc w:val="both"/>
        <w:rPr>
          <w:lang w:val="ru-RU"/>
        </w:rPr>
      </w:pPr>
      <w:r w:rsidRPr="00011578">
        <w:rPr>
          <w:lang w:val="ru-RU"/>
        </w:rPr>
        <w:t xml:space="preserve">Схематически </w:t>
      </w:r>
      <w:r w:rsidRPr="00011578">
        <w:t>DDoS</w:t>
      </w:r>
      <w:r w:rsidRPr="00011578">
        <w:rPr>
          <w:lang w:val="ru-RU"/>
        </w:rPr>
        <w:t xml:space="preserve">-атака выглядит примерно так: на выбранный в качестве жертвы сервер обрушивается огромное количество ложных запросов со множества компьютеров с разных концов света. В результате сервер тратит все свои ресурсы на обслуживание этих запросов и становится практически недоступным для обычных пользователей. Циничность ситуации заключается в том, что пользователи компьютеров, с которых направляются ложные запросы, могут даже не подозревать о том, что их машина используется хакерами. Программы, установленные злоумышленниками на этих компьютерах, принято называть "зомби". Известно множество путей "зомбирования" компьютеров: от проникновения в незащищенные сети, до использования программ-троянцев. Пожалуй, этот подготовительный этап является для злоумышленника наиболее трудоемким. Чаще всего злоумышленники при проведении </w:t>
      </w:r>
      <w:r w:rsidRPr="00011578">
        <w:t>DDoS</w:t>
      </w:r>
      <w:r w:rsidRPr="00011578">
        <w:rPr>
          <w:lang w:val="ru-RU"/>
        </w:rPr>
        <w:t xml:space="preserve">-атак используют трехуровневую архитектуру, которую называют "кластер </w:t>
      </w:r>
      <w:r w:rsidRPr="00011578">
        <w:t>DDoS</w:t>
      </w:r>
      <w:r w:rsidRPr="00011578">
        <w:rPr>
          <w:lang w:val="ru-RU"/>
        </w:rPr>
        <w:t>". Такая иерархическая структура содержит:</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управляющую консоль (их может быть несколько), т.е. именно тот компьютер, с которого злоумышленник подает сигнал о начале атаки;</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главные компьютеры. Это те машины, которые получают сигнал об атаке с управляющей консоли и передают его агентам-"зомби". На одну управляющую консоль в зависимости от масштабности атаки может приходиться до нескольких сотен главных компьютеров;</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агенты - непосредственно сами "зомбированные" компьютеры, своими запросами атакующие узел-мишень.</w:t>
      </w:r>
    </w:p>
    <w:p w:rsidR="00C13922" w:rsidRPr="00C13922" w:rsidRDefault="00C13922" w:rsidP="00C13922">
      <w:pPr>
        <w:jc w:val="both"/>
        <w:rPr>
          <w:lang w:val="ru-RU"/>
        </w:rPr>
      </w:pPr>
      <w:r w:rsidRPr="00C13922">
        <w:rPr>
          <w:lang w:val="ru-RU"/>
        </w:rPr>
        <w:lastRenderedPageBreak/>
        <w:t xml:space="preserve">Другая опасность </w:t>
      </w:r>
      <w:r w:rsidRPr="00C13922">
        <w:t>DDoS</w:t>
      </w:r>
      <w:r w:rsidRPr="00C13922">
        <w:rPr>
          <w:lang w:val="ru-RU"/>
        </w:rPr>
        <w:t xml:space="preserve"> заключается в том, что злоумышленникам не нужно обладать какими-то специальными знаниями и ресурсами. Программы для проведения атак свободно распространяются в Сети. Для защиты от сетевых атак применяется ряд фильтров, подключенных к интернет-каналу с большой пропускной способностью. Фильтры действуют таким образом, что последовательно анализируют проходящий трафик, выявляя нестандартную сетевую активность и ошибки. В число анализируемых шаблонов нестандартного трафика входят все известные на сегодняшний день методы атак, в том числе реализуемые и при помощи распределённых бот-сетей.</w:t>
      </w:r>
    </w:p>
    <w:p w:rsidR="00C13922" w:rsidRPr="00011578" w:rsidRDefault="00C13922" w:rsidP="00C13922">
      <w:pPr>
        <w:pStyle w:val="Heading3"/>
        <w:jc w:val="both"/>
        <w:rPr>
          <w:rFonts w:eastAsia="Times New Roman"/>
          <w:lang w:val="ru-RU"/>
        </w:rPr>
      </w:pPr>
      <w:bookmarkStart w:id="461" w:name="_Toc435378081"/>
      <w:bookmarkStart w:id="462" w:name="_Toc438377657"/>
      <w:r w:rsidRPr="00011578">
        <w:rPr>
          <w:rFonts w:eastAsia="Times New Roman"/>
          <w:lang w:val="ru-RU"/>
        </w:rPr>
        <w:t xml:space="preserve">Защита от основных видов </w:t>
      </w:r>
      <w:r w:rsidRPr="00011578">
        <w:rPr>
          <w:rFonts w:eastAsia="Times New Roman"/>
        </w:rPr>
        <w:t>DoS</w:t>
      </w:r>
      <w:r w:rsidRPr="00011578">
        <w:rPr>
          <w:rFonts w:eastAsia="Times New Roman"/>
          <w:lang w:val="ru-RU"/>
        </w:rPr>
        <w:t>-атак</w:t>
      </w:r>
      <w:bookmarkEnd w:id="461"/>
      <w:bookmarkEnd w:id="462"/>
    </w:p>
    <w:p w:rsidR="00C13922" w:rsidRPr="00C13922" w:rsidRDefault="00C13922" w:rsidP="00C13922">
      <w:pPr>
        <w:jc w:val="both"/>
        <w:rPr>
          <w:lang w:val="ru-RU"/>
        </w:rPr>
      </w:pPr>
      <w:r w:rsidRPr="00C13922">
        <w:rPr>
          <w:lang w:val="ru-RU"/>
        </w:rPr>
        <w:t xml:space="preserve">В основном защита от </w:t>
      </w:r>
      <w:r w:rsidRPr="00C13922">
        <w:t>DoS</w:t>
      </w:r>
      <w:r w:rsidRPr="00C13922">
        <w:rPr>
          <w:lang w:val="ru-RU"/>
        </w:rPr>
        <w:t xml:space="preserve">-атак строится на правильной настройке компьютера. Следующие меры защиты способны защитить лишь от слабых </w:t>
      </w:r>
      <w:r w:rsidRPr="00C13922">
        <w:t>DoS</w:t>
      </w:r>
      <w:r w:rsidRPr="00C13922">
        <w:rPr>
          <w:lang w:val="ru-RU"/>
        </w:rPr>
        <w:t>-атак, либо они будут использоваться в качестве снижения её эффективности.</w:t>
      </w:r>
    </w:p>
    <w:p w:rsidR="00C13922" w:rsidRPr="00C13922" w:rsidRDefault="00C13922" w:rsidP="00C13922">
      <w:pPr>
        <w:jc w:val="both"/>
        <w:rPr>
          <w:lang w:val="ru-RU"/>
        </w:rPr>
      </w:pPr>
      <w:r w:rsidRPr="00C13922">
        <w:rPr>
          <w:lang w:val="ru-RU"/>
        </w:rPr>
        <w:t xml:space="preserve">Также есть несколько универсальных советов, которые помогут подготовить систему к </w:t>
      </w:r>
      <w:r w:rsidRPr="00C13922">
        <w:t>DoS</w:t>
      </w:r>
      <w:r w:rsidRPr="00C13922">
        <w:rPr>
          <w:lang w:val="ru-RU"/>
        </w:rPr>
        <w:t>-атаке:</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серверы, которые имеют доступ во внешнюю сеть, должны быть подготовлены к удаленной аварийной перезагрузке. Также желательно наличие второго сетевого интерфейса, через который по ssh-соединению можно быстро получить доступ к серверу.</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Программное обеспечение, которое установлено на сервере, должно быть в актуальном состоянии, а именно: должно быть установлено последнее ПО, касающееся обеспечения безопасности системы.</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сетевые сервисы должны быть защищены брандмауэром.</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Полностью защититься от </w:t>
      </w:r>
      <w:r w:rsidRPr="00C13922">
        <w:rPr>
          <w:rFonts w:ascii="Calibri" w:eastAsia="Calibri" w:hAnsi="Calibri" w:cs="Times New Roman"/>
        </w:rPr>
        <w:t>DDoS</w:t>
      </w:r>
      <w:r w:rsidRPr="00C13922">
        <w:rPr>
          <w:rFonts w:ascii="Calibri" w:eastAsia="Calibri" w:hAnsi="Calibri" w:cs="Times New Roman"/>
          <w:lang w:val="ru-RU"/>
        </w:rPr>
        <w:t>-атак на сегодняшний день невозможно, так как совершенно надёжных систем не существует. Здесь также большую роль играет человеческий фактор, потому что любая ошибка системного администратора, неправильно настроившего маршрутизатор, может привести к весьма плачевным последствиям. Однако, несмотря на всё это, на настоящий момент существует масса как аппаратно-программных средств защиты, так и организационных методов противостояния.</w:t>
      </w:r>
    </w:p>
    <w:p w:rsidR="00C13922" w:rsidRPr="00011578" w:rsidRDefault="00C13922" w:rsidP="00C13922">
      <w:pPr>
        <w:pStyle w:val="Heading3"/>
        <w:jc w:val="both"/>
        <w:rPr>
          <w:rFonts w:eastAsia="Times New Roman"/>
          <w:lang w:val="ru-RU"/>
        </w:rPr>
      </w:pPr>
      <w:bookmarkStart w:id="463" w:name="_Toc435378082"/>
      <w:bookmarkStart w:id="464" w:name="_Toc438377658"/>
      <w:r w:rsidRPr="00011578">
        <w:rPr>
          <w:rFonts w:eastAsia="Times New Roman"/>
          <w:lang w:val="ru-RU"/>
        </w:rPr>
        <w:t>Хакерство</w:t>
      </w:r>
      <w:bookmarkEnd w:id="463"/>
      <w:bookmarkEnd w:id="464"/>
    </w:p>
    <w:p w:rsidR="00C13922" w:rsidRPr="00011578" w:rsidRDefault="00C13922" w:rsidP="00C13922">
      <w:pPr>
        <w:jc w:val="both"/>
        <w:rPr>
          <w:lang w:val="ru-RU"/>
        </w:rPr>
      </w:pPr>
      <w:r w:rsidRPr="00011578">
        <w:rPr>
          <w:lang w:val="ru-RU"/>
        </w:rPr>
        <w:t>Как ни крути, а информационная безопасность у многих прочно ассоциируется с хакерами. В наши дни под хакером понимается злоумышленник, который делает что-то нелегальное, взламывает какие-то системы с материальной выгодой для себя. Но это далеко не всегда было так. </w:t>
      </w:r>
    </w:p>
    <w:p w:rsidR="00C13922" w:rsidRPr="00011578" w:rsidRDefault="00C13922" w:rsidP="00C13922">
      <w:pPr>
        <w:jc w:val="both"/>
        <w:rPr>
          <w:lang w:val="ru-RU"/>
        </w:rPr>
      </w:pPr>
      <w:r w:rsidRPr="00011578">
        <w:rPr>
          <w:lang w:val="ru-RU"/>
        </w:rPr>
        <w:t>Вернемся на полвека назад, в 1960-е годы, когда ЭВМ постепенно стали проникать в нашу жизнь. Хакерство началось еще тогда, с попыток использовать технику не по назначению. Например, чтобы запустить на ней нами же написанную игру. В те времена понятие "хакер" — это очень увлеченный человек, пытающийся сделать с системой что-то нестандартное. Доступ к компьютерам ведь был в основном у сотрудников университетов, причем процессорного времени каждому выделялось не так уж много. Позволялось поработать с вычислительной машиной всего несколько часов в неделю, по строгому расписанию. Но даже в таких условиях людям удавалось выкраивать время на эксперименты. Хакерам того времени было интересно не просто решить какую-то вычислительную задачу, они хотели понять, как устроена и работает машина. Культура хакерства вышла из очень увлеченных людей.</w:t>
      </w:r>
    </w:p>
    <w:p w:rsidR="00C13922" w:rsidRPr="00011578" w:rsidRDefault="00C13922" w:rsidP="00C13922">
      <w:pPr>
        <w:jc w:val="both"/>
        <w:rPr>
          <w:lang w:val="ru-RU"/>
        </w:rPr>
      </w:pPr>
      <w:r w:rsidRPr="00011578">
        <w:rPr>
          <w:lang w:val="ru-RU"/>
        </w:rPr>
        <w:lastRenderedPageBreak/>
        <w:t>В 70-е хакерство окончательно сформировалось как попытка "поиграть" с информационной системой, обходя ее ограничения. Интернета тогда еще не было, но уже была телефония. Поэтому появилось такое явление как фрикинг (сленговое выражение, обозначающее взлом телефонных автоматов, телефонных сетей и сетей мобильной связи, с использованием скрытых от пользователя или недокументированных функций. Обычно фрикинг осуществляетс для бесплатных звонков, пополнения личного мобильного счета.). Отцом фрикинга считается Джон Дрейпер, известный под ником "Капитан Кранч". Однажды он нашел в пачке кукурузных хлопьев "Captain Crunch" подарок — свисток. Телефонные линии в то время были аналоговыми и телефонные аппараты общались друг с другом посредством обмена тоновыми сигналами. Оказалось, что тональность обнаруженного Дрейпером свистка совпадает с тоном, используемым телефонным оборудованием для передачи команд. Фрикеры стали при помощи свистков эмулировать систему команд и бесплатно дозванивались из уличных телефонов в соседние города и штаты. Следующим шагом стало создание Стивеном Возняком и Стивом Джобсом "blue box" — аппарата, эмулировавшего все те же тоновые команды. Он позволял не только дозваниваться до нужных номеров, но и пользоваться секретными служебными линиями. Подав сигнал на частоте 2600 Гц можно было перевести телефонные системы в административный режим и дозвониться на недоступные обычному человеку номера, например, в Белый Дом. Развлечение продолжалось до конца 80-х, когда в популярной газете была опубликована большая статься о "blue box", которая привлекла к фрикерам внимание полиции. Многие фрикеры, в том числе и сам Дрейпер, были арестованы. Позже все же удалось разобраться, что делали они это все не ради денег, а скорее из спортивного интереса и баловства. В то время в уголовном кодексе просто не существовало никаких статей, относящихся к мошенничеству с информационными системами, так что вскоре все фрикеры были отпущены на свободу.</w:t>
      </w:r>
    </w:p>
    <w:p w:rsidR="00C13922" w:rsidRDefault="00C13922" w:rsidP="00C13922">
      <w:pPr>
        <w:jc w:val="both"/>
        <w:rPr>
          <w:rFonts w:ascii="Calibri" w:eastAsia="Calibri" w:hAnsi="Calibri" w:cs="Times New Roman"/>
          <w:lang w:val="ru-RU"/>
        </w:rPr>
      </w:pPr>
      <w:r w:rsidRPr="00011578">
        <w:rPr>
          <w:rFonts w:ascii="Calibri" w:eastAsia="Calibri" w:hAnsi="Calibri" w:cs="Times New Roman"/>
          <w:lang w:val="ru-RU"/>
        </w:rPr>
        <w:t>В 80-е годы слово "хакер" впервые получило негативный оттенок. В сознании людей уже стал формироваться образ хакера как человека, который может делать что-то незаконное для получения пр</w:t>
      </w:r>
      <w:r>
        <w:rPr>
          <w:rFonts w:ascii="Calibri" w:eastAsia="Calibri" w:hAnsi="Calibri" w:cs="Times New Roman"/>
          <w:lang w:val="ru-RU"/>
        </w:rPr>
        <w:t>ибыли.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Кевин Митник</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Как и его предшественники, Кевин Митник начал заниматься хакерством, вторгаясь в телефонные линии. В 1981 году семнадцатилетний Кевин со своим другом взломал телефонную станцию Computer System for Mainframe Operations (COSMOS), принадлежащую компании Pacific Bell в Лос-Анджелесе. Вторгшись в систему, он переключал телефонные линии и перехватывал все звонки, идущие через эту станцию. Абоненты вскоре начали жаловаться, списывая это на ошибки и розыгрыши операторов. Кевин Митник, разумеется, отвечал на звонки сам, иногда при этом отмачивая бестактные шутки.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Но Митник на этом не остановился: он продолжал влезать в систему компании Pacific Bell и её COSMOS. Хакер сумел войти в базу данных компании и украсть информацию о нескольких абонентах. Он с лёгкостью получил доступ к телефонным счетам, паролям, комбинациям шлюзов и даже к системному руководству. Митник даже использовал переключение телефонных линий для своих личных нужд. В конце концов, один из сотрудников Pacific Bell обнаружил нарушения в системе COSMOS. Было начато расследование, которое быстро привело к телефонной будке, используемой Кевином Митником для звонков и доступа к сети; </w:t>
      </w:r>
      <w:r w:rsidRPr="00011578">
        <w:rPr>
          <w:rFonts w:ascii="Calibri" w:eastAsia="Calibri" w:hAnsi="Calibri"/>
          <w:sz w:val="20"/>
          <w:lang w:val="ru-RU"/>
        </w:rPr>
        <w:lastRenderedPageBreak/>
        <w:t xml:space="preserve">оставалось только дождаться, когда появится преступник и поймать его с поличным. Приговор суда был мягким: Митника обвинили в порче данных и краже и приговорили к трём месяцам отбывания наказания в исправительном учреждении и дали один год испытательного срока.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Самый большой успех пришёл к Кевину Митнику в 1983 году, когда он совершил поистине впечатляющее деяние. В то время он был студентом южнокалифорнийского университета. Используя один из университетских компьютеров, возможно, TRS-80 с 1,77-МГц процессором Zilog, Митник проник в глобальную сеть ARPANet, являющуюся предшественницей Internet, которая в то время была предназначена для военных целей и объединяла крупные корпорации и университеты. Проникнув в эту сеть, Митник добрался до самых защищённых компьютеров того времени, до компьютеров Пентагона. Он получил доступ ко всем файлам Министерства обороны США. В то время не было никаких следов кражи информации или порчи: Митник действовал просто из любопытства и проверял свои способности. Но один из системных администраторов обнаружил акт вторжения и поднял тревогу. Расследование выявило автора атаки, и Кевина Митника арестовали прямо на территории университета. Он был осуждён и отбыл своё первое настоящее наказание за незаконное вторжение в компьютерную систему, проведя полгода в исправительном центре для молодёжи.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В 1987 году Митник оставил свою незаконную деятельность. Кевин находился на испытательном сроке, в соответствии с последним приговором суда, поэтому он не мог позволить себе никаких правонарушений. Однако вскоре Митник снова был замешан в тёмных делах.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Однажды вечером вместе со своим другом Ленни ДиСикко Митник вторгся во внутреннюю сеть исследовательской лаборатории американской компьютерной компании Digital Equipment Corporation (DEC). Для Митника сделать это было несложно, так как ДиСикко являлся сотрудником данной лаборатории и одновременно был соучастником взлома. EasyNet - внутренняя сеть DEC - не выдержала хакерской атаки, и вскоре сообщники получили доступ ко всей системе.</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Как и в случае с предыдущими атаками, вторжение в лабораторию было быстро обнаружено, но на этот раз Митник это предвидел и подготовился. Он зашифровал источник вызовов, сделав бесполезными все попытки выследить его. И на этот раз Митник взломал систему не из простого любопытства или для проверки своих способностей: у него было другая цель. Хакер хотел завладеть исходным кодом операционной системы VMS, разработанной компанией DEC для компьютеров VAX.</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предпринял все меры предосторожности, но не учёл одного - своего собственного друга. Кевин любил игры и розыгрыши, поэтому как-то раз он позвонил работодателю своего друга Ленни ДиСикко, притворившись представителем государственной власти. Он сказал, будто у одного из его служащих (ДиСикко) проблемы с налогами. ДиСикко не оценил такую шутку и решил отомстить по-своему.</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ДиСикко предал Митника, сообщив своему работодателю о вторжении Митника в сеть компании. Затем он связался с ФБР и сказал, что может сдать </w:t>
      </w:r>
      <w:r w:rsidRPr="00011578">
        <w:rPr>
          <w:rFonts w:ascii="Calibri" w:eastAsia="Calibri" w:hAnsi="Calibri"/>
          <w:sz w:val="20"/>
          <w:lang w:val="ru-RU"/>
        </w:rPr>
        <w:lastRenderedPageBreak/>
        <w:t>хакера, который регулярно проникал в сеть лаборатории. Во время встречи Митника с ДиСикко хакер попал в ловушку, расставленную его собственным другом, который пришёл в сопровождении двух агентов ФБР. Митник был арестован.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Судебное дело длилось недолго: компания DEC обвинила хакера в краже информации и запросила за нанесённый ущерб более $200 000. Митника приговорили к одному году тюремного заключения, кроме того, он должен был посещать шестимесячные курсы для излечения от компьютерной зависимости.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1994 году Кевин Митник вернулся к своей незаконной деятельности, его разыскивало ФБР. За свои "подвиги" Митник уже прославился на весь мир. Федералы разослали повсюду его фотографии, чтобы узнавшие его люди могли позвонить властям. В течение этого и следующего года на Кевина Митника была объявлена облава, самая впечатляющая за всю историю поимки хакеров.</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решил атаковать другого хакера и эксперта по компьютерной безопасности - Тсутому Шимомуру (Tsutomu Shimomura). Он хорошо подготовил свою атаку и, чтобы убедиться, что никто ему не помешает, запустил её в Рождество, 25 декабря 1994 года. Митник взломал личный компьютер Шимомуры, используя неизвестную в то время методику - подмену IP-адреса, то есть разновидность вторжения, при котором взломщик пытается замаскироваться под другую систему, используя её IP-адрес.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Однако Митника подвёл брандмауэр Шимомуры, который записывал все действия, происходящие на целевой машине. На следующий же день, 26 декабря, Шимомуре позвонил один из его коллег и сообщил, что его компьютер стал жертвой вторжения. Шимомура быстро вычислил Митника и решил помочь ФБР в поимке хакера, используя свои же хакерские умения.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Для поимки Митника ФБР предоставило Шимомуре полную свободу действий, в том числе разрешило использовать хакерство. Облава превратилась в виртуальную охоту. Однажды Шимомура сообщил, например, что он застал Митника врасплох 17 января 1995 года, когда тот влез в сеть, принадлежащую Motorola, чтобы украсть секретное программное обеспечение компании.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Преследование усиливалось, и спецслужбы начали приближаться к киберпреступнику, отступающему в г. Роли, штат Северная Каролина. Чтобы засечь сотовый телефон, с которого Митник совершал свои атаки, Шимомура в течение двух дней бродил по улицам Роли с детектором связи. 15 февраля 1995 года в 2 часа ночи агенты ФБР вместе с Шимомурой ворвались в квартиру Митника. Когда знаменитый хакер увидел своего соперника, он воскликнул: "Hi, Тсутому! Мои поздравления!". После почти двухлетнего преследования Митника приговорили к пяти годам тюремного заключения. На то время это было самое суровое наказание для хакера. Ныне является консультантом по компьютерной безопасности.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Роберт Таппан Моррис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(Robert Tappan Morris), который сейчас является штатным профессором в Массачусетском технологическом институте (МТИ) в лаборатории компьютерных наук и искусственного интеллекта, создал первого "интернет-червя".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lastRenderedPageBreak/>
        <w:tab/>
        <w:t>И опять же, к созданию "червя" Морриса побудило любопытство. По его словам, основной целью его программы было оценить истинные размеры сети Интернет, т.е. определить количество подключённых к ней компьютеров. В то время к Интернету было подключено не так много машин, но вопреки расчётам Морриса, его "червь" причинил гораздо больше вреда, чем ожидалось.</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отправленный с компьютеров МТИ, был запрограммирован на то, чтобы проверить компьютер и скопировать себя в систему, если машина ещё не была инфицирована. Проблемы начались, когда Моррису пришла в голову мысль, что некоторые системные администраторы могут придумать уловку с поддельными копиями, чтобы обмануть "червя" и заставить его думать, что компьютер уже заражён. Тогда он модифицировал код программы, чтобы "червь" оставлял свои копии каждый раз, независимо от того, инфицирован компьютер или нет.</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распространился, как пожар, заразив несколько тысяч компьютеров всего за несколько часов. Приблизительно подсчитали, что восстановление каждой инфицированной системы будет стоить от $200 до $53 000, в зависимости от компьютера. Чтобы остановить "червя", были мобилизованы различные команды программистов, для нейтрализации атаки понадобилось несколько дней.</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был признан виновным в компьютерном мошенничестве и был приговорён к трём годам условно, 400 часам общественных работ и $10 050 штрафа.</w:t>
      </w:r>
    </w:p>
    <w:p w:rsidR="00C13922" w:rsidRPr="00011578" w:rsidRDefault="00C13922" w:rsidP="00C13922">
      <w:pPr>
        <w:pStyle w:val="Heading5"/>
        <w:rPr>
          <w:rFonts w:eastAsia="Times New Roman"/>
          <w:lang w:val="ru-RU"/>
        </w:rPr>
      </w:pPr>
      <w:r w:rsidRPr="00011578">
        <w:rPr>
          <w:rFonts w:eastAsia="Times New Roman"/>
          <w:lang w:val="ru-RU"/>
        </w:rPr>
        <w:tab/>
      </w:r>
      <w:r w:rsidRPr="009A2858">
        <w:rPr>
          <w:rFonts w:eastAsia="Times New Roman"/>
          <w:color w:val="3B3838" w:themeColor="background2" w:themeShade="40"/>
          <w:lang w:val="ru-RU"/>
        </w:rPr>
        <w:t>Кевин Поулсен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Кевин Поулсен - это ещё одно имя, которое вошло в анналы ФБР в 80-е гг. Впервые его арестовали в 1989 году, когда ему было 24 года. Тогда его обвинили в нескольких взломах телефонных сетей и компьютерных серверов, против него были собраны разные уличающие доказательства. Но когда пришло время предстать перед судом, Поулсен решил скрыться, агенты ФБР 17 месяцев выслеживали его. Именно в это время он совершил своё самое знаменитое хакерское деяние. В прямом эфире на лос-анджелесской радиостанции KIIS-FM проходила викторина-розыгрыш. Слушателям предлагалось позвонить на радиостанцию и попытаться выиграть автомобиль Porsche 944 S2. Приз должен был достаться 102-му дозвонившемуся радиослушателю. Кевин Поулсен начал действовать: он так заблокировал телефонную сеть, что на радио никто не мог дозвониться, кроме него самого. Следовательно, Кевин стал 102-м дозвонившимся и выиграл приз. Поулсен "утёр нос" ФБР, заставив власти вновь приступить к его поиску, потому что после этого он исчез.</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апреле 1991 года ФБР, наконец, удалось арестовать Поулсена. Поимке поспособствовал анонимный донос: кто-то сообщил властям, что Поулсен делает покупки в супермаркете на окраине Лос-Анджелеса. В 1994 году ему предъявили обвинение и в результате приговорили к четырём годам тюремного заключения. В то время это был самый суровый приговор, назначенный судом за хакерство.</w:t>
      </w:r>
    </w:p>
    <w:p w:rsidR="00C13922" w:rsidRPr="00011578" w:rsidRDefault="00C13922" w:rsidP="00C13922">
      <w:pPr>
        <w:jc w:val="both"/>
        <w:rPr>
          <w:lang w:val="ru-RU"/>
        </w:rPr>
      </w:pPr>
      <w:r w:rsidRPr="00011578">
        <w:rPr>
          <w:lang w:val="ru-RU"/>
        </w:rPr>
        <w:lastRenderedPageBreak/>
        <w:t>В 1983 году на обложке Newsweek появился один из основателей хакерской группы "414s", ставшей известной благодаря серии взломов серьезных компьютерных систем. У хакеров появляются и собственные журналы, и другие способы обмена информации. В эти же годы власти западных стран начинают формировать законы, связанные с компьютерной безопасностью. Впрочем, масштаб, конечно, не идет ни в какое сравнение с сегодняшним днем. Так, много шума случилось вокруг дела Кевина Поулсена, который, благодаря своим фрикерским навыкам, первым дозвонился в эфир радиостанции KIIS-FM, что позволило ему выиграть автомобиль Porsche в рамках проходящего конкурса. По сравнению с современными атаками, которые позволяют уводить со счетов миллионы долларов — это просто мелочь, но тогда эта история вызвала очень большой резонанс.</w:t>
      </w:r>
    </w:p>
    <w:p w:rsidR="00C13922" w:rsidRPr="00011578" w:rsidRDefault="00C13922" w:rsidP="00C13922">
      <w:pPr>
        <w:jc w:val="both"/>
        <w:rPr>
          <w:lang w:val="ru-RU"/>
        </w:rPr>
      </w:pPr>
      <w:r w:rsidRPr="00011578">
        <w:rPr>
          <w:lang w:val="ru-RU"/>
        </w:rPr>
        <w:t xml:space="preserve">Девяностые – это эра активного развития интернета, в это же время за хакерством окончательно закрепляется криминальный оттенок. Персональные компьютеры уже стали относительно доступны простым людям, при этом о безопасности никто особенно не задумывался. Появлялось огромное количество готовых программ, с помощью которых можно было взламывать пользовательские компьютеры, не имея каких-то серьезных технических навыков и способностей. Чего стоит только известная программа winnuke, которая позволяла отправить Windows 95/98 в "синий экран" путем отправки одного-единственного IP-пакета. </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F14230">
        <w:rPr>
          <w:rFonts w:eastAsia="Times New Roman"/>
          <w:color w:val="3B3838" w:themeColor="background2" w:themeShade="40"/>
          <w:lang w:val="ru-RU"/>
        </w:rPr>
        <w:t>Владимир Левин</w:t>
      </w:r>
    </w:p>
    <w:p w:rsidR="00C13922" w:rsidRPr="00C13922" w:rsidRDefault="00C13922" w:rsidP="00C13922">
      <w:pPr>
        <w:pStyle w:val="Quote"/>
        <w:rPr>
          <w:sz w:val="20"/>
          <w:szCs w:val="20"/>
          <w:lang w:val="ru-RU"/>
        </w:rPr>
      </w:pPr>
      <w:r w:rsidRPr="00011578">
        <w:rPr>
          <w:lang w:val="ru-RU"/>
        </w:rPr>
        <w:t xml:space="preserve"> </w:t>
      </w:r>
      <w:r w:rsidRPr="00011578">
        <w:rPr>
          <w:lang w:val="ru-RU"/>
        </w:rPr>
        <w:tab/>
      </w:r>
      <w:r w:rsidRPr="00C13922">
        <w:rPr>
          <w:sz w:val="20"/>
          <w:szCs w:val="20"/>
          <w:lang w:val="ru-RU"/>
        </w:rPr>
        <w:t>Люди занимаются хакерством не только из любопытства и азарта, иногда в дело замешаны деньги. Самый яркий пример - ограбление банка с целью получения денег, иногда удавалось украсть миллионы. Так, Владимир Левин (</w:t>
      </w:r>
      <w:r w:rsidRPr="00F14230">
        <w:rPr>
          <w:sz w:val="20"/>
          <w:szCs w:val="20"/>
        </w:rPr>
        <w:t>Vladimir</w:t>
      </w:r>
      <w:r w:rsidRPr="00C13922">
        <w:rPr>
          <w:sz w:val="20"/>
          <w:szCs w:val="20"/>
          <w:lang w:val="ru-RU"/>
        </w:rPr>
        <w:t xml:space="preserve"> </w:t>
      </w:r>
      <w:r w:rsidRPr="00F14230">
        <w:rPr>
          <w:sz w:val="20"/>
          <w:szCs w:val="20"/>
        </w:rPr>
        <w:t>Levin</w:t>
      </w:r>
      <w:r w:rsidRPr="00C13922">
        <w:rPr>
          <w:sz w:val="20"/>
          <w:szCs w:val="20"/>
          <w:lang w:val="ru-RU"/>
        </w:rPr>
        <w:t>) завоевал дурную славу тем, что украл несколько миллионов долларов при странных обстоятельствах.</w:t>
      </w:r>
    </w:p>
    <w:p w:rsidR="00C13922" w:rsidRPr="00C13922" w:rsidRDefault="00C13922" w:rsidP="00C13922">
      <w:pPr>
        <w:pStyle w:val="Quote"/>
        <w:rPr>
          <w:sz w:val="20"/>
          <w:szCs w:val="20"/>
          <w:lang w:val="ru-RU"/>
        </w:rPr>
      </w:pPr>
      <w:r w:rsidRPr="00C13922">
        <w:rPr>
          <w:sz w:val="20"/>
          <w:szCs w:val="20"/>
          <w:lang w:val="ru-RU"/>
        </w:rPr>
        <w:tab/>
        <w:t xml:space="preserve">В 1994 году Левин проник во внутреннюю сеть американского банка </w:t>
      </w:r>
      <w:r w:rsidRPr="00F14230">
        <w:rPr>
          <w:sz w:val="20"/>
          <w:szCs w:val="20"/>
        </w:rPr>
        <w:t>Citibank</w:t>
      </w:r>
      <w:r w:rsidRPr="00C13922">
        <w:rPr>
          <w:sz w:val="20"/>
          <w:szCs w:val="20"/>
          <w:lang w:val="ru-RU"/>
        </w:rPr>
        <w:t>, взломав аналоговое модемное подключение банка и получив доступ к нескольким счетам. Он сумел перевести 10,7 миллиона долларов на счета в США, Финляндию, Германию, Израиль и Нидерланды. Левину помогали трое сообщников, которые должны были вернуть украденные деньги.</w:t>
      </w:r>
    </w:p>
    <w:p w:rsidR="00C13922" w:rsidRPr="00C13922" w:rsidRDefault="00C13922" w:rsidP="00C13922">
      <w:pPr>
        <w:pStyle w:val="Quote"/>
        <w:rPr>
          <w:sz w:val="20"/>
          <w:szCs w:val="20"/>
          <w:lang w:val="ru-RU"/>
        </w:rPr>
      </w:pPr>
      <w:r w:rsidRPr="00C13922">
        <w:rPr>
          <w:sz w:val="20"/>
          <w:szCs w:val="20"/>
          <w:lang w:val="ru-RU"/>
        </w:rPr>
        <w:tab/>
        <w:t>Однако его сообщников арестовали, когда они пытались стащить украденные деньги. Их допрос вывел на след Левина, который работал программистом в Санкт-Петербурге. Российского хакера арестовали в марте 1995 года в лондонском аэропорту Хитроу. Судебное разбирательство против него началось только в сентябре 1997 года и закончились в феврале следующего года. Левина приговорили к трём годам лишения свободы.</w:t>
      </w:r>
    </w:p>
    <w:p w:rsidR="00C13922" w:rsidRPr="00011578" w:rsidRDefault="00C13922" w:rsidP="00C13922">
      <w:pPr>
        <w:jc w:val="both"/>
        <w:rPr>
          <w:lang w:val="ru-RU"/>
        </w:rPr>
      </w:pPr>
      <w:r w:rsidRPr="00011578">
        <w:rPr>
          <w:lang w:val="ru-RU"/>
        </w:rPr>
        <w:t>Вообще, девяностые считаются золотыми годами темных хакеров: возможностей для мошенничества полно, компьютерные системы соединены через интернет, а серьезных механизмов безопасности в массовых ОС в эти годы еще нет.  Еще одна отличительная особенность девяностых — огромное количество голливудских фильмов про хакеров как иллюстрация того факта, что взлом компьютерных систем постепенно становится "обыденной диковинкой" для широких масс. Ведь почти в каждом таком фильме обязательно фигурировал какой-нибудь вирус, который взрывал мониторы. Может быть, именно из-за киноиндустрии у пользователей в голове сложился стереотип "безопасность — это вирусы", что, конечно, помогло многим антивирусным компаниям сделать свое состояние.</w:t>
      </w:r>
    </w:p>
    <w:p w:rsidR="00C13922" w:rsidRPr="00011578" w:rsidRDefault="00C13922" w:rsidP="000162D2">
      <w:pPr>
        <w:jc w:val="both"/>
        <w:rPr>
          <w:lang w:val="ru-RU"/>
        </w:rPr>
      </w:pPr>
      <w:r w:rsidRPr="00011578">
        <w:rPr>
          <w:lang w:val="ru-RU"/>
        </w:rPr>
        <w:lastRenderedPageBreak/>
        <w:t xml:space="preserve">В 2002 году Билл Гейтс написал своим сотрудникам в компании </w:t>
      </w:r>
      <w:r w:rsidRPr="00011578">
        <w:t>Microsoft</w:t>
      </w:r>
      <w:r w:rsidRPr="00011578">
        <w:rPr>
          <w:lang w:val="ru-RU"/>
        </w:rPr>
        <w:t xml:space="preserve"> письмо о том, что ситуацию нужно исправлять, и пора начинать разрабатывать программное обеспечение с оглядкой на безопасность. Данная инициатива получила название "Trustworthy computing", и развивается она до сих пор. Начиная с Windows Vista, эта идея начала воплощаться в жизнь. Количество уязвимостей в ОС от </w:t>
      </w:r>
      <w:r w:rsidRPr="00011578">
        <w:t>Microsoft</w:t>
      </w:r>
      <w:r w:rsidRPr="00011578">
        <w:rPr>
          <w:lang w:val="ru-RU"/>
        </w:rPr>
        <w:t xml:space="preserve"> заметно снизилось, эксплойты (компьютерная п</w:t>
      </w:r>
      <w:r>
        <w:rPr>
          <w:lang w:val="ru-RU"/>
        </w:rPr>
        <w:t>рограмма,</w:t>
      </w:r>
      <w:r w:rsidR="000162D2">
        <w:rPr>
          <w:lang w:val="ru-RU"/>
        </w:rPr>
        <w:t xml:space="preserve"> </w:t>
      </w:r>
      <w:r>
        <w:rPr>
          <w:lang w:val="ru-RU"/>
        </w:rPr>
        <w:t xml:space="preserve">фрагмент программного </w:t>
      </w:r>
      <w:r w:rsidRPr="00011578">
        <w:rPr>
          <w:lang w:val="ru-RU"/>
        </w:rPr>
        <w:t>кода</w:t>
      </w:r>
      <w:r w:rsidR="000162D2">
        <w:rPr>
          <w:lang w:val="ru-RU"/>
        </w:rPr>
        <w:t xml:space="preserve"> или последовательность команд, </w:t>
      </w:r>
      <w:r w:rsidRPr="00011578">
        <w:rPr>
          <w:lang w:val="ru-RU"/>
        </w:rPr>
        <w:t>использующие уязвимости в программном обеспечении и применяемые для проведения атаки на вычислительную систему) под них все реже появляются в публичном доступе. Как ни удивительно это звучит, но с точки зрения подхода к безопасности последние версии Windows гораздо надежнее других распространенных операционных систем. Так, в OS X только в последнее время стали появляться механизмы, которые затрудняют эксплуатацию уязвимостей.</w:t>
      </w:r>
    </w:p>
    <w:p w:rsidR="00C13922" w:rsidRPr="00011578" w:rsidRDefault="00C13922" w:rsidP="00C13922">
      <w:pPr>
        <w:jc w:val="both"/>
        <w:rPr>
          <w:lang w:val="ru-RU"/>
        </w:rPr>
      </w:pPr>
      <w:r w:rsidRPr="00011578">
        <w:rPr>
          <w:lang w:val="ru-RU"/>
        </w:rPr>
        <w:t>Нулевые годы нашего века. Цифровой криминал выходит на новый уровень. Каналы связи стали толще, стало проще совершать мощные DoS-атаки. Никто уже не занимается взломом компьютерных систем просто ради удовольствия, это многомиллиардный бизнес. Расцветают ботнеты: огромные системы, состоящие из миллионов зараженных компьютеров. Другой характерной особенностью последнего десятилетия является тот факт, что фокус атакующего сместился на пользователя, на его персональный компьютер. Системы становятся сложнее, современный браузер — это уже не просто программа, которая умеет рендерить HTML, показывать текст и картинки. Это очень сложный механизм, полноценное окно в интернет. Почти никто уже не пользуется отдельными мессенджерами и почтовыми клиентами, все взаимодействие с интернетом происходит именно через браузер. Неудивительно, что один из основных методов заражения пользователей в наш дни — drive-by-downloads — происходит как раз при помощи браузера. Конечно, в современных браузерах стали появляться механизмы борьбы с этим, пользователей стараются предупреждать, что посещаемый сайт может быть опасен. Но браузер по-прежнему остается одним из основных посредников при заражении пользовательских машин. Еще один большой канал распространения вредоносных программ — мобильные устройства. Если в официальных магазинах приложений программы хоть как-то проверяют на вредоносность, то из неофициальных источников можно занести на свой девайс практически все, что угодно. Да и вообще безопасность мобильных устройств сейчас — довольно молодая и немного сумбурная отрасль, что связано с той скоростью, с которой современные мобильные платформы ворвались в нашу жизнь.</w:t>
      </w:r>
    </w:p>
    <w:p w:rsidR="00C13922" w:rsidRPr="00011578" w:rsidRDefault="00C13922" w:rsidP="00C13922">
      <w:pPr>
        <w:pStyle w:val="Heading5"/>
        <w:rPr>
          <w:rFonts w:eastAsia="Times New Roman"/>
          <w:lang w:val="ru-RU"/>
        </w:rPr>
      </w:pPr>
      <w:r w:rsidRPr="00011578">
        <w:rPr>
          <w:rFonts w:eastAsia="Times New Roman"/>
          <w:lang w:val="ru-RU"/>
        </w:rPr>
        <w:tab/>
      </w:r>
      <w:r w:rsidRPr="00F14230">
        <w:rPr>
          <w:rFonts w:eastAsia="Times New Roman"/>
          <w:color w:val="3B3838" w:themeColor="background2" w:themeShade="40"/>
          <w:lang w:val="ru-RU"/>
        </w:rPr>
        <w:t>Андриан Ламо</w:t>
      </w:r>
    </w:p>
    <w:p w:rsidR="00C13922" w:rsidRPr="00F14230" w:rsidRDefault="00C13922" w:rsidP="00C13922">
      <w:pPr>
        <w:pStyle w:val="Quote"/>
        <w:rPr>
          <w:sz w:val="20"/>
          <w:szCs w:val="20"/>
          <w:lang w:val="ru-RU"/>
        </w:rPr>
      </w:pPr>
      <w:r w:rsidRPr="00F14230">
        <w:rPr>
          <w:sz w:val="20"/>
          <w:szCs w:val="20"/>
          <w:lang w:val="ru-RU"/>
        </w:rPr>
        <w:t>Адриан Ламо, безусловно, свёл с ума самое большое количество сетевых администраторов. От его деятельности пострадали такие крупные корпорации, как Microsoft, New York Times, AOL, Sun Microsystems, Yahoo!, MacDonald's и Cingular. Ему приписывают все виды атак и нарушений защиты корпоративных систем безопасности. Ламо обходил защитные системы с обескураживающей простотой. Так, во время эфира ночных новостей телекомпании NBC журналист предложил Адриану доказать свой талант прямо перед объективом камеры, и тогда хакер менее чем за пять минут проник во внутреннюю сеть самой телекомпании. В настоящее время Ламо является специалистом по безопасности и наслаждается полной свободой передвижения после того, как многие годы был под наблюдением властей США.</w:t>
      </w:r>
    </w:p>
    <w:p w:rsidR="00C13922" w:rsidRPr="00011578" w:rsidRDefault="00C13922" w:rsidP="00C13922">
      <w:pPr>
        <w:jc w:val="both"/>
        <w:rPr>
          <w:lang w:val="ru-RU"/>
        </w:rPr>
      </w:pPr>
      <w:r w:rsidRPr="00011578">
        <w:rPr>
          <w:lang w:val="ru-RU"/>
        </w:rPr>
        <w:lastRenderedPageBreak/>
        <w:t>12 февраля 2004 года был самый обычный день, но в компании Microsoft было объявлено чрезвычайное положение. Кто-то украл исходный код операционной системы Windows 2000, которой до сих пор пользуется большое количество пользователей. И что ещё хуже, неизвестный хакер выложил этот код в Wild. Кража была масштабна: 600 миллионов байт данных, 30 195 файлов и 13,5 миллиона строк кода. Утечка информации коснулась операционной системы Windows 2000 и её "старшей сестры" Windows NT4. Все сотрудники "софтового" гиганта пытались выяснить, что произошло, но никто не мог дать ответ. Данные были украдены прямо из сети Microsoft. Неизвестный хакер вошёл во внутреннюю сеть компании, взломав пароль одного из компьютеров. Исходный код быстро распространился по Интернету, особенно по P2P-сетям. К счастью, несмотря на то, что все опасались худшего, последствия этой грандиозной кражи оказались довольно мягкими.</w:t>
      </w:r>
    </w:p>
    <w:p w:rsidR="00C13922" w:rsidRPr="00011578" w:rsidRDefault="00C13922" w:rsidP="00C13922">
      <w:pPr>
        <w:pStyle w:val="Heading3"/>
        <w:jc w:val="both"/>
        <w:rPr>
          <w:rFonts w:eastAsia="Times New Roman"/>
          <w:color w:val="2E74B5"/>
          <w:lang w:val="ru-RU"/>
        </w:rPr>
      </w:pPr>
      <w:bookmarkStart w:id="465" w:name="_Toc435378083"/>
      <w:bookmarkStart w:id="466" w:name="_Toc438377659"/>
      <w:r w:rsidRPr="00011578">
        <w:rPr>
          <w:rFonts w:eastAsia="Times New Roman"/>
          <w:lang w:val="ru-RU"/>
        </w:rPr>
        <w:t>Ответственность</w:t>
      </w:r>
      <w:bookmarkEnd w:id="465"/>
      <w:bookmarkEnd w:id="466"/>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На сегодняшний день за "хакерство" можно получить наказания по статьям 212 (Хищение путем использования компьютерной техники), 354 (Разработка, использование либо распространение вредоносных программ).</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r w:rsidRPr="00B04885">
        <w:rPr>
          <w:rFonts w:eastAsia="Times New Roman"/>
          <w:color w:val="3B3838" w:themeColor="background2" w:themeShade="40"/>
          <w:lang w:val="ru-RU"/>
        </w:rPr>
        <w:t>Статья 212. Хищение путем использования компьютерной техники</w:t>
      </w:r>
    </w:p>
    <w:p w:rsidR="00C13922" w:rsidRPr="00B04885" w:rsidRDefault="00C13922" w:rsidP="00C13922">
      <w:pPr>
        <w:pStyle w:val="Quote"/>
        <w:rPr>
          <w:sz w:val="20"/>
          <w:szCs w:val="20"/>
          <w:lang w:val="ru-RU"/>
        </w:rPr>
      </w:pPr>
      <w:r w:rsidRPr="00B04885">
        <w:rPr>
          <w:sz w:val="20"/>
          <w:szCs w:val="20"/>
          <w:lang w:val="ru-RU"/>
        </w:rPr>
        <w:t>1. Хищение имущества путем изменения информации, обрабатываемой в компьютерной системе, хранящейся на машинных носителях или передаваемой по сетям передачи данных, либо путем введения в компьютерную систему ложной информации - наказывается штрафом, или лишением права занимать определенные должности или заниматься определенной деятельностью, или арестом на срок до шести месяцев, или ограничением свободы на срок до трех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То же деяние, совершенное повторно, либо группой лиц по предварительному сговору, либо сопряженное с несанкционированным доступом к компьютерной информации, - наказывается ограничением свободы на срок от двух до пяти лет или лишением свободы на срок до пяти лет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3. Деяния, предусмотренные частями первой или второй настоящей статьи, совершенные в крупном размере, - наказываются лишением свободы на срок от трех до десяти лет с конфискацией имущества или без конфискации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4. Деяния, предусмотренные частями первой, второй или третьей настоящей статьи, совершенные организованной группой либо в особо крупном размере, - наказываются лишением свободы на срок от шести до пятнадцати лет с конфискацией имущества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r w:rsidRPr="00B04885">
        <w:rPr>
          <w:rFonts w:eastAsia="Times New Roman"/>
          <w:color w:val="3B3838" w:themeColor="background2" w:themeShade="40"/>
          <w:lang w:val="ru-RU"/>
        </w:rPr>
        <w:t>Статья 354. Разработка, использование либо распространение вредоносных программ</w:t>
      </w:r>
    </w:p>
    <w:p w:rsidR="00C13922" w:rsidRPr="00B04885" w:rsidRDefault="00C13922" w:rsidP="00C13922">
      <w:pPr>
        <w:pStyle w:val="Quote"/>
        <w:rPr>
          <w:sz w:val="20"/>
          <w:szCs w:val="20"/>
          <w:lang w:val="ru-RU"/>
        </w:rPr>
      </w:pPr>
      <w:r w:rsidRPr="00B04885">
        <w:rPr>
          <w:sz w:val="20"/>
          <w:szCs w:val="20"/>
          <w:lang w:val="ru-RU"/>
        </w:rPr>
        <w:t xml:space="preserve">1. Разработка компьютерных программ или внесение изменений в существующие программы с целью несанкционированного уничтожения, блокирования, модификации </w:t>
      </w:r>
      <w:r w:rsidRPr="00B04885">
        <w:rPr>
          <w:sz w:val="20"/>
          <w:szCs w:val="20"/>
          <w:lang w:val="ru-RU"/>
        </w:rPr>
        <w:lastRenderedPageBreak/>
        <w:t>или копирования информации, хранящейся в компьютерной системе, сети или на машинных носителях, либо разработка специальных вирусных программ, либо заведомое их использование, либо распространение носителей с такими программами - наказываются штрафом, или арестом на срок от трех до шести месяцев, или ограничением свободы на срок до двух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Те же действия, повлекшие тяжкие последствия, - наказываются лишением свободы на срок от трех до десяти лет.</w:t>
      </w:r>
    </w:p>
    <w:p w:rsidR="00C13922" w:rsidRPr="00011578" w:rsidRDefault="00C13922" w:rsidP="00C13922">
      <w:pPr>
        <w:jc w:val="both"/>
        <w:rPr>
          <w:lang w:val="ru-RU"/>
        </w:rPr>
      </w:pPr>
      <w:r w:rsidRPr="00011578">
        <w:rPr>
          <w:lang w:val="ru-RU"/>
        </w:rPr>
        <w:t>За всю историю самое жестокое наказание за хакерство было в 1998-1999 годах в Китае, когда два брата подверглись смертной казни за взлом компьютерной системы государственного банка с целью кражи денег. Один из братьев получил отсрочку исполнения приговора за согласие дать свидетельские показания.</w:t>
      </w:r>
      <w:r w:rsidRPr="00011578">
        <w:rPr>
          <w:lang w:val="ru-RU"/>
        </w:rPr>
        <w:tab/>
      </w:r>
    </w:p>
    <w:p w:rsidR="00C13922" w:rsidRPr="00011578" w:rsidRDefault="00C13922" w:rsidP="00C13922">
      <w:pPr>
        <w:jc w:val="both"/>
        <w:rPr>
          <w:lang w:val="ru-RU"/>
        </w:rPr>
      </w:pPr>
      <w:r w:rsidRPr="00011578">
        <w:rPr>
          <w:lang w:val="ru-RU"/>
        </w:rPr>
        <w:t>Не всегда же хакерство носит негативный оттенок. Известны случаи, когда можно законно зарабатывать, будучи хакером. Ведь некоторые из них помогают защитить наши компьютеры и гаджеты от кражи информации и взломов. Весной 2015 года особо отличился хакер Джун Хун Ли из Южной Кореи. Участвовал в конкурсе Pwn2Own, который спонсирует корпорация Google. В ходе этого мероприятия хакеры со всего мира демонстрируют конкурсному жюри обнаруженные ими баги, уязвимости и эксплойты в различных приложениях и операционных системах. Разумеется, за каждый обнаруженный баг хакер получает награду от организаторов. Джун Хун Ли выявлял одну уязвимость за другой. Сначала он сломал браузер Chrome. Затем продемонстрировал, как с помощью этого же браузера можно организовать широкомасштабную атаку на операционную систему. Потом взломал браузер Apple. Заработав в общей сложности 225 000 долларов за два дня конкурса, Джун Хун Ли наконец расслабился и перевёл дыхание.</w:t>
      </w:r>
    </w:p>
    <w:p w:rsidR="00C13922" w:rsidRDefault="00C13922" w:rsidP="00E34E30">
      <w:pPr>
        <w:jc w:val="both"/>
        <w:rPr>
          <w:lang w:val="ru-RU"/>
        </w:rPr>
      </w:pPr>
      <w:r w:rsidRPr="00011578">
        <w:rPr>
          <w:lang w:val="ru-RU"/>
        </w:rPr>
        <w:t xml:space="preserve">Подведем итог о том, что такое хакерство сегодня, и чего стоит ожидать в ближайшем будущем. Хакерство возникло в 70-е гг. прошлого века, но некоторые из многочисленных группировок, сформировавшихся вокруг этого движения, существуют и по сей день. Всё больше и больше людей получают возможность пользоваться Интернетом, а хакеров и так называемых "script kiddies" (компьютерных хулиганов-подростков) сейчас больше, чем когда-либо. Однако мы не наблюдаем бурного роста крупномасштабных атак против компьютерных систем, который был бы соразмерен увеличению числа хакеров. Движение пошло немного по другому направлению, по сравнению с периодом расцвета хакерства. Некоторые атаки по-прежнему производят фурор, и системным администраторам приходится за это расплачиваться. Кевины Митники и Джоны Дрейперы, которые вошли в историю, уже успокоились и остепенились, а нынешние специалисты по безопасности компьютерных систем сталкиваются с менее опасной, но гораздо более массовой угрозой. В начале двухтысячных, если обнаруживалась какая-нибудь уязвимость в Windows, практически сразу в свободном доступе появлялся эксплойт, который позволял получить контроль над пользовательским компьютером. Тогда над извлечением прибыли от уязвимостей практически не задумывались. Конечно, были программы, которые воровали данные пользователей, уводили компьютеры в ботнеты, но сами уязвимости, приводящие к компрометации компьютера, было относительно просто эксплуатировать, а значит, написать эксплоит. Примерно последние пять лет найти в публичном доступе рабочий эксплоит для недавно обнаруженной уязвимости стало очень непросто. Теперь это огромный бизнес. Ведь написать эксплоит для уязвимости в системе, в которой внедрены механизмы вроде DEP и ASLR, значительно сложнее. Последние годы также </w:t>
      </w:r>
      <w:r w:rsidRPr="00011578">
        <w:rPr>
          <w:lang w:val="ru-RU"/>
        </w:rPr>
        <w:lastRenderedPageBreak/>
        <w:t>показывают, что всех нас ждут проблемы безопасности так называемого "интернета вещей". Компьютеры с доступом в интернет сейчас все чаще в том или ином виде присутствуют в самых разнообразных бытовых и медицинских приборах, а также автомобилях. И уязвимости в них точно такие же, как в обычных компьютерах. Исследования по взлому привычных нам вещей становятся популярной темой на ведущих мировых конференциях по безопасности. Ведь если злоумышленники начнут пользоваться такими уязвимостями, это будет представлять серьезную опасность для здоровья и жизни пользователей. Тем важнее становится роль специалиста по безопасности.</w:t>
      </w:r>
    </w:p>
    <w:p w:rsidR="00AC2C60" w:rsidRDefault="00AC2C60" w:rsidP="00AC2C60">
      <w:pPr>
        <w:pStyle w:val="Heading2"/>
        <w:rPr>
          <w:rFonts w:eastAsia="Calibri"/>
          <w:lang w:val="ru-RU"/>
        </w:rPr>
      </w:pPr>
      <w:bookmarkStart w:id="467" w:name="_Toc438377325"/>
      <w:bookmarkStart w:id="468" w:name="_Toc438377660"/>
      <w:r>
        <w:rPr>
          <w:rFonts w:eastAsia="Calibri"/>
          <w:lang w:val="ru-RU"/>
        </w:rPr>
        <w:t>Антивирусы</w:t>
      </w:r>
      <w:bookmarkEnd w:id="467"/>
      <w:bookmarkEnd w:id="468"/>
    </w:p>
    <w:p w:rsidR="00750DE2" w:rsidRPr="00FC1B29" w:rsidRDefault="00750DE2" w:rsidP="00750DE2">
      <w:pPr>
        <w:pStyle w:val="Heading3"/>
        <w:rPr>
          <w:lang w:val="ru-RU"/>
        </w:rPr>
      </w:pPr>
      <w:bookmarkStart w:id="469" w:name="_Toc438377661"/>
      <w:r w:rsidRPr="00FC1B29">
        <w:rPr>
          <w:lang w:val="ru-RU"/>
        </w:rPr>
        <w:t>Общие понятия</w:t>
      </w:r>
      <w:bookmarkEnd w:id="469"/>
    </w:p>
    <w:p w:rsidR="00750DE2" w:rsidRPr="00FC1B29" w:rsidRDefault="00750DE2" w:rsidP="00750DE2">
      <w:pPr>
        <w:rPr>
          <w:lang w:val="ru-RU"/>
        </w:rPr>
      </w:pPr>
      <w:r w:rsidRPr="00FC1B29">
        <w:rPr>
          <w:b/>
          <w:bCs/>
          <w:lang w:val="ru-RU"/>
        </w:rPr>
        <w:t>Антиви́русная програ́мма (антиви́рус)</w:t>
      </w:r>
      <w:r w:rsidRPr="00FC1B29">
        <w:rPr>
          <w:lang w:val="ru-RU"/>
        </w:rPr>
        <w:t xml:space="preserve"> — специализированная программа для обнаружения компьютерных вирусов, а также нежелательных (считающихся вредоносными) программ вообще и восстановления заражённых (модифицированных) такими программами файлов, а также для профилактики — предотвращения заражения (модификации) файлов или операционной системы вредоносным кодом.</w:t>
      </w:r>
    </w:p>
    <w:p w:rsidR="00750DE2" w:rsidRPr="00FC1B29" w:rsidRDefault="00750DE2" w:rsidP="00750DE2">
      <w:pPr>
        <w:rPr>
          <w:lang w:val="ru-RU"/>
        </w:rPr>
      </w:pPr>
      <w:r w:rsidRPr="00FC1B29">
        <w:rPr>
          <w:lang w:val="ru-RU"/>
        </w:rPr>
        <w:t>На данный момент антивирусное программное обеспечение разрабатывается, в основном, для ОС семейства Windows от компании Microsoft. Это вызвано большим количеством вредоносных программ именно под эту платформу (а это, в свою очередь, вызвано большой популярностью этой ОС, так же, как и большим количеством средств разработки, в том числе бесплатных и даже «инструкций по написанию вирусов»). В настоящий момент на рынок выходят продукты и для других операционных систем, таких, к примеру, как Linux и Mac OS X. Это вызвано началом распространения компьютерных вирусов и под эти платформы, хотя UNIX-подобные системы традиционно пользуются репутацией более устойчивых к воздействию вредоносных программ.</w:t>
      </w:r>
    </w:p>
    <w:p w:rsidR="00750DE2" w:rsidRPr="00FC1B29" w:rsidRDefault="00750DE2" w:rsidP="00750DE2">
      <w:pPr>
        <w:rPr>
          <w:lang w:val="ru-RU"/>
        </w:rPr>
      </w:pPr>
      <w:r w:rsidRPr="00FC1B29">
        <w:rPr>
          <w:lang w:val="ru-RU"/>
        </w:rPr>
        <w:t>Помимо ОС для настольных компьютеров и ноутбуков, также существуют платформы и для мобильных устройств, такие, как Windows Mobile, Symbian, Apple iOS, BlackBerry, Android, Windows Phone 7 и др. Пользователи устройств на данных ОС также подвержены риску заражения вредоносным программным обеспечением, поэтому некоторые разработчики антивирусных программ выпускают продукты и для таких устройств.</w:t>
      </w:r>
    </w:p>
    <w:p w:rsidR="00750DE2" w:rsidRPr="00FC1B29" w:rsidRDefault="00750DE2" w:rsidP="00750DE2">
      <w:pPr>
        <w:rPr>
          <w:lang w:val="ru-RU"/>
        </w:rPr>
      </w:pPr>
      <w:r w:rsidRPr="00FC1B29">
        <w:rPr>
          <w:lang w:val="ru-RU"/>
        </w:rPr>
        <w:t>По используемым технологиям антивирусной защиты:</w:t>
      </w:r>
    </w:p>
    <w:p w:rsidR="00750DE2" w:rsidRPr="00FC1B29" w:rsidRDefault="00750DE2" w:rsidP="009F565D">
      <w:pPr>
        <w:pStyle w:val="ListParagraph"/>
        <w:numPr>
          <w:ilvl w:val="0"/>
          <w:numId w:val="189"/>
        </w:numPr>
        <w:spacing w:after="160" w:line="259" w:lineRule="auto"/>
      </w:pPr>
      <w:r w:rsidRPr="00FC1B29">
        <w:t>Классические антивирусные продукты (продукты, применяющие только сигнатурныной защиты, продукты, применяющие только проактивные технологии антивирусной защиты);</w:t>
      </w:r>
    </w:p>
    <w:p w:rsidR="00750DE2" w:rsidRPr="00FC1B29" w:rsidRDefault="00750DE2" w:rsidP="009F565D">
      <w:pPr>
        <w:pStyle w:val="ListParagraph"/>
        <w:numPr>
          <w:ilvl w:val="0"/>
          <w:numId w:val="189"/>
        </w:numPr>
        <w:spacing w:after="160" w:line="259" w:lineRule="auto"/>
      </w:pPr>
      <w:r w:rsidRPr="00FC1B29">
        <w:t>Комбинированные продукты (продукты, применяющие как сигнатурные методы защиты, так и проактивные)</w:t>
      </w:r>
    </w:p>
    <w:p w:rsidR="00750DE2" w:rsidRPr="00FC1B29" w:rsidRDefault="00750DE2" w:rsidP="00750DE2">
      <w:pPr>
        <w:rPr>
          <w:lang w:val="ru-RU"/>
        </w:rPr>
      </w:pPr>
      <w:r w:rsidRPr="00FC1B29">
        <w:rPr>
          <w:b/>
          <w:bCs/>
          <w:lang w:val="ru-RU"/>
        </w:rPr>
        <w:t>Обнаружение, основанное на сигнатурах</w:t>
      </w:r>
      <w:r w:rsidRPr="00FC1B29">
        <w:rPr>
          <w:lang w:val="ru-RU"/>
        </w:rPr>
        <w:t xml:space="preserve"> — метод работы антивирусов и систем обнаружения вторжений, при котором программа, просматривая файл или пакет, обращается к словарю с известными вирусами, составленному авторами программы. В случае соответствия какого-либо участка кода просматриваемой программы известному коду (сигнатуре) вируса в словаре, программа антивирус может заняться выполнением одного из следующих действий:</w:t>
      </w:r>
    </w:p>
    <w:p w:rsidR="00750DE2" w:rsidRPr="00FC1B29" w:rsidRDefault="00750DE2" w:rsidP="009F565D">
      <w:pPr>
        <w:pStyle w:val="ListParagraph"/>
        <w:numPr>
          <w:ilvl w:val="0"/>
          <w:numId w:val="190"/>
        </w:numPr>
        <w:spacing w:after="160" w:line="259" w:lineRule="auto"/>
      </w:pPr>
      <w:r w:rsidRPr="00FC1B29">
        <w:t>Удалить инфицированный файл.</w:t>
      </w:r>
    </w:p>
    <w:p w:rsidR="00750DE2" w:rsidRPr="00FC1B29" w:rsidRDefault="00750DE2" w:rsidP="009F565D">
      <w:pPr>
        <w:pStyle w:val="ListParagraph"/>
        <w:numPr>
          <w:ilvl w:val="0"/>
          <w:numId w:val="190"/>
        </w:numPr>
        <w:spacing w:after="160" w:line="259" w:lineRule="auto"/>
      </w:pPr>
      <w:r w:rsidRPr="00FC1B29">
        <w:lastRenderedPageBreak/>
        <w:t>Отправить файл в «карантин» (то есть сделать его недоступным для выполнения, с целью недопущения дальнейшего распространения вируса).</w:t>
      </w:r>
    </w:p>
    <w:p w:rsidR="00750DE2" w:rsidRPr="00FC1B29" w:rsidRDefault="00750DE2" w:rsidP="009F565D">
      <w:pPr>
        <w:pStyle w:val="ListParagraph"/>
        <w:numPr>
          <w:ilvl w:val="0"/>
          <w:numId w:val="190"/>
        </w:numPr>
        <w:spacing w:after="160" w:line="259" w:lineRule="auto"/>
      </w:pPr>
      <w:r w:rsidRPr="00FC1B29">
        <w:t>Попытаться восстановить файл, удалив сам вирус из тела файла.</w:t>
      </w:r>
    </w:p>
    <w:p w:rsidR="00750DE2" w:rsidRPr="00FC1B29" w:rsidRDefault="00750DE2" w:rsidP="00750DE2">
      <w:pPr>
        <w:rPr>
          <w:lang w:val="ru-RU"/>
        </w:rPr>
      </w:pPr>
      <w:r w:rsidRPr="00FC1B29">
        <w:rPr>
          <w:lang w:val="ru-RU"/>
        </w:rPr>
        <w:t>Для достижения достаточно продолжительного успеха при использовании этого метода необходимо периодически пополнять словарь известных вирусов новыми определениями (в основном в онлайновом режиме).</w:t>
      </w:r>
    </w:p>
    <w:p w:rsidR="00750DE2" w:rsidRPr="00FC1B29" w:rsidRDefault="00750DE2" w:rsidP="009F565D">
      <w:pPr>
        <w:pStyle w:val="ListParagraph"/>
        <w:numPr>
          <w:ilvl w:val="0"/>
          <w:numId w:val="191"/>
        </w:numPr>
        <w:spacing w:after="160" w:line="259" w:lineRule="auto"/>
      </w:pPr>
      <w:r w:rsidRPr="00FC1B29">
        <w:t>Достоинства и недостатки:</w:t>
      </w:r>
    </w:p>
    <w:p w:rsidR="00750DE2" w:rsidRPr="00FC1B29" w:rsidRDefault="00750DE2" w:rsidP="009F565D">
      <w:pPr>
        <w:pStyle w:val="ListParagraph"/>
        <w:numPr>
          <w:ilvl w:val="0"/>
          <w:numId w:val="191"/>
        </w:numPr>
        <w:spacing w:after="160" w:line="259" w:lineRule="auto"/>
      </w:pPr>
      <w:r w:rsidRPr="00FC1B29">
        <w:t>Позволяют определять конкретную атаку с высокой точностью и малой долей ложных вызовов</w:t>
      </w:r>
    </w:p>
    <w:p w:rsidR="00750DE2" w:rsidRPr="00FC1B29" w:rsidRDefault="00750DE2" w:rsidP="009F565D">
      <w:pPr>
        <w:pStyle w:val="ListParagraph"/>
        <w:numPr>
          <w:ilvl w:val="0"/>
          <w:numId w:val="191"/>
        </w:numPr>
        <w:spacing w:after="160" w:line="259" w:lineRule="auto"/>
      </w:pPr>
      <w:r w:rsidRPr="00FC1B29">
        <w:t>Беззащитны перед полиморфными вирусами и изменёнными версиями того же вируса</w:t>
      </w:r>
    </w:p>
    <w:p w:rsidR="00750DE2" w:rsidRPr="00FC1B29" w:rsidRDefault="00750DE2" w:rsidP="009F565D">
      <w:pPr>
        <w:pStyle w:val="ListParagraph"/>
        <w:numPr>
          <w:ilvl w:val="0"/>
          <w:numId w:val="191"/>
        </w:numPr>
        <w:spacing w:after="160" w:line="259" w:lineRule="auto"/>
      </w:pPr>
      <w:r w:rsidRPr="00FC1B29">
        <w:t>Требуют регулярного и крайне оперативного обновления</w:t>
      </w:r>
    </w:p>
    <w:p w:rsidR="00750DE2" w:rsidRPr="00FC1B29" w:rsidRDefault="00750DE2" w:rsidP="009F565D">
      <w:pPr>
        <w:pStyle w:val="ListParagraph"/>
        <w:numPr>
          <w:ilvl w:val="0"/>
          <w:numId w:val="191"/>
        </w:numPr>
        <w:spacing w:after="160" w:line="259" w:lineRule="auto"/>
      </w:pPr>
      <w:r w:rsidRPr="00FC1B29">
        <w:t>Требуют кропотливого ручного анализа вирусов</w:t>
      </w:r>
    </w:p>
    <w:p w:rsidR="00750DE2" w:rsidRPr="00FC1B29" w:rsidRDefault="00750DE2" w:rsidP="009F565D">
      <w:pPr>
        <w:pStyle w:val="ListParagraph"/>
        <w:numPr>
          <w:ilvl w:val="0"/>
          <w:numId w:val="191"/>
        </w:numPr>
        <w:spacing w:after="160" w:line="259" w:lineRule="auto"/>
      </w:pPr>
      <w:r w:rsidRPr="00FC1B29">
        <w:t>Неспособны выявить какие-либо новые атаки</w:t>
      </w:r>
    </w:p>
    <w:p w:rsidR="00750DE2" w:rsidRPr="00FC1B29" w:rsidRDefault="00750DE2" w:rsidP="00750DE2">
      <w:pPr>
        <w:pStyle w:val="Heading3"/>
        <w:rPr>
          <w:lang w:val="ru-RU"/>
        </w:rPr>
      </w:pPr>
      <w:bookmarkStart w:id="470" w:name="_Toc438377662"/>
      <w:r>
        <w:rPr>
          <w:lang w:val="ru-RU"/>
        </w:rPr>
        <w:t>Карантин</w:t>
      </w:r>
      <w:bookmarkEnd w:id="470"/>
    </w:p>
    <w:p w:rsidR="00750DE2" w:rsidRPr="00FC1B29" w:rsidRDefault="00750DE2" w:rsidP="00750DE2">
      <w:pPr>
        <w:rPr>
          <w:lang w:val="ru-RU"/>
        </w:rPr>
      </w:pPr>
      <w:r w:rsidRPr="00FC1B29">
        <w:rPr>
          <w:b/>
          <w:bCs/>
          <w:lang w:val="ru-RU"/>
        </w:rPr>
        <w:t>Карантин</w:t>
      </w:r>
      <w:r w:rsidRPr="00FC1B29">
        <w:rPr>
          <w:lang w:val="ru-RU"/>
        </w:rPr>
        <w:t xml:space="preserve"> – это некоторая защищенная антивирусом область, которая позволяет понаблюдать за действиями файла, а также за работой программ и операционной системы в отсутствии этого файла на прежнем месте. Дело в том, что при перемещении файла в карантин он удаляется из своего первоначального месторасположения и копируется в некоторую папку, которая находится под контролем антивируса. Такой подход позволяет обезопасить себя от проблем, которые обязательно возникнут если вдруг какой-то важный для работы программы или операционной системы файл будет ошибочно удален антивирусом, ведь в случае возникновения проблем вы всегда сможете вернуть файл из карантина назад.</w:t>
      </w:r>
    </w:p>
    <w:p w:rsidR="00750DE2" w:rsidRDefault="00750DE2" w:rsidP="00750DE2">
      <w:pPr>
        <w:rPr>
          <w:bCs/>
          <w:lang w:val="ru-RU"/>
        </w:rPr>
      </w:pPr>
      <w:r w:rsidRPr="00FC1B29">
        <w:rPr>
          <w:bCs/>
          <w:lang w:val="ru-RU"/>
        </w:rPr>
        <w:t>Чаще всего лечение доступно только при сигнатурном анализе. Из программы удаляется код вируса.</w:t>
      </w:r>
    </w:p>
    <w:p w:rsidR="00750DE2" w:rsidRPr="00FC1B29" w:rsidRDefault="00750DE2" w:rsidP="00750DE2">
      <w:pPr>
        <w:pStyle w:val="Heading3"/>
        <w:rPr>
          <w:lang w:val="ru-RU"/>
        </w:rPr>
      </w:pPr>
      <w:bookmarkStart w:id="471" w:name="_Toc438377663"/>
      <w:r w:rsidRPr="00FC1B29">
        <w:rPr>
          <w:lang w:val="ru-RU"/>
        </w:rPr>
        <w:t>Проактивные технологии</w:t>
      </w:r>
      <w:bookmarkEnd w:id="471"/>
    </w:p>
    <w:p w:rsidR="00750DE2" w:rsidRPr="00FC1B29" w:rsidRDefault="00750DE2" w:rsidP="00750DE2">
      <w:pPr>
        <w:rPr>
          <w:lang w:val="ru-RU"/>
        </w:rPr>
      </w:pPr>
      <w:r w:rsidRPr="00FC1B29">
        <w:rPr>
          <w:b/>
          <w:bCs/>
          <w:lang w:val="ru-RU"/>
        </w:rPr>
        <w:t>Проактивные технологии</w:t>
      </w:r>
      <w:r w:rsidRPr="00FC1B29">
        <w:rPr>
          <w:lang w:val="ru-RU"/>
        </w:rPr>
        <w:t xml:space="preserve"> — совокупность технологий и методов, используемых в антивирусном программном обеспечении, основной целью которых, в отличие от реактивных (сигнатурных) технологий, является предотвращение заражения системы пользователя, а не поиск уже известного вредоносного программного обеспечения в системе. При этом проактивная защита старается блокировать потенциально опасную активность программы только в том случае, если эта активность представляет реальную угрозу. Серьезный недостаток проактивной защиты — блокирование легитимных программ (ложные срабатывания).</w:t>
      </w:r>
    </w:p>
    <w:p w:rsidR="00750DE2" w:rsidRPr="00FC1B29" w:rsidRDefault="00750DE2" w:rsidP="00750DE2">
      <w:pPr>
        <w:pStyle w:val="Heading4"/>
        <w:rPr>
          <w:lang w:val="ru-RU"/>
        </w:rPr>
      </w:pPr>
      <w:r w:rsidRPr="00FC1B29">
        <w:rPr>
          <w:lang w:val="ru-RU"/>
        </w:rPr>
        <w:t>Технологии проактивной защиты:</w:t>
      </w:r>
    </w:p>
    <w:p w:rsidR="00750DE2" w:rsidRPr="00036D5B" w:rsidRDefault="00750DE2" w:rsidP="00750DE2">
      <w:pPr>
        <w:rPr>
          <w:b/>
          <w:lang w:val="ru-RU"/>
        </w:rPr>
      </w:pPr>
      <w:r w:rsidRPr="00036D5B">
        <w:rPr>
          <w:b/>
          <w:lang w:val="ru-RU"/>
        </w:rPr>
        <w:t>Эвристический анализ</w:t>
      </w:r>
    </w:p>
    <w:p w:rsidR="00750DE2" w:rsidRPr="00FC1B29" w:rsidRDefault="00750DE2" w:rsidP="00750DE2">
      <w:pPr>
        <w:rPr>
          <w:lang w:val="ru-RU"/>
        </w:rPr>
      </w:pPr>
      <w:r w:rsidRPr="00FC1B29">
        <w:rPr>
          <w:lang w:val="ru-RU"/>
        </w:rPr>
        <w:t>Технология эвристического анализа позволяет на основе анализа кода выполняемого приложения, скрипта или макроса обнаружить участки кода, отвечающие за вредоносную активность.</w:t>
      </w:r>
    </w:p>
    <w:p w:rsidR="00750DE2" w:rsidRPr="00FC1B29" w:rsidRDefault="00750DE2" w:rsidP="00750DE2">
      <w:pPr>
        <w:rPr>
          <w:lang w:val="ru-RU"/>
        </w:rPr>
      </w:pPr>
      <w:r w:rsidRPr="00FC1B29">
        <w:rPr>
          <w:lang w:val="ru-RU"/>
        </w:rPr>
        <w:t xml:space="preserve">Эффективность данной технологии не является высокой, что обусловлено большим количеством ложных срабатываний при повышении чувствительности анализатора, а также большим набором </w:t>
      </w:r>
      <w:r w:rsidRPr="00FC1B29">
        <w:rPr>
          <w:lang w:val="ru-RU"/>
        </w:rPr>
        <w:lastRenderedPageBreak/>
        <w:t>техник, используемых авторами вредоносного ПО для обхода эвристического компонента антивирусного ПО.</w:t>
      </w:r>
    </w:p>
    <w:p w:rsidR="00750DE2" w:rsidRPr="00036D5B" w:rsidRDefault="00750DE2" w:rsidP="00750DE2">
      <w:pPr>
        <w:rPr>
          <w:b/>
          <w:lang w:val="ru-RU"/>
        </w:rPr>
      </w:pPr>
      <w:r w:rsidRPr="00036D5B">
        <w:rPr>
          <w:b/>
          <w:lang w:val="ru-RU"/>
        </w:rPr>
        <w:t>Эмуляция кода</w:t>
      </w:r>
    </w:p>
    <w:p w:rsidR="00750DE2" w:rsidRPr="00FC1B29" w:rsidRDefault="00750DE2" w:rsidP="00750DE2">
      <w:pPr>
        <w:rPr>
          <w:lang w:val="ru-RU"/>
        </w:rPr>
      </w:pPr>
      <w:r w:rsidRPr="00FC1B29">
        <w:rPr>
          <w:lang w:val="ru-RU"/>
        </w:rPr>
        <w:t>Технология эмуляции позволяет запускать приложение в среде эмуляции, эмулируя поведение ОС или центрального процессора. При выполнении приложения в режиме эмуляции приложение не сможет нанести вреда системе пользователя, а вредоносное действие будет детектировано эмулятором.</w:t>
      </w:r>
    </w:p>
    <w:p w:rsidR="00750DE2" w:rsidRPr="00FC1B29" w:rsidRDefault="00750DE2" w:rsidP="00750DE2">
      <w:pPr>
        <w:rPr>
          <w:lang w:val="ru-RU"/>
        </w:rPr>
      </w:pPr>
      <w:r w:rsidRPr="00FC1B29">
        <w:rPr>
          <w:lang w:val="ru-RU"/>
        </w:rPr>
        <w:t>Несмотря на кажущуюся эффективность данного подхода, он также не лишен недостатков — эмуляция занимает слишком много времени и ресурсов компьютера пользователя, что негативно сказывается на быстродействии при выполнении повседневных операций, также, современные вредоносные программы способны обнаруживать выполнение в эмулированной среде и прекращать свое выполнение в ней.</w:t>
      </w:r>
    </w:p>
    <w:p w:rsidR="00750DE2" w:rsidRPr="00036D5B" w:rsidRDefault="00750DE2" w:rsidP="00750DE2">
      <w:pPr>
        <w:rPr>
          <w:b/>
          <w:lang w:val="ru-RU"/>
        </w:rPr>
      </w:pPr>
      <w:r w:rsidRPr="00036D5B">
        <w:rPr>
          <w:b/>
          <w:lang w:val="ru-RU"/>
        </w:rPr>
        <w:t>Анализ поведения</w:t>
      </w:r>
    </w:p>
    <w:p w:rsidR="00750DE2" w:rsidRPr="00FC1B29" w:rsidRDefault="00750DE2" w:rsidP="00750DE2">
      <w:pPr>
        <w:rPr>
          <w:lang w:val="ru-RU"/>
        </w:rPr>
      </w:pPr>
      <w:r w:rsidRPr="00FC1B29">
        <w:rPr>
          <w:lang w:val="ru-RU"/>
        </w:rPr>
        <w:t>Технология анализа поведения основывается на перехвате всех важных системных функций или установке т. н. мини-фильтров, что позволяет отслеживать всю активность в системе пользователя. Технология поведенческого анализа позволяет оценивать не только единичное действие, но и цепочку действий, что многократно повышает эффективность противодействия вирусным угрозам. Также, поведенческий анализ является технологической основой для целого класса программ — поведенческих блокираторов (HIPS — Host-based Intrusion Systems).</w:t>
      </w:r>
    </w:p>
    <w:p w:rsidR="00750DE2" w:rsidRDefault="00750DE2" w:rsidP="00750DE2">
      <w:pPr>
        <w:rPr>
          <w:lang w:val="ru-RU"/>
        </w:rPr>
      </w:pPr>
      <w:r w:rsidRPr="00036D5B">
        <w:rPr>
          <w:b/>
          <w:lang w:val="ru-RU"/>
        </w:rPr>
        <w:t>Sandboxing (Песочница)</w:t>
      </w:r>
    </w:p>
    <w:p w:rsidR="00750DE2" w:rsidRPr="00FC1B29" w:rsidRDefault="00750DE2" w:rsidP="00750DE2">
      <w:pPr>
        <w:rPr>
          <w:lang w:val="ru-RU"/>
        </w:rPr>
      </w:pPr>
      <w:r w:rsidRPr="00FC1B29">
        <w:rPr>
          <w:lang w:val="ru-RU"/>
        </w:rPr>
        <w:t> — ограничение привилегий выполнения</w:t>
      </w:r>
      <w:r>
        <w:rPr>
          <w:lang w:val="ru-RU"/>
        </w:rPr>
        <w:t>.</w:t>
      </w:r>
    </w:p>
    <w:p w:rsidR="00750DE2" w:rsidRPr="00FC1B29" w:rsidRDefault="00750DE2" w:rsidP="00750DE2">
      <w:pPr>
        <w:rPr>
          <w:lang w:val="ru-RU"/>
        </w:rPr>
      </w:pPr>
      <w:r w:rsidRPr="00FC1B29">
        <w:rPr>
          <w:lang w:val="ru-RU"/>
        </w:rPr>
        <w:t>Технология Песочницы работает по принципу ограничения активности потенциально вредоносных приложений таким образом, чтобы они не могли нанести вреда системе пользователя.</w:t>
      </w:r>
    </w:p>
    <w:p w:rsidR="00750DE2" w:rsidRPr="00FC1B29" w:rsidRDefault="00750DE2" w:rsidP="00750DE2">
      <w:pPr>
        <w:rPr>
          <w:lang w:val="ru-RU"/>
        </w:rPr>
      </w:pPr>
      <w:r w:rsidRPr="00FC1B29">
        <w:rPr>
          <w:lang w:val="ru-RU"/>
        </w:rPr>
        <w:t>Ограничение активности достигается за счет выполнения неизвестных приложений в ограниченной среде — собственно песочнице, откуда приложение не имеет прав доступа к критическим системным файлам, веткам реестра и другой важной информации. Технология ограничения привилегий выполнения является эффективной технологией противодействия современным угрозам, но, следует понимать, что пользователь должен обладать знаниями, необходимыми для правильной оценки неизвестного приложения.</w:t>
      </w:r>
    </w:p>
    <w:p w:rsidR="00750DE2" w:rsidRPr="00036D5B" w:rsidRDefault="00750DE2" w:rsidP="00750DE2">
      <w:pPr>
        <w:rPr>
          <w:b/>
          <w:lang w:val="ru-RU"/>
        </w:rPr>
      </w:pPr>
      <w:r w:rsidRPr="00036D5B">
        <w:rPr>
          <w:b/>
          <w:lang w:val="ru-RU"/>
        </w:rPr>
        <w:t>Виртуализация рабочего окружения</w:t>
      </w:r>
    </w:p>
    <w:p w:rsidR="00750DE2" w:rsidRPr="00FC1B29" w:rsidRDefault="00750DE2" w:rsidP="00750DE2">
      <w:pPr>
        <w:rPr>
          <w:lang w:val="ru-RU"/>
        </w:rPr>
      </w:pPr>
      <w:r w:rsidRPr="00FC1B29">
        <w:rPr>
          <w:lang w:val="ru-RU"/>
        </w:rPr>
        <w:t>Технология виртуализации рабочего окружения работает с помощью системного драйвера, который перехватывает все запросы на запись на жесткий диск и вместо выполнения записи на реальный жесткий диск выполняет запись в специальную дисковую область — буфер. Таким образом, даже в том случае, если пользователь запустит вредоносное программное обеспечение, оно проживет не далее, чем до очистки буфера, которая по умолчанию выполняется при выключении компьютера.</w:t>
      </w:r>
    </w:p>
    <w:p w:rsidR="00750DE2" w:rsidRPr="00FC1B29" w:rsidRDefault="00750DE2" w:rsidP="00750DE2">
      <w:pPr>
        <w:rPr>
          <w:lang w:val="ru-RU"/>
        </w:rPr>
      </w:pPr>
      <w:r w:rsidRPr="00FC1B29">
        <w:rPr>
          <w:lang w:val="ru-RU"/>
        </w:rPr>
        <w:lastRenderedPageBreak/>
        <w:t>Однако, следует понимать, что технология виртуализации рабочего окружения не сможет защитить от вредоносных программ, основной целью которых является кража конфиденциальной информации, так как доступ на чтение к жесткому диску не запрещен.</w:t>
      </w:r>
    </w:p>
    <w:p w:rsidR="00750DE2" w:rsidRPr="00FC1B29" w:rsidRDefault="00750DE2" w:rsidP="00750DE2">
      <w:pPr>
        <w:rPr>
          <w:lang w:val="ru-RU"/>
        </w:rPr>
      </w:pPr>
      <w:r w:rsidRPr="00FC1B29">
        <w:rPr>
          <w:lang w:val="ru-RU"/>
        </w:rPr>
        <w:t>Антивирусы для сайтов можно поделить условно на несколько типов:</w:t>
      </w:r>
    </w:p>
    <w:p w:rsidR="00750DE2" w:rsidRPr="00036D5B" w:rsidRDefault="00750DE2" w:rsidP="009F565D">
      <w:pPr>
        <w:pStyle w:val="ListParagraph"/>
        <w:numPr>
          <w:ilvl w:val="0"/>
          <w:numId w:val="192"/>
        </w:numPr>
        <w:spacing w:after="160" w:line="259" w:lineRule="auto"/>
      </w:pPr>
      <w:r w:rsidRPr="00036D5B">
        <w:t>Серверный — устанавливается на веб-сервер. Поиск вирусов, в этом случае, происходит в файлах всего сервера.</w:t>
      </w:r>
    </w:p>
    <w:p w:rsidR="00750DE2" w:rsidRPr="00036D5B" w:rsidRDefault="00750DE2" w:rsidP="009F565D">
      <w:pPr>
        <w:pStyle w:val="ListParagraph"/>
        <w:numPr>
          <w:ilvl w:val="0"/>
          <w:numId w:val="192"/>
        </w:numPr>
        <w:spacing w:after="160" w:line="259" w:lineRule="auto"/>
      </w:pPr>
      <w:r w:rsidRPr="00036D5B">
        <w:t>Скрипт или компонент CMS — выполняющий поиск вредоносного кода, непосредственно в файлах сайта.</w:t>
      </w:r>
    </w:p>
    <w:p w:rsidR="00750DE2" w:rsidRPr="00036D5B" w:rsidRDefault="00750DE2" w:rsidP="009F565D">
      <w:pPr>
        <w:pStyle w:val="ListParagraph"/>
        <w:numPr>
          <w:ilvl w:val="0"/>
          <w:numId w:val="192"/>
        </w:numPr>
        <w:spacing w:after="160" w:line="259" w:lineRule="auto"/>
      </w:pPr>
      <w:r w:rsidRPr="00036D5B">
        <w:t>SaaS сервис — система централизованного управления, позволяющая управлять файлами, базами данных, настройками и компонентами веб-ресурсов на VDS и DS удаленно.</w:t>
      </w:r>
    </w:p>
    <w:p w:rsidR="00750DE2" w:rsidRPr="00FC1B29" w:rsidRDefault="00750DE2" w:rsidP="00750DE2">
      <w:pPr>
        <w:rPr>
          <w:lang w:val="ru-RU"/>
        </w:rPr>
      </w:pPr>
      <w:r w:rsidRPr="00FC1B29">
        <w:rPr>
          <w:lang w:val="ru-RU"/>
        </w:rPr>
        <w:t>Говоря о системах Майкрософт, следует знать, что обычно антивирус действует по схеме:</w:t>
      </w:r>
    </w:p>
    <w:p w:rsidR="00750DE2" w:rsidRPr="00036D5B" w:rsidRDefault="00750DE2" w:rsidP="009F565D">
      <w:pPr>
        <w:pStyle w:val="ListParagraph"/>
        <w:numPr>
          <w:ilvl w:val="0"/>
          <w:numId w:val="193"/>
        </w:numPr>
        <w:spacing w:after="160" w:line="259" w:lineRule="auto"/>
      </w:pPr>
      <w:r w:rsidRPr="00036D5B">
        <w:t>поиск в базе данных антивирусного ПО сигнатур вирусов.</w:t>
      </w:r>
    </w:p>
    <w:p w:rsidR="00750DE2" w:rsidRPr="00036D5B" w:rsidRDefault="00750DE2" w:rsidP="009F565D">
      <w:pPr>
        <w:pStyle w:val="ListParagraph"/>
        <w:numPr>
          <w:ilvl w:val="0"/>
          <w:numId w:val="193"/>
        </w:numPr>
        <w:spacing w:after="160" w:line="259" w:lineRule="auto"/>
      </w:pPr>
      <w:r w:rsidRPr="00036D5B">
        <w:t>если найден инфицированный код в памяти (оперативной и/или постоянной), запускается процесс «карантина», и процесс блокируется.</w:t>
      </w:r>
    </w:p>
    <w:p w:rsidR="00750DE2" w:rsidRPr="00036D5B" w:rsidRDefault="00750DE2" w:rsidP="009F565D">
      <w:pPr>
        <w:pStyle w:val="ListParagraph"/>
        <w:numPr>
          <w:ilvl w:val="0"/>
          <w:numId w:val="193"/>
        </w:numPr>
        <w:spacing w:after="160" w:line="259" w:lineRule="auto"/>
      </w:pPr>
      <w:r w:rsidRPr="00036D5B">
        <w:t>зарегистрированная программа обычно удаляет вирус, незарегистрированная просит регистрации и оставляет систему уязвимой.</w:t>
      </w:r>
    </w:p>
    <w:p w:rsidR="00750DE2" w:rsidRPr="00FC1B29" w:rsidRDefault="00750DE2" w:rsidP="00750DE2">
      <w:pPr>
        <w:rPr>
          <w:lang w:val="ru-RU"/>
        </w:rPr>
      </w:pPr>
      <w:r w:rsidRPr="00FC1B29">
        <w:rPr>
          <w:lang w:val="ru-RU"/>
        </w:rPr>
        <w:t>Для использования антивирусов необходимы постоянные обновления так называемых баз антивирусов. Они представляют собой информацию о вирусах — как их найти и обезвредить. Поскольку вирусы пишут часто, то необходим постоянный мониторинг активности вирусов в сети. Для этого существуют специальные сети, которые собирают соответствующую информацию. После сбора этой информации производится анализ вредоносности вируса, анализируется его код, поведение, и после этого устанавливаются способы борьбы с ним. Чаще всего вирусы запускаются вместе с операционной системой. В таком случае можно просто удалить строки запуска вируса из реестра, и на этом в простом случае процесс может закончиться. Более сложные вирусы используют возможность заражения файлов. Например, известны случаи, как некие даже антивирусные программы, будучи зараженными, сами становились причиной заражения других чистых программ и файлов. Поэтому более современные антивирусы имеют возможность защиты своих файлов от изменения и проверяют их на целостность по специальному алгоритму. Таким образом, вирусы усложнились, как и усложнились способы борьбы с ними. Сейчас можно увидеть вирусы, которые занимают уже не десятки килобайт, а сотни, а порой могут быть и размером в пару мегабайт. Обычно такие вирусы пишут в языках программирования более высокого уровня, поэтому их легче остановить. Но по-прежнему существует угроза от вирусов, написанных на низкоуровневых машинных кодах наподобие ассемблера. Сложные вирусы заражают операционную систему, после чего она становится уязвимой и нерабочей.</w:t>
      </w:r>
    </w:p>
    <w:p w:rsidR="00750DE2" w:rsidRPr="00FC1B29" w:rsidRDefault="00750DE2" w:rsidP="00750DE2">
      <w:pPr>
        <w:pStyle w:val="Heading3"/>
        <w:rPr>
          <w:lang w:val="ru-RU"/>
        </w:rPr>
      </w:pPr>
      <w:bookmarkStart w:id="472" w:name="_Toc438377664"/>
      <w:r>
        <w:rPr>
          <w:lang w:val="ru-RU"/>
        </w:rPr>
        <w:t>Выявление сетевых атак</w:t>
      </w:r>
      <w:bookmarkEnd w:id="472"/>
    </w:p>
    <w:p w:rsidR="00750DE2" w:rsidRPr="00FC1B29" w:rsidRDefault="00750DE2" w:rsidP="00750DE2">
      <w:pPr>
        <w:rPr>
          <w:lang w:val="ru-RU"/>
        </w:rPr>
      </w:pPr>
      <w:r w:rsidRPr="00FC1B29">
        <w:rPr>
          <w:lang w:val="ru-RU"/>
        </w:rPr>
        <w:t>Процесс обнаружения информационных атак начинается со сбора исходных данных, необходимых для того, чтобы сделать вывод о проведении атаки в ИС. Примерами таких данных являются:</w:t>
      </w:r>
    </w:p>
    <w:p w:rsidR="00750DE2" w:rsidRPr="00036D5B" w:rsidRDefault="00750DE2" w:rsidP="009F565D">
      <w:pPr>
        <w:pStyle w:val="ListParagraph"/>
        <w:numPr>
          <w:ilvl w:val="0"/>
          <w:numId w:val="194"/>
        </w:numPr>
        <w:spacing w:after="160" w:line="259" w:lineRule="auto"/>
      </w:pPr>
      <w:r w:rsidRPr="00036D5B">
        <w:t>сведения о пакетах данных, передаваемых в ИС;</w:t>
      </w:r>
    </w:p>
    <w:p w:rsidR="00750DE2" w:rsidRPr="00036D5B" w:rsidRDefault="00750DE2" w:rsidP="009F565D">
      <w:pPr>
        <w:pStyle w:val="ListParagraph"/>
        <w:numPr>
          <w:ilvl w:val="0"/>
          <w:numId w:val="194"/>
        </w:numPr>
        <w:spacing w:after="160" w:line="259" w:lineRule="auto"/>
      </w:pPr>
      <w:r w:rsidRPr="00036D5B">
        <w:lastRenderedPageBreak/>
        <w:t>информация о производительности программно-аппаратного обеспечения ИС (вычислительная нагрузка на процессор хостов ИС, загруженность оперативной памяти, скорость работы прикладного ПО и др.);</w:t>
      </w:r>
    </w:p>
    <w:p w:rsidR="00750DE2" w:rsidRPr="00036D5B" w:rsidRDefault="00750DE2" w:rsidP="009F565D">
      <w:pPr>
        <w:pStyle w:val="ListParagraph"/>
        <w:numPr>
          <w:ilvl w:val="0"/>
          <w:numId w:val="194"/>
        </w:numPr>
        <w:spacing w:after="160" w:line="259" w:lineRule="auto"/>
      </w:pPr>
      <w:r w:rsidRPr="00036D5B">
        <w:t>сведения о доступе к файлам ИС;</w:t>
      </w:r>
    </w:p>
    <w:p w:rsidR="00750DE2" w:rsidRPr="00036D5B" w:rsidRDefault="00750DE2" w:rsidP="009F565D">
      <w:pPr>
        <w:pStyle w:val="ListParagraph"/>
        <w:numPr>
          <w:ilvl w:val="0"/>
          <w:numId w:val="194"/>
        </w:numPr>
        <w:spacing w:after="160" w:line="259" w:lineRule="auto"/>
      </w:pPr>
      <w:r w:rsidRPr="00036D5B">
        <w:t>информация о регистрации новых пользователей в ИС и др.</w:t>
      </w:r>
    </w:p>
    <w:p w:rsidR="00750DE2" w:rsidRPr="00FC1B29" w:rsidRDefault="00750DE2" w:rsidP="00750DE2">
      <w:pPr>
        <w:rPr>
          <w:lang w:val="ru-RU"/>
        </w:rPr>
      </w:pPr>
      <w:r w:rsidRPr="00FC1B29">
        <w:rPr>
          <w:lang w:val="ru-RU"/>
        </w:rPr>
        <w:t>Информация, собранная сетевыми и хостовыми датчиками, анализируется СОА с целью выявления возможных атак нарушителей. Анализ данных может проводиться при помощи двух основных групп методов - сигнатурных и поведенческих.</w:t>
      </w:r>
    </w:p>
    <w:p w:rsidR="00750DE2" w:rsidRPr="00FC1B29" w:rsidRDefault="00750DE2" w:rsidP="00750DE2">
      <w:pPr>
        <w:pStyle w:val="Heading3"/>
        <w:rPr>
          <w:lang w:val="ru-RU"/>
        </w:rPr>
      </w:pPr>
      <w:bookmarkStart w:id="473" w:name="_Toc438377665"/>
      <w:r>
        <w:rPr>
          <w:lang w:val="ru-RU"/>
        </w:rPr>
        <w:t>Zip-бомбы</w:t>
      </w:r>
      <w:bookmarkEnd w:id="473"/>
    </w:p>
    <w:p w:rsidR="00750DE2" w:rsidRPr="00FC1B29" w:rsidRDefault="00750DE2" w:rsidP="00750DE2">
      <w:pPr>
        <w:rPr>
          <w:lang w:val="ru-RU"/>
        </w:rPr>
      </w:pPr>
      <w:r w:rsidRPr="00FC1B29">
        <w:rPr>
          <w:b/>
          <w:bCs/>
          <w:lang w:val="ru-RU"/>
        </w:rPr>
        <w:t>Zip-бомба</w:t>
      </w:r>
      <w:r w:rsidRPr="00FC1B29">
        <w:rPr>
          <w:lang w:val="ru-RU"/>
        </w:rPr>
        <w:t xml:space="preserve">, также известная как </w:t>
      </w:r>
      <w:r w:rsidRPr="00FC1B29">
        <w:rPr>
          <w:b/>
          <w:bCs/>
          <w:lang w:val="ru-RU"/>
        </w:rPr>
        <w:t>Архив Смерти</w:t>
      </w:r>
      <w:r w:rsidRPr="00FC1B29">
        <w:rPr>
          <w:lang w:val="ru-RU"/>
        </w:rPr>
        <w:t xml:space="preserve"> или англ. </w:t>
      </w:r>
      <w:r w:rsidRPr="00036D5B">
        <w:rPr>
          <w:bCs/>
          <w:i/>
          <w:iCs/>
          <w:lang w:val="en"/>
        </w:rPr>
        <w:t>decompression</w:t>
      </w:r>
      <w:r w:rsidRPr="00036D5B">
        <w:rPr>
          <w:bCs/>
          <w:i/>
          <w:iCs/>
          <w:lang w:val="ru-RU"/>
        </w:rPr>
        <w:t xml:space="preserve"> </w:t>
      </w:r>
      <w:r w:rsidRPr="00036D5B">
        <w:rPr>
          <w:bCs/>
          <w:i/>
          <w:iCs/>
          <w:lang w:val="en"/>
        </w:rPr>
        <w:t>bomb</w:t>
      </w:r>
      <w:r w:rsidRPr="00036D5B">
        <w:rPr>
          <w:lang w:val="ru-RU"/>
        </w:rPr>
        <w:t xml:space="preserve"> — архивный файл, который по своей природе обладает разрушающим действием.</w:t>
      </w:r>
      <w:r w:rsidRPr="00FC1B29">
        <w:rPr>
          <w:lang w:val="ru-RU"/>
        </w:rPr>
        <w:t xml:space="preserve"> При распаковке может вызвать крах системы. Современные антивирусы вполне распознают подобные файлы и предупреждают пользователя о разрушающем действии. Внешне подобный файл выглядит как маленький архив. При распаковке распаковывается тот же самый архив. Данный файл может предоставлять опасность для антивирусов: в попытке распаковать все архивы антивирус может забить всю память и ничего не найти.</w:t>
      </w:r>
    </w:p>
    <w:p w:rsidR="00750DE2" w:rsidRPr="00FC1B29" w:rsidRDefault="00750DE2" w:rsidP="00750DE2">
      <w:pPr>
        <w:rPr>
          <w:lang w:val="ru-RU"/>
        </w:rPr>
      </w:pPr>
      <w:r w:rsidRPr="00FC1B29">
        <w:rPr>
          <w:bCs/>
          <w:lang w:val="ru-RU"/>
        </w:rPr>
        <w:t>Лучше всего с ними бороться, устанавливая количество уровней декомпрессии для проверки антивирусом.</w:t>
      </w:r>
    </w:p>
    <w:p w:rsidR="00750DE2" w:rsidRPr="00FC1B29" w:rsidRDefault="00750DE2" w:rsidP="00750DE2">
      <w:pPr>
        <w:pStyle w:val="Heading3"/>
        <w:rPr>
          <w:lang w:val="ru-RU"/>
        </w:rPr>
      </w:pPr>
      <w:bookmarkStart w:id="474" w:name="_Toc438377666"/>
      <w:r>
        <w:rPr>
          <w:lang w:val="ru-RU"/>
        </w:rPr>
        <w:t>Первые антивирусы</w:t>
      </w:r>
      <w:bookmarkEnd w:id="474"/>
    </w:p>
    <w:p w:rsidR="00750DE2" w:rsidRPr="00FC1B29" w:rsidRDefault="00750DE2" w:rsidP="00750DE2">
      <w:pPr>
        <w:rPr>
          <w:lang w:val="ru-RU"/>
        </w:rPr>
      </w:pPr>
      <w:r w:rsidRPr="00FC1B29">
        <w:rPr>
          <w:lang w:val="ru-RU"/>
        </w:rPr>
        <w:t>Зимой 1984 г. Анди Хопкинс (Andy Hopkins) написал программы CHK4BOMB и BOMBSQAD. Первая из них позволяла проанализировать текст загрузочного модуля и выявляла все текстовые сообщения и "подозрительные" участки кода (команды прямой записи на диск и др.). Благодаря своей простоте (фактически использовался только контекстный поиск) и эффективности CHK4BOMB получила значительную популярность. Программа BOMBSQAD.COM перехватывает операции записи и форматирования, выполняемые через BIOS. При выявлении запрещенной операции можно разрешить ее выполнение. В начале 1985 г. Ги Вонг (Gee Wong) написал программу DPROTECT - резидентную программу, перехватывающую попытки записи на дискеты и винчестер. Она блокировала все операции (запись, форматирование), выполняемые через BIOS. В случае выявления такой операции программа требует рестарта системы. Несколько позднее появилась программа FLUSHOT, написанная Росс М. Гринберг. Более поздняя версия этой программы - FluShot Plus (версия 1.7), распространяемая как SHAREWARE с регистрационной ценой 10 долларов, используется и в настоящее время.</w:t>
      </w:r>
    </w:p>
    <w:p w:rsidR="00750DE2" w:rsidRDefault="00750DE2" w:rsidP="00750DE2">
      <w:pPr>
        <w:pStyle w:val="Heading3"/>
        <w:rPr>
          <w:lang w:val="ru-RU"/>
        </w:rPr>
      </w:pPr>
      <w:bookmarkStart w:id="475" w:name="_Toc438377667"/>
      <w:r w:rsidRPr="00FC1B29">
        <w:rPr>
          <w:lang w:val="ru-RU"/>
        </w:rPr>
        <w:t>Сравнение современных антивирусов.</w:t>
      </w:r>
      <w:bookmarkEnd w:id="475"/>
    </w:p>
    <w:p w:rsidR="00750DE2" w:rsidRPr="00750DE2" w:rsidRDefault="00750DE2" w:rsidP="00750DE2">
      <w:pPr>
        <w:pStyle w:val="Heading4"/>
        <w:rPr>
          <w:lang w:val="ru-RU"/>
        </w:rPr>
      </w:pPr>
      <w:r>
        <w:t>Avast</w:t>
      </w:r>
      <w:r w:rsidRPr="00750DE2">
        <w:rPr>
          <w:lang w:val="ru-RU"/>
        </w:rPr>
        <w:t>!</w:t>
      </w:r>
    </w:p>
    <w:p w:rsidR="00750DE2" w:rsidRPr="00FC1B29" w:rsidRDefault="00750DE2" w:rsidP="00750DE2">
      <w:pPr>
        <w:rPr>
          <w:lang w:val="ru-RU"/>
        </w:rPr>
      </w:pPr>
      <w:r w:rsidRPr="00FC1B29">
        <w:rPr>
          <w:b/>
          <w:lang w:val="ru-RU"/>
        </w:rPr>
        <w:t>Avast!</w:t>
      </w:r>
      <w:r w:rsidRPr="00FC1B29">
        <w:rPr>
          <w:lang w:val="ru-RU"/>
        </w:rPr>
        <w:t xml:space="preserve"> — антивирусная программа для операционных систем Windows, Linux, Mac OS, а также для КПК на платформе Palm, Android и Windows CE. Разработка компании AVAST Software, основанной в 1991 году в Чехословакии. Avast! Free Antivirus считается самым популярным бесплатным антивирусом. Всего же антивирусом Avast! пользуются более 230 миллионов пользователей во всём мире.</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5"/>
        </w:numPr>
        <w:spacing w:after="160" w:line="259" w:lineRule="auto"/>
      </w:pPr>
      <w:r w:rsidRPr="00C0367C">
        <w:lastRenderedPageBreak/>
        <w:t>Проверка компьютера на вирусы во время запуска, до полной загрузки операционной системы. При этом Avast! использует прямой доступ к жёстким дискам, т.е в обход драйверов файловой системы Windows. Avast!</w:t>
      </w:r>
      <w:r w:rsidRPr="00FC1B29">
        <w:t xml:space="preserve"> </w:t>
      </w:r>
      <w:r w:rsidRPr="00C0367C">
        <w:t>— единственный антивирус, в котором встречается подобного рода функция.</w:t>
      </w:r>
    </w:p>
    <w:p w:rsidR="00750DE2" w:rsidRPr="00C0367C" w:rsidRDefault="00750DE2" w:rsidP="009F565D">
      <w:pPr>
        <w:pStyle w:val="ListParagraph"/>
        <w:numPr>
          <w:ilvl w:val="0"/>
          <w:numId w:val="195"/>
        </w:numPr>
        <w:spacing w:after="160" w:line="259" w:lineRule="auto"/>
      </w:pPr>
      <w:r w:rsidRPr="00C0367C">
        <w:t>Начиная с шестой версии, бесплатный вариант антивируса включает дополнительную функцию WebRep. Эта функция информирует пользователя о репутации посещаемых сайтов на основании оценок, выставленных сообществом пользователей Avast!. Работает</w:t>
      </w:r>
      <w:r w:rsidRPr="00750DE2">
        <w:rPr>
          <w:lang w:val="en-US"/>
        </w:rPr>
        <w:t xml:space="preserve"> </w:t>
      </w:r>
      <w:r w:rsidRPr="00C0367C">
        <w:t>в</w:t>
      </w:r>
      <w:r w:rsidRPr="00750DE2">
        <w:rPr>
          <w:lang w:val="en-US"/>
        </w:rPr>
        <w:t xml:space="preserve"> </w:t>
      </w:r>
      <w:r w:rsidRPr="00C0367C">
        <w:t>браузерах</w:t>
      </w:r>
      <w:r w:rsidRPr="00750DE2">
        <w:rPr>
          <w:lang w:val="en-US"/>
        </w:rPr>
        <w:t xml:space="preserve"> Internet Explorer, Mozilla Firefox </w:t>
      </w:r>
      <w:r w:rsidRPr="00C0367C">
        <w:t>и</w:t>
      </w:r>
      <w:r w:rsidRPr="00750DE2">
        <w:rPr>
          <w:lang w:val="en-US"/>
        </w:rPr>
        <w:t xml:space="preserve"> Google Chrome. </w:t>
      </w:r>
      <w:r w:rsidRPr="00C0367C">
        <w:t>В седьмой версии реализована и для Opera. В девятой версии переименована в Avast! Online Security.</w:t>
      </w:r>
    </w:p>
    <w:p w:rsidR="00750DE2" w:rsidRDefault="00750DE2" w:rsidP="009F565D">
      <w:pPr>
        <w:pStyle w:val="ListParagraph"/>
        <w:numPr>
          <w:ilvl w:val="0"/>
          <w:numId w:val="195"/>
        </w:numPr>
        <w:spacing w:after="160" w:line="259" w:lineRule="auto"/>
      </w:pPr>
      <w:r w:rsidRPr="00C0367C">
        <w:t>Голосовые сообщения при обнаружении вредоносной программы, успешном обновлении вирусной базы данных и завершении сканирования. Одновременно с этим в нижнем правом углу экрана появляется соответствующее сообщение. До пятой версии использовался мужской голос. Начиная с пятой — женский. Также на официальном сайте можно найти и другие голоса на разных языках (на русском языке дополнительных голосов пока нет).</w:t>
      </w:r>
    </w:p>
    <w:p w:rsidR="00750DE2" w:rsidRPr="00C0367C" w:rsidRDefault="00750DE2" w:rsidP="00750DE2">
      <w:pPr>
        <w:pStyle w:val="Heading4"/>
        <w:rPr>
          <w:lang w:val="ru-RU"/>
        </w:rPr>
      </w:pPr>
      <w:r w:rsidRPr="00FC1B29">
        <w:rPr>
          <w:lang w:val="ru-RU"/>
        </w:rPr>
        <w:t>Comodo AntiVirus</w:t>
      </w:r>
    </w:p>
    <w:p w:rsidR="00750DE2" w:rsidRPr="00FC1B29" w:rsidRDefault="00750DE2" w:rsidP="00750DE2">
      <w:pPr>
        <w:rPr>
          <w:lang w:val="ru-RU"/>
        </w:rPr>
      </w:pPr>
      <w:r w:rsidRPr="00FC1B29">
        <w:rPr>
          <w:b/>
          <w:bCs/>
          <w:lang w:val="ru-RU"/>
        </w:rPr>
        <w:t xml:space="preserve">Comodo AntiVirus </w:t>
      </w:r>
      <w:r w:rsidRPr="00FC1B29">
        <w:rPr>
          <w:lang w:val="ru-RU"/>
        </w:rPr>
        <w:t>— бесплатный антивирус с закрытым кодом компании Comodo для Microsoft Windows XP, Vista, Windows 7 и Windows 8. Comodo AntiVirus входит в состав Comodo Internet Security.</w:t>
      </w:r>
    </w:p>
    <w:p w:rsidR="00750DE2" w:rsidRPr="00C0367C" w:rsidRDefault="00750DE2" w:rsidP="00750DE2">
      <w:pPr>
        <w:rPr>
          <w:b/>
          <w:lang w:val="ru-RU"/>
        </w:rPr>
      </w:pPr>
      <w:r w:rsidRPr="00C0367C">
        <w:rPr>
          <w:b/>
          <w:bCs/>
          <w:lang w:val="ru-RU"/>
        </w:rPr>
        <w:t>Возможности</w:t>
      </w:r>
      <w:r w:rsidRPr="00C0367C">
        <w:rPr>
          <w:b/>
          <w:lang w:val="ru-RU"/>
        </w:rPr>
        <w:t>:</w:t>
      </w:r>
    </w:p>
    <w:p w:rsidR="00750DE2" w:rsidRPr="00C0367C" w:rsidRDefault="00750DE2" w:rsidP="009F565D">
      <w:pPr>
        <w:pStyle w:val="ListParagraph"/>
        <w:numPr>
          <w:ilvl w:val="0"/>
          <w:numId w:val="196"/>
        </w:numPr>
        <w:spacing w:after="160" w:line="259" w:lineRule="auto"/>
      </w:pPr>
      <w:r w:rsidRPr="00C0367C">
        <w:t>Ежедневные, автоматические обновления антивирусных баз.</w:t>
      </w:r>
    </w:p>
    <w:p w:rsidR="00750DE2" w:rsidRPr="00C0367C" w:rsidRDefault="00750DE2" w:rsidP="009F565D">
      <w:pPr>
        <w:pStyle w:val="ListParagraph"/>
        <w:numPr>
          <w:ilvl w:val="0"/>
          <w:numId w:val="196"/>
        </w:numPr>
        <w:spacing w:after="160" w:line="259" w:lineRule="auto"/>
      </w:pPr>
      <w:r w:rsidRPr="00C0367C">
        <w:t>Изолирование подозрительных файлов в карантин для предотвращения инфекции.</w:t>
      </w:r>
    </w:p>
    <w:p w:rsidR="00750DE2" w:rsidRDefault="00750DE2" w:rsidP="009F565D">
      <w:pPr>
        <w:pStyle w:val="ListParagraph"/>
        <w:numPr>
          <w:ilvl w:val="0"/>
          <w:numId w:val="196"/>
        </w:numPr>
        <w:spacing w:after="160" w:line="259" w:lineRule="auto"/>
      </w:pPr>
      <w:r w:rsidRPr="00C0367C">
        <w:t>Проактивная защита включает в себя HIPS (Host Intrusion Prevention Systems) — система отражения локальных угроз. Задачей HIPS является контроль за работой приложений и блокировка потенциально опасных операций по заданным критериям.</w:t>
      </w:r>
    </w:p>
    <w:p w:rsidR="00750DE2" w:rsidRPr="00750DE2" w:rsidRDefault="00750DE2" w:rsidP="00750DE2">
      <w:pPr>
        <w:pStyle w:val="Heading4"/>
        <w:rPr>
          <w:lang w:val="ru-RU"/>
        </w:rPr>
      </w:pPr>
      <w:r>
        <w:t>Dr</w:t>
      </w:r>
      <w:r w:rsidRPr="00750DE2">
        <w:rPr>
          <w:lang w:val="ru-RU"/>
        </w:rPr>
        <w:t>.</w:t>
      </w:r>
      <w:r>
        <w:t>Web</w:t>
      </w:r>
    </w:p>
    <w:p w:rsidR="00750DE2" w:rsidRPr="00FC1B29" w:rsidRDefault="00750DE2" w:rsidP="00750DE2">
      <w:pPr>
        <w:rPr>
          <w:lang w:val="ru-RU"/>
        </w:rPr>
      </w:pPr>
      <w:r w:rsidRPr="00FC1B29">
        <w:rPr>
          <w:b/>
          <w:bCs/>
          <w:lang w:val="ru-RU"/>
        </w:rPr>
        <w:t xml:space="preserve">Dr.Web </w:t>
      </w:r>
      <w:r w:rsidRPr="00FC1B29">
        <w:rPr>
          <w:lang w:val="ru-RU"/>
        </w:rPr>
        <w:t>(рус. </w:t>
      </w:r>
      <w:r w:rsidRPr="00FC1B29">
        <w:rPr>
          <w:b/>
          <w:bCs/>
          <w:i/>
          <w:iCs/>
          <w:lang w:val="ru-RU"/>
        </w:rPr>
        <w:t>Доктор Веб</w:t>
      </w:r>
      <w:r w:rsidRPr="00FC1B29">
        <w:rPr>
          <w:lang w:val="ru-RU"/>
        </w:rPr>
        <w:t>) — общее название семейства программного антивирусного ПО для различных платформ (Windows, OS X, Linux, мобильные платформы).  Разрабатывается компанией «Доктор Веб».</w:t>
      </w:r>
    </w:p>
    <w:p w:rsidR="00750DE2" w:rsidRPr="00C0367C" w:rsidRDefault="00750DE2" w:rsidP="00750DE2">
      <w:pPr>
        <w:rPr>
          <w:b/>
          <w:bCs/>
          <w:lang w:val="ru-RU"/>
        </w:rPr>
      </w:pPr>
      <w:r w:rsidRPr="00C0367C">
        <w:rPr>
          <w:b/>
          <w:bCs/>
          <w:lang w:val="ru-RU"/>
        </w:rPr>
        <w:t>Возможности:</w:t>
      </w:r>
    </w:p>
    <w:p w:rsidR="00750DE2" w:rsidRPr="00C0367C" w:rsidRDefault="00750DE2" w:rsidP="009F565D">
      <w:pPr>
        <w:pStyle w:val="ListParagraph"/>
        <w:numPr>
          <w:ilvl w:val="0"/>
          <w:numId w:val="197"/>
        </w:numPr>
        <w:spacing w:after="160" w:line="259" w:lineRule="auto"/>
      </w:pPr>
      <w:r w:rsidRPr="00C0367C">
        <w:t>Возможность установки на зараженную машину.</w:t>
      </w:r>
    </w:p>
    <w:p w:rsidR="00750DE2" w:rsidRPr="00C0367C" w:rsidRDefault="00750DE2" w:rsidP="009F565D">
      <w:pPr>
        <w:pStyle w:val="ListParagraph"/>
        <w:numPr>
          <w:ilvl w:val="0"/>
          <w:numId w:val="197"/>
        </w:numPr>
        <w:spacing w:after="160" w:line="259" w:lineRule="auto"/>
      </w:pPr>
      <w:r w:rsidRPr="00C0367C">
        <w:t>Обнаружение и лечение сложных полиморфных, шифрованных вирусов и руткитов.</w:t>
      </w:r>
    </w:p>
    <w:p w:rsidR="00750DE2" w:rsidRPr="00C0367C" w:rsidRDefault="00750DE2" w:rsidP="009F565D">
      <w:pPr>
        <w:pStyle w:val="ListParagraph"/>
        <w:numPr>
          <w:ilvl w:val="0"/>
          <w:numId w:val="197"/>
        </w:numPr>
        <w:spacing w:after="160" w:line="259" w:lineRule="auto"/>
      </w:pPr>
      <w:r w:rsidRPr="00C0367C">
        <w:t>Компактная вирусная база и небольшой размер обновлений. Одна запись в вирусной базе позволяет определять до тысячи подобных вирусов.</w:t>
      </w:r>
    </w:p>
    <w:p w:rsidR="00750DE2" w:rsidRPr="00C0367C" w:rsidRDefault="00750DE2" w:rsidP="009F565D">
      <w:pPr>
        <w:pStyle w:val="ListParagraph"/>
        <w:numPr>
          <w:ilvl w:val="0"/>
          <w:numId w:val="197"/>
        </w:numPr>
        <w:spacing w:after="160" w:line="259" w:lineRule="auto"/>
      </w:pPr>
      <w:r w:rsidRPr="00C0367C">
        <w:t>Обновления вирусных баз производятся немедленно по мере выявления новых вирусов, до нескольких раз в час. Разработчики антивирусного продукта отказались от выпуска обновлений вирусных баз по какому-либо графику, поскольку вирусные эпидемии не подчиняются таковым.</w:t>
      </w:r>
    </w:p>
    <w:p w:rsidR="00750DE2" w:rsidRPr="00C0367C" w:rsidRDefault="00750DE2" w:rsidP="009F565D">
      <w:pPr>
        <w:pStyle w:val="ListParagraph"/>
        <w:numPr>
          <w:ilvl w:val="0"/>
          <w:numId w:val="197"/>
        </w:numPr>
        <w:spacing w:after="160" w:line="259" w:lineRule="auto"/>
      </w:pPr>
      <w:r w:rsidRPr="00C0367C">
        <w:t>Кроссплатформенность — используется единая вирусная база и единое ядро антивирусного сканера на разных платформах ОС.</w:t>
      </w:r>
    </w:p>
    <w:p w:rsidR="00750DE2" w:rsidRDefault="00750DE2" w:rsidP="009F565D">
      <w:pPr>
        <w:pStyle w:val="ListParagraph"/>
        <w:numPr>
          <w:ilvl w:val="0"/>
          <w:numId w:val="197"/>
        </w:numPr>
        <w:spacing w:after="160" w:line="259" w:lineRule="auto"/>
      </w:pPr>
      <w:r w:rsidRPr="00C0367C">
        <w:rPr>
          <w:b/>
          <w:bCs/>
        </w:rPr>
        <w:lastRenderedPageBreak/>
        <w:t xml:space="preserve">Fly-code </w:t>
      </w:r>
      <w:r w:rsidRPr="00C0367C">
        <w:t>— эмулятор с динамической трансляцией кода, реализующий механизм универсальной распаковки вирусов, защищённых от анализа и детектирования одним или цепочкой новых и/или неизвестных упаковщиков, крипторов и дропперов. Это позволяет распаковывать файлы, защищенные, к примеру, ASProtect, EXECryptor, VMProtect и тысячами других упаковщиков и протекторов, включая неизвестные антивирусу.</w:t>
      </w:r>
    </w:p>
    <w:p w:rsidR="00750DE2" w:rsidRPr="00C0367C" w:rsidRDefault="00750DE2" w:rsidP="00750DE2">
      <w:pPr>
        <w:pStyle w:val="Heading4"/>
        <w:rPr>
          <w:lang w:val="ru-RU"/>
        </w:rPr>
      </w:pPr>
      <w:r w:rsidRPr="00FC1B29">
        <w:rPr>
          <w:lang w:val="ru-RU"/>
        </w:rPr>
        <w:t>ESET NOD32</w:t>
      </w:r>
    </w:p>
    <w:p w:rsidR="00750DE2" w:rsidRPr="00FC1B29" w:rsidRDefault="00750DE2" w:rsidP="00750DE2">
      <w:pPr>
        <w:rPr>
          <w:lang w:val="ru-RU"/>
        </w:rPr>
      </w:pPr>
      <w:r w:rsidRPr="00FC1B29">
        <w:rPr>
          <w:b/>
          <w:bCs/>
          <w:lang w:val="ru-RU"/>
        </w:rPr>
        <w:t>ESET NOD32</w:t>
      </w:r>
      <w:r w:rsidRPr="00FC1B29">
        <w:rPr>
          <w:lang w:val="ru-RU"/>
        </w:rPr>
        <w:t> — антивирусный пакет, выпускаемый словацкой фирмой ESET. Первая версия была выпущена в конце 1987 года. Большая часть кода антивируса написана на языке ассемблера, поэтому для него характерно малое использование системных ресурсов и высокая скорость проверки с настройками по умолчанию.</w:t>
      </w:r>
    </w:p>
    <w:p w:rsidR="00750DE2" w:rsidRPr="00FC1B29" w:rsidRDefault="00750DE2" w:rsidP="00750DE2">
      <w:pPr>
        <w:rPr>
          <w:lang w:val="ru-RU"/>
        </w:rPr>
      </w:pPr>
      <w:r w:rsidRPr="00C0367C">
        <w:rPr>
          <w:b/>
          <w:lang w:val="ru-RU"/>
        </w:rPr>
        <w:t>Особенности:</w:t>
      </w:r>
    </w:p>
    <w:p w:rsidR="00750DE2" w:rsidRPr="00C0367C" w:rsidRDefault="00750DE2" w:rsidP="009F565D">
      <w:pPr>
        <w:pStyle w:val="ListParagraph"/>
        <w:numPr>
          <w:ilvl w:val="0"/>
          <w:numId w:val="198"/>
        </w:numPr>
        <w:spacing w:after="160" w:line="259" w:lineRule="auto"/>
      </w:pPr>
      <w:r w:rsidRPr="00C0367C">
        <w:t>Из участников тестирования Virus Bulletin 100% Eset NOD32 обладает наибольшим среди тестируемых (80 по состоянию на Июль 2013 года) количеством наград данной лаборатории.</w:t>
      </w:r>
    </w:p>
    <w:p w:rsidR="00750DE2" w:rsidRDefault="00750DE2" w:rsidP="009F565D">
      <w:pPr>
        <w:pStyle w:val="ListParagraph"/>
        <w:numPr>
          <w:ilvl w:val="0"/>
          <w:numId w:val="198"/>
        </w:numPr>
        <w:spacing w:after="160" w:line="259" w:lineRule="auto"/>
      </w:pPr>
      <w:r w:rsidRPr="00C0367C">
        <w:t>Компактный размер обновлений (размер измеряется десятками килобайт).</w:t>
      </w:r>
    </w:p>
    <w:p w:rsidR="00750DE2" w:rsidRPr="00C0367C" w:rsidRDefault="00750DE2" w:rsidP="00750DE2">
      <w:pPr>
        <w:pStyle w:val="Heading4"/>
        <w:rPr>
          <w:lang w:val="ru-RU"/>
        </w:rPr>
      </w:pPr>
      <w:r>
        <w:rPr>
          <w:lang w:val="ru-RU"/>
        </w:rPr>
        <w:t>Антивирус Каспе</w:t>
      </w:r>
      <w:r w:rsidRPr="00FC1B29">
        <w:rPr>
          <w:lang w:val="ru-RU"/>
        </w:rPr>
        <w:t>рского</w:t>
      </w:r>
    </w:p>
    <w:p w:rsidR="00750DE2" w:rsidRPr="00FC1B29" w:rsidRDefault="00750DE2" w:rsidP="00750DE2">
      <w:pPr>
        <w:rPr>
          <w:lang w:val="ru-RU"/>
        </w:rPr>
      </w:pPr>
      <w:r w:rsidRPr="00FC1B29">
        <w:rPr>
          <w:b/>
          <w:bCs/>
          <w:lang w:val="ru-RU"/>
        </w:rPr>
        <w:t xml:space="preserve">Антиви́рус Каспе́рского </w:t>
      </w:r>
      <w:r w:rsidRPr="00FC1B29">
        <w:rPr>
          <w:lang w:val="ru-RU"/>
        </w:rPr>
        <w:t>—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руткитов, adware, а также неизвестных угроз с помощью проактивной защиты, включающей компонент HIPS.</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9"/>
        </w:numPr>
        <w:spacing w:after="160" w:line="259" w:lineRule="auto"/>
      </w:pPr>
      <w:r w:rsidRPr="00C0367C">
        <w:t>Проверка Java- и Visual Basic-скриптов</w:t>
      </w:r>
    </w:p>
    <w:p w:rsidR="00750DE2" w:rsidRPr="00C0367C" w:rsidRDefault="00750DE2" w:rsidP="009F565D">
      <w:pPr>
        <w:pStyle w:val="ListParagraph"/>
        <w:numPr>
          <w:ilvl w:val="0"/>
          <w:numId w:val="199"/>
        </w:numPr>
        <w:spacing w:after="160" w:line="259" w:lineRule="auto"/>
      </w:pPr>
      <w:r w:rsidRPr="00C0367C">
        <w:t>Анализ и устранение уязвимостей в браузере Internet Explorer</w:t>
      </w:r>
    </w:p>
    <w:p w:rsidR="00750DE2" w:rsidRPr="00C0367C" w:rsidRDefault="00750DE2" w:rsidP="009F565D">
      <w:pPr>
        <w:pStyle w:val="ListParagraph"/>
        <w:numPr>
          <w:ilvl w:val="0"/>
          <w:numId w:val="199"/>
        </w:numPr>
        <w:spacing w:after="160" w:line="259" w:lineRule="auto"/>
      </w:pPr>
      <w:r w:rsidRPr="00C0367C">
        <w:t>Возможность установки программы на заражённый компьютер</w:t>
      </w:r>
    </w:p>
    <w:p w:rsidR="00750DE2" w:rsidRPr="00FC1B29" w:rsidRDefault="00750DE2" w:rsidP="00750DE2">
      <w:pPr>
        <w:rPr>
          <w:lang w:val="ru-RU"/>
        </w:rPr>
      </w:pPr>
      <w:r w:rsidRPr="00FC1B29">
        <w:rPr>
          <w:lang w:val="ru-RU"/>
        </w:rPr>
        <w:t>Антивирус часто получает положительные отзывы за достаточно высокий уровень выявления вредоносных программ, как и часто критикуется пользователями, за большое количество ложных срабатываний. Один из самых известных недостатков, — крайне большая ресурсоёмкость программы. Антивирус Касперского критикуют за его избыточную назойливость. Например, знаменитый «поросячий визг» — звук при обнаружении вирусов в старых версиях программы, который пугал большинство пользователей. И хотя этот звук убрали в седьмой версии программы, у многих пользователей антивирус Касперского ассоциируется с этим звуком.</w:t>
      </w:r>
    </w:p>
    <w:p w:rsidR="00750DE2" w:rsidRPr="00FC1B29" w:rsidRDefault="00750DE2" w:rsidP="00750DE2">
      <w:pPr>
        <w:pStyle w:val="Heading4"/>
        <w:rPr>
          <w:lang w:val="ru-RU"/>
        </w:rPr>
      </w:pPr>
      <w:r w:rsidRPr="00FC1B29">
        <w:rPr>
          <w:lang w:val="ru-RU"/>
        </w:rPr>
        <w:t>Рейтинг антивирусов по количеству скачиваний с сайта Comss.ru за 2014:</w:t>
      </w:r>
    </w:p>
    <w:p w:rsidR="00750DE2" w:rsidRPr="00C0367C" w:rsidRDefault="00750DE2" w:rsidP="009F565D">
      <w:pPr>
        <w:pStyle w:val="ListParagraph"/>
        <w:numPr>
          <w:ilvl w:val="0"/>
          <w:numId w:val="200"/>
        </w:numPr>
        <w:spacing w:after="160" w:line="259" w:lineRule="auto"/>
      </w:pPr>
      <w:r w:rsidRPr="00C0367C">
        <w:t>AVAST Software</w:t>
      </w:r>
    </w:p>
    <w:p w:rsidR="00750DE2" w:rsidRPr="00C0367C" w:rsidRDefault="00750DE2" w:rsidP="009F565D">
      <w:pPr>
        <w:pStyle w:val="ListParagraph"/>
        <w:numPr>
          <w:ilvl w:val="0"/>
          <w:numId w:val="200"/>
        </w:numPr>
        <w:spacing w:after="160" w:line="259" w:lineRule="auto"/>
      </w:pPr>
      <w:r w:rsidRPr="00C0367C">
        <w:t>Kaspersky Lab</w:t>
      </w:r>
    </w:p>
    <w:p w:rsidR="00750DE2" w:rsidRPr="00C0367C" w:rsidRDefault="00750DE2" w:rsidP="009F565D">
      <w:pPr>
        <w:pStyle w:val="ListParagraph"/>
        <w:numPr>
          <w:ilvl w:val="0"/>
          <w:numId w:val="200"/>
        </w:numPr>
        <w:spacing w:after="160" w:line="259" w:lineRule="auto"/>
      </w:pPr>
      <w:r w:rsidRPr="00C0367C">
        <w:t>Doctor Web</w:t>
      </w:r>
    </w:p>
    <w:p w:rsidR="00750DE2" w:rsidRPr="00C0367C" w:rsidRDefault="00750DE2" w:rsidP="009F565D">
      <w:pPr>
        <w:pStyle w:val="ListParagraph"/>
        <w:numPr>
          <w:ilvl w:val="0"/>
          <w:numId w:val="200"/>
        </w:numPr>
        <w:spacing w:after="160" w:line="259" w:lineRule="auto"/>
      </w:pPr>
      <w:r w:rsidRPr="00C0367C">
        <w:t>AVG Technologies</w:t>
      </w:r>
    </w:p>
    <w:p w:rsidR="00750DE2" w:rsidRPr="00C0367C" w:rsidRDefault="00750DE2" w:rsidP="009F565D">
      <w:pPr>
        <w:pStyle w:val="ListParagraph"/>
        <w:numPr>
          <w:ilvl w:val="0"/>
          <w:numId w:val="200"/>
        </w:numPr>
        <w:spacing w:after="160" w:line="259" w:lineRule="auto"/>
      </w:pPr>
      <w:r w:rsidRPr="00C0367C">
        <w:t>ESET</w:t>
      </w:r>
    </w:p>
    <w:p w:rsidR="00750DE2" w:rsidRPr="00C0367C" w:rsidRDefault="00750DE2" w:rsidP="009F565D">
      <w:pPr>
        <w:pStyle w:val="ListParagraph"/>
        <w:numPr>
          <w:ilvl w:val="0"/>
          <w:numId w:val="200"/>
        </w:numPr>
        <w:spacing w:after="160" w:line="259" w:lineRule="auto"/>
      </w:pPr>
      <w:r w:rsidRPr="00C0367C">
        <w:t>Comodo</w:t>
      </w:r>
    </w:p>
    <w:p w:rsidR="00750DE2" w:rsidRPr="00C0367C" w:rsidRDefault="00750DE2" w:rsidP="009F565D">
      <w:pPr>
        <w:pStyle w:val="ListParagraph"/>
        <w:numPr>
          <w:ilvl w:val="0"/>
          <w:numId w:val="200"/>
        </w:numPr>
        <w:spacing w:after="160" w:line="259" w:lineRule="auto"/>
      </w:pPr>
      <w:r w:rsidRPr="00C0367C">
        <w:t>Перфомикс/Adguard</w:t>
      </w:r>
    </w:p>
    <w:p w:rsidR="00750DE2" w:rsidRPr="00C0367C" w:rsidRDefault="00750DE2" w:rsidP="009F565D">
      <w:pPr>
        <w:pStyle w:val="ListParagraph"/>
        <w:numPr>
          <w:ilvl w:val="0"/>
          <w:numId w:val="200"/>
        </w:numPr>
        <w:spacing w:after="160" w:line="259" w:lineRule="auto"/>
      </w:pPr>
      <w:r w:rsidRPr="00C0367C">
        <w:t>Qihoo 360</w:t>
      </w:r>
    </w:p>
    <w:p w:rsidR="00750DE2" w:rsidRPr="00C0367C" w:rsidRDefault="00750DE2" w:rsidP="009F565D">
      <w:pPr>
        <w:pStyle w:val="ListParagraph"/>
        <w:numPr>
          <w:ilvl w:val="0"/>
          <w:numId w:val="200"/>
        </w:numPr>
        <w:spacing w:after="160" w:line="259" w:lineRule="auto"/>
      </w:pPr>
      <w:r w:rsidRPr="00C0367C">
        <w:lastRenderedPageBreak/>
        <w:t>Avira Operations</w:t>
      </w:r>
    </w:p>
    <w:p w:rsidR="00750DE2" w:rsidRPr="00C0367C" w:rsidRDefault="00750DE2" w:rsidP="009F565D">
      <w:pPr>
        <w:pStyle w:val="ListParagraph"/>
        <w:numPr>
          <w:ilvl w:val="0"/>
          <w:numId w:val="200"/>
        </w:numPr>
        <w:spacing w:after="160" w:line="259" w:lineRule="auto"/>
      </w:pPr>
      <w:r w:rsidRPr="00C0367C">
        <w:t>Symantec/Norton</w:t>
      </w:r>
    </w:p>
    <w:p w:rsidR="00750DE2" w:rsidRPr="00FC1B29" w:rsidRDefault="00750DE2" w:rsidP="00750DE2">
      <w:pPr>
        <w:pStyle w:val="Heading3"/>
        <w:rPr>
          <w:lang w:val="ru-RU"/>
        </w:rPr>
      </w:pPr>
      <w:bookmarkStart w:id="476" w:name="_Toc438377668"/>
      <w:r w:rsidRPr="00FC1B29">
        <w:rPr>
          <w:lang w:val="ru-RU"/>
        </w:rPr>
        <w:t xml:space="preserve">Вирусы для </w:t>
      </w:r>
      <w:r w:rsidRPr="00FC1B29">
        <w:t>android</w:t>
      </w:r>
      <w:bookmarkEnd w:id="476"/>
    </w:p>
    <w:p w:rsidR="00750DE2" w:rsidRPr="00FC1B29" w:rsidRDefault="00750DE2" w:rsidP="00750DE2">
      <w:pPr>
        <w:rPr>
          <w:lang w:val="ru-RU"/>
        </w:rPr>
      </w:pPr>
      <w:r w:rsidRPr="00FC1B29">
        <w:rPr>
          <w:lang w:val="ru-RU"/>
        </w:rPr>
        <w:t>В конце апреля 2013 эксперты компании Lookout Mobile Security обнаружили на Google Play тридцать две программы, содержащие инфицированную библиотеку. Вредоносный компонент был интегрирован под видом стандартной рекламной фукнции в игры, словари и утилиты уже после того, как они успешно прошли проверку в Google Play.</w:t>
      </w:r>
    </w:p>
    <w:p w:rsidR="00750DE2" w:rsidRPr="00FC1B29" w:rsidRDefault="00750DE2" w:rsidP="00750DE2">
      <w:pPr>
        <w:rPr>
          <w:lang w:val="ru-RU"/>
        </w:rPr>
      </w:pPr>
      <w:r w:rsidRPr="00FC1B29">
        <w:rPr>
          <w:lang w:val="ru-RU"/>
        </w:rPr>
        <w:t>Всего заражённые программы были скачены около девяти миллионов раз. Помимо традиционных рекламных сообщений пользователи получали заведомо ложные предупреждения о мнимых угрозах и критических обновлениях. При клике на таком баннере происходило перенаправление на заражённый или фишинговый веб-сайт.</w:t>
      </w:r>
    </w:p>
    <w:p w:rsidR="00750DE2" w:rsidRPr="00FC1B29" w:rsidRDefault="00750DE2" w:rsidP="00750DE2">
      <w:pPr>
        <w:rPr>
          <w:lang w:val="ru-RU"/>
        </w:rPr>
      </w:pPr>
      <w:r w:rsidRPr="00FC1B29">
        <w:rPr>
          <w:lang w:val="ru-RU"/>
        </w:rPr>
        <w:t>Скрыто от пользователя троянская компонента подключалась к контролируемым злоумышленниками удаленным серверам и передавали своим создателям собранную информацию, включая номер мобильного телефона и его IMEI. Дополнительно загружался троян семейства AlphaSMS, отправлявший SMS на платные номера.</w:t>
      </w:r>
    </w:p>
    <w:p w:rsidR="00750DE2" w:rsidRPr="00FC1B29" w:rsidRDefault="00750DE2" w:rsidP="00750DE2">
      <w:pPr>
        <w:rPr>
          <w:lang w:val="ru-RU"/>
        </w:rPr>
      </w:pPr>
      <w:r w:rsidRPr="00FC1B29">
        <w:rPr>
          <w:lang w:val="ru-RU"/>
        </w:rPr>
        <w:t>Апрельский скандал получил продолжение. Недавно специалистами компании Webroot на Google Play был обнаружен очередной троян, распространяемый под видом программы управления шрифтами. Во всех случаях пострадавшие либо не пользовались антивирусами, либо последние оказались неэффективны.</w:t>
      </w:r>
    </w:p>
    <w:p w:rsidR="00750DE2" w:rsidRPr="00FC1B29" w:rsidRDefault="00750DE2" w:rsidP="00750DE2">
      <w:pPr>
        <w:pStyle w:val="Heading3"/>
        <w:rPr>
          <w:lang w:val="ru-RU"/>
        </w:rPr>
      </w:pPr>
      <w:bookmarkStart w:id="477" w:name="_Toc438377669"/>
      <w:r w:rsidRPr="00FC1B29">
        <w:rPr>
          <w:lang w:val="ru-RU"/>
        </w:rPr>
        <w:t>Червь Морриса.</w:t>
      </w:r>
      <w:bookmarkEnd w:id="477"/>
    </w:p>
    <w:p w:rsidR="00750DE2" w:rsidRPr="00FC1B29" w:rsidRDefault="00750DE2" w:rsidP="00750DE2">
      <w:pPr>
        <w:rPr>
          <w:lang w:val="ru-RU"/>
        </w:rPr>
      </w:pPr>
      <w:r w:rsidRPr="00FC1B29">
        <w:rPr>
          <w:lang w:val="ru-RU"/>
        </w:rPr>
        <w:t>В 1988 году Робертом Моррисом-младшим был создан первый массовый сетевой червь. 60 000-байтная программа разрабатывалась с расчётом на поражение операционных систем UNIX Berkeley 4.3. Вирус изначально разрабатывался как безвредный и имел целью лишь скрытно проникнуть в вычислительные системы, связанные сетью ARPANET, и остаться там необнаруженным. Вирусная программа включала компоненты, позволяющие раскрывать пароли, имеющиеся в инфицированной системе, что, в свою очередь, позволяло программе маскироваться под задачу легальных пользователей системы, на самом деле занимаясь размножением и рассылкой копий. Вирус не остался скрытым и полностью безопасным, как задумывал автор, в силу незначительных ошибок, допущенных при разработке, которые привели к стремительному неуправляемому саморазмножению вируса.</w:t>
      </w:r>
    </w:p>
    <w:p w:rsidR="00750DE2" w:rsidRPr="00FC1B29" w:rsidRDefault="00750DE2" w:rsidP="00750DE2">
      <w:pPr>
        <w:rPr>
          <w:lang w:val="ru-RU"/>
        </w:rPr>
      </w:pPr>
      <w:r w:rsidRPr="00FC1B29">
        <w:rPr>
          <w:lang w:val="ru-RU"/>
        </w:rPr>
        <w:t>По самым скромным оценкам инцидент с червём Морриса стоил свыше 8 миллионов часов потери доступа и свыше миллиона часов прямых потерь на восстановление работоспособности систем. Общая стоимость этих затрат оценивается в 96 миллионов долларов (в эту сумму, также, не совсем обосновано, включены затраты по доработке операционной системы). Ущерб был бы гораздо больше, если бы вирус изначально создавался с разрушительными целями.</w:t>
      </w:r>
    </w:p>
    <w:p w:rsidR="00750DE2" w:rsidRPr="00FC1B29" w:rsidRDefault="00750DE2" w:rsidP="00750DE2">
      <w:pPr>
        <w:rPr>
          <w:lang w:val="ru-RU"/>
        </w:rPr>
      </w:pPr>
      <w:r w:rsidRPr="00FC1B29">
        <w:rPr>
          <w:lang w:val="ru-RU"/>
        </w:rPr>
        <w:t>Червь Морриса поразил свыше 6200 компьютеров. В результате вирусной атаки большинство сетей вышло из строя на срок до пяти суток. Компьютеры, выполнявшие коммутационные функции, работавшие в качестве файл-серверов или выполнявшие другие функции обеспечения работы сети, также вышли из строя.</w:t>
      </w:r>
    </w:p>
    <w:p w:rsidR="00750DE2" w:rsidRPr="00FC1B29" w:rsidRDefault="00750DE2" w:rsidP="00750DE2">
      <w:pPr>
        <w:pStyle w:val="Heading3"/>
        <w:rPr>
          <w:lang w:val="ru-RU"/>
        </w:rPr>
      </w:pPr>
      <w:bookmarkStart w:id="478" w:name="_Toc438377670"/>
      <w:r w:rsidRPr="00FC1B29">
        <w:rPr>
          <w:lang w:val="ru-RU"/>
        </w:rPr>
        <w:lastRenderedPageBreak/>
        <w:t>Написание собственного червя.</w:t>
      </w:r>
      <w:bookmarkEnd w:id="478"/>
    </w:p>
    <w:p w:rsidR="00750DE2" w:rsidRPr="00C0367C" w:rsidRDefault="00750DE2" w:rsidP="009F565D">
      <w:pPr>
        <w:pStyle w:val="ListParagraph"/>
        <w:numPr>
          <w:ilvl w:val="0"/>
          <w:numId w:val="201"/>
        </w:numPr>
        <w:spacing w:after="160" w:line="259" w:lineRule="auto"/>
      </w:pPr>
      <w:r w:rsidRPr="00C0367C">
        <w:t>Войдите в систему как администратор.</w:t>
      </w:r>
    </w:p>
    <w:p w:rsidR="00750DE2" w:rsidRPr="00C0367C" w:rsidRDefault="00750DE2" w:rsidP="009F565D">
      <w:pPr>
        <w:pStyle w:val="ListParagraph"/>
        <w:numPr>
          <w:ilvl w:val="0"/>
          <w:numId w:val="201"/>
        </w:numPr>
        <w:spacing w:after="160" w:line="259" w:lineRule="auto"/>
      </w:pPr>
      <w:r w:rsidRPr="00C0367C">
        <w:t>Откройте диск С: и создайте там папку Programs.</w:t>
      </w:r>
    </w:p>
    <w:p w:rsidR="00750DE2" w:rsidRPr="00C0367C" w:rsidRDefault="00750DE2" w:rsidP="009F565D">
      <w:pPr>
        <w:pStyle w:val="ListParagraph"/>
        <w:numPr>
          <w:ilvl w:val="0"/>
          <w:numId w:val="201"/>
        </w:numPr>
        <w:spacing w:after="160" w:line="259" w:lineRule="auto"/>
      </w:pPr>
      <w:r w:rsidRPr="00C0367C">
        <w:t>Откройте Блокнот и введите: @echo off</w:t>
      </w:r>
    </w:p>
    <w:p w:rsidR="00750DE2" w:rsidRPr="00C0367C" w:rsidRDefault="00750DE2" w:rsidP="009F565D">
      <w:pPr>
        <w:pStyle w:val="ListParagraph"/>
        <w:numPr>
          <w:ilvl w:val="0"/>
          <w:numId w:val="201"/>
        </w:numPr>
        <w:spacing w:after="160" w:line="259" w:lineRule="auto"/>
      </w:pPr>
      <w:r w:rsidRPr="00C0367C">
        <w:t>На второй строке введите: Copy C:\Programs\virus.bat C:\Programs. На третьей строке введите: Start C:\Programs\virus.bat</w:t>
      </w:r>
    </w:p>
    <w:p w:rsidR="00750DE2" w:rsidRPr="00C0367C" w:rsidRDefault="00750DE2" w:rsidP="009F565D">
      <w:pPr>
        <w:pStyle w:val="ListParagraph"/>
        <w:numPr>
          <w:ilvl w:val="0"/>
          <w:numId w:val="201"/>
        </w:numPr>
        <w:spacing w:after="160" w:line="259" w:lineRule="auto"/>
      </w:pPr>
      <w:r w:rsidRPr="00C0367C">
        <w:t>Нажмите «Сохранить как» и сохраните файл под именем virus.bat в созданной папке Programs.</w:t>
      </w:r>
    </w:p>
    <w:p w:rsidR="00750DE2" w:rsidRPr="00C0367C" w:rsidRDefault="00750DE2" w:rsidP="009F565D">
      <w:pPr>
        <w:pStyle w:val="ListParagraph"/>
        <w:numPr>
          <w:ilvl w:val="0"/>
          <w:numId w:val="201"/>
        </w:numPr>
        <w:spacing w:after="160" w:line="259" w:lineRule="auto"/>
      </w:pPr>
      <w:r w:rsidRPr="00C0367C">
        <w:t>Вставьте его ярлык в папку автозагрузки.</w:t>
      </w:r>
    </w:p>
    <w:p w:rsidR="00750DE2" w:rsidRPr="00750DE2" w:rsidRDefault="00750DE2" w:rsidP="009F565D">
      <w:pPr>
        <w:pStyle w:val="ListParagraph"/>
        <w:numPr>
          <w:ilvl w:val="0"/>
          <w:numId w:val="201"/>
        </w:numPr>
        <w:spacing w:after="160" w:line="259" w:lineRule="auto"/>
      </w:pPr>
      <w:r w:rsidRPr="00C0367C">
        <w:t>Вы успешно написали вирус (червь). Чтобы запустить его, перезагрузите компьютер и на диске С: не останется свободного места.</w:t>
      </w:r>
    </w:p>
    <w:p w:rsidR="00260C49" w:rsidRDefault="00260C49" w:rsidP="00DF0F58">
      <w:pPr>
        <w:pStyle w:val="Heading1"/>
        <w:jc w:val="both"/>
        <w:rPr>
          <w:b/>
          <w:lang w:val="ru-RU"/>
        </w:rPr>
      </w:pPr>
      <w:bookmarkStart w:id="479" w:name="_Toc438377326"/>
      <w:bookmarkStart w:id="480" w:name="_Toc438377671"/>
      <w:r w:rsidRPr="00260C49">
        <w:rPr>
          <w:b/>
          <w:lang w:val="ru-RU"/>
        </w:rPr>
        <w:t>Приложение</w:t>
      </w:r>
      <w:bookmarkEnd w:id="479"/>
      <w:bookmarkEnd w:id="480"/>
    </w:p>
    <w:p w:rsidR="00260C49" w:rsidRPr="00A0116B" w:rsidRDefault="00260C49" w:rsidP="00DF0F58">
      <w:pPr>
        <w:pStyle w:val="Heading2"/>
        <w:jc w:val="both"/>
        <w:rPr>
          <w:sz w:val="29"/>
          <w:szCs w:val="29"/>
          <w:lang w:val="ru-RU"/>
        </w:rPr>
      </w:pPr>
      <w:bookmarkStart w:id="481" w:name="_Toc438377327"/>
      <w:bookmarkStart w:id="482" w:name="_Toc438377672"/>
      <w:r w:rsidRPr="00A0116B">
        <w:rPr>
          <w:sz w:val="29"/>
          <w:szCs w:val="29"/>
          <w:lang w:val="ru-RU"/>
        </w:rPr>
        <w:t>Список вопросов, возникнувших в ходе обсуждения</w:t>
      </w:r>
      <w:bookmarkEnd w:id="481"/>
      <w:bookmarkEnd w:id="482"/>
    </w:p>
    <w:p w:rsidR="00260C49" w:rsidRPr="00260C49" w:rsidRDefault="00AC5B5B" w:rsidP="00552A9A">
      <w:pPr>
        <w:pStyle w:val="Heading3"/>
        <w:rPr>
          <w:lang w:val="ru-RU"/>
        </w:rPr>
      </w:pPr>
      <w:bookmarkStart w:id="483" w:name="_Toc438377673"/>
      <w:r w:rsidRPr="009B06A0">
        <w:rPr>
          <w:lang w:val="ru-RU"/>
        </w:rPr>
        <w:t xml:space="preserve">1. </w:t>
      </w:r>
      <w:r w:rsidR="00260C49" w:rsidRPr="00260C49">
        <w:t>IT</w:t>
      </w:r>
      <w:r w:rsidR="00260C49" w:rsidRPr="00260C49">
        <w:rPr>
          <w:lang w:val="ru-RU"/>
        </w:rPr>
        <w:t>-проект</w:t>
      </w:r>
      <w:bookmarkEnd w:id="483"/>
    </w:p>
    <w:p w:rsidR="00260C49" w:rsidRPr="008E15F4" w:rsidRDefault="00260C49" w:rsidP="00DF0F58">
      <w:pPr>
        <w:pStyle w:val="Heading4"/>
        <w:jc w:val="both"/>
        <w:rPr>
          <w:i w:val="0"/>
          <w:sz w:val="24"/>
          <w:szCs w:val="24"/>
          <w:lang w:val="ru-RU"/>
        </w:rPr>
      </w:pPr>
      <w:r w:rsidRPr="008E15F4">
        <w:rPr>
          <w:i w:val="0"/>
          <w:sz w:val="24"/>
          <w:szCs w:val="24"/>
        </w:rPr>
        <w:t>IT</w:t>
      </w:r>
      <w:r w:rsidRPr="008E15F4">
        <w:rPr>
          <w:i w:val="0"/>
          <w:sz w:val="24"/>
          <w:szCs w:val="24"/>
          <w:lang w:val="ru-RU"/>
        </w:rPr>
        <w:t>-проект и его структура</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 образом заказчик может вносить изменения в проект? (</w:t>
      </w:r>
      <w:r w:rsidR="005B3018" w:rsidRPr="00702BEF">
        <w:rPr>
          <w:szCs w:val="22"/>
        </w:rPr>
        <w:t>Белый А.А</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Чем отличается куратор проекта от менеджера</w:t>
      </w:r>
      <w:r w:rsidR="001B4299">
        <w:rPr>
          <w:szCs w:val="22"/>
        </w:rPr>
        <w:t>?</w:t>
      </w:r>
      <w:r w:rsidR="005B3018" w:rsidRPr="00702BEF">
        <w:rPr>
          <w:szCs w:val="22"/>
        </w:rPr>
        <w:t xml:space="preserve"> (Белый А.А.)</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Какими навыками должен обладать менеджер?</w:t>
      </w:r>
      <w:r w:rsidR="005B3018" w:rsidRPr="00702BEF">
        <w:rPr>
          <w:szCs w:val="22"/>
        </w:rPr>
        <w:t xml:space="preserve"> (Белый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Что обязана делать группа людей, занимающаяся внедрением готового продукта? (Борисевич П.И.)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контролирует аудит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Как планируется бюджет проекта, и кто является инвестором?</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Что означает "развертывание IT-инфраструктуры"?</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и зачем занимается документацией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 xml:space="preserve">Как влияет изменение состава исполнителей на </w:t>
      </w:r>
      <w:r w:rsidR="00AA1304">
        <w:rPr>
          <w:szCs w:val="22"/>
        </w:rPr>
        <w:t xml:space="preserve">развитие </w:t>
      </w:r>
      <w:r w:rsidRPr="00702BEF">
        <w:rPr>
          <w:szCs w:val="22"/>
        </w:rPr>
        <w:t>проект</w:t>
      </w:r>
      <w:r w:rsidR="00AA1304">
        <w:rPr>
          <w:szCs w:val="22"/>
        </w:rPr>
        <w:t>а</w:t>
      </w:r>
      <w:r w:rsidRPr="00702BEF">
        <w:rPr>
          <w:szCs w:val="22"/>
        </w:rPr>
        <w:t>?</w:t>
      </w:r>
      <w:r>
        <w:rPr>
          <w:szCs w:val="22"/>
        </w:rPr>
        <w:t xml:space="preserve"> (Гетьман С.И.)</w:t>
      </w:r>
    </w:p>
    <w:p w:rsidR="006211DE" w:rsidRPr="00702BEF" w:rsidRDefault="006211DE" w:rsidP="00DF0F58">
      <w:pPr>
        <w:pStyle w:val="ListParagraph"/>
        <w:numPr>
          <w:ilvl w:val="0"/>
          <w:numId w:val="4"/>
        </w:numPr>
        <w:spacing w:after="160" w:line="259" w:lineRule="auto"/>
        <w:jc w:val="both"/>
        <w:rPr>
          <w:szCs w:val="22"/>
        </w:rPr>
      </w:pPr>
      <w:r w:rsidRPr="00702BEF">
        <w:rPr>
          <w:szCs w:val="22"/>
        </w:rPr>
        <w:t>Кто такие подрядчики и субподрядчики, их роль и структура? (Григорьев А.В.)</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Если какие-нибудь дополнения к схеме участников проекта?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Отличия </w:t>
      </w:r>
      <w:r w:rsidR="00CA5EAF">
        <w:rPr>
          <w:szCs w:val="22"/>
          <w:lang w:val="en-US"/>
        </w:rPr>
        <w:t>o</w:t>
      </w:r>
      <w:r w:rsidR="00CA5EAF">
        <w:rPr>
          <w:szCs w:val="22"/>
        </w:rPr>
        <w:t>pen s</w:t>
      </w:r>
      <w:r w:rsidRPr="00702BEF">
        <w:rPr>
          <w:szCs w:val="22"/>
        </w:rPr>
        <w:t>ource проекта от коммерческого?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Какая роль на проекте является самой важной, а какая самой незначительной?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требуют высокой квалификации?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существуют части планирования?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могут совмещаться, а какие нет? (Ипатов А.Е.)</w:t>
      </w:r>
    </w:p>
    <w:p w:rsidR="006211DE" w:rsidRPr="00702BEF" w:rsidRDefault="006211DE" w:rsidP="00DF0F58">
      <w:pPr>
        <w:pStyle w:val="ListParagraph"/>
        <w:numPr>
          <w:ilvl w:val="0"/>
          <w:numId w:val="1"/>
        </w:numPr>
        <w:spacing w:after="160" w:line="259" w:lineRule="auto"/>
        <w:jc w:val="both"/>
        <w:rPr>
          <w:szCs w:val="22"/>
        </w:rPr>
      </w:pPr>
      <w:r w:rsidRPr="00702BEF">
        <w:rPr>
          <w:szCs w:val="22"/>
        </w:rPr>
        <w:t>Как организуется взаимодействие между командой и руководством? (Лебедев Н.А.)</w:t>
      </w:r>
    </w:p>
    <w:p w:rsidR="006211DE" w:rsidRPr="00702BEF" w:rsidRDefault="00D35F3A" w:rsidP="00DF0F58">
      <w:pPr>
        <w:pStyle w:val="ListParagraph"/>
        <w:numPr>
          <w:ilvl w:val="0"/>
          <w:numId w:val="2"/>
        </w:numPr>
        <w:spacing w:after="160" w:line="259" w:lineRule="auto"/>
        <w:jc w:val="both"/>
        <w:rPr>
          <w:szCs w:val="22"/>
        </w:rPr>
      </w:pPr>
      <w:r w:rsidRPr="00D35F3A">
        <w:rPr>
          <w:szCs w:val="22"/>
        </w:rPr>
        <w:t>Бизнес-аналитики</w:t>
      </w:r>
      <w:r w:rsidR="006211DE" w:rsidRPr="00702BEF">
        <w:rPr>
          <w:szCs w:val="22"/>
        </w:rPr>
        <w:t xml:space="preserve">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менеджера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руководителей компании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Самая ответственная должность на проекте?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В чем заключается принципиальное различие в работе куратора и руководителя проекта?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Что означает фраза "проект структурирован"?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Какими способами можно контролировать выполнение проекта?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lastRenderedPageBreak/>
        <w:t>Какие должности в структуре проекта обязательны, а какие нет?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Насколько важную роль в проекте играют подрядчики? (Ровдо Д.И.)</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 можно разрешить ситуацию, когда кто-то из структуры (руководство, исполнители) не может выполнять свою работу из-за нехватки знаний, опыта? (</w:t>
      </w:r>
      <w:r w:rsidR="005B3018" w:rsidRPr="00702BEF">
        <w:rPr>
          <w:szCs w:val="22"/>
        </w:rPr>
        <w:t>Трубач</w:t>
      </w:r>
      <w:r w:rsidRPr="00702BEF">
        <w:rPr>
          <w:szCs w:val="22"/>
        </w:rPr>
        <w:t xml:space="preserve"> </w:t>
      </w:r>
      <w:r w:rsidR="005B3018" w:rsidRPr="00702BEF">
        <w:rPr>
          <w:szCs w:val="22"/>
        </w:rPr>
        <w:t>Г.Г</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 xml:space="preserve">Как происходит общение </w:t>
      </w:r>
      <w:r w:rsidR="00D35F3A">
        <w:rPr>
          <w:szCs w:val="22"/>
        </w:rPr>
        <w:t>бизнес-аналитика</w:t>
      </w:r>
      <w:r w:rsidRPr="00702BEF">
        <w:rPr>
          <w:szCs w:val="22"/>
        </w:rPr>
        <w:t xml:space="preserve"> с заказчиком?</w:t>
      </w:r>
      <w:r w:rsidR="005B3018" w:rsidRPr="00702BEF">
        <w:rPr>
          <w:szCs w:val="22"/>
        </w:rPr>
        <w:t xml:space="preserve"> (Трубач Г.Г.)</w:t>
      </w:r>
    </w:p>
    <w:p w:rsidR="005B3018" w:rsidRPr="00702BEF" w:rsidRDefault="00A334E2" w:rsidP="00DF0F58">
      <w:pPr>
        <w:pStyle w:val="ListParagraph"/>
        <w:numPr>
          <w:ilvl w:val="0"/>
          <w:numId w:val="3"/>
        </w:numPr>
        <w:spacing w:after="160" w:line="259" w:lineRule="auto"/>
        <w:jc w:val="both"/>
        <w:rPr>
          <w:szCs w:val="22"/>
        </w:rPr>
      </w:pPr>
      <w:r>
        <w:rPr>
          <w:szCs w:val="22"/>
        </w:rPr>
        <w:t>Как разработчики получают прибыль из</w:t>
      </w:r>
      <w:r w:rsidR="00CA5EAF">
        <w:rPr>
          <w:szCs w:val="22"/>
        </w:rPr>
        <w:t xml:space="preserve"> </w:t>
      </w:r>
      <w:r w:rsidR="00CA5EAF">
        <w:rPr>
          <w:szCs w:val="22"/>
          <w:lang w:val="en-US"/>
        </w:rPr>
        <w:t>o</w:t>
      </w:r>
      <w:r w:rsidR="00CA5EAF">
        <w:rPr>
          <w:szCs w:val="22"/>
        </w:rPr>
        <w:t>pen s</w:t>
      </w:r>
      <w:r>
        <w:rPr>
          <w:szCs w:val="22"/>
        </w:rPr>
        <w:t>ource проектов</w:t>
      </w:r>
      <w:r w:rsidR="0053641E" w:rsidRPr="00702BEF">
        <w:rPr>
          <w:szCs w:val="22"/>
        </w:rPr>
        <w:t>?</w:t>
      </w:r>
      <w:r w:rsidRPr="00702BEF">
        <w:rPr>
          <w:szCs w:val="22"/>
        </w:rPr>
        <w:t xml:space="preserve"> </w:t>
      </w:r>
      <w:r>
        <w:rPr>
          <w:szCs w:val="22"/>
        </w:rPr>
        <w:t>(</w:t>
      </w:r>
      <w:r w:rsidR="005B3018" w:rsidRPr="00702BEF">
        <w:rPr>
          <w:szCs w:val="22"/>
        </w:rPr>
        <w:t>Трубач Г.Г.)</w:t>
      </w:r>
    </w:p>
    <w:p w:rsidR="0053641E" w:rsidRPr="00702BEF" w:rsidRDefault="00CA5EAF" w:rsidP="00DF0F58">
      <w:pPr>
        <w:pStyle w:val="ListParagraph"/>
        <w:numPr>
          <w:ilvl w:val="0"/>
          <w:numId w:val="3"/>
        </w:numPr>
        <w:spacing w:after="160" w:line="259" w:lineRule="auto"/>
        <w:jc w:val="both"/>
        <w:rPr>
          <w:szCs w:val="22"/>
        </w:rPr>
      </w:pPr>
      <w:r>
        <w:rPr>
          <w:szCs w:val="22"/>
        </w:rPr>
        <w:t>Какова структура o</w:t>
      </w:r>
      <w:r w:rsidR="0053641E" w:rsidRPr="00702BEF">
        <w:rPr>
          <w:szCs w:val="22"/>
        </w:rPr>
        <w:t xml:space="preserve">pen </w:t>
      </w:r>
      <w:r>
        <w:rPr>
          <w:szCs w:val="22"/>
          <w:lang w:val="en-US"/>
        </w:rPr>
        <w:t>s</w:t>
      </w:r>
      <w:r w:rsidR="0053641E" w:rsidRPr="00702BEF">
        <w:rPr>
          <w:szCs w:val="22"/>
        </w:rPr>
        <w:t>ource и фриланс проектов?</w:t>
      </w:r>
      <w:r w:rsidR="005B3018" w:rsidRPr="00702BEF">
        <w:rPr>
          <w:szCs w:val="22"/>
        </w:rPr>
        <w:t xml:space="preserve"> (Трубач Г.Г.)</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Есть ли отличия между структурами IT-проектов в Беларуси и проектов других стран? Если есть, то какие?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осуществляется взаимодействие в команде между собой, если проект является интернациональным?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происходит выбор подходящей команды для проекта?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Как организуется структура проекта, создающийся не в IT –компании? </w:t>
      </w:r>
    </w:p>
    <w:p w:rsidR="006211DE" w:rsidRPr="00702BEF" w:rsidRDefault="006211DE" w:rsidP="00DF0F58">
      <w:pPr>
        <w:pStyle w:val="ListParagraph"/>
        <w:spacing w:after="160" w:line="259" w:lineRule="auto"/>
        <w:jc w:val="both"/>
        <w:rPr>
          <w:szCs w:val="22"/>
        </w:rPr>
      </w:pPr>
      <w:r w:rsidRPr="00702BEF">
        <w:rPr>
          <w:szCs w:val="22"/>
        </w:rPr>
        <w:t>(Ярошевич Я.О.)</w:t>
      </w:r>
    </w:p>
    <w:p w:rsidR="00260C49" w:rsidRDefault="00260C49" w:rsidP="00DF0F58">
      <w:pPr>
        <w:pStyle w:val="Heading4"/>
        <w:jc w:val="both"/>
        <w:rPr>
          <w:i w:val="0"/>
          <w:sz w:val="24"/>
          <w:szCs w:val="24"/>
          <w:lang w:val="ru-RU"/>
        </w:rPr>
      </w:pPr>
      <w:r w:rsidRPr="00260C49">
        <w:rPr>
          <w:i w:val="0"/>
          <w:sz w:val="24"/>
          <w:szCs w:val="24"/>
          <w:lang w:val="ru-RU"/>
        </w:rPr>
        <w:t xml:space="preserve">Жизненный цикл </w:t>
      </w:r>
      <w:r w:rsidRPr="00260C49">
        <w:rPr>
          <w:i w:val="0"/>
          <w:sz w:val="24"/>
          <w:szCs w:val="24"/>
        </w:rPr>
        <w:t>IT</w:t>
      </w:r>
      <w:r w:rsidRPr="00260C49">
        <w:rPr>
          <w:i w:val="0"/>
          <w:sz w:val="24"/>
          <w:szCs w:val="24"/>
          <w:lang w:val="ru-RU"/>
        </w:rPr>
        <w:t>-проекта и фазы разработки ПО</w:t>
      </w:r>
    </w:p>
    <w:p w:rsidR="00D05422" w:rsidRPr="00B270CE" w:rsidRDefault="006B1417" w:rsidP="00DF0F58">
      <w:pPr>
        <w:pStyle w:val="ListParagraph"/>
        <w:numPr>
          <w:ilvl w:val="0"/>
          <w:numId w:val="5"/>
        </w:numPr>
        <w:jc w:val="both"/>
        <w:rPr>
          <w:szCs w:val="22"/>
        </w:rPr>
      </w:pPr>
      <w:r w:rsidRPr="00B270CE">
        <w:rPr>
          <w:szCs w:val="22"/>
        </w:rPr>
        <w:t>На каком этапе реализуется поддержка проекта? (Белый А.А.)</w:t>
      </w:r>
    </w:p>
    <w:p w:rsidR="006B1417" w:rsidRPr="00B270CE" w:rsidRDefault="006B1417" w:rsidP="00DF0F58">
      <w:pPr>
        <w:pStyle w:val="ListParagraph"/>
        <w:numPr>
          <w:ilvl w:val="0"/>
          <w:numId w:val="5"/>
        </w:numPr>
        <w:jc w:val="both"/>
        <w:rPr>
          <w:szCs w:val="22"/>
        </w:rPr>
      </w:pPr>
      <w:r w:rsidRPr="00B270CE">
        <w:rPr>
          <w:szCs w:val="22"/>
        </w:rPr>
        <w:t xml:space="preserve">Существуют ли отличия между жизненным циклом обычного проекта и </w:t>
      </w:r>
      <w:r w:rsidRPr="00B270CE">
        <w:rPr>
          <w:szCs w:val="22"/>
          <w:lang w:val="en-US"/>
        </w:rPr>
        <w:t>IT</w:t>
      </w:r>
      <w:r w:rsidRPr="00B270CE">
        <w:rPr>
          <w:szCs w:val="22"/>
        </w:rPr>
        <w:t>-проекта? (Белый А.А.)</w:t>
      </w:r>
    </w:p>
    <w:p w:rsidR="006B1417" w:rsidRPr="00B270CE" w:rsidRDefault="006B1417" w:rsidP="00DF0F58">
      <w:pPr>
        <w:pStyle w:val="ListParagraph"/>
        <w:numPr>
          <w:ilvl w:val="0"/>
          <w:numId w:val="5"/>
        </w:numPr>
        <w:jc w:val="both"/>
        <w:rPr>
          <w:szCs w:val="22"/>
        </w:rPr>
      </w:pPr>
      <w:r w:rsidRPr="00B270CE">
        <w:rPr>
          <w:szCs w:val="22"/>
        </w:rPr>
        <w:t>Как осуществляется интеграция проекта? (Белый А.А.)</w:t>
      </w:r>
    </w:p>
    <w:p w:rsidR="006B1417" w:rsidRPr="00B270CE" w:rsidRDefault="006B1417" w:rsidP="00DF0F58">
      <w:pPr>
        <w:pStyle w:val="ListParagraph"/>
        <w:numPr>
          <w:ilvl w:val="0"/>
          <w:numId w:val="5"/>
        </w:numPr>
        <w:jc w:val="both"/>
        <w:rPr>
          <w:szCs w:val="22"/>
        </w:rPr>
      </w:pPr>
      <w:r w:rsidRPr="00B270CE">
        <w:rPr>
          <w:szCs w:val="22"/>
        </w:rPr>
        <w:t>С какой целью созданы международные стандарты жизненного цикла и в каких случаях их требуют к выполнению? (Борисевич П.И.)</w:t>
      </w:r>
    </w:p>
    <w:p w:rsidR="006B1417" w:rsidRPr="00B270CE" w:rsidRDefault="006B1417" w:rsidP="00DF0F58">
      <w:pPr>
        <w:pStyle w:val="ListParagraph"/>
        <w:numPr>
          <w:ilvl w:val="0"/>
          <w:numId w:val="5"/>
        </w:numPr>
        <w:jc w:val="both"/>
        <w:rPr>
          <w:szCs w:val="22"/>
        </w:rPr>
      </w:pPr>
      <w:r w:rsidRPr="00B270CE">
        <w:rPr>
          <w:szCs w:val="22"/>
        </w:rPr>
        <w:t>Насколько тщательно подходят к планированию жизненного цикла? (Гетьман С.И.)</w:t>
      </w:r>
    </w:p>
    <w:p w:rsidR="006B1417" w:rsidRPr="00B270CE" w:rsidRDefault="006B1417" w:rsidP="00DF0F58">
      <w:pPr>
        <w:pStyle w:val="ListParagraph"/>
        <w:numPr>
          <w:ilvl w:val="0"/>
          <w:numId w:val="5"/>
        </w:numPr>
        <w:jc w:val="both"/>
        <w:rPr>
          <w:szCs w:val="22"/>
        </w:rPr>
      </w:pPr>
      <w:r w:rsidRPr="00B270CE">
        <w:rPr>
          <w:szCs w:val="22"/>
        </w:rPr>
        <w:t>Как справиться с постоянным обновлением и улучшением различных платформ разработки? (Гетьман С.И.)</w:t>
      </w:r>
    </w:p>
    <w:p w:rsidR="006B1417" w:rsidRPr="00B270CE" w:rsidRDefault="006B1417" w:rsidP="00DF0F58">
      <w:pPr>
        <w:pStyle w:val="ListParagraph"/>
        <w:numPr>
          <w:ilvl w:val="0"/>
          <w:numId w:val="5"/>
        </w:numPr>
        <w:jc w:val="both"/>
        <w:rPr>
          <w:szCs w:val="22"/>
        </w:rPr>
      </w:pPr>
      <w:r w:rsidRPr="00B270CE">
        <w:rPr>
          <w:szCs w:val="22"/>
        </w:rPr>
        <w:t>Как долго длится сопровождение продукта? (Гетьман С.И.)</w:t>
      </w:r>
    </w:p>
    <w:p w:rsidR="006B1417" w:rsidRPr="00B270CE" w:rsidRDefault="006B1417" w:rsidP="00DF0F58">
      <w:pPr>
        <w:pStyle w:val="ListParagraph"/>
        <w:numPr>
          <w:ilvl w:val="0"/>
          <w:numId w:val="5"/>
        </w:numPr>
        <w:jc w:val="both"/>
        <w:rPr>
          <w:szCs w:val="22"/>
        </w:rPr>
      </w:pPr>
      <w:r w:rsidRPr="00B270CE">
        <w:rPr>
          <w:szCs w:val="22"/>
        </w:rPr>
        <w:t>Влияет ли бюджет проекта на его жизненный цикл? (Гетьман С.И.)</w:t>
      </w:r>
    </w:p>
    <w:p w:rsidR="00B270CE" w:rsidRPr="00B270CE" w:rsidRDefault="00B270CE" w:rsidP="00DF0F58">
      <w:pPr>
        <w:pStyle w:val="ListParagraph"/>
        <w:numPr>
          <w:ilvl w:val="0"/>
          <w:numId w:val="5"/>
        </w:numPr>
        <w:spacing w:after="160" w:line="259" w:lineRule="auto"/>
        <w:jc w:val="both"/>
        <w:rPr>
          <w:szCs w:val="22"/>
        </w:rPr>
      </w:pPr>
      <w:r w:rsidRPr="00B270CE">
        <w:rPr>
          <w:szCs w:val="22"/>
        </w:rPr>
        <w:t>Суть и назначение пост-релизного этапа разработки. (Григорьев А.В.)</w:t>
      </w:r>
    </w:p>
    <w:p w:rsidR="00B270CE" w:rsidRPr="00B270CE" w:rsidRDefault="00B270CE" w:rsidP="00DF0F58">
      <w:pPr>
        <w:pStyle w:val="ListParagraph"/>
        <w:numPr>
          <w:ilvl w:val="0"/>
          <w:numId w:val="5"/>
        </w:numPr>
        <w:spacing w:after="160" w:line="259" w:lineRule="auto"/>
        <w:jc w:val="both"/>
        <w:rPr>
          <w:szCs w:val="22"/>
        </w:rPr>
      </w:pPr>
      <w:r w:rsidRPr="00B270CE">
        <w:rPr>
          <w:szCs w:val="22"/>
        </w:rPr>
        <w:t xml:space="preserve">Роль планирования в процессе разработки проекта (Григорьев А.В.) </w:t>
      </w:r>
    </w:p>
    <w:p w:rsidR="006B1417" w:rsidRPr="00B270CE" w:rsidRDefault="00EB67BE" w:rsidP="00DF0F58">
      <w:pPr>
        <w:pStyle w:val="ListParagraph"/>
        <w:numPr>
          <w:ilvl w:val="0"/>
          <w:numId w:val="5"/>
        </w:numPr>
        <w:jc w:val="both"/>
        <w:rPr>
          <w:szCs w:val="22"/>
        </w:rPr>
      </w:pPr>
      <w:r w:rsidRPr="00B270CE">
        <w:rPr>
          <w:szCs w:val="22"/>
        </w:rPr>
        <w:t>Почему планирование проекта требует малых затрат? (Лебедев Н.А.)</w:t>
      </w:r>
    </w:p>
    <w:p w:rsidR="00EB67BE" w:rsidRPr="00B270CE" w:rsidRDefault="00EB67BE" w:rsidP="00DF0F58">
      <w:pPr>
        <w:pStyle w:val="ListParagraph"/>
        <w:numPr>
          <w:ilvl w:val="0"/>
          <w:numId w:val="5"/>
        </w:numPr>
        <w:jc w:val="both"/>
        <w:rPr>
          <w:szCs w:val="22"/>
        </w:rPr>
      </w:pPr>
      <w:r w:rsidRPr="00B270CE">
        <w:rPr>
          <w:szCs w:val="22"/>
        </w:rPr>
        <w:t>На какой стадии жизненного цикла определяется архитектура проекта?</w:t>
      </w:r>
    </w:p>
    <w:p w:rsidR="00EB67BE" w:rsidRPr="00B270CE" w:rsidRDefault="00EB67BE" w:rsidP="00DF0F58">
      <w:pPr>
        <w:pStyle w:val="ListParagraph"/>
        <w:jc w:val="both"/>
        <w:rPr>
          <w:szCs w:val="22"/>
        </w:rPr>
      </w:pPr>
      <w:r w:rsidRPr="00B270CE">
        <w:rPr>
          <w:szCs w:val="22"/>
        </w:rPr>
        <w:t xml:space="preserve"> (Лебедев Н.А.)</w:t>
      </w:r>
    </w:p>
    <w:p w:rsidR="00EB67BE" w:rsidRPr="00B270CE" w:rsidRDefault="00EB67BE" w:rsidP="00DF0F58">
      <w:pPr>
        <w:pStyle w:val="ListParagraph"/>
        <w:numPr>
          <w:ilvl w:val="0"/>
          <w:numId w:val="5"/>
        </w:numPr>
        <w:jc w:val="both"/>
        <w:rPr>
          <w:szCs w:val="22"/>
        </w:rPr>
      </w:pPr>
      <w:r w:rsidRPr="00B270CE">
        <w:rPr>
          <w:szCs w:val="22"/>
        </w:rPr>
        <w:t>Что может произойти с проектом, если при планировании допущена архитектурная ошибка? (Лебедев Н.А.)</w:t>
      </w:r>
    </w:p>
    <w:p w:rsidR="00B270CE" w:rsidRPr="00B270CE" w:rsidRDefault="00B270CE" w:rsidP="00DF0F58">
      <w:pPr>
        <w:pStyle w:val="ListParagraph"/>
        <w:numPr>
          <w:ilvl w:val="0"/>
          <w:numId w:val="5"/>
        </w:numPr>
        <w:jc w:val="both"/>
        <w:rPr>
          <w:szCs w:val="22"/>
        </w:rPr>
      </w:pPr>
      <w:r w:rsidRPr="00B270CE">
        <w:rPr>
          <w:szCs w:val="22"/>
        </w:rPr>
        <w:t>Можно ли выпускать проект на альфа-стадии его разработки? (Михальцова А.Ю.)</w:t>
      </w:r>
    </w:p>
    <w:p w:rsidR="00B270CE" w:rsidRPr="00B270CE" w:rsidRDefault="00B270CE" w:rsidP="00DF0F58">
      <w:pPr>
        <w:pStyle w:val="ListParagraph"/>
        <w:numPr>
          <w:ilvl w:val="0"/>
          <w:numId w:val="5"/>
        </w:numPr>
        <w:jc w:val="both"/>
        <w:rPr>
          <w:szCs w:val="22"/>
        </w:rPr>
      </w:pPr>
      <w:r w:rsidRPr="00B270CE">
        <w:rPr>
          <w:szCs w:val="22"/>
        </w:rPr>
        <w:t>Чем отличаются стадии разработки "релиз кандидат" от "публичной реализации"? (Михальцова А.Ю.)</w:t>
      </w:r>
    </w:p>
    <w:p w:rsidR="00B270CE" w:rsidRPr="00B270CE" w:rsidRDefault="00B270CE" w:rsidP="00DF0F58">
      <w:pPr>
        <w:pStyle w:val="ListParagraph"/>
        <w:numPr>
          <w:ilvl w:val="0"/>
          <w:numId w:val="5"/>
        </w:numPr>
        <w:jc w:val="both"/>
        <w:rPr>
          <w:szCs w:val="22"/>
        </w:rPr>
      </w:pPr>
      <w:r w:rsidRPr="00B270CE">
        <w:rPr>
          <w:szCs w:val="22"/>
        </w:rPr>
        <w:t>Означает ли фаза "завершение", что проект уже окончательно готов к использованию? (Михальцова А.Ю.)</w:t>
      </w:r>
    </w:p>
    <w:p w:rsidR="00EB67BE" w:rsidRPr="00B270CE" w:rsidRDefault="00EB67BE" w:rsidP="00DF0F58">
      <w:pPr>
        <w:pStyle w:val="ListParagraph"/>
        <w:numPr>
          <w:ilvl w:val="0"/>
          <w:numId w:val="5"/>
        </w:numPr>
        <w:jc w:val="both"/>
        <w:rPr>
          <w:szCs w:val="22"/>
        </w:rPr>
      </w:pPr>
      <w:r w:rsidRPr="00B270CE">
        <w:rPr>
          <w:szCs w:val="22"/>
        </w:rPr>
        <w:t>Когда занимаются поддержкой проекта, если в жизненном цикле отсутствует фаза post-release? (Ровдо Д.И)</w:t>
      </w:r>
    </w:p>
    <w:p w:rsidR="00EB67BE" w:rsidRPr="00B270CE" w:rsidRDefault="00EB67BE" w:rsidP="00DF0F58">
      <w:pPr>
        <w:pStyle w:val="ListParagraph"/>
        <w:numPr>
          <w:ilvl w:val="0"/>
          <w:numId w:val="5"/>
        </w:numPr>
        <w:jc w:val="both"/>
        <w:rPr>
          <w:szCs w:val="22"/>
        </w:rPr>
      </w:pPr>
      <w:r w:rsidRPr="00B270CE">
        <w:rPr>
          <w:szCs w:val="22"/>
        </w:rPr>
        <w:t>На какой стадии лучше всего начинать тестирование продукта? (Ровдо Д.И)</w:t>
      </w:r>
    </w:p>
    <w:p w:rsidR="00EB67BE" w:rsidRPr="00B270CE" w:rsidRDefault="00EB67BE" w:rsidP="00DF0F58">
      <w:pPr>
        <w:pStyle w:val="ListParagraph"/>
        <w:numPr>
          <w:ilvl w:val="0"/>
          <w:numId w:val="5"/>
        </w:numPr>
        <w:jc w:val="both"/>
        <w:rPr>
          <w:szCs w:val="22"/>
        </w:rPr>
      </w:pPr>
      <w:r w:rsidRPr="00B270CE">
        <w:rPr>
          <w:szCs w:val="22"/>
        </w:rPr>
        <w:lastRenderedPageBreak/>
        <w:t>Какие существуют подэтапы этапа планирования? Какие из них являются наиболее важными? (Ровдо Д.И)</w:t>
      </w:r>
    </w:p>
    <w:p w:rsidR="007D7298" w:rsidRPr="00B270CE" w:rsidRDefault="007D7298" w:rsidP="00DF0F58">
      <w:pPr>
        <w:pStyle w:val="ListParagraph"/>
        <w:numPr>
          <w:ilvl w:val="0"/>
          <w:numId w:val="5"/>
        </w:numPr>
        <w:jc w:val="both"/>
        <w:rPr>
          <w:szCs w:val="22"/>
        </w:rPr>
      </w:pPr>
      <w:r w:rsidRPr="00B270CE">
        <w:rPr>
          <w:szCs w:val="22"/>
        </w:rPr>
        <w:t xml:space="preserve">Каков жизненный цикл open source </w:t>
      </w:r>
      <w:r w:rsidR="00CA5EAF" w:rsidRPr="00B270CE">
        <w:rPr>
          <w:szCs w:val="22"/>
        </w:rPr>
        <w:t>проектов и стартапов?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стандарты жизненного цикла?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варианты выхода из ситуации, когда заказчик отказывается от проекта и возможен ли такой случай? (Трубач Г.Г.)</w:t>
      </w:r>
    </w:p>
    <w:p w:rsidR="00EB67BE" w:rsidRPr="00B270CE" w:rsidRDefault="00EB67BE" w:rsidP="00DF0F58">
      <w:pPr>
        <w:pStyle w:val="ListParagraph"/>
        <w:numPr>
          <w:ilvl w:val="0"/>
          <w:numId w:val="5"/>
        </w:numPr>
        <w:jc w:val="both"/>
        <w:rPr>
          <w:szCs w:val="22"/>
        </w:rPr>
      </w:pPr>
      <w:r w:rsidRPr="00B270CE">
        <w:rPr>
          <w:szCs w:val="22"/>
        </w:rPr>
        <w:t>Возможно ли возвращение от более позднего этапа жизненного цикла к более раннему? Если возможно, то по каким причинам? (Ярошевич Я.О.)</w:t>
      </w:r>
    </w:p>
    <w:p w:rsidR="00EB67BE" w:rsidRPr="00B270CE" w:rsidRDefault="00EB67BE" w:rsidP="00DF0F58">
      <w:pPr>
        <w:pStyle w:val="ListParagraph"/>
        <w:numPr>
          <w:ilvl w:val="0"/>
          <w:numId w:val="5"/>
        </w:numPr>
        <w:jc w:val="both"/>
        <w:rPr>
          <w:szCs w:val="22"/>
        </w:rPr>
      </w:pPr>
      <w:r w:rsidRPr="00B270CE">
        <w:rPr>
          <w:szCs w:val="22"/>
        </w:rPr>
        <w:t>Как соотносятся между собой этапы жизненного цикла по времени? (Ярошевич Я.О.)</w:t>
      </w:r>
    </w:p>
    <w:p w:rsidR="00EB67BE" w:rsidRPr="00B270CE" w:rsidRDefault="00EB67BE" w:rsidP="00DF0F58">
      <w:pPr>
        <w:pStyle w:val="ListParagraph"/>
        <w:numPr>
          <w:ilvl w:val="0"/>
          <w:numId w:val="5"/>
        </w:numPr>
        <w:jc w:val="both"/>
        <w:rPr>
          <w:szCs w:val="22"/>
        </w:rPr>
      </w:pPr>
      <w:r w:rsidRPr="00B270CE">
        <w:rPr>
          <w:szCs w:val="22"/>
        </w:rPr>
        <w:t>Осуществляется ли поддержка проекта после релиза и в каких случаях? (Ярошевич Я.О.)</w:t>
      </w:r>
    </w:p>
    <w:p w:rsidR="00260C49" w:rsidRDefault="00260C49" w:rsidP="00DF0F58">
      <w:pPr>
        <w:pStyle w:val="Heading4"/>
        <w:jc w:val="both"/>
        <w:rPr>
          <w:i w:val="0"/>
          <w:sz w:val="24"/>
          <w:szCs w:val="24"/>
          <w:lang w:val="ru-RU"/>
        </w:rPr>
      </w:pPr>
      <w:r w:rsidRPr="00260C49">
        <w:rPr>
          <w:i w:val="0"/>
          <w:sz w:val="24"/>
          <w:szCs w:val="24"/>
          <w:lang w:val="ru-RU"/>
        </w:rPr>
        <w:t>Моделирование жизненного цикла</w:t>
      </w:r>
    </w:p>
    <w:p w:rsidR="00AE311E" w:rsidRPr="00702BEF" w:rsidRDefault="001B4299" w:rsidP="00DF0F58">
      <w:pPr>
        <w:pStyle w:val="ListParagraph"/>
        <w:numPr>
          <w:ilvl w:val="0"/>
          <w:numId w:val="3"/>
        </w:numPr>
        <w:spacing w:after="160" w:line="259" w:lineRule="auto"/>
        <w:jc w:val="both"/>
        <w:rPr>
          <w:szCs w:val="22"/>
        </w:rPr>
      </w:pPr>
      <w:r>
        <w:rPr>
          <w:szCs w:val="22"/>
        </w:rPr>
        <w:t>Как в Scrum методологии осуществляется контроль рисков</w:t>
      </w:r>
      <w:r w:rsidR="00AE311E" w:rsidRPr="00702BEF">
        <w:rPr>
          <w:szCs w:val="22"/>
        </w:rPr>
        <w:t>? (Белый А.А.)</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наиболее универсальна?</w:t>
      </w:r>
      <w:r w:rsidR="00AE311E" w:rsidRPr="00702BEF">
        <w:rPr>
          <w:szCs w:val="22"/>
        </w:rPr>
        <w:t xml:space="preserve"> (Белый А.А.)</w:t>
      </w:r>
    </w:p>
    <w:p w:rsidR="00AE311E" w:rsidRDefault="001B4299" w:rsidP="00DF0F58">
      <w:pPr>
        <w:pStyle w:val="ListParagraph"/>
        <w:numPr>
          <w:ilvl w:val="0"/>
          <w:numId w:val="3"/>
        </w:numPr>
        <w:spacing w:after="160" w:line="259" w:lineRule="auto"/>
        <w:jc w:val="both"/>
        <w:rPr>
          <w:szCs w:val="22"/>
        </w:rPr>
      </w:pPr>
      <w:r>
        <w:rPr>
          <w:szCs w:val="22"/>
        </w:rPr>
        <w:t xml:space="preserve">Можно ли менять методологию в процессе разработки </w:t>
      </w:r>
      <w:r>
        <w:rPr>
          <w:szCs w:val="22"/>
          <w:lang w:val="en-US"/>
        </w:rPr>
        <w:t>IT</w:t>
      </w:r>
      <w:r>
        <w:rPr>
          <w:szCs w:val="22"/>
        </w:rPr>
        <w:t>-проекта?</w:t>
      </w:r>
      <w:r w:rsidR="00AE311E" w:rsidRPr="00702BEF">
        <w:rPr>
          <w:szCs w:val="22"/>
        </w:rPr>
        <w:t xml:space="preserve"> (Борисевич П.И.)</w:t>
      </w:r>
    </w:p>
    <w:p w:rsidR="001B4299" w:rsidRPr="00702BEF" w:rsidRDefault="001B4299" w:rsidP="00DF0F58">
      <w:pPr>
        <w:pStyle w:val="ListParagraph"/>
        <w:numPr>
          <w:ilvl w:val="0"/>
          <w:numId w:val="3"/>
        </w:numPr>
        <w:spacing w:after="160" w:line="259" w:lineRule="auto"/>
        <w:jc w:val="both"/>
        <w:rPr>
          <w:szCs w:val="22"/>
        </w:rPr>
      </w:pPr>
      <w:r>
        <w:rPr>
          <w:szCs w:val="22"/>
        </w:rPr>
        <w:t>Когда используется модель водопада?</w:t>
      </w:r>
      <w:r w:rsidRPr="00702BEF">
        <w:rPr>
          <w:szCs w:val="22"/>
        </w:rPr>
        <w:t xml:space="preserve"> (Борисевич П.И.)</w:t>
      </w:r>
    </w:p>
    <w:p w:rsidR="00AE311E" w:rsidRPr="00702BEF" w:rsidRDefault="001B4299" w:rsidP="00DF0F58">
      <w:pPr>
        <w:pStyle w:val="ListParagraph"/>
        <w:numPr>
          <w:ilvl w:val="0"/>
          <w:numId w:val="3"/>
        </w:numPr>
        <w:spacing w:after="160" w:line="259" w:lineRule="auto"/>
        <w:jc w:val="both"/>
        <w:rPr>
          <w:szCs w:val="22"/>
        </w:rPr>
      </w:pPr>
      <w:r>
        <w:rPr>
          <w:szCs w:val="22"/>
        </w:rPr>
        <w:t>Кто выбирает методологию</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наименее затратная?</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Какие методологии используют наиболее успешные компании</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4"/>
        </w:numPr>
        <w:spacing w:after="160" w:line="259" w:lineRule="auto"/>
        <w:jc w:val="both"/>
        <w:rPr>
          <w:szCs w:val="22"/>
        </w:rPr>
      </w:pPr>
      <w:r>
        <w:rPr>
          <w:szCs w:val="22"/>
        </w:rPr>
        <w:t>Какие основные отличия между спиральной и итерационной моделью</w:t>
      </w:r>
      <w:r w:rsidR="00AE311E" w:rsidRPr="00702BEF">
        <w:rPr>
          <w:szCs w:val="22"/>
        </w:rPr>
        <w:t>? (Григорьев А.В.)</w:t>
      </w:r>
    </w:p>
    <w:p w:rsidR="001B4299" w:rsidRPr="00702BEF" w:rsidRDefault="001B4299" w:rsidP="00DF0F58">
      <w:pPr>
        <w:pStyle w:val="ListParagraph"/>
        <w:numPr>
          <w:ilvl w:val="0"/>
          <w:numId w:val="4"/>
        </w:numPr>
        <w:spacing w:after="160" w:line="259" w:lineRule="auto"/>
        <w:jc w:val="both"/>
        <w:rPr>
          <w:szCs w:val="22"/>
        </w:rPr>
      </w:pPr>
      <w:r>
        <w:rPr>
          <w:szCs w:val="22"/>
        </w:rPr>
        <w:t>В чем суть экстремального программирования</w:t>
      </w:r>
      <w:r w:rsidRPr="00702BEF">
        <w:rPr>
          <w:szCs w:val="22"/>
        </w:rPr>
        <w:t>? (Григорьев А.В.)</w:t>
      </w:r>
    </w:p>
    <w:p w:rsidR="00D35F3A" w:rsidRDefault="001B4299" w:rsidP="00DF0F58">
      <w:pPr>
        <w:pStyle w:val="ListParagraph"/>
        <w:numPr>
          <w:ilvl w:val="0"/>
          <w:numId w:val="4"/>
        </w:numPr>
        <w:spacing w:after="160" w:line="259" w:lineRule="auto"/>
        <w:jc w:val="both"/>
        <w:rPr>
          <w:szCs w:val="22"/>
        </w:rPr>
      </w:pPr>
      <w:r>
        <w:rPr>
          <w:szCs w:val="22"/>
        </w:rPr>
        <w:t>Суть Scrum</w:t>
      </w:r>
      <w:r w:rsidRPr="001B4299">
        <w:rPr>
          <w:szCs w:val="22"/>
        </w:rPr>
        <w:t xml:space="preserve"> методологии и ее виды.</w:t>
      </w:r>
      <w:r w:rsidRPr="00702BEF">
        <w:rPr>
          <w:szCs w:val="22"/>
        </w:rPr>
        <w:t xml:space="preserve"> (Григорьев А.В.)</w:t>
      </w:r>
    </w:p>
    <w:p w:rsidR="00AE311E" w:rsidRDefault="00D35F3A" w:rsidP="00DF0F58">
      <w:pPr>
        <w:pStyle w:val="ListParagraph"/>
        <w:numPr>
          <w:ilvl w:val="0"/>
          <w:numId w:val="4"/>
        </w:numPr>
        <w:spacing w:after="160" w:line="259" w:lineRule="auto"/>
        <w:jc w:val="both"/>
        <w:rPr>
          <w:szCs w:val="22"/>
        </w:rPr>
      </w:pPr>
      <w:r>
        <w:rPr>
          <w:szCs w:val="22"/>
        </w:rPr>
        <w:t>Какая модель наиболее эффективна</w:t>
      </w:r>
      <w:r w:rsidR="00AE311E" w:rsidRPr="00702BEF">
        <w:rPr>
          <w:szCs w:val="22"/>
        </w:rPr>
        <w:t>? (Ипатов А.Е.)</w:t>
      </w:r>
    </w:p>
    <w:p w:rsidR="00AE311E" w:rsidRPr="00D35F3A" w:rsidRDefault="00D35F3A" w:rsidP="00DF0F58">
      <w:pPr>
        <w:pStyle w:val="ListParagraph"/>
        <w:numPr>
          <w:ilvl w:val="0"/>
          <w:numId w:val="4"/>
        </w:numPr>
        <w:spacing w:after="160" w:line="259" w:lineRule="auto"/>
        <w:jc w:val="both"/>
        <w:rPr>
          <w:szCs w:val="22"/>
        </w:rPr>
      </w:pPr>
      <w:r>
        <w:rPr>
          <w:szCs w:val="22"/>
        </w:rPr>
        <w:t>Какая методология наиболее универсальна?</w:t>
      </w:r>
      <w:r w:rsidR="00AE311E" w:rsidRPr="00D35F3A">
        <w:rPr>
          <w:szCs w:val="22"/>
        </w:rPr>
        <w:t xml:space="preserve"> (Ипатов А.Е.)</w:t>
      </w:r>
    </w:p>
    <w:p w:rsidR="00D35F3A" w:rsidRDefault="00D35F3A" w:rsidP="00DF0F58">
      <w:pPr>
        <w:pStyle w:val="ListParagraph"/>
        <w:numPr>
          <w:ilvl w:val="0"/>
          <w:numId w:val="1"/>
        </w:numPr>
        <w:spacing w:after="160" w:line="259" w:lineRule="auto"/>
        <w:jc w:val="both"/>
        <w:rPr>
          <w:szCs w:val="22"/>
        </w:rPr>
      </w:pPr>
      <w:r>
        <w:rPr>
          <w:szCs w:val="22"/>
        </w:rPr>
        <w:t xml:space="preserve">В чем заключается простота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1"/>
        </w:numPr>
        <w:spacing w:after="160" w:line="259" w:lineRule="auto"/>
        <w:jc w:val="both"/>
        <w:rPr>
          <w:szCs w:val="22"/>
        </w:rPr>
      </w:pPr>
      <w:r>
        <w:rPr>
          <w:szCs w:val="22"/>
        </w:rPr>
        <w:t xml:space="preserve">Как происходит переход между спринтами в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2"/>
        </w:numPr>
        <w:spacing w:after="160" w:line="259" w:lineRule="auto"/>
        <w:jc w:val="both"/>
        <w:rPr>
          <w:szCs w:val="22"/>
        </w:rPr>
      </w:pPr>
      <w:r>
        <w:rPr>
          <w:szCs w:val="22"/>
        </w:rPr>
        <w:t>В чем преимущества и недостатки каждой из методологий</w:t>
      </w:r>
      <w:r w:rsidR="00AE311E" w:rsidRPr="00702BEF">
        <w:rPr>
          <w:szCs w:val="22"/>
        </w:rPr>
        <w:t>?</w:t>
      </w:r>
      <w:r>
        <w:rPr>
          <w:szCs w:val="22"/>
        </w:rPr>
        <w:t xml:space="preserve"> Какая из них наиболее оптимальна?</w:t>
      </w:r>
      <w:r w:rsidR="00AE311E" w:rsidRPr="00702BEF">
        <w:rPr>
          <w:szCs w:val="22"/>
        </w:rPr>
        <w:t xml:space="preserve"> (Лебедев Н.А.)</w:t>
      </w:r>
    </w:p>
    <w:p w:rsidR="008B3E13" w:rsidRPr="009D1485" w:rsidRDefault="0033593A" w:rsidP="00DF0F58">
      <w:pPr>
        <w:pStyle w:val="ListParagraph"/>
        <w:numPr>
          <w:ilvl w:val="0"/>
          <w:numId w:val="2"/>
        </w:numPr>
        <w:spacing w:after="160" w:line="259" w:lineRule="auto"/>
        <w:jc w:val="both"/>
        <w:rPr>
          <w:szCs w:val="22"/>
        </w:rPr>
      </w:pPr>
      <w:r w:rsidRPr="0033593A">
        <w:rPr>
          <w:szCs w:val="22"/>
        </w:rPr>
        <w:t>Каковы</w:t>
      </w:r>
      <w:r w:rsidR="008B3E13" w:rsidRPr="009D1485">
        <w:rPr>
          <w:szCs w:val="22"/>
        </w:rPr>
        <w:t xml:space="preserve"> минусы SCRUM-a, если они есть. (Ровдо Д.И.)</w:t>
      </w:r>
    </w:p>
    <w:p w:rsidR="008B3E13" w:rsidRPr="009D1485" w:rsidRDefault="0033593A" w:rsidP="00DF0F58">
      <w:pPr>
        <w:pStyle w:val="ListParagraph"/>
        <w:numPr>
          <w:ilvl w:val="0"/>
          <w:numId w:val="2"/>
        </w:numPr>
        <w:spacing w:after="160" w:line="259" w:lineRule="auto"/>
        <w:jc w:val="both"/>
        <w:rPr>
          <w:szCs w:val="22"/>
        </w:rPr>
      </w:pPr>
      <w:r w:rsidRPr="009D1485">
        <w:rPr>
          <w:szCs w:val="22"/>
        </w:rPr>
        <w:t>Какая</w:t>
      </w:r>
      <w:r w:rsidRPr="0033593A">
        <w:rPr>
          <w:szCs w:val="22"/>
        </w:rPr>
        <w:t xml:space="preserve"> </w:t>
      </w:r>
      <w:r w:rsidRPr="009D1485">
        <w:rPr>
          <w:szCs w:val="22"/>
        </w:rPr>
        <w:t>модель</w:t>
      </w:r>
      <w:r w:rsidR="008B3E13" w:rsidRPr="009D1485">
        <w:rPr>
          <w:szCs w:val="22"/>
        </w:rPr>
        <w:t xml:space="preserve"> самая оптимальная? (Ровдо Д.И.)</w:t>
      </w:r>
    </w:p>
    <w:p w:rsidR="008B3E13" w:rsidRPr="009D1485" w:rsidRDefault="0033593A" w:rsidP="00DF0F58">
      <w:pPr>
        <w:pStyle w:val="ListParagraph"/>
        <w:numPr>
          <w:ilvl w:val="0"/>
          <w:numId w:val="2"/>
        </w:numPr>
        <w:spacing w:after="160" w:line="259" w:lineRule="auto"/>
        <w:jc w:val="both"/>
        <w:rPr>
          <w:szCs w:val="22"/>
        </w:rPr>
      </w:pPr>
      <w:r>
        <w:rPr>
          <w:szCs w:val="22"/>
        </w:rPr>
        <w:t>П</w:t>
      </w:r>
      <w:r w:rsidR="008B3E13" w:rsidRPr="009D1485">
        <w:rPr>
          <w:szCs w:val="22"/>
        </w:rPr>
        <w:t>очему модель "спираль" довольно известна? Ведь, по сути, она почти не отличается от итерационной. Какие есть особенности этой модели, которые отличают ее от других? (Ровдо Д.И.)</w:t>
      </w:r>
    </w:p>
    <w:p w:rsidR="00AE311E" w:rsidRPr="00702BEF" w:rsidRDefault="005247A7" w:rsidP="00DF0F58">
      <w:pPr>
        <w:pStyle w:val="ListParagraph"/>
        <w:numPr>
          <w:ilvl w:val="0"/>
          <w:numId w:val="3"/>
        </w:numPr>
        <w:spacing w:after="160" w:line="259" w:lineRule="auto"/>
        <w:jc w:val="both"/>
        <w:rPr>
          <w:szCs w:val="22"/>
        </w:rPr>
      </w:pPr>
      <w:r>
        <w:rPr>
          <w:szCs w:val="22"/>
        </w:rPr>
        <w:t>Какая методология сейчас используется наиболее часто</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От чего зависит выбор той или иной модели</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 xml:space="preserve">Можно ли изменять спринт при </w:t>
      </w:r>
      <w:r>
        <w:rPr>
          <w:szCs w:val="22"/>
          <w:lang w:val="en-US"/>
        </w:rPr>
        <w:t>Scrum</w:t>
      </w:r>
      <w:r>
        <w:rPr>
          <w:szCs w:val="22"/>
        </w:rPr>
        <w:t xml:space="preserve"> методологии</w:t>
      </w:r>
      <w:r w:rsidR="00AE311E" w:rsidRPr="00702BEF">
        <w:rPr>
          <w:szCs w:val="22"/>
        </w:rPr>
        <w:t>? (Трубач Г.Г.)</w:t>
      </w:r>
    </w:p>
    <w:p w:rsidR="00AE311E" w:rsidRDefault="005247A7" w:rsidP="00DF0F58">
      <w:pPr>
        <w:pStyle w:val="ListParagraph"/>
        <w:numPr>
          <w:ilvl w:val="0"/>
          <w:numId w:val="3"/>
        </w:numPr>
        <w:spacing w:after="160" w:line="259" w:lineRule="auto"/>
        <w:jc w:val="both"/>
        <w:rPr>
          <w:szCs w:val="22"/>
        </w:rPr>
      </w:pPr>
      <w:r>
        <w:rPr>
          <w:szCs w:val="22"/>
        </w:rPr>
        <w:t xml:space="preserve">Чем грозит срыв спринта при </w:t>
      </w:r>
      <w:r>
        <w:rPr>
          <w:szCs w:val="22"/>
          <w:lang w:val="en-US"/>
        </w:rPr>
        <w:t>Scrum</w:t>
      </w:r>
      <w:r>
        <w:rPr>
          <w:szCs w:val="22"/>
        </w:rPr>
        <w:t xml:space="preserve"> методологии</w:t>
      </w:r>
      <w:r w:rsidR="00AE311E" w:rsidRPr="00702BEF">
        <w:rPr>
          <w:szCs w:val="22"/>
        </w:rPr>
        <w:t xml:space="preserve">?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 xml:space="preserve">Можно ли изменять сроки спринта при </w:t>
      </w:r>
      <w:r>
        <w:rPr>
          <w:szCs w:val="22"/>
          <w:lang w:val="en-US"/>
        </w:rPr>
        <w:t>Scrum</w:t>
      </w:r>
      <w:r>
        <w:rPr>
          <w:szCs w:val="22"/>
        </w:rPr>
        <w:t xml:space="preserve"> методологии?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Каковы основные принципы экстремального программирования?</w:t>
      </w:r>
      <w:r w:rsidR="003E1C08">
        <w:rPr>
          <w:szCs w:val="22"/>
        </w:rPr>
        <w:t xml:space="preserve"> Как происходит работа с заказчиком</w:t>
      </w:r>
      <w:r>
        <w:rPr>
          <w:szCs w:val="22"/>
        </w:rPr>
        <w:t xml:space="preserve"> </w:t>
      </w:r>
      <w:r w:rsidR="003E1C08">
        <w:rPr>
          <w:szCs w:val="22"/>
        </w:rPr>
        <w:t>в данной методологии?</w:t>
      </w:r>
      <w:r w:rsidR="003E1C08" w:rsidRPr="00702BEF">
        <w:rPr>
          <w:szCs w:val="22"/>
        </w:rPr>
        <w:t xml:space="preserve"> (</w:t>
      </w:r>
      <w:r w:rsidRPr="00702BEF">
        <w:rPr>
          <w:szCs w:val="22"/>
        </w:rPr>
        <w:t>Трубач Г.Г.)</w:t>
      </w:r>
    </w:p>
    <w:p w:rsidR="00BA7595" w:rsidRPr="00702BEF" w:rsidRDefault="005939C4" w:rsidP="00DF0F58">
      <w:pPr>
        <w:pStyle w:val="ListParagraph"/>
        <w:numPr>
          <w:ilvl w:val="0"/>
          <w:numId w:val="3"/>
        </w:numPr>
        <w:spacing w:after="160" w:line="259" w:lineRule="auto"/>
        <w:jc w:val="both"/>
        <w:rPr>
          <w:szCs w:val="22"/>
        </w:rPr>
      </w:pPr>
      <w:r>
        <w:rPr>
          <w:szCs w:val="22"/>
        </w:rPr>
        <w:t>Какая методология сейчас наиболее популярна</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t xml:space="preserve">Каковы особенности </w:t>
      </w:r>
      <w:r>
        <w:rPr>
          <w:szCs w:val="22"/>
          <w:lang w:val="en-US"/>
        </w:rPr>
        <w:t>Scrum</w:t>
      </w:r>
      <w:r>
        <w:rPr>
          <w:szCs w:val="22"/>
        </w:rPr>
        <w:t xml:space="preserve"> методологии</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lastRenderedPageBreak/>
        <w:t>Примеры использования тех или иных методологий</w:t>
      </w:r>
      <w:r w:rsidR="00BA7595" w:rsidRPr="00702BEF">
        <w:rPr>
          <w:szCs w:val="22"/>
        </w:rPr>
        <w:t>? (</w:t>
      </w:r>
      <w:r w:rsidR="00BA7595" w:rsidRPr="009B0114">
        <w:rPr>
          <w:szCs w:val="22"/>
        </w:rPr>
        <w:t>Щавровский</w:t>
      </w:r>
      <w:r w:rsidR="00BA7595">
        <w:rPr>
          <w:szCs w:val="22"/>
        </w:rPr>
        <w:t xml:space="preserve"> С.А</w:t>
      </w:r>
      <w:r w:rsidR="00BA7595" w:rsidRPr="00702BEF">
        <w:rPr>
          <w:szCs w:val="22"/>
        </w:rPr>
        <w:t>.)</w:t>
      </w:r>
    </w:p>
    <w:p w:rsidR="00AE311E" w:rsidRPr="00702BEF" w:rsidRDefault="009B0114" w:rsidP="00DF0F58">
      <w:pPr>
        <w:pStyle w:val="ListParagraph"/>
        <w:numPr>
          <w:ilvl w:val="0"/>
          <w:numId w:val="3"/>
        </w:numPr>
        <w:spacing w:after="160" w:line="259" w:lineRule="auto"/>
        <w:jc w:val="both"/>
        <w:rPr>
          <w:szCs w:val="22"/>
        </w:rPr>
      </w:pPr>
      <w:r>
        <w:rPr>
          <w:szCs w:val="22"/>
        </w:rPr>
        <w:t>Какая модель используется чаще других</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В чем разница между итеративной и спиральной моделью</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Как выбрать лучшую модель для конкретного проекта</w:t>
      </w:r>
      <w:r w:rsidR="00AE311E" w:rsidRPr="00702BEF">
        <w:rPr>
          <w:szCs w:val="22"/>
        </w:rPr>
        <w:t>? (Ярошевич Я.О.)</w:t>
      </w:r>
    </w:p>
    <w:p w:rsidR="00AE311E" w:rsidRDefault="009B0114" w:rsidP="00DF0F58">
      <w:pPr>
        <w:pStyle w:val="ListParagraph"/>
        <w:numPr>
          <w:ilvl w:val="0"/>
          <w:numId w:val="3"/>
        </w:numPr>
        <w:spacing w:after="160" w:line="259" w:lineRule="auto"/>
        <w:jc w:val="both"/>
        <w:rPr>
          <w:szCs w:val="22"/>
        </w:rPr>
      </w:pPr>
      <w:r>
        <w:rPr>
          <w:szCs w:val="22"/>
        </w:rPr>
        <w:t>Проводят ли компании тренинги по изучению той или иной модели</w:t>
      </w:r>
      <w:r w:rsidR="00AE311E" w:rsidRPr="00D35F3A">
        <w:rPr>
          <w:szCs w:val="22"/>
        </w:rPr>
        <w:t>? (Ярошевич Я.О.)</w:t>
      </w:r>
    </w:p>
    <w:p w:rsidR="00CA5872" w:rsidRDefault="009B0114" w:rsidP="00DF0F58">
      <w:pPr>
        <w:pStyle w:val="ListParagraph"/>
        <w:numPr>
          <w:ilvl w:val="0"/>
          <w:numId w:val="3"/>
        </w:numPr>
        <w:spacing w:after="160" w:line="259" w:lineRule="auto"/>
        <w:jc w:val="both"/>
        <w:rPr>
          <w:szCs w:val="22"/>
        </w:rPr>
      </w:pPr>
      <w:r>
        <w:rPr>
          <w:szCs w:val="22"/>
        </w:rPr>
        <w:t>Какие существуют методологии, придуманные самими компаниями</w:t>
      </w:r>
      <w:r w:rsidRPr="00D35F3A">
        <w:rPr>
          <w:szCs w:val="22"/>
        </w:rPr>
        <w:t>? (Ярошевич Я.О.)</w:t>
      </w:r>
    </w:p>
    <w:p w:rsidR="000A169B" w:rsidRDefault="0010057D" w:rsidP="00DF0F58">
      <w:pPr>
        <w:pStyle w:val="Heading4"/>
        <w:jc w:val="both"/>
        <w:rPr>
          <w:i w:val="0"/>
          <w:sz w:val="24"/>
          <w:szCs w:val="24"/>
          <w:lang w:val="ru-RU"/>
        </w:rPr>
      </w:pPr>
      <w:r>
        <w:rPr>
          <w:i w:val="0"/>
          <w:sz w:val="24"/>
          <w:szCs w:val="24"/>
          <w:lang w:val="ru-RU"/>
        </w:rPr>
        <w:t>Мозговой штурм</w:t>
      </w:r>
    </w:p>
    <w:p w:rsidR="00403E43" w:rsidRPr="006802E8" w:rsidRDefault="00403E43" w:rsidP="00DF0F58">
      <w:pPr>
        <w:pStyle w:val="ListParagraph"/>
        <w:numPr>
          <w:ilvl w:val="0"/>
          <w:numId w:val="3"/>
        </w:numPr>
        <w:spacing w:after="160" w:line="259" w:lineRule="auto"/>
        <w:jc w:val="both"/>
        <w:rPr>
          <w:szCs w:val="22"/>
        </w:rPr>
      </w:pPr>
      <w:r w:rsidRPr="006802E8">
        <w:rPr>
          <w:szCs w:val="22"/>
        </w:rPr>
        <w:t>Может ли мозговой штурм проводится удаленно (например, по Skype)?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Что произойдет, если при мозговом штурме, в команде находятся люди, которые друг с другом в плохих отношениях?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Как можно сорвать мозговой штурм? (Гетьман С.И.)</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Проводятся ли мозговые штурмы в крупных компаниях?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Кто оценивает и отсеивает идеи: вся группа или кто-то конкретный?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Почему 6-12 человек при мозговом штурме является оптимальным количеством? Уложится ли команда в отведенное время? (Лебедев Н.А.)</w:t>
      </w:r>
    </w:p>
    <w:p w:rsidR="00403E43" w:rsidRPr="00F746E4" w:rsidRDefault="00403E43" w:rsidP="00DF0F58">
      <w:pPr>
        <w:pStyle w:val="ListParagraph"/>
        <w:numPr>
          <w:ilvl w:val="0"/>
          <w:numId w:val="4"/>
        </w:numPr>
        <w:spacing w:after="160" w:line="259" w:lineRule="auto"/>
        <w:jc w:val="both"/>
        <w:rPr>
          <w:szCs w:val="22"/>
        </w:rPr>
      </w:pPr>
      <w:r w:rsidRPr="006802E8">
        <w:rPr>
          <w:szCs w:val="22"/>
        </w:rPr>
        <w:t xml:space="preserve">Можно </w:t>
      </w:r>
      <w:r w:rsidRPr="00F746E4">
        <w:rPr>
          <w:szCs w:val="22"/>
        </w:rPr>
        <w:t>ли провести мозговой штурм с самим собой? (Лебедев Н.А.)</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для мозговых штурмов так важно отсутствие критики?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Кто отвечает за анализ идей/решений?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Есть ли у мозговых штурмов чёткие временные ограничения?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Какого рода вопросы/проблемы решаются во время мозговых штурмов?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 часто стоит устраивать мозговые штурмы?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важнее количество высказанных идей, чем их качество? (Михальцова А.Ю.)</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Существует ли разделение ролей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Какова продолжительность рабочего дня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Часто ли используется методика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Какие известные команды используют методику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Будете ли вы продвигать методику мозгового штурма в своем рабочем окружении? (Щавровский С.А.)</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Где мозговой штурм может быть применен? (Ярошевич Я.О.)</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Как предотвратить хаос во время мозгового штурма (вечные споры, ругательство и т.д.)? (Ярошевич Я.О.)</w:t>
      </w:r>
    </w:p>
    <w:p w:rsidR="00403E43" w:rsidRDefault="00403E43" w:rsidP="00DF0F58">
      <w:pPr>
        <w:pStyle w:val="ListParagraph"/>
        <w:numPr>
          <w:ilvl w:val="0"/>
          <w:numId w:val="3"/>
        </w:numPr>
        <w:spacing w:after="160" w:line="259" w:lineRule="auto"/>
        <w:jc w:val="both"/>
        <w:rPr>
          <w:szCs w:val="22"/>
        </w:rPr>
      </w:pPr>
      <w:r w:rsidRPr="00F746E4">
        <w:rPr>
          <w:szCs w:val="22"/>
        </w:rPr>
        <w:t>Как из практик мозгового штурма наиболее эффективна? (Ярошевич Я.О.)</w:t>
      </w:r>
    </w:p>
    <w:p w:rsidR="00DE08A4" w:rsidRPr="00DE08A4" w:rsidRDefault="00DE08A4" w:rsidP="00DF0F58">
      <w:pPr>
        <w:pStyle w:val="Heading4"/>
        <w:jc w:val="both"/>
        <w:rPr>
          <w:i w:val="0"/>
          <w:sz w:val="24"/>
          <w:szCs w:val="24"/>
          <w:lang w:val="ru-RU"/>
        </w:rPr>
      </w:pPr>
      <w:r w:rsidRPr="00DE08A4">
        <w:rPr>
          <w:i w:val="0"/>
          <w:sz w:val="24"/>
          <w:szCs w:val="24"/>
          <w:lang w:val="ru-RU"/>
        </w:rPr>
        <w:t>Классификация программного обеспечения</w:t>
      </w:r>
    </w:p>
    <w:p w:rsidR="00A1124F" w:rsidRPr="005D2F75" w:rsidRDefault="00A1124F" w:rsidP="00DF0F58">
      <w:pPr>
        <w:pStyle w:val="ListParagraph"/>
        <w:numPr>
          <w:ilvl w:val="0"/>
          <w:numId w:val="3"/>
        </w:numPr>
        <w:spacing w:after="160" w:line="259" w:lineRule="auto"/>
        <w:jc w:val="both"/>
        <w:rPr>
          <w:szCs w:val="22"/>
        </w:rPr>
      </w:pPr>
      <w:r w:rsidRPr="005D2F75">
        <w:rPr>
          <w:szCs w:val="22"/>
        </w:rPr>
        <w:t>Что мешает использовать свободное по с GPL, для своих приложений, вместо того, чтобы платить за "снятие лицензии"? (Как именно снимается лицензия) (Белый А.А.)</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Какие альтернативен свободные ОС есть для обеспечения независимости, а также удобства для пользователя (Белый А.А.)</w:t>
      </w:r>
    </w:p>
    <w:p w:rsidR="00A1124F" w:rsidRPr="005D2F75" w:rsidRDefault="00A1124F" w:rsidP="00DF0F58">
      <w:pPr>
        <w:pStyle w:val="ListParagraph"/>
        <w:numPr>
          <w:ilvl w:val="0"/>
          <w:numId w:val="3"/>
        </w:numPr>
        <w:spacing w:after="160" w:line="259" w:lineRule="auto"/>
        <w:jc w:val="both"/>
        <w:rPr>
          <w:szCs w:val="22"/>
        </w:rPr>
      </w:pPr>
      <w:r w:rsidRPr="005D2F75">
        <w:rPr>
          <w:rFonts w:eastAsia="Times New Roman"/>
          <w:szCs w:val="22"/>
        </w:rPr>
        <w:t xml:space="preserve">Какая типовая лицензия для Open Source приложений подходит для использования в коммерческих целях?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rFonts w:cstheme="minorHAnsi"/>
          <w:szCs w:val="22"/>
          <w:bdr w:val="none" w:sz="0" w:space="0" w:color="auto" w:frame="1"/>
        </w:rPr>
        <w:t xml:space="preserve">Что могут сделать нарушителю </w:t>
      </w:r>
      <w:r w:rsidRPr="005D2F75">
        <w:rPr>
          <w:rFonts w:cstheme="minorHAnsi"/>
          <w:szCs w:val="22"/>
          <w:bdr w:val="none" w:sz="0" w:space="0" w:color="auto" w:frame="1"/>
          <w:lang w:val="en-US"/>
        </w:rPr>
        <w:t>GPL</w:t>
      </w:r>
      <w:r w:rsidRPr="005D2F75">
        <w:rPr>
          <w:rFonts w:cstheme="minorHAnsi"/>
          <w:szCs w:val="22"/>
          <w:bdr w:val="none" w:sz="0" w:space="0" w:color="auto" w:frame="1"/>
        </w:rPr>
        <w:t xml:space="preserve">?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 выбирать лицензию для свободного софта? (Борисевич П.И.)</w:t>
      </w:r>
    </w:p>
    <w:p w:rsidR="00A1124F" w:rsidRPr="005D2F75" w:rsidRDefault="00A1124F" w:rsidP="00DF0F58">
      <w:pPr>
        <w:pStyle w:val="ListParagraph"/>
        <w:numPr>
          <w:ilvl w:val="0"/>
          <w:numId w:val="3"/>
        </w:numPr>
        <w:jc w:val="both"/>
        <w:rPr>
          <w:szCs w:val="22"/>
        </w:rPr>
      </w:pPr>
      <w:r w:rsidRPr="005D2F75">
        <w:rPr>
          <w:szCs w:val="22"/>
        </w:rPr>
        <w:lastRenderedPageBreak/>
        <w:t>В чём особенность MIT License? В чём её основные преимущества и недостатки в сравнении с GPL? (Гетьман С.И.)</w:t>
      </w:r>
    </w:p>
    <w:p w:rsidR="00A1124F" w:rsidRPr="005D2F75" w:rsidRDefault="00A1124F" w:rsidP="00DF0F58">
      <w:pPr>
        <w:pStyle w:val="ListParagraph"/>
        <w:numPr>
          <w:ilvl w:val="0"/>
          <w:numId w:val="3"/>
        </w:numPr>
        <w:jc w:val="both"/>
        <w:rPr>
          <w:szCs w:val="22"/>
        </w:rPr>
      </w:pPr>
      <w:r w:rsidRPr="005D2F75">
        <w:rPr>
          <w:szCs w:val="22"/>
        </w:rPr>
        <w:t>В чём особенности лицензирования GitHub проектов? (Гетьман С.И.)</w:t>
      </w:r>
    </w:p>
    <w:p w:rsidR="00A1124F" w:rsidRDefault="00A1124F" w:rsidP="00DF0F58">
      <w:pPr>
        <w:pStyle w:val="ListParagraph"/>
        <w:numPr>
          <w:ilvl w:val="0"/>
          <w:numId w:val="3"/>
        </w:numPr>
        <w:jc w:val="both"/>
        <w:rPr>
          <w:szCs w:val="22"/>
        </w:rPr>
      </w:pPr>
      <w:r w:rsidRPr="009D4FB6">
        <w:rPr>
          <w:szCs w:val="22"/>
        </w:rPr>
        <w:t xml:space="preserve">Как свободное ПО влияет на рынок и на зарплаты программистов, менеджеров? </w:t>
      </w:r>
    </w:p>
    <w:p w:rsidR="00A1124F" w:rsidRPr="009D4FB6" w:rsidRDefault="00A1124F" w:rsidP="00DF0F58">
      <w:pPr>
        <w:pStyle w:val="ListParagraph"/>
        <w:jc w:val="both"/>
        <w:rPr>
          <w:szCs w:val="22"/>
        </w:rPr>
      </w:pPr>
      <w:r w:rsidRPr="009D4FB6">
        <w:rPr>
          <w:szCs w:val="22"/>
        </w:rPr>
        <w:t>(Гетьман С.И.)</w:t>
      </w:r>
    </w:p>
    <w:p w:rsidR="00A1124F" w:rsidRPr="005D2F75" w:rsidRDefault="00A1124F" w:rsidP="00DF0F58">
      <w:pPr>
        <w:pStyle w:val="ListParagraph"/>
        <w:numPr>
          <w:ilvl w:val="0"/>
          <w:numId w:val="3"/>
        </w:numPr>
        <w:jc w:val="both"/>
        <w:rPr>
          <w:szCs w:val="22"/>
        </w:rPr>
      </w:pPr>
      <w:r w:rsidRPr="005D2F75">
        <w:rPr>
          <w:szCs w:val="22"/>
        </w:rPr>
        <w:t>На какие хлеба живёт Ричард Столман? (Гетьман С.И.)</w:t>
      </w:r>
    </w:p>
    <w:p w:rsidR="00A1124F" w:rsidRPr="005D2F75" w:rsidRDefault="00A1124F" w:rsidP="00DF0F58">
      <w:pPr>
        <w:pStyle w:val="ListParagraph"/>
        <w:numPr>
          <w:ilvl w:val="0"/>
          <w:numId w:val="3"/>
        </w:numPr>
        <w:jc w:val="both"/>
        <w:rPr>
          <w:szCs w:val="22"/>
        </w:rPr>
      </w:pPr>
      <w:r>
        <w:rPr>
          <w:szCs w:val="22"/>
        </w:rPr>
        <w:t>Как O</w:t>
      </w:r>
      <w:r w:rsidRPr="005D2F75">
        <w:rPr>
          <w:szCs w:val="22"/>
        </w:rPr>
        <w:t>pen</w:t>
      </w:r>
      <w:r w:rsidRPr="009D4FB6">
        <w:rPr>
          <w:szCs w:val="22"/>
        </w:rPr>
        <w:t xml:space="preserve"> </w:t>
      </w:r>
      <w:r>
        <w:rPr>
          <w:szCs w:val="22"/>
          <w:lang w:val="en-US"/>
        </w:rPr>
        <w:t>S</w:t>
      </w:r>
      <w:r w:rsidRPr="005D2F75">
        <w:rPr>
          <w:szCs w:val="22"/>
        </w:rPr>
        <w:t>ource / free лицензии борются с вредителями? (Гетьман С.И.)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Насколько важен выбор лицензии для разработки ПО? Бывали ли случаи судебных тяжб из-за неправильно выбранной лицензии? (Гетьман С.И.)</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Какие существуют типы лицензий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твой взгляд, есть ли перспектива развития направления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происходит тестирование </w:t>
      </w:r>
      <w:r w:rsidRPr="005D2F75">
        <w:rPr>
          <w:szCs w:val="22"/>
          <w:lang w:val="en-US"/>
        </w:rPr>
        <w:t>O</w:t>
      </w:r>
      <w:r w:rsidRPr="005D2F75">
        <w:rPr>
          <w:szCs w:val="22"/>
        </w:rPr>
        <w:t>pen Source проектов?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Назови какие-нибудь популярные </w:t>
      </w:r>
      <w:r w:rsidRPr="005D2F75">
        <w:rPr>
          <w:szCs w:val="22"/>
          <w:lang w:val="en-US"/>
        </w:rPr>
        <w:t>O</w:t>
      </w:r>
      <w:r w:rsidRPr="005D2F75">
        <w:rPr>
          <w:szCs w:val="22"/>
        </w:rPr>
        <w:t>pen Source проекты.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Существует ли свободное ПО, которые нарушает 4 свободы?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В чем выгода для организации, которая работает под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Как сложилось, что образовались такие кластеры как Freeware, FreeSoft, ComSoft?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заработать на рынке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ваш взгляд, какое будущее у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Существуют другие лицензии, кроме GPL? Если есть, то почему нет единого стандарта? (Лебедев Н.А.)</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Какие проблемы с законом могут возникнуть при использовании Open Source? </w:t>
      </w:r>
    </w:p>
    <w:p w:rsidR="00A1124F" w:rsidRPr="005D2F75" w:rsidRDefault="00A1124F" w:rsidP="00DF0F58">
      <w:pPr>
        <w:pStyle w:val="ListParagraph"/>
        <w:spacing w:after="160" w:line="259" w:lineRule="auto"/>
        <w:jc w:val="both"/>
        <w:rPr>
          <w:szCs w:val="22"/>
        </w:rPr>
      </w:pPr>
      <w:r w:rsidRPr="005D2F75">
        <w:rPr>
          <w:szCs w:val="22"/>
        </w:rPr>
        <w:t>(Михальцова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Любой ли желающий может использовать Open Source?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Считаешь ли ты эффективным использование Open Source и почему?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Возможно ли в дальнейшем переведение всего ПО на открытое?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Как именно владельцы свободного ПО с лицензией GPL обходят ее и продают возможность пользоваться своим продуктом, не "заражая" покупателей?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Почему все вокруг так увлечены </w:t>
      </w:r>
      <w:r w:rsidRPr="005D2F75">
        <w:rPr>
          <w:szCs w:val="22"/>
          <w:lang w:val="en-US"/>
        </w:rPr>
        <w:t>O</w:t>
      </w:r>
      <w:r w:rsidRPr="005D2F75">
        <w:rPr>
          <w:szCs w:val="22"/>
        </w:rPr>
        <w:t xml:space="preserve">pen </w:t>
      </w:r>
      <w:r w:rsidRPr="005D2F75">
        <w:rPr>
          <w:szCs w:val="22"/>
          <w:lang w:val="en-US"/>
        </w:rPr>
        <w:t>S</w:t>
      </w:r>
      <w:r w:rsidRPr="005D2F75">
        <w:rPr>
          <w:szCs w:val="22"/>
        </w:rPr>
        <w:t>ource проектами?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 чем смысл подхода владельцев софта с открытым исходным кодом, но запретом его использовать? (Ровдо Д.И.)</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Как в проектах отслеживается тип лицензии?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Возможно ли в открытых приложениях использовать проприетарный софт и наоборот?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 xml:space="preserve">Какие самые известные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проекты существуют? (Трубач Г.Г.)</w:t>
      </w:r>
    </w:p>
    <w:p w:rsidR="00A1124F" w:rsidRPr="005D2F75" w:rsidRDefault="00A1124F" w:rsidP="00DF0F58">
      <w:pPr>
        <w:pStyle w:val="ListParagraph"/>
        <w:numPr>
          <w:ilvl w:val="0"/>
          <w:numId w:val="2"/>
        </w:numPr>
        <w:spacing w:after="160" w:line="256" w:lineRule="auto"/>
        <w:jc w:val="both"/>
        <w:rPr>
          <w:rFonts w:eastAsia="Helvetica" w:cs="Helvetica"/>
          <w:szCs w:val="22"/>
        </w:rPr>
      </w:pPr>
      <w:r w:rsidRPr="005D2F75">
        <w:rPr>
          <w:szCs w:val="22"/>
        </w:rPr>
        <w:t xml:space="preserve">Какая ответственность предполагается за использование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проектов в коммерческих целях? (Трубач Г.Г.)</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Примеры свободного программного обеспечения? (Ярошевич Я.О.)</w:t>
      </w:r>
    </w:p>
    <w:p w:rsidR="00A1124F" w:rsidRPr="005D2F75" w:rsidRDefault="00A1124F" w:rsidP="00DF0F58">
      <w:pPr>
        <w:pStyle w:val="ListParagraph"/>
        <w:numPr>
          <w:ilvl w:val="0"/>
          <w:numId w:val="3"/>
        </w:numPr>
        <w:spacing w:after="160" w:line="259" w:lineRule="auto"/>
        <w:jc w:val="both"/>
        <w:rPr>
          <w:szCs w:val="22"/>
        </w:rPr>
      </w:pPr>
      <w:r w:rsidRPr="005D2F75">
        <w:rPr>
          <w:szCs w:val="22"/>
        </w:rPr>
        <w:t xml:space="preserve">Можно ли отойти от одного или нескольких пунктов из десяти пунктов в определении </w:t>
      </w:r>
      <w:r w:rsidRPr="005D2F75">
        <w:rPr>
          <w:szCs w:val="22"/>
          <w:lang w:val="en-US"/>
        </w:rPr>
        <w:t>O</w:t>
      </w:r>
      <w:r w:rsidRPr="005D2F75">
        <w:rPr>
          <w:szCs w:val="22"/>
        </w:rPr>
        <w:t xml:space="preserve">pen </w:t>
      </w:r>
      <w:r w:rsidRPr="005D2F75">
        <w:rPr>
          <w:szCs w:val="22"/>
          <w:lang w:val="en-US"/>
        </w:rPr>
        <w:t>S</w:t>
      </w:r>
      <w:r w:rsidRPr="005D2F75">
        <w:rPr>
          <w:szCs w:val="22"/>
        </w:rPr>
        <w:t>ource программного обеспечения, и всё равно считать его таковым? (Ярошевич Я.О.)</w:t>
      </w:r>
    </w:p>
    <w:p w:rsidR="00A1124F" w:rsidRPr="00A1124F" w:rsidRDefault="00A1124F" w:rsidP="00DF0F58">
      <w:pPr>
        <w:pStyle w:val="ListParagraph"/>
        <w:numPr>
          <w:ilvl w:val="0"/>
          <w:numId w:val="3"/>
        </w:numPr>
        <w:spacing w:after="160" w:line="259" w:lineRule="auto"/>
        <w:jc w:val="both"/>
        <w:rPr>
          <w:szCs w:val="22"/>
        </w:rPr>
      </w:pPr>
      <w:r w:rsidRPr="00A1124F">
        <w:rPr>
          <w:szCs w:val="22"/>
        </w:rPr>
        <w:t xml:space="preserve">Примеры </w:t>
      </w:r>
      <w:r w:rsidRPr="00A1124F">
        <w:rPr>
          <w:szCs w:val="22"/>
          <w:lang w:val="en-US"/>
        </w:rPr>
        <w:t>O</w:t>
      </w:r>
      <w:r w:rsidRPr="00A1124F">
        <w:rPr>
          <w:szCs w:val="22"/>
        </w:rPr>
        <w:t xml:space="preserve">pen </w:t>
      </w:r>
      <w:r w:rsidRPr="00A1124F">
        <w:rPr>
          <w:szCs w:val="22"/>
          <w:lang w:val="en-US"/>
        </w:rPr>
        <w:t>S</w:t>
      </w:r>
      <w:r w:rsidRPr="00A1124F">
        <w:rPr>
          <w:szCs w:val="22"/>
        </w:rPr>
        <w:t>ource программного обеспечения? (Ярошевич Я.О.)</w:t>
      </w:r>
    </w:p>
    <w:p w:rsidR="00760BC1" w:rsidRDefault="00AC5B5B" w:rsidP="00552A9A">
      <w:pPr>
        <w:pStyle w:val="Heading3"/>
        <w:rPr>
          <w:lang w:val="ru-RU"/>
        </w:rPr>
      </w:pPr>
      <w:bookmarkStart w:id="484" w:name="_Toc438377674"/>
      <w:r w:rsidRPr="00AC5B5B">
        <w:rPr>
          <w:lang w:val="ru-RU"/>
        </w:rPr>
        <w:lastRenderedPageBreak/>
        <w:t xml:space="preserve">2. </w:t>
      </w:r>
      <w:r w:rsidR="00760BC1">
        <w:rPr>
          <w:lang w:val="ru-RU"/>
        </w:rPr>
        <w:t xml:space="preserve">Менеджмент </w:t>
      </w:r>
      <w:r w:rsidR="00760BC1" w:rsidRPr="00260C49">
        <w:t>IT</w:t>
      </w:r>
      <w:r w:rsidR="00760BC1" w:rsidRPr="00260C49">
        <w:rPr>
          <w:lang w:val="ru-RU"/>
        </w:rPr>
        <w:t>-проект</w:t>
      </w:r>
      <w:r w:rsidR="00760BC1">
        <w:rPr>
          <w:lang w:val="ru-RU"/>
        </w:rPr>
        <w:t>а</w:t>
      </w:r>
      <w:bookmarkEnd w:id="484"/>
    </w:p>
    <w:p w:rsidR="00381C44" w:rsidRPr="00381C44" w:rsidRDefault="00381C44" w:rsidP="00DF0F58">
      <w:pPr>
        <w:pStyle w:val="Heading4"/>
        <w:jc w:val="both"/>
        <w:rPr>
          <w:i w:val="0"/>
          <w:sz w:val="24"/>
          <w:szCs w:val="24"/>
          <w:lang w:val="ru-RU"/>
        </w:rPr>
      </w:pPr>
      <w:r w:rsidRPr="00381C44">
        <w:rPr>
          <w:i w:val="0"/>
          <w:sz w:val="24"/>
          <w:szCs w:val="24"/>
          <w:lang w:val="ru-RU"/>
        </w:rPr>
        <w:t>Менеджмент IT-проект</w:t>
      </w:r>
      <w:r w:rsidR="00C75A6F">
        <w:rPr>
          <w:i w:val="0"/>
          <w:sz w:val="24"/>
          <w:szCs w:val="24"/>
          <w:lang w:val="ru-RU"/>
        </w:rPr>
        <w:t>а</w:t>
      </w:r>
    </w:p>
    <w:p w:rsidR="00760BC1" w:rsidRPr="00702BEF" w:rsidRDefault="00E32C1B" w:rsidP="00DF0F58">
      <w:pPr>
        <w:pStyle w:val="ListParagraph"/>
        <w:numPr>
          <w:ilvl w:val="0"/>
          <w:numId w:val="3"/>
        </w:numPr>
        <w:spacing w:after="160" w:line="259" w:lineRule="auto"/>
        <w:jc w:val="both"/>
        <w:rPr>
          <w:szCs w:val="22"/>
        </w:rPr>
      </w:pPr>
      <w:r>
        <w:rPr>
          <w:szCs w:val="22"/>
        </w:rPr>
        <w:t>Имеет ли место в практике, что один менеджер контролирует несколько проектов</w:t>
      </w:r>
      <w:r w:rsidR="00760BC1" w:rsidRPr="00702BEF">
        <w:rPr>
          <w:szCs w:val="22"/>
        </w:rPr>
        <w:t>? (Белый А.А.)</w:t>
      </w:r>
    </w:p>
    <w:p w:rsidR="00760BC1" w:rsidRDefault="00E32C1B" w:rsidP="00DF0F58">
      <w:pPr>
        <w:pStyle w:val="ListParagraph"/>
        <w:numPr>
          <w:ilvl w:val="0"/>
          <w:numId w:val="3"/>
        </w:numPr>
        <w:spacing w:after="160" w:line="259" w:lineRule="auto"/>
        <w:jc w:val="both"/>
        <w:rPr>
          <w:szCs w:val="22"/>
        </w:rPr>
      </w:pPr>
      <w:r>
        <w:rPr>
          <w:szCs w:val="22"/>
        </w:rPr>
        <w:t>Какие существую меры контроля рисками</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Чем отличается работа менеджера на крупном проекте и на стартапе</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Какой человек может стать менеджером</w:t>
      </w:r>
      <w:r w:rsidR="00760BC1">
        <w:rPr>
          <w:szCs w:val="22"/>
        </w:rPr>
        <w:t>?</w:t>
      </w:r>
      <w:r w:rsidR="00760BC1" w:rsidRPr="00702BEF">
        <w:rPr>
          <w:szCs w:val="22"/>
        </w:rPr>
        <w:t xml:space="preserve"> (Белый А.А.)</w:t>
      </w:r>
    </w:p>
    <w:p w:rsidR="00760BC1" w:rsidRDefault="00AA2C33" w:rsidP="00DF0F58">
      <w:pPr>
        <w:pStyle w:val="ListParagraph"/>
        <w:numPr>
          <w:ilvl w:val="0"/>
          <w:numId w:val="3"/>
        </w:numPr>
        <w:spacing w:after="160" w:line="259" w:lineRule="auto"/>
        <w:jc w:val="both"/>
        <w:rPr>
          <w:szCs w:val="22"/>
        </w:rPr>
      </w:pPr>
      <w:r>
        <w:rPr>
          <w:szCs w:val="22"/>
        </w:rPr>
        <w:t>Можно ли рассчитывать на успех команды менеджмента проекта в новом проекте, если она хорошо справилась с предыдущим</w:t>
      </w:r>
      <w:r w:rsidR="00760BC1">
        <w:rPr>
          <w:szCs w:val="22"/>
        </w:rPr>
        <w:t>?</w:t>
      </w:r>
      <w:r w:rsidR="00760BC1" w:rsidRPr="00702BEF">
        <w:rPr>
          <w:szCs w:val="22"/>
        </w:rPr>
        <w:t xml:space="preserve"> (Борисевич П.И.)</w:t>
      </w:r>
    </w:p>
    <w:p w:rsidR="00760BC1" w:rsidRPr="00702BEF" w:rsidRDefault="00AA2C33" w:rsidP="00DF0F58">
      <w:pPr>
        <w:pStyle w:val="ListParagraph"/>
        <w:numPr>
          <w:ilvl w:val="0"/>
          <w:numId w:val="3"/>
        </w:numPr>
        <w:spacing w:after="160" w:line="259" w:lineRule="auto"/>
        <w:jc w:val="both"/>
        <w:rPr>
          <w:szCs w:val="22"/>
        </w:rPr>
      </w:pPr>
      <w:r>
        <w:rPr>
          <w:szCs w:val="22"/>
        </w:rPr>
        <w:t>Как можно оценить деятельность команды менеджмента проекта</w:t>
      </w:r>
      <w:r w:rsidR="00760BC1">
        <w:rPr>
          <w:szCs w:val="22"/>
        </w:rPr>
        <w:t>?</w:t>
      </w:r>
      <w:r w:rsidR="00760BC1" w:rsidRPr="00702BEF">
        <w:rPr>
          <w:szCs w:val="22"/>
        </w:rPr>
        <w:t xml:space="preserve"> (Борисевич П.И.)</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Насколько глубокими должны быть технические знания менеджера в </w:t>
      </w:r>
      <w:r>
        <w:rPr>
          <w:szCs w:val="22"/>
          <w:lang w:val="en-US"/>
        </w:rPr>
        <w:t>IT</w:t>
      </w:r>
      <w:r>
        <w:rPr>
          <w:szCs w:val="22"/>
        </w:rPr>
        <w:t>-проекте</w:t>
      </w:r>
      <w:r w:rsidRPr="00702BEF">
        <w:rPr>
          <w:szCs w:val="22"/>
        </w:rPr>
        <w:t>? (Григорьев А.В.)</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Может ли </w:t>
      </w:r>
      <w:r w:rsidR="000E1DEF">
        <w:rPr>
          <w:szCs w:val="22"/>
        </w:rPr>
        <w:t>менеджер быть одновременно разработчиком в том же проекте</w:t>
      </w:r>
      <w:r w:rsidRPr="00702BEF">
        <w:rPr>
          <w:szCs w:val="22"/>
        </w:rPr>
        <w:t>? (Григорьев А.В.)</w:t>
      </w:r>
    </w:p>
    <w:p w:rsidR="00760BC1" w:rsidRDefault="000E1DEF" w:rsidP="00DF0F58">
      <w:pPr>
        <w:pStyle w:val="ListParagraph"/>
        <w:numPr>
          <w:ilvl w:val="0"/>
          <w:numId w:val="4"/>
        </w:numPr>
        <w:spacing w:after="160" w:line="259" w:lineRule="auto"/>
        <w:jc w:val="both"/>
        <w:rPr>
          <w:szCs w:val="22"/>
        </w:rPr>
      </w:pPr>
      <w:r>
        <w:rPr>
          <w:szCs w:val="22"/>
        </w:rPr>
        <w:t>Может ли в проекте быть одновременно несколько менеджеров? Если да, то могут ли пересекаться их сферы деятельности</w:t>
      </w:r>
      <w:r w:rsidR="00760BC1">
        <w:rPr>
          <w:szCs w:val="22"/>
        </w:rPr>
        <w:t>?</w:t>
      </w:r>
      <w:r w:rsidR="00760BC1" w:rsidRPr="00702BEF">
        <w:rPr>
          <w:szCs w:val="22"/>
        </w:rPr>
        <w:t xml:space="preserve"> (Григорьев А.В.)</w:t>
      </w:r>
    </w:p>
    <w:p w:rsidR="00760BC1" w:rsidRDefault="00AA2C33" w:rsidP="00DF0F58">
      <w:pPr>
        <w:pStyle w:val="ListParagraph"/>
        <w:numPr>
          <w:ilvl w:val="0"/>
          <w:numId w:val="4"/>
        </w:numPr>
        <w:spacing w:after="160" w:line="259" w:lineRule="auto"/>
        <w:jc w:val="both"/>
        <w:rPr>
          <w:szCs w:val="22"/>
        </w:rPr>
      </w:pPr>
      <w:r>
        <w:rPr>
          <w:szCs w:val="22"/>
        </w:rPr>
        <w:t>Чем отличаются полномочия менеджера от его полномочий его помощников? Где они пересекаются и в чем друг друга дополняют</w:t>
      </w:r>
      <w:r w:rsidR="00760BC1" w:rsidRPr="00702BEF">
        <w:rPr>
          <w:szCs w:val="22"/>
        </w:rPr>
        <w:t>? (Грушевский А.А.)</w:t>
      </w:r>
    </w:p>
    <w:p w:rsidR="00760BC1" w:rsidRDefault="00F463EA" w:rsidP="00DF0F58">
      <w:pPr>
        <w:pStyle w:val="ListParagraph"/>
        <w:numPr>
          <w:ilvl w:val="0"/>
          <w:numId w:val="4"/>
        </w:numPr>
        <w:spacing w:after="160" w:line="259" w:lineRule="auto"/>
        <w:jc w:val="both"/>
        <w:rPr>
          <w:szCs w:val="22"/>
        </w:rPr>
      </w:pPr>
      <w:r>
        <w:rPr>
          <w:szCs w:val="22"/>
        </w:rPr>
        <w:t>Должен ли менеджер знать некоторую техническую составляющую проекта</w:t>
      </w:r>
      <w:r w:rsidR="00760BC1" w:rsidRPr="00702BEF">
        <w:rPr>
          <w:szCs w:val="22"/>
        </w:rPr>
        <w:t>? (Ипатов А.Е.)</w:t>
      </w:r>
    </w:p>
    <w:p w:rsidR="00760BC1" w:rsidRDefault="00F463EA" w:rsidP="00DF0F58">
      <w:pPr>
        <w:pStyle w:val="ListParagraph"/>
        <w:numPr>
          <w:ilvl w:val="0"/>
          <w:numId w:val="4"/>
        </w:numPr>
        <w:spacing w:after="160" w:line="259" w:lineRule="auto"/>
        <w:jc w:val="both"/>
        <w:rPr>
          <w:szCs w:val="22"/>
        </w:rPr>
      </w:pPr>
      <w:r>
        <w:rPr>
          <w:szCs w:val="22"/>
        </w:rPr>
        <w:t>Может ли менеджер принимать решение об отказе от того или иного заказа</w:t>
      </w:r>
      <w:r w:rsidR="00760BC1">
        <w:rPr>
          <w:szCs w:val="22"/>
        </w:rPr>
        <w:t>?</w:t>
      </w:r>
      <w:r w:rsidR="00760BC1" w:rsidRPr="00D35F3A">
        <w:rPr>
          <w:szCs w:val="22"/>
        </w:rPr>
        <w:t xml:space="preserve"> (Ипатов А.Е.)</w:t>
      </w:r>
    </w:p>
    <w:p w:rsidR="00760BC1" w:rsidRPr="00D35F3A" w:rsidRDefault="00601BDB" w:rsidP="00DF0F58">
      <w:pPr>
        <w:pStyle w:val="ListParagraph"/>
        <w:numPr>
          <w:ilvl w:val="0"/>
          <w:numId w:val="4"/>
        </w:numPr>
        <w:spacing w:after="160" w:line="259" w:lineRule="auto"/>
        <w:jc w:val="both"/>
        <w:rPr>
          <w:szCs w:val="22"/>
        </w:rPr>
      </w:pPr>
      <w:r>
        <w:rPr>
          <w:szCs w:val="22"/>
        </w:rPr>
        <w:t>Может ли менеджер выполнять еще какие-либо роли или ему стоит сосредоточиться на своей роли</w:t>
      </w:r>
      <w:r w:rsidR="00760BC1">
        <w:rPr>
          <w:szCs w:val="22"/>
        </w:rPr>
        <w:t>?</w:t>
      </w:r>
      <w:r w:rsidR="00760BC1" w:rsidRPr="00D35F3A">
        <w:rPr>
          <w:szCs w:val="22"/>
        </w:rPr>
        <w:t xml:space="preserve"> (Ипатов А.Е.)</w:t>
      </w:r>
    </w:p>
    <w:p w:rsidR="00760BC1" w:rsidRDefault="00E32C1B" w:rsidP="00DF0F58">
      <w:pPr>
        <w:pStyle w:val="ListParagraph"/>
        <w:numPr>
          <w:ilvl w:val="0"/>
          <w:numId w:val="1"/>
        </w:numPr>
        <w:spacing w:after="160" w:line="259" w:lineRule="auto"/>
        <w:jc w:val="both"/>
        <w:rPr>
          <w:szCs w:val="22"/>
        </w:rPr>
      </w:pPr>
      <w:r>
        <w:rPr>
          <w:szCs w:val="22"/>
        </w:rPr>
        <w:t>С помощью каких программных или аналитических средств менеджер строит бизнес-модель</w:t>
      </w:r>
      <w:r w:rsidR="00760BC1" w:rsidRPr="00702BEF">
        <w:rPr>
          <w:szCs w:val="22"/>
        </w:rPr>
        <w:t>? (Лебедев Н.А.)</w:t>
      </w:r>
    </w:p>
    <w:p w:rsidR="00760BC1" w:rsidRPr="00702BEF" w:rsidRDefault="00E32C1B" w:rsidP="00DF0F58">
      <w:pPr>
        <w:pStyle w:val="ListParagraph"/>
        <w:numPr>
          <w:ilvl w:val="0"/>
          <w:numId w:val="1"/>
        </w:numPr>
        <w:spacing w:after="160" w:line="259" w:lineRule="auto"/>
        <w:jc w:val="both"/>
        <w:rPr>
          <w:szCs w:val="22"/>
        </w:rPr>
      </w:pPr>
      <w:r>
        <w:rPr>
          <w:szCs w:val="22"/>
        </w:rPr>
        <w:t>Направление развития проекта определяется только бизнес-моделью менеджера или существуют другие определяющие факторы</w:t>
      </w:r>
      <w:r w:rsidR="00760BC1" w:rsidRPr="00702BEF">
        <w:rPr>
          <w:szCs w:val="22"/>
        </w:rPr>
        <w:t>? (Лебедев Н.А.)</w:t>
      </w:r>
    </w:p>
    <w:p w:rsidR="00760BC1" w:rsidRDefault="00E32C1B" w:rsidP="00DF0F58">
      <w:pPr>
        <w:pStyle w:val="ListParagraph"/>
        <w:numPr>
          <w:ilvl w:val="0"/>
          <w:numId w:val="2"/>
        </w:numPr>
        <w:spacing w:after="160" w:line="259" w:lineRule="auto"/>
        <w:jc w:val="both"/>
        <w:rPr>
          <w:szCs w:val="22"/>
        </w:rPr>
      </w:pPr>
      <w:r>
        <w:rPr>
          <w:szCs w:val="22"/>
        </w:rPr>
        <w:t>Почему менеджер не учитывает тенденций рынка на этапе анализа</w:t>
      </w:r>
      <w:r w:rsidR="00760BC1">
        <w:rPr>
          <w:szCs w:val="22"/>
        </w:rPr>
        <w:t>?</w:t>
      </w:r>
      <w:r w:rsidR="00760BC1" w:rsidRPr="00702BEF">
        <w:rPr>
          <w:szCs w:val="22"/>
        </w:rPr>
        <w:t xml:space="preserve"> (Лебедев Н.А.)</w:t>
      </w:r>
    </w:p>
    <w:p w:rsidR="00760BC1" w:rsidRDefault="000E1DEF" w:rsidP="00DF0F58">
      <w:pPr>
        <w:pStyle w:val="ListParagraph"/>
        <w:numPr>
          <w:ilvl w:val="0"/>
          <w:numId w:val="2"/>
        </w:numPr>
        <w:spacing w:after="160" w:line="259" w:lineRule="auto"/>
        <w:jc w:val="both"/>
        <w:rPr>
          <w:szCs w:val="22"/>
        </w:rPr>
      </w:pPr>
      <w:r>
        <w:rPr>
          <w:szCs w:val="22"/>
        </w:rPr>
        <w:t>В чем заключается работа менеджера</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Разработка проекта считается непрерывным процессом</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 xml:space="preserve">Что включает </w:t>
      </w:r>
      <w:r>
        <w:rPr>
          <w:szCs w:val="22"/>
          <w:lang w:val="en-US"/>
        </w:rPr>
        <w:t>check</w:t>
      </w:r>
      <w:r>
        <w:rPr>
          <w:szCs w:val="22"/>
        </w:rPr>
        <w:t>-</w:t>
      </w:r>
      <w:r w:rsidR="00F463EA">
        <w:rPr>
          <w:szCs w:val="22"/>
        </w:rPr>
        <w:t>лист?</w:t>
      </w:r>
      <w:r w:rsidR="00F463EA" w:rsidRPr="00B270CE">
        <w:rPr>
          <w:szCs w:val="22"/>
        </w:rPr>
        <w:t xml:space="preserve"> (</w:t>
      </w:r>
      <w:r w:rsidR="00760BC1" w:rsidRPr="00B270CE">
        <w:rPr>
          <w:szCs w:val="22"/>
        </w:rPr>
        <w:t>Михальцова А.Ю.)</w:t>
      </w:r>
    </w:p>
    <w:p w:rsidR="00760BC1" w:rsidRDefault="00F463EA" w:rsidP="00DF0F58">
      <w:pPr>
        <w:pStyle w:val="ListParagraph"/>
        <w:numPr>
          <w:ilvl w:val="0"/>
          <w:numId w:val="2"/>
        </w:numPr>
        <w:spacing w:after="160" w:line="259" w:lineRule="auto"/>
        <w:jc w:val="both"/>
        <w:rPr>
          <w:szCs w:val="22"/>
        </w:rPr>
      </w:pPr>
      <w:r>
        <w:rPr>
          <w:szCs w:val="22"/>
        </w:rPr>
        <w:t>Может ли заказчик выступать в качестве менеджера</w:t>
      </w:r>
      <w:r w:rsidR="00760BC1" w:rsidRPr="00B270CE">
        <w:rPr>
          <w:szCs w:val="22"/>
        </w:rPr>
        <w:t>? (Михальцова А.Ю.)</w:t>
      </w:r>
    </w:p>
    <w:p w:rsidR="00760BC1" w:rsidRDefault="00F463EA" w:rsidP="00DF0F58">
      <w:pPr>
        <w:pStyle w:val="ListParagraph"/>
        <w:numPr>
          <w:ilvl w:val="0"/>
          <w:numId w:val="2"/>
        </w:numPr>
        <w:spacing w:after="160" w:line="259" w:lineRule="auto"/>
        <w:jc w:val="both"/>
        <w:rPr>
          <w:szCs w:val="22"/>
        </w:rPr>
      </w:pPr>
      <w:r>
        <w:rPr>
          <w:szCs w:val="22"/>
        </w:rPr>
        <w:t>Какая группа успешнее выполняет проект, поставленную задачу</w:t>
      </w:r>
      <w:r w:rsidR="00760BC1" w:rsidRPr="00B270CE">
        <w:rPr>
          <w:szCs w:val="22"/>
        </w:rPr>
        <w:t>? (Михальцова А.Ю.)</w:t>
      </w:r>
    </w:p>
    <w:p w:rsidR="00760BC1" w:rsidRPr="00702BEF" w:rsidRDefault="00F463EA" w:rsidP="00DF0F58">
      <w:pPr>
        <w:pStyle w:val="ListParagraph"/>
        <w:numPr>
          <w:ilvl w:val="0"/>
          <w:numId w:val="2"/>
        </w:numPr>
        <w:spacing w:after="160" w:line="259" w:lineRule="auto"/>
        <w:jc w:val="both"/>
        <w:rPr>
          <w:szCs w:val="22"/>
        </w:rPr>
      </w:pPr>
      <w:r>
        <w:rPr>
          <w:szCs w:val="22"/>
        </w:rPr>
        <w:t>Может ли менеджер устанавливать сроки проекта</w:t>
      </w:r>
      <w:r w:rsidR="00760BC1" w:rsidRPr="00B270CE">
        <w:rPr>
          <w:szCs w:val="22"/>
        </w:rPr>
        <w:t>? (Михальцова А.Ю.)</w:t>
      </w:r>
    </w:p>
    <w:p w:rsidR="00760BC1" w:rsidRPr="009D1485" w:rsidRDefault="00601BDB" w:rsidP="00DF0F58">
      <w:pPr>
        <w:pStyle w:val="ListParagraph"/>
        <w:numPr>
          <w:ilvl w:val="0"/>
          <w:numId w:val="2"/>
        </w:numPr>
        <w:spacing w:after="160" w:line="259" w:lineRule="auto"/>
        <w:jc w:val="both"/>
        <w:rPr>
          <w:szCs w:val="22"/>
        </w:rPr>
      </w:pPr>
      <w:r>
        <w:rPr>
          <w:szCs w:val="22"/>
        </w:rPr>
        <w:t>Менеджер не обязательно должен владеть техническими данными, но в его обязанности входит пункт разбиения задачи на подзадачи. Тогда получается, что у менеджера должны быть помощники</w:t>
      </w:r>
      <w:r w:rsidR="00760BC1">
        <w:rPr>
          <w:szCs w:val="22"/>
        </w:rPr>
        <w:t>?</w:t>
      </w:r>
      <w:r w:rsidR="00760BC1" w:rsidRPr="009D1485">
        <w:rPr>
          <w:szCs w:val="22"/>
        </w:rPr>
        <w:t xml:space="preserve"> (Ровдо Д.И.)</w:t>
      </w:r>
    </w:p>
    <w:p w:rsidR="00760BC1" w:rsidRDefault="00587E98" w:rsidP="00DF0F58">
      <w:pPr>
        <w:pStyle w:val="ListParagraph"/>
        <w:numPr>
          <w:ilvl w:val="0"/>
          <w:numId w:val="2"/>
        </w:numPr>
        <w:spacing w:after="160" w:line="259" w:lineRule="auto"/>
        <w:jc w:val="both"/>
        <w:rPr>
          <w:szCs w:val="22"/>
        </w:rPr>
      </w:pPr>
      <w:r>
        <w:rPr>
          <w:szCs w:val="22"/>
        </w:rPr>
        <w:t>Какие инструменты влияния есть для обычных работников (не фрилансеров)</w:t>
      </w:r>
      <w:r w:rsidR="00760BC1" w:rsidRPr="009D1485">
        <w:rPr>
          <w:szCs w:val="22"/>
        </w:rPr>
        <w:t>? (Ровдо Д.И.)</w:t>
      </w:r>
    </w:p>
    <w:p w:rsidR="00760BC1" w:rsidRDefault="00587E98" w:rsidP="00DF0F58">
      <w:pPr>
        <w:pStyle w:val="ListParagraph"/>
        <w:numPr>
          <w:ilvl w:val="0"/>
          <w:numId w:val="2"/>
        </w:numPr>
        <w:spacing w:after="160" w:line="259" w:lineRule="auto"/>
        <w:jc w:val="both"/>
        <w:rPr>
          <w:szCs w:val="22"/>
        </w:rPr>
      </w:pPr>
      <w:r>
        <w:rPr>
          <w:szCs w:val="22"/>
        </w:rPr>
        <w:t>Должен ли менеджер интересоваться ситуацией и разговаривать с командой или достаточно действий командного лидера</w:t>
      </w:r>
      <w:r w:rsidR="00760BC1" w:rsidRPr="009D1485">
        <w:rPr>
          <w:szCs w:val="22"/>
        </w:rPr>
        <w:t>? (Ровдо Д.И.)</w:t>
      </w:r>
    </w:p>
    <w:p w:rsidR="00587E98" w:rsidRDefault="00587E98" w:rsidP="00DF0F58">
      <w:pPr>
        <w:pStyle w:val="ListParagraph"/>
        <w:numPr>
          <w:ilvl w:val="0"/>
          <w:numId w:val="2"/>
        </w:numPr>
        <w:spacing w:after="160" w:line="259" w:lineRule="auto"/>
        <w:jc w:val="both"/>
        <w:rPr>
          <w:szCs w:val="22"/>
        </w:rPr>
      </w:pPr>
      <w:r>
        <w:rPr>
          <w:szCs w:val="22"/>
        </w:rPr>
        <w:t>Является ли проблема разногласий в команде проблемой менеджера</w:t>
      </w:r>
      <w:r w:rsidR="00AA2C33" w:rsidRPr="009D1485">
        <w:rPr>
          <w:szCs w:val="22"/>
        </w:rPr>
        <w:t>? (Ровдо Д.И.)</w:t>
      </w:r>
    </w:p>
    <w:p w:rsidR="00496596" w:rsidRDefault="007E3D0A" w:rsidP="00DF0F58">
      <w:pPr>
        <w:pStyle w:val="ListParagraph"/>
        <w:numPr>
          <w:ilvl w:val="0"/>
          <w:numId w:val="2"/>
        </w:numPr>
        <w:spacing w:after="160" w:line="259" w:lineRule="auto"/>
        <w:jc w:val="both"/>
        <w:rPr>
          <w:szCs w:val="22"/>
        </w:rPr>
      </w:pPr>
      <w:r>
        <w:rPr>
          <w:szCs w:val="22"/>
        </w:rPr>
        <w:t>Каким образом определяются и строятся бизнес-модели проекта</w:t>
      </w:r>
      <w:r w:rsidR="00496596" w:rsidRPr="00702BEF">
        <w:rPr>
          <w:szCs w:val="22"/>
        </w:rPr>
        <w:t>? (Трубач Г.Г.)</w:t>
      </w:r>
    </w:p>
    <w:p w:rsidR="00496596" w:rsidRDefault="007E3D0A" w:rsidP="00DF0F58">
      <w:pPr>
        <w:pStyle w:val="ListParagraph"/>
        <w:numPr>
          <w:ilvl w:val="0"/>
          <w:numId w:val="2"/>
        </w:numPr>
        <w:spacing w:after="160" w:line="259" w:lineRule="auto"/>
        <w:jc w:val="both"/>
        <w:rPr>
          <w:szCs w:val="22"/>
        </w:rPr>
      </w:pPr>
      <w:r>
        <w:rPr>
          <w:szCs w:val="22"/>
        </w:rPr>
        <w:t>Как происходит обсуждение вопросов менеджмента и бизнес-части проекта</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Каковы особенности метода менеджмента проекта — делегирования</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Чем характерен метод менеджмента — «разделяй и властвуй»</w:t>
      </w:r>
      <w:r w:rsidR="00496596" w:rsidRPr="00702BEF">
        <w:rPr>
          <w:szCs w:val="22"/>
        </w:rPr>
        <w:t>? (Трубач Г.Г.)</w:t>
      </w:r>
    </w:p>
    <w:p w:rsidR="00772966" w:rsidRPr="009D1485" w:rsidRDefault="00772966" w:rsidP="00DF0F58">
      <w:pPr>
        <w:pStyle w:val="ListParagraph"/>
        <w:numPr>
          <w:ilvl w:val="0"/>
          <w:numId w:val="2"/>
        </w:numPr>
        <w:spacing w:after="160" w:line="259" w:lineRule="auto"/>
        <w:jc w:val="both"/>
        <w:rPr>
          <w:szCs w:val="22"/>
        </w:rPr>
      </w:pPr>
      <w:r>
        <w:rPr>
          <w:szCs w:val="22"/>
        </w:rPr>
        <w:lastRenderedPageBreak/>
        <w:t>Полезно ли записывать (логирование) все события менеджмента (разногласия, соглашения, задачи и т.д.)</w:t>
      </w:r>
      <w:r w:rsidRPr="00772966">
        <w:rPr>
          <w:szCs w:val="22"/>
        </w:rPr>
        <w:t>?</w:t>
      </w:r>
      <w:r w:rsidRPr="00702BEF">
        <w:rPr>
          <w:szCs w:val="22"/>
        </w:rPr>
        <w:t xml:space="preserve"> (Трубач Г.Г.)</w:t>
      </w:r>
    </w:p>
    <w:p w:rsidR="00760BC1" w:rsidRPr="00702BEF" w:rsidRDefault="00026EED" w:rsidP="00DF0F58">
      <w:pPr>
        <w:pStyle w:val="ListParagraph"/>
        <w:numPr>
          <w:ilvl w:val="0"/>
          <w:numId w:val="3"/>
        </w:numPr>
        <w:spacing w:after="160" w:line="259" w:lineRule="auto"/>
        <w:jc w:val="both"/>
        <w:rPr>
          <w:szCs w:val="22"/>
        </w:rPr>
      </w:pPr>
      <w:r>
        <w:rPr>
          <w:szCs w:val="22"/>
        </w:rPr>
        <w:t>Почему среди перечисленных ресурсов не было ресурса времени</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 xml:space="preserve">Как происходит менеджмент проекта в </w:t>
      </w:r>
      <w:r>
        <w:rPr>
          <w:szCs w:val="22"/>
          <w:lang w:val="en-US"/>
        </w:rPr>
        <w:t>open</w:t>
      </w:r>
      <w:r w:rsidRPr="00026EED">
        <w:rPr>
          <w:szCs w:val="22"/>
        </w:rPr>
        <w:t>-</w:t>
      </w:r>
      <w:r>
        <w:rPr>
          <w:szCs w:val="22"/>
          <w:lang w:val="en-US"/>
        </w:rPr>
        <w:t>source</w:t>
      </w:r>
      <w:r w:rsidRPr="00026EED">
        <w:rPr>
          <w:szCs w:val="22"/>
        </w:rPr>
        <w:t xml:space="preserve"> </w:t>
      </w:r>
      <w:r>
        <w:rPr>
          <w:szCs w:val="22"/>
        </w:rPr>
        <w:t>проектах</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Какие есть решения по автоматизации менеджмента проекта</w:t>
      </w:r>
      <w:r w:rsidR="00760BC1" w:rsidRPr="00702BEF">
        <w:rPr>
          <w:szCs w:val="22"/>
        </w:rPr>
        <w:t>? (</w:t>
      </w:r>
      <w:r w:rsidR="00760BC1" w:rsidRPr="009B0114">
        <w:rPr>
          <w:szCs w:val="22"/>
        </w:rPr>
        <w:t>Щавровский</w:t>
      </w:r>
      <w:r w:rsidR="00760BC1">
        <w:rPr>
          <w:szCs w:val="22"/>
        </w:rPr>
        <w:t xml:space="preserve"> С.А</w:t>
      </w:r>
      <w:r w:rsidR="00760BC1" w:rsidRPr="00702BEF">
        <w:rPr>
          <w:szCs w:val="22"/>
        </w:rPr>
        <w:t>.)</w:t>
      </w:r>
    </w:p>
    <w:p w:rsidR="00760BC1" w:rsidRPr="00463357" w:rsidRDefault="00496596" w:rsidP="00DF0F58">
      <w:pPr>
        <w:pStyle w:val="ListParagraph"/>
        <w:numPr>
          <w:ilvl w:val="0"/>
          <w:numId w:val="3"/>
        </w:numPr>
        <w:spacing w:after="160" w:line="259" w:lineRule="auto"/>
        <w:jc w:val="both"/>
        <w:rPr>
          <w:szCs w:val="22"/>
        </w:rPr>
      </w:pPr>
      <w:r>
        <w:rPr>
          <w:szCs w:val="22"/>
        </w:rPr>
        <w:t>Какое образование должен иметь менеджер и его команда?</w:t>
      </w:r>
      <w:r w:rsidR="00760BC1" w:rsidRPr="00463357">
        <w:rPr>
          <w:szCs w:val="22"/>
        </w:rPr>
        <w:t xml:space="preserve"> (Ярошевич Я.О.)</w:t>
      </w:r>
    </w:p>
    <w:p w:rsidR="00760BC1" w:rsidRPr="00702BEF" w:rsidRDefault="00496596" w:rsidP="00DF0F58">
      <w:pPr>
        <w:pStyle w:val="ListParagraph"/>
        <w:numPr>
          <w:ilvl w:val="0"/>
          <w:numId w:val="3"/>
        </w:numPr>
        <w:spacing w:after="160" w:line="259" w:lineRule="auto"/>
        <w:jc w:val="both"/>
        <w:rPr>
          <w:szCs w:val="22"/>
        </w:rPr>
      </w:pPr>
      <w:r>
        <w:rPr>
          <w:szCs w:val="22"/>
        </w:rPr>
        <w:t>Кто несет наказание в случае нарушения сроков</w:t>
      </w:r>
      <w:r w:rsidR="00760BC1" w:rsidRPr="00702BEF">
        <w:rPr>
          <w:szCs w:val="22"/>
        </w:rPr>
        <w:t>?</w:t>
      </w:r>
      <w:r>
        <w:rPr>
          <w:szCs w:val="22"/>
        </w:rPr>
        <w:t xml:space="preserve"> Что произойдет, если не учтутся некоторые факторы и сроки затянутся?</w:t>
      </w:r>
      <w:r w:rsidR="00760BC1" w:rsidRPr="00702BEF">
        <w:rPr>
          <w:szCs w:val="22"/>
        </w:rPr>
        <w:t xml:space="preserve"> (Ярошевич Я.О.)</w:t>
      </w:r>
    </w:p>
    <w:p w:rsidR="00760BC1" w:rsidRDefault="00496596" w:rsidP="00DF0F58">
      <w:pPr>
        <w:pStyle w:val="ListParagraph"/>
        <w:numPr>
          <w:ilvl w:val="0"/>
          <w:numId w:val="3"/>
        </w:numPr>
        <w:spacing w:after="160" w:line="259" w:lineRule="auto"/>
        <w:jc w:val="both"/>
        <w:rPr>
          <w:szCs w:val="22"/>
        </w:rPr>
      </w:pPr>
      <w:r>
        <w:rPr>
          <w:szCs w:val="22"/>
        </w:rPr>
        <w:t>Общается ли менеджер непосредственно с заказчиком</w:t>
      </w:r>
      <w:r w:rsidR="00760BC1" w:rsidRPr="00D35F3A">
        <w:rPr>
          <w:szCs w:val="22"/>
        </w:rPr>
        <w:t>? (Ярошевич Я.О.)</w:t>
      </w:r>
    </w:p>
    <w:p w:rsidR="00760BC1" w:rsidRDefault="00496596" w:rsidP="00DF0F58">
      <w:pPr>
        <w:pStyle w:val="ListParagraph"/>
        <w:numPr>
          <w:ilvl w:val="0"/>
          <w:numId w:val="3"/>
        </w:numPr>
        <w:spacing w:after="160" w:line="259" w:lineRule="auto"/>
        <w:jc w:val="both"/>
        <w:rPr>
          <w:szCs w:val="22"/>
        </w:rPr>
      </w:pPr>
      <w:r>
        <w:rPr>
          <w:szCs w:val="22"/>
        </w:rPr>
        <w:t>Может ли менеджер работать удаленно</w:t>
      </w:r>
      <w:r w:rsidR="00760BC1">
        <w:rPr>
          <w:szCs w:val="22"/>
        </w:rPr>
        <w:t>?</w:t>
      </w:r>
      <w:r w:rsidR="00760BC1" w:rsidRPr="00D35F3A">
        <w:rPr>
          <w:szCs w:val="22"/>
        </w:rPr>
        <w:t xml:space="preserve"> (Ярошевич Я.О.)</w:t>
      </w:r>
    </w:p>
    <w:p w:rsidR="00491F14" w:rsidRDefault="00491F14" w:rsidP="00DF0F58">
      <w:pPr>
        <w:pStyle w:val="Heading4"/>
        <w:jc w:val="both"/>
        <w:rPr>
          <w:i w:val="0"/>
          <w:sz w:val="24"/>
          <w:szCs w:val="24"/>
          <w:lang w:val="ru-RU"/>
        </w:rPr>
      </w:pPr>
      <w:r>
        <w:rPr>
          <w:i w:val="0"/>
          <w:sz w:val="24"/>
          <w:szCs w:val="24"/>
          <w:lang w:val="ru-RU"/>
        </w:rPr>
        <w:t>Роли в команде и их функции</w:t>
      </w:r>
    </w:p>
    <w:p w:rsidR="00491F14" w:rsidRPr="00702BEF" w:rsidRDefault="00491F14" w:rsidP="00DF0F58">
      <w:pPr>
        <w:pStyle w:val="ListParagraph"/>
        <w:numPr>
          <w:ilvl w:val="0"/>
          <w:numId w:val="3"/>
        </w:numPr>
        <w:spacing w:after="160" w:line="259" w:lineRule="auto"/>
        <w:jc w:val="both"/>
        <w:rPr>
          <w:szCs w:val="22"/>
        </w:rPr>
      </w:pPr>
      <w:r>
        <w:rPr>
          <w:szCs w:val="22"/>
        </w:rPr>
        <w:t>Кто распределяет роли в команде</w:t>
      </w:r>
      <w:r w:rsidRPr="00702BEF">
        <w:rPr>
          <w:szCs w:val="22"/>
        </w:rPr>
        <w:t>? (Белый А.А.)</w:t>
      </w:r>
    </w:p>
    <w:p w:rsidR="00491F14" w:rsidRDefault="00491F14" w:rsidP="00DF0F58">
      <w:pPr>
        <w:pStyle w:val="ListParagraph"/>
        <w:numPr>
          <w:ilvl w:val="0"/>
          <w:numId w:val="3"/>
        </w:numPr>
        <w:spacing w:after="160" w:line="259" w:lineRule="auto"/>
        <w:jc w:val="both"/>
        <w:rPr>
          <w:szCs w:val="22"/>
        </w:rPr>
      </w:pPr>
      <w:r>
        <w:rPr>
          <w:szCs w:val="22"/>
        </w:rPr>
        <w:t>Кто такой проектный архитектор?</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Могут ли совмещаться роли разработчика и </w:t>
      </w:r>
      <w:r>
        <w:rPr>
          <w:szCs w:val="22"/>
          <w:lang w:val="en-US"/>
        </w:rPr>
        <w:t>QA</w:t>
      </w:r>
      <w:r>
        <w:rPr>
          <w:szCs w:val="22"/>
        </w:rPr>
        <w:t>? Применимо ли это на практике?</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Как происходит повышение должности работника?</w:t>
      </w:r>
      <w:r w:rsidRPr="00702BEF">
        <w:rPr>
          <w:szCs w:val="22"/>
        </w:rPr>
        <w:t xml:space="preserve"> (Белый А.А.)</w:t>
      </w:r>
    </w:p>
    <w:p w:rsidR="00491F14" w:rsidRDefault="00491F14" w:rsidP="00DF0F58">
      <w:pPr>
        <w:pStyle w:val="ListParagraph"/>
        <w:numPr>
          <w:ilvl w:val="0"/>
          <w:numId w:val="3"/>
        </w:numPr>
        <w:spacing w:after="160" w:line="259" w:lineRule="auto"/>
        <w:jc w:val="both"/>
        <w:rPr>
          <w:szCs w:val="22"/>
        </w:rPr>
      </w:pPr>
      <w:r>
        <w:rPr>
          <w:szCs w:val="22"/>
        </w:rPr>
        <w:t>Почему нежелательно, чтобы командный лидер и менеджер проекта был одним человеком?</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На каком этапе жизненного цикла распределяются роли в проекте?</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Может ли заказчик сам назначать роли</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Сколько ролей может иметь один человек в команде</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 чем может быть связано изменение ролей</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В чем разница бизнес компетенции в кластере управление продуктом и кластере управления выпуском</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Кого лучше взять в команду: узкопрофильного или многопрофильного специалиста? (Гетьман С.И.)</w:t>
      </w:r>
    </w:p>
    <w:p w:rsidR="00491F14" w:rsidRPr="00702BEF" w:rsidRDefault="00491F14" w:rsidP="00DF0F58">
      <w:pPr>
        <w:pStyle w:val="ListParagraph"/>
        <w:numPr>
          <w:ilvl w:val="0"/>
          <w:numId w:val="4"/>
        </w:numPr>
        <w:spacing w:after="160" w:line="259" w:lineRule="auto"/>
        <w:jc w:val="both"/>
        <w:rPr>
          <w:szCs w:val="22"/>
        </w:rPr>
      </w:pPr>
      <w:r>
        <w:rPr>
          <w:szCs w:val="22"/>
        </w:rPr>
        <w:t>Может ли меняться роль работника на протяжении проекта</w:t>
      </w:r>
      <w:r w:rsidRPr="00702BEF">
        <w:rPr>
          <w:szCs w:val="22"/>
        </w:rPr>
        <w:t>? (Григорьев А.В.)</w:t>
      </w:r>
    </w:p>
    <w:p w:rsidR="00491F14" w:rsidRPr="00702BEF" w:rsidRDefault="00491F14" w:rsidP="00DF0F58">
      <w:pPr>
        <w:pStyle w:val="ListParagraph"/>
        <w:numPr>
          <w:ilvl w:val="0"/>
          <w:numId w:val="4"/>
        </w:numPr>
        <w:spacing w:after="160" w:line="259" w:lineRule="auto"/>
        <w:jc w:val="both"/>
        <w:rPr>
          <w:szCs w:val="22"/>
        </w:rPr>
      </w:pPr>
      <w:r>
        <w:rPr>
          <w:szCs w:val="22"/>
        </w:rPr>
        <w:t>Может ли один человек выполнять сразу несколько ролей</w:t>
      </w:r>
      <w:r w:rsidRPr="00702BEF">
        <w:rPr>
          <w:szCs w:val="22"/>
        </w:rPr>
        <w:t>? (Григорьев А.В.)</w:t>
      </w:r>
    </w:p>
    <w:p w:rsidR="00491F14" w:rsidRDefault="00491F14" w:rsidP="00DF0F58">
      <w:pPr>
        <w:pStyle w:val="ListParagraph"/>
        <w:numPr>
          <w:ilvl w:val="0"/>
          <w:numId w:val="4"/>
        </w:numPr>
        <w:spacing w:after="160" w:line="259" w:lineRule="auto"/>
        <w:jc w:val="both"/>
        <w:rPr>
          <w:szCs w:val="22"/>
        </w:rPr>
      </w:pPr>
      <w:r>
        <w:rPr>
          <w:szCs w:val="22"/>
        </w:rPr>
        <w:t>Является ли выделение родственных функций в роли обязательным или оно носит формальный характер?</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Зависит ли наличие определенных ролей от выбранной модели разработки? И от чего зависит наличие той или иной роли?</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Кто занимается консультациями при разработке</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Кто помогает заказчику понимать документацию по отчетности разработки, технических возможностей проекта и т.д.</w:t>
      </w:r>
      <w:r w:rsidRPr="001F5451">
        <w:rPr>
          <w:szCs w:val="22"/>
        </w:rPr>
        <w:t>?</w:t>
      </w:r>
      <w:r w:rsidRPr="00702BEF">
        <w:rPr>
          <w:szCs w:val="22"/>
        </w:rPr>
        <w:t xml:space="preserve"> (Грушевский А.А.)</w:t>
      </w:r>
    </w:p>
    <w:p w:rsidR="00491F14" w:rsidRDefault="00491F14" w:rsidP="00DF0F58">
      <w:pPr>
        <w:pStyle w:val="ListParagraph"/>
        <w:numPr>
          <w:ilvl w:val="0"/>
          <w:numId w:val="4"/>
        </w:numPr>
        <w:spacing w:after="160" w:line="259" w:lineRule="auto"/>
        <w:jc w:val="both"/>
        <w:rPr>
          <w:szCs w:val="22"/>
        </w:rPr>
      </w:pPr>
      <w:r>
        <w:rPr>
          <w:szCs w:val="22"/>
        </w:rPr>
        <w:t>Кому подчиняется архитектор</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Что входит в документацию пользователя</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На каком этапе происходит распределение ролей</w:t>
      </w:r>
      <w:r w:rsidRPr="00702BEF">
        <w:rPr>
          <w:szCs w:val="22"/>
        </w:rPr>
        <w:t>? (Ипатов А.Е.)</w:t>
      </w:r>
    </w:p>
    <w:p w:rsidR="00491F14" w:rsidRDefault="00491F14" w:rsidP="00DF0F58">
      <w:pPr>
        <w:pStyle w:val="ListParagraph"/>
        <w:numPr>
          <w:ilvl w:val="0"/>
          <w:numId w:val="4"/>
        </w:numPr>
        <w:spacing w:after="160" w:line="259" w:lineRule="auto"/>
        <w:jc w:val="both"/>
        <w:rPr>
          <w:szCs w:val="22"/>
        </w:rPr>
      </w:pPr>
      <w:r>
        <w:rPr>
          <w:szCs w:val="22"/>
        </w:rPr>
        <w:t>На всех ли проектах у одной роли одинаковые функции?</w:t>
      </w:r>
      <w:r w:rsidRPr="00D35F3A">
        <w:rPr>
          <w:szCs w:val="22"/>
        </w:rPr>
        <w:t xml:space="preserve"> (Ипатов А.Е.)</w:t>
      </w:r>
    </w:p>
    <w:p w:rsidR="00491F14" w:rsidRPr="00D35F3A" w:rsidRDefault="00491F14" w:rsidP="00DF0F58">
      <w:pPr>
        <w:pStyle w:val="ListParagraph"/>
        <w:numPr>
          <w:ilvl w:val="0"/>
          <w:numId w:val="4"/>
        </w:numPr>
        <w:spacing w:after="160" w:line="259" w:lineRule="auto"/>
        <w:jc w:val="both"/>
        <w:rPr>
          <w:szCs w:val="22"/>
        </w:rPr>
      </w:pPr>
      <w:r>
        <w:rPr>
          <w:szCs w:val="22"/>
        </w:rPr>
        <w:t>Какие роли являются ключевыми, а какие нет?</w:t>
      </w:r>
      <w:r w:rsidRPr="00D35F3A">
        <w:rPr>
          <w:szCs w:val="22"/>
        </w:rPr>
        <w:t xml:space="preserve"> (Ипатов А.Е.)</w:t>
      </w:r>
    </w:p>
    <w:p w:rsidR="00491F14" w:rsidRDefault="00491F14" w:rsidP="00DF0F58">
      <w:pPr>
        <w:pStyle w:val="ListParagraph"/>
        <w:numPr>
          <w:ilvl w:val="0"/>
          <w:numId w:val="1"/>
        </w:numPr>
        <w:spacing w:after="160" w:line="259" w:lineRule="auto"/>
        <w:jc w:val="both"/>
        <w:rPr>
          <w:szCs w:val="22"/>
        </w:rPr>
      </w:pPr>
      <w:r>
        <w:rPr>
          <w:szCs w:val="22"/>
        </w:rPr>
        <w:lastRenderedPageBreak/>
        <w:t>Чем отличается кластер управление программой от кластера управление продуктом</w:t>
      </w:r>
      <w:r w:rsidRPr="00702BEF">
        <w:rPr>
          <w:szCs w:val="22"/>
        </w:rPr>
        <w:t>? (Лебедев Н.А.)</w:t>
      </w:r>
    </w:p>
    <w:p w:rsidR="00491F14" w:rsidRPr="00702BEF" w:rsidRDefault="00491F14" w:rsidP="00DF0F58">
      <w:pPr>
        <w:pStyle w:val="ListParagraph"/>
        <w:numPr>
          <w:ilvl w:val="0"/>
          <w:numId w:val="1"/>
        </w:numPr>
        <w:spacing w:after="160" w:line="259" w:lineRule="auto"/>
        <w:jc w:val="both"/>
        <w:rPr>
          <w:szCs w:val="22"/>
        </w:rPr>
      </w:pPr>
      <w:r>
        <w:rPr>
          <w:szCs w:val="22"/>
        </w:rPr>
        <w:t>Как командный лидер оценивает компетентность своей команды</w:t>
      </w:r>
      <w:r w:rsidRPr="00702BEF">
        <w:rPr>
          <w:szCs w:val="22"/>
        </w:rPr>
        <w:t>? (Лебедев Н.А.)</w:t>
      </w:r>
    </w:p>
    <w:p w:rsidR="00491F14" w:rsidRDefault="00491F14" w:rsidP="00DF0F58">
      <w:pPr>
        <w:pStyle w:val="ListParagraph"/>
        <w:numPr>
          <w:ilvl w:val="0"/>
          <w:numId w:val="2"/>
        </w:numPr>
        <w:spacing w:after="160" w:line="259" w:lineRule="auto"/>
        <w:jc w:val="both"/>
        <w:rPr>
          <w:szCs w:val="22"/>
        </w:rPr>
      </w:pPr>
      <w:r>
        <w:rPr>
          <w:szCs w:val="22"/>
        </w:rPr>
        <w:t>Какие роли можно совмещать?</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Какая ситуация наиболее приемлема: сотрудник работает по конкретному плану или сотрудник сам определяет свои обязанности?</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Самые важные роли, с которыми можно начинать разработку?</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Кто распределяет роли в команде</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Четко ли соблюдается распределение ролей в команде или возможны совмещения</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По каким принципам распределяются роли в различных моделях жизненного цикла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Участвует ли командный лидер в непосредственной разработке проекта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Если командный лидер разъясняет требования заказчика разработчикам, то каковы обязанности бизнес аналитика</w:t>
      </w:r>
      <w:r w:rsidRPr="00B270CE">
        <w:rPr>
          <w:szCs w:val="22"/>
        </w:rPr>
        <w:t>? (Михальцова А.Ю.)</w:t>
      </w:r>
    </w:p>
    <w:p w:rsidR="00491F14" w:rsidRPr="00702BEF" w:rsidRDefault="00491F14" w:rsidP="00DF0F58">
      <w:pPr>
        <w:pStyle w:val="ListParagraph"/>
        <w:numPr>
          <w:ilvl w:val="0"/>
          <w:numId w:val="2"/>
        </w:numPr>
        <w:spacing w:after="160" w:line="259" w:lineRule="auto"/>
        <w:jc w:val="both"/>
        <w:rPr>
          <w:szCs w:val="22"/>
        </w:rPr>
      </w:pPr>
      <w:r>
        <w:rPr>
          <w:szCs w:val="22"/>
        </w:rPr>
        <w:t>Какие роли совмещать нежелательно</w:t>
      </w:r>
      <w:r w:rsidRPr="00B270CE">
        <w:rPr>
          <w:szCs w:val="22"/>
        </w:rPr>
        <w:t>? (Михальцова А.Ю.)</w:t>
      </w:r>
    </w:p>
    <w:p w:rsidR="00491F14" w:rsidRPr="009D1485" w:rsidRDefault="00491F14" w:rsidP="00DF0F58">
      <w:pPr>
        <w:pStyle w:val="ListParagraph"/>
        <w:numPr>
          <w:ilvl w:val="0"/>
          <w:numId w:val="2"/>
        </w:numPr>
        <w:spacing w:after="160" w:line="259" w:lineRule="auto"/>
        <w:jc w:val="both"/>
        <w:rPr>
          <w:szCs w:val="22"/>
        </w:rPr>
      </w:pPr>
      <w:r>
        <w:rPr>
          <w:szCs w:val="22"/>
        </w:rPr>
        <w:t>Какая из ролей находится выше, а как ниже в структуре проекта?</w:t>
      </w:r>
      <w:r w:rsidRPr="009D1485">
        <w:rPr>
          <w:szCs w:val="22"/>
        </w:rPr>
        <w:t xml:space="preserve"> (Ровдо Д.И.)</w:t>
      </w:r>
    </w:p>
    <w:p w:rsidR="00491F14" w:rsidRDefault="00491F14" w:rsidP="00DF0F58">
      <w:pPr>
        <w:pStyle w:val="ListParagraph"/>
        <w:numPr>
          <w:ilvl w:val="0"/>
          <w:numId w:val="2"/>
        </w:numPr>
        <w:spacing w:after="160" w:line="259" w:lineRule="auto"/>
        <w:jc w:val="both"/>
        <w:rPr>
          <w:szCs w:val="22"/>
        </w:rPr>
      </w:pPr>
      <w:r>
        <w:rPr>
          <w:szCs w:val="22"/>
        </w:rPr>
        <w:t>Некоторые роли имеют некоторые схожие функции. Получается, что некоторые функции пересекаются между разными ролями</w:t>
      </w:r>
      <w:r w:rsidRPr="009D1485">
        <w:rPr>
          <w:szCs w:val="22"/>
        </w:rPr>
        <w:t>? (Ровдо Д.И.)</w:t>
      </w:r>
    </w:p>
    <w:p w:rsidR="00491F14" w:rsidRPr="009D1485" w:rsidRDefault="00491F14" w:rsidP="00DF0F58">
      <w:pPr>
        <w:pStyle w:val="ListParagraph"/>
        <w:numPr>
          <w:ilvl w:val="0"/>
          <w:numId w:val="2"/>
        </w:numPr>
        <w:spacing w:after="160" w:line="259" w:lineRule="auto"/>
        <w:jc w:val="both"/>
        <w:rPr>
          <w:szCs w:val="22"/>
        </w:rPr>
      </w:pPr>
      <w:r>
        <w:rPr>
          <w:szCs w:val="22"/>
        </w:rPr>
        <w:t xml:space="preserve">Кто такой </w:t>
      </w:r>
      <w:r>
        <w:rPr>
          <w:szCs w:val="22"/>
          <w:lang w:val="en-US"/>
        </w:rPr>
        <w:t>product owner</w:t>
      </w:r>
      <w:r w:rsidRPr="009D1485">
        <w:rPr>
          <w:szCs w:val="22"/>
        </w:rPr>
        <w:t>? (Ровдо Д.И.)</w:t>
      </w:r>
    </w:p>
    <w:p w:rsidR="00491F14" w:rsidRPr="00702BEF" w:rsidRDefault="00491F14" w:rsidP="00DF0F58">
      <w:pPr>
        <w:pStyle w:val="ListParagraph"/>
        <w:numPr>
          <w:ilvl w:val="0"/>
          <w:numId w:val="3"/>
        </w:numPr>
        <w:spacing w:after="160" w:line="259" w:lineRule="auto"/>
        <w:jc w:val="both"/>
        <w:rPr>
          <w:szCs w:val="22"/>
        </w:rPr>
      </w:pPr>
      <w:r>
        <w:rPr>
          <w:szCs w:val="22"/>
        </w:rPr>
        <w:t>Как можно сопоставить качества человека и роли</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sidRPr="00463357">
        <w:rPr>
          <w:szCs w:val="22"/>
        </w:rPr>
        <w:t xml:space="preserve">Возможно ли создать команду </w:t>
      </w:r>
      <w:r>
        <w:rPr>
          <w:szCs w:val="22"/>
        </w:rPr>
        <w:t>без разделения ролей</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Кто такие </w:t>
      </w:r>
      <w:r>
        <w:rPr>
          <w:szCs w:val="22"/>
          <w:lang w:val="en-US"/>
        </w:rPr>
        <w:t>full</w:t>
      </w:r>
      <w:r w:rsidRPr="00463357">
        <w:rPr>
          <w:szCs w:val="22"/>
        </w:rPr>
        <w:t>-</w:t>
      </w:r>
      <w:r>
        <w:rPr>
          <w:szCs w:val="22"/>
          <w:lang w:val="en-US"/>
        </w:rPr>
        <w:t>stack</w:t>
      </w:r>
      <w:r w:rsidRPr="00463357">
        <w:rPr>
          <w:szCs w:val="22"/>
        </w:rPr>
        <w:t xml:space="preserve"> </w:t>
      </w:r>
      <w:r>
        <w:rPr>
          <w:szCs w:val="22"/>
        </w:rPr>
        <w:t>разработчики</w:t>
      </w:r>
      <w:r w:rsidRPr="00702BEF">
        <w:rPr>
          <w:szCs w:val="22"/>
        </w:rPr>
        <w:t>? (</w:t>
      </w:r>
      <w:r w:rsidRPr="009B0114">
        <w:rPr>
          <w:szCs w:val="22"/>
        </w:rPr>
        <w:t>Щавровский</w:t>
      </w:r>
      <w:r>
        <w:rPr>
          <w:szCs w:val="22"/>
        </w:rPr>
        <w:t xml:space="preserve"> С.А</w:t>
      </w:r>
      <w:r w:rsidRPr="00702BEF">
        <w:rPr>
          <w:szCs w:val="22"/>
        </w:rPr>
        <w:t>.)</w:t>
      </w:r>
    </w:p>
    <w:p w:rsidR="00491F14" w:rsidRDefault="00491F14" w:rsidP="00DF0F58">
      <w:pPr>
        <w:pStyle w:val="ListParagraph"/>
        <w:numPr>
          <w:ilvl w:val="0"/>
          <w:numId w:val="3"/>
        </w:numPr>
        <w:spacing w:after="160" w:line="259" w:lineRule="auto"/>
        <w:jc w:val="both"/>
        <w:rPr>
          <w:szCs w:val="22"/>
        </w:rPr>
      </w:pPr>
      <w:r w:rsidRPr="00463357">
        <w:rPr>
          <w:szCs w:val="22"/>
        </w:rPr>
        <w:t>Какие роли лучше всего сочетать</w:t>
      </w:r>
      <w:r w:rsidRPr="00702BEF">
        <w:rPr>
          <w:szCs w:val="22"/>
        </w:rPr>
        <w:t>? (</w:t>
      </w:r>
      <w:r w:rsidRPr="009B0114">
        <w:rPr>
          <w:szCs w:val="22"/>
        </w:rPr>
        <w:t>Щавровский</w:t>
      </w:r>
      <w:r>
        <w:rPr>
          <w:szCs w:val="22"/>
        </w:rPr>
        <w:t xml:space="preserve"> С.А</w:t>
      </w:r>
      <w:r w:rsidRPr="00702BEF">
        <w:rPr>
          <w:szCs w:val="22"/>
        </w:rPr>
        <w:t>.)</w:t>
      </w:r>
    </w:p>
    <w:p w:rsidR="00491F14" w:rsidRPr="00463357" w:rsidRDefault="00491F14" w:rsidP="00DF0F58">
      <w:pPr>
        <w:pStyle w:val="ListParagraph"/>
        <w:numPr>
          <w:ilvl w:val="0"/>
          <w:numId w:val="3"/>
        </w:numPr>
        <w:spacing w:after="160" w:line="259" w:lineRule="auto"/>
        <w:jc w:val="both"/>
        <w:rPr>
          <w:szCs w:val="22"/>
        </w:rPr>
      </w:pPr>
      <w:r>
        <w:rPr>
          <w:szCs w:val="22"/>
        </w:rPr>
        <w:t xml:space="preserve">Кто занимается обучением сотрудников в </w:t>
      </w:r>
      <w:r>
        <w:rPr>
          <w:szCs w:val="22"/>
          <w:lang w:val="en-US"/>
        </w:rPr>
        <w:t>IT</w:t>
      </w:r>
      <w:r>
        <w:rPr>
          <w:szCs w:val="22"/>
        </w:rPr>
        <w:t>-компаниях</w:t>
      </w:r>
      <w:r w:rsidRPr="00463357">
        <w:rPr>
          <w:szCs w:val="22"/>
        </w:rPr>
        <w:t>? (Ярошевич Я.О.)</w:t>
      </w:r>
    </w:p>
    <w:p w:rsidR="00491F14" w:rsidRPr="00702BEF" w:rsidRDefault="00491F14" w:rsidP="00DF0F58">
      <w:pPr>
        <w:pStyle w:val="ListParagraph"/>
        <w:numPr>
          <w:ilvl w:val="0"/>
          <w:numId w:val="3"/>
        </w:numPr>
        <w:spacing w:after="160" w:line="259" w:lineRule="auto"/>
        <w:jc w:val="both"/>
        <w:rPr>
          <w:szCs w:val="22"/>
        </w:rPr>
      </w:pPr>
      <w:r>
        <w:rPr>
          <w:szCs w:val="22"/>
        </w:rPr>
        <w:t>Какие навыки нужны для роли командного лидера</w:t>
      </w:r>
      <w:r w:rsidRPr="00702BEF">
        <w:rPr>
          <w:szCs w:val="22"/>
        </w:rPr>
        <w:t>? (Ярошевич Я.О.)</w:t>
      </w:r>
    </w:p>
    <w:p w:rsidR="00491F14" w:rsidRDefault="00491F14" w:rsidP="00DF0F58">
      <w:pPr>
        <w:pStyle w:val="ListParagraph"/>
        <w:numPr>
          <w:ilvl w:val="0"/>
          <w:numId w:val="3"/>
        </w:numPr>
        <w:spacing w:after="160" w:line="259" w:lineRule="auto"/>
        <w:jc w:val="both"/>
        <w:rPr>
          <w:szCs w:val="22"/>
        </w:rPr>
      </w:pPr>
      <w:r>
        <w:rPr>
          <w:szCs w:val="22"/>
        </w:rPr>
        <w:t xml:space="preserve">Бывают ли такие проекты, на которых отсутствует </w:t>
      </w:r>
      <w:r>
        <w:rPr>
          <w:szCs w:val="22"/>
          <w:lang w:val="en-US"/>
        </w:rPr>
        <w:t>QA</w:t>
      </w:r>
      <w:r>
        <w:rPr>
          <w:szCs w:val="22"/>
        </w:rPr>
        <w:t>-менеджер</w:t>
      </w:r>
      <w:r w:rsidRPr="00D35F3A">
        <w:rPr>
          <w:szCs w:val="22"/>
        </w:rPr>
        <w:t>? (Ярошевич Я.О.)</w:t>
      </w:r>
    </w:p>
    <w:p w:rsidR="00381C44" w:rsidRDefault="00491F14" w:rsidP="00DF0F58">
      <w:pPr>
        <w:pStyle w:val="ListParagraph"/>
        <w:numPr>
          <w:ilvl w:val="0"/>
          <w:numId w:val="3"/>
        </w:numPr>
        <w:spacing w:after="160" w:line="259" w:lineRule="auto"/>
        <w:jc w:val="both"/>
        <w:rPr>
          <w:szCs w:val="22"/>
        </w:rPr>
      </w:pPr>
      <w:r>
        <w:rPr>
          <w:szCs w:val="22"/>
        </w:rPr>
        <w:t>Какими ролями можно пренебречь?</w:t>
      </w:r>
      <w:r w:rsidRPr="00D35F3A">
        <w:rPr>
          <w:szCs w:val="22"/>
        </w:rPr>
        <w:t xml:space="preserve"> (Ярошевич Я.О.)</w:t>
      </w:r>
    </w:p>
    <w:p w:rsidR="004726C0" w:rsidRDefault="004726C0" w:rsidP="004726C0">
      <w:pPr>
        <w:pStyle w:val="Heading4"/>
        <w:rPr>
          <w:i w:val="0"/>
          <w:sz w:val="24"/>
          <w:szCs w:val="24"/>
          <w:lang w:val="ru-RU"/>
        </w:rPr>
      </w:pPr>
      <w:r w:rsidRPr="004726C0">
        <w:rPr>
          <w:i w:val="0"/>
          <w:sz w:val="24"/>
          <w:szCs w:val="24"/>
          <w:lang w:val="ru-RU"/>
        </w:rPr>
        <w:t>Совместная работа в проектировании</w:t>
      </w:r>
    </w:p>
    <w:p w:rsidR="00F0734D" w:rsidRPr="008A0873" w:rsidRDefault="00F0734D" w:rsidP="009F565D">
      <w:pPr>
        <w:pStyle w:val="ListParagraph"/>
        <w:numPr>
          <w:ilvl w:val="0"/>
          <w:numId w:val="149"/>
        </w:numPr>
        <w:jc w:val="both"/>
        <w:rPr>
          <w:szCs w:val="22"/>
        </w:rPr>
      </w:pPr>
      <w:r w:rsidRPr="008A0873">
        <w:rPr>
          <w:szCs w:val="22"/>
        </w:rPr>
        <w:t>Почему именно такие условия совместной работы выделяют? (Белый А.А.)</w:t>
      </w:r>
    </w:p>
    <w:p w:rsidR="00F0734D" w:rsidRPr="008A0873" w:rsidRDefault="00F0734D" w:rsidP="009F565D">
      <w:pPr>
        <w:pStyle w:val="ListParagraph"/>
        <w:numPr>
          <w:ilvl w:val="0"/>
          <w:numId w:val="149"/>
        </w:numPr>
        <w:jc w:val="both"/>
        <w:rPr>
          <w:szCs w:val="22"/>
        </w:rPr>
      </w:pPr>
      <w:r w:rsidRPr="008A0873">
        <w:rPr>
          <w:szCs w:val="22"/>
        </w:rPr>
        <w:t>Могут ли два человека заменить целую команду разработчиков? (Белый А.А.)</w:t>
      </w:r>
    </w:p>
    <w:p w:rsidR="00F0734D" w:rsidRPr="008A0873" w:rsidRDefault="00F0734D" w:rsidP="009F565D">
      <w:pPr>
        <w:pStyle w:val="ListParagraph"/>
        <w:numPr>
          <w:ilvl w:val="0"/>
          <w:numId w:val="149"/>
        </w:numPr>
        <w:jc w:val="both"/>
        <w:rPr>
          <w:szCs w:val="22"/>
        </w:rPr>
      </w:pPr>
      <w:r w:rsidRPr="008A0873">
        <w:rPr>
          <w:szCs w:val="22"/>
        </w:rPr>
        <w:t>Как можно повысить эффективность совместной работы? (Борисевич П.И.)</w:t>
      </w:r>
    </w:p>
    <w:p w:rsidR="00F0734D" w:rsidRPr="008A0873" w:rsidRDefault="00F0734D" w:rsidP="009F565D">
      <w:pPr>
        <w:pStyle w:val="ListParagraph"/>
        <w:numPr>
          <w:ilvl w:val="0"/>
          <w:numId w:val="149"/>
        </w:numPr>
        <w:jc w:val="both"/>
        <w:rPr>
          <w:szCs w:val="22"/>
        </w:rPr>
      </w:pPr>
      <w:r w:rsidRPr="008A0873">
        <w:rPr>
          <w:szCs w:val="22"/>
        </w:rPr>
        <w:t>Какой оптимальное число человек должно быть в хорошей команде? (Борисевич П.И.)</w:t>
      </w:r>
    </w:p>
    <w:p w:rsidR="00F0734D" w:rsidRDefault="00F0734D" w:rsidP="009F565D">
      <w:pPr>
        <w:pStyle w:val="ListParagraph"/>
        <w:numPr>
          <w:ilvl w:val="0"/>
          <w:numId w:val="149"/>
        </w:numPr>
        <w:jc w:val="both"/>
        <w:rPr>
          <w:szCs w:val="22"/>
        </w:rPr>
      </w:pPr>
      <w:r w:rsidRPr="008A0873">
        <w:rPr>
          <w:szCs w:val="22"/>
        </w:rPr>
        <w:t xml:space="preserve">Как следует выбирать сотрудников для совместной работы? (Борисевич П.И.) </w:t>
      </w:r>
    </w:p>
    <w:p w:rsidR="0009104E" w:rsidRPr="0009104E" w:rsidRDefault="0009104E" w:rsidP="009F565D">
      <w:pPr>
        <w:pStyle w:val="ListParagraph"/>
        <w:numPr>
          <w:ilvl w:val="0"/>
          <w:numId w:val="149"/>
        </w:numPr>
      </w:pPr>
      <w:r w:rsidRPr="0009104E">
        <w:t>Как предотвратить перетягивание одеял в случае совместной раб</w:t>
      </w:r>
      <w:r>
        <w:t>о</w:t>
      </w:r>
      <w:r w:rsidRPr="0009104E">
        <w:t xml:space="preserve">ты двух </w:t>
      </w:r>
      <w:r>
        <w:t>команд/компаний</w:t>
      </w:r>
      <w:r w:rsidRPr="0009104E">
        <w:t>?</w:t>
      </w:r>
      <w:r>
        <w:t xml:space="preserve"> (Гетьман С.И.)</w:t>
      </w:r>
    </w:p>
    <w:p w:rsidR="0009104E" w:rsidRPr="0009104E" w:rsidRDefault="0009104E" w:rsidP="009F565D">
      <w:pPr>
        <w:pStyle w:val="ListParagraph"/>
        <w:numPr>
          <w:ilvl w:val="0"/>
          <w:numId w:val="149"/>
        </w:numPr>
      </w:pPr>
      <w:r w:rsidRPr="0009104E">
        <w:t>Что важно в первую очередь: прибыль или расход времени на согласование моментов?</w:t>
      </w:r>
      <w:r>
        <w:t xml:space="preserve"> (Гетьман С.И.)</w:t>
      </w:r>
    </w:p>
    <w:p w:rsidR="0009104E" w:rsidRPr="0009104E" w:rsidRDefault="0009104E" w:rsidP="009F565D">
      <w:pPr>
        <w:pStyle w:val="ListParagraph"/>
        <w:numPr>
          <w:ilvl w:val="0"/>
          <w:numId w:val="149"/>
        </w:numPr>
      </w:pPr>
      <w:r w:rsidRPr="0009104E">
        <w:t>Возможна ли совместная работа над авторским проектом?</w:t>
      </w:r>
      <w:r>
        <w:t xml:space="preserve"> (Гетьман С.И.)</w:t>
      </w:r>
    </w:p>
    <w:p w:rsidR="00F0734D" w:rsidRPr="008A0873" w:rsidRDefault="00F0734D" w:rsidP="009F565D">
      <w:pPr>
        <w:pStyle w:val="ListParagraph"/>
        <w:numPr>
          <w:ilvl w:val="0"/>
          <w:numId w:val="149"/>
        </w:numPr>
        <w:jc w:val="both"/>
        <w:rPr>
          <w:szCs w:val="22"/>
        </w:rPr>
      </w:pPr>
      <w:r w:rsidRPr="008A0873">
        <w:rPr>
          <w:szCs w:val="22"/>
        </w:rPr>
        <w:t>Что лучше: как можно быстрее выйти на рынок, или довести продукт до идеала и выпустить его? (Григорьев А.В.)</w:t>
      </w:r>
    </w:p>
    <w:p w:rsidR="00F0734D" w:rsidRPr="008A0873" w:rsidRDefault="00F0734D" w:rsidP="009F565D">
      <w:pPr>
        <w:pStyle w:val="ListParagraph"/>
        <w:numPr>
          <w:ilvl w:val="0"/>
          <w:numId w:val="149"/>
        </w:numPr>
        <w:jc w:val="both"/>
        <w:rPr>
          <w:szCs w:val="22"/>
        </w:rPr>
      </w:pPr>
      <w:r w:rsidRPr="008A0873">
        <w:rPr>
          <w:szCs w:val="22"/>
        </w:rPr>
        <w:lastRenderedPageBreak/>
        <w:t>Есть ли примеры крупных проектов, реализованных в одиночку? (Григорьев А.В.)</w:t>
      </w:r>
    </w:p>
    <w:p w:rsidR="00F0734D" w:rsidRPr="008A0873" w:rsidRDefault="00F0734D" w:rsidP="009F565D">
      <w:pPr>
        <w:pStyle w:val="ListParagraph"/>
        <w:numPr>
          <w:ilvl w:val="0"/>
          <w:numId w:val="149"/>
        </w:numPr>
        <w:jc w:val="both"/>
        <w:rPr>
          <w:szCs w:val="22"/>
        </w:rPr>
      </w:pPr>
      <w:r w:rsidRPr="008A0873">
        <w:rPr>
          <w:szCs w:val="22"/>
        </w:rPr>
        <w:t>Какие есть технологии для реализации эффективной совместной работы? (Григорьев А.В.)</w:t>
      </w:r>
    </w:p>
    <w:p w:rsidR="00F0734D" w:rsidRPr="008A0873" w:rsidRDefault="00F0734D" w:rsidP="009F565D">
      <w:pPr>
        <w:pStyle w:val="ListParagraph"/>
        <w:numPr>
          <w:ilvl w:val="0"/>
          <w:numId w:val="149"/>
        </w:numPr>
        <w:jc w:val="both"/>
        <w:rPr>
          <w:szCs w:val="22"/>
        </w:rPr>
      </w:pPr>
      <w:r w:rsidRPr="008A0873">
        <w:rPr>
          <w:szCs w:val="22"/>
        </w:rPr>
        <w:t xml:space="preserve">Как быть, если люди в одной команде с чем-то не согласны друг с другом? (Григорьев А.В.) </w:t>
      </w:r>
    </w:p>
    <w:p w:rsidR="00F0734D" w:rsidRPr="008A0873" w:rsidRDefault="00F0734D" w:rsidP="009F565D">
      <w:pPr>
        <w:pStyle w:val="ListParagraph"/>
        <w:numPr>
          <w:ilvl w:val="0"/>
          <w:numId w:val="149"/>
        </w:numPr>
        <w:jc w:val="both"/>
        <w:rPr>
          <w:szCs w:val="22"/>
        </w:rPr>
      </w:pPr>
      <w:r w:rsidRPr="008A0873">
        <w:rPr>
          <w:szCs w:val="22"/>
        </w:rPr>
        <w:t>Важно ли хорошее отношение в коллективе при совместной работе? (Михальцова А.Ю.)</w:t>
      </w:r>
    </w:p>
    <w:p w:rsidR="00F0734D" w:rsidRPr="008A0873" w:rsidRDefault="00F0734D" w:rsidP="009F565D">
      <w:pPr>
        <w:pStyle w:val="ListParagraph"/>
        <w:numPr>
          <w:ilvl w:val="0"/>
          <w:numId w:val="149"/>
        </w:numPr>
        <w:jc w:val="both"/>
        <w:rPr>
          <w:szCs w:val="22"/>
        </w:rPr>
      </w:pPr>
      <w:r w:rsidRPr="008A0873">
        <w:rPr>
          <w:szCs w:val="22"/>
        </w:rPr>
        <w:t>Какие можно предложить способы организации процесса разработки? (Михальцова А.Ю.)</w:t>
      </w:r>
    </w:p>
    <w:p w:rsidR="00F0734D" w:rsidRPr="008A0873" w:rsidRDefault="00F0734D" w:rsidP="009F565D">
      <w:pPr>
        <w:pStyle w:val="ListParagraph"/>
        <w:numPr>
          <w:ilvl w:val="0"/>
          <w:numId w:val="149"/>
        </w:numPr>
        <w:jc w:val="both"/>
        <w:rPr>
          <w:szCs w:val="22"/>
        </w:rPr>
      </w:pPr>
      <w:r w:rsidRPr="008A0873">
        <w:rPr>
          <w:szCs w:val="22"/>
        </w:rPr>
        <w:t>Есть ли какой-то процесс отбора людей в команду проектировщиков? (Михальцова А.Ю.)</w:t>
      </w:r>
    </w:p>
    <w:p w:rsidR="00F0734D" w:rsidRPr="008A0873" w:rsidRDefault="00F0734D" w:rsidP="009F565D">
      <w:pPr>
        <w:pStyle w:val="ListParagraph"/>
        <w:numPr>
          <w:ilvl w:val="0"/>
          <w:numId w:val="149"/>
        </w:numPr>
        <w:jc w:val="both"/>
        <w:rPr>
          <w:szCs w:val="22"/>
        </w:rPr>
      </w:pPr>
      <w:r w:rsidRPr="008A0873">
        <w:rPr>
          <w:szCs w:val="22"/>
        </w:rPr>
        <w:t>Может ли хорошо организован проект, в котором около 200 человек? (Ровдо Д.И.)</w:t>
      </w:r>
    </w:p>
    <w:p w:rsidR="00F0734D" w:rsidRPr="008A0873" w:rsidRDefault="00F0734D" w:rsidP="009F565D">
      <w:pPr>
        <w:pStyle w:val="ListParagraph"/>
        <w:numPr>
          <w:ilvl w:val="0"/>
          <w:numId w:val="149"/>
        </w:numPr>
        <w:jc w:val="both"/>
        <w:rPr>
          <w:szCs w:val="22"/>
        </w:rPr>
      </w:pPr>
      <w:r w:rsidRPr="008A0873">
        <w:rPr>
          <w:szCs w:val="22"/>
        </w:rPr>
        <w:t>Что делать, если проект настолько большой, что двое разработчиков не справятся? (Ровдо Д.И.)</w:t>
      </w:r>
    </w:p>
    <w:p w:rsidR="00F0734D" w:rsidRPr="008A0873" w:rsidRDefault="00F0734D" w:rsidP="009F565D">
      <w:pPr>
        <w:pStyle w:val="ListParagraph"/>
        <w:numPr>
          <w:ilvl w:val="0"/>
          <w:numId w:val="149"/>
        </w:numPr>
        <w:jc w:val="both"/>
        <w:rPr>
          <w:szCs w:val="22"/>
        </w:rPr>
      </w:pPr>
      <w:r w:rsidRPr="008A0873">
        <w:rPr>
          <w:szCs w:val="22"/>
        </w:rPr>
        <w:t>Насколько реально работать без системы контроля версий? (Ровдо Д.И.)</w:t>
      </w:r>
    </w:p>
    <w:p w:rsidR="00F0734D" w:rsidRPr="008A0873" w:rsidRDefault="00F0734D" w:rsidP="009F565D">
      <w:pPr>
        <w:pStyle w:val="ListParagraph"/>
        <w:numPr>
          <w:ilvl w:val="0"/>
          <w:numId w:val="149"/>
        </w:numPr>
        <w:jc w:val="both"/>
        <w:rPr>
          <w:rFonts w:eastAsia="Helvetica" w:cs="Helvetica"/>
          <w:szCs w:val="22"/>
        </w:rPr>
      </w:pPr>
      <w:r w:rsidRPr="008A0873">
        <w:rPr>
          <w:szCs w:val="22"/>
        </w:rPr>
        <w:t>Чем плохо, если проектированием занимается большое количество человек? (Трубач Г.Г.)</w:t>
      </w:r>
    </w:p>
    <w:p w:rsidR="00F0734D" w:rsidRPr="008A0873" w:rsidRDefault="00F0734D" w:rsidP="009F565D">
      <w:pPr>
        <w:pStyle w:val="ListParagraph"/>
        <w:numPr>
          <w:ilvl w:val="0"/>
          <w:numId w:val="149"/>
        </w:numPr>
        <w:jc w:val="both"/>
        <w:rPr>
          <w:rFonts w:eastAsia="Helvetica" w:cs="Helvetica"/>
          <w:szCs w:val="22"/>
        </w:rPr>
      </w:pPr>
      <w:r w:rsidRPr="008A0873">
        <w:rPr>
          <w:szCs w:val="22"/>
        </w:rPr>
        <w:t>Говорят, одна голова хорошо, а две лучш</w:t>
      </w:r>
      <w:r>
        <w:rPr>
          <w:szCs w:val="22"/>
        </w:rPr>
        <w:t>е и так далее. Почему же тогда два проектировщика лучше, чем один</w:t>
      </w:r>
      <w:r w:rsidRPr="008A0873">
        <w:rPr>
          <w:szCs w:val="22"/>
        </w:rPr>
        <w:t>? (Щавровский С.А.)</w:t>
      </w:r>
    </w:p>
    <w:p w:rsidR="00F0734D" w:rsidRPr="008A0873" w:rsidRDefault="00F0734D" w:rsidP="009F565D">
      <w:pPr>
        <w:pStyle w:val="ListParagraph"/>
        <w:numPr>
          <w:ilvl w:val="0"/>
          <w:numId w:val="149"/>
        </w:numPr>
        <w:jc w:val="both"/>
        <w:rPr>
          <w:szCs w:val="22"/>
        </w:rPr>
      </w:pPr>
      <w:r w:rsidRPr="008A0873">
        <w:rPr>
          <w:szCs w:val="22"/>
        </w:rPr>
        <w:t>Можно ли грамотно выстроить процесс без лидера? (Ярошевич Я.О.)</w:t>
      </w:r>
    </w:p>
    <w:p w:rsidR="00F0734D" w:rsidRPr="00F0734D" w:rsidRDefault="00F0734D" w:rsidP="009F565D">
      <w:pPr>
        <w:pStyle w:val="ListParagraph"/>
        <w:numPr>
          <w:ilvl w:val="0"/>
          <w:numId w:val="149"/>
        </w:numPr>
        <w:jc w:val="both"/>
        <w:rPr>
          <w:szCs w:val="22"/>
        </w:rPr>
      </w:pPr>
      <w:r w:rsidRPr="008A0873">
        <w:rPr>
          <w:szCs w:val="22"/>
        </w:rPr>
        <w:t>Какие преимущества у проекта, который разработан командой, над проектом, который создан в одиночку? (Ярошевич Я.О.)</w:t>
      </w:r>
    </w:p>
    <w:p w:rsidR="004726C0" w:rsidRDefault="004726C0" w:rsidP="004726C0">
      <w:pPr>
        <w:pStyle w:val="Heading4"/>
        <w:rPr>
          <w:i w:val="0"/>
          <w:sz w:val="24"/>
          <w:szCs w:val="24"/>
          <w:lang w:val="ru-RU"/>
        </w:rPr>
      </w:pPr>
      <w:r w:rsidRPr="004726C0">
        <w:rPr>
          <w:i w:val="0"/>
          <w:sz w:val="24"/>
          <w:szCs w:val="24"/>
          <w:lang w:val="ru-RU"/>
        </w:rPr>
        <w:t>Дистанционное сотрудничество</w:t>
      </w:r>
    </w:p>
    <w:p w:rsidR="0084796F" w:rsidRPr="004A7045" w:rsidRDefault="0084796F" w:rsidP="0084796F">
      <w:pPr>
        <w:pStyle w:val="ListParagraph"/>
        <w:numPr>
          <w:ilvl w:val="0"/>
          <w:numId w:val="3"/>
        </w:numPr>
        <w:spacing w:after="160" w:line="259" w:lineRule="auto"/>
        <w:jc w:val="both"/>
        <w:rPr>
          <w:szCs w:val="22"/>
        </w:rPr>
      </w:pPr>
      <w:r w:rsidRPr="00F40D98">
        <w:rPr>
          <w:rFonts w:cstheme="minorHAnsi"/>
          <w:color w:val="000000"/>
          <w:szCs w:val="22"/>
          <w:shd w:val="clear" w:color="auto" w:fill="FFFFFF"/>
        </w:rPr>
        <w:t>Достигла ли система дистанционного сотрудничества такого уровня, что может заменить встречи вживую? (как скоро это может произойти)</w:t>
      </w:r>
      <w:r>
        <w:rPr>
          <w:rFonts w:cstheme="minorHAnsi"/>
          <w:color w:val="000000"/>
          <w:szCs w:val="22"/>
          <w:shd w:val="clear" w:color="auto" w:fill="FFFFFF"/>
          <w:lang w:val="en-US"/>
        </w:rPr>
        <w:t xml:space="preserve"> </w:t>
      </w:r>
      <w:r w:rsidRPr="00CF0CBE">
        <w:rPr>
          <w:szCs w:val="22"/>
        </w:rPr>
        <w:t>(Белый А.А.)</w:t>
      </w:r>
    </w:p>
    <w:p w:rsidR="0084796F" w:rsidRPr="004A7045" w:rsidRDefault="0084796F" w:rsidP="0084796F">
      <w:pPr>
        <w:pStyle w:val="ListParagraph"/>
        <w:numPr>
          <w:ilvl w:val="0"/>
          <w:numId w:val="3"/>
        </w:numPr>
        <w:spacing w:after="160" w:line="259" w:lineRule="auto"/>
        <w:jc w:val="both"/>
        <w:rPr>
          <w:szCs w:val="22"/>
        </w:rPr>
      </w:pPr>
      <w:r w:rsidRPr="00F40D98">
        <w:rPr>
          <w:rFonts w:cstheme="minorHAnsi"/>
          <w:color w:val="000000"/>
          <w:szCs w:val="22"/>
          <w:shd w:val="clear" w:color="auto" w:fill="FFFFFF"/>
        </w:rPr>
        <w:t>Что лучше: большая компания в одном месте, где удобно проводить личные встречи всем участникам проекта, либо обособленные компании, находящиеся в разных местах, где контактировать приходится посредством интернет-технологий?</w:t>
      </w:r>
      <w:r w:rsidRPr="004A7045">
        <w:rPr>
          <w:rFonts w:cstheme="minorHAnsi"/>
          <w:color w:val="000000"/>
          <w:szCs w:val="22"/>
          <w:shd w:val="clear" w:color="auto" w:fill="FFFFFF"/>
        </w:rPr>
        <w:t xml:space="preserve"> </w:t>
      </w:r>
      <w:r w:rsidRPr="00CF0CBE">
        <w:rPr>
          <w:szCs w:val="22"/>
        </w:rPr>
        <w:t>(Белый А.А.)</w:t>
      </w:r>
    </w:p>
    <w:p w:rsidR="0084796F" w:rsidRDefault="0084796F" w:rsidP="0084796F">
      <w:pPr>
        <w:pStyle w:val="ListParagraph"/>
        <w:numPr>
          <w:ilvl w:val="0"/>
          <w:numId w:val="3"/>
        </w:numPr>
        <w:spacing w:after="160" w:line="259" w:lineRule="auto"/>
        <w:jc w:val="both"/>
        <w:rPr>
          <w:szCs w:val="22"/>
        </w:rPr>
      </w:pPr>
      <w:r>
        <w:rPr>
          <w:rFonts w:cstheme="minorHAnsi"/>
          <w:color w:val="000000"/>
          <w:szCs w:val="22"/>
          <w:shd w:val="clear" w:color="auto" w:fill="FFFFFF"/>
        </w:rPr>
        <w:t>Какой</w:t>
      </w:r>
      <w:r w:rsidRPr="00F40D98">
        <w:rPr>
          <w:rFonts w:cstheme="minorHAnsi"/>
          <w:color w:val="000000"/>
          <w:szCs w:val="22"/>
          <w:shd w:val="clear" w:color="auto" w:fill="FFFFFF"/>
        </w:rPr>
        <w:t xml:space="preserve"> главный недостаток современных средств для дистанционного сотрудничества</w:t>
      </w:r>
      <w:r>
        <w:rPr>
          <w:rFonts w:cstheme="minorHAnsi"/>
          <w:color w:val="000000"/>
          <w:szCs w:val="22"/>
          <w:shd w:val="clear" w:color="auto" w:fill="FFFFFF"/>
        </w:rPr>
        <w:t xml:space="preserve">? </w:t>
      </w:r>
      <w:r w:rsidRPr="00CF0CBE">
        <w:rPr>
          <w:szCs w:val="22"/>
        </w:rPr>
        <w:t>(Белый А.А.)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 xml:space="preserve">Как ПО для дистанционного сотрудничества обходить проблему часовых поясов? </w:t>
      </w:r>
      <w:r w:rsidRPr="00F40D98">
        <w:rPr>
          <w:rFonts w:cstheme="minorHAnsi"/>
          <w:szCs w:val="22"/>
        </w:rPr>
        <w:br/>
        <w:t>(Гетьман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 xml:space="preserve">Видео и аудиоконференции уже существуют. А где голлограмки из Star Wars? </w:t>
      </w:r>
      <w:r w:rsidRPr="00F40D98">
        <w:rPr>
          <w:rFonts w:cstheme="minorHAnsi"/>
          <w:szCs w:val="22"/>
        </w:rPr>
        <w:br/>
        <w:t>(Гетьман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Выгодно ли компаниями разрабатывать свои внутренние системы дистанционного сотрудничества? Или существуют свободные альтернативы?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Pr>
          <w:rFonts w:cstheme="minorHAnsi"/>
          <w:szCs w:val="22"/>
        </w:rPr>
        <w:t>Какие есть лучшие представители</w:t>
      </w:r>
      <w:r w:rsidRPr="00F40D98">
        <w:rPr>
          <w:rFonts w:cstheme="minorHAnsi"/>
          <w:szCs w:val="22"/>
        </w:rPr>
        <w:t xml:space="preserve"> ПО для совместной работы.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Были ли попытки обмана через видео ПО для дистанционного сотрудничества? Как они пресекались? Как вообще их можно свести к минимуму?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Как в подобном ПО обеспечивается конфиденциальность данных?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Какие есть варианты заработка на поприще ПО для совместной работы и дистанционного сотрудничества?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Есть такой фильм, "Мне бы в небо" с Д</w:t>
      </w:r>
      <w:r>
        <w:rPr>
          <w:rFonts w:cstheme="minorHAnsi"/>
          <w:szCs w:val="22"/>
        </w:rPr>
        <w:t>. Клуни в главной роли. Суть, в</w:t>
      </w:r>
      <w:r w:rsidRPr="00F40D98">
        <w:rPr>
          <w:rFonts w:cstheme="minorHAnsi"/>
          <w:szCs w:val="22"/>
        </w:rPr>
        <w:t xml:space="preserve">кратце, такова: ГГ (главный герой) летает по штатам, нанося визит в крупные компании, где он с глазу на глаз сообщает сотрудникам о том, что они уволены. Однако, более молодое поколение, решает привнести в такой затратный процесс (перелёты весьма затратны, даже у них в США) технологические нотки, упростив всё до видеоконференций, на которых сообщается </w:t>
      </w:r>
      <w:r w:rsidRPr="00F40D98">
        <w:rPr>
          <w:rFonts w:cstheme="minorHAnsi"/>
          <w:szCs w:val="22"/>
        </w:rPr>
        <w:lastRenderedPageBreak/>
        <w:t>неожиданная для сотрудника новость. Вот как вы считаете,  будет ли кощунством  перевести подобную систему (с глазу на глаз) на рельсы техники?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А не слишком ли мы уходим от реальности из-за подобного ПО и подходов? (Гетьман С.И.)</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Были ли попытки совместить ПО для совместной работы с виртуальной реальностью? К примеру, сделать что-то в стиле Работников-Суррогатов?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Для чего происходит разделение производства и проектирования? Какие это влечёт плюсы?</w:t>
      </w:r>
      <w:r w:rsidRPr="00F40D98">
        <w:rPr>
          <w:rFonts w:cstheme="minorHAnsi"/>
          <w:szCs w:val="22"/>
        </w:rPr>
        <w:t xml:space="preserve"> (Григорьев А.В.)</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Являются ли open-source проекты своего рода проектами с разделением разработки?</w:t>
      </w:r>
      <w:r w:rsidRPr="00F40D98">
        <w:rPr>
          <w:rFonts w:cstheme="minorHAnsi"/>
          <w:szCs w:val="22"/>
        </w:rPr>
        <w:t xml:space="preserve"> (Григорьев А.В.)</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Какие из мессенджер</w:t>
      </w:r>
      <w:r>
        <w:rPr>
          <w:rFonts w:cstheme="minorHAnsi"/>
          <w:color w:val="000000"/>
          <w:szCs w:val="22"/>
          <w:shd w:val="clear" w:color="auto" w:fill="FFFFFF"/>
        </w:rPr>
        <w:t>ов наиболее популярны для бизнес-</w:t>
      </w:r>
      <w:r w:rsidRPr="00F40D98">
        <w:rPr>
          <w:rFonts w:cstheme="minorHAnsi"/>
          <w:color w:val="000000"/>
          <w:szCs w:val="22"/>
          <w:shd w:val="clear" w:color="auto" w:fill="FFFFFF"/>
        </w:rPr>
        <w:t xml:space="preserve">общения? Какие используются в той или иной ситуациях? </w:t>
      </w:r>
      <w:r w:rsidRPr="00F40D98">
        <w:rPr>
          <w:rFonts w:cstheme="minorHAnsi"/>
          <w:szCs w:val="22"/>
        </w:rPr>
        <w:t>(Грушевский А.А.)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Какие средства сотрудничества, на твой взгляд, будут применяться в будущем? </w:t>
      </w:r>
      <w:r w:rsidRPr="00F40D98">
        <w:rPr>
          <w:rFonts w:cstheme="minorHAnsi"/>
          <w:szCs w:val="22"/>
        </w:rPr>
        <w:t>(Грушевский А.А.)</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В каких сферах, связанных с </w:t>
      </w:r>
      <w:r w:rsidRPr="00F40D98">
        <w:rPr>
          <w:rFonts w:cstheme="minorHAnsi"/>
          <w:color w:val="000000"/>
          <w:szCs w:val="22"/>
          <w:shd w:val="clear" w:color="auto" w:fill="FFFFFF"/>
          <w:lang w:val="en-US"/>
        </w:rPr>
        <w:t>S</w:t>
      </w:r>
      <w:r w:rsidRPr="00F40D98">
        <w:rPr>
          <w:rFonts w:cstheme="minorHAnsi"/>
          <w:color w:val="000000"/>
          <w:szCs w:val="22"/>
          <w:shd w:val="clear" w:color="auto" w:fill="FFFFFF"/>
        </w:rPr>
        <w:t xml:space="preserve">oftware </w:t>
      </w:r>
      <w:r w:rsidRPr="00F40D98">
        <w:rPr>
          <w:rFonts w:cstheme="minorHAnsi"/>
          <w:color w:val="000000"/>
          <w:szCs w:val="22"/>
          <w:shd w:val="clear" w:color="auto" w:fill="FFFFFF"/>
          <w:lang w:val="en-US"/>
        </w:rPr>
        <w:t>E</w:t>
      </w:r>
      <w:r w:rsidRPr="00F40D98">
        <w:rPr>
          <w:rFonts w:cstheme="minorHAnsi"/>
          <w:color w:val="000000"/>
          <w:szCs w:val="22"/>
          <w:shd w:val="clear" w:color="auto" w:fill="FFFFFF"/>
        </w:rPr>
        <w:t xml:space="preserve">ngineering, можно без проблем отказаться от личных встреч, а в каких невозможно? </w:t>
      </w:r>
      <w:r w:rsidRPr="00F40D98">
        <w:rPr>
          <w:rFonts w:cstheme="minorHAnsi"/>
          <w:szCs w:val="22"/>
        </w:rPr>
        <w:t>(Грушевский А.А.)</w:t>
      </w:r>
    </w:p>
    <w:p w:rsidR="0084796F" w:rsidRPr="00F40D98"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 xml:space="preserve">По каким критериям выделяют качественные интерфейсы? </w:t>
      </w:r>
      <w:r w:rsidRPr="00F40D98">
        <w:rPr>
          <w:rFonts w:cstheme="minorHAnsi"/>
          <w:color w:val="000000"/>
          <w:szCs w:val="22"/>
          <w:shd w:val="clear" w:color="auto" w:fill="FFFFFF"/>
          <w:lang w:val="en-US"/>
        </w:rPr>
        <w:t>(</w:t>
      </w:r>
      <w:r w:rsidRPr="00F40D98">
        <w:rPr>
          <w:rFonts w:cstheme="minorHAnsi"/>
          <w:color w:val="000000"/>
          <w:szCs w:val="22"/>
          <w:shd w:val="clear" w:color="auto" w:fill="FFFFFF"/>
        </w:rPr>
        <w:t>Ипатов А.Е)</w:t>
      </w:r>
    </w:p>
    <w:p w:rsidR="0084796F" w:rsidRPr="00F40D98"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 xml:space="preserve">Какое из средств является наиболее популярным? </w:t>
      </w:r>
      <w:r w:rsidRPr="00F40D98">
        <w:rPr>
          <w:rFonts w:cstheme="minorHAnsi"/>
          <w:color w:val="000000"/>
          <w:szCs w:val="22"/>
          <w:shd w:val="clear" w:color="auto" w:fill="FFFFFF"/>
          <w:lang w:val="en-US"/>
        </w:rPr>
        <w:t>(</w:t>
      </w:r>
      <w:r w:rsidRPr="00F40D98">
        <w:rPr>
          <w:rFonts w:cstheme="minorHAnsi"/>
          <w:color w:val="000000"/>
          <w:szCs w:val="22"/>
          <w:shd w:val="clear" w:color="auto" w:fill="FFFFFF"/>
        </w:rPr>
        <w:t>Ипатов А.Е)</w:t>
      </w:r>
    </w:p>
    <w:p w:rsidR="0084796F" w:rsidRPr="004A7045"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Существуют ли 3D конференции? (Ипатов А.Е)</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Чем грозит отсутствие личных встреч при разработке? </w:t>
      </w:r>
      <w:r w:rsidRPr="00F40D98">
        <w:rPr>
          <w:rFonts w:cstheme="minorHAnsi"/>
          <w:szCs w:val="22"/>
        </w:rPr>
        <w:t>(Лебедев Н.А.)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Есть ли советы для организации дистанционного сотрудничества? Где их найти?</w:t>
      </w:r>
      <w:r w:rsidRPr="00F40D98">
        <w:rPr>
          <w:rFonts w:cstheme="minorHAnsi"/>
          <w:color w:val="000000"/>
          <w:szCs w:val="22"/>
          <w:shd w:val="clear" w:color="auto" w:fill="FFFFFF"/>
        </w:rPr>
        <w:br/>
      </w:r>
      <w:r w:rsidRPr="00F40D98">
        <w:rPr>
          <w:rFonts w:cstheme="minorHAnsi"/>
          <w:szCs w:val="22"/>
        </w:rPr>
        <w:t>(Лебедев Н.А.)</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В чем преимущества дистанционного сотрудничества? </w:t>
      </w:r>
      <w:r w:rsidRPr="00F40D98">
        <w:rPr>
          <w:rFonts w:cstheme="minorHAnsi"/>
          <w:szCs w:val="22"/>
        </w:rPr>
        <w:t>(Лебедев Н.А.)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Эффективно ли разрабатывать составляющие одного продукта в нескольких странах одновременно? Ведь это требует больших финансовых издержек. </w:t>
      </w:r>
      <w:r w:rsidRPr="00F40D98">
        <w:rPr>
          <w:rFonts w:cstheme="minorHAnsi"/>
          <w:szCs w:val="22"/>
        </w:rPr>
        <w:t>(Михальцова А.Ю.)</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 компании, расположенные в разных городах, решают проблему огромной разницы в часовом поясе? </w:t>
      </w:r>
      <w:r w:rsidRPr="00F40D98">
        <w:rPr>
          <w:rFonts w:cstheme="minorHAnsi"/>
          <w:szCs w:val="22"/>
        </w:rPr>
        <w:t>(Михальцова А.Ю.)</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Безопасно ли дистанционное взаимодействие? Не может ли произойти утечка информации о разработке продукта и т.д.? </w:t>
      </w:r>
      <w:r w:rsidRPr="00F40D98">
        <w:rPr>
          <w:rFonts w:cstheme="minorHAnsi"/>
          <w:szCs w:val="22"/>
        </w:rPr>
        <w:t>(Михальцова А.Ю.)</w:t>
      </w:r>
    </w:p>
    <w:p w:rsidR="0084796F" w:rsidRPr="00F40D98" w:rsidRDefault="0084796F" w:rsidP="0084796F">
      <w:pPr>
        <w:pStyle w:val="ListParagraph"/>
        <w:numPr>
          <w:ilvl w:val="0"/>
          <w:numId w:val="2"/>
        </w:numPr>
        <w:spacing w:after="160" w:line="259" w:lineRule="auto"/>
        <w:jc w:val="both"/>
        <w:rPr>
          <w:rFonts w:cstheme="minorHAnsi"/>
          <w:szCs w:val="22"/>
        </w:rPr>
      </w:pPr>
      <w:r>
        <w:rPr>
          <w:rFonts w:cstheme="minorHAnsi"/>
          <w:color w:val="000000"/>
          <w:szCs w:val="22"/>
          <w:shd w:val="clear" w:color="auto" w:fill="FFFFFF"/>
        </w:rPr>
        <w:t xml:space="preserve">Какая </w:t>
      </w:r>
      <w:r w:rsidRPr="00F40D98">
        <w:rPr>
          <w:rFonts w:cstheme="minorHAnsi"/>
          <w:color w:val="000000"/>
          <w:szCs w:val="22"/>
          <w:shd w:val="clear" w:color="auto" w:fill="FFFFFF"/>
        </w:rPr>
        <w:t>будет в будущем замена скайпу?</w:t>
      </w:r>
      <w:r w:rsidRPr="00F40D98">
        <w:rPr>
          <w:rStyle w:val="apple-converted-space"/>
          <w:rFonts w:cstheme="minorHAnsi"/>
          <w:color w:val="000000"/>
          <w:szCs w:val="22"/>
          <w:shd w:val="clear" w:color="auto" w:fill="FFFFFF"/>
        </w:rPr>
        <w:t> </w:t>
      </w:r>
      <w:r w:rsidRPr="00F40D98">
        <w:rPr>
          <w:rFonts w:cstheme="minorHAnsi"/>
          <w:szCs w:val="22"/>
        </w:rPr>
        <w:t>(Ровдо Д.И.)</w:t>
      </w:r>
    </w:p>
    <w:p w:rsidR="0084796F" w:rsidRPr="00F40D98" w:rsidRDefault="0084796F" w:rsidP="0084796F">
      <w:pPr>
        <w:pStyle w:val="ListParagraph"/>
        <w:numPr>
          <w:ilvl w:val="0"/>
          <w:numId w:val="2"/>
        </w:numPr>
        <w:spacing w:after="160" w:line="259" w:lineRule="auto"/>
        <w:jc w:val="both"/>
        <w:rPr>
          <w:rFonts w:cstheme="minorHAnsi"/>
          <w:szCs w:val="22"/>
        </w:rPr>
      </w:pPr>
      <w:r w:rsidRPr="00F40D98">
        <w:rPr>
          <w:rFonts w:cstheme="minorHAnsi"/>
          <w:color w:val="000000"/>
          <w:szCs w:val="22"/>
          <w:shd w:val="clear" w:color="auto" w:fill="FFFFFF"/>
        </w:rPr>
        <w:t xml:space="preserve">Неужели до сих пор для обмена информацией используют бумажные письма? </w:t>
      </w:r>
      <w:r w:rsidRPr="00F40D98">
        <w:rPr>
          <w:rFonts w:cstheme="minorHAnsi"/>
          <w:szCs w:val="22"/>
        </w:rPr>
        <w:t>(Ровдо Д.И.)</w:t>
      </w:r>
    </w:p>
    <w:p w:rsidR="0084796F" w:rsidRPr="004A7045"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 ты думаешь, что приносит больший доход из расчета на единицу времени - небольшая компания, расположенная в одном месте, или побольше, расположенная в разных? </w:t>
      </w:r>
      <w:r w:rsidRPr="00F40D98">
        <w:rPr>
          <w:rFonts w:cstheme="minorHAnsi"/>
          <w:szCs w:val="22"/>
        </w:rPr>
        <w:t>(Ровдо Д.И.)</w:t>
      </w:r>
    </w:p>
    <w:p w:rsidR="0084796F" w:rsidRPr="00F40D98" w:rsidRDefault="0084796F" w:rsidP="0084796F">
      <w:pPr>
        <w:pStyle w:val="ListParagraph"/>
        <w:numPr>
          <w:ilvl w:val="0"/>
          <w:numId w:val="270"/>
        </w:numPr>
        <w:jc w:val="both"/>
        <w:rPr>
          <w:rFonts w:cstheme="minorHAnsi"/>
          <w:szCs w:val="22"/>
        </w:rPr>
      </w:pPr>
      <w:r w:rsidRPr="00F40D98">
        <w:rPr>
          <w:rFonts w:cstheme="minorHAnsi"/>
          <w:szCs w:val="22"/>
          <w:shd w:val="clear" w:color="auto" w:fill="FFFFFF"/>
        </w:rPr>
        <w:t xml:space="preserve">Какие есть методики решения проблемы, когда члены команды находятся далеко друг от друга? </w:t>
      </w:r>
      <w:r w:rsidRPr="00F40D98">
        <w:rPr>
          <w:rFonts w:cstheme="minorHAnsi"/>
          <w:szCs w:val="22"/>
        </w:rPr>
        <w:t>(Трубач Г.Г.)</w:t>
      </w:r>
    </w:p>
    <w:p w:rsidR="0084796F" w:rsidRPr="00F40D98" w:rsidRDefault="0084796F" w:rsidP="0084796F">
      <w:pPr>
        <w:pStyle w:val="ListParagraph"/>
        <w:numPr>
          <w:ilvl w:val="0"/>
          <w:numId w:val="270"/>
        </w:numPr>
        <w:jc w:val="both"/>
        <w:rPr>
          <w:rFonts w:cstheme="minorHAnsi"/>
          <w:szCs w:val="22"/>
        </w:rPr>
      </w:pPr>
      <w:r w:rsidRPr="00F40D98">
        <w:rPr>
          <w:rFonts w:cstheme="minorHAnsi"/>
          <w:szCs w:val="22"/>
          <w:shd w:val="clear" w:color="auto" w:fill="FFFFFF"/>
        </w:rPr>
        <w:t xml:space="preserve">Нужно ли команде собираться вместе или достаточно дистанционного сотрудничества? </w:t>
      </w:r>
      <w:r w:rsidRPr="00F40D98">
        <w:rPr>
          <w:rFonts w:cstheme="minorHAnsi"/>
          <w:szCs w:val="22"/>
        </w:rPr>
        <w:t>(Трубач Г.Г.)</w:t>
      </w:r>
    </w:p>
    <w:p w:rsidR="0084796F" w:rsidRPr="00F40D98"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t xml:space="preserve">Какие есть системы контроля прогресса выполнения проекта (task-manager может)? </w:t>
      </w:r>
      <w:r w:rsidRPr="00F40D98">
        <w:rPr>
          <w:rFonts w:cstheme="minorHAnsi"/>
          <w:szCs w:val="22"/>
        </w:rPr>
        <w:t>(Щавровский С.А.)</w:t>
      </w:r>
    </w:p>
    <w:p w:rsidR="0084796F" w:rsidRPr="00F40D98"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t xml:space="preserve">Понятно, что разделение проектирования и разработки в некоторых случаях очень выгодно, но как экономия средств сказывается на безопасности коммуникаций между группами? Как этот вопрос решается? </w:t>
      </w:r>
      <w:r w:rsidRPr="00F40D98">
        <w:rPr>
          <w:rFonts w:cstheme="minorHAnsi"/>
          <w:szCs w:val="22"/>
        </w:rPr>
        <w:t>(Щавровский С.А.)</w:t>
      </w:r>
    </w:p>
    <w:p w:rsidR="0084796F" w:rsidRPr="004A7045"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lastRenderedPageBreak/>
        <w:t xml:space="preserve">Как удаленная работа сказывается на профессионализме работника и на качестве итогового продукта? </w:t>
      </w:r>
      <w:r w:rsidRPr="00F40D98">
        <w:rPr>
          <w:rFonts w:cstheme="minorHAnsi"/>
          <w:szCs w:val="22"/>
        </w:rPr>
        <w:t>(Щавровский С.А.)</w:t>
      </w:r>
    </w:p>
    <w:p w:rsidR="0084796F" w:rsidRPr="00F40D98" w:rsidRDefault="0084796F" w:rsidP="0084796F">
      <w:pPr>
        <w:pStyle w:val="ListParagraph"/>
        <w:numPr>
          <w:ilvl w:val="0"/>
          <w:numId w:val="2"/>
        </w:numPr>
        <w:spacing w:after="160" w:line="259" w:lineRule="auto"/>
        <w:jc w:val="both"/>
        <w:rPr>
          <w:rFonts w:cstheme="minorHAnsi"/>
          <w:szCs w:val="22"/>
        </w:rPr>
      </w:pPr>
      <w:r w:rsidRPr="00F40D98">
        <w:rPr>
          <w:rFonts w:cstheme="minorHAnsi"/>
          <w:color w:val="000000"/>
          <w:szCs w:val="22"/>
          <w:shd w:val="clear" w:color="auto" w:fill="FFFFFF"/>
        </w:rPr>
        <w:t>Какие есть примеры средств проведения видеоконференций?</w:t>
      </w:r>
      <w:r w:rsidRPr="00F40D98">
        <w:rPr>
          <w:rFonts w:cstheme="minorHAnsi"/>
          <w:szCs w:val="22"/>
        </w:rPr>
        <w:t xml:space="preserve"> (Ярошевич Я.О.)</w:t>
      </w:r>
    </w:p>
    <w:p w:rsidR="00104EB1" w:rsidRPr="0084796F" w:rsidRDefault="0084796F" w:rsidP="00104EB1">
      <w:pPr>
        <w:pStyle w:val="ListParagraph"/>
        <w:numPr>
          <w:ilvl w:val="0"/>
          <w:numId w:val="2"/>
        </w:numPr>
        <w:spacing w:after="160" w:line="259" w:lineRule="auto"/>
        <w:jc w:val="both"/>
        <w:rPr>
          <w:rFonts w:cstheme="minorHAnsi"/>
          <w:szCs w:val="22"/>
        </w:rPr>
      </w:pPr>
      <w:r w:rsidRPr="004A7045">
        <w:rPr>
          <w:rFonts w:cstheme="minorHAnsi"/>
          <w:color w:val="000000"/>
          <w:szCs w:val="22"/>
          <w:shd w:val="clear" w:color="auto" w:fill="FFFFFF"/>
        </w:rPr>
        <w:t>Как проходят видеоконференции, если стороны говорят на разных языках? Как в диалог вклинивается переводчик?</w:t>
      </w:r>
      <w:r w:rsidRPr="004A7045">
        <w:rPr>
          <w:rFonts w:cstheme="minorHAnsi"/>
          <w:szCs w:val="22"/>
        </w:rPr>
        <w:t xml:space="preserve"> (Ярошевич Я.О.)</w:t>
      </w:r>
    </w:p>
    <w:p w:rsidR="006C69C0" w:rsidRPr="00053573" w:rsidRDefault="006C69C0" w:rsidP="006C69C0">
      <w:pPr>
        <w:pStyle w:val="Heading4"/>
        <w:rPr>
          <w:i w:val="0"/>
          <w:sz w:val="24"/>
          <w:szCs w:val="24"/>
          <w:lang w:val="ru-RU"/>
        </w:rPr>
      </w:pPr>
      <w:r w:rsidRPr="00053573">
        <w:rPr>
          <w:i w:val="0"/>
          <w:sz w:val="24"/>
          <w:szCs w:val="24"/>
          <w:lang w:val="ru-RU"/>
        </w:rPr>
        <w:t xml:space="preserve">Стратегии развития крупнейших и наиболее известных </w:t>
      </w:r>
      <w:r w:rsidRPr="006C69C0">
        <w:rPr>
          <w:i w:val="0"/>
          <w:sz w:val="24"/>
          <w:szCs w:val="24"/>
        </w:rPr>
        <w:t>IT</w:t>
      </w:r>
      <w:r w:rsidRPr="00053573">
        <w:rPr>
          <w:i w:val="0"/>
          <w:sz w:val="24"/>
          <w:szCs w:val="24"/>
          <w:lang w:val="ru-RU"/>
        </w:rPr>
        <w:t>-компаний</w:t>
      </w:r>
    </w:p>
    <w:p w:rsidR="004C429C" w:rsidRPr="00B66018" w:rsidRDefault="004C429C" w:rsidP="004C429C">
      <w:pPr>
        <w:pStyle w:val="ListParagraph"/>
        <w:numPr>
          <w:ilvl w:val="0"/>
          <w:numId w:val="76"/>
        </w:numPr>
        <w:jc w:val="both"/>
        <w:rPr>
          <w:szCs w:val="22"/>
        </w:rPr>
      </w:pPr>
      <w:r w:rsidRPr="00B66018">
        <w:rPr>
          <w:szCs w:val="22"/>
        </w:rPr>
        <w:t>Какие есть аналоги кремниевой долины в мире, какие компании там представлены? (Борисевич П.И.)</w:t>
      </w:r>
    </w:p>
    <w:p w:rsidR="004C429C" w:rsidRPr="00B66018" w:rsidRDefault="004C429C" w:rsidP="004C429C">
      <w:pPr>
        <w:pStyle w:val="ListParagraph"/>
        <w:numPr>
          <w:ilvl w:val="0"/>
          <w:numId w:val="76"/>
        </w:numPr>
        <w:jc w:val="both"/>
        <w:rPr>
          <w:szCs w:val="22"/>
        </w:rPr>
      </w:pPr>
      <w:r w:rsidRPr="00B66018">
        <w:rPr>
          <w:szCs w:val="22"/>
        </w:rPr>
        <w:t>Какое место в рейтинге самых дорогих компаний занимает Tesla Motors? Верите ли вы что эта компания через 10 лет обгонит Apple как обещает Элон Маск? (Борисевич П.И.)</w:t>
      </w:r>
    </w:p>
    <w:p w:rsidR="004C429C" w:rsidRPr="00B66018" w:rsidRDefault="004C429C" w:rsidP="004C429C">
      <w:pPr>
        <w:pStyle w:val="ListParagraph"/>
        <w:numPr>
          <w:ilvl w:val="0"/>
          <w:numId w:val="76"/>
        </w:numPr>
        <w:jc w:val="both"/>
        <w:rPr>
          <w:szCs w:val="22"/>
        </w:rPr>
      </w:pPr>
      <w:r w:rsidRPr="00B66018">
        <w:rPr>
          <w:szCs w:val="22"/>
        </w:rPr>
        <w:t>Какие не очень большие компании имеют самые высокие темпы роста в последнее время? (Борисевич П.И.)</w:t>
      </w:r>
    </w:p>
    <w:p w:rsidR="004C429C" w:rsidRPr="00B66018" w:rsidRDefault="004C429C" w:rsidP="004C429C">
      <w:pPr>
        <w:pStyle w:val="ListParagraph"/>
        <w:numPr>
          <w:ilvl w:val="0"/>
          <w:numId w:val="76"/>
        </w:numPr>
        <w:jc w:val="both"/>
        <w:rPr>
          <w:szCs w:val="22"/>
        </w:rPr>
      </w:pPr>
      <w:r w:rsidRPr="00B66018">
        <w:rPr>
          <w:szCs w:val="22"/>
        </w:rPr>
        <w:t>Расскажи, пожалуйста, историю надкусанного яблока? (Григорьев А.В.)</w:t>
      </w:r>
    </w:p>
    <w:p w:rsidR="004C429C" w:rsidRPr="00B66018" w:rsidRDefault="004C429C" w:rsidP="004C429C">
      <w:pPr>
        <w:pStyle w:val="ListParagraph"/>
        <w:numPr>
          <w:ilvl w:val="0"/>
          <w:numId w:val="76"/>
        </w:numPr>
        <w:jc w:val="both"/>
        <w:rPr>
          <w:szCs w:val="22"/>
        </w:rPr>
      </w:pPr>
      <w:r w:rsidRPr="00B66018">
        <w:rPr>
          <w:szCs w:val="22"/>
        </w:rPr>
        <w:t>Почему продукция Apple была и остаётся такой популярной? (Григорьев А.В.)</w:t>
      </w:r>
    </w:p>
    <w:p w:rsidR="004C429C" w:rsidRPr="00B66018" w:rsidRDefault="004C429C" w:rsidP="004C429C">
      <w:pPr>
        <w:pStyle w:val="ListParagraph"/>
        <w:numPr>
          <w:ilvl w:val="0"/>
          <w:numId w:val="76"/>
        </w:numPr>
        <w:jc w:val="both"/>
        <w:rPr>
          <w:szCs w:val="22"/>
        </w:rPr>
      </w:pPr>
      <w:r w:rsidRPr="00B66018">
        <w:rPr>
          <w:szCs w:val="22"/>
        </w:rPr>
        <w:t>Возможно ли в Беларуси основать бизнес, который станет настолько крупным, как упомянутые? Почему нет? (Григорьев А.В.)</w:t>
      </w:r>
    </w:p>
    <w:p w:rsidR="004C429C" w:rsidRPr="00B66018" w:rsidRDefault="004C429C" w:rsidP="004C429C">
      <w:pPr>
        <w:pStyle w:val="ListParagraph"/>
        <w:numPr>
          <w:ilvl w:val="0"/>
          <w:numId w:val="76"/>
        </w:numPr>
        <w:jc w:val="both"/>
        <w:rPr>
          <w:szCs w:val="22"/>
        </w:rPr>
      </w:pPr>
      <w:r w:rsidRPr="00B66018">
        <w:rPr>
          <w:szCs w:val="22"/>
        </w:rPr>
        <w:t>Что из себя представляли табуляторы? (Григорьев А.В.)</w:t>
      </w:r>
    </w:p>
    <w:p w:rsidR="004C429C" w:rsidRPr="00B66018" w:rsidRDefault="004C429C" w:rsidP="004C429C">
      <w:pPr>
        <w:pStyle w:val="ListParagraph"/>
        <w:numPr>
          <w:ilvl w:val="0"/>
          <w:numId w:val="76"/>
        </w:numPr>
        <w:jc w:val="both"/>
        <w:rPr>
          <w:szCs w:val="22"/>
        </w:rPr>
      </w:pPr>
      <w:r w:rsidRPr="00B66018">
        <w:rPr>
          <w:szCs w:val="22"/>
        </w:rPr>
        <w:t>В чём заслуга IBM PC? (Григорьев А.В.)</w:t>
      </w:r>
    </w:p>
    <w:p w:rsidR="004C429C" w:rsidRPr="00B66018" w:rsidRDefault="004C429C" w:rsidP="004C429C">
      <w:pPr>
        <w:pStyle w:val="ListParagraph"/>
        <w:numPr>
          <w:ilvl w:val="0"/>
          <w:numId w:val="76"/>
        </w:numPr>
        <w:jc w:val="both"/>
        <w:rPr>
          <w:szCs w:val="22"/>
        </w:rPr>
      </w:pPr>
      <w:r w:rsidRPr="00B66018">
        <w:rPr>
          <w:szCs w:val="22"/>
        </w:rPr>
        <w:t>Какое место в рейтингах занимает Oracle? (Грушевский А.А.)</w:t>
      </w:r>
    </w:p>
    <w:p w:rsidR="004C429C" w:rsidRPr="00B66018" w:rsidRDefault="004C429C" w:rsidP="004C429C">
      <w:pPr>
        <w:pStyle w:val="ListParagraph"/>
        <w:numPr>
          <w:ilvl w:val="0"/>
          <w:numId w:val="76"/>
        </w:numPr>
        <w:jc w:val="both"/>
        <w:rPr>
          <w:szCs w:val="22"/>
        </w:rPr>
      </w:pPr>
      <w:r w:rsidRPr="00B66018">
        <w:rPr>
          <w:szCs w:val="22"/>
        </w:rPr>
        <w:t>Какая компания для тебя является самой успешной и почему? (Грушевский А.А.)</w:t>
      </w:r>
    </w:p>
    <w:p w:rsidR="004C429C" w:rsidRPr="00B66018" w:rsidRDefault="004C429C" w:rsidP="004C429C">
      <w:pPr>
        <w:pStyle w:val="ListParagraph"/>
        <w:numPr>
          <w:ilvl w:val="0"/>
          <w:numId w:val="76"/>
        </w:numPr>
        <w:jc w:val="both"/>
        <w:rPr>
          <w:szCs w:val="22"/>
        </w:rPr>
      </w:pPr>
      <w:r w:rsidRPr="00B66018">
        <w:rPr>
          <w:szCs w:val="22"/>
        </w:rPr>
        <w:t>Какие компании в нашей стране активно набирают обороты? (Ипатов А.Е.)</w:t>
      </w:r>
    </w:p>
    <w:p w:rsidR="004C429C" w:rsidRPr="00B66018" w:rsidRDefault="004C429C" w:rsidP="004C429C">
      <w:pPr>
        <w:pStyle w:val="ListParagraph"/>
        <w:numPr>
          <w:ilvl w:val="0"/>
          <w:numId w:val="76"/>
        </w:numPr>
        <w:jc w:val="both"/>
        <w:rPr>
          <w:szCs w:val="22"/>
        </w:rPr>
      </w:pPr>
      <w:r w:rsidRPr="00B66018">
        <w:rPr>
          <w:szCs w:val="22"/>
        </w:rPr>
        <w:t>Лучше делать упор на какую-то узкую сферу или же наоборот стараться внедрить свой продукт во все сферы? (Ипатов А.Е.)</w:t>
      </w:r>
    </w:p>
    <w:p w:rsidR="004C429C" w:rsidRPr="00B66018" w:rsidRDefault="004C429C" w:rsidP="004C429C">
      <w:pPr>
        <w:pStyle w:val="ListParagraph"/>
        <w:numPr>
          <w:ilvl w:val="0"/>
          <w:numId w:val="76"/>
        </w:numPr>
        <w:jc w:val="both"/>
        <w:rPr>
          <w:szCs w:val="22"/>
        </w:rPr>
      </w:pPr>
      <w:r w:rsidRPr="00B66018">
        <w:rPr>
          <w:szCs w:val="22"/>
        </w:rPr>
        <w:t>Были ли примеры быстрого старта компаний, а затем такого же быстрого падения? С чем это связано? (Ипатов А.Е.)</w:t>
      </w:r>
    </w:p>
    <w:p w:rsidR="004C429C" w:rsidRPr="00B66018" w:rsidRDefault="004C429C" w:rsidP="004C429C">
      <w:pPr>
        <w:pStyle w:val="ListParagraph"/>
        <w:numPr>
          <w:ilvl w:val="0"/>
          <w:numId w:val="76"/>
        </w:numPr>
        <w:jc w:val="both"/>
        <w:rPr>
          <w:szCs w:val="22"/>
        </w:rPr>
      </w:pPr>
      <w:r w:rsidRPr="00B66018">
        <w:rPr>
          <w:szCs w:val="22"/>
        </w:rPr>
        <w:t>Сможет ли в ближайшее время приблизиться к уровню Epam какая-нибудь белорусская компания? (Ипатов А.Е.)</w:t>
      </w:r>
    </w:p>
    <w:p w:rsidR="004C429C" w:rsidRPr="00B66018" w:rsidRDefault="004C429C" w:rsidP="004C429C">
      <w:pPr>
        <w:pStyle w:val="ListParagraph"/>
        <w:numPr>
          <w:ilvl w:val="0"/>
          <w:numId w:val="76"/>
        </w:numPr>
        <w:jc w:val="both"/>
        <w:rPr>
          <w:szCs w:val="22"/>
        </w:rPr>
      </w:pPr>
      <w:r w:rsidRPr="00B66018">
        <w:rPr>
          <w:szCs w:val="22"/>
        </w:rPr>
        <w:t>В каких из белорусских компаний ты бы предпочла работать? (Ипатов А.Е.)</w:t>
      </w:r>
    </w:p>
    <w:p w:rsidR="004C429C" w:rsidRPr="00B66018" w:rsidRDefault="004C429C" w:rsidP="004C429C">
      <w:pPr>
        <w:pStyle w:val="ListParagraph"/>
        <w:numPr>
          <w:ilvl w:val="0"/>
          <w:numId w:val="76"/>
        </w:numPr>
        <w:jc w:val="both"/>
        <w:rPr>
          <w:szCs w:val="22"/>
        </w:rPr>
      </w:pPr>
      <w:r w:rsidRPr="00B66018">
        <w:rPr>
          <w:szCs w:val="22"/>
        </w:rPr>
        <w:t>Можно ли считать, что компания Apple Inc достигла своего успеха только благодаря Стиву Джобсу? (Михальцова А.Ю.)</w:t>
      </w:r>
    </w:p>
    <w:p w:rsidR="004C429C" w:rsidRPr="00B66018" w:rsidRDefault="004C429C" w:rsidP="004C429C">
      <w:pPr>
        <w:pStyle w:val="ListParagraph"/>
        <w:numPr>
          <w:ilvl w:val="0"/>
          <w:numId w:val="76"/>
        </w:numPr>
        <w:jc w:val="both"/>
        <w:rPr>
          <w:szCs w:val="22"/>
        </w:rPr>
      </w:pPr>
      <w:r w:rsidRPr="00B66018">
        <w:rPr>
          <w:szCs w:val="22"/>
        </w:rPr>
        <w:t>Есть ли смысл создавать свою компанию, если уже так много имеющихся крупных и сильно развитых? (Михальцова А.Ю.)</w:t>
      </w:r>
    </w:p>
    <w:p w:rsidR="004C429C" w:rsidRPr="00B66018" w:rsidRDefault="004C429C" w:rsidP="004C429C">
      <w:pPr>
        <w:pStyle w:val="ListParagraph"/>
        <w:numPr>
          <w:ilvl w:val="0"/>
          <w:numId w:val="76"/>
        </w:numPr>
        <w:jc w:val="both"/>
        <w:rPr>
          <w:szCs w:val="22"/>
        </w:rPr>
      </w:pPr>
      <w:r w:rsidRPr="00B66018">
        <w:rPr>
          <w:szCs w:val="22"/>
        </w:rPr>
        <w:t>Останется ли рейтинг IT-компаний таким же, если в качестве критерия оценки добавить еще качество производимой продукции? (Михальцова А.Ю.)</w:t>
      </w:r>
    </w:p>
    <w:p w:rsidR="004C429C" w:rsidRPr="00B66018" w:rsidRDefault="004C429C" w:rsidP="004C429C">
      <w:pPr>
        <w:pStyle w:val="ListParagraph"/>
        <w:numPr>
          <w:ilvl w:val="0"/>
          <w:numId w:val="76"/>
        </w:numPr>
        <w:jc w:val="both"/>
        <w:rPr>
          <w:szCs w:val="22"/>
        </w:rPr>
      </w:pPr>
      <w:r w:rsidRPr="00B66018">
        <w:rPr>
          <w:szCs w:val="22"/>
        </w:rPr>
        <w:t>Почему компания Sony прекратила производство ноутбуков? (Михальцова А.Ю.)</w:t>
      </w:r>
    </w:p>
    <w:p w:rsidR="004C429C" w:rsidRPr="00B66018" w:rsidRDefault="004C429C" w:rsidP="004C429C">
      <w:pPr>
        <w:pStyle w:val="ListParagraph"/>
        <w:numPr>
          <w:ilvl w:val="0"/>
          <w:numId w:val="76"/>
        </w:numPr>
        <w:jc w:val="both"/>
        <w:rPr>
          <w:szCs w:val="22"/>
        </w:rPr>
      </w:pPr>
      <w:r w:rsidRPr="00B66018">
        <w:rPr>
          <w:szCs w:val="22"/>
        </w:rPr>
        <w:t>А как так вышло, что Google так далеко от вершины? Ведь он гораздо более на слуху, чем тот же HP. (Ровдо Д.И.)</w:t>
      </w:r>
    </w:p>
    <w:p w:rsidR="004C429C" w:rsidRPr="00B66018" w:rsidRDefault="004C429C" w:rsidP="004C429C">
      <w:pPr>
        <w:pStyle w:val="ListParagraph"/>
        <w:numPr>
          <w:ilvl w:val="0"/>
          <w:numId w:val="76"/>
        </w:numPr>
        <w:jc w:val="both"/>
        <w:rPr>
          <w:szCs w:val="22"/>
        </w:rPr>
      </w:pPr>
      <w:r w:rsidRPr="00B66018">
        <w:rPr>
          <w:szCs w:val="22"/>
        </w:rPr>
        <w:t>Как ты думаешь, кто из перечисленных компаний останется в топе через 10 лет? (Ровдо Д.И.)</w:t>
      </w:r>
    </w:p>
    <w:p w:rsidR="004C429C" w:rsidRPr="00B66018" w:rsidRDefault="004C429C" w:rsidP="004C429C">
      <w:pPr>
        <w:pStyle w:val="ListParagraph"/>
        <w:numPr>
          <w:ilvl w:val="0"/>
          <w:numId w:val="76"/>
        </w:numPr>
        <w:jc w:val="both"/>
        <w:rPr>
          <w:szCs w:val="22"/>
        </w:rPr>
      </w:pPr>
      <w:r w:rsidRPr="00B66018">
        <w:rPr>
          <w:szCs w:val="22"/>
        </w:rPr>
        <w:t>У Amazon имеется своя БД – DynamoDB. Получается, это не только интернет магазин. А какие продукты у них еще имеются? (Ровдо Д.И.)</w:t>
      </w:r>
    </w:p>
    <w:p w:rsidR="004C429C" w:rsidRPr="00B66018" w:rsidRDefault="004C429C" w:rsidP="004C429C">
      <w:pPr>
        <w:pStyle w:val="ListParagraph"/>
        <w:numPr>
          <w:ilvl w:val="0"/>
          <w:numId w:val="76"/>
        </w:numPr>
        <w:jc w:val="both"/>
        <w:rPr>
          <w:szCs w:val="22"/>
        </w:rPr>
      </w:pPr>
      <w:r w:rsidRPr="00B66018">
        <w:rPr>
          <w:szCs w:val="22"/>
        </w:rPr>
        <w:lastRenderedPageBreak/>
        <w:t>Каковы технические характеристики Apple 1 и Apple 2? (Трубач Г.Г.)</w:t>
      </w:r>
    </w:p>
    <w:p w:rsidR="004C429C" w:rsidRPr="00B66018" w:rsidRDefault="004C429C" w:rsidP="004C429C">
      <w:pPr>
        <w:pStyle w:val="ListParagraph"/>
        <w:numPr>
          <w:ilvl w:val="0"/>
          <w:numId w:val="76"/>
        </w:numPr>
        <w:jc w:val="both"/>
        <w:rPr>
          <w:szCs w:val="22"/>
        </w:rPr>
      </w:pPr>
      <w:r w:rsidRPr="00B66018">
        <w:rPr>
          <w:szCs w:val="22"/>
        </w:rPr>
        <w:t>Почему Apple и Samsung постоянно копируют что-нибудь друг у друга? И как они разбираются с другими компаниями, которые копируют их разработки (китайцы, например)? (Трубач Г.Г.)</w:t>
      </w:r>
    </w:p>
    <w:p w:rsidR="004C429C" w:rsidRPr="00B66018" w:rsidRDefault="004C429C" w:rsidP="004C429C">
      <w:pPr>
        <w:pStyle w:val="ListParagraph"/>
        <w:numPr>
          <w:ilvl w:val="0"/>
          <w:numId w:val="76"/>
        </w:numPr>
        <w:jc w:val="both"/>
        <w:rPr>
          <w:szCs w:val="22"/>
        </w:rPr>
      </w:pPr>
      <w:r w:rsidRPr="00B66018">
        <w:rPr>
          <w:szCs w:val="22"/>
        </w:rPr>
        <w:t>Из-за чего произошел упадок компании IBM? (Трубач Г.Г.)</w:t>
      </w:r>
    </w:p>
    <w:p w:rsidR="004C429C" w:rsidRPr="00B66018" w:rsidRDefault="004C429C" w:rsidP="004C429C">
      <w:pPr>
        <w:pStyle w:val="ListParagraph"/>
        <w:numPr>
          <w:ilvl w:val="0"/>
          <w:numId w:val="76"/>
        </w:numPr>
        <w:jc w:val="both"/>
        <w:rPr>
          <w:szCs w:val="22"/>
        </w:rPr>
      </w:pPr>
      <w:r w:rsidRPr="00B66018">
        <w:rPr>
          <w:szCs w:val="22"/>
        </w:rPr>
        <w:t>Расскажи про компанию Sony поподробнее. И почему у них маленькие доходы (иногда вообще убытки) от мобильной отрасли (отделение ноутбуков уже вообще продали)? (Трубач Г.Г.)</w:t>
      </w:r>
    </w:p>
    <w:p w:rsidR="004C429C" w:rsidRPr="00B66018" w:rsidRDefault="004C429C" w:rsidP="004C429C">
      <w:pPr>
        <w:pStyle w:val="ListParagraph"/>
        <w:numPr>
          <w:ilvl w:val="0"/>
          <w:numId w:val="76"/>
        </w:numPr>
        <w:jc w:val="both"/>
        <w:rPr>
          <w:rFonts w:eastAsia="Helvetica" w:cs="Helvetica"/>
          <w:szCs w:val="22"/>
        </w:rPr>
      </w:pPr>
      <w:r w:rsidRPr="00B66018">
        <w:rPr>
          <w:szCs w:val="22"/>
        </w:rPr>
        <w:t>Какие еще есть известные IT компании, созданные белорусами? (Трубач Г.Г.)</w:t>
      </w:r>
    </w:p>
    <w:p w:rsidR="004C429C" w:rsidRPr="00B66018" w:rsidRDefault="004C429C" w:rsidP="004C429C">
      <w:pPr>
        <w:pStyle w:val="ListParagraph"/>
        <w:numPr>
          <w:ilvl w:val="0"/>
          <w:numId w:val="76"/>
        </w:numPr>
        <w:jc w:val="both"/>
        <w:rPr>
          <w:szCs w:val="22"/>
        </w:rPr>
      </w:pPr>
      <w:r w:rsidRPr="00B66018">
        <w:rPr>
          <w:szCs w:val="22"/>
        </w:rPr>
        <w:t xml:space="preserve">Есть ли какие-то собственные продукты у компании </w:t>
      </w:r>
      <w:r w:rsidRPr="00B66018">
        <w:rPr>
          <w:szCs w:val="22"/>
          <w:lang w:val="en-US"/>
        </w:rPr>
        <w:t>EPAM</w:t>
      </w:r>
      <w:r w:rsidRPr="00B66018">
        <w:rPr>
          <w:szCs w:val="22"/>
        </w:rPr>
        <w:t>? (Щавровский С.А.)</w:t>
      </w:r>
    </w:p>
    <w:p w:rsidR="004C429C" w:rsidRPr="00B66018" w:rsidRDefault="004C429C" w:rsidP="004C429C">
      <w:pPr>
        <w:pStyle w:val="ListParagraph"/>
        <w:numPr>
          <w:ilvl w:val="0"/>
          <w:numId w:val="76"/>
        </w:numPr>
        <w:jc w:val="both"/>
        <w:rPr>
          <w:szCs w:val="22"/>
        </w:rPr>
      </w:pPr>
      <w:r w:rsidRPr="00B66018">
        <w:rPr>
          <w:szCs w:val="22"/>
        </w:rPr>
        <w:t>Почему среди первых 9 компаний из вашего списка, нету ни одной чисто софтверной? (Щавровский С.А.)</w:t>
      </w:r>
    </w:p>
    <w:p w:rsidR="006C69C0" w:rsidRPr="004C429C" w:rsidRDefault="004C429C" w:rsidP="006C69C0">
      <w:pPr>
        <w:pStyle w:val="ListParagraph"/>
        <w:numPr>
          <w:ilvl w:val="0"/>
          <w:numId w:val="76"/>
        </w:numPr>
        <w:jc w:val="both"/>
        <w:rPr>
          <w:szCs w:val="22"/>
        </w:rPr>
      </w:pPr>
      <w:r w:rsidRPr="00B66018">
        <w:rPr>
          <w:szCs w:val="22"/>
        </w:rPr>
        <w:t>Amazon занимается чем-нибудь еще, кроме магазина? (Щавровский С.А.)</w:t>
      </w:r>
    </w:p>
    <w:p w:rsidR="00CA5872" w:rsidRPr="008572EC" w:rsidRDefault="00AC5B5B" w:rsidP="00AC5B5B">
      <w:pPr>
        <w:pStyle w:val="Heading3"/>
        <w:rPr>
          <w:lang w:val="ru-RU"/>
        </w:rPr>
      </w:pPr>
      <w:bookmarkStart w:id="485" w:name="_Toc438377675"/>
      <w:r w:rsidRPr="00AC5B5B">
        <w:rPr>
          <w:lang w:val="ru-RU"/>
        </w:rPr>
        <w:t xml:space="preserve">3. </w:t>
      </w:r>
      <w:r w:rsidR="003C7130" w:rsidRPr="008572EC">
        <w:rPr>
          <w:lang w:val="ru-RU"/>
        </w:rPr>
        <w:t>Архитектура компьютера и мобильных устройств</w:t>
      </w:r>
      <w:bookmarkEnd w:id="485"/>
    </w:p>
    <w:p w:rsidR="003C7130" w:rsidRDefault="003C7130" w:rsidP="00DF0F58">
      <w:pPr>
        <w:pStyle w:val="Heading4"/>
        <w:jc w:val="both"/>
        <w:rPr>
          <w:i w:val="0"/>
          <w:sz w:val="24"/>
          <w:szCs w:val="24"/>
          <w:lang w:val="ru-RU"/>
        </w:rPr>
      </w:pPr>
      <w:r w:rsidRPr="003C7130">
        <w:rPr>
          <w:i w:val="0"/>
          <w:sz w:val="24"/>
          <w:szCs w:val="24"/>
          <w:lang w:val="ru-RU"/>
        </w:rPr>
        <w:t>Архитектура компьютера</w:t>
      </w:r>
    </w:p>
    <w:p w:rsidR="003C7130" w:rsidRPr="004275D1" w:rsidRDefault="003C7130" w:rsidP="00DF0F58">
      <w:pPr>
        <w:pStyle w:val="ListParagraph"/>
        <w:numPr>
          <w:ilvl w:val="0"/>
          <w:numId w:val="3"/>
        </w:numPr>
        <w:jc w:val="both"/>
      </w:pPr>
      <w:r>
        <w:t>Какие существуют способы для ускорения передачи данных между ПЗУ (ОЗУ) и регистрами</w:t>
      </w:r>
      <w:r w:rsidRPr="004275D1">
        <w:t>? (Белый А.А.)</w:t>
      </w:r>
    </w:p>
    <w:p w:rsidR="003C7130" w:rsidRDefault="003C7130" w:rsidP="00DF0F58">
      <w:pPr>
        <w:pStyle w:val="ListParagraph"/>
        <w:numPr>
          <w:ilvl w:val="0"/>
          <w:numId w:val="3"/>
        </w:numPr>
        <w:spacing w:after="160" w:line="259" w:lineRule="auto"/>
        <w:jc w:val="both"/>
        <w:rPr>
          <w:szCs w:val="22"/>
        </w:rPr>
      </w:pPr>
      <w:r>
        <w:rPr>
          <w:szCs w:val="22"/>
        </w:rPr>
        <w:t>В чем существенное различие между поколениями ОЗУ</w:t>
      </w:r>
      <w:r w:rsidRPr="00702E61">
        <w:rPr>
          <w:szCs w:val="22"/>
        </w:rPr>
        <w:t xml:space="preserve"> (</w:t>
      </w:r>
      <w:r>
        <w:rPr>
          <w:szCs w:val="22"/>
          <w:lang w:val="en-US"/>
        </w:rPr>
        <w:t>DDR</w:t>
      </w:r>
      <w:r w:rsidRPr="00702E61">
        <w:rPr>
          <w:szCs w:val="22"/>
        </w:rPr>
        <w:t xml:space="preserve">2, </w:t>
      </w:r>
      <w:r>
        <w:rPr>
          <w:szCs w:val="22"/>
          <w:lang w:val="en-US"/>
        </w:rPr>
        <w:t>DDR</w:t>
      </w:r>
      <w:r w:rsidRPr="00702E61">
        <w:rPr>
          <w:szCs w:val="22"/>
        </w:rPr>
        <w:t xml:space="preserve">3, </w:t>
      </w:r>
      <w:r>
        <w:rPr>
          <w:szCs w:val="22"/>
          <w:lang w:val="en-US"/>
        </w:rPr>
        <w:t>DDR</w:t>
      </w:r>
      <w:r w:rsidRPr="00702E61">
        <w:rPr>
          <w:szCs w:val="22"/>
        </w:rPr>
        <w:t>4)</w:t>
      </w:r>
      <w:r>
        <w:rPr>
          <w:szCs w:val="22"/>
        </w:rPr>
        <w:t>?</w:t>
      </w:r>
      <w:r w:rsidRPr="00702BEF">
        <w:rPr>
          <w:szCs w:val="22"/>
        </w:rPr>
        <w:t xml:space="preserve"> (Белый А.А.)</w:t>
      </w:r>
    </w:p>
    <w:p w:rsidR="003C7130" w:rsidRPr="00702BEF" w:rsidRDefault="003C7130" w:rsidP="00DF0F58">
      <w:pPr>
        <w:pStyle w:val="ListParagraph"/>
        <w:numPr>
          <w:ilvl w:val="0"/>
          <w:numId w:val="3"/>
        </w:numPr>
        <w:spacing w:after="160" w:line="259" w:lineRule="auto"/>
        <w:jc w:val="both"/>
        <w:rPr>
          <w:szCs w:val="22"/>
        </w:rPr>
      </w:pPr>
      <w:r>
        <w:rPr>
          <w:szCs w:val="22"/>
        </w:rPr>
        <w:t>Почему не используют закрытую архитектуру</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Какова максимальная пропускная способность системной шины? (Гетьман С.И.)</w:t>
      </w:r>
    </w:p>
    <w:p w:rsidR="003C7130" w:rsidRPr="00702BEF" w:rsidRDefault="003C7130" w:rsidP="00DF0F58">
      <w:pPr>
        <w:pStyle w:val="ListParagraph"/>
        <w:numPr>
          <w:ilvl w:val="0"/>
          <w:numId w:val="4"/>
        </w:numPr>
        <w:spacing w:after="160" w:line="259" w:lineRule="auto"/>
        <w:jc w:val="both"/>
        <w:rPr>
          <w:szCs w:val="22"/>
        </w:rPr>
      </w:pPr>
      <w:r>
        <w:rPr>
          <w:szCs w:val="22"/>
        </w:rPr>
        <w:t>Что означает разрядность процессора</w:t>
      </w:r>
      <w:r w:rsidRPr="00702BEF">
        <w:rPr>
          <w:szCs w:val="22"/>
        </w:rPr>
        <w:t>? (Григорьев А.В.)</w:t>
      </w:r>
    </w:p>
    <w:p w:rsidR="003C7130" w:rsidRPr="00702BEF" w:rsidRDefault="003C7130" w:rsidP="00DF0F58">
      <w:pPr>
        <w:pStyle w:val="ListParagraph"/>
        <w:numPr>
          <w:ilvl w:val="0"/>
          <w:numId w:val="4"/>
        </w:numPr>
        <w:spacing w:after="160" w:line="259" w:lineRule="auto"/>
        <w:jc w:val="both"/>
        <w:rPr>
          <w:szCs w:val="22"/>
        </w:rPr>
      </w:pPr>
      <w:r>
        <w:rPr>
          <w:szCs w:val="22"/>
        </w:rPr>
        <w:t xml:space="preserve">Может ли </w:t>
      </w:r>
      <w:r>
        <w:rPr>
          <w:szCs w:val="22"/>
          <w:lang w:val="en-US"/>
        </w:rPr>
        <w:t>CD</w:t>
      </w:r>
      <w:r w:rsidRPr="00761FFF">
        <w:rPr>
          <w:szCs w:val="22"/>
        </w:rPr>
        <w:t>-</w:t>
      </w:r>
      <w:r>
        <w:rPr>
          <w:szCs w:val="22"/>
        </w:rPr>
        <w:t>диск выступать в качестве системного диска</w:t>
      </w:r>
      <w:r w:rsidRPr="00702BEF">
        <w:rPr>
          <w:szCs w:val="22"/>
        </w:rPr>
        <w:t>? (Григорьев А.В.)</w:t>
      </w:r>
    </w:p>
    <w:p w:rsidR="003C7130" w:rsidRDefault="003C7130" w:rsidP="00DF0F58">
      <w:pPr>
        <w:pStyle w:val="ListParagraph"/>
        <w:numPr>
          <w:ilvl w:val="0"/>
          <w:numId w:val="4"/>
        </w:numPr>
        <w:spacing w:after="160" w:line="259" w:lineRule="auto"/>
        <w:jc w:val="both"/>
        <w:rPr>
          <w:szCs w:val="22"/>
        </w:rPr>
      </w:pPr>
      <w:r>
        <w:rPr>
          <w:szCs w:val="22"/>
        </w:rPr>
        <w:t>Существуют и используются ли компьютеры с закрытой архитектурой?</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Pr>
          <w:szCs w:val="22"/>
        </w:rPr>
        <w:t>Все ли компьютеры используют BIOS?</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sidRPr="00A42161">
        <w:rPr>
          <w:szCs w:val="22"/>
        </w:rPr>
        <w:t>В чем различия ра</w:t>
      </w:r>
      <w:r>
        <w:rPr>
          <w:szCs w:val="22"/>
        </w:rPr>
        <w:t>спределения ресурсов в одно- и мультипроцессорных системах</w:t>
      </w:r>
      <w:r w:rsidRPr="00702BEF">
        <w:rPr>
          <w:szCs w:val="22"/>
        </w:rPr>
        <w:t>? (Грушевский А.А.)</w:t>
      </w:r>
    </w:p>
    <w:p w:rsidR="003C7130" w:rsidRDefault="003C7130" w:rsidP="00DF0F58">
      <w:pPr>
        <w:pStyle w:val="ListParagraph"/>
        <w:numPr>
          <w:ilvl w:val="0"/>
          <w:numId w:val="4"/>
        </w:numPr>
        <w:spacing w:after="160" w:line="259" w:lineRule="auto"/>
        <w:jc w:val="both"/>
        <w:rPr>
          <w:szCs w:val="22"/>
        </w:rPr>
      </w:pPr>
      <w:r>
        <w:rPr>
          <w:szCs w:val="22"/>
        </w:rPr>
        <w:t xml:space="preserve">Как разрешаются конфликты доступа к ресурсам мультипользовательских </w:t>
      </w:r>
      <w:r>
        <w:rPr>
          <w:szCs w:val="22"/>
          <w:lang w:val="en-US"/>
        </w:rPr>
        <w:t>UNIX</w:t>
      </w:r>
      <w:r>
        <w:rPr>
          <w:szCs w:val="22"/>
        </w:rPr>
        <w:t>-системах?</w:t>
      </w:r>
      <w:r w:rsidRPr="00702BEF">
        <w:rPr>
          <w:szCs w:val="22"/>
        </w:rPr>
        <w:t xml:space="preserve"> (Грушевский А.А.)</w:t>
      </w:r>
    </w:p>
    <w:p w:rsidR="003C7130" w:rsidRDefault="003C7130" w:rsidP="00DF0F58">
      <w:pPr>
        <w:pStyle w:val="ListParagraph"/>
        <w:numPr>
          <w:ilvl w:val="0"/>
          <w:numId w:val="4"/>
        </w:numPr>
        <w:spacing w:after="160" w:line="259" w:lineRule="auto"/>
        <w:jc w:val="both"/>
        <w:rPr>
          <w:szCs w:val="22"/>
        </w:rPr>
      </w:pPr>
      <w:r>
        <w:rPr>
          <w:szCs w:val="22"/>
        </w:rPr>
        <w:t>Какие существуют способы расширения возможностей компьютера</w:t>
      </w:r>
      <w:r w:rsidRPr="00702BEF">
        <w:rPr>
          <w:szCs w:val="22"/>
        </w:rPr>
        <w:t>? (Ипатов А.Е.)</w:t>
      </w:r>
    </w:p>
    <w:p w:rsidR="003C7130" w:rsidRDefault="003C7130" w:rsidP="00DF0F58">
      <w:pPr>
        <w:pStyle w:val="ListParagraph"/>
        <w:numPr>
          <w:ilvl w:val="0"/>
          <w:numId w:val="4"/>
        </w:numPr>
        <w:spacing w:after="160" w:line="259" w:lineRule="auto"/>
        <w:jc w:val="both"/>
        <w:rPr>
          <w:szCs w:val="22"/>
        </w:rPr>
      </w:pPr>
      <w:r>
        <w:rPr>
          <w:szCs w:val="22"/>
        </w:rPr>
        <w:t xml:space="preserve">Особенности </w:t>
      </w:r>
      <w:r>
        <w:rPr>
          <w:szCs w:val="22"/>
          <w:lang w:val="en-US"/>
        </w:rPr>
        <w:t>cash</w:t>
      </w:r>
      <w:r w:rsidRPr="005A1E9A">
        <w:rPr>
          <w:szCs w:val="22"/>
        </w:rPr>
        <w:t>-</w:t>
      </w:r>
      <w:r>
        <w:rPr>
          <w:szCs w:val="22"/>
        </w:rPr>
        <w:t>памяти и ее уровни</w:t>
      </w:r>
      <w:r w:rsidRPr="005A1E9A">
        <w:rPr>
          <w:szCs w:val="22"/>
        </w:rPr>
        <w:t xml:space="preserve"> </w:t>
      </w:r>
      <w:r>
        <w:rPr>
          <w:szCs w:val="22"/>
        </w:rPr>
        <w:t>(</w:t>
      </w:r>
      <w:r>
        <w:rPr>
          <w:szCs w:val="22"/>
          <w:lang w:val="en-US"/>
        </w:rPr>
        <w:t>L</w:t>
      </w:r>
      <w:r w:rsidRPr="005A1E9A">
        <w:rPr>
          <w:szCs w:val="22"/>
        </w:rPr>
        <w:t xml:space="preserve">1, </w:t>
      </w:r>
      <w:r>
        <w:rPr>
          <w:szCs w:val="22"/>
          <w:lang w:val="en-US"/>
        </w:rPr>
        <w:t>L</w:t>
      </w:r>
      <w:r w:rsidRPr="005A1E9A">
        <w:rPr>
          <w:szCs w:val="22"/>
        </w:rPr>
        <w:t xml:space="preserve">2 и </w:t>
      </w:r>
      <w:r>
        <w:rPr>
          <w:szCs w:val="22"/>
        </w:rPr>
        <w:t>т.д.)?</w:t>
      </w:r>
      <w:r w:rsidRPr="00D35F3A">
        <w:rPr>
          <w:szCs w:val="22"/>
        </w:rPr>
        <w:t xml:space="preserve"> (Ипатов А.Е.)</w:t>
      </w:r>
    </w:p>
    <w:p w:rsidR="003C7130" w:rsidRPr="00D35F3A" w:rsidRDefault="003C7130" w:rsidP="00DF0F58">
      <w:pPr>
        <w:pStyle w:val="ListParagraph"/>
        <w:numPr>
          <w:ilvl w:val="0"/>
          <w:numId w:val="4"/>
        </w:numPr>
        <w:spacing w:after="160" w:line="259" w:lineRule="auto"/>
        <w:jc w:val="both"/>
        <w:rPr>
          <w:szCs w:val="22"/>
        </w:rPr>
      </w:pPr>
      <w:r>
        <w:rPr>
          <w:szCs w:val="22"/>
        </w:rPr>
        <w:t>В чем отличия системной и адресной шин?</w:t>
      </w:r>
      <w:r w:rsidRPr="00D35F3A">
        <w:rPr>
          <w:szCs w:val="22"/>
        </w:rPr>
        <w:t xml:space="preserve"> (Ипатов А.Е.)</w:t>
      </w:r>
    </w:p>
    <w:p w:rsidR="003C7130" w:rsidRDefault="003C7130" w:rsidP="00DF0F58">
      <w:pPr>
        <w:pStyle w:val="ListParagraph"/>
        <w:numPr>
          <w:ilvl w:val="0"/>
          <w:numId w:val="2"/>
        </w:numPr>
        <w:spacing w:after="160" w:line="259" w:lineRule="auto"/>
        <w:jc w:val="both"/>
        <w:rPr>
          <w:szCs w:val="22"/>
        </w:rPr>
      </w:pPr>
      <w:r>
        <w:rPr>
          <w:szCs w:val="22"/>
        </w:rPr>
        <w:t>Какие существуют аналоги центральной системной шины? Почему остановились на использовании магистралей?</w:t>
      </w:r>
      <w:r w:rsidRPr="00702BEF">
        <w:rPr>
          <w:szCs w:val="22"/>
        </w:rPr>
        <w:t xml:space="preserve"> (Лебедев Н.А.)</w:t>
      </w:r>
    </w:p>
    <w:p w:rsidR="003C7130" w:rsidRDefault="003C7130" w:rsidP="00DF0F58">
      <w:pPr>
        <w:pStyle w:val="ListParagraph"/>
        <w:numPr>
          <w:ilvl w:val="0"/>
          <w:numId w:val="2"/>
        </w:numPr>
        <w:spacing w:after="160" w:line="259" w:lineRule="auto"/>
        <w:jc w:val="both"/>
        <w:rPr>
          <w:szCs w:val="22"/>
        </w:rPr>
      </w:pPr>
      <w:r>
        <w:rPr>
          <w:szCs w:val="22"/>
        </w:rPr>
        <w:t>Можно ли жесткий диск отнести к модулям?</w:t>
      </w:r>
      <w:r w:rsidRPr="00B270CE">
        <w:rPr>
          <w:szCs w:val="22"/>
        </w:rPr>
        <w:t xml:space="preserve"> (Михальцова А.Ю.)</w:t>
      </w:r>
    </w:p>
    <w:p w:rsidR="003C7130" w:rsidRDefault="003C7130" w:rsidP="00DF0F58">
      <w:pPr>
        <w:pStyle w:val="ListParagraph"/>
        <w:numPr>
          <w:ilvl w:val="0"/>
          <w:numId w:val="2"/>
        </w:numPr>
        <w:spacing w:after="160" w:line="259" w:lineRule="auto"/>
        <w:jc w:val="both"/>
        <w:rPr>
          <w:szCs w:val="22"/>
        </w:rPr>
      </w:pPr>
      <w:r>
        <w:rPr>
          <w:szCs w:val="22"/>
        </w:rPr>
        <w:t>От каких параметров зависит частота импульсов и что можно сделать, чтобы ее увеличить</w:t>
      </w:r>
      <w:r w:rsidRPr="00B270CE">
        <w:rPr>
          <w:szCs w:val="22"/>
        </w:rPr>
        <w:t>? (Михальцова А.Ю.)</w:t>
      </w:r>
    </w:p>
    <w:p w:rsidR="003C7130" w:rsidRDefault="003C7130" w:rsidP="00DF0F58">
      <w:pPr>
        <w:pStyle w:val="ListParagraph"/>
        <w:numPr>
          <w:ilvl w:val="0"/>
          <w:numId w:val="2"/>
        </w:numPr>
        <w:spacing w:after="160" w:line="259" w:lineRule="auto"/>
        <w:jc w:val="both"/>
        <w:rPr>
          <w:szCs w:val="22"/>
        </w:rPr>
      </w:pPr>
      <w:r>
        <w:rPr>
          <w:szCs w:val="22"/>
        </w:rPr>
        <w:t>Без каких компонентов архитектуры компьютер может работать (запускаться)</w:t>
      </w:r>
      <w:r w:rsidRPr="009D1485">
        <w:rPr>
          <w:szCs w:val="22"/>
        </w:rPr>
        <w:t>? (Ровдо Д.И.)</w:t>
      </w:r>
    </w:p>
    <w:p w:rsidR="003C7130" w:rsidRPr="003E3657" w:rsidRDefault="003C7130" w:rsidP="00DF0F58">
      <w:pPr>
        <w:pStyle w:val="ListParagraph"/>
        <w:numPr>
          <w:ilvl w:val="0"/>
          <w:numId w:val="2"/>
        </w:numPr>
        <w:spacing w:after="160" w:line="259" w:lineRule="auto"/>
        <w:jc w:val="both"/>
        <w:rPr>
          <w:szCs w:val="22"/>
        </w:rPr>
      </w:pPr>
      <w:r>
        <w:rPr>
          <w:szCs w:val="22"/>
        </w:rPr>
        <w:t xml:space="preserve">В чем заключается разница между </w:t>
      </w:r>
      <w:r>
        <w:rPr>
          <w:szCs w:val="22"/>
          <w:lang w:val="en-US"/>
        </w:rPr>
        <w:t>HDD</w:t>
      </w:r>
      <w:r>
        <w:rPr>
          <w:szCs w:val="22"/>
        </w:rPr>
        <w:t xml:space="preserve"> и </w:t>
      </w:r>
      <w:r>
        <w:rPr>
          <w:szCs w:val="22"/>
          <w:lang w:val="en-US"/>
        </w:rPr>
        <w:t>SSD</w:t>
      </w:r>
      <w:r w:rsidRPr="003E3657">
        <w:rPr>
          <w:szCs w:val="22"/>
        </w:rPr>
        <w:t xml:space="preserve"> </w:t>
      </w:r>
      <w:r>
        <w:rPr>
          <w:szCs w:val="22"/>
        </w:rPr>
        <w:t>дисками? (Трубач Г.Г.)</w:t>
      </w:r>
    </w:p>
    <w:p w:rsidR="003C7130" w:rsidRDefault="003C7130" w:rsidP="00DF0F58">
      <w:pPr>
        <w:pStyle w:val="ListParagraph"/>
        <w:numPr>
          <w:ilvl w:val="0"/>
          <w:numId w:val="2"/>
        </w:numPr>
        <w:spacing w:after="160" w:line="259" w:lineRule="auto"/>
        <w:jc w:val="both"/>
        <w:rPr>
          <w:szCs w:val="22"/>
        </w:rPr>
      </w:pPr>
      <w:r w:rsidRPr="003E3657">
        <w:rPr>
          <w:szCs w:val="22"/>
        </w:rPr>
        <w:t xml:space="preserve">Как производится обмен </w:t>
      </w:r>
      <w:r w:rsidR="00D57C59">
        <w:rPr>
          <w:szCs w:val="22"/>
        </w:rPr>
        <w:t>данными внутри компьютера</w:t>
      </w:r>
      <w:r>
        <w:rPr>
          <w:szCs w:val="22"/>
        </w:rPr>
        <w:t>? (Трубач Г.Г.)</w:t>
      </w:r>
    </w:p>
    <w:p w:rsidR="003C7130" w:rsidRDefault="003C7130" w:rsidP="00DF0F58">
      <w:pPr>
        <w:pStyle w:val="ListParagraph"/>
        <w:numPr>
          <w:ilvl w:val="0"/>
          <w:numId w:val="2"/>
        </w:numPr>
        <w:spacing w:after="160" w:line="259" w:lineRule="auto"/>
        <w:jc w:val="both"/>
        <w:rPr>
          <w:szCs w:val="22"/>
        </w:rPr>
      </w:pPr>
      <w:r>
        <w:rPr>
          <w:szCs w:val="22"/>
        </w:rPr>
        <w:t>Как устроен и какие функции выполняет сопроцессор? (Трубач Г.Г.)</w:t>
      </w:r>
    </w:p>
    <w:p w:rsidR="003C7130" w:rsidRDefault="003C7130" w:rsidP="00DF0F58">
      <w:pPr>
        <w:pStyle w:val="ListParagraph"/>
        <w:numPr>
          <w:ilvl w:val="0"/>
          <w:numId w:val="2"/>
        </w:numPr>
        <w:spacing w:after="160" w:line="259" w:lineRule="auto"/>
        <w:jc w:val="both"/>
        <w:rPr>
          <w:szCs w:val="22"/>
        </w:rPr>
      </w:pPr>
      <w:r>
        <w:rPr>
          <w:szCs w:val="22"/>
        </w:rPr>
        <w:t>Существуют ли процессоры с разрядностью большей чем х64? (Трубач Г.Г.)</w:t>
      </w:r>
    </w:p>
    <w:p w:rsidR="003C7130" w:rsidRDefault="003C7130" w:rsidP="00DF0F58">
      <w:pPr>
        <w:pStyle w:val="ListParagraph"/>
        <w:numPr>
          <w:ilvl w:val="0"/>
          <w:numId w:val="2"/>
        </w:numPr>
        <w:spacing w:after="160" w:line="259" w:lineRule="auto"/>
        <w:jc w:val="both"/>
        <w:rPr>
          <w:szCs w:val="22"/>
        </w:rPr>
      </w:pPr>
      <w:r>
        <w:rPr>
          <w:szCs w:val="22"/>
        </w:rPr>
        <w:lastRenderedPageBreak/>
        <w:t>Что произойдет, если вставить в нужный разъем на материнской плате планку оперативной памяти большего объема, чем это допустимо платой? (Трубач Г.Г.)</w:t>
      </w:r>
    </w:p>
    <w:p w:rsidR="003C7130" w:rsidRPr="00702BEF" w:rsidRDefault="003C7130" w:rsidP="00DF0F58">
      <w:pPr>
        <w:pStyle w:val="ListParagraph"/>
        <w:numPr>
          <w:ilvl w:val="0"/>
          <w:numId w:val="3"/>
        </w:numPr>
        <w:spacing w:after="160" w:line="259" w:lineRule="auto"/>
        <w:jc w:val="both"/>
        <w:rPr>
          <w:szCs w:val="22"/>
        </w:rPr>
      </w:pPr>
      <w:r>
        <w:rPr>
          <w:szCs w:val="22"/>
        </w:rPr>
        <w:t>Какие бывают типы жестких дисков и в чем их различия</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В чем структурны различия между графическим процессором и центральным процессором</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Каковы структурные различия ядра UNIX-систем и </w:t>
      </w:r>
      <w:r>
        <w:rPr>
          <w:szCs w:val="22"/>
          <w:lang w:val="en-US"/>
        </w:rPr>
        <w:t>GNU</w:t>
      </w:r>
      <w:r w:rsidRPr="00173C74">
        <w:rPr>
          <w:szCs w:val="22"/>
        </w:rPr>
        <w:t>/</w:t>
      </w:r>
      <w:r>
        <w:rPr>
          <w:szCs w:val="22"/>
          <w:lang w:val="en-US"/>
        </w:rPr>
        <w:t>Linux</w:t>
      </w:r>
      <w:r w:rsidRPr="00702BEF">
        <w:rPr>
          <w:szCs w:val="22"/>
        </w:rPr>
        <w:t>? (</w:t>
      </w:r>
      <w:r w:rsidRPr="009B0114">
        <w:rPr>
          <w:szCs w:val="22"/>
        </w:rPr>
        <w:t>Щавровский</w:t>
      </w:r>
      <w:r>
        <w:rPr>
          <w:szCs w:val="22"/>
        </w:rPr>
        <w:t xml:space="preserve"> С.А</w:t>
      </w:r>
      <w:r w:rsidRPr="00702BEF">
        <w:rPr>
          <w:szCs w:val="22"/>
        </w:rPr>
        <w:t>.)</w:t>
      </w:r>
    </w:p>
    <w:p w:rsidR="003C7130" w:rsidRPr="00463357" w:rsidRDefault="003C7130" w:rsidP="00DF0F58">
      <w:pPr>
        <w:pStyle w:val="ListParagraph"/>
        <w:numPr>
          <w:ilvl w:val="0"/>
          <w:numId w:val="3"/>
        </w:numPr>
        <w:spacing w:after="160" w:line="259" w:lineRule="auto"/>
        <w:jc w:val="both"/>
        <w:rPr>
          <w:szCs w:val="22"/>
        </w:rPr>
      </w:pPr>
      <w:r>
        <w:rPr>
          <w:szCs w:val="22"/>
        </w:rPr>
        <w:t>Какие есть примеры универсальных компьютерных шин</w:t>
      </w:r>
      <w:r w:rsidRPr="00463357">
        <w:rPr>
          <w:szCs w:val="22"/>
        </w:rPr>
        <w:t>? (Ярошевич Я.О.)</w:t>
      </w:r>
    </w:p>
    <w:p w:rsidR="003C7130" w:rsidRDefault="003C7130" w:rsidP="00DF0F58">
      <w:pPr>
        <w:pStyle w:val="ListParagraph"/>
        <w:numPr>
          <w:ilvl w:val="0"/>
          <w:numId w:val="3"/>
        </w:numPr>
        <w:spacing w:after="160" w:line="259" w:lineRule="auto"/>
        <w:jc w:val="both"/>
        <w:rPr>
          <w:szCs w:val="22"/>
        </w:rPr>
      </w:pPr>
      <w:r>
        <w:rPr>
          <w:szCs w:val="22"/>
        </w:rPr>
        <w:t>А какие процессы выполняются, когда компьютер выключается</w:t>
      </w:r>
      <w:r w:rsidRPr="00D35F3A">
        <w:rPr>
          <w:szCs w:val="22"/>
        </w:rPr>
        <w:t>? (Ярошевич Я.О.)</w:t>
      </w:r>
    </w:p>
    <w:p w:rsidR="003C7130" w:rsidRDefault="003C7130" w:rsidP="00DF0F58">
      <w:pPr>
        <w:pStyle w:val="Heading4"/>
        <w:jc w:val="both"/>
        <w:rPr>
          <w:i w:val="0"/>
          <w:sz w:val="24"/>
          <w:szCs w:val="24"/>
          <w:lang w:val="ru-RU"/>
        </w:rPr>
      </w:pPr>
      <w:r w:rsidRPr="003C7130">
        <w:rPr>
          <w:i w:val="0"/>
          <w:sz w:val="24"/>
          <w:szCs w:val="24"/>
          <w:lang w:val="ru-RU"/>
        </w:rPr>
        <w:t>Операционные и вычислительные системы</w:t>
      </w:r>
    </w:p>
    <w:p w:rsidR="003C7130" w:rsidRPr="00702BEF" w:rsidRDefault="003C7130" w:rsidP="00DF0F58">
      <w:pPr>
        <w:pStyle w:val="ListParagraph"/>
        <w:numPr>
          <w:ilvl w:val="0"/>
          <w:numId w:val="3"/>
        </w:numPr>
        <w:spacing w:after="160" w:line="259" w:lineRule="auto"/>
        <w:jc w:val="both"/>
        <w:rPr>
          <w:szCs w:val="22"/>
        </w:rPr>
      </w:pPr>
      <w:r w:rsidRPr="00702E61">
        <w:rPr>
          <w:szCs w:val="22"/>
        </w:rPr>
        <w:t>Какие ОС преимущественно ставят на суперкомпьютеры и поче</w:t>
      </w:r>
      <w:r>
        <w:rPr>
          <w:szCs w:val="22"/>
        </w:rPr>
        <w:t>му?</w:t>
      </w:r>
      <w:r w:rsidRPr="00702BEF">
        <w:rPr>
          <w:szCs w:val="22"/>
        </w:rPr>
        <w:t xml:space="preserve"> (Белый А.А.)</w:t>
      </w:r>
    </w:p>
    <w:p w:rsidR="003C7130" w:rsidRDefault="003C7130" w:rsidP="00DF0F58">
      <w:pPr>
        <w:pStyle w:val="ListParagraph"/>
        <w:numPr>
          <w:ilvl w:val="0"/>
          <w:numId w:val="3"/>
        </w:numPr>
        <w:spacing w:after="160" w:line="259" w:lineRule="auto"/>
        <w:jc w:val="both"/>
        <w:rPr>
          <w:szCs w:val="22"/>
        </w:rPr>
      </w:pPr>
      <w:r>
        <w:rPr>
          <w:szCs w:val="22"/>
        </w:rPr>
        <w:t>Как понять, что ОС построена некорректно</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 обеспечивается на аппаратном уровне возможность работы на одном компьютере с несколькими ОС</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В чем заключается ненадежность ОС </w:t>
      </w:r>
      <w:r>
        <w:rPr>
          <w:szCs w:val="22"/>
          <w:lang w:val="en-US"/>
        </w:rPr>
        <w:t>Windows</w:t>
      </w:r>
      <w:r>
        <w:rPr>
          <w:szCs w:val="22"/>
        </w:rPr>
        <w:t>? (Гетьман С.И.)</w:t>
      </w:r>
    </w:p>
    <w:p w:rsidR="003C7130" w:rsidRDefault="003C7130" w:rsidP="00DF0F58">
      <w:pPr>
        <w:pStyle w:val="ListParagraph"/>
        <w:numPr>
          <w:ilvl w:val="0"/>
          <w:numId w:val="3"/>
        </w:numPr>
        <w:spacing w:after="160" w:line="259" w:lineRule="auto"/>
        <w:jc w:val="both"/>
        <w:rPr>
          <w:szCs w:val="22"/>
        </w:rPr>
      </w:pPr>
      <w:r>
        <w:rPr>
          <w:szCs w:val="22"/>
        </w:rPr>
        <w:t xml:space="preserve">В чем заключаются недостатки ОС </w:t>
      </w:r>
      <w:r>
        <w:rPr>
          <w:szCs w:val="22"/>
          <w:lang w:val="en-US"/>
        </w:rPr>
        <w:t>X</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Есть ли будущее у индивидуальных вычислительных систем? (Гетьман С.И.)</w:t>
      </w:r>
    </w:p>
    <w:p w:rsidR="003C7130" w:rsidRDefault="003C7130" w:rsidP="00DF0F58">
      <w:pPr>
        <w:pStyle w:val="ListParagraph"/>
        <w:numPr>
          <w:ilvl w:val="0"/>
          <w:numId w:val="3"/>
        </w:numPr>
        <w:spacing w:after="160" w:line="259" w:lineRule="auto"/>
        <w:jc w:val="both"/>
        <w:rPr>
          <w:szCs w:val="22"/>
        </w:rPr>
      </w:pPr>
      <w:r>
        <w:rPr>
          <w:szCs w:val="22"/>
        </w:rPr>
        <w:t>В чем недостатки тех или иных ОС?</w:t>
      </w:r>
      <w:r w:rsidRPr="00D35F3A">
        <w:rPr>
          <w:szCs w:val="22"/>
        </w:rPr>
        <w:t xml:space="preserve"> (Ипатов А.Е.)</w:t>
      </w:r>
    </w:p>
    <w:p w:rsidR="00D57C59" w:rsidRPr="00D35F3A" w:rsidRDefault="00D57C59" w:rsidP="00DF0F58">
      <w:pPr>
        <w:pStyle w:val="ListParagraph"/>
        <w:numPr>
          <w:ilvl w:val="0"/>
          <w:numId w:val="4"/>
        </w:numPr>
        <w:spacing w:after="160" w:line="259" w:lineRule="auto"/>
        <w:jc w:val="both"/>
        <w:rPr>
          <w:szCs w:val="22"/>
        </w:rPr>
      </w:pPr>
      <w:r>
        <w:rPr>
          <w:szCs w:val="22"/>
        </w:rPr>
        <w:t>Как ОС наиболее популярна?</w:t>
      </w:r>
      <w:r w:rsidRPr="00D35F3A">
        <w:rPr>
          <w:szCs w:val="22"/>
        </w:rPr>
        <w:t xml:space="preserve"> (Ипатов А.Е.)</w:t>
      </w:r>
    </w:p>
    <w:p w:rsidR="00D57C59" w:rsidRDefault="00D57C59" w:rsidP="00DF0F58">
      <w:pPr>
        <w:pStyle w:val="ListParagraph"/>
        <w:numPr>
          <w:ilvl w:val="0"/>
          <w:numId w:val="1"/>
        </w:numPr>
        <w:spacing w:after="160" w:line="259" w:lineRule="auto"/>
        <w:jc w:val="both"/>
        <w:rPr>
          <w:szCs w:val="22"/>
        </w:rPr>
      </w:pPr>
      <w:r>
        <w:rPr>
          <w:szCs w:val="22"/>
        </w:rPr>
        <w:t>Какие ОС лучше использовать при решении определенных задач и почему</w:t>
      </w:r>
      <w:r w:rsidRPr="00702BEF">
        <w:rPr>
          <w:szCs w:val="22"/>
        </w:rPr>
        <w:t>? (Лебедев Н.А.)</w:t>
      </w:r>
    </w:p>
    <w:p w:rsidR="00D57C59" w:rsidRPr="00702BEF" w:rsidRDefault="00D57C59" w:rsidP="00DF0F58">
      <w:pPr>
        <w:pStyle w:val="ListParagraph"/>
        <w:numPr>
          <w:ilvl w:val="0"/>
          <w:numId w:val="1"/>
        </w:numPr>
        <w:spacing w:after="160" w:line="259" w:lineRule="auto"/>
        <w:jc w:val="both"/>
        <w:rPr>
          <w:szCs w:val="22"/>
        </w:rPr>
      </w:pPr>
      <w:r>
        <w:rPr>
          <w:szCs w:val="22"/>
        </w:rPr>
        <w:t>Что следует учитывать при разработке ОС</w:t>
      </w:r>
      <w:r w:rsidRPr="00702BEF">
        <w:rPr>
          <w:szCs w:val="22"/>
        </w:rPr>
        <w:t>? (Лебедев Н.А.)</w:t>
      </w:r>
    </w:p>
    <w:p w:rsidR="00D57C59" w:rsidRDefault="00D57C59" w:rsidP="00DF0F58">
      <w:pPr>
        <w:pStyle w:val="ListParagraph"/>
        <w:numPr>
          <w:ilvl w:val="0"/>
          <w:numId w:val="1"/>
        </w:numPr>
        <w:spacing w:after="160" w:line="259" w:lineRule="auto"/>
        <w:jc w:val="both"/>
        <w:rPr>
          <w:szCs w:val="22"/>
        </w:rPr>
      </w:pPr>
      <w:r>
        <w:rPr>
          <w:szCs w:val="22"/>
        </w:rPr>
        <w:t>Какая ОС наиболее популярна</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Каковы преимущества и недостатки наиболее известных и используемых ОС</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Что относят к системному ПО</w:t>
      </w:r>
      <w:r w:rsidRPr="00B270CE">
        <w:rPr>
          <w:szCs w:val="22"/>
        </w:rPr>
        <w:t>? (Михальцова А.Ю.)</w:t>
      </w:r>
    </w:p>
    <w:p w:rsidR="00D57C59" w:rsidRPr="009D1485" w:rsidRDefault="00D57C59" w:rsidP="00DF0F58">
      <w:pPr>
        <w:pStyle w:val="ListParagraph"/>
        <w:numPr>
          <w:ilvl w:val="0"/>
          <w:numId w:val="1"/>
        </w:numPr>
        <w:spacing w:after="160" w:line="259" w:lineRule="auto"/>
        <w:jc w:val="both"/>
        <w:rPr>
          <w:szCs w:val="22"/>
        </w:rPr>
      </w:pPr>
      <w:r>
        <w:rPr>
          <w:szCs w:val="22"/>
        </w:rPr>
        <w:t xml:space="preserve">Какая ОС используется в сложных системах, где требуется сильная и стабильная безопасность? </w:t>
      </w:r>
      <w:r w:rsidRPr="009D1485">
        <w:rPr>
          <w:szCs w:val="22"/>
        </w:rPr>
        <w:t>(Ровдо Д.И.)</w:t>
      </w:r>
    </w:p>
    <w:p w:rsidR="00D57C59" w:rsidRDefault="00D57C59" w:rsidP="00DF0F58">
      <w:pPr>
        <w:pStyle w:val="ListParagraph"/>
        <w:numPr>
          <w:ilvl w:val="0"/>
          <w:numId w:val="1"/>
        </w:numPr>
        <w:spacing w:after="160" w:line="259" w:lineRule="auto"/>
        <w:jc w:val="both"/>
        <w:rPr>
          <w:szCs w:val="22"/>
        </w:rPr>
      </w:pPr>
      <w:r>
        <w:rPr>
          <w:szCs w:val="22"/>
        </w:rPr>
        <w:t>Какие существуют нестандартные ОС</w:t>
      </w:r>
      <w:r w:rsidRPr="009D1485">
        <w:rPr>
          <w:szCs w:val="22"/>
        </w:rPr>
        <w:t>? (Ровдо Д.И.)</w:t>
      </w:r>
    </w:p>
    <w:p w:rsidR="00D57C59" w:rsidRDefault="00D57C59" w:rsidP="00DF0F58">
      <w:pPr>
        <w:pStyle w:val="ListParagraph"/>
        <w:numPr>
          <w:ilvl w:val="0"/>
          <w:numId w:val="1"/>
        </w:numPr>
        <w:spacing w:after="160" w:line="259" w:lineRule="auto"/>
        <w:jc w:val="both"/>
        <w:rPr>
          <w:szCs w:val="22"/>
        </w:rPr>
      </w:pPr>
      <w:r>
        <w:rPr>
          <w:szCs w:val="22"/>
        </w:rPr>
        <w:t>Какие ОС используются в управлении самолетами? (Трубач Г.Г.)</w:t>
      </w:r>
    </w:p>
    <w:p w:rsidR="00D57C59" w:rsidRDefault="00D57C59" w:rsidP="00DF0F58">
      <w:pPr>
        <w:pStyle w:val="ListParagraph"/>
        <w:numPr>
          <w:ilvl w:val="0"/>
          <w:numId w:val="1"/>
        </w:numPr>
        <w:spacing w:after="160" w:line="259" w:lineRule="auto"/>
        <w:jc w:val="both"/>
        <w:rPr>
          <w:szCs w:val="22"/>
        </w:rPr>
      </w:pPr>
      <w:r>
        <w:rPr>
          <w:szCs w:val="22"/>
        </w:rPr>
        <w:t xml:space="preserve">В чем заключаются проблемы </w:t>
      </w:r>
      <w:r w:rsidRPr="001C0733">
        <w:rPr>
          <w:szCs w:val="22"/>
        </w:rPr>
        <w:t xml:space="preserve">ОС </w:t>
      </w:r>
      <w:r>
        <w:rPr>
          <w:szCs w:val="22"/>
          <w:lang w:val="en-US"/>
        </w:rPr>
        <w:t>Windows</w:t>
      </w:r>
      <w:r>
        <w:rPr>
          <w:szCs w:val="22"/>
        </w:rPr>
        <w:t>? (Трубач Г.Г.)</w:t>
      </w:r>
    </w:p>
    <w:p w:rsidR="00D57C59" w:rsidRPr="003E3657" w:rsidRDefault="00D57C59" w:rsidP="00DF0F58">
      <w:pPr>
        <w:pStyle w:val="ListParagraph"/>
        <w:numPr>
          <w:ilvl w:val="0"/>
          <w:numId w:val="1"/>
        </w:numPr>
        <w:spacing w:after="160" w:line="259" w:lineRule="auto"/>
        <w:jc w:val="both"/>
        <w:rPr>
          <w:szCs w:val="22"/>
        </w:rPr>
      </w:pPr>
      <w:r w:rsidRPr="001C0733">
        <w:rPr>
          <w:szCs w:val="22"/>
        </w:rPr>
        <w:t xml:space="preserve">Каков </w:t>
      </w:r>
      <w:r>
        <w:rPr>
          <w:szCs w:val="22"/>
        </w:rPr>
        <w:t>прогноз на разработку игр на свободные ОС? (Трубач Г.Г.)</w:t>
      </w:r>
    </w:p>
    <w:p w:rsidR="00D57C59" w:rsidRPr="00702BEF" w:rsidRDefault="00D57C59" w:rsidP="00DF0F58">
      <w:pPr>
        <w:pStyle w:val="ListParagraph"/>
        <w:numPr>
          <w:ilvl w:val="0"/>
          <w:numId w:val="1"/>
        </w:numPr>
        <w:spacing w:after="160" w:line="259" w:lineRule="auto"/>
        <w:jc w:val="both"/>
        <w:rPr>
          <w:szCs w:val="22"/>
        </w:rPr>
      </w:pPr>
      <w:r>
        <w:rPr>
          <w:szCs w:val="22"/>
        </w:rPr>
        <w:t xml:space="preserve">Какие ОС входят в ТОП-5 по различным показателям (количеству пользователей, дружественности </w:t>
      </w:r>
      <w:r>
        <w:rPr>
          <w:szCs w:val="22"/>
          <w:lang w:val="en-US"/>
        </w:rPr>
        <w:t>GUI</w:t>
      </w:r>
      <w:r>
        <w:rPr>
          <w:szCs w:val="22"/>
        </w:rPr>
        <w:t xml:space="preserve"> и т.д.)</w:t>
      </w:r>
      <w:r w:rsidRPr="00702BEF">
        <w:rPr>
          <w:szCs w:val="22"/>
        </w:rPr>
        <w:t>? (Ярошевич Я.О.)</w:t>
      </w:r>
    </w:p>
    <w:p w:rsidR="00D57C59" w:rsidRDefault="00D57C59" w:rsidP="00DF0F58">
      <w:pPr>
        <w:pStyle w:val="ListParagraph"/>
        <w:numPr>
          <w:ilvl w:val="0"/>
          <w:numId w:val="1"/>
        </w:numPr>
        <w:spacing w:after="160" w:line="259" w:lineRule="auto"/>
        <w:jc w:val="both"/>
        <w:rPr>
          <w:szCs w:val="22"/>
        </w:rPr>
      </w:pPr>
      <w:r>
        <w:rPr>
          <w:szCs w:val="22"/>
        </w:rPr>
        <w:t>Какой есть самый простой путь, чтобы написать свою ОС?</w:t>
      </w:r>
      <w:r w:rsidRPr="00D35F3A">
        <w:rPr>
          <w:szCs w:val="22"/>
        </w:rPr>
        <w:t xml:space="preserve"> (Ярошевич Я.О.)</w:t>
      </w:r>
    </w:p>
    <w:p w:rsidR="00B26F1B" w:rsidRDefault="00B26F1B" w:rsidP="00DF0F58">
      <w:pPr>
        <w:pStyle w:val="Heading4"/>
        <w:jc w:val="both"/>
        <w:rPr>
          <w:i w:val="0"/>
          <w:sz w:val="24"/>
          <w:szCs w:val="24"/>
          <w:lang w:val="ru-RU"/>
        </w:rPr>
      </w:pPr>
      <w:r>
        <w:rPr>
          <w:i w:val="0"/>
          <w:sz w:val="24"/>
          <w:szCs w:val="24"/>
          <w:lang w:val="ru-RU"/>
        </w:rPr>
        <w:t>Мобильные о</w:t>
      </w:r>
      <w:r w:rsidRPr="003C7130">
        <w:rPr>
          <w:i w:val="0"/>
          <w:sz w:val="24"/>
          <w:szCs w:val="24"/>
          <w:lang w:val="ru-RU"/>
        </w:rPr>
        <w:t>перационные системы</w:t>
      </w:r>
    </w:p>
    <w:p w:rsidR="00AB279C" w:rsidRPr="00AB279C" w:rsidRDefault="00AB279C" w:rsidP="00DF0F58">
      <w:pPr>
        <w:pStyle w:val="ListParagraph"/>
        <w:numPr>
          <w:ilvl w:val="0"/>
          <w:numId w:val="3"/>
        </w:numPr>
        <w:jc w:val="both"/>
        <w:rPr>
          <w:szCs w:val="22"/>
        </w:rPr>
      </w:pPr>
      <w:r w:rsidRPr="00AB279C">
        <w:rPr>
          <w:szCs w:val="22"/>
        </w:rPr>
        <w:t xml:space="preserve">Какие главные недостатки мобильных операционных систем </w:t>
      </w:r>
      <w:r w:rsidRPr="00AB279C">
        <w:rPr>
          <w:szCs w:val="22"/>
          <w:lang w:val="en-US"/>
        </w:rPr>
        <w:t>Android</w:t>
      </w:r>
      <w:r w:rsidRPr="00AB279C">
        <w:rPr>
          <w:szCs w:val="22"/>
        </w:rPr>
        <w:t xml:space="preserve">, </w:t>
      </w:r>
      <w:r w:rsidRPr="00AB279C">
        <w:rPr>
          <w:szCs w:val="22"/>
          <w:lang w:val="en-US"/>
        </w:rPr>
        <w:t>IOS</w:t>
      </w:r>
      <w:r w:rsidRPr="00AB279C">
        <w:rPr>
          <w:szCs w:val="22"/>
        </w:rPr>
        <w:t xml:space="preserve">? </w:t>
      </w:r>
    </w:p>
    <w:p w:rsidR="00AB279C" w:rsidRPr="00AB279C" w:rsidRDefault="00AB279C" w:rsidP="00DF0F58">
      <w:pPr>
        <w:pStyle w:val="ListParagraph"/>
        <w:jc w:val="both"/>
        <w:rPr>
          <w:szCs w:val="22"/>
        </w:rPr>
      </w:pPr>
      <w:r w:rsidRPr="00AB279C">
        <w:rPr>
          <w:szCs w:val="22"/>
        </w:rPr>
        <w:t>(Борисевич П.И.)</w:t>
      </w:r>
    </w:p>
    <w:p w:rsidR="00AB279C" w:rsidRPr="00AB279C" w:rsidRDefault="00AB279C" w:rsidP="00DF0F58">
      <w:pPr>
        <w:pStyle w:val="ListParagraph"/>
        <w:numPr>
          <w:ilvl w:val="0"/>
          <w:numId w:val="3"/>
        </w:numPr>
        <w:jc w:val="both"/>
        <w:rPr>
          <w:szCs w:val="22"/>
        </w:rPr>
      </w:pPr>
      <w:r w:rsidRPr="00AB279C">
        <w:rPr>
          <w:szCs w:val="22"/>
        </w:rPr>
        <w:t>Может ли мобильное устройство использовать несколько операционных систем? (Борисевич П.И.)</w:t>
      </w:r>
    </w:p>
    <w:p w:rsidR="00AB279C" w:rsidRPr="00AB279C" w:rsidRDefault="00AB279C" w:rsidP="00DF0F58">
      <w:pPr>
        <w:pStyle w:val="ListParagraph"/>
        <w:numPr>
          <w:ilvl w:val="0"/>
          <w:numId w:val="3"/>
        </w:numPr>
        <w:jc w:val="both"/>
        <w:rPr>
          <w:szCs w:val="22"/>
        </w:rPr>
      </w:pPr>
      <w:r w:rsidRPr="00AB279C">
        <w:rPr>
          <w:szCs w:val="22"/>
        </w:rPr>
        <w:t>Какая операционная система наименее энергозатратна? (Борисевич П.И.)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Почему не делают общий магазин для различных мобильных ОС? (Гетьман С.И.)</w:t>
      </w:r>
    </w:p>
    <w:p w:rsidR="00AB279C" w:rsidRPr="00AB279C" w:rsidRDefault="00AB279C" w:rsidP="00DF0F58">
      <w:pPr>
        <w:pStyle w:val="ListParagraph"/>
        <w:numPr>
          <w:ilvl w:val="0"/>
          <w:numId w:val="3"/>
        </w:numPr>
        <w:jc w:val="both"/>
        <w:rPr>
          <w:szCs w:val="22"/>
        </w:rPr>
      </w:pPr>
      <w:r w:rsidRPr="00AB279C">
        <w:rPr>
          <w:szCs w:val="22"/>
        </w:rPr>
        <w:lastRenderedPageBreak/>
        <w:t>Почему Windows Phone не имеет такой популярности среди мобильных ОС, как Windows для ПК? (Гетьман С.И.)</w:t>
      </w:r>
    </w:p>
    <w:p w:rsidR="00AB279C" w:rsidRPr="00AB279C" w:rsidRDefault="00AB279C" w:rsidP="00DF0F58">
      <w:pPr>
        <w:pStyle w:val="ListParagraph"/>
        <w:numPr>
          <w:ilvl w:val="0"/>
          <w:numId w:val="3"/>
        </w:numPr>
        <w:jc w:val="both"/>
        <w:rPr>
          <w:szCs w:val="22"/>
        </w:rPr>
      </w:pPr>
      <w:r w:rsidRPr="00AB279C">
        <w:rPr>
          <w:szCs w:val="22"/>
        </w:rPr>
        <w:t>Что можно сказать о безопасности Android, iOS, а также их взлома (перепрошивки)? (Гетьман С.И.)</w:t>
      </w:r>
    </w:p>
    <w:p w:rsidR="00AB279C" w:rsidRPr="00AB279C" w:rsidRDefault="00AB279C" w:rsidP="00DF0F58">
      <w:pPr>
        <w:pStyle w:val="ListParagraph"/>
        <w:numPr>
          <w:ilvl w:val="0"/>
          <w:numId w:val="3"/>
        </w:numPr>
        <w:jc w:val="both"/>
        <w:rPr>
          <w:szCs w:val="22"/>
          <w:lang w:val="en-US"/>
        </w:rPr>
      </w:pPr>
      <w:r w:rsidRPr="00AB279C">
        <w:rPr>
          <w:szCs w:val="22"/>
        </w:rPr>
        <w:t xml:space="preserve">На кого рассчитана Android? </w:t>
      </w:r>
      <w:r w:rsidRPr="00AB279C">
        <w:rPr>
          <w:szCs w:val="22"/>
          <w:lang w:val="en-US"/>
        </w:rPr>
        <w:t>I</w:t>
      </w:r>
      <w:r w:rsidRPr="00AB279C">
        <w:rPr>
          <w:szCs w:val="22"/>
        </w:rPr>
        <w:t xml:space="preserve">OS? </w:t>
      </w:r>
      <w:r w:rsidRPr="00AB279C">
        <w:rPr>
          <w:szCs w:val="22"/>
          <w:lang w:val="en-US"/>
        </w:rPr>
        <w:t>BlackBerry? Windows Phone? Sailfish? Ubuntu Touch? (</w:t>
      </w:r>
      <w:r w:rsidRPr="00AB279C">
        <w:rPr>
          <w:szCs w:val="22"/>
        </w:rPr>
        <w:t>Гетьман</w:t>
      </w:r>
      <w:r w:rsidRPr="00AB279C">
        <w:rPr>
          <w:szCs w:val="22"/>
          <w:lang w:val="en-US"/>
        </w:rPr>
        <w:t xml:space="preserve"> </w:t>
      </w:r>
      <w:r w:rsidRPr="00AB279C">
        <w:rPr>
          <w:szCs w:val="22"/>
        </w:rPr>
        <w:t>С</w:t>
      </w:r>
      <w:r w:rsidRPr="00AB279C">
        <w:rPr>
          <w:szCs w:val="22"/>
          <w:lang w:val="en-US"/>
        </w:rPr>
        <w:t>.</w:t>
      </w:r>
      <w:r w:rsidRPr="00AB279C">
        <w:rPr>
          <w:szCs w:val="22"/>
        </w:rPr>
        <w:t>И</w:t>
      </w:r>
      <w:r w:rsidRPr="00AB279C">
        <w:rPr>
          <w:szCs w:val="22"/>
          <w:lang w:val="en-US"/>
        </w:rPr>
        <w:t>.)</w:t>
      </w:r>
    </w:p>
    <w:p w:rsidR="00AB279C" w:rsidRPr="00AB279C" w:rsidRDefault="00AB279C" w:rsidP="00DF0F58">
      <w:pPr>
        <w:pStyle w:val="ListParagraph"/>
        <w:numPr>
          <w:ilvl w:val="0"/>
          <w:numId w:val="3"/>
        </w:numPr>
        <w:jc w:val="both"/>
        <w:rPr>
          <w:szCs w:val="22"/>
        </w:rPr>
      </w:pPr>
      <w:r w:rsidRPr="00AB279C">
        <w:rPr>
          <w:szCs w:val="22"/>
        </w:rPr>
        <w:t>Зачем нужны альтернативные магазины для Android? Одного мало? (Гетьман С.И.)</w:t>
      </w:r>
    </w:p>
    <w:p w:rsidR="00AB279C" w:rsidRPr="00AB279C" w:rsidRDefault="00AB279C" w:rsidP="00DF0F58">
      <w:pPr>
        <w:pStyle w:val="ListParagraph"/>
        <w:numPr>
          <w:ilvl w:val="0"/>
          <w:numId w:val="3"/>
        </w:numPr>
        <w:jc w:val="both"/>
        <w:rPr>
          <w:szCs w:val="22"/>
        </w:rPr>
      </w:pPr>
      <w:r w:rsidRPr="00AB279C">
        <w:rPr>
          <w:szCs w:val="22"/>
        </w:rPr>
        <w:t>Вероятно ли появление на рынке и обретение популярности мобильной ОС, созданной не гигантом вроде Microsoft, Google, Apple? (Гетьман С.И.)</w:t>
      </w:r>
    </w:p>
    <w:p w:rsidR="00AB279C" w:rsidRPr="00AB279C" w:rsidRDefault="00AB279C" w:rsidP="00DF0F58">
      <w:pPr>
        <w:pStyle w:val="ListParagraph"/>
        <w:numPr>
          <w:ilvl w:val="0"/>
          <w:numId w:val="3"/>
        </w:numPr>
        <w:jc w:val="both"/>
        <w:rPr>
          <w:szCs w:val="22"/>
        </w:rPr>
      </w:pPr>
      <w:r w:rsidRPr="00AB279C">
        <w:rPr>
          <w:szCs w:val="22"/>
        </w:rPr>
        <w:t>А создаются и используются ли ОС, которые обеспечивают максимально минималистичный интерфейс и функционал (чтобы сделать телефон прочным телефоном вроде Nokia 3310)? (Гетьман С.И.)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не производят мобильные устройства, на которые можно поставить и </w:t>
      </w:r>
      <w:r w:rsidRPr="00AB279C">
        <w:rPr>
          <w:szCs w:val="22"/>
          <w:lang w:val="en-US"/>
        </w:rPr>
        <w:t>Windows</w:t>
      </w:r>
      <w:r w:rsidRPr="00AB279C">
        <w:rPr>
          <w:szCs w:val="22"/>
        </w:rPr>
        <w:t xml:space="preserve"> Phone, IOS или Android? Как скоро нас ждут подобные решения? (Гетьман С.И.)</w:t>
      </w:r>
    </w:p>
    <w:p w:rsidR="00AB279C" w:rsidRPr="00AB279C" w:rsidRDefault="00AB279C" w:rsidP="00DF0F58">
      <w:pPr>
        <w:pStyle w:val="ListParagraph"/>
        <w:numPr>
          <w:ilvl w:val="0"/>
          <w:numId w:val="3"/>
        </w:numPr>
        <w:jc w:val="both"/>
        <w:rPr>
          <w:szCs w:val="22"/>
        </w:rPr>
      </w:pPr>
      <w:r w:rsidRPr="00AB279C">
        <w:rPr>
          <w:szCs w:val="22"/>
        </w:rPr>
        <w:t>Какие ещё существуют мобильные операционные системы и какие из них способны стать одними из лидеров? (Григорьев А.В.)</w:t>
      </w:r>
    </w:p>
    <w:p w:rsidR="00AB279C" w:rsidRPr="00AB279C" w:rsidRDefault="00AB279C" w:rsidP="00DF0F58">
      <w:pPr>
        <w:pStyle w:val="ListParagraph"/>
        <w:numPr>
          <w:ilvl w:val="0"/>
          <w:numId w:val="3"/>
        </w:numPr>
        <w:jc w:val="both"/>
        <w:rPr>
          <w:szCs w:val="22"/>
        </w:rPr>
      </w:pPr>
      <w:r w:rsidRPr="00AB279C">
        <w:rPr>
          <w:szCs w:val="22"/>
        </w:rPr>
        <w:t>Перспективно ли создание собственной мобильной операционной системы?</w:t>
      </w:r>
    </w:p>
    <w:p w:rsidR="00AB279C" w:rsidRPr="00AB279C" w:rsidRDefault="00AB279C" w:rsidP="00DF0F58">
      <w:pPr>
        <w:pStyle w:val="ListParagraph"/>
        <w:jc w:val="both"/>
        <w:rPr>
          <w:szCs w:val="22"/>
        </w:rPr>
      </w:pPr>
      <w:r w:rsidRPr="00AB279C">
        <w:rPr>
          <w:szCs w:val="22"/>
        </w:rPr>
        <w:t>(Григорьев А.В.)</w:t>
      </w:r>
    </w:p>
    <w:p w:rsidR="00AB279C" w:rsidRPr="00AB279C" w:rsidRDefault="00AB279C" w:rsidP="00DF0F58">
      <w:pPr>
        <w:pStyle w:val="ListParagraph"/>
        <w:numPr>
          <w:ilvl w:val="0"/>
          <w:numId w:val="3"/>
        </w:numPr>
        <w:jc w:val="both"/>
        <w:rPr>
          <w:szCs w:val="22"/>
        </w:rPr>
      </w:pPr>
      <w:r w:rsidRPr="00AB279C">
        <w:rPr>
          <w:szCs w:val="22"/>
        </w:rPr>
        <w:t>Отличия и преимущество открытых и закрытых операционных систем. (Григорьев А.В.)</w:t>
      </w:r>
    </w:p>
    <w:p w:rsidR="00AB279C" w:rsidRPr="00AB279C" w:rsidRDefault="00AB279C" w:rsidP="00DF0F58">
      <w:pPr>
        <w:pStyle w:val="ListParagraph"/>
        <w:numPr>
          <w:ilvl w:val="0"/>
          <w:numId w:val="3"/>
        </w:numPr>
        <w:jc w:val="both"/>
        <w:rPr>
          <w:szCs w:val="22"/>
        </w:rPr>
      </w:pPr>
      <w:r w:rsidRPr="00AB279C">
        <w:rPr>
          <w:szCs w:val="22"/>
        </w:rPr>
        <w:t>Для какой из озвученных операционных систем легче/выгоднее создавать свои приложения?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Возможность и способы заработка на своих приложениях для мобильных операционных систем.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Какие существуют альтернативные разработчики ОС </w:t>
      </w:r>
      <w:r w:rsidRPr="00AB279C">
        <w:rPr>
          <w:szCs w:val="22"/>
          <w:lang w:val="en-US"/>
        </w:rPr>
        <w:t>Android</w:t>
      </w:r>
      <w:r w:rsidRPr="00AB279C">
        <w:rPr>
          <w:szCs w:val="22"/>
        </w:rPr>
        <w:t xml:space="preserve"> (кроме официальных)?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есть отличия и нововведения в разных версиях мобильных ОС?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 каких еще сферах возможно внедрение той или иной мобильной ОС?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С каждым годом IOS все больше и больше набирает обороты, а </w:t>
      </w:r>
      <w:r w:rsidRPr="00AB279C">
        <w:rPr>
          <w:szCs w:val="22"/>
          <w:lang w:val="en-US"/>
        </w:rPr>
        <w:t>A</w:t>
      </w:r>
      <w:r w:rsidRPr="00AB279C">
        <w:rPr>
          <w:szCs w:val="22"/>
        </w:rPr>
        <w:t>ndroid наоборот постепенно начинает уступать. С чем это связано?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Есть ли смысл создания единой ОС, включающей все преимущества той или иной ОС? Возможно ли это вообще?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существуют глобальные проблемы современных OC помимо энергосбережения?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За счет чего добиваются эффективного энергоснабжения? Чем приходится жертвовать? (Ипатов А.Е.)</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Что прежде всего стоит учесть при создании мобильного приложения? Есть ли отличия от разработки desktop приложений?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В чем секрет успеха Android?</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Какие отличительные черты у каждой из мобильных ОС?</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Известно, что любая мобильная ОС часто обновляется. С чем это связано?</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Если ли отличия в качестве и производительности открытой от коммерческой мобильной ОС?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lastRenderedPageBreak/>
        <w:t>Microsoft в свое время упустили мобильный рынок. Правда, что мобильный Windows — качественный продукт</w:t>
      </w:r>
      <w:r w:rsidRPr="00AB279C">
        <w:rPr>
          <w:rFonts w:cs="Courier New"/>
          <w:szCs w:val="22"/>
        </w:rPr>
        <w:t xml:space="preserve"> </w:t>
      </w:r>
      <w:r w:rsidRPr="00AB279C">
        <w:rPr>
          <w:rStyle w:val="HTMLTypewriter"/>
          <w:rFonts w:asciiTheme="minorHAnsi" w:eastAsiaTheme="minorEastAsia" w:hAnsiTheme="minorHAnsi"/>
          <w:sz w:val="22"/>
          <w:szCs w:val="22"/>
        </w:rPr>
        <w:t>или это хороший маркетинг Microsoft?</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Сильно ли схожа функционально Мобильных ОС с ОС для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Если все Мобильные ОС функционально схожи, зачем тогда их такое большое количество?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Что можно предпринять для улучшения энергопотребления?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Бесплатна ли Мобильная ОС?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Удобна ли синхронизация (данных) мобильного телефона с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Преимущества Android для управления автомобилем.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 ОС влияет на производительность мобильного устройства?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В чем преимущество ОС </w:t>
      </w:r>
      <w:r w:rsidRPr="00AB279C">
        <w:rPr>
          <w:szCs w:val="22"/>
          <w:lang w:val="en-US"/>
        </w:rPr>
        <w:t>IOS</w:t>
      </w:r>
      <w:r w:rsidRPr="00AB279C">
        <w:rPr>
          <w:szCs w:val="22"/>
        </w:rPr>
        <w:t xml:space="preserve">? Зачем люди скупают продукцию </w:t>
      </w:r>
      <w:r w:rsidRPr="00AB279C">
        <w:rPr>
          <w:szCs w:val="22"/>
          <w:lang w:val="en-US"/>
        </w:rPr>
        <w:t>Apple</w:t>
      </w:r>
      <w:r w:rsidRPr="00AB279C">
        <w:rPr>
          <w:szCs w:val="22"/>
        </w:rPr>
        <w:t>, которая стоит неоправданно дорого?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Что из себя представляет ОС </w:t>
      </w:r>
      <w:r w:rsidRPr="00AB279C">
        <w:rPr>
          <w:szCs w:val="22"/>
          <w:lang w:val="en-US"/>
        </w:rPr>
        <w:t>Firefox</w:t>
      </w:r>
      <w:r w:rsidRPr="00AB279C">
        <w:rPr>
          <w:szCs w:val="22"/>
        </w:rPr>
        <w:t xml:space="preserve">? Это ОС, или какой-нибудь веб-браузер, работающий на движке </w:t>
      </w:r>
      <w:r w:rsidRPr="00AB279C">
        <w:rPr>
          <w:szCs w:val="22"/>
          <w:lang w:val="en-US"/>
        </w:rPr>
        <w:t>Gecko</w:t>
      </w:r>
      <w:r w:rsidRPr="00AB279C">
        <w:rPr>
          <w:szCs w:val="22"/>
        </w:rPr>
        <w:t xml:space="preserve">? </w:t>
      </w:r>
      <w:r w:rsidRPr="00AB279C">
        <w:rPr>
          <w:szCs w:val="22"/>
          <w:lang w:val="en-US"/>
        </w:rPr>
        <w:t>Если второе, то как работает ОС</w:t>
      </w:r>
      <w:r w:rsidRPr="00AB279C">
        <w:rPr>
          <w:szCs w:val="22"/>
        </w:rPr>
        <w:t>?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Какая ОС самая (менее) энергосберегательная? (Трубач Г.Г.)</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Есть ли будущее у </w:t>
      </w:r>
      <w:r w:rsidRPr="00AB279C">
        <w:rPr>
          <w:szCs w:val="22"/>
          <w:lang w:val="en-US"/>
        </w:rPr>
        <w:t>Windows</w:t>
      </w:r>
      <w:r w:rsidRPr="00AB279C">
        <w:rPr>
          <w:szCs w:val="22"/>
        </w:rPr>
        <w:t xml:space="preserve"> </w:t>
      </w:r>
      <w:r w:rsidRPr="00AB279C">
        <w:rPr>
          <w:szCs w:val="22"/>
          <w:lang w:val="en-US"/>
        </w:rPr>
        <w:t>Phone</w:t>
      </w:r>
      <w:r w:rsidRPr="00AB279C">
        <w:rPr>
          <w:szCs w:val="22"/>
        </w:rPr>
        <w:t>?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у </w:t>
      </w:r>
      <w:r w:rsidRPr="00AB279C">
        <w:rPr>
          <w:szCs w:val="22"/>
          <w:lang w:val="en-US"/>
        </w:rPr>
        <w:t>Android</w:t>
      </w:r>
      <w:r w:rsidRPr="00AB279C">
        <w:rPr>
          <w:szCs w:val="22"/>
        </w:rPr>
        <w:t xml:space="preserve"> такой большой отрыв в количестве пользователей?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w:t>
      </w:r>
      <w:r w:rsidRPr="00AB279C">
        <w:rPr>
          <w:szCs w:val="22"/>
          <w:lang w:val="en-US"/>
        </w:rPr>
        <w:t>Windows</w:t>
      </w:r>
      <w:r w:rsidRPr="00AB279C">
        <w:rPr>
          <w:szCs w:val="22"/>
        </w:rPr>
        <w:t xml:space="preserve"> </w:t>
      </w:r>
      <w:r w:rsidRPr="00AB279C">
        <w:rPr>
          <w:szCs w:val="22"/>
          <w:lang w:val="en-US"/>
        </w:rPr>
        <w:t>Phone</w:t>
      </w:r>
      <w:r w:rsidRPr="00AB279C">
        <w:rPr>
          <w:szCs w:val="22"/>
        </w:rPr>
        <w:t xml:space="preserve"> не может завоевать рынок?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Что является основным критерием для вас при выборе мобильной ОС? (Щавровский С.А.)</w:t>
      </w:r>
    </w:p>
    <w:p w:rsidR="00695566" w:rsidRPr="008B6833" w:rsidRDefault="00695566" w:rsidP="00DF0F58">
      <w:pPr>
        <w:pStyle w:val="ListParagraph"/>
        <w:numPr>
          <w:ilvl w:val="0"/>
          <w:numId w:val="3"/>
        </w:numPr>
        <w:spacing w:after="160" w:line="259" w:lineRule="auto"/>
        <w:jc w:val="both"/>
        <w:rPr>
          <w:szCs w:val="22"/>
        </w:rPr>
      </w:pPr>
      <w:r w:rsidRPr="00785C2C">
        <w:rPr>
          <w:szCs w:val="22"/>
        </w:rPr>
        <w:t xml:space="preserve">Каким образом мобильная ОС "понимает", что следует перейти в другой режим для энергосбережения? Какие есть режимы, и как это организовано? </w:t>
      </w:r>
      <w:r w:rsidRPr="008B6833">
        <w:rPr>
          <w:szCs w:val="22"/>
        </w:rPr>
        <w:t>(Ярошевич Я.О.)</w:t>
      </w:r>
    </w:p>
    <w:p w:rsidR="00695566" w:rsidRPr="008B6833" w:rsidRDefault="00695566" w:rsidP="00DF0F58">
      <w:pPr>
        <w:pStyle w:val="ListParagraph"/>
        <w:numPr>
          <w:ilvl w:val="0"/>
          <w:numId w:val="3"/>
        </w:numPr>
        <w:spacing w:after="160" w:line="259" w:lineRule="auto"/>
        <w:jc w:val="both"/>
        <w:rPr>
          <w:szCs w:val="22"/>
        </w:rPr>
      </w:pPr>
      <w:r w:rsidRPr="00785C2C">
        <w:rPr>
          <w:szCs w:val="22"/>
        </w:rPr>
        <w:t>Есть ли возможность эмуляции мобильной ОС? К примеру, специальный софт, который позволяет на устройстве c Android отображать ОС, подобную iOS? И для других</w:t>
      </w:r>
      <w:r>
        <w:rPr>
          <w:szCs w:val="22"/>
        </w:rPr>
        <w:t xml:space="preserve"> аналогично? </w:t>
      </w: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Какую последовательность действий нужно совершить, чтобы выложить свое приложение в маркет на каждой из мобильных ОС, чтобы пользоваться им в дальнейшем? </w:t>
      </w:r>
    </w:p>
    <w:p w:rsidR="00695566" w:rsidRPr="008B6833" w:rsidRDefault="00695566" w:rsidP="00DF0F58">
      <w:pPr>
        <w:pStyle w:val="ListParagraph"/>
        <w:spacing w:after="160" w:line="259" w:lineRule="auto"/>
        <w:jc w:val="both"/>
        <w:rPr>
          <w:szCs w:val="22"/>
        </w:rPr>
      </w:pP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Есть такое наблюдение, что одни и те же приложения на разных ОС стоят по-разному. Как правило, на iOS дороже. С чем это связано? В пример можно привести приложение maps.me, которое является бесплатным на ОС </w:t>
      </w:r>
      <w:r w:rsidRPr="00785C2C">
        <w:rPr>
          <w:szCs w:val="22"/>
          <w:lang w:val="en-US"/>
        </w:rPr>
        <w:t>Android</w:t>
      </w:r>
      <w:r w:rsidRPr="00785C2C">
        <w:rPr>
          <w:szCs w:val="22"/>
        </w:rPr>
        <w:t>, но платным на ОС iOS</w:t>
      </w:r>
      <w:r>
        <w:rPr>
          <w:szCs w:val="22"/>
        </w:rPr>
        <w:t>.</w:t>
      </w:r>
    </w:p>
    <w:p w:rsidR="00695566" w:rsidRDefault="00695566" w:rsidP="00DF0F58">
      <w:pPr>
        <w:pStyle w:val="ListParagraph"/>
        <w:spacing w:after="160" w:line="259" w:lineRule="auto"/>
        <w:jc w:val="both"/>
        <w:rPr>
          <w:szCs w:val="22"/>
        </w:rPr>
      </w:pPr>
      <w:r w:rsidRPr="008B6833">
        <w:rPr>
          <w:szCs w:val="22"/>
        </w:rPr>
        <w:t>(Ярошевич Я.О.)</w:t>
      </w:r>
    </w:p>
    <w:p w:rsidR="0060727A" w:rsidRDefault="0060727A" w:rsidP="00DF0F58">
      <w:pPr>
        <w:pStyle w:val="Heading4"/>
        <w:jc w:val="both"/>
        <w:rPr>
          <w:i w:val="0"/>
          <w:sz w:val="24"/>
          <w:szCs w:val="24"/>
        </w:rPr>
      </w:pPr>
      <w:r w:rsidRPr="0060727A">
        <w:rPr>
          <w:i w:val="0"/>
          <w:sz w:val="24"/>
          <w:szCs w:val="24"/>
        </w:rPr>
        <w:t>Энергосбережение</w:t>
      </w:r>
    </w:p>
    <w:p w:rsidR="0060727A" w:rsidRDefault="0060727A" w:rsidP="00DF0F58">
      <w:pPr>
        <w:pStyle w:val="ListParagraph"/>
        <w:numPr>
          <w:ilvl w:val="0"/>
          <w:numId w:val="50"/>
        </w:numPr>
        <w:spacing w:after="160" w:line="256" w:lineRule="auto"/>
        <w:jc w:val="both"/>
        <w:rPr>
          <w:szCs w:val="22"/>
        </w:rPr>
      </w:pPr>
      <w:r>
        <w:rPr>
          <w:szCs w:val="22"/>
        </w:rPr>
        <w:t>Может ли частое использование спящего режима ноутбука чем-то испортить батарею? (Борисевич П.И.)</w:t>
      </w:r>
    </w:p>
    <w:p w:rsidR="0060727A" w:rsidRDefault="0060727A" w:rsidP="00DF0F58">
      <w:pPr>
        <w:pStyle w:val="ListParagraph"/>
        <w:numPr>
          <w:ilvl w:val="0"/>
          <w:numId w:val="50"/>
        </w:numPr>
        <w:spacing w:after="160" w:line="256" w:lineRule="auto"/>
        <w:jc w:val="both"/>
        <w:rPr>
          <w:szCs w:val="22"/>
        </w:rPr>
      </w:pPr>
      <w:r>
        <w:rPr>
          <w:szCs w:val="22"/>
        </w:rPr>
        <w:t>Как происходит переход в спящий режим жёстких дисков, когда они не используются? В каких операционных системах это можно сделать? (Борисевич П.И.)</w:t>
      </w:r>
    </w:p>
    <w:p w:rsidR="0060727A" w:rsidRDefault="0060727A" w:rsidP="00DF0F58">
      <w:pPr>
        <w:pStyle w:val="ListParagraph"/>
        <w:numPr>
          <w:ilvl w:val="0"/>
          <w:numId w:val="50"/>
        </w:numPr>
        <w:spacing w:after="160" w:line="256" w:lineRule="auto"/>
        <w:jc w:val="both"/>
        <w:rPr>
          <w:szCs w:val="22"/>
        </w:rPr>
      </w:pPr>
      <w:r>
        <w:rPr>
          <w:szCs w:val="22"/>
        </w:rPr>
        <w:t>Может ли длительное использование компьютера от зарядки испортить его батарею? (Борисевич П.И.)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Как влияет на энергосбережение мобильных устройств режим полета (</w:t>
      </w:r>
      <w:r>
        <w:rPr>
          <w:szCs w:val="22"/>
          <w:shd w:val="clear" w:color="auto" w:fill="FFFFFF"/>
          <w:lang w:val="en-US"/>
        </w:rPr>
        <w:t>fly</w:t>
      </w:r>
      <w:r>
        <w:rPr>
          <w:szCs w:val="22"/>
          <w:shd w:val="clear" w:color="auto" w:fill="FFFFFF"/>
        </w:rPr>
        <w:t xml:space="preserve"> </w:t>
      </w:r>
      <w:r>
        <w:rPr>
          <w:szCs w:val="22"/>
          <w:shd w:val="clear" w:color="auto" w:fill="FFFFFF"/>
          <w:lang w:val="en-US"/>
        </w:rPr>
        <w:t>mode</w:t>
      </w:r>
      <w:r>
        <w:rPr>
          <w:szCs w:val="22"/>
          <w:shd w:val="clear" w:color="auto" w:fill="FFFFFF"/>
        </w:rPr>
        <w:t xml:space="preserve">)?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Что такое троттлинг?</w:t>
      </w:r>
      <w:r>
        <w:rPr>
          <w:szCs w:val="22"/>
        </w:rPr>
        <w:t xml:space="preserve"> (Гетьман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Полезно ли для сохранения аккумулятора разряжать его и перезаражать чаще, чем держать его включенным в сеть?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lastRenderedPageBreak/>
        <w:t xml:space="preserve">Одинаково ли реагируют новые и старые физические составляющие компьютера на одни и те же алгоритмы энергосбережения?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Стоит ли доверять различным программам-уборщикам мусора и т.п.?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 в случае короткого замыкания ведут себя батарея и аккумулятор? Как строится сберегательный софт с учётом такой ситуации?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Какие программы и алгоритмы энергосбережения есть для суперкомпьютеров?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Если вдруг на Земле не останется электричества, то как можно будет подзарядить устройства? </w:t>
      </w:r>
      <w:r>
        <w:rPr>
          <w:szCs w:val="22"/>
        </w:rPr>
        <w:t>(Гетьман С.И.)</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Много ли внимания уделяется энергосбережению персональных компьютеров?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Допустим есть ноутбук, который используется в качестве домашнего компьютера. Как лучше поступать: держать его постоянно в сети или ждать разрядки и потом заряжать?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Что должен учитывать разработчик мобильных приложений при написании кода и выборе технологий для лучшего энергосбережения?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Насколько распространены сейчас беспроводные способы зарядки тех или иных устройств? Какие вообще способы существуют? </w:t>
      </w:r>
      <w:r>
        <w:rPr>
          <w:szCs w:val="22"/>
        </w:rPr>
        <w:t>(Григорьев А.В.)</w:t>
      </w:r>
    </w:p>
    <w:p w:rsidR="0060727A" w:rsidRDefault="0060727A" w:rsidP="00DF0F58">
      <w:pPr>
        <w:pStyle w:val="ListParagraph"/>
        <w:numPr>
          <w:ilvl w:val="0"/>
          <w:numId w:val="50"/>
        </w:numPr>
        <w:jc w:val="both"/>
        <w:rPr>
          <w:szCs w:val="22"/>
        </w:rPr>
      </w:pPr>
      <w:r>
        <w:rPr>
          <w:szCs w:val="22"/>
          <w:shd w:val="clear" w:color="auto" w:fill="FFFFFF"/>
        </w:rPr>
        <w:t xml:space="preserve">Допустим есть разряженное мобильное устройство и нет возможности зарядить его стандартным способом. Можно ли зарядить его нестандартным способом, используя подручные средства? </w:t>
      </w:r>
      <w:r>
        <w:rPr>
          <w:szCs w:val="22"/>
        </w:rPr>
        <w:t>(Григорьев А.В.)</w:t>
      </w:r>
    </w:p>
    <w:p w:rsidR="0060727A" w:rsidRDefault="0060727A" w:rsidP="00DF0F58">
      <w:pPr>
        <w:pStyle w:val="ListParagraph"/>
        <w:numPr>
          <w:ilvl w:val="0"/>
          <w:numId w:val="51"/>
        </w:numPr>
        <w:spacing w:after="160" w:line="256" w:lineRule="auto"/>
        <w:jc w:val="both"/>
        <w:rPr>
          <w:szCs w:val="22"/>
        </w:rPr>
      </w:pPr>
      <w:r>
        <w:rPr>
          <w:szCs w:val="22"/>
        </w:rPr>
        <w:t>(Грушевский А.А.)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Какое из 4 состояний системы оптимально для работы?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 каким критериям было сделано такое разделение системы на 4 состояния?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 можно увеличить время работы ПК?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Понятно, что ограничение работы приложений снижает затратность, а как же батарея? Какие батареи самые энергозатратные? Энергосберегающие?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На данный момент существуют ли инновационные идеи или решения проблемы энергосбережения? </w:t>
      </w:r>
      <w:r>
        <w:rPr>
          <w:szCs w:val="22"/>
        </w:rPr>
        <w:t>(Лебедев Н.А.)</w:t>
      </w:r>
    </w:p>
    <w:p w:rsidR="0060727A" w:rsidRDefault="0060727A" w:rsidP="00DF0F58">
      <w:pPr>
        <w:pStyle w:val="ListParagraph"/>
        <w:numPr>
          <w:ilvl w:val="0"/>
          <w:numId w:val="51"/>
        </w:numPr>
        <w:spacing w:after="160" w:line="256" w:lineRule="auto"/>
        <w:jc w:val="both"/>
        <w:rPr>
          <w:szCs w:val="22"/>
          <w:shd w:val="clear" w:color="auto" w:fill="FFFFFF"/>
        </w:rPr>
      </w:pPr>
      <w:r>
        <w:rPr>
          <w:szCs w:val="22"/>
          <w:shd w:val="clear" w:color="auto" w:fill="FFFFFF"/>
        </w:rPr>
        <w:t xml:space="preserve">Какой режим энергосбережения наиболее эффективен: ждущий режим или глубокий сон? И в чем их различия?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Есть ли какая-нибудь зависимость между толщиной мобильного телефона и уровнем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Для мобильных телефонов на платформе Android в магазине (Play Store) много приложений для энергосбережения. Эффективны ли они и почему?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Какова сущность алгоритмов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Почему не стоит использовать калибровку батареи?</w:t>
      </w:r>
      <w:r>
        <w:rPr>
          <w:szCs w:val="22"/>
        </w:rPr>
        <w:t xml:space="preserve"> (Михальцова А.Ю.)</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представляет из себя алгоритм interactive?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такое калибровка батареи?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Как часто нужно менять батарею и почему?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lastRenderedPageBreak/>
        <w:t xml:space="preserve">Сейчас распространены powerbank. Значит ли это, что производителям мобильных устройств можно придумывать меньше хитрых способов уменьшить потребление батареи? </w:t>
      </w:r>
      <w:r>
        <w:rPr>
          <w:szCs w:val="22"/>
        </w:rPr>
        <w:t>(Ровдо Д.И.)</w:t>
      </w:r>
    </w:p>
    <w:p w:rsidR="0060727A" w:rsidRDefault="0060727A" w:rsidP="00DF0F58">
      <w:pPr>
        <w:pStyle w:val="ListParagraph"/>
        <w:numPr>
          <w:ilvl w:val="0"/>
          <w:numId w:val="51"/>
        </w:numPr>
        <w:jc w:val="both"/>
        <w:rPr>
          <w:rFonts w:eastAsia="Times New Roman"/>
          <w:szCs w:val="22"/>
        </w:rPr>
      </w:pPr>
      <w:r>
        <w:rPr>
          <w:szCs w:val="22"/>
        </w:rPr>
        <w:t>Что такое режим гибернации и как он работает? Каковы его отличия от спящего режима? (Трубач Г.Г.)</w:t>
      </w:r>
    </w:p>
    <w:p w:rsidR="0060727A" w:rsidRDefault="0060727A" w:rsidP="00DF0F58">
      <w:pPr>
        <w:pStyle w:val="ListParagraph"/>
        <w:numPr>
          <w:ilvl w:val="0"/>
          <w:numId w:val="51"/>
        </w:numPr>
        <w:jc w:val="both"/>
        <w:rPr>
          <w:rFonts w:eastAsia="Times New Roman"/>
          <w:szCs w:val="22"/>
        </w:rPr>
      </w:pPr>
      <w:r>
        <w:rPr>
          <w:szCs w:val="22"/>
        </w:rPr>
        <w:t>Какие существуют режимы энергосбережения в OS Android? (Трубач Г.Г.)</w:t>
      </w:r>
    </w:p>
    <w:p w:rsidR="0060727A" w:rsidRDefault="0060727A" w:rsidP="00DF0F58">
      <w:pPr>
        <w:pStyle w:val="ListParagraph"/>
        <w:numPr>
          <w:ilvl w:val="0"/>
          <w:numId w:val="51"/>
        </w:numPr>
        <w:jc w:val="both"/>
        <w:rPr>
          <w:rFonts w:eastAsia="Times New Roman"/>
          <w:szCs w:val="22"/>
        </w:rPr>
      </w:pPr>
      <w:r>
        <w:rPr>
          <w:szCs w:val="22"/>
        </w:rPr>
        <w:t>Какие приложения потребляют больше всего электроэнергии в Android/iOS? (Трубач Г.Г.)</w:t>
      </w:r>
    </w:p>
    <w:p w:rsidR="0060727A" w:rsidRDefault="0060727A" w:rsidP="00DF0F58">
      <w:pPr>
        <w:pStyle w:val="ListParagraph"/>
        <w:numPr>
          <w:ilvl w:val="0"/>
          <w:numId w:val="51"/>
        </w:numPr>
        <w:jc w:val="both"/>
        <w:rPr>
          <w:rFonts w:eastAsia="Times New Roman"/>
          <w:szCs w:val="22"/>
        </w:rPr>
      </w:pPr>
      <w:r>
        <w:rPr>
          <w:szCs w:val="22"/>
        </w:rPr>
        <w:t>Как работают режимы Stamina и Ultra Stamina в телефонах Sony? (Трубач Г.Г.)</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 xml:space="preserve">Каким образом реализован процесс энергосбережения (и реализован ли) на компьютерах, в которых критически важна производительность? (бортовые компьютеры самолета и т.д.) (Щавровский С.А.) </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Какой элемент операционной системы затрачивает наибольшее количество энергии в среднем? (Щавровский С.А.)</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Сколько экономится электроэнергии в мире при помощи алгоритмов энергосбережения? (Щавровский С.А.)</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Какие из мобильных ОС наиболее энергобережливая (топ5)?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Энергосбережение происходит не только на уровне ОС, но и на техническом: какой бренд ноутбука / телефона / планшета наиболее бережлив?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Известно, что при включенном Bluetooth устройство разряжается в разы быстрее. Существуют ли алгоритмы, чтобы это максимально обходить? Особенно это важно для умных часов и прочих устройств, которые постоянно работают на Bluetooth.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 на батарею устройства влияет частота подзарядки? </w:t>
      </w:r>
      <w:r>
        <w:rPr>
          <w:szCs w:val="22"/>
        </w:rPr>
        <w:t>(Ярошевич Я.О.)</w:t>
      </w:r>
    </w:p>
    <w:p w:rsidR="00FE45D0" w:rsidRPr="008572EC" w:rsidRDefault="00AC5B5B" w:rsidP="00552A9A">
      <w:pPr>
        <w:pStyle w:val="Heading3"/>
        <w:rPr>
          <w:lang w:val="ru-RU"/>
        </w:rPr>
      </w:pPr>
      <w:bookmarkStart w:id="486" w:name="_Toc438377676"/>
      <w:r w:rsidRPr="00AC5B5B">
        <w:rPr>
          <w:lang w:val="ru-RU"/>
        </w:rPr>
        <w:t xml:space="preserve">4. </w:t>
      </w:r>
      <w:r w:rsidR="00FE45D0" w:rsidRPr="008572EC">
        <w:rPr>
          <w:lang w:val="ru-RU"/>
        </w:rPr>
        <w:t>Языки программирования</w:t>
      </w:r>
      <w:bookmarkEnd w:id="486"/>
    </w:p>
    <w:p w:rsidR="00FE45D0" w:rsidRDefault="00FE45D0" w:rsidP="00DF0F58">
      <w:pPr>
        <w:pStyle w:val="Heading4"/>
        <w:jc w:val="both"/>
        <w:rPr>
          <w:i w:val="0"/>
          <w:sz w:val="24"/>
          <w:szCs w:val="24"/>
          <w:lang w:val="ru-RU"/>
        </w:rPr>
      </w:pPr>
      <w:r w:rsidRPr="008572EC">
        <w:rPr>
          <w:i w:val="0"/>
          <w:sz w:val="24"/>
          <w:szCs w:val="24"/>
          <w:lang w:val="ru-RU"/>
        </w:rPr>
        <w:t>Языки программирования</w:t>
      </w:r>
      <w:r w:rsidR="00A56A8C">
        <w:rPr>
          <w:i w:val="0"/>
          <w:sz w:val="24"/>
          <w:szCs w:val="24"/>
          <w:lang w:val="ru-RU"/>
        </w:rPr>
        <w:t>. Обзор языков программирования</w:t>
      </w:r>
    </w:p>
    <w:p w:rsidR="0060614D" w:rsidRPr="004F7A7C" w:rsidRDefault="0060614D" w:rsidP="00DF0F58">
      <w:pPr>
        <w:pStyle w:val="ListParagraph"/>
        <w:numPr>
          <w:ilvl w:val="0"/>
          <w:numId w:val="3"/>
        </w:numPr>
        <w:spacing w:after="160" w:line="259" w:lineRule="auto"/>
        <w:jc w:val="both"/>
        <w:rPr>
          <w:szCs w:val="22"/>
        </w:rPr>
      </w:pPr>
      <w:r w:rsidRPr="004F7A7C">
        <w:rPr>
          <w:szCs w:val="22"/>
        </w:rPr>
        <w:t xml:space="preserve">Чем конкретно "вреден" оператор </w:t>
      </w:r>
      <w:r w:rsidRPr="004F7A7C">
        <w:rPr>
          <w:szCs w:val="22"/>
          <w:lang w:val="en-US"/>
        </w:rPr>
        <w:t>goto</w:t>
      </w:r>
      <w:r w:rsidRPr="004F7A7C">
        <w:rPr>
          <w:szCs w:val="22"/>
        </w:rPr>
        <w:t xml:space="preserve"> по Дейкстре?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основные принципы функциональных языков программирования? (Какие уникальные возможности есть?)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тенденции развития языков программирования? (Что в дальнейшем будет популярнее: языки типа Java или языки типа Python?) (Белый А.А.)</w:t>
      </w:r>
    </w:p>
    <w:p w:rsidR="0060614D" w:rsidRPr="004F7A7C" w:rsidRDefault="0060614D" w:rsidP="00DF0F58">
      <w:pPr>
        <w:pStyle w:val="ListParagraph"/>
        <w:numPr>
          <w:ilvl w:val="0"/>
          <w:numId w:val="3"/>
        </w:numPr>
        <w:jc w:val="both"/>
        <w:rPr>
          <w:szCs w:val="22"/>
        </w:rPr>
      </w:pPr>
      <w:r w:rsidRPr="004F7A7C">
        <w:rPr>
          <w:szCs w:val="22"/>
        </w:rPr>
        <w:t>Для каких программ использовали первые языки программирования? (Борисевич П.И.)</w:t>
      </w:r>
    </w:p>
    <w:p w:rsidR="0060614D" w:rsidRPr="004F7A7C" w:rsidRDefault="0060614D" w:rsidP="00DF0F58">
      <w:pPr>
        <w:pStyle w:val="ListParagraph"/>
        <w:numPr>
          <w:ilvl w:val="0"/>
          <w:numId w:val="3"/>
        </w:numPr>
        <w:jc w:val="both"/>
        <w:rPr>
          <w:szCs w:val="22"/>
        </w:rPr>
      </w:pPr>
      <w:r w:rsidRPr="004F7A7C">
        <w:rPr>
          <w:szCs w:val="22"/>
        </w:rPr>
        <w:t>Какие есть известные языки программирования без обязательной типизации данных? (Борисевич П.И.)</w:t>
      </w:r>
    </w:p>
    <w:p w:rsidR="0060614D" w:rsidRPr="00C52074" w:rsidRDefault="0060614D" w:rsidP="00DF0F58">
      <w:pPr>
        <w:pStyle w:val="ListParagraph"/>
        <w:numPr>
          <w:ilvl w:val="0"/>
          <w:numId w:val="3"/>
        </w:numPr>
        <w:jc w:val="both"/>
        <w:rPr>
          <w:szCs w:val="22"/>
        </w:rPr>
      </w:pPr>
      <w:r w:rsidRPr="00C52074">
        <w:rPr>
          <w:szCs w:val="22"/>
        </w:rPr>
        <w:t>Какие устройства могли запускать программы на первых языках программирования? (Борисевич П.И.)</w:t>
      </w:r>
    </w:p>
    <w:p w:rsidR="0060614D" w:rsidRPr="00C52074" w:rsidRDefault="0060614D" w:rsidP="00DF0F58">
      <w:pPr>
        <w:pStyle w:val="ListParagraph"/>
        <w:numPr>
          <w:ilvl w:val="0"/>
          <w:numId w:val="3"/>
        </w:numPr>
        <w:spacing w:after="160" w:line="259" w:lineRule="auto"/>
        <w:jc w:val="both"/>
        <w:rPr>
          <w:szCs w:val="22"/>
        </w:rPr>
      </w:pPr>
      <w:r w:rsidRPr="00C52074">
        <w:rPr>
          <w:szCs w:val="22"/>
        </w:rPr>
        <w:t>Почему интерпретатор выполняет код программ медленнее компилятора? (Борисевич П.И.)</w:t>
      </w:r>
    </w:p>
    <w:p w:rsidR="0060614D" w:rsidRPr="00F8185A" w:rsidRDefault="0060614D" w:rsidP="00DF0F58">
      <w:pPr>
        <w:pStyle w:val="ListParagraph"/>
        <w:numPr>
          <w:ilvl w:val="0"/>
          <w:numId w:val="3"/>
        </w:numPr>
        <w:jc w:val="both"/>
        <w:rPr>
          <w:szCs w:val="22"/>
        </w:rPr>
      </w:pPr>
      <w:r w:rsidRPr="00F8185A">
        <w:rPr>
          <w:szCs w:val="22"/>
        </w:rPr>
        <w:t xml:space="preserve">Есть ли среди языков программирования "мёртвые"? Какие атрибуты попадают под это определение?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В</w:t>
      </w:r>
      <w:r w:rsidRPr="00F8185A">
        <w:rPr>
          <w:szCs w:val="22"/>
        </w:rPr>
        <w:t>озможно было бы определение и создание "структурного программирования" раньше, чем в конце 60-х с выходом статьи Дейкстры?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К</w:t>
      </w:r>
      <w:r w:rsidRPr="00F8185A">
        <w:rPr>
          <w:szCs w:val="22"/>
        </w:rPr>
        <w:t>акие языки лучше и удобнее для разработки: со строгой или динамической типизацией? А для учёбы?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lastRenderedPageBreak/>
        <w:t>К</w:t>
      </w:r>
      <w:r w:rsidRPr="00F8185A">
        <w:rPr>
          <w:szCs w:val="22"/>
        </w:rPr>
        <w:t>ак происходили развитие и эволюция компиляторов и интерпретаторов?</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 xml:space="preserve">Что должен иметь язык программирования, чтобы стать используемым и популярным для разработки?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В чём смысл создания таких экзотических языков как Brainfuck (код посредством рисунка из слешей), Cook (код состоит из одной инструкции, повторяющейся различное число раз в зависимости от вызова необходимой функции)?</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Нужны ли языки программирования, в которых даже структур нет (я уже молчу об классах и основах ООП)?</w:t>
      </w:r>
      <w:r>
        <w:rPr>
          <w:szCs w:val="22"/>
        </w:rPr>
        <w:t xml:space="preserve"> </w:t>
      </w:r>
      <w:r w:rsidRPr="00C52074">
        <w:rPr>
          <w:szCs w:val="22"/>
        </w:rPr>
        <w:t>(Гетьман С.И.)</w:t>
      </w:r>
    </w:p>
    <w:p w:rsidR="0060614D" w:rsidRPr="00C52074" w:rsidRDefault="0060614D" w:rsidP="00DF0F58">
      <w:pPr>
        <w:pStyle w:val="ListParagraph"/>
        <w:numPr>
          <w:ilvl w:val="0"/>
          <w:numId w:val="3"/>
        </w:numPr>
        <w:spacing w:after="160" w:line="259" w:lineRule="auto"/>
        <w:jc w:val="both"/>
        <w:rPr>
          <w:szCs w:val="22"/>
        </w:rPr>
      </w:pPr>
      <w:r>
        <w:rPr>
          <w:szCs w:val="22"/>
        </w:rPr>
        <w:t>Нужны ли в</w:t>
      </w:r>
      <w:r w:rsidRPr="00F8185A">
        <w:rPr>
          <w:szCs w:val="22"/>
        </w:rPr>
        <w:t>изуальные языки программир</w:t>
      </w:r>
      <w:r>
        <w:rPr>
          <w:szCs w:val="22"/>
        </w:rPr>
        <w:t>ования</w:t>
      </w:r>
      <w:r w:rsidRPr="00F8185A">
        <w:rPr>
          <w:szCs w:val="22"/>
        </w:rPr>
        <w:t xml:space="preserve">? В чём их преимущества? </w:t>
      </w:r>
      <w:r w:rsidRPr="00C52074">
        <w:rPr>
          <w:szCs w:val="22"/>
        </w:rPr>
        <w:t>(Гетьман С.И.)</w:t>
      </w:r>
    </w:p>
    <w:p w:rsidR="0060614D" w:rsidRPr="00C52074" w:rsidRDefault="0060614D" w:rsidP="00DF0F58">
      <w:pPr>
        <w:pStyle w:val="ListParagraph"/>
        <w:numPr>
          <w:ilvl w:val="0"/>
          <w:numId w:val="4"/>
        </w:numPr>
        <w:spacing w:after="160" w:line="259" w:lineRule="auto"/>
        <w:jc w:val="both"/>
        <w:rPr>
          <w:szCs w:val="22"/>
        </w:rPr>
      </w:pPr>
      <w:r w:rsidRPr="00C52074">
        <w:rPr>
          <w:szCs w:val="22"/>
        </w:rPr>
        <w:t>Что влияет на рост/падение популярности языка программирования?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Перспективно ли создание собственно языка программирования? И что для этого необходимо?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Где именно применяются низкоуровневые языки программирования? (Григорьев А.В.)</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относят к "нормальным алгоритмам"?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 xml:space="preserve">Если использовать оператор goto вредно, почему тогда на языке </w:t>
      </w:r>
      <w:r>
        <w:rPr>
          <w:szCs w:val="22"/>
          <w:lang w:val="en-US"/>
        </w:rPr>
        <w:t>Assembler</w:t>
      </w:r>
      <w:r w:rsidRPr="0048302A">
        <w:rPr>
          <w:szCs w:val="22"/>
        </w:rPr>
        <w:t xml:space="preserve"> он один </w:t>
      </w:r>
      <w:r w:rsidR="0060727A">
        <w:rPr>
          <w:szCs w:val="22"/>
        </w:rPr>
        <w:t>из основных</w:t>
      </w:r>
      <w:r w:rsidR="0060727A" w:rsidRPr="0048302A">
        <w:rPr>
          <w:szCs w:val="22"/>
        </w:rPr>
        <w:t xml:space="preserve"> при</w:t>
      </w:r>
      <w:r w:rsidRPr="0048302A">
        <w:rPr>
          <w:szCs w:val="22"/>
        </w:rPr>
        <w:t xml:space="preserve"> условном переходе?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функциональным?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из себя представляют функциональные языки программирования?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Язык С++ к какому способу реализации относят?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Чем отличаются языки программирования низкого и высокого уровня?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языкам программирования высокого уровня? (Михальцова А.Ю.)</w:t>
      </w:r>
    </w:p>
    <w:p w:rsidR="0060614D" w:rsidRDefault="0060614D" w:rsidP="00DF0F58">
      <w:pPr>
        <w:pStyle w:val="ListParagraph"/>
        <w:numPr>
          <w:ilvl w:val="0"/>
          <w:numId w:val="2"/>
        </w:numPr>
        <w:spacing w:after="160" w:line="259" w:lineRule="auto"/>
        <w:jc w:val="both"/>
        <w:rPr>
          <w:szCs w:val="22"/>
        </w:rPr>
      </w:pPr>
      <w:r>
        <w:t xml:space="preserve">Если Java такая "тяжелая", почему она так распространена? Ведь ее используют не только для программирования под Android, но и в веб-приложениях.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В чем плюсы таких языков как Python и Ruby, раз на них переходят?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С чем вообще связана популярность тех или иных языков программирования? Что случается такого, что заставляет людей переходить на другие? </w:t>
      </w:r>
      <w:r w:rsidRPr="0048302A">
        <w:rPr>
          <w:szCs w:val="22"/>
        </w:rPr>
        <w:t>(Ровдо Д.И.)</w:t>
      </w:r>
    </w:p>
    <w:p w:rsidR="0060614D" w:rsidRPr="0048302A" w:rsidRDefault="0060614D" w:rsidP="00DF0F58">
      <w:pPr>
        <w:pStyle w:val="ListParagraph"/>
        <w:numPr>
          <w:ilvl w:val="0"/>
          <w:numId w:val="2"/>
        </w:numPr>
        <w:spacing w:after="160" w:line="259" w:lineRule="auto"/>
        <w:jc w:val="both"/>
        <w:rPr>
          <w:szCs w:val="22"/>
        </w:rPr>
      </w:pPr>
      <w:r>
        <w:t>Какова зависимость языков программирования от ОС?</w:t>
      </w:r>
      <w:r w:rsidRPr="0048302A">
        <w:rPr>
          <w:szCs w:val="22"/>
        </w:rPr>
        <w:t xml:space="preserve"> (Ровдо Д.И.)</w:t>
      </w:r>
    </w:p>
    <w:p w:rsidR="0060614D" w:rsidRDefault="0060614D" w:rsidP="00DF0F58">
      <w:pPr>
        <w:pStyle w:val="ListParagraph"/>
        <w:numPr>
          <w:ilvl w:val="0"/>
          <w:numId w:val="2"/>
        </w:numPr>
        <w:spacing w:after="0" w:line="259" w:lineRule="auto"/>
        <w:jc w:val="both"/>
        <w:rPr>
          <w:szCs w:val="22"/>
        </w:rPr>
      </w:pPr>
      <w:r>
        <w:rPr>
          <w:szCs w:val="22"/>
        </w:rPr>
        <w:t xml:space="preserve">Присутствует ли оператор </w:t>
      </w:r>
      <w:r>
        <w:rPr>
          <w:szCs w:val="22"/>
          <w:lang w:val="en-US"/>
        </w:rPr>
        <w:t>goto</w:t>
      </w:r>
      <w:r w:rsidRPr="004D16FA">
        <w:rPr>
          <w:szCs w:val="22"/>
        </w:rPr>
        <w:t xml:space="preserve"> </w:t>
      </w:r>
      <w:r>
        <w:rPr>
          <w:szCs w:val="22"/>
        </w:rPr>
        <w:t xml:space="preserve">в языке </w:t>
      </w:r>
      <w:r>
        <w:rPr>
          <w:szCs w:val="22"/>
          <w:lang w:val="en-US"/>
        </w:rPr>
        <w:t>Java</w:t>
      </w:r>
      <w:r w:rsidRPr="004D16FA">
        <w:rPr>
          <w:szCs w:val="22"/>
        </w:rPr>
        <w:t>?</w:t>
      </w:r>
      <w:r>
        <w:rPr>
          <w:szCs w:val="22"/>
        </w:rPr>
        <w:t xml:space="preserve"> Почему этот оператор нежелательно использовать?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Каковы плюсы и минусы ООП? Чем плохи "висячие" методы в коде?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Приложения под ОС </w:t>
      </w:r>
      <w:r>
        <w:rPr>
          <w:szCs w:val="22"/>
          <w:lang w:val="en-US"/>
        </w:rPr>
        <w:t>Android</w:t>
      </w:r>
      <w:r w:rsidRPr="009D529A">
        <w:rPr>
          <w:szCs w:val="22"/>
        </w:rPr>
        <w:t xml:space="preserve"> </w:t>
      </w:r>
      <w:r>
        <w:rPr>
          <w:szCs w:val="22"/>
        </w:rPr>
        <w:t xml:space="preserve">пишутся только на </w:t>
      </w:r>
      <w:r>
        <w:rPr>
          <w:szCs w:val="22"/>
          <w:lang w:val="en-US"/>
        </w:rPr>
        <w:t>Java</w:t>
      </w:r>
      <w:r>
        <w:rPr>
          <w:szCs w:val="22"/>
        </w:rPr>
        <w:t xml:space="preserve"> или еще на каких-нибудь языках?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Что из себя представляет язык программирования </w:t>
      </w:r>
      <w:r>
        <w:rPr>
          <w:szCs w:val="22"/>
          <w:lang w:val="en-US"/>
        </w:rPr>
        <w:t>Swift</w:t>
      </w:r>
      <w:r>
        <w:rPr>
          <w:szCs w:val="22"/>
        </w:rPr>
        <w:t xml:space="preserve">?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На каких языках программирования можно разрабатывать </w:t>
      </w:r>
      <w:r>
        <w:rPr>
          <w:szCs w:val="22"/>
          <w:lang w:val="en-US"/>
        </w:rPr>
        <w:t>desktop</w:t>
      </w:r>
      <w:r>
        <w:rPr>
          <w:szCs w:val="22"/>
        </w:rPr>
        <w:t>-приложения?</w:t>
      </w:r>
    </w:p>
    <w:p w:rsidR="0060614D" w:rsidRPr="0048302A" w:rsidRDefault="0060614D" w:rsidP="00DF0F58">
      <w:pPr>
        <w:pStyle w:val="ListParagraph"/>
        <w:spacing w:after="0" w:line="259" w:lineRule="auto"/>
        <w:jc w:val="both"/>
        <w:rPr>
          <w:szCs w:val="22"/>
        </w:rPr>
      </w:pPr>
      <w:r w:rsidRPr="0048302A">
        <w:rPr>
          <w:szCs w:val="22"/>
        </w:rPr>
        <w:t>(Трубач Г.Г.)</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Что означает встраиваемый язык программирования? (Щавровский С.А.)</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В какой сфере наиболее применимы функциональные языки программирования? (Щавровский С.А.)</w:t>
      </w:r>
    </w:p>
    <w:p w:rsidR="0014580C" w:rsidRPr="0014580C"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Чего на ваш взгляд не хватает современным языкам программирования?</w:t>
      </w:r>
    </w:p>
    <w:p w:rsidR="0060614D" w:rsidRPr="0048302A" w:rsidRDefault="0060614D" w:rsidP="00DF0F58">
      <w:pPr>
        <w:pStyle w:val="a3"/>
        <w:pBdr>
          <w:top w:val="none" w:sz="0" w:space="0" w:color="auto"/>
          <w:left w:val="none" w:sz="0" w:space="0" w:color="auto"/>
          <w:bottom w:val="none" w:sz="0" w:space="0" w:color="auto"/>
          <w:right w:val="none" w:sz="0" w:space="0" w:color="auto"/>
          <w:between w:val="none" w:sz="0" w:space="0" w:color="auto"/>
          <w:bar w:val="none" w:sz="0" w:color="auto"/>
        </w:pBdr>
        <w:ind w:left="720"/>
        <w:jc w:val="both"/>
        <w:rPr>
          <w:rFonts w:asciiTheme="minorHAnsi" w:eastAsia="Helvetica" w:hAnsiTheme="minorHAnsi" w:cs="Helvetica"/>
        </w:rPr>
      </w:pPr>
      <w:r w:rsidRPr="0048302A">
        <w:rPr>
          <w:rFonts w:asciiTheme="minorHAnsi" w:hAnsiTheme="minorHAnsi"/>
        </w:rPr>
        <w:t>(Щавровский С.А.)</w:t>
      </w:r>
    </w:p>
    <w:p w:rsidR="0060614D" w:rsidRPr="00D72171"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lastRenderedPageBreak/>
        <w:t>Есть такая байка: все бородатые программисты в</w:t>
      </w:r>
      <w:r w:rsidRPr="00D72171">
        <w:rPr>
          <w:rFonts w:asciiTheme="minorHAnsi" w:hAnsiTheme="minorHAnsi"/>
        </w:rPr>
        <w:t xml:space="preserve"> свободное время пишут свой язык программирования (в частности так появился новый язык компании </w:t>
      </w:r>
      <w:r w:rsidRPr="00D72171">
        <w:rPr>
          <w:rFonts w:asciiTheme="minorHAnsi" w:hAnsiTheme="minorHAnsi"/>
          <w:lang w:val="en-US"/>
        </w:rPr>
        <w:t>Apple</w:t>
      </w:r>
      <w:r w:rsidRPr="00D72171">
        <w:rPr>
          <w:rFonts w:asciiTheme="minorHAnsi" w:hAnsiTheme="minorHAnsi"/>
        </w:rPr>
        <w:t xml:space="preserve"> «</w:t>
      </w:r>
      <w:r w:rsidRPr="00D72171">
        <w:rPr>
          <w:rFonts w:asciiTheme="minorHAnsi" w:hAnsiTheme="minorHAnsi"/>
          <w:lang w:val="en-US"/>
        </w:rPr>
        <w:t>Swift</w:t>
      </w:r>
      <w:r w:rsidRPr="00D72171">
        <w:rPr>
          <w:rFonts w:asciiTheme="minorHAnsi" w:hAnsiTheme="minorHAnsi"/>
        </w:rPr>
        <w:t>»). Вопрос: собираетесь ли вы отращивать бороду и писать свой язык программирования?</w:t>
      </w:r>
      <w:r w:rsidR="0014580C">
        <w:rPr>
          <w:rFonts w:asciiTheme="minorHAnsi" w:hAnsiTheme="minorHAnsi"/>
        </w:rPr>
        <w:t xml:space="preserve"> </w:t>
      </w:r>
      <w:r w:rsidR="0014580C" w:rsidRPr="0048302A">
        <w:rPr>
          <w:rFonts w:asciiTheme="minorHAnsi" w:hAnsiTheme="minorHAnsi"/>
        </w:rPr>
        <w:t>(Щавровский С.А.)</w:t>
      </w:r>
    </w:p>
    <w:p w:rsidR="0060614D" w:rsidRPr="00D72171" w:rsidRDefault="0060614D" w:rsidP="00DF0F58">
      <w:pPr>
        <w:pStyle w:val="ListParagraph"/>
        <w:numPr>
          <w:ilvl w:val="0"/>
          <w:numId w:val="3"/>
        </w:numPr>
        <w:spacing w:after="160" w:line="259" w:lineRule="auto"/>
        <w:jc w:val="both"/>
        <w:rPr>
          <w:szCs w:val="22"/>
        </w:rPr>
      </w:pPr>
      <w:r w:rsidRPr="00D72171">
        <w:rPr>
          <w:szCs w:val="22"/>
        </w:rPr>
        <w:t>Какие существуют языки программирования, написанные не на английском языке? (Команды на каком-либо другом языке) (Ярошевич Я.О.)</w:t>
      </w:r>
    </w:p>
    <w:p w:rsidR="0060614D" w:rsidRPr="00634E89" w:rsidRDefault="0060614D" w:rsidP="00DF0F58">
      <w:pPr>
        <w:pStyle w:val="ListParagraph"/>
        <w:numPr>
          <w:ilvl w:val="0"/>
          <w:numId w:val="3"/>
        </w:numPr>
        <w:spacing w:after="160" w:line="259" w:lineRule="auto"/>
        <w:jc w:val="both"/>
        <w:rPr>
          <w:szCs w:val="22"/>
        </w:rPr>
      </w:pPr>
      <w:r w:rsidRPr="00634E89">
        <w:rPr>
          <w:szCs w:val="22"/>
        </w:rPr>
        <w:t>Какие есть языки с динамической типизацией? (Ярошевич Я.О.)</w:t>
      </w:r>
    </w:p>
    <w:p w:rsidR="0060614D" w:rsidRDefault="0060614D" w:rsidP="00DF0F58">
      <w:pPr>
        <w:pStyle w:val="ListParagraph"/>
        <w:numPr>
          <w:ilvl w:val="0"/>
          <w:numId w:val="3"/>
        </w:numPr>
        <w:spacing w:after="160" w:line="259" w:lineRule="auto"/>
        <w:jc w:val="both"/>
        <w:rPr>
          <w:szCs w:val="22"/>
        </w:rPr>
      </w:pPr>
      <w:r w:rsidRPr="00634E89">
        <w:rPr>
          <w:szCs w:val="22"/>
        </w:rPr>
        <w:t>Почему программы, написанные на интерпретируемом языке, работают медленнее, чем программы, написанные на компилируемом языке? (Ярошевич Я.О.)</w:t>
      </w:r>
    </w:p>
    <w:p w:rsidR="00F42B29" w:rsidRDefault="00F42B29" w:rsidP="00DF0F58">
      <w:pPr>
        <w:pStyle w:val="Heading4"/>
        <w:jc w:val="both"/>
        <w:rPr>
          <w:i w:val="0"/>
          <w:sz w:val="24"/>
          <w:szCs w:val="24"/>
        </w:rPr>
      </w:pPr>
      <w:r w:rsidRPr="00F42B29">
        <w:rPr>
          <w:i w:val="0"/>
          <w:sz w:val="24"/>
          <w:szCs w:val="24"/>
        </w:rPr>
        <w:t>JavaScript</w:t>
      </w:r>
    </w:p>
    <w:p w:rsidR="00685743" w:rsidRPr="00E861C5" w:rsidRDefault="00685743" w:rsidP="00DF0F58">
      <w:pPr>
        <w:pStyle w:val="ListParagraph"/>
        <w:numPr>
          <w:ilvl w:val="0"/>
          <w:numId w:val="3"/>
        </w:numPr>
        <w:spacing w:after="160" w:line="259" w:lineRule="auto"/>
        <w:jc w:val="both"/>
        <w:rPr>
          <w:szCs w:val="22"/>
        </w:rPr>
      </w:pPr>
      <w:r w:rsidRPr="00E861C5">
        <w:rPr>
          <w:szCs w:val="22"/>
        </w:rPr>
        <w:t>В чем заключается неработоспособность функции isNan?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Что является самой интересной возможностью сейчас в JavaScript, и в будущих версиях, что обещают разработчики?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Что может вызвать утечку памяти в </w:t>
      </w:r>
      <w:r w:rsidRPr="00E861C5">
        <w:rPr>
          <w:szCs w:val="22"/>
          <w:lang w:val="en-US"/>
        </w:rPr>
        <w:t>JavaScript</w:t>
      </w:r>
      <w:r w:rsidRPr="00E861C5">
        <w:rPr>
          <w:szCs w:val="22"/>
        </w:rPr>
        <w:t>? (Борисевич П.И.)</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Какие есть преимущества и недостатки </w:t>
      </w:r>
      <w:r w:rsidRPr="00E861C5">
        <w:rPr>
          <w:szCs w:val="22"/>
          <w:lang w:val="en-US"/>
        </w:rPr>
        <w:t>TypeScript</w:t>
      </w:r>
      <w:r w:rsidRPr="00E861C5">
        <w:rPr>
          <w:szCs w:val="22"/>
        </w:rPr>
        <w:t xml:space="preserve"> в сравнении с </w:t>
      </w:r>
      <w:r w:rsidRPr="00E861C5">
        <w:rPr>
          <w:szCs w:val="22"/>
          <w:lang w:val="en-US"/>
        </w:rPr>
        <w:t>JavaScript</w:t>
      </w:r>
      <w:r w:rsidRPr="00E861C5">
        <w:rPr>
          <w:szCs w:val="22"/>
        </w:rPr>
        <w:t>, или кроме типизации никаких отличий между ними нет? (Борисевич П.И.)</w:t>
      </w:r>
    </w:p>
    <w:p w:rsidR="00685743" w:rsidRPr="00E861C5" w:rsidRDefault="00AE3771" w:rsidP="00DF0F58">
      <w:pPr>
        <w:pStyle w:val="ListParagraph"/>
        <w:numPr>
          <w:ilvl w:val="0"/>
          <w:numId w:val="3"/>
        </w:numPr>
        <w:spacing w:after="160" w:line="259" w:lineRule="auto"/>
        <w:jc w:val="both"/>
        <w:rPr>
          <w:szCs w:val="22"/>
        </w:rPr>
      </w:pPr>
      <w:r w:rsidRPr="00E861C5">
        <w:rPr>
          <w:szCs w:val="22"/>
        </w:rPr>
        <w:t xml:space="preserve">Является ли </w:t>
      </w:r>
      <w:r w:rsidR="00685743" w:rsidRPr="00E861C5">
        <w:rPr>
          <w:szCs w:val="22"/>
          <w:lang w:val="en-US"/>
        </w:rPr>
        <w:t>JavaScript</w:t>
      </w:r>
      <w:r w:rsidR="00685743" w:rsidRPr="00E861C5">
        <w:rPr>
          <w:szCs w:val="22"/>
        </w:rPr>
        <w:t xml:space="preserve"> удобны</w:t>
      </w:r>
      <w:r w:rsidRPr="00E861C5">
        <w:rPr>
          <w:szCs w:val="22"/>
        </w:rPr>
        <w:t>м</w:t>
      </w:r>
      <w:r w:rsidR="00685743" w:rsidRPr="00E861C5">
        <w:rPr>
          <w:szCs w:val="22"/>
        </w:rPr>
        <w:t xml:space="preserve"> язык</w:t>
      </w:r>
      <w:r w:rsidRPr="00E861C5">
        <w:rPr>
          <w:szCs w:val="22"/>
        </w:rPr>
        <w:t>ом</w:t>
      </w:r>
      <w:r w:rsidR="00685743" w:rsidRPr="00E861C5">
        <w:rPr>
          <w:szCs w:val="22"/>
        </w:rPr>
        <w:t xml:space="preserve"> в разработке приложений для мобильных устройств? (Борисевич П.И.)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В каком состоянии CEnvy на 2015 год? И кем он и для чего использовался?</w:t>
      </w:r>
      <w:r w:rsidRPr="00E861C5">
        <w:rPr>
          <w:szCs w:val="22"/>
        </w:rPr>
        <w:t xml:space="preserve"> (Гетьман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осуществляется связь между J</w:t>
      </w:r>
      <w:r w:rsidRPr="00E861C5">
        <w:rPr>
          <w:rFonts w:eastAsia="Helvetica" w:cs="Helvetica"/>
          <w:szCs w:val="22"/>
          <w:lang w:val="en-US"/>
        </w:rPr>
        <w:t>ava</w:t>
      </w:r>
      <w:r w:rsidRPr="00E861C5">
        <w:rPr>
          <w:rFonts w:eastAsia="Helvetica" w:cs="Helvetica"/>
          <w:szCs w:val="22"/>
        </w:rPr>
        <w:t>S</w:t>
      </w:r>
      <w:r w:rsidRPr="00E861C5">
        <w:rPr>
          <w:rFonts w:eastAsia="Helvetica" w:cs="Helvetica"/>
          <w:szCs w:val="22"/>
          <w:lang w:val="en-US"/>
        </w:rPr>
        <w:t>cript</w:t>
      </w:r>
      <w:r w:rsidRPr="00E861C5">
        <w:rPr>
          <w:rFonts w:eastAsia="Helvetica" w:cs="Helvetica"/>
          <w:szCs w:val="22"/>
        </w:rPr>
        <w:t xml:space="preserve"> и основным языком разработки приложения (к примеру, C++)?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lang w:val="en-US"/>
        </w:rPr>
      </w:pPr>
      <w:r w:rsidRPr="00E861C5">
        <w:rPr>
          <w:rFonts w:eastAsia="Helvetica" w:cs="Helvetica"/>
          <w:szCs w:val="22"/>
        </w:rPr>
        <w:t>Лучше</w:t>
      </w:r>
      <w:r w:rsidRPr="00E861C5">
        <w:rPr>
          <w:rFonts w:eastAsia="Helvetica" w:cs="Helvetica"/>
          <w:szCs w:val="22"/>
          <w:lang w:val="en-US"/>
        </w:rPr>
        <w:t xml:space="preserve"> </w:t>
      </w:r>
      <w:r w:rsidRPr="00E861C5">
        <w:rPr>
          <w:rFonts w:eastAsia="Helvetica" w:cs="Helvetica"/>
          <w:szCs w:val="22"/>
        </w:rPr>
        <w:t>ли</w:t>
      </w:r>
      <w:r w:rsidRPr="00E861C5">
        <w:rPr>
          <w:rFonts w:eastAsia="Helvetica" w:cs="Helvetica"/>
          <w:szCs w:val="22"/>
          <w:lang w:val="en-US"/>
        </w:rPr>
        <w:t xml:space="preserve"> CoffeeScript </w:t>
      </w:r>
      <w:r w:rsidRPr="00E861C5">
        <w:rPr>
          <w:rFonts w:eastAsia="Helvetica" w:cs="Helvetica"/>
          <w:szCs w:val="22"/>
        </w:rPr>
        <w:t>чем</w:t>
      </w:r>
      <w:r w:rsidRPr="00E861C5">
        <w:rPr>
          <w:rFonts w:eastAsia="Helvetica" w:cs="Helvetica"/>
          <w:szCs w:val="22"/>
          <w:lang w:val="en-US"/>
        </w:rPr>
        <w:t xml:space="preserve"> JavaScript?</w:t>
      </w:r>
      <w:r w:rsidRPr="00E861C5">
        <w:rPr>
          <w:szCs w:val="22"/>
          <w:lang w:val="en-US"/>
        </w:rPr>
        <w:t xml:space="preserve">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обходить null в JavaS</w:t>
      </w:r>
      <w:r w:rsidRPr="00E861C5">
        <w:rPr>
          <w:rFonts w:eastAsia="Helvetica" w:cs="Helvetica"/>
          <w:szCs w:val="22"/>
          <w:lang w:val="en-US"/>
        </w:rPr>
        <w:t>cript</w:t>
      </w:r>
      <w:r w:rsidRPr="00E861C5">
        <w:rPr>
          <w:rFonts w:eastAsia="Helvetica" w:cs="Helvetica"/>
          <w:szCs w:val="22"/>
        </w:rPr>
        <w:t>?</w:t>
      </w:r>
      <w:r w:rsidRPr="00E861C5">
        <w:rPr>
          <w:szCs w:val="22"/>
        </w:rPr>
        <w:t xml:space="preserve"> (Гетьман С.И.)</w:t>
      </w:r>
    </w:p>
    <w:p w:rsidR="00DE199F" w:rsidRPr="00E861C5" w:rsidRDefault="00DE199F" w:rsidP="00DF0F58">
      <w:pPr>
        <w:pStyle w:val="ListParagraph"/>
        <w:numPr>
          <w:ilvl w:val="0"/>
          <w:numId w:val="3"/>
        </w:numPr>
        <w:spacing w:after="160" w:line="259" w:lineRule="auto"/>
        <w:jc w:val="both"/>
        <w:rPr>
          <w:rFonts w:eastAsia="Helvetica" w:cs="Helvetica"/>
          <w:szCs w:val="22"/>
        </w:rPr>
      </w:pPr>
      <w:r w:rsidRPr="00E861C5">
        <w:rPr>
          <w:rFonts w:eastAsia="Helvetica" w:cs="Helvetica"/>
          <w:szCs w:val="22"/>
        </w:rPr>
        <w:t>Как с удобством проводить отладку JavaS</w:t>
      </w:r>
      <w:r w:rsidRPr="00E861C5">
        <w:rPr>
          <w:rFonts w:eastAsia="Helvetica" w:cs="Helvetica"/>
          <w:szCs w:val="22"/>
          <w:lang w:val="en-US"/>
        </w:rPr>
        <w:t>cript</w:t>
      </w:r>
      <w:r w:rsidRPr="00E861C5">
        <w:rPr>
          <w:rFonts w:eastAsia="Helvetica" w:cs="Helvetica"/>
          <w:szCs w:val="22"/>
        </w:rPr>
        <w:t xml:space="preserve"> кода без помощи браузера? А как отлаживать библиотеки JavaS</w:t>
      </w:r>
      <w:r w:rsidRPr="00E861C5">
        <w:rPr>
          <w:rFonts w:eastAsia="Helvetica" w:cs="Helvetica"/>
          <w:szCs w:val="22"/>
          <w:lang w:val="en-US"/>
        </w:rPr>
        <w:t>cript</w:t>
      </w:r>
      <w:r w:rsidRPr="00E861C5">
        <w:rPr>
          <w:rFonts w:eastAsia="Helvetica" w:cs="Helvetica"/>
          <w:szCs w:val="22"/>
        </w:rPr>
        <w:t>, вроде jQuery?</w:t>
      </w:r>
      <w:r w:rsidRPr="00E861C5">
        <w:rPr>
          <w:szCs w:val="22"/>
        </w:rPr>
        <w:t xml:space="preserve"> (Гетьман С.И.)</w:t>
      </w:r>
    </w:p>
    <w:p w:rsidR="00685743" w:rsidRPr="00E861C5" w:rsidRDefault="00DE199F" w:rsidP="00DF0F58">
      <w:pPr>
        <w:pStyle w:val="ListParagraph"/>
        <w:numPr>
          <w:ilvl w:val="0"/>
          <w:numId w:val="3"/>
        </w:numPr>
        <w:spacing w:after="160" w:line="259" w:lineRule="auto"/>
        <w:jc w:val="both"/>
        <w:rPr>
          <w:szCs w:val="22"/>
        </w:rPr>
      </w:pPr>
      <w:r w:rsidRPr="00E861C5">
        <w:rPr>
          <w:szCs w:val="22"/>
        </w:rPr>
        <w:t xml:space="preserve"> </w:t>
      </w:r>
      <w:r w:rsidR="00685743" w:rsidRPr="00E861C5">
        <w:rPr>
          <w:szCs w:val="22"/>
        </w:rPr>
        <w:t xml:space="preserve">Используется ли JavaScript в сферах кроме </w:t>
      </w:r>
      <w:r w:rsidR="00685743" w:rsidRPr="00E861C5">
        <w:rPr>
          <w:szCs w:val="22"/>
          <w:lang w:val="en-US"/>
        </w:rPr>
        <w:t>web</w:t>
      </w:r>
      <w:r w:rsidR="00685743" w:rsidRPr="00E861C5">
        <w:rPr>
          <w:szCs w:val="22"/>
        </w:rPr>
        <w:t>-разработки?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С чем связан рост популярности JavaScript?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Какие конкуренты существуют у JavaScript? (Григорьев А.В.)</w:t>
      </w:r>
    </w:p>
    <w:p w:rsidR="00685743" w:rsidRPr="00E861C5" w:rsidRDefault="00685743" w:rsidP="00DF0F58">
      <w:pPr>
        <w:pStyle w:val="ListParagraph"/>
        <w:numPr>
          <w:ilvl w:val="0"/>
          <w:numId w:val="4"/>
        </w:numPr>
        <w:spacing w:after="160" w:line="259" w:lineRule="auto"/>
        <w:jc w:val="both"/>
        <w:rPr>
          <w:szCs w:val="22"/>
        </w:rPr>
      </w:pPr>
      <w:r w:rsidRPr="00E861C5">
        <w:rPr>
          <w:szCs w:val="22"/>
        </w:rPr>
        <w:t>Существуют ли языки альтернативные JavaScript? (Ипатов А.Е.)</w:t>
      </w:r>
    </w:p>
    <w:p w:rsidR="00685743" w:rsidRPr="00E861C5" w:rsidRDefault="00AE3771" w:rsidP="00DF0F58">
      <w:pPr>
        <w:pStyle w:val="ListParagraph"/>
        <w:numPr>
          <w:ilvl w:val="0"/>
          <w:numId w:val="4"/>
        </w:numPr>
        <w:spacing w:after="160" w:line="259" w:lineRule="auto"/>
        <w:jc w:val="both"/>
        <w:rPr>
          <w:szCs w:val="22"/>
        </w:rPr>
      </w:pPr>
      <w:r w:rsidRPr="00E861C5">
        <w:rPr>
          <w:szCs w:val="22"/>
        </w:rPr>
        <w:t>К</w:t>
      </w:r>
      <w:r w:rsidR="00685743" w:rsidRPr="00E861C5">
        <w:rPr>
          <w:szCs w:val="22"/>
        </w:rPr>
        <w:t>акой главный недостаток и главный существенный плюс JavaScript?</w:t>
      </w:r>
      <w:r w:rsidRPr="00E861C5">
        <w:rPr>
          <w:szCs w:val="22"/>
        </w:rPr>
        <w:t xml:space="preserve"> </w:t>
      </w:r>
      <w:r w:rsidR="00685743" w:rsidRPr="00E861C5">
        <w:rPr>
          <w:szCs w:val="22"/>
        </w:rPr>
        <w:t>(Ипатов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Каковы дальнейшие перспективы развития данного языка? Не превратится ли он в "мертвый" язык? (Ипатов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Говорят, что JavaScript очень похож на Python, Ruby, но все же он сам по себе. В чем его уникальность? (Ипатов А.Е.)</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Какие недостатки есть у </w:t>
      </w:r>
      <w:r w:rsidRPr="00E861C5">
        <w:rPr>
          <w:szCs w:val="22"/>
          <w:lang w:val="en-US"/>
        </w:rPr>
        <w:t>JavaScript</w:t>
      </w:r>
      <w:r w:rsidRPr="00E861C5">
        <w:rPr>
          <w:szCs w:val="22"/>
        </w:rPr>
        <w: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Как устроен интерпретатор JavaScript?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Лучшая IDE </w:t>
      </w:r>
      <w:r w:rsidR="00E861C5" w:rsidRPr="00E861C5">
        <w:rPr>
          <w:szCs w:val="22"/>
        </w:rPr>
        <w:t>для разработки</w:t>
      </w:r>
      <w:r w:rsidRPr="00E861C5">
        <w:rPr>
          <w:szCs w:val="22"/>
        </w:rPr>
        <w:t xml:space="preserve"> на </w:t>
      </w:r>
      <w:r w:rsidRPr="00E861C5">
        <w:rPr>
          <w:szCs w:val="22"/>
          <w:lang w:val="en-US"/>
        </w:rPr>
        <w:t>JavaScript</w:t>
      </w:r>
      <w:r w:rsidRPr="00E861C5">
        <w:rPr>
          <w:szCs w:val="22"/>
        </w:rPr>
        <w:t>? (Лебедев Н.А.)</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Эффективно было бы сделать JavaScript типизированным?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сценарный язык может конкурировать с JS при разработке веб-приложений на стороне клиента?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Какие библиотеки JavaScript наиболее распространены?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Что представляет собой отладчик в JavaScript?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lastRenderedPageBreak/>
        <w:t>Как происходит тестирование страниц, написанных на JavaScript? (Михальцова А.Ю.)</w:t>
      </w:r>
    </w:p>
    <w:p w:rsidR="00E861C5" w:rsidRDefault="00685743" w:rsidP="00DF0F58">
      <w:pPr>
        <w:pStyle w:val="ListParagraph"/>
        <w:numPr>
          <w:ilvl w:val="0"/>
          <w:numId w:val="2"/>
        </w:numPr>
        <w:spacing w:after="160" w:line="259" w:lineRule="auto"/>
        <w:jc w:val="both"/>
        <w:rPr>
          <w:szCs w:val="22"/>
        </w:rPr>
      </w:pPr>
      <w:r w:rsidRPr="00E861C5">
        <w:rPr>
          <w:szCs w:val="22"/>
        </w:rPr>
        <w:t xml:space="preserve">В каких случаях имеет смысл писать сервер на </w:t>
      </w:r>
      <w:r w:rsidRPr="00E861C5">
        <w:rPr>
          <w:szCs w:val="22"/>
          <w:lang w:val="en-US"/>
        </w:rPr>
        <w:t>J</w:t>
      </w:r>
      <w:r w:rsidRPr="00E861C5">
        <w:rPr>
          <w:szCs w:val="22"/>
        </w:rPr>
        <w:t>avaScript, а, например, не на Java?</w:t>
      </w:r>
    </w:p>
    <w:p w:rsidR="00685743" w:rsidRPr="00E861C5" w:rsidRDefault="00685743" w:rsidP="00DF0F58">
      <w:pPr>
        <w:pStyle w:val="ListParagraph"/>
        <w:spacing w:after="160" w:line="259" w:lineRule="auto"/>
        <w:jc w:val="both"/>
        <w:rPr>
          <w:szCs w:val="22"/>
        </w:rPr>
      </w:pPr>
      <w:r w:rsidRPr="00E861C5">
        <w:rPr>
          <w:szCs w:val="22"/>
        </w:rPr>
        <w:t>(Ровдо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самый популярный JavaScript фреймворк и почему? (Ровдо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В чем преимущество нетипизированного языка программирования, как Java</w:t>
      </w:r>
      <w:r w:rsidRPr="00E861C5">
        <w:rPr>
          <w:szCs w:val="22"/>
          <w:lang w:val="en-US"/>
        </w:rPr>
        <w:t>S</w:t>
      </w:r>
      <w:r w:rsidRPr="00E861C5">
        <w:rPr>
          <w:szCs w:val="22"/>
        </w:rPr>
        <w:t>cript? Всего лишь в том, что программист может не думать о типах? То есть, для программистов, которые не хотят слишком много думать? (Ровдо Д.И.)</w:t>
      </w:r>
    </w:p>
    <w:p w:rsidR="00685743" w:rsidRPr="00E861C5" w:rsidRDefault="00685743" w:rsidP="00DF0F58">
      <w:pPr>
        <w:pStyle w:val="ListParagraph"/>
        <w:numPr>
          <w:ilvl w:val="0"/>
          <w:numId w:val="2"/>
        </w:numPr>
        <w:spacing w:after="160" w:line="259" w:lineRule="auto"/>
        <w:jc w:val="both"/>
        <w:rPr>
          <w:rFonts w:eastAsia="Helvetica" w:cs="Helvetica"/>
          <w:szCs w:val="22"/>
        </w:rPr>
      </w:pPr>
      <w:r w:rsidRPr="00E861C5">
        <w:rPr>
          <w:szCs w:val="22"/>
        </w:rPr>
        <w:t xml:space="preserve">Существует ли возможность разработки </w:t>
      </w:r>
      <w:r w:rsidRPr="00E861C5">
        <w:rPr>
          <w:szCs w:val="22"/>
          <w:lang w:val="en-US"/>
        </w:rPr>
        <w:t>desktop</w:t>
      </w:r>
      <w:r w:rsidRPr="00E861C5">
        <w:rPr>
          <w:szCs w:val="22"/>
        </w:rPr>
        <w:t xml:space="preserve">-приложений на языке </w:t>
      </w:r>
      <w:r w:rsidRPr="00E861C5">
        <w:rPr>
          <w:szCs w:val="22"/>
          <w:lang w:val="en-US"/>
        </w:rPr>
        <w:t>JavaScript</w:t>
      </w:r>
      <w:r w:rsidRPr="00E861C5">
        <w:rPr>
          <w:szCs w:val="22"/>
        </w:rPr>
        <w:t xml:space="preserve">? </w:t>
      </w:r>
    </w:p>
    <w:p w:rsidR="00685743" w:rsidRPr="00E861C5" w:rsidRDefault="00685743" w:rsidP="00DF0F58">
      <w:pPr>
        <w:pStyle w:val="ListParagraph"/>
        <w:spacing w:after="160" w:line="259" w:lineRule="auto"/>
        <w:jc w:val="both"/>
        <w:rPr>
          <w:rFonts w:eastAsia="Helvetica" w:cs="Helvetica"/>
          <w:szCs w:val="22"/>
        </w:rPr>
      </w:pPr>
      <w:r w:rsidRPr="00E861C5">
        <w:rPr>
          <w:szCs w:val="22"/>
        </w:rPr>
        <w:t>(Трубач Г.Г.)</w:t>
      </w:r>
    </w:p>
    <w:p w:rsidR="00685743" w:rsidRPr="00E861C5" w:rsidRDefault="00685743" w:rsidP="00DF0F58">
      <w:pPr>
        <w:pStyle w:val="ListParagraph"/>
        <w:numPr>
          <w:ilvl w:val="0"/>
          <w:numId w:val="2"/>
        </w:numPr>
        <w:spacing w:after="160" w:line="259" w:lineRule="auto"/>
        <w:jc w:val="both"/>
        <w:rPr>
          <w:szCs w:val="22"/>
        </w:rPr>
      </w:pPr>
      <w:r w:rsidRPr="00E861C5">
        <w:rPr>
          <w:szCs w:val="22"/>
        </w:rPr>
        <w:t xml:space="preserve">Как объяснить следующее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"6"</w:t>
      </w:r>
      <w:r w:rsidRPr="00E861C5">
        <w:rPr>
          <w:rStyle w:val="HTMLCode"/>
          <w:rFonts w:asciiTheme="minorHAnsi" w:eastAsiaTheme="minorEastAsia" w:hAnsiTheme="minorHAnsi"/>
          <w:sz w:val="22"/>
          <w:szCs w:val="22"/>
        </w:rPr>
        <w:t xml:space="preserve"> + </w:t>
      </w:r>
      <w:r w:rsidRPr="00E861C5">
        <w:rPr>
          <w:rStyle w:val="string"/>
          <w:szCs w:val="22"/>
        </w:rPr>
        <w:t xml:space="preserve">"2" = "42"? </w:t>
      </w:r>
      <w:r w:rsidRPr="00E861C5">
        <w:rPr>
          <w:szCs w:val="22"/>
        </w:rPr>
        <w:t>(Трубач Г.Г.)</w:t>
      </w:r>
    </w:p>
    <w:p w:rsidR="00685743" w:rsidRPr="003F3663" w:rsidRDefault="00685743" w:rsidP="00DF0F58">
      <w:pPr>
        <w:pStyle w:val="ListParagraph"/>
        <w:numPr>
          <w:ilvl w:val="0"/>
          <w:numId w:val="2"/>
        </w:numPr>
        <w:spacing w:after="160" w:line="259" w:lineRule="auto"/>
        <w:jc w:val="both"/>
        <w:rPr>
          <w:rFonts w:eastAsia="Helvetica" w:cs="Helvetica"/>
          <w:szCs w:val="22"/>
        </w:rPr>
      </w:pPr>
      <w:r w:rsidRPr="00E861C5">
        <w:rPr>
          <w:rFonts w:eastAsia="Helvetica" w:cs="Helvetica"/>
          <w:szCs w:val="22"/>
        </w:rPr>
        <w:t xml:space="preserve">Возможна ли разработка приложения на </w:t>
      </w:r>
      <w:r w:rsidRPr="00E861C5">
        <w:rPr>
          <w:rFonts w:eastAsia="Helvetica" w:cs="Helvetica"/>
          <w:szCs w:val="22"/>
          <w:lang w:val="en-US"/>
        </w:rPr>
        <w:t>JavaScript</w:t>
      </w:r>
      <w:r w:rsidRPr="00E861C5">
        <w:rPr>
          <w:rFonts w:eastAsia="Helvetica" w:cs="Helvetica"/>
          <w:szCs w:val="22"/>
        </w:rPr>
        <w:t xml:space="preserve"> в связке с </w:t>
      </w:r>
      <w:r w:rsidRPr="00E861C5">
        <w:rPr>
          <w:rFonts w:eastAsia="Helvetica" w:cs="Helvetica"/>
          <w:szCs w:val="22"/>
          <w:lang w:val="en-US"/>
        </w:rPr>
        <w:t>C</w:t>
      </w:r>
      <w:r w:rsidRPr="00E861C5">
        <w:rPr>
          <w:rFonts w:eastAsia="Helvetica" w:cs="Helvetica"/>
          <w:szCs w:val="22"/>
        </w:rPr>
        <w:t xml:space="preserve">++? </w:t>
      </w:r>
      <w:r w:rsidRPr="00E861C5">
        <w:rPr>
          <w:szCs w:val="22"/>
        </w:rPr>
        <w:t>(Трубач Г.Г.)</w:t>
      </w:r>
    </w:p>
    <w:p w:rsidR="003F3663" w:rsidRDefault="003F3663" w:rsidP="00DF0F58">
      <w:pPr>
        <w:pStyle w:val="Heading4"/>
        <w:jc w:val="both"/>
        <w:rPr>
          <w:i w:val="0"/>
          <w:sz w:val="24"/>
          <w:szCs w:val="24"/>
          <w:lang w:val="ru-RU"/>
        </w:rPr>
      </w:pPr>
      <w:r w:rsidRPr="00F42B29">
        <w:rPr>
          <w:i w:val="0"/>
          <w:sz w:val="24"/>
          <w:szCs w:val="24"/>
          <w:lang w:val="ru-RU"/>
        </w:rPr>
        <w:t>Трансляторы</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В настоящее время имеет ли место разработка новых трансляторов? Если да, то с какой целью?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 происходит дизассемблирование кода?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Можно ли как-то запутать/сломать транслятор? (Белый А.А.)</w:t>
      </w:r>
    </w:p>
    <w:p w:rsidR="003F3663" w:rsidRPr="00BE080A" w:rsidRDefault="003F3663" w:rsidP="00DF0F58">
      <w:pPr>
        <w:pStyle w:val="ListParagraph"/>
        <w:numPr>
          <w:ilvl w:val="0"/>
          <w:numId w:val="3"/>
        </w:numPr>
        <w:jc w:val="both"/>
        <w:rPr>
          <w:szCs w:val="22"/>
        </w:rPr>
      </w:pPr>
      <w:r w:rsidRPr="00BE080A">
        <w:rPr>
          <w:szCs w:val="22"/>
        </w:rPr>
        <w:t>Как происходит оптимизация выходного кода транслятора? (Борисевич П.И.)</w:t>
      </w:r>
    </w:p>
    <w:p w:rsidR="003F3663" w:rsidRPr="00BE080A" w:rsidRDefault="003F3663" w:rsidP="00DF0F58">
      <w:pPr>
        <w:pStyle w:val="ListParagraph"/>
        <w:numPr>
          <w:ilvl w:val="0"/>
          <w:numId w:val="3"/>
        </w:numPr>
        <w:jc w:val="both"/>
        <w:rPr>
          <w:szCs w:val="22"/>
        </w:rPr>
      </w:pPr>
      <w:r w:rsidRPr="00BE080A">
        <w:rPr>
          <w:szCs w:val="22"/>
        </w:rPr>
        <w:t>Трансляторы используют разные алгоритмы оптимизации? Какие из них наиболее эффективные? (Борисевич П.И.)</w:t>
      </w:r>
    </w:p>
    <w:p w:rsidR="003F3663" w:rsidRPr="00BE080A" w:rsidRDefault="003F3663" w:rsidP="00DF0F58">
      <w:pPr>
        <w:pStyle w:val="ListParagraph"/>
        <w:numPr>
          <w:ilvl w:val="0"/>
          <w:numId w:val="3"/>
        </w:numPr>
        <w:jc w:val="both"/>
        <w:rPr>
          <w:szCs w:val="22"/>
        </w:rPr>
      </w:pPr>
      <w:r w:rsidRPr="00BE080A">
        <w:rPr>
          <w:szCs w:val="22"/>
        </w:rPr>
        <w:t>С какой целью могут использовать декомпиляторы? Можно ли получить исходный код какого-нибудь приложения декомпиляцией? (Борисевич П.И.)</w:t>
      </w:r>
    </w:p>
    <w:p w:rsidR="003F3663" w:rsidRPr="00BE080A" w:rsidRDefault="003F3663" w:rsidP="00DF0F58">
      <w:pPr>
        <w:pStyle w:val="ListParagraph"/>
        <w:numPr>
          <w:ilvl w:val="0"/>
          <w:numId w:val="3"/>
        </w:numPr>
        <w:jc w:val="both"/>
        <w:rPr>
          <w:szCs w:val="22"/>
        </w:rPr>
      </w:pPr>
      <w:r w:rsidRPr="00BE080A">
        <w:rPr>
          <w:szCs w:val="22"/>
        </w:rPr>
        <w:t>Как разрабатывают компилятор? Можно ли его написать в одиночку? (Гетьман С.И.)</w:t>
      </w:r>
    </w:p>
    <w:p w:rsidR="003F3663" w:rsidRPr="00BE080A" w:rsidRDefault="003F3663" w:rsidP="00DF0F58">
      <w:pPr>
        <w:pStyle w:val="ListParagraph"/>
        <w:numPr>
          <w:ilvl w:val="0"/>
          <w:numId w:val="3"/>
        </w:numPr>
        <w:jc w:val="both"/>
        <w:rPr>
          <w:szCs w:val="22"/>
        </w:rPr>
      </w:pPr>
      <w:r w:rsidRPr="00BE080A">
        <w:rPr>
          <w:szCs w:val="22"/>
        </w:rPr>
        <w:t>Как интерпретатор и компилятор обходят ошибки? (Гетьман С.И.)</w:t>
      </w:r>
    </w:p>
    <w:p w:rsidR="003F3663" w:rsidRPr="00BE080A" w:rsidRDefault="003F3663" w:rsidP="00DF0F58">
      <w:pPr>
        <w:pStyle w:val="ListParagraph"/>
        <w:numPr>
          <w:ilvl w:val="0"/>
          <w:numId w:val="3"/>
        </w:numPr>
        <w:jc w:val="both"/>
        <w:rPr>
          <w:szCs w:val="22"/>
        </w:rPr>
      </w:pPr>
      <w:r w:rsidRPr="00BE080A">
        <w:rPr>
          <w:szCs w:val="22"/>
        </w:rPr>
        <w:t>Какие самые популярные ошибки, возникающие во время компиляции? (Гетьман С.И.)</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Где мне найти и увидеть то, что из себя представляет компилятор? Как мне увидеть воочию каждую стадию перевода исходного кода в целевой? (Гетьман С.И.)</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Перспективно ли создание своего транслятора?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Существуют ли трансляторы, которые транслируют языки в более высокоуровневые?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декомпиляция кода?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исполнимые модули? В чём их отличия? (Григорьев А.В.)</w:t>
      </w:r>
    </w:p>
    <w:p w:rsidR="003F3663" w:rsidRPr="00BE080A" w:rsidRDefault="003F3663" w:rsidP="00DF0F58">
      <w:pPr>
        <w:pStyle w:val="ListParagraph"/>
        <w:numPr>
          <w:ilvl w:val="0"/>
          <w:numId w:val="4"/>
        </w:numPr>
        <w:jc w:val="both"/>
        <w:rPr>
          <w:szCs w:val="22"/>
        </w:rPr>
      </w:pPr>
      <w:r w:rsidRPr="00BE080A">
        <w:rPr>
          <w:szCs w:val="22"/>
        </w:rPr>
        <w:t>В чем преимущество трансляторов языка, написанных на этом же языке? (Грушевский А.А.)</w:t>
      </w:r>
    </w:p>
    <w:p w:rsidR="003F3663" w:rsidRPr="00BE080A" w:rsidRDefault="003F3663" w:rsidP="00DF0F58">
      <w:pPr>
        <w:pStyle w:val="ListParagraph"/>
        <w:numPr>
          <w:ilvl w:val="0"/>
          <w:numId w:val="4"/>
        </w:numPr>
        <w:jc w:val="both"/>
        <w:rPr>
          <w:szCs w:val="22"/>
        </w:rPr>
      </w:pPr>
      <w:r w:rsidRPr="00BE080A">
        <w:rPr>
          <w:szCs w:val="22"/>
        </w:rPr>
        <w:t xml:space="preserve">В каких случаях гораздо эффективнее преобразовывать язык сначала в </w:t>
      </w:r>
      <w:r w:rsidRPr="00BE080A">
        <w:rPr>
          <w:szCs w:val="22"/>
          <w:lang w:val="en-US"/>
        </w:rPr>
        <w:t>Assembler</w:t>
      </w:r>
      <w:r w:rsidRPr="00BE080A">
        <w:rPr>
          <w:szCs w:val="22"/>
        </w:rPr>
        <w:t>, а потом уже в машинный код при компиляции? (Грушевский А.А.)</w:t>
      </w:r>
    </w:p>
    <w:p w:rsidR="003F3663" w:rsidRPr="00BE080A" w:rsidRDefault="003F3663" w:rsidP="00DF0F58">
      <w:pPr>
        <w:pStyle w:val="ListParagraph"/>
        <w:numPr>
          <w:ilvl w:val="0"/>
          <w:numId w:val="4"/>
        </w:numPr>
        <w:jc w:val="both"/>
        <w:rPr>
          <w:szCs w:val="22"/>
        </w:rPr>
      </w:pPr>
      <w:r w:rsidRPr="00BE080A">
        <w:rPr>
          <w:szCs w:val="22"/>
        </w:rPr>
        <w:t>Есть ли какие-нибудь трансляторы, которые преобразуют код из одного языка высокого уровня в другой? (Грушевский А.А.)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Что представляет из себя "дерево разбора"?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компиляция без перевода в машинный язык?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псевдокоды?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аппаратные подходы?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Где применяется JIT?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 чем преимущество однопроходного/многопроходного интерпретатора?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lastRenderedPageBreak/>
        <w:t>Смысл транслятора генерировать самого себя?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Хочу написать программу, которая сама себя дописывает в процессе работы. Существуют ли такие трансляторы под это дело?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Можно ли обмануть транслятор?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Возможно ли превзойти статическую компиляцию?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Если ли золотая середина</w:t>
      </w:r>
      <w:r>
        <w:rPr>
          <w:szCs w:val="22"/>
        </w:rPr>
        <w:t xml:space="preserve"> среди трансляторов</w:t>
      </w:r>
      <w:r w:rsidRPr="00BE080A">
        <w:rPr>
          <w:szCs w:val="22"/>
        </w:rPr>
        <w:t>? (Лебедев Н.А.)</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Можно ли JVM считать за транслятор?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Примеры видов трансляторов.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Что эффективнее: компилятору переводить программу на Ассемблер или в байт-код? И почему?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Существует ли какое-нибудь понятие/характеристика о скорости работы компилятора?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Приведите таблицу данных о том, какие виды компиляции/интерпретации используются в популярных языках программирования (Java, C/C++, Python, Ruby, PHP, JavaScript...)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существенная разница между интерпретатором компилирующего типа и компилятором с интерпретацией?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преимущество смены компиляции и интерпретации, как в Forth? (Ровдо Д.И.)</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На каких языках обычно пишутся трансляторы современных языков программирования? (Щавровский С.А.)</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В чем выигрывает компилирование кода, по сравнению с интерпретированием, за исключением скорости? (Щавровский С.А.)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Каковы подробности про взаимопроникновение процессов трансляции и интерпретации? (Ярошевич Я.О.)</w:t>
      </w:r>
    </w:p>
    <w:p w:rsidR="003F3663" w:rsidRPr="00BE080A" w:rsidRDefault="003F3663" w:rsidP="00DF0F58">
      <w:pPr>
        <w:pStyle w:val="ListParagraph"/>
        <w:numPr>
          <w:ilvl w:val="0"/>
          <w:numId w:val="3"/>
        </w:numPr>
        <w:spacing w:after="160" w:line="259" w:lineRule="auto"/>
        <w:jc w:val="both"/>
        <w:rPr>
          <w:szCs w:val="22"/>
        </w:rPr>
      </w:pPr>
      <w:r w:rsidRPr="00BE080A">
        <w:rPr>
          <w:szCs w:val="22"/>
        </w:rPr>
        <w:t>Что такое дизассемблер? (Ярошевич Я.О.)</w:t>
      </w:r>
    </w:p>
    <w:p w:rsidR="003F3663" w:rsidRPr="007031CC" w:rsidRDefault="003F3663" w:rsidP="00DF0F58">
      <w:pPr>
        <w:pStyle w:val="ListParagraph"/>
        <w:numPr>
          <w:ilvl w:val="0"/>
          <w:numId w:val="3"/>
        </w:numPr>
        <w:spacing w:after="160" w:line="259" w:lineRule="auto"/>
        <w:jc w:val="both"/>
        <w:rPr>
          <w:szCs w:val="22"/>
        </w:rPr>
      </w:pPr>
      <w:r w:rsidRPr="00BE080A">
        <w:rPr>
          <w:szCs w:val="22"/>
        </w:rPr>
        <w:t>Какие языки являются интерпретируемыми? Какие существуют соответствующие интерпретаторы, как они работают? (Ярошевич Я.О.)</w:t>
      </w:r>
    </w:p>
    <w:p w:rsidR="00053573" w:rsidRDefault="00AC5B5B" w:rsidP="00053573">
      <w:pPr>
        <w:pStyle w:val="Heading3"/>
        <w:rPr>
          <w:rStyle w:val="Hyperlink"/>
          <w:color w:val="1F4D78" w:themeColor="accent1" w:themeShade="7F"/>
          <w:u w:val="none"/>
          <w:lang w:val="ru-RU"/>
        </w:rPr>
      </w:pPr>
      <w:bookmarkStart w:id="487" w:name="_Toc438377677"/>
      <w:r w:rsidRPr="00AC5B5B">
        <w:rPr>
          <w:rStyle w:val="Hyperlink"/>
          <w:color w:val="1F4D78" w:themeColor="accent1" w:themeShade="7F"/>
          <w:u w:val="none"/>
          <w:lang w:val="ru-RU"/>
        </w:rPr>
        <w:t xml:space="preserve">5. </w:t>
      </w:r>
      <w:r w:rsidR="00053573" w:rsidRPr="00AC5B5B">
        <w:rPr>
          <w:rStyle w:val="Hyperlink"/>
          <w:color w:val="1F4D78" w:themeColor="accent1" w:themeShade="7F"/>
          <w:u w:val="none"/>
          <w:lang w:val="ru-RU"/>
        </w:rPr>
        <w:t xml:space="preserve">Базы </w:t>
      </w:r>
      <w:r w:rsidR="00053573">
        <w:rPr>
          <w:rStyle w:val="Hyperlink"/>
          <w:color w:val="1F4D78" w:themeColor="accent1" w:themeShade="7F"/>
          <w:u w:val="none"/>
          <w:lang w:val="ru-RU"/>
        </w:rPr>
        <w:t>данных</w:t>
      </w:r>
      <w:bookmarkEnd w:id="487"/>
    </w:p>
    <w:p w:rsidR="00053573" w:rsidRPr="00AC5B5B" w:rsidRDefault="00053573" w:rsidP="00053573">
      <w:pPr>
        <w:pStyle w:val="Heading4"/>
        <w:rPr>
          <w:i w:val="0"/>
          <w:sz w:val="24"/>
          <w:szCs w:val="24"/>
          <w:lang w:val="ru-RU"/>
        </w:rPr>
      </w:pPr>
      <w:r>
        <w:rPr>
          <w:i w:val="0"/>
          <w:sz w:val="24"/>
          <w:szCs w:val="24"/>
          <w:lang w:val="ru-RU"/>
        </w:rPr>
        <w:t xml:space="preserve">Реляционные базы данных. </w:t>
      </w:r>
      <w:r>
        <w:rPr>
          <w:i w:val="0"/>
          <w:sz w:val="24"/>
          <w:szCs w:val="24"/>
        </w:rPr>
        <w:t>SQL</w:t>
      </w:r>
    </w:p>
    <w:p w:rsidR="00D822B1" w:rsidRPr="00CA5342" w:rsidRDefault="00D822B1" w:rsidP="00D822B1">
      <w:pPr>
        <w:pStyle w:val="ListParagraph"/>
        <w:numPr>
          <w:ilvl w:val="0"/>
          <w:numId w:val="77"/>
        </w:numPr>
        <w:jc w:val="both"/>
        <w:rPr>
          <w:szCs w:val="22"/>
        </w:rPr>
      </w:pPr>
      <w:r w:rsidRPr="00CA5342">
        <w:rPr>
          <w:szCs w:val="22"/>
        </w:rPr>
        <w:t>Какие есть отличительные особенности реляционных баз данных перед другими? (Борисевич П.И.)</w:t>
      </w:r>
    </w:p>
    <w:p w:rsidR="00D822B1" w:rsidRPr="00CA5342" w:rsidRDefault="00D822B1" w:rsidP="00D822B1">
      <w:pPr>
        <w:pStyle w:val="ListParagraph"/>
        <w:numPr>
          <w:ilvl w:val="0"/>
          <w:numId w:val="77"/>
        </w:numPr>
        <w:jc w:val="both"/>
        <w:rPr>
          <w:szCs w:val="22"/>
        </w:rPr>
      </w:pPr>
      <w:r w:rsidRPr="00CA5342">
        <w:rPr>
          <w:szCs w:val="22"/>
        </w:rPr>
        <w:t>Что такое суррогатный ключ, и чем он лучше или хуже естественного ключа? (Борисевич П.И.)</w:t>
      </w:r>
    </w:p>
    <w:p w:rsidR="00D822B1" w:rsidRPr="00CA5342" w:rsidRDefault="00D822B1" w:rsidP="00D822B1">
      <w:pPr>
        <w:pStyle w:val="ListParagraph"/>
        <w:numPr>
          <w:ilvl w:val="0"/>
          <w:numId w:val="77"/>
        </w:numPr>
        <w:jc w:val="both"/>
        <w:rPr>
          <w:szCs w:val="22"/>
        </w:rPr>
      </w:pPr>
      <w:r w:rsidRPr="00CA5342">
        <w:rPr>
          <w:szCs w:val="22"/>
        </w:rPr>
        <w:t>Можно ли полностью избежать дублирования информации в реляционных базах данных? (Борисевич П.И.)</w:t>
      </w:r>
    </w:p>
    <w:p w:rsidR="00D822B1" w:rsidRPr="00CA5342" w:rsidRDefault="00D822B1" w:rsidP="00D822B1">
      <w:pPr>
        <w:pStyle w:val="ListParagraph"/>
        <w:numPr>
          <w:ilvl w:val="0"/>
          <w:numId w:val="77"/>
        </w:numPr>
        <w:jc w:val="both"/>
        <w:rPr>
          <w:szCs w:val="22"/>
        </w:rPr>
      </w:pPr>
      <w:r w:rsidRPr="00CA5342">
        <w:rPr>
          <w:szCs w:val="22"/>
        </w:rPr>
        <w:t>Почему реляционные БД имеют такой успех? (Гетьман С.И.)</w:t>
      </w:r>
    </w:p>
    <w:p w:rsidR="00D822B1" w:rsidRPr="00CA5342" w:rsidRDefault="00D822B1" w:rsidP="00D822B1">
      <w:pPr>
        <w:pStyle w:val="ListParagraph"/>
        <w:numPr>
          <w:ilvl w:val="0"/>
          <w:numId w:val="77"/>
        </w:numPr>
        <w:jc w:val="both"/>
        <w:rPr>
          <w:szCs w:val="22"/>
        </w:rPr>
      </w:pPr>
      <w:r w:rsidRPr="00CA5342">
        <w:rPr>
          <w:szCs w:val="22"/>
        </w:rPr>
        <w:t>Почему с них не уходят в пользу нереляционных БД (Гетьман С.И.)</w:t>
      </w:r>
    </w:p>
    <w:p w:rsidR="00D822B1" w:rsidRPr="00CA5342" w:rsidRDefault="00D822B1" w:rsidP="00D822B1">
      <w:pPr>
        <w:pStyle w:val="ListParagraph"/>
        <w:numPr>
          <w:ilvl w:val="0"/>
          <w:numId w:val="77"/>
        </w:numPr>
        <w:jc w:val="both"/>
        <w:rPr>
          <w:szCs w:val="22"/>
        </w:rPr>
      </w:pPr>
      <w:r w:rsidRPr="00CA5342">
        <w:rPr>
          <w:szCs w:val="22"/>
        </w:rPr>
        <w:t>Реляционные базы данных должны ли всегда соблюдать три правила? (Гетьман С.И.)</w:t>
      </w:r>
    </w:p>
    <w:p w:rsidR="00D822B1" w:rsidRPr="00CA5342" w:rsidRDefault="00D822B1" w:rsidP="00D822B1">
      <w:pPr>
        <w:pStyle w:val="ListParagraph"/>
        <w:numPr>
          <w:ilvl w:val="0"/>
          <w:numId w:val="77"/>
        </w:numPr>
        <w:jc w:val="both"/>
        <w:rPr>
          <w:szCs w:val="22"/>
        </w:rPr>
      </w:pPr>
      <w:r w:rsidRPr="00CA5342">
        <w:rPr>
          <w:szCs w:val="22"/>
        </w:rPr>
        <w:t>Какие существуют нормальные формы (кроме трёх названных)? (Григорьев А.В.)</w:t>
      </w:r>
    </w:p>
    <w:p w:rsidR="00D822B1" w:rsidRPr="00CA5342" w:rsidRDefault="00D822B1" w:rsidP="00D822B1">
      <w:pPr>
        <w:pStyle w:val="ListParagraph"/>
        <w:numPr>
          <w:ilvl w:val="0"/>
          <w:numId w:val="77"/>
        </w:numPr>
        <w:jc w:val="both"/>
        <w:rPr>
          <w:szCs w:val="22"/>
        </w:rPr>
      </w:pPr>
      <w:r w:rsidRPr="00CA5342">
        <w:rPr>
          <w:szCs w:val="22"/>
        </w:rPr>
        <w:t>Существуют ли ещё языки для работы с реляционными БД помимо SQL? (Григорьев А.В.)</w:t>
      </w:r>
    </w:p>
    <w:p w:rsidR="00D822B1" w:rsidRPr="00CA5342" w:rsidRDefault="00D822B1" w:rsidP="00D822B1">
      <w:pPr>
        <w:pStyle w:val="ListParagraph"/>
        <w:numPr>
          <w:ilvl w:val="0"/>
          <w:numId w:val="77"/>
        </w:numPr>
        <w:jc w:val="both"/>
        <w:rPr>
          <w:szCs w:val="22"/>
        </w:rPr>
      </w:pPr>
      <w:r w:rsidRPr="00CA5342">
        <w:rPr>
          <w:szCs w:val="22"/>
        </w:rPr>
        <w:t>Следуют ли всем нормальным формам в серьёзных проектах? (Григорьев А.В.)</w:t>
      </w:r>
    </w:p>
    <w:p w:rsidR="00D822B1" w:rsidRPr="00CA5342" w:rsidRDefault="00D822B1" w:rsidP="00D822B1">
      <w:pPr>
        <w:pStyle w:val="ListParagraph"/>
        <w:numPr>
          <w:ilvl w:val="0"/>
          <w:numId w:val="77"/>
        </w:numPr>
        <w:jc w:val="both"/>
        <w:rPr>
          <w:szCs w:val="22"/>
        </w:rPr>
      </w:pPr>
      <w:r w:rsidRPr="00CA5342">
        <w:rPr>
          <w:szCs w:val="22"/>
        </w:rPr>
        <w:lastRenderedPageBreak/>
        <w:t>Всегда ли в проектах используют БД, или существуют другие способы эффективного хранения данных? (Григорьев А.В.)</w:t>
      </w:r>
    </w:p>
    <w:p w:rsidR="00D822B1" w:rsidRPr="00CA5342" w:rsidRDefault="00D822B1" w:rsidP="00D822B1">
      <w:pPr>
        <w:pStyle w:val="ListParagraph"/>
        <w:numPr>
          <w:ilvl w:val="0"/>
          <w:numId w:val="77"/>
        </w:numPr>
        <w:jc w:val="both"/>
        <w:rPr>
          <w:szCs w:val="22"/>
        </w:rPr>
      </w:pPr>
      <w:r w:rsidRPr="00CA5342">
        <w:rPr>
          <w:szCs w:val="22"/>
        </w:rPr>
        <w:t>В чем преимущество реляционных БД перед нереляционными и наоборот? (Грушевский А.А.)</w:t>
      </w:r>
    </w:p>
    <w:p w:rsidR="00D822B1" w:rsidRPr="00CA5342" w:rsidRDefault="00D822B1" w:rsidP="00D822B1">
      <w:pPr>
        <w:pStyle w:val="ListParagraph"/>
        <w:numPr>
          <w:ilvl w:val="0"/>
          <w:numId w:val="77"/>
        </w:numPr>
        <w:jc w:val="both"/>
        <w:rPr>
          <w:szCs w:val="22"/>
        </w:rPr>
      </w:pPr>
      <w:r w:rsidRPr="00CA5342">
        <w:rPr>
          <w:szCs w:val="22"/>
        </w:rPr>
        <w:t>Какой процент полезных данных в разных реляционных БД? (Грушевский А.А.)</w:t>
      </w:r>
    </w:p>
    <w:p w:rsidR="00D822B1" w:rsidRPr="00CA5342" w:rsidRDefault="00D822B1" w:rsidP="00D822B1">
      <w:pPr>
        <w:pStyle w:val="ListParagraph"/>
        <w:numPr>
          <w:ilvl w:val="0"/>
          <w:numId w:val="77"/>
        </w:numPr>
        <w:jc w:val="both"/>
        <w:rPr>
          <w:szCs w:val="22"/>
        </w:rPr>
      </w:pPr>
      <w:r w:rsidRPr="00CA5342">
        <w:rPr>
          <w:szCs w:val="22"/>
        </w:rPr>
        <w:t xml:space="preserve">Что значит программа на </w:t>
      </w:r>
      <w:r w:rsidRPr="00CA5342">
        <w:rPr>
          <w:szCs w:val="22"/>
          <w:lang w:val="en-US"/>
        </w:rPr>
        <w:t>SQL</w:t>
      </w:r>
      <w:r w:rsidRPr="00CA5342">
        <w:rPr>
          <w:szCs w:val="22"/>
        </w:rPr>
        <w:t>? Ведь это просто язык запросов. (Грушевский А.А.)</w:t>
      </w:r>
    </w:p>
    <w:p w:rsidR="00D822B1" w:rsidRPr="00CA5342" w:rsidRDefault="00D822B1" w:rsidP="00D822B1">
      <w:pPr>
        <w:pStyle w:val="ListParagraph"/>
        <w:numPr>
          <w:ilvl w:val="0"/>
          <w:numId w:val="77"/>
        </w:numPr>
        <w:jc w:val="both"/>
        <w:rPr>
          <w:szCs w:val="22"/>
        </w:rPr>
      </w:pPr>
      <w:r w:rsidRPr="00CA5342">
        <w:rPr>
          <w:szCs w:val="22"/>
        </w:rPr>
        <w:t>Востребован ли на данный момент SQL? (Ипатов А.Е.)</w:t>
      </w:r>
    </w:p>
    <w:p w:rsidR="00D822B1" w:rsidRPr="00CA5342" w:rsidRDefault="00D822B1" w:rsidP="00D822B1">
      <w:pPr>
        <w:pStyle w:val="ListParagraph"/>
        <w:numPr>
          <w:ilvl w:val="0"/>
          <w:numId w:val="77"/>
        </w:numPr>
        <w:jc w:val="both"/>
        <w:rPr>
          <w:szCs w:val="22"/>
        </w:rPr>
      </w:pPr>
      <w:r w:rsidRPr="00CA5342">
        <w:rPr>
          <w:szCs w:val="22"/>
        </w:rPr>
        <w:t>В чем преимущества реляционных баз данных, а в чем недостатки? (Ипатов А.Е.)</w:t>
      </w:r>
    </w:p>
    <w:p w:rsidR="00D822B1" w:rsidRPr="00CA5342" w:rsidRDefault="00D822B1" w:rsidP="00D822B1">
      <w:pPr>
        <w:pStyle w:val="ListParagraph"/>
        <w:numPr>
          <w:ilvl w:val="0"/>
          <w:numId w:val="77"/>
        </w:numPr>
        <w:jc w:val="both"/>
        <w:rPr>
          <w:szCs w:val="22"/>
        </w:rPr>
      </w:pPr>
      <w:r w:rsidRPr="00CA5342">
        <w:rPr>
          <w:szCs w:val="22"/>
        </w:rPr>
        <w:t>Какие наиболее популярны реляционные или нет? (Ипатов А.Е.)</w:t>
      </w:r>
    </w:p>
    <w:p w:rsidR="00D822B1" w:rsidRPr="00CA5342" w:rsidRDefault="00D822B1" w:rsidP="00D822B1">
      <w:pPr>
        <w:pStyle w:val="ListParagraph"/>
        <w:numPr>
          <w:ilvl w:val="0"/>
          <w:numId w:val="77"/>
        </w:numPr>
        <w:jc w:val="both"/>
        <w:rPr>
          <w:szCs w:val="22"/>
        </w:rPr>
      </w:pPr>
      <w:r w:rsidRPr="00CA5342">
        <w:rPr>
          <w:szCs w:val="22"/>
        </w:rPr>
        <w:t>Есть ли какая-нибудь альтернатива SQL? (Ипатов А.Е.)</w:t>
      </w:r>
    </w:p>
    <w:p w:rsidR="00D822B1" w:rsidRPr="00CA5342" w:rsidRDefault="00D822B1" w:rsidP="00D822B1">
      <w:pPr>
        <w:pStyle w:val="ListParagraph"/>
        <w:numPr>
          <w:ilvl w:val="0"/>
          <w:numId w:val="77"/>
        </w:numPr>
        <w:jc w:val="both"/>
        <w:rPr>
          <w:szCs w:val="22"/>
        </w:rPr>
      </w:pPr>
      <w:r w:rsidRPr="00CA5342">
        <w:rPr>
          <w:szCs w:val="22"/>
        </w:rPr>
        <w:t>Известны случаи, когда выполнение 3 нормальных форм в сочетании с ОРМ ухудшает процесс разработки. Как быть? (Лебедев Н.А.)</w:t>
      </w:r>
    </w:p>
    <w:p w:rsidR="00D822B1" w:rsidRPr="00CA5342" w:rsidRDefault="00D822B1" w:rsidP="00D822B1">
      <w:pPr>
        <w:pStyle w:val="ListParagraph"/>
        <w:numPr>
          <w:ilvl w:val="0"/>
          <w:numId w:val="77"/>
        </w:numPr>
        <w:jc w:val="both"/>
        <w:rPr>
          <w:szCs w:val="22"/>
        </w:rPr>
      </w:pPr>
      <w:r w:rsidRPr="00CA5342">
        <w:rPr>
          <w:szCs w:val="22"/>
        </w:rPr>
        <w:t>Какие существуют пользовательские функции в MySQL? Зачем оно надо и как пользоваться? (Лебедев Н.А.)</w:t>
      </w:r>
    </w:p>
    <w:p w:rsidR="00D822B1" w:rsidRPr="00CA5342" w:rsidRDefault="00D822B1" w:rsidP="00D822B1">
      <w:pPr>
        <w:pStyle w:val="ListParagraph"/>
        <w:numPr>
          <w:ilvl w:val="0"/>
          <w:numId w:val="77"/>
        </w:numPr>
        <w:jc w:val="both"/>
        <w:rPr>
          <w:szCs w:val="22"/>
        </w:rPr>
      </w:pPr>
      <w:r w:rsidRPr="00CA5342">
        <w:rPr>
          <w:szCs w:val="22"/>
        </w:rPr>
        <w:t xml:space="preserve">В каких случаях целесообразно пользоваться </w:t>
      </w:r>
      <w:r w:rsidRPr="00CA5342">
        <w:rPr>
          <w:szCs w:val="22"/>
          <w:lang w:val="en-US"/>
        </w:rPr>
        <w:t>view</w:t>
      </w:r>
      <w:r w:rsidRPr="00CA5342">
        <w:rPr>
          <w:szCs w:val="22"/>
        </w:rPr>
        <w:t>? (Лебедев Н.А.)</w:t>
      </w:r>
    </w:p>
    <w:p w:rsidR="00D822B1" w:rsidRPr="00CA5342" w:rsidRDefault="00D822B1" w:rsidP="00D822B1">
      <w:pPr>
        <w:pStyle w:val="ListParagraph"/>
        <w:numPr>
          <w:ilvl w:val="0"/>
          <w:numId w:val="77"/>
        </w:numPr>
        <w:jc w:val="both"/>
        <w:rPr>
          <w:szCs w:val="22"/>
        </w:rPr>
      </w:pPr>
      <w:r w:rsidRPr="00CA5342">
        <w:rPr>
          <w:szCs w:val="22"/>
        </w:rPr>
        <w:t>Зачем разделение на нормальные формы отношения в реляционной модели данных? (Как это помогает в работе с данными?) (Михальцова А.Ю.)</w:t>
      </w:r>
    </w:p>
    <w:p w:rsidR="00D822B1" w:rsidRPr="00CA5342" w:rsidRDefault="00D822B1" w:rsidP="00D822B1">
      <w:pPr>
        <w:pStyle w:val="ListParagraph"/>
        <w:numPr>
          <w:ilvl w:val="0"/>
          <w:numId w:val="77"/>
        </w:numPr>
        <w:jc w:val="both"/>
        <w:rPr>
          <w:szCs w:val="22"/>
        </w:rPr>
      </w:pPr>
      <w:r w:rsidRPr="00CA5342">
        <w:rPr>
          <w:szCs w:val="22"/>
        </w:rPr>
        <w:t>Почему считается, что данные лучше хранить в базах данных, а не на сервере? (Михальцова А.Ю.)</w:t>
      </w:r>
    </w:p>
    <w:p w:rsidR="00D822B1" w:rsidRPr="00CA5342" w:rsidRDefault="00D822B1" w:rsidP="00D822B1">
      <w:pPr>
        <w:pStyle w:val="ListParagraph"/>
        <w:numPr>
          <w:ilvl w:val="0"/>
          <w:numId w:val="77"/>
        </w:numPr>
        <w:jc w:val="both"/>
        <w:rPr>
          <w:szCs w:val="22"/>
        </w:rPr>
      </w:pPr>
      <w:r w:rsidRPr="00CA5342">
        <w:rPr>
          <w:szCs w:val="22"/>
        </w:rPr>
        <w:t>Есть ли наиболее популярный аналог MySQL? (Михальцова А.Ю.)</w:t>
      </w:r>
    </w:p>
    <w:p w:rsidR="00D822B1" w:rsidRPr="00CA5342" w:rsidRDefault="00D822B1" w:rsidP="00D822B1">
      <w:pPr>
        <w:pStyle w:val="ListParagraph"/>
        <w:numPr>
          <w:ilvl w:val="0"/>
          <w:numId w:val="77"/>
        </w:numPr>
        <w:jc w:val="both"/>
        <w:rPr>
          <w:szCs w:val="22"/>
        </w:rPr>
      </w:pPr>
      <w:r w:rsidRPr="00CA5342">
        <w:rPr>
          <w:szCs w:val="22"/>
        </w:rPr>
        <w:t>(Михальцова А.Ю.)</w:t>
      </w:r>
    </w:p>
    <w:p w:rsidR="00D822B1" w:rsidRPr="00CA5342" w:rsidRDefault="00D822B1" w:rsidP="00D822B1">
      <w:pPr>
        <w:pStyle w:val="ListParagraph"/>
        <w:numPr>
          <w:ilvl w:val="0"/>
          <w:numId w:val="77"/>
        </w:numPr>
        <w:jc w:val="both"/>
        <w:rPr>
          <w:szCs w:val="22"/>
        </w:rPr>
      </w:pPr>
      <w:r w:rsidRPr="00CA5342">
        <w:rPr>
          <w:szCs w:val="22"/>
        </w:rPr>
        <w:t>Отличия 3 нормальной формы от других? (Ровдо Д.И.)</w:t>
      </w:r>
    </w:p>
    <w:p w:rsidR="00D822B1" w:rsidRPr="00CA5342" w:rsidRDefault="00D822B1" w:rsidP="00D822B1">
      <w:pPr>
        <w:pStyle w:val="ListParagraph"/>
        <w:numPr>
          <w:ilvl w:val="0"/>
          <w:numId w:val="77"/>
        </w:numPr>
        <w:jc w:val="both"/>
        <w:rPr>
          <w:szCs w:val="22"/>
        </w:rPr>
      </w:pPr>
      <w:r w:rsidRPr="00CA5342">
        <w:rPr>
          <w:szCs w:val="22"/>
        </w:rPr>
        <w:t>Что такое кортеж? (Ровдо Д.И.)</w:t>
      </w:r>
    </w:p>
    <w:p w:rsidR="00D822B1" w:rsidRPr="00CA5342" w:rsidRDefault="00D822B1" w:rsidP="00D822B1">
      <w:pPr>
        <w:pStyle w:val="ListParagraph"/>
        <w:numPr>
          <w:ilvl w:val="0"/>
          <w:numId w:val="77"/>
        </w:numPr>
        <w:jc w:val="both"/>
        <w:rPr>
          <w:szCs w:val="22"/>
        </w:rPr>
      </w:pPr>
      <w:r w:rsidRPr="00CA5342">
        <w:rPr>
          <w:szCs w:val="22"/>
        </w:rPr>
        <w:t>В чем разница между MySQL, MS SQL Server и тд? Какие ещё существуют реляционные БД? (Ровдо Д.И.)</w:t>
      </w:r>
    </w:p>
    <w:p w:rsidR="00D822B1" w:rsidRPr="00CA5342" w:rsidRDefault="00D822B1" w:rsidP="00D822B1">
      <w:pPr>
        <w:pStyle w:val="ListParagraph"/>
        <w:numPr>
          <w:ilvl w:val="0"/>
          <w:numId w:val="77"/>
        </w:numPr>
        <w:jc w:val="both"/>
        <w:rPr>
          <w:szCs w:val="22"/>
        </w:rPr>
      </w:pPr>
      <w:r w:rsidRPr="00CA5342">
        <w:rPr>
          <w:szCs w:val="22"/>
        </w:rPr>
        <w:t>Какие диалекты SQL существуют и чем они отличаются? (Ровдо Д.И.)</w:t>
      </w:r>
    </w:p>
    <w:p w:rsidR="00D822B1" w:rsidRPr="00CA5342" w:rsidRDefault="00D822B1" w:rsidP="00D822B1">
      <w:pPr>
        <w:pStyle w:val="ListParagraph"/>
        <w:numPr>
          <w:ilvl w:val="0"/>
          <w:numId w:val="77"/>
        </w:numPr>
        <w:jc w:val="both"/>
        <w:rPr>
          <w:szCs w:val="22"/>
        </w:rPr>
      </w:pPr>
      <w:r w:rsidRPr="00CA5342">
        <w:rPr>
          <w:szCs w:val="22"/>
        </w:rPr>
        <w:t>Есть ли такие программы, как MySQL Workbench, у других реляционных БД? (Ровдо Д.И.)</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ORM существуют для работы с БД?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 организуются транзакции в SQL?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триггеры и зачем они нужны?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Каковы различия между БД Mysql и Oracle?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Зачем нужно такое разнообразие реляционных БД: MySQL, Postgres, </w:t>
      </w:r>
      <w:r w:rsidRPr="00CA5342">
        <w:rPr>
          <w:szCs w:val="22"/>
          <w:lang w:val="en-US"/>
        </w:rPr>
        <w:t>O</w:t>
      </w:r>
      <w:r w:rsidRPr="00CA5342">
        <w:rPr>
          <w:szCs w:val="22"/>
        </w:rPr>
        <w:t>racle и т.д.?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Посредством какого языка, кроме </w:t>
      </w:r>
      <w:r w:rsidRPr="00CA5342">
        <w:rPr>
          <w:szCs w:val="22"/>
          <w:lang w:val="en-US"/>
        </w:rPr>
        <w:t>SQL</w:t>
      </w:r>
      <w:r w:rsidRPr="00CA5342">
        <w:rPr>
          <w:szCs w:val="22"/>
        </w:rPr>
        <w:t xml:space="preserve"> происходит управление БД?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есть нормальные формы, которые не были указаны в докладе? (Ярошевич Я.О.)</w:t>
      </w:r>
    </w:p>
    <w:p w:rsidR="00D822B1" w:rsidRPr="00CA5342" w:rsidRDefault="00D822B1" w:rsidP="00D822B1">
      <w:pPr>
        <w:pStyle w:val="ListParagraph"/>
        <w:numPr>
          <w:ilvl w:val="0"/>
          <w:numId w:val="77"/>
        </w:numPr>
        <w:jc w:val="both"/>
        <w:rPr>
          <w:rFonts w:eastAsia="Helvetica" w:cs="Helvetica"/>
          <w:szCs w:val="22"/>
        </w:rPr>
      </w:pPr>
      <w:r w:rsidRPr="00CA5342">
        <w:rPr>
          <w:szCs w:val="22"/>
        </w:rPr>
        <w:t>Расскажите про 12 правил Кодда. (Ярошевич Я.О.)</w:t>
      </w:r>
    </w:p>
    <w:p w:rsidR="00D822B1" w:rsidRPr="00D822B1" w:rsidRDefault="00D822B1" w:rsidP="00D822B1">
      <w:pPr>
        <w:pStyle w:val="ListParagraph"/>
        <w:numPr>
          <w:ilvl w:val="0"/>
          <w:numId w:val="77"/>
        </w:numPr>
        <w:jc w:val="both"/>
        <w:rPr>
          <w:rFonts w:eastAsia="Helvetica" w:cs="Helvetica"/>
          <w:szCs w:val="22"/>
        </w:rPr>
      </w:pPr>
      <w:r w:rsidRPr="00CA5342">
        <w:rPr>
          <w:szCs w:val="22"/>
        </w:rPr>
        <w:t>Выстраивали ли вы когда-нибудь архитектуру для реляционной базы данных? (Ярошевич Я.О.)</w:t>
      </w:r>
    </w:p>
    <w:p w:rsidR="00053573" w:rsidRPr="00053573" w:rsidRDefault="00053573" w:rsidP="00053573">
      <w:pPr>
        <w:pStyle w:val="Heading4"/>
        <w:rPr>
          <w:i w:val="0"/>
          <w:sz w:val="24"/>
          <w:szCs w:val="24"/>
          <w:lang w:val="ru-RU"/>
        </w:rPr>
      </w:pPr>
      <w:r>
        <w:rPr>
          <w:i w:val="0"/>
          <w:sz w:val="24"/>
          <w:szCs w:val="24"/>
          <w:lang w:val="ru-RU"/>
        </w:rPr>
        <w:lastRenderedPageBreak/>
        <w:t>Нереляционные базы данных</w:t>
      </w:r>
    </w:p>
    <w:p w:rsidR="00A073A7" w:rsidRPr="008D0D4E" w:rsidRDefault="00A073A7" w:rsidP="009F565D">
      <w:pPr>
        <w:pStyle w:val="ListParagraph"/>
        <w:numPr>
          <w:ilvl w:val="0"/>
          <w:numId w:val="174"/>
        </w:numPr>
        <w:jc w:val="both"/>
        <w:rPr>
          <w:szCs w:val="22"/>
        </w:rPr>
      </w:pPr>
      <w:r w:rsidRPr="008D0D4E">
        <w:rPr>
          <w:rFonts w:cs="FreeSans"/>
          <w:szCs w:val="22"/>
        </w:rPr>
        <w:t>Какие есть</w:t>
      </w:r>
      <w:r w:rsidRPr="008D0D4E">
        <w:rPr>
          <w:szCs w:val="22"/>
        </w:rPr>
        <w:t xml:space="preserve"> аналоги Hibernate для </w:t>
      </w:r>
      <w:r w:rsidRPr="008D0D4E">
        <w:rPr>
          <w:rFonts w:cs="FreeSans"/>
          <w:szCs w:val="22"/>
        </w:rPr>
        <w:t>MongoDB</w:t>
      </w:r>
      <w:r w:rsidRPr="008D0D4E">
        <w:rPr>
          <w:szCs w:val="22"/>
        </w:rPr>
        <w:t>? (Белый А.А.)</w:t>
      </w:r>
    </w:p>
    <w:p w:rsidR="00A073A7" w:rsidRPr="008D0D4E" w:rsidRDefault="00A073A7" w:rsidP="009F565D">
      <w:pPr>
        <w:pStyle w:val="ListParagraph"/>
        <w:numPr>
          <w:ilvl w:val="0"/>
          <w:numId w:val="174"/>
        </w:numPr>
        <w:jc w:val="both"/>
        <w:rPr>
          <w:szCs w:val="22"/>
        </w:rPr>
      </w:pPr>
      <w:r w:rsidRPr="008D0D4E">
        <w:rPr>
          <w:rFonts w:cs="FreeSans"/>
          <w:szCs w:val="22"/>
        </w:rPr>
        <w:t>Когда какие базы (реляционн</w:t>
      </w:r>
      <w:r w:rsidRPr="008D0D4E">
        <w:rPr>
          <w:szCs w:val="22"/>
        </w:rPr>
        <w:t>ые или нет) выгоднее использовать? (Белый А.А.)</w:t>
      </w:r>
    </w:p>
    <w:p w:rsidR="00A073A7" w:rsidRPr="008D0D4E" w:rsidRDefault="00A073A7" w:rsidP="009F565D">
      <w:pPr>
        <w:pStyle w:val="ListParagraph"/>
        <w:numPr>
          <w:ilvl w:val="0"/>
          <w:numId w:val="174"/>
        </w:numPr>
        <w:jc w:val="both"/>
        <w:rPr>
          <w:szCs w:val="22"/>
        </w:rPr>
      </w:pPr>
      <w:r w:rsidRPr="008D0D4E">
        <w:rPr>
          <w:rFonts w:cs="FreeSans"/>
          <w:szCs w:val="22"/>
        </w:rPr>
        <w:t>Какие есть самые странные базы данных?</w:t>
      </w:r>
      <w:r w:rsidRPr="008D0D4E">
        <w:rPr>
          <w:szCs w:val="22"/>
        </w:rPr>
        <w:t xml:space="preserve"> (Белый А.А.)</w:t>
      </w:r>
    </w:p>
    <w:p w:rsidR="00A073A7" w:rsidRPr="008D0D4E" w:rsidRDefault="00A073A7" w:rsidP="009F565D">
      <w:pPr>
        <w:pStyle w:val="ListParagraph"/>
        <w:numPr>
          <w:ilvl w:val="0"/>
          <w:numId w:val="174"/>
        </w:numPr>
        <w:jc w:val="both"/>
        <w:rPr>
          <w:szCs w:val="22"/>
        </w:rPr>
      </w:pPr>
      <w:r w:rsidRPr="008D0D4E">
        <w:rPr>
          <w:rFonts w:cs="FreeSans"/>
          <w:szCs w:val="22"/>
        </w:rPr>
        <w:t>Нереляционные базы данных могут полностью заменить реляционные?</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Как правильно подобрать тип хранилища нереляционной БД?</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Можно ли объективно заявить, что нереляционные БД лучше, чем реляционные, или наоборот? Почему?</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БД?</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szCs w:val="22"/>
        </w:rPr>
        <w:t>Какие БД тебе больше нравятся: реляционные или нереляционные? (Грушевский А.А.)</w:t>
      </w:r>
    </w:p>
    <w:p w:rsidR="00A073A7" w:rsidRPr="008D0D4E" w:rsidRDefault="00A073A7" w:rsidP="009F565D">
      <w:pPr>
        <w:pStyle w:val="ListParagraph"/>
        <w:numPr>
          <w:ilvl w:val="0"/>
          <w:numId w:val="174"/>
        </w:numPr>
        <w:jc w:val="both"/>
        <w:rPr>
          <w:szCs w:val="22"/>
        </w:rPr>
      </w:pPr>
      <w:r w:rsidRPr="008D0D4E">
        <w:rPr>
          <w:szCs w:val="22"/>
        </w:rPr>
        <w:t>Подробнее про UnQL?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Каким образом использование нереляционных БД сокращает время разработки?</w:t>
      </w:r>
      <w:r w:rsidRPr="008D0D4E">
        <w:rPr>
          <w:szCs w:val="22"/>
        </w:rPr>
        <w:t xml:space="preserve">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 происходит создание баз данных без создания конкретной схемы?</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Расскажи подробнее о Base.</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Где на сегодняшний день используются?</w:t>
      </w:r>
      <w:r w:rsidRPr="008D0D4E">
        <w:rPr>
          <w:szCs w:val="22"/>
        </w:rPr>
        <w:t xml:space="preserve"> П</w:t>
      </w:r>
      <w:r w:rsidRPr="008D0D4E">
        <w:rPr>
          <w:rFonts w:cs="FreeSans"/>
          <w:szCs w:val="22"/>
        </w:rPr>
        <w:t>ример</w:t>
      </w:r>
      <w:r w:rsidRPr="008D0D4E">
        <w:rPr>
          <w:szCs w:val="22"/>
        </w:rPr>
        <w:t>ы? (Ипатов А.Е.)</w:t>
      </w:r>
    </w:p>
    <w:p w:rsidR="00A073A7" w:rsidRPr="008D0D4E" w:rsidRDefault="00A073A7" w:rsidP="009F565D">
      <w:pPr>
        <w:pStyle w:val="ListParagraph"/>
        <w:numPr>
          <w:ilvl w:val="0"/>
          <w:numId w:val="174"/>
        </w:numPr>
        <w:jc w:val="both"/>
        <w:rPr>
          <w:szCs w:val="22"/>
        </w:rPr>
      </w:pPr>
      <w:r w:rsidRPr="008D0D4E">
        <w:rPr>
          <w:rFonts w:cs="FreeSans"/>
          <w:szCs w:val="22"/>
        </w:rPr>
        <w:t>В чем преимущества и какие недостатки?</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szCs w:val="22"/>
        </w:rPr>
        <w:t>Будут</w:t>
      </w:r>
      <w:r w:rsidRPr="008D0D4E">
        <w:rPr>
          <w:rFonts w:cs="FreeSans"/>
          <w:szCs w:val="22"/>
        </w:rPr>
        <w:t xml:space="preserve"> ли у UnQL схожие с NoSQL типы хранилищ данных?</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А какие еще типы хранилищ можно было бы реализовать?</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удобнее использовать нереляционные БД, чем реляционные, отражающие логическую сущность в таблицах?</w:t>
      </w:r>
      <w:r w:rsidRPr="008D0D4E">
        <w:rPr>
          <w:szCs w:val="22"/>
        </w:rPr>
        <w:t xml:space="preserve"> (Михальцова А.Ю.)</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В чем различия, плюсы и минусы реляционных и нереляционных БД?</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 xml:space="preserve">Подробнее про Amazon </w:t>
      </w:r>
      <w:r w:rsidRPr="008D0D4E">
        <w:rPr>
          <w:szCs w:val="22"/>
        </w:rPr>
        <w:t>DynamoDB.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Как организуются запросы в no</w:t>
      </w:r>
      <w:r w:rsidRPr="008D0D4E">
        <w:rPr>
          <w:szCs w:val="22"/>
        </w:rPr>
        <w:t>SQL</w:t>
      </w:r>
      <w:r w:rsidRPr="008D0D4E">
        <w:rPr>
          <w:rFonts w:cs="FreeSans"/>
          <w:szCs w:val="22"/>
        </w:rPr>
        <w:t>?</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Каковы п</w:t>
      </w:r>
      <w:r w:rsidRPr="008D0D4E">
        <w:rPr>
          <w:rFonts w:cs="FreeSans"/>
          <w:szCs w:val="22"/>
        </w:rPr>
        <w:t>ерспективы развития?</w:t>
      </w:r>
      <w:r w:rsidRPr="008D0D4E">
        <w:rPr>
          <w:szCs w:val="22"/>
        </w:rPr>
        <w:t xml:space="preserve"> (Трубач Г.Г.) </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В реляционных БД для управления используется SQL. А в нереляционных? (Щавровский С.А.)</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Правильно ли я понял: на малых мощностях реляционные БД быстрее, а с ростом мощности растёт преимущество noSQL? (Щавровский С.А.)</w:t>
      </w:r>
    </w:p>
    <w:p w:rsidR="00A073A7" w:rsidRPr="008D0D4E" w:rsidRDefault="00A073A7" w:rsidP="009F565D">
      <w:pPr>
        <w:pStyle w:val="ListParagraph"/>
        <w:numPr>
          <w:ilvl w:val="0"/>
          <w:numId w:val="174"/>
        </w:numPr>
        <w:jc w:val="both"/>
        <w:rPr>
          <w:szCs w:val="22"/>
        </w:rPr>
      </w:pPr>
      <w:r w:rsidRPr="008D0D4E">
        <w:rPr>
          <w:rFonts w:cs="FreeSans"/>
          <w:szCs w:val="22"/>
        </w:rPr>
        <w:t>Какие существуют IDE для MongoDB?</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Расскажите, пожалуйста, про mongoose.</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базы данных? А конкретно MongoDB?</w:t>
      </w:r>
      <w:r w:rsidRPr="008D0D4E">
        <w:rPr>
          <w:szCs w:val="22"/>
        </w:rPr>
        <w:t xml:space="preserve"> (Ярошевич Я.О.)</w:t>
      </w:r>
    </w:p>
    <w:p w:rsidR="00053573" w:rsidRPr="008D0D4E" w:rsidRDefault="00A073A7" w:rsidP="009F565D">
      <w:pPr>
        <w:pStyle w:val="ListParagraph"/>
        <w:numPr>
          <w:ilvl w:val="0"/>
          <w:numId w:val="174"/>
        </w:numPr>
        <w:jc w:val="both"/>
        <w:rPr>
          <w:szCs w:val="22"/>
        </w:rPr>
      </w:pPr>
      <w:r w:rsidRPr="008D0D4E">
        <w:rPr>
          <w:rFonts w:cs="FreeSans"/>
          <w:szCs w:val="22"/>
        </w:rPr>
        <w:t>Какие существуют подходы хранения картинок в MongoDB?</w:t>
      </w:r>
      <w:r w:rsidRPr="008D0D4E">
        <w:rPr>
          <w:szCs w:val="22"/>
        </w:rPr>
        <w:t xml:space="preserve"> (Ярошевич Я.О.)</w:t>
      </w:r>
    </w:p>
    <w:p w:rsidR="008D0D4E" w:rsidRDefault="005F0314" w:rsidP="003B3B62">
      <w:pPr>
        <w:pStyle w:val="Heading4"/>
        <w:jc w:val="both"/>
        <w:rPr>
          <w:i w:val="0"/>
          <w:sz w:val="24"/>
          <w:szCs w:val="24"/>
          <w:lang w:val="ru-RU"/>
        </w:rPr>
      </w:pPr>
      <w:r w:rsidRPr="005F0314">
        <w:rPr>
          <w:i w:val="0"/>
          <w:sz w:val="24"/>
          <w:szCs w:val="24"/>
          <w:lang w:val="ru-RU"/>
        </w:rPr>
        <w:t>Обработка больших данных. Подход</w:t>
      </w:r>
      <w:r w:rsidR="007478D7">
        <w:rPr>
          <w:i w:val="0"/>
          <w:sz w:val="24"/>
          <w:szCs w:val="24"/>
          <w:lang w:val="ru-RU"/>
        </w:rPr>
        <w:t>ы к формированию больших данных</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Data mining используется в системах искусственного интеллекта?</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будет развиваться Data mining в будущем?</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подготовка данных перед использованием алгоритмов Data mining?</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szCs w:val="22"/>
        </w:rPr>
        <w:t>Откуда берутся большие данные? (Гетьман С.И.)</w:t>
      </w:r>
    </w:p>
    <w:p w:rsidR="00DB3AC0" w:rsidRPr="00824ED5" w:rsidRDefault="00DB3AC0" w:rsidP="009F565D">
      <w:pPr>
        <w:pStyle w:val="ListParagraph"/>
        <w:numPr>
          <w:ilvl w:val="0"/>
          <w:numId w:val="173"/>
        </w:numPr>
        <w:jc w:val="both"/>
        <w:rPr>
          <w:szCs w:val="22"/>
        </w:rPr>
      </w:pPr>
      <w:r w:rsidRPr="00824ED5">
        <w:rPr>
          <w:szCs w:val="22"/>
        </w:rPr>
        <w:lastRenderedPageBreak/>
        <w:t>Какие новинки есть в этой сфере? (Гетьман С.И.)</w:t>
      </w:r>
    </w:p>
    <w:p w:rsidR="00DB3AC0" w:rsidRPr="00824ED5" w:rsidRDefault="00DB3AC0" w:rsidP="009F565D">
      <w:pPr>
        <w:pStyle w:val="ListParagraph"/>
        <w:numPr>
          <w:ilvl w:val="0"/>
          <w:numId w:val="173"/>
        </w:numPr>
        <w:jc w:val="both"/>
        <w:rPr>
          <w:szCs w:val="22"/>
        </w:rPr>
      </w:pPr>
      <w:r w:rsidRPr="00824ED5">
        <w:rPr>
          <w:szCs w:val="22"/>
        </w:rPr>
        <w:t>Кому это выгодно и как на этом заработать? (Гетьман С.И.)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большие данные в сфере компьютерных игр?</w:t>
      </w:r>
      <w:r w:rsidRPr="00824ED5">
        <w:rPr>
          <w:szCs w:val="22"/>
        </w:rPr>
        <w:t xml:space="preserve"> (Григорьев А.В.)</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С какими областями математики связаны большие данные?</w:t>
      </w:r>
      <w:r w:rsidRPr="00824ED5">
        <w:rPr>
          <w:szCs w:val="22"/>
        </w:rPr>
        <w:t xml:space="preserve"> (Григорьев А.В.) </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В чем сложность визуального представления больших данных? Как ее можно решить?</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Где готовят ведущих специалистов в области больших данных?</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Какие существуют методы работы с большими данными?</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Каковы основные характеристики bigdata?</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какие-либо особенности работы с большим объемом данных?</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обработка больших данных? И где они хранятся?</w:t>
      </w:r>
      <w:r w:rsidRPr="00824ED5">
        <w:rPr>
          <w:szCs w:val="22"/>
        </w:rPr>
        <w:t xml:space="preserve"> (Михальцова А.Ю.)</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 xml:space="preserve">Как применяются Big Data в области бизнеса? </w:t>
      </w:r>
      <w:r w:rsidRPr="00824ED5">
        <w:rPr>
          <w:szCs w:val="22"/>
        </w:rPr>
        <w:t>(Михальцова А.Ю.)</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Насколько обычному разработчику нужно ориентироваться в big data?</w:t>
      </w:r>
      <w:r w:rsidRPr="00824ED5">
        <w:rPr>
          <w:szCs w:val="22"/>
        </w:rPr>
        <w:t xml:space="preserve"> (Трубач Г.Г.)</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 часто на проектах привлекаются big data специалисты?</w:t>
      </w:r>
      <w:r w:rsidRPr="00824ED5">
        <w:rPr>
          <w:szCs w:val="22"/>
        </w:rPr>
        <w:t xml:space="preserve"> (Трубач Г.Г.)</w:t>
      </w:r>
    </w:p>
    <w:p w:rsidR="00DB3AC0" w:rsidRPr="00824ED5"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Какие</w:t>
      </w:r>
      <w:r>
        <w:rPr>
          <w:rFonts w:eastAsia="Droid Sans Fallback"/>
          <w:szCs w:val="22"/>
          <w:lang w:eastAsia="zh-CN" w:bidi="hi-IN"/>
        </w:rPr>
        <w:t xml:space="preserve"> есть</w:t>
      </w:r>
      <w:r w:rsidRPr="00824ED5">
        <w:rPr>
          <w:rFonts w:eastAsia="Droid Sans Fallback"/>
          <w:szCs w:val="22"/>
          <w:lang w:eastAsia="zh-CN" w:bidi="hi-IN"/>
        </w:rPr>
        <w:t xml:space="preserve"> советы по хранению данных огромного объема?</w:t>
      </w:r>
      <w:r w:rsidRPr="00824ED5">
        <w:rPr>
          <w:szCs w:val="22"/>
        </w:rPr>
        <w:t xml:space="preserve"> (Трубач Г.Г.)</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Какая сре</w:t>
      </w:r>
      <w:r w:rsidRPr="00824ED5">
        <w:rPr>
          <w:szCs w:val="22"/>
        </w:rPr>
        <w:t>дняя зарплата big data analyst? (Щавровский С.А.)</w:t>
      </w:r>
    </w:p>
    <w:p w:rsidR="00DB3AC0" w:rsidRPr="00824ED5" w:rsidRDefault="00DB3AC0" w:rsidP="009F565D">
      <w:pPr>
        <w:pStyle w:val="ListParagraph"/>
        <w:numPr>
          <w:ilvl w:val="0"/>
          <w:numId w:val="173"/>
        </w:numPr>
        <w:jc w:val="both"/>
        <w:rPr>
          <w:rFonts w:eastAsia="Droid Sans Fallback"/>
          <w:szCs w:val="22"/>
        </w:rPr>
      </w:pPr>
      <w:r w:rsidRPr="00824ED5">
        <w:rPr>
          <w:szCs w:val="22"/>
          <w:lang w:val="en-US"/>
        </w:rPr>
        <w:t>B</w:t>
      </w:r>
      <w:r w:rsidRPr="00824ED5">
        <w:rPr>
          <w:szCs w:val="22"/>
        </w:rPr>
        <w:t xml:space="preserve">ig </w:t>
      </w:r>
      <w:r w:rsidRPr="00824ED5">
        <w:rPr>
          <w:szCs w:val="22"/>
          <w:lang w:val="en-US"/>
        </w:rPr>
        <w:t>D</w:t>
      </w:r>
      <w:r w:rsidRPr="00824ED5">
        <w:rPr>
          <w:rFonts w:eastAsia="Droid Sans Fallback"/>
          <w:szCs w:val="22"/>
          <w:lang w:eastAsia="zh-CN" w:bidi="hi-IN"/>
        </w:rPr>
        <w:t>ata - это довольно большая сфера, но узкая. В связи с этим вопрос: нужно ли знать и понимать big data обычному программисту?</w:t>
      </w:r>
      <w:r w:rsidRPr="00824ED5">
        <w:rPr>
          <w:szCs w:val="22"/>
        </w:rPr>
        <w:t xml:space="preserve"> (Щавровский С.А.)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Расскажите про связ</w:t>
      </w:r>
      <w:r w:rsidRPr="00824ED5">
        <w:rPr>
          <w:szCs w:val="22"/>
        </w:rPr>
        <w:t>ку Big data + MongoDB подробнее. (Ярошевич Я.О.)</w:t>
      </w:r>
    </w:p>
    <w:p w:rsidR="00DB3AC0" w:rsidRPr="00DB3AC0" w:rsidRDefault="00DB3AC0" w:rsidP="009F565D">
      <w:pPr>
        <w:pStyle w:val="ListParagraph"/>
        <w:numPr>
          <w:ilvl w:val="0"/>
          <w:numId w:val="173"/>
        </w:numPr>
        <w:jc w:val="both"/>
        <w:rPr>
          <w:szCs w:val="22"/>
        </w:rPr>
      </w:pPr>
      <w:r w:rsidRPr="00824ED5">
        <w:rPr>
          <w:rFonts w:eastAsia="Droid Sans Fallback"/>
          <w:szCs w:val="22"/>
          <w:lang w:eastAsia="zh-CN" w:bidi="hi-IN"/>
        </w:rPr>
        <w:t>В каких белорусских компаниях работают с этим понятием? Куда можно пойти знатоку R?</w:t>
      </w:r>
      <w:r w:rsidRPr="00824ED5">
        <w:rPr>
          <w:szCs w:val="22"/>
        </w:rPr>
        <w:t xml:space="preserve"> (Ярошевич Я.О.) </w:t>
      </w:r>
    </w:p>
    <w:p w:rsidR="00F42B29" w:rsidRPr="00F42B29" w:rsidRDefault="00F0096A" w:rsidP="00552A9A">
      <w:pPr>
        <w:pStyle w:val="Heading3"/>
        <w:rPr>
          <w:lang w:val="ru-RU"/>
        </w:rPr>
      </w:pPr>
      <w:bookmarkStart w:id="488" w:name="_Toc438377678"/>
      <w:r w:rsidRPr="007478D7">
        <w:rPr>
          <w:lang w:val="ru-RU"/>
        </w:rPr>
        <w:t>6</w:t>
      </w:r>
      <w:r w:rsidRPr="00F0096A">
        <w:rPr>
          <w:lang w:val="ru-RU"/>
        </w:rPr>
        <w:t xml:space="preserve">. </w:t>
      </w:r>
      <w:r w:rsidR="00F42B29" w:rsidRPr="00F42B29">
        <w:rPr>
          <w:lang w:val="ru-RU"/>
        </w:rPr>
        <w:t>Разработка программного обеспечения</w:t>
      </w:r>
      <w:bookmarkEnd w:id="488"/>
    </w:p>
    <w:p w:rsidR="00115947" w:rsidRPr="00D16BAB" w:rsidRDefault="00115947" w:rsidP="00115947">
      <w:pPr>
        <w:pStyle w:val="Heading4"/>
        <w:rPr>
          <w:i w:val="0"/>
          <w:sz w:val="24"/>
          <w:szCs w:val="24"/>
          <w:lang w:val="ru-RU"/>
        </w:rPr>
      </w:pPr>
      <w:r w:rsidRPr="00D16BAB">
        <w:rPr>
          <w:i w:val="0"/>
          <w:sz w:val="24"/>
          <w:szCs w:val="24"/>
          <w:lang w:val="ru-RU"/>
        </w:rPr>
        <w:t>Разница между разработкой и производством программного обеспечения</w:t>
      </w:r>
    </w:p>
    <w:p w:rsidR="004D4C6E" w:rsidRPr="00DB3AC0" w:rsidRDefault="004D4C6E" w:rsidP="009F565D">
      <w:pPr>
        <w:pStyle w:val="ListParagraph"/>
        <w:numPr>
          <w:ilvl w:val="0"/>
          <w:numId w:val="175"/>
        </w:numPr>
        <w:rPr>
          <w:szCs w:val="22"/>
        </w:rPr>
      </w:pPr>
      <w:r w:rsidRPr="00DB3AC0">
        <w:rPr>
          <w:szCs w:val="22"/>
        </w:rPr>
        <w:t>Понятия производства ПО и внедрения ПО эквивалентны между собой? (Борисевич П.И.)</w:t>
      </w:r>
    </w:p>
    <w:p w:rsidR="004D4C6E" w:rsidRPr="00DB3AC0" w:rsidRDefault="004D4C6E" w:rsidP="009F565D">
      <w:pPr>
        <w:pStyle w:val="ListParagraph"/>
        <w:numPr>
          <w:ilvl w:val="0"/>
          <w:numId w:val="175"/>
        </w:numPr>
        <w:rPr>
          <w:szCs w:val="22"/>
        </w:rPr>
      </w:pPr>
      <w:r w:rsidRPr="00DB3AC0">
        <w:rPr>
          <w:szCs w:val="22"/>
        </w:rPr>
        <w:t>Можно ли считать разработку и производство разными стадиями жиненного цикла ПО? (Борисевич П.И.)</w:t>
      </w:r>
    </w:p>
    <w:p w:rsidR="004D4C6E" w:rsidRPr="00DB3AC0" w:rsidRDefault="004D4C6E" w:rsidP="009F565D">
      <w:pPr>
        <w:pStyle w:val="ListParagraph"/>
        <w:numPr>
          <w:ilvl w:val="0"/>
          <w:numId w:val="175"/>
        </w:numPr>
        <w:rPr>
          <w:szCs w:val="22"/>
        </w:rPr>
      </w:pPr>
      <w:r w:rsidRPr="00DB3AC0">
        <w:rPr>
          <w:szCs w:val="22"/>
        </w:rPr>
        <w:t>Компьютерные игры разрабатываются или производятся? Почему? (Григорьев А.В.)</w:t>
      </w:r>
    </w:p>
    <w:p w:rsidR="004D4C6E" w:rsidRPr="00DB3AC0" w:rsidRDefault="004D4C6E" w:rsidP="009F565D">
      <w:pPr>
        <w:pStyle w:val="ListParagraph"/>
        <w:numPr>
          <w:ilvl w:val="0"/>
          <w:numId w:val="175"/>
        </w:numPr>
        <w:rPr>
          <w:szCs w:val="22"/>
        </w:rPr>
      </w:pPr>
      <w:r w:rsidRPr="00DB3AC0">
        <w:rPr>
          <w:szCs w:val="22"/>
        </w:rPr>
        <w:t>Станет ли когда-нибудь разработка/производство софта конвеерным? (Григорьев А.В.)</w:t>
      </w:r>
    </w:p>
    <w:p w:rsidR="004D4C6E" w:rsidRPr="00DB3AC0" w:rsidRDefault="004D4C6E" w:rsidP="009F565D">
      <w:pPr>
        <w:pStyle w:val="ListParagraph"/>
        <w:numPr>
          <w:ilvl w:val="0"/>
          <w:numId w:val="175"/>
        </w:numPr>
        <w:rPr>
          <w:szCs w:val="22"/>
        </w:rPr>
      </w:pPr>
      <w:r w:rsidRPr="00DB3AC0">
        <w:rPr>
          <w:szCs w:val="22"/>
        </w:rPr>
        <w:t>Как решаются проблемы разработки такие как: недостаточность трассировки, недостаточность контроля? (Грушевский А.А.)</w:t>
      </w:r>
    </w:p>
    <w:p w:rsidR="004D4C6E" w:rsidRPr="00DB3AC0" w:rsidRDefault="004D4C6E" w:rsidP="009F565D">
      <w:pPr>
        <w:pStyle w:val="ListParagraph"/>
        <w:numPr>
          <w:ilvl w:val="0"/>
          <w:numId w:val="175"/>
        </w:numPr>
        <w:rPr>
          <w:szCs w:val="22"/>
        </w:rPr>
      </w:pPr>
      <w:r w:rsidRPr="00DB3AC0">
        <w:rPr>
          <w:szCs w:val="22"/>
        </w:rPr>
        <w:t>Что такое бережливая разработка ПО? (Грушевский А.А.)</w:t>
      </w:r>
    </w:p>
    <w:p w:rsidR="004D4C6E" w:rsidRPr="00DB3AC0" w:rsidRDefault="004D4C6E" w:rsidP="009F565D">
      <w:pPr>
        <w:pStyle w:val="ListParagraph"/>
        <w:numPr>
          <w:ilvl w:val="0"/>
          <w:numId w:val="175"/>
        </w:numPr>
        <w:rPr>
          <w:szCs w:val="22"/>
        </w:rPr>
      </w:pPr>
      <w:r w:rsidRPr="00DB3AC0">
        <w:rPr>
          <w:szCs w:val="22"/>
        </w:rPr>
        <w:t>Если эти определения настолько похожи, то может их таки стоит объединить? (Ипатов А.Е.)</w:t>
      </w:r>
    </w:p>
    <w:p w:rsidR="004D4C6E" w:rsidRPr="00DB3AC0" w:rsidRDefault="004D4C6E" w:rsidP="009F565D">
      <w:pPr>
        <w:pStyle w:val="ListParagraph"/>
        <w:numPr>
          <w:ilvl w:val="0"/>
          <w:numId w:val="175"/>
        </w:numPr>
        <w:rPr>
          <w:szCs w:val="22"/>
        </w:rPr>
      </w:pPr>
      <w:r w:rsidRPr="00DB3AC0">
        <w:rPr>
          <w:szCs w:val="22"/>
        </w:rPr>
        <w:t>Какие главные отличия между процессами? (Ипатов А.Е.)</w:t>
      </w:r>
    </w:p>
    <w:p w:rsidR="004D4C6E" w:rsidRPr="00DB3AC0" w:rsidRDefault="004D4C6E" w:rsidP="009F565D">
      <w:pPr>
        <w:pStyle w:val="ListParagraph"/>
        <w:numPr>
          <w:ilvl w:val="0"/>
          <w:numId w:val="175"/>
        </w:numPr>
        <w:rPr>
          <w:szCs w:val="22"/>
        </w:rPr>
      </w:pPr>
      <w:r w:rsidRPr="00DB3AC0">
        <w:rPr>
          <w:szCs w:val="22"/>
        </w:rPr>
        <w:t>Различают ли их как-то на реальных проектах? (Ипатов А.Е.)</w:t>
      </w:r>
    </w:p>
    <w:p w:rsidR="004D4C6E" w:rsidRPr="00DB3AC0" w:rsidRDefault="004D4C6E" w:rsidP="009F565D">
      <w:pPr>
        <w:pStyle w:val="ListParagraph"/>
        <w:numPr>
          <w:ilvl w:val="0"/>
          <w:numId w:val="175"/>
        </w:numPr>
        <w:rPr>
          <w:szCs w:val="22"/>
        </w:rPr>
      </w:pPr>
      <w:r w:rsidRPr="00DB3AC0">
        <w:rPr>
          <w:szCs w:val="22"/>
        </w:rPr>
        <w:t>Кто чаще всего занимается реализацией того или иного процесса? (Ипатов А.Е.)</w:t>
      </w:r>
    </w:p>
    <w:p w:rsidR="004D4C6E" w:rsidRPr="00DB3AC0" w:rsidRDefault="004D4C6E" w:rsidP="009F565D">
      <w:pPr>
        <w:pStyle w:val="ListParagraph"/>
        <w:numPr>
          <w:ilvl w:val="0"/>
          <w:numId w:val="175"/>
        </w:numPr>
        <w:rPr>
          <w:szCs w:val="22"/>
        </w:rPr>
      </w:pPr>
      <w:r w:rsidRPr="00DB3AC0">
        <w:rPr>
          <w:szCs w:val="22"/>
        </w:rPr>
        <w:t>"Разработка - это каркас и на него что-то вешается". Что понимается под каркасом? Просто, на мой взгляд, разработка - это, в основном, процесс анализа и проектирования, те каркаса как такового быть не может. (Лебедев Н.А.)</w:t>
      </w:r>
    </w:p>
    <w:p w:rsidR="004D4C6E" w:rsidRPr="00DB3AC0" w:rsidRDefault="004D4C6E" w:rsidP="009F565D">
      <w:pPr>
        <w:pStyle w:val="ListParagraph"/>
        <w:numPr>
          <w:ilvl w:val="0"/>
          <w:numId w:val="175"/>
        </w:numPr>
        <w:rPr>
          <w:szCs w:val="22"/>
        </w:rPr>
      </w:pPr>
      <w:r w:rsidRPr="00DB3AC0">
        <w:rPr>
          <w:szCs w:val="22"/>
        </w:rPr>
        <w:t>Производству присущ недостаток контроля, но как такое может быть? Разве производство, особенно массовое, не предполагает этого? (Лебедев Н.А.)</w:t>
      </w:r>
    </w:p>
    <w:p w:rsidR="004D4C6E" w:rsidRPr="00DB3AC0" w:rsidRDefault="004D4C6E" w:rsidP="009F565D">
      <w:pPr>
        <w:pStyle w:val="ListParagraph"/>
        <w:numPr>
          <w:ilvl w:val="0"/>
          <w:numId w:val="175"/>
        </w:numPr>
        <w:rPr>
          <w:szCs w:val="22"/>
        </w:rPr>
      </w:pPr>
      <w:r w:rsidRPr="00DB3AC0">
        <w:rPr>
          <w:szCs w:val="22"/>
        </w:rPr>
        <w:lastRenderedPageBreak/>
        <w:t>Почему разработка и производства ПО аналогична разработке техники? Да, эти вещи близки, но если говорить о разработке, то тут скорее второе является частью первого.  (Лебедев Н.А.)</w:t>
      </w:r>
    </w:p>
    <w:p w:rsidR="004D4C6E" w:rsidRPr="00DB3AC0" w:rsidRDefault="004D4C6E" w:rsidP="009F565D">
      <w:pPr>
        <w:pStyle w:val="ListParagraph"/>
        <w:numPr>
          <w:ilvl w:val="0"/>
          <w:numId w:val="175"/>
        </w:numPr>
        <w:rPr>
          <w:szCs w:val="22"/>
        </w:rPr>
      </w:pPr>
      <w:r w:rsidRPr="00DB3AC0">
        <w:rPr>
          <w:szCs w:val="22"/>
        </w:rPr>
        <w:t>Можно ли реализацию, написание кода отнести к разработке? (Михальцова А.Ю.)</w:t>
      </w:r>
    </w:p>
    <w:p w:rsidR="004D4C6E" w:rsidRPr="00DB3AC0" w:rsidRDefault="004D4C6E" w:rsidP="009F565D">
      <w:pPr>
        <w:pStyle w:val="ListParagraph"/>
        <w:numPr>
          <w:ilvl w:val="0"/>
          <w:numId w:val="175"/>
        </w:numPr>
        <w:rPr>
          <w:szCs w:val="22"/>
        </w:rPr>
      </w:pPr>
      <w:r w:rsidRPr="00DB3AC0">
        <w:rPr>
          <w:szCs w:val="22"/>
        </w:rPr>
        <w:t>Как лучше организовать часть жизненного цикла: разработка до производства или наоборот? (Михальцова А.Ю.)</w:t>
      </w:r>
    </w:p>
    <w:p w:rsidR="004D4C6E" w:rsidRPr="00DB3AC0" w:rsidRDefault="004D4C6E" w:rsidP="009F565D">
      <w:pPr>
        <w:pStyle w:val="ListParagraph"/>
        <w:numPr>
          <w:ilvl w:val="0"/>
          <w:numId w:val="175"/>
        </w:numPr>
        <w:rPr>
          <w:szCs w:val="22"/>
        </w:rPr>
      </w:pPr>
      <w:r w:rsidRPr="00DB3AC0">
        <w:rPr>
          <w:szCs w:val="22"/>
        </w:rPr>
        <w:t>Что подразумевается под сырьем в определении производства? (Михальцова А.Ю.)</w:t>
      </w:r>
    </w:p>
    <w:p w:rsidR="004D4C6E" w:rsidRPr="00DB3AC0" w:rsidRDefault="004D4C6E" w:rsidP="009F565D">
      <w:pPr>
        <w:pStyle w:val="ListParagraph"/>
        <w:numPr>
          <w:ilvl w:val="0"/>
          <w:numId w:val="175"/>
        </w:numPr>
        <w:rPr>
          <w:szCs w:val="22"/>
        </w:rPr>
      </w:pPr>
      <w:r w:rsidRPr="00DB3AC0">
        <w:rPr>
          <w:szCs w:val="22"/>
        </w:rPr>
        <w:t>Долго ли просуществует компания, которая занимается только разработкой? А только производством? (Ровдо Д.И.)</w:t>
      </w:r>
    </w:p>
    <w:p w:rsidR="004D4C6E" w:rsidRPr="00DB3AC0" w:rsidRDefault="004D4C6E" w:rsidP="009F565D">
      <w:pPr>
        <w:pStyle w:val="ListParagraph"/>
        <w:numPr>
          <w:ilvl w:val="0"/>
          <w:numId w:val="175"/>
        </w:numPr>
        <w:rPr>
          <w:szCs w:val="22"/>
        </w:rPr>
      </w:pPr>
      <w:r w:rsidRPr="00DB3AC0">
        <w:rPr>
          <w:szCs w:val="22"/>
        </w:rPr>
        <w:t>Какие виды производства различают и их особенности? (Трубач Г.Г.)</w:t>
      </w:r>
    </w:p>
    <w:p w:rsidR="004D4C6E" w:rsidRPr="00DB3AC0" w:rsidRDefault="004D4C6E" w:rsidP="009F565D">
      <w:pPr>
        <w:pStyle w:val="ListParagraph"/>
        <w:numPr>
          <w:ilvl w:val="0"/>
          <w:numId w:val="175"/>
        </w:numPr>
        <w:rPr>
          <w:szCs w:val="22"/>
        </w:rPr>
      </w:pPr>
      <w:r w:rsidRPr="00DB3AC0">
        <w:rPr>
          <w:szCs w:val="22"/>
        </w:rPr>
        <w:t>Разработка входит в производство или нет? (Трубач Г.Г.)</w:t>
      </w:r>
    </w:p>
    <w:p w:rsidR="004D4C6E" w:rsidRPr="00DB3AC0" w:rsidRDefault="004D4C6E" w:rsidP="009F565D">
      <w:pPr>
        <w:pStyle w:val="ListParagraph"/>
        <w:numPr>
          <w:ilvl w:val="0"/>
          <w:numId w:val="175"/>
        </w:numPr>
        <w:rPr>
          <w:szCs w:val="22"/>
        </w:rPr>
      </w:pPr>
      <w:r w:rsidRPr="00DB3AC0">
        <w:rPr>
          <w:szCs w:val="22"/>
        </w:rPr>
        <w:t>Пример неправильного выбора методологии. Как поступать в такой ситуации? (Ярошевич Я.О.)</w:t>
      </w:r>
    </w:p>
    <w:p w:rsidR="004D4C6E" w:rsidRPr="00DB3AC0" w:rsidRDefault="004D4C6E" w:rsidP="009F565D">
      <w:pPr>
        <w:pStyle w:val="ListParagraph"/>
        <w:numPr>
          <w:ilvl w:val="0"/>
          <w:numId w:val="175"/>
        </w:numPr>
        <w:rPr>
          <w:szCs w:val="22"/>
        </w:rPr>
      </w:pPr>
      <w:r w:rsidRPr="00DB3AC0">
        <w:rPr>
          <w:szCs w:val="22"/>
        </w:rPr>
        <w:t>Бережливая разработка ПО (Ярошевич Я.О.)</w:t>
      </w:r>
    </w:p>
    <w:p w:rsidR="00115947" w:rsidRPr="00DB3AC0" w:rsidRDefault="004D4C6E" w:rsidP="009F565D">
      <w:pPr>
        <w:pStyle w:val="ListParagraph"/>
        <w:numPr>
          <w:ilvl w:val="0"/>
          <w:numId w:val="175"/>
        </w:numPr>
        <w:rPr>
          <w:szCs w:val="22"/>
        </w:rPr>
      </w:pPr>
      <w:r w:rsidRPr="00DB3AC0">
        <w:rPr>
          <w:szCs w:val="22"/>
        </w:rPr>
        <w:t>Можно ли избежать всех проблем разработки ПО? (Ярошевич Я.О.)</w:t>
      </w:r>
    </w:p>
    <w:p w:rsidR="00F42B29" w:rsidRDefault="00F42B29" w:rsidP="00DF0F58">
      <w:pPr>
        <w:pStyle w:val="Heading4"/>
        <w:jc w:val="both"/>
        <w:rPr>
          <w:i w:val="0"/>
          <w:sz w:val="24"/>
          <w:szCs w:val="24"/>
          <w:lang w:val="ru-RU"/>
        </w:rPr>
      </w:pPr>
      <w:r w:rsidRPr="00F42B29">
        <w:rPr>
          <w:i w:val="0"/>
          <w:sz w:val="24"/>
          <w:szCs w:val="24"/>
          <w:lang w:val="ru-RU"/>
        </w:rPr>
        <w:t>Парадигмы программирования</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Что представляет собой стек-ориентированное программирование? </w:t>
      </w:r>
      <w:r w:rsidRPr="005F5AAB">
        <w:rPr>
          <w:szCs w:val="22"/>
        </w:rPr>
        <w:t>(Белый А.А.)</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парадигмы являются основными для определения языка программирования? </w:t>
      </w:r>
      <w:r w:rsidRPr="005F5AAB">
        <w:rPr>
          <w:szCs w:val="22"/>
        </w:rPr>
        <w:t>(Белый А.А.)</w:t>
      </w:r>
    </w:p>
    <w:p w:rsidR="003B21AF" w:rsidRPr="005F5AAB" w:rsidRDefault="003B21AF" w:rsidP="00DF0F58">
      <w:pPr>
        <w:pStyle w:val="ListParagraph"/>
        <w:numPr>
          <w:ilvl w:val="0"/>
          <w:numId w:val="53"/>
        </w:numPr>
        <w:jc w:val="both"/>
        <w:rPr>
          <w:rFonts w:eastAsia="Tahoma" w:cs="Tahoma"/>
          <w:szCs w:val="22"/>
        </w:rPr>
      </w:pPr>
      <w:r w:rsidRPr="005F5AAB">
        <w:rPr>
          <w:bCs/>
          <w:szCs w:val="22"/>
        </w:rPr>
        <w:t>Какие основные отличия нестрого программирования от строгого?</w:t>
      </w:r>
      <w:r w:rsidRPr="005F5AAB">
        <w:rPr>
          <w:rFonts w:eastAsia="Tahoma" w:cs="Tahoma"/>
          <w:bCs/>
          <w:szCs w:val="22"/>
        </w:rPr>
        <w:t xml:space="preserve">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rStyle w:val="a4"/>
          <w:bCs/>
          <w:strike w:val="0"/>
          <w:szCs w:val="22"/>
        </w:rPr>
        <w:t xml:space="preserve">Где используется или использовалось табличное программирование?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есть примеры языков, поддерживающих матричное программирование? Сейчас такие языки программирования где-нибудь используются?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Почему нет языка, чётко воплощающего одну и только одну парадигму программирования?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 xml:space="preserve">Табличное программирование способно выступить хорошим </w:t>
      </w:r>
      <w:r w:rsidRPr="005F5AAB">
        <w:rPr>
          <w:szCs w:val="22"/>
          <w:lang w:val="de-DE"/>
        </w:rPr>
        <w:t xml:space="preserve">ORM?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А возможно написать язык без использования парадигмы на уровне значений?</w:t>
      </w:r>
      <w:r w:rsidRPr="005F5AAB">
        <w:rPr>
          <w:rFonts w:eastAsia="Tahoma" w:cs="Tahoma"/>
          <w:szCs w:val="22"/>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rStyle w:val="a4"/>
          <w:bCs/>
          <w:strike w:val="0"/>
          <w:szCs w:val="22"/>
        </w:rPr>
        <w:t>Были ли попытки обобщить все эти парадигмы в единое целое для создания самого универсального языка программирования? Чем они закончились и почему?</w:t>
      </w:r>
      <w:r w:rsidRPr="005F5AAB">
        <w:rPr>
          <w:rFonts w:eastAsia="Tahoma" w:cs="Tahoma"/>
          <w:szCs w:val="22"/>
          <w:lang w:val="en-US"/>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szCs w:val="22"/>
        </w:rPr>
        <w:t>Возможно ли существование языка программирования, который поддерживает лишь одну парадигму?</w:t>
      </w:r>
      <w:r w:rsidRPr="005F5AAB">
        <w:rPr>
          <w:rFonts w:eastAsia="Tahoma" w:cs="Tahoma"/>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Есть ли парадигма, которая очевидно превосходит другие парадигмы? Или у всех есть как плюсы, так и минусы?</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Почему ООП стал так популярен?</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Почему в нашем университете нас знакомили только с ООП?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Есть ли язык, который поддерживает все парадигмы, и делает ли это его лучшим языком? </w:t>
      </w:r>
      <w:r w:rsidRPr="005F5AAB">
        <w:rPr>
          <w:szCs w:val="22"/>
        </w:rPr>
        <w:t>(Григорьев А.В.)</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преимущества одних парадигм перед другими, когда это критически?</w:t>
      </w:r>
      <w:r w:rsidRPr="005F5AAB">
        <w:rPr>
          <w:rFonts w:eastAsia="Tahoma" w:cs="Tahoma"/>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lastRenderedPageBreak/>
        <w:t>Что т</w:t>
      </w:r>
      <w:r>
        <w:rPr>
          <w:rStyle w:val="a4"/>
          <w:bCs/>
          <w:strike w:val="0"/>
          <w:szCs w:val="22"/>
        </w:rPr>
        <w:t>акое матричное программирование?</w:t>
      </w:r>
      <w:r w:rsidRPr="005F5AAB">
        <w:rPr>
          <w:rStyle w:val="a4"/>
          <w:bCs/>
          <w:strike w:val="0"/>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В каких случаях использование одной или другой парадигмы значительно упрощает код или увеличивает скорость написания программы? (Грушевский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Почему эзотерическая парадигма не воспринимается всерьёз?</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Style w:val="a4"/>
          <w:rFonts w:eastAsia="Tahoma" w:cs="Tahoma"/>
          <w:bCs/>
          <w:strike w:val="0"/>
          <w:szCs w:val="22"/>
        </w:rPr>
      </w:pPr>
      <w:r w:rsidRPr="005F5AAB">
        <w:rPr>
          <w:rStyle w:val="a4"/>
          <w:bCs/>
          <w:strike w:val="0"/>
          <w:szCs w:val="22"/>
        </w:rPr>
        <w:t xml:space="preserve">Где применяется табличная парадигма? </w:t>
      </w:r>
      <w:r w:rsidRPr="005F5AAB">
        <w:rPr>
          <w:szCs w:val="22"/>
        </w:rPr>
        <w:t>(Ипатов А.Е.)</w:t>
      </w:r>
    </w:p>
    <w:p w:rsidR="003B21AF" w:rsidRPr="005F5AAB" w:rsidRDefault="003B21AF" w:rsidP="00DF0F58">
      <w:pPr>
        <w:pStyle w:val="ListParagraph"/>
        <w:numPr>
          <w:ilvl w:val="0"/>
          <w:numId w:val="53"/>
        </w:numPr>
        <w:jc w:val="both"/>
        <w:rPr>
          <w:szCs w:val="22"/>
        </w:rPr>
      </w:pPr>
      <w:r w:rsidRPr="005F5AAB">
        <w:rPr>
          <w:szCs w:val="22"/>
        </w:rPr>
        <w:t>Расскажите про скалярную парадигму.</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представляют собой "нестрогие функции"?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szCs w:val="22"/>
        </w:rPr>
        <w:t>Как возникают парадигмы программирования? (Михальцова А.Ю.)</w:t>
      </w:r>
    </w:p>
    <w:p w:rsidR="003B21AF" w:rsidRPr="005F5AAB" w:rsidRDefault="003B21AF" w:rsidP="00DF0F58">
      <w:pPr>
        <w:pStyle w:val="ListParagraph"/>
        <w:numPr>
          <w:ilvl w:val="0"/>
          <w:numId w:val="53"/>
        </w:numPr>
        <w:jc w:val="both"/>
        <w:rPr>
          <w:szCs w:val="22"/>
        </w:rPr>
      </w:pPr>
      <w:r w:rsidRPr="005F5AAB">
        <w:rPr>
          <w:szCs w:val="22"/>
        </w:rPr>
        <w:t>К какой парадигме можно отнести язык R?</w:t>
      </w:r>
      <w:r w:rsidRPr="005F5AAB">
        <w:rPr>
          <w:rFonts w:eastAsia="Tahoma" w:cs="Tahoma"/>
          <w:szCs w:val="22"/>
        </w:rPr>
        <w:t xml:space="preserve">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Чем отличаются табличная и матричная парадигма?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представляет собой парадигма "обмен сообщениями"? </w:t>
      </w:r>
      <w:r w:rsidRPr="005F5AAB">
        <w:rPr>
          <w:szCs w:val="22"/>
        </w:rPr>
        <w:t>(Ровдо Д.И.)</w:t>
      </w:r>
    </w:p>
    <w:p w:rsidR="003B21AF" w:rsidRPr="005F5AAB" w:rsidRDefault="003B21AF" w:rsidP="00DF0F58">
      <w:pPr>
        <w:pStyle w:val="ListParagraph"/>
        <w:numPr>
          <w:ilvl w:val="0"/>
          <w:numId w:val="53"/>
        </w:numPr>
        <w:jc w:val="both"/>
        <w:rPr>
          <w:szCs w:val="22"/>
        </w:rPr>
      </w:pPr>
      <w:r w:rsidRPr="005F5AAB">
        <w:rPr>
          <w:szCs w:val="22"/>
        </w:rPr>
        <w:t xml:space="preserve">В чем </w:t>
      </w:r>
      <w:r>
        <w:rPr>
          <w:szCs w:val="22"/>
        </w:rPr>
        <w:t>заключаются особенности</w:t>
      </w:r>
      <w:r w:rsidRPr="005F5AAB">
        <w:rPr>
          <w:szCs w:val="22"/>
        </w:rPr>
        <w:t xml:space="preserve"> языка «Cat»?</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обозначает термин табличное программирование? </w:t>
      </w:r>
      <w:r>
        <w:rPr>
          <w:rStyle w:val="a4"/>
          <w:bCs/>
          <w:strike w:val="0"/>
          <w:szCs w:val="22"/>
        </w:rPr>
        <w:t>Т</w:t>
      </w:r>
      <w:r w:rsidRPr="005F5AAB">
        <w:rPr>
          <w:rStyle w:val="a4"/>
          <w:bCs/>
          <w:strike w:val="0"/>
          <w:szCs w:val="22"/>
        </w:rPr>
        <w:t>абличное программирование — это как программа, в которой все данные находятся в базе данных?</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минусы ООП?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АОП? (Трубач Г.Г.)</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Что такое строгие и нестрогие функции?</w:t>
      </w:r>
      <w:r w:rsidRPr="005F5AAB">
        <w:rPr>
          <w:szCs w:val="22"/>
        </w:rPr>
        <w:t xml:space="preserve">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атом в парадигме на уровне функций? (Трубач Г.Г.)</w:t>
      </w:r>
    </w:p>
    <w:p w:rsidR="003B21AF" w:rsidRPr="005F5AAB" w:rsidRDefault="003B21AF" w:rsidP="00DF0F58">
      <w:pPr>
        <w:pStyle w:val="ListParagraph"/>
        <w:numPr>
          <w:ilvl w:val="0"/>
          <w:numId w:val="53"/>
        </w:numPr>
        <w:jc w:val="both"/>
        <w:rPr>
          <w:szCs w:val="22"/>
        </w:rPr>
      </w:pPr>
      <w:r w:rsidRPr="005F5AAB">
        <w:rPr>
          <w:szCs w:val="22"/>
        </w:rPr>
        <w:t>Где используется процедурная парадигма?</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Когда и при каких обстоятельствах появился термин "парадигма программирования»?</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С какими языками связана обобщенная парадигма?</w:t>
      </w:r>
      <w:r w:rsidRPr="005F5AAB">
        <w:rPr>
          <w:rFonts w:eastAsia="Tahoma" w:cs="Tahoma"/>
          <w:szCs w:val="22"/>
        </w:rPr>
        <w:t xml:space="preserve"> </w:t>
      </w:r>
      <w:r w:rsidRPr="005F5AAB">
        <w:rPr>
          <w:szCs w:val="22"/>
        </w:rPr>
        <w:t>(Ярошевич Я.О.)</w:t>
      </w:r>
    </w:p>
    <w:p w:rsidR="003B21AF" w:rsidRPr="00656CC3" w:rsidRDefault="003B21AF" w:rsidP="00DF0F58">
      <w:pPr>
        <w:pStyle w:val="ListParagraph"/>
        <w:numPr>
          <w:ilvl w:val="0"/>
          <w:numId w:val="53"/>
        </w:numPr>
        <w:jc w:val="both"/>
        <w:rPr>
          <w:rFonts w:eastAsia="Tahoma" w:cs="Tahoma"/>
          <w:szCs w:val="22"/>
        </w:rPr>
      </w:pPr>
      <w:r>
        <w:rPr>
          <w:szCs w:val="22"/>
        </w:rPr>
        <w:t>Что означает</w:t>
      </w:r>
      <w:r w:rsidRPr="005F5AAB">
        <w:rPr>
          <w:szCs w:val="22"/>
        </w:rPr>
        <w:t xml:space="preserve"> парадигма "обмен сообщениями»? (Ярошевич Я.О.)</w:t>
      </w:r>
    </w:p>
    <w:p w:rsidR="00F42B29" w:rsidRDefault="00F42B29" w:rsidP="00DF0F58">
      <w:pPr>
        <w:pStyle w:val="Heading4"/>
        <w:jc w:val="both"/>
        <w:rPr>
          <w:i w:val="0"/>
          <w:sz w:val="24"/>
          <w:szCs w:val="24"/>
          <w:lang w:val="ru-RU"/>
        </w:rPr>
      </w:pPr>
      <w:r w:rsidRPr="00F42B29">
        <w:rPr>
          <w:i w:val="0"/>
          <w:sz w:val="24"/>
          <w:szCs w:val="24"/>
          <w:lang w:val="ru-RU"/>
        </w:rPr>
        <w:t>Стили программирования</w:t>
      </w:r>
    </w:p>
    <w:p w:rsidR="009F7F1D" w:rsidRPr="001953FE" w:rsidRDefault="009F7F1D" w:rsidP="00DF0F58">
      <w:pPr>
        <w:pStyle w:val="ListParagraph"/>
        <w:numPr>
          <w:ilvl w:val="0"/>
          <w:numId w:val="3"/>
        </w:numPr>
        <w:spacing w:after="160" w:line="259" w:lineRule="auto"/>
        <w:jc w:val="both"/>
        <w:rPr>
          <w:szCs w:val="22"/>
        </w:rPr>
      </w:pPr>
      <w:r w:rsidRPr="001953FE">
        <w:rPr>
          <w:szCs w:val="22"/>
        </w:rPr>
        <w:t>С какой целью создана функция eval?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Как осуществляется замена условного оператора полиморфизмом?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Для ООП есть подход с использованием uml-диаграмм. А какой подобный подход есть для функциональных языков? (Белый А.А.)</w:t>
      </w:r>
    </w:p>
    <w:p w:rsidR="009F7F1D" w:rsidRPr="001953FE" w:rsidRDefault="009F7F1D" w:rsidP="00DF0F58">
      <w:pPr>
        <w:pStyle w:val="ListParagraph"/>
        <w:numPr>
          <w:ilvl w:val="0"/>
          <w:numId w:val="3"/>
        </w:numPr>
        <w:jc w:val="both"/>
        <w:rPr>
          <w:szCs w:val="22"/>
        </w:rPr>
      </w:pPr>
      <w:r w:rsidRPr="001953FE">
        <w:rPr>
          <w:szCs w:val="22"/>
        </w:rPr>
        <w:t>Какие стили программирования используются в разработке мобильных приложений? (Борисевич П.И.)</w:t>
      </w:r>
    </w:p>
    <w:p w:rsidR="009F7F1D" w:rsidRPr="001953FE" w:rsidRDefault="009F7F1D" w:rsidP="00DF0F58">
      <w:pPr>
        <w:pStyle w:val="ListParagraph"/>
        <w:numPr>
          <w:ilvl w:val="0"/>
          <w:numId w:val="3"/>
        </w:numPr>
        <w:jc w:val="both"/>
        <w:rPr>
          <w:szCs w:val="22"/>
        </w:rPr>
      </w:pPr>
      <w:r w:rsidRPr="001953FE">
        <w:rPr>
          <w:szCs w:val="22"/>
        </w:rPr>
        <w:t>Какие методы рефакторинга на ваш взгляд самые интересные? (Борисевич П.И.)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Чем стили программирования отличаются от парадигм программирования? (Борисевич П.И.)</w:t>
      </w:r>
    </w:p>
    <w:p w:rsidR="009F7F1D" w:rsidRPr="001953FE" w:rsidRDefault="009F7F1D" w:rsidP="00DF0F58">
      <w:pPr>
        <w:pStyle w:val="ListParagraph"/>
        <w:numPr>
          <w:ilvl w:val="0"/>
          <w:numId w:val="3"/>
        </w:numPr>
        <w:jc w:val="both"/>
        <w:rPr>
          <w:szCs w:val="22"/>
        </w:rPr>
      </w:pPr>
      <w:r w:rsidRPr="001953FE">
        <w:rPr>
          <w:szCs w:val="22"/>
        </w:rPr>
        <w:t>При других стилях программирования кроме ООП наследование запрещено/не используется? (Гетьман С.И.)</w:t>
      </w:r>
    </w:p>
    <w:p w:rsidR="009F7F1D" w:rsidRPr="001953FE" w:rsidRDefault="009F7F1D" w:rsidP="00DF0F58">
      <w:pPr>
        <w:pStyle w:val="ListParagraph"/>
        <w:numPr>
          <w:ilvl w:val="0"/>
          <w:numId w:val="3"/>
        </w:numPr>
        <w:jc w:val="both"/>
        <w:rPr>
          <w:szCs w:val="22"/>
        </w:rPr>
      </w:pPr>
      <w:r w:rsidRPr="001953FE">
        <w:rPr>
          <w:szCs w:val="22"/>
        </w:rPr>
        <w:t>Были ли до Роберта Мартина попытки обозначить и унифицировать понятие "clean code"? (Гетьман С.И.)</w:t>
      </w:r>
    </w:p>
    <w:p w:rsidR="009F7F1D" w:rsidRPr="001953FE" w:rsidRDefault="009F7F1D" w:rsidP="00DF0F58">
      <w:pPr>
        <w:pStyle w:val="ListParagraph"/>
        <w:numPr>
          <w:ilvl w:val="0"/>
          <w:numId w:val="3"/>
        </w:numPr>
        <w:jc w:val="both"/>
        <w:rPr>
          <w:szCs w:val="22"/>
        </w:rPr>
      </w:pPr>
      <w:r w:rsidRPr="001953FE">
        <w:rPr>
          <w:szCs w:val="22"/>
        </w:rPr>
        <w:t>Как программисты пришли к необходимости следовать clean code? (Гетьман С.И.)</w:t>
      </w:r>
    </w:p>
    <w:p w:rsidR="009F7F1D" w:rsidRPr="001953FE" w:rsidRDefault="009F7F1D" w:rsidP="00DF0F58">
      <w:pPr>
        <w:pStyle w:val="ListParagraph"/>
        <w:numPr>
          <w:ilvl w:val="0"/>
          <w:numId w:val="3"/>
        </w:numPr>
        <w:jc w:val="both"/>
        <w:rPr>
          <w:szCs w:val="22"/>
        </w:rPr>
      </w:pPr>
      <w:r w:rsidRPr="001953FE">
        <w:rPr>
          <w:szCs w:val="22"/>
        </w:rPr>
        <w:t>Должен ли clean code в различных языках быть реализован одинаково? (Гетьман С.И.)</w:t>
      </w:r>
    </w:p>
    <w:p w:rsidR="009F7F1D" w:rsidRPr="001953FE" w:rsidRDefault="009F7F1D" w:rsidP="00DF0F58">
      <w:pPr>
        <w:pStyle w:val="ListParagraph"/>
        <w:numPr>
          <w:ilvl w:val="0"/>
          <w:numId w:val="3"/>
        </w:numPr>
        <w:jc w:val="both"/>
        <w:rPr>
          <w:szCs w:val="22"/>
        </w:rPr>
      </w:pPr>
      <w:r w:rsidRPr="001953FE">
        <w:rPr>
          <w:szCs w:val="22"/>
        </w:rPr>
        <w:lastRenderedPageBreak/>
        <w:t>Есть такое пожелание к clean code: если метод private, то имя его должно быть длинным. А какая максимальная длина допустима? (Гетьман С.И.)</w:t>
      </w:r>
    </w:p>
    <w:p w:rsidR="009F7F1D" w:rsidRPr="001953FE" w:rsidRDefault="009F7F1D" w:rsidP="00DF0F58">
      <w:pPr>
        <w:pStyle w:val="ListParagraph"/>
        <w:numPr>
          <w:ilvl w:val="0"/>
          <w:numId w:val="3"/>
        </w:numPr>
        <w:jc w:val="both"/>
        <w:rPr>
          <w:szCs w:val="22"/>
        </w:rPr>
      </w:pPr>
      <w:r w:rsidRPr="001953FE">
        <w:rPr>
          <w:szCs w:val="22"/>
        </w:rPr>
        <w:t>Всегда задаю этот вопрос: какое количество аргументов в функции приемлемо? (Гетьман С.И.)</w:t>
      </w:r>
    </w:p>
    <w:p w:rsidR="009F7F1D" w:rsidRPr="001953FE" w:rsidRDefault="009F7F1D" w:rsidP="00DF0F58">
      <w:pPr>
        <w:pStyle w:val="ListParagraph"/>
        <w:numPr>
          <w:ilvl w:val="0"/>
          <w:numId w:val="3"/>
        </w:numPr>
        <w:jc w:val="both"/>
        <w:rPr>
          <w:szCs w:val="22"/>
        </w:rPr>
      </w:pPr>
      <w:r w:rsidRPr="001953FE">
        <w:rPr>
          <w:szCs w:val="22"/>
        </w:rPr>
        <w:t>Необходимо ли всегда, вне зависимости от сложности проекта, производить рефакторинг? (Гетьман С.И.)</w:t>
      </w:r>
    </w:p>
    <w:p w:rsidR="009F7F1D" w:rsidRPr="001953FE" w:rsidRDefault="009F7F1D" w:rsidP="00DF0F58">
      <w:pPr>
        <w:pStyle w:val="ListParagraph"/>
        <w:numPr>
          <w:ilvl w:val="0"/>
          <w:numId w:val="3"/>
        </w:numPr>
        <w:jc w:val="both"/>
        <w:rPr>
          <w:szCs w:val="22"/>
        </w:rPr>
      </w:pPr>
      <w:r w:rsidRPr="001953FE">
        <w:rPr>
          <w:szCs w:val="22"/>
        </w:rPr>
        <w:t xml:space="preserve">По Р. Мартину 10 строк в методе - уже перебор. А есть ли алгоритмы, которые не уложить в эти 10 строк? Как их "подгоняют" под требования </w:t>
      </w:r>
      <w:r w:rsidRPr="001953FE">
        <w:rPr>
          <w:szCs w:val="22"/>
          <w:lang w:val="en-US"/>
        </w:rPr>
        <w:t>cl</w:t>
      </w:r>
      <w:r w:rsidRPr="001953FE">
        <w:rPr>
          <w:szCs w:val="22"/>
        </w:rPr>
        <w:t>ean code? (Гетьман С.И.)</w:t>
      </w:r>
    </w:p>
    <w:p w:rsidR="009F7F1D" w:rsidRPr="001953FE" w:rsidRDefault="009F7F1D" w:rsidP="00DF0F58">
      <w:pPr>
        <w:pStyle w:val="ListParagraph"/>
        <w:numPr>
          <w:ilvl w:val="0"/>
          <w:numId w:val="3"/>
        </w:numPr>
        <w:jc w:val="both"/>
        <w:rPr>
          <w:szCs w:val="22"/>
        </w:rPr>
      </w:pPr>
      <w:r w:rsidRPr="001953FE">
        <w:rPr>
          <w:szCs w:val="22"/>
          <w:lang w:val="en-US"/>
        </w:rPr>
        <w:t>C</w:t>
      </w:r>
      <w:r w:rsidRPr="001953FE">
        <w:rPr>
          <w:szCs w:val="22"/>
        </w:rPr>
        <w:t>lean code приемлем для языков низкого уровня, таких как ASM? Или же это исключительно порождение ООП? (Гетьман С.И.)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Можно ли усовершенствовать clean code или этот набор требований не нуждается в дополнении? (Гетьман С.И.)</w:t>
      </w:r>
    </w:p>
    <w:p w:rsidR="009F7F1D" w:rsidRPr="001953FE" w:rsidRDefault="009F7F1D" w:rsidP="00DF0F58">
      <w:pPr>
        <w:pStyle w:val="ListParagraph"/>
        <w:numPr>
          <w:ilvl w:val="0"/>
          <w:numId w:val="4"/>
        </w:numPr>
        <w:spacing w:after="160" w:line="259" w:lineRule="auto"/>
        <w:jc w:val="both"/>
        <w:rPr>
          <w:szCs w:val="22"/>
        </w:rPr>
      </w:pPr>
      <w:r w:rsidRPr="001953FE">
        <w:rPr>
          <w:szCs w:val="22"/>
        </w:rPr>
        <w:t>Существуют ли языки, которые рассчитаны на использование конкретного стиля? (Григорьев А.В.)</w:t>
      </w:r>
    </w:p>
    <w:p w:rsidR="009F7F1D" w:rsidRPr="00CB248C" w:rsidRDefault="009F7F1D" w:rsidP="00DF0F58">
      <w:pPr>
        <w:pStyle w:val="ListParagraph"/>
        <w:numPr>
          <w:ilvl w:val="0"/>
          <w:numId w:val="4"/>
        </w:numPr>
        <w:spacing w:after="160" w:line="259" w:lineRule="auto"/>
        <w:jc w:val="both"/>
        <w:rPr>
          <w:szCs w:val="22"/>
        </w:rPr>
      </w:pPr>
      <w:r w:rsidRPr="001953FE">
        <w:rPr>
          <w:szCs w:val="22"/>
        </w:rPr>
        <w:t xml:space="preserve">Если стили программирования можно сравнить со стилями одежды, то существует ли мода в программировании? То есть, бывает ли, что в какой-то момент времени модно писать в </w:t>
      </w:r>
      <w:r w:rsidRPr="00CB248C">
        <w:rPr>
          <w:szCs w:val="22"/>
        </w:rPr>
        <w:t>каком-то стиле?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Почему clean code для разных языков различается? С чем это связано?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Каков</w:t>
      </w:r>
      <w:r w:rsidRPr="00CB248C">
        <w:rPr>
          <w:szCs w:val="22"/>
          <w:lang w:val="en-US"/>
        </w:rPr>
        <w:t xml:space="preserve"> clean code </w:t>
      </w:r>
      <w:r w:rsidRPr="00CB248C">
        <w:rPr>
          <w:szCs w:val="22"/>
        </w:rPr>
        <w:t>для</w:t>
      </w:r>
      <w:r w:rsidRPr="00CB248C">
        <w:rPr>
          <w:szCs w:val="22"/>
          <w:lang w:val="en-US"/>
        </w:rPr>
        <w:t xml:space="preserve"> </w:t>
      </w:r>
      <w:r w:rsidRPr="00CB248C">
        <w:rPr>
          <w:szCs w:val="22"/>
        </w:rPr>
        <w:t>языка</w:t>
      </w:r>
      <w:r w:rsidRPr="00CB248C">
        <w:rPr>
          <w:szCs w:val="22"/>
          <w:lang w:val="en-US"/>
        </w:rPr>
        <w:t xml:space="preserve"> Assembler? </w:t>
      </w:r>
      <w:r w:rsidRPr="00CB248C">
        <w:rPr>
          <w:szCs w:val="22"/>
        </w:rPr>
        <w:t>(Григорьев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На что делать упор, а чем пренебрегать: понятностью или скоростью? (Григорьев А.В.)</w:t>
      </w:r>
    </w:p>
    <w:p w:rsidR="00BE323C" w:rsidRPr="00CB248C" w:rsidRDefault="00BE323C" w:rsidP="00DF0F58">
      <w:pPr>
        <w:pStyle w:val="ListParagraph"/>
        <w:numPr>
          <w:ilvl w:val="0"/>
          <w:numId w:val="4"/>
        </w:numPr>
        <w:spacing w:after="160" w:line="259" w:lineRule="auto"/>
        <w:jc w:val="both"/>
        <w:rPr>
          <w:szCs w:val="22"/>
        </w:rPr>
      </w:pPr>
      <w:r w:rsidRPr="00CB248C">
        <w:rPr>
          <w:szCs w:val="22"/>
        </w:rPr>
        <w:t>Какой из стилей программирования является классическим стилем?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Что представляет из себя "выделение метода"?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Является ли знание каких-то основ "клин кода" критическим при устройстве на работу, работе в каком-то реальном проекте? (Ипатов А.Е.)</w:t>
      </w:r>
    </w:p>
    <w:p w:rsidR="009F7F1D" w:rsidRPr="00CA7E7F" w:rsidRDefault="00BE323C" w:rsidP="00DF0F58">
      <w:pPr>
        <w:pStyle w:val="ListParagraph"/>
        <w:numPr>
          <w:ilvl w:val="0"/>
          <w:numId w:val="4"/>
        </w:numPr>
        <w:spacing w:after="160" w:line="259" w:lineRule="auto"/>
        <w:jc w:val="both"/>
        <w:rPr>
          <w:szCs w:val="22"/>
        </w:rPr>
      </w:pPr>
      <w:r w:rsidRPr="00CA7E7F">
        <w:rPr>
          <w:szCs w:val="22"/>
        </w:rPr>
        <w:t xml:space="preserve">Как осуществляется процесс рефакторинга? </w:t>
      </w:r>
      <w:r w:rsidR="009F7F1D" w:rsidRPr="00CA7E7F">
        <w:rPr>
          <w:szCs w:val="22"/>
        </w:rPr>
        <w:t>(Ипатов А.Е.)</w:t>
      </w:r>
    </w:p>
    <w:p w:rsidR="00CB248C" w:rsidRPr="00CA7E7F" w:rsidRDefault="00CA7E7F" w:rsidP="00DF0F58">
      <w:pPr>
        <w:pStyle w:val="ListParagraph"/>
        <w:numPr>
          <w:ilvl w:val="0"/>
          <w:numId w:val="4"/>
        </w:numPr>
        <w:spacing w:after="160" w:line="259" w:lineRule="auto"/>
        <w:jc w:val="both"/>
        <w:rPr>
          <w:szCs w:val="22"/>
        </w:rPr>
      </w:pPr>
      <w:r w:rsidRPr="00CA7E7F">
        <w:rPr>
          <w:szCs w:val="22"/>
        </w:rPr>
        <w:t>Какие существуют самые известные</w:t>
      </w:r>
      <w:r w:rsidR="00CB248C" w:rsidRPr="00CA7E7F">
        <w:rPr>
          <w:szCs w:val="22"/>
        </w:rPr>
        <w:t xml:space="preserve"> метод</w:t>
      </w:r>
      <w:r w:rsidRPr="00CA7E7F">
        <w:rPr>
          <w:szCs w:val="22"/>
        </w:rPr>
        <w:t>ы</w:t>
      </w:r>
      <w:r w:rsidR="00CB248C" w:rsidRPr="00CA7E7F">
        <w:rPr>
          <w:szCs w:val="22"/>
        </w:rPr>
        <w:t xml:space="preserve"> рефакторинга.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Иногда клин-код приводит к значительному увеличению метода/класса, с другой стороны простыню нельзя допускать. Как быть?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функциональное программирование </w:t>
      </w:r>
      <w:r w:rsidR="00CA7E7F" w:rsidRPr="00CA7E7F">
        <w:rPr>
          <w:szCs w:val="22"/>
        </w:rPr>
        <w:t>вынесено</w:t>
      </w:r>
      <w:r w:rsidRPr="00CA7E7F">
        <w:rPr>
          <w:szCs w:val="22"/>
        </w:rPr>
        <w:t xml:space="preserve"> как отдельный стиль, почему тогда нет визуального? (Лебедев Н.А.)</w:t>
      </w:r>
    </w:p>
    <w:p w:rsidR="009F7F1D"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стили программирования аналогичны соответствующим парадигмам, </w:t>
      </w:r>
      <w:r w:rsidR="00CA7E7F" w:rsidRPr="00CA7E7F">
        <w:rPr>
          <w:szCs w:val="22"/>
        </w:rPr>
        <w:t xml:space="preserve">почему их </w:t>
      </w:r>
      <w:r w:rsidRPr="00CA7E7F">
        <w:rPr>
          <w:szCs w:val="22"/>
        </w:rPr>
        <w:t xml:space="preserve">так мало? </w:t>
      </w:r>
      <w:r w:rsidR="009F7F1D" w:rsidRPr="00CA7E7F">
        <w:rPr>
          <w:szCs w:val="22"/>
        </w:rPr>
        <w:t>(Лебедев Н.А.)</w:t>
      </w:r>
    </w:p>
    <w:p w:rsidR="009F7F1D" w:rsidRPr="00CA7E7F" w:rsidRDefault="009F7F1D" w:rsidP="00DF0F58">
      <w:pPr>
        <w:pStyle w:val="ListParagraph"/>
        <w:numPr>
          <w:ilvl w:val="0"/>
          <w:numId w:val="2"/>
        </w:numPr>
        <w:spacing w:after="160" w:line="259" w:lineRule="auto"/>
        <w:jc w:val="both"/>
        <w:rPr>
          <w:szCs w:val="22"/>
        </w:rPr>
      </w:pPr>
      <w:r w:rsidRPr="00CA7E7F">
        <w:rPr>
          <w:szCs w:val="22"/>
        </w:rPr>
        <w:t>Как стиль программирования зависит от выбранной методологии? (Михальцова А.Ю.)</w:t>
      </w:r>
    </w:p>
    <w:p w:rsidR="009F7F1D" w:rsidRPr="001953FE" w:rsidRDefault="009F7F1D" w:rsidP="00DF0F58">
      <w:pPr>
        <w:pStyle w:val="ListParagraph"/>
        <w:numPr>
          <w:ilvl w:val="0"/>
          <w:numId w:val="2"/>
        </w:numPr>
        <w:spacing w:after="160" w:line="259" w:lineRule="auto"/>
        <w:jc w:val="both"/>
        <w:rPr>
          <w:szCs w:val="22"/>
        </w:rPr>
      </w:pPr>
      <w:r w:rsidRPr="00CA7E7F">
        <w:rPr>
          <w:szCs w:val="22"/>
        </w:rPr>
        <w:t xml:space="preserve">Если нет специалистов в функциональном стиле программирования, значит ли это, что </w:t>
      </w:r>
      <w:r w:rsidRPr="001953FE">
        <w:rPr>
          <w:szCs w:val="22"/>
        </w:rPr>
        <w:t>знание это не востребовано или область изучения достаточно сложная?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Рекомендуют писать код используя clean code. Но в одной статье было написано, что чтобы закрепить за собой рабочее место, не стоит писать так, чтобы код был понятен другим программистам и вас легко можно было бы заменить. Так как быть?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Что, на твой взгляд, лучше: "чистый код" или "быстрый код"? (имеется в виду хороший алгоритм, который эффективно работает, но плохо читабелен)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На каких этапах разработки следует делать рефакторинг? (под разработкой понимается само написание кода)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lastRenderedPageBreak/>
        <w:t>Стиль программирования не является стилем написания кода программиста, а чем-то схож с парадигмами?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Рефакторинг нужен исключительно для более быстрого понимания чужого кода? (Ровдо Д.И.)</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Какой стиль программирования сейчас наиболее популярен?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 xml:space="preserve">Особенности </w:t>
      </w:r>
      <w:r w:rsidRPr="001953FE">
        <w:rPr>
          <w:szCs w:val="22"/>
          <w:lang w:val="en-US"/>
        </w:rPr>
        <w:t>clean</w:t>
      </w:r>
      <w:r w:rsidRPr="001953FE">
        <w:rPr>
          <w:szCs w:val="22"/>
        </w:rPr>
        <w:t xml:space="preserve"> </w:t>
      </w:r>
      <w:r w:rsidRPr="001953FE">
        <w:rPr>
          <w:szCs w:val="22"/>
          <w:lang w:val="en-US"/>
        </w:rPr>
        <w:t>code</w:t>
      </w:r>
      <w:r w:rsidRPr="001953FE">
        <w:rPr>
          <w:szCs w:val="22"/>
        </w:rPr>
        <w:t xml:space="preserve"> для C++.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трудности могут возникнуть, если не производить рефакторинг?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возможности авторефакторинга в различных IDE?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книги по стилям программирования, по рефакторингу? (Щавровский С.А.)</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Существует практика, в которой рефакторинг не используется, и даже не приветствуется, ввиду его "необоснованной трудоемкости". Какие есть мнения на этот счет? (Щавровский С.А.)</w:t>
      </w:r>
    </w:p>
    <w:p w:rsidR="00F42B29" w:rsidRDefault="00F42B29" w:rsidP="00DF0F58">
      <w:pPr>
        <w:pStyle w:val="Heading4"/>
        <w:jc w:val="both"/>
        <w:rPr>
          <w:i w:val="0"/>
          <w:sz w:val="24"/>
          <w:szCs w:val="24"/>
          <w:lang w:val="ru-RU"/>
        </w:rPr>
      </w:pPr>
      <w:r w:rsidRPr="00F42B29">
        <w:rPr>
          <w:i w:val="0"/>
          <w:sz w:val="24"/>
          <w:szCs w:val="24"/>
          <w:lang w:val="ru-RU"/>
        </w:rPr>
        <w:t>Паттерны проектирования</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хорошие практические советы по реализации паттерна "адаптер"?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Расскажите, что из себя представляют антипаттерны, какие используются активно в серьезной разработке?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различие антипаттернов &lt;название_еды&gt;-код?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Существуют ли паттерны, которые невозможно реализовать на каком-нибудь распространённом языке программирования? (Белый А.А.)</w:t>
      </w:r>
    </w:p>
    <w:p w:rsidR="002E526E" w:rsidRPr="005C6E60" w:rsidRDefault="002E526E" w:rsidP="00DF0F58">
      <w:pPr>
        <w:pStyle w:val="ListParagraph"/>
        <w:numPr>
          <w:ilvl w:val="0"/>
          <w:numId w:val="3"/>
        </w:numPr>
        <w:jc w:val="both"/>
        <w:rPr>
          <w:szCs w:val="22"/>
        </w:rPr>
      </w:pPr>
      <w:r w:rsidRPr="005C6E60">
        <w:rPr>
          <w:szCs w:val="22"/>
        </w:rPr>
        <w:t>Какие структурные паттерны проектирования сейчас наиболее популярны? (Борисевич П.И.)</w:t>
      </w:r>
    </w:p>
    <w:p w:rsidR="002E526E" w:rsidRPr="005C6E60" w:rsidRDefault="002E526E" w:rsidP="00DF0F58">
      <w:pPr>
        <w:pStyle w:val="ListParagraph"/>
        <w:numPr>
          <w:ilvl w:val="0"/>
          <w:numId w:val="3"/>
        </w:numPr>
        <w:jc w:val="both"/>
        <w:rPr>
          <w:szCs w:val="22"/>
        </w:rPr>
      </w:pPr>
      <w:r w:rsidRPr="005C6E60">
        <w:rPr>
          <w:szCs w:val="22"/>
        </w:rPr>
        <w:t>Какие известные анти-паттерны, на ваш взгляд, самые интересные?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трудности могут возникнуть с использованием шаблонов проектирования?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Вносились ли поправки в книгу Design Patterns после 1991 года?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Почему MVC является паттерном?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Всегда ли паттерны программирования предполагают использование парадигмы ООП?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Зачем нужны антипаттерны?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Что такое GRASP? (Гетьман С.И.)</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Почему до 1991 года никто не выпускал серьёзных работ по шаблонированию разработки?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Особенности паттерна singleton?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В следствии чего появляются новые паттерны?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Нужно ли использовать паттерны или нет? (Григорьев А.В.)</w:t>
      </w:r>
    </w:p>
    <w:p w:rsidR="002E526E" w:rsidRPr="005C6E60" w:rsidRDefault="002E526E" w:rsidP="00DF0F58">
      <w:pPr>
        <w:pStyle w:val="ListParagraph"/>
        <w:numPr>
          <w:ilvl w:val="0"/>
          <w:numId w:val="4"/>
        </w:numPr>
        <w:jc w:val="both"/>
        <w:rPr>
          <w:szCs w:val="22"/>
        </w:rPr>
      </w:pPr>
      <w:r w:rsidRPr="005C6E60">
        <w:rPr>
          <w:szCs w:val="22"/>
        </w:rPr>
        <w:t>Какие паттерны, на твой взгляд, самые полезные? (Грушевский А.А.)</w:t>
      </w:r>
    </w:p>
    <w:p w:rsidR="002E526E" w:rsidRPr="005C6E60" w:rsidRDefault="002E526E" w:rsidP="00DF0F58">
      <w:pPr>
        <w:pStyle w:val="ListParagraph"/>
        <w:numPr>
          <w:ilvl w:val="0"/>
          <w:numId w:val="4"/>
        </w:numPr>
        <w:jc w:val="both"/>
        <w:rPr>
          <w:szCs w:val="22"/>
        </w:rPr>
      </w:pPr>
      <w:r w:rsidRPr="005C6E60">
        <w:rPr>
          <w:szCs w:val="22"/>
        </w:rPr>
        <w:t>Какие антипаттерны наиболее популярны? (Грушевский А.А.)</w:t>
      </w:r>
    </w:p>
    <w:p w:rsidR="002E526E" w:rsidRPr="005C6E60" w:rsidRDefault="002E526E" w:rsidP="00DF0F58">
      <w:pPr>
        <w:pStyle w:val="ListParagraph"/>
        <w:numPr>
          <w:ilvl w:val="0"/>
          <w:numId w:val="4"/>
        </w:numPr>
        <w:jc w:val="both"/>
        <w:rPr>
          <w:szCs w:val="22"/>
        </w:rPr>
      </w:pPr>
      <w:r w:rsidRPr="005C6E60">
        <w:rPr>
          <w:szCs w:val="22"/>
        </w:rPr>
        <w:t>Что такое блоб? (Грушевский А.А.)</w:t>
      </w:r>
    </w:p>
    <w:p w:rsidR="002E526E" w:rsidRPr="005C6E60" w:rsidRDefault="002E526E" w:rsidP="00DF0F58">
      <w:pPr>
        <w:pStyle w:val="ListParagraph"/>
        <w:numPr>
          <w:ilvl w:val="0"/>
          <w:numId w:val="4"/>
        </w:numPr>
        <w:jc w:val="both"/>
        <w:rPr>
          <w:szCs w:val="22"/>
        </w:rPr>
      </w:pPr>
      <w:r w:rsidRPr="005C6E60">
        <w:rPr>
          <w:szCs w:val="22"/>
        </w:rPr>
        <w:t>Как бороться с адом зависимостей? (Грушевский А.А.)</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Имеет ли шаблон concurrency какое-то отношение к многопоточности?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представляет из себя такой шаблон, как абстрактная фабрика?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такое антипаттерны, и для чего они применяются?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lastRenderedPageBreak/>
        <w:t>Какие шаблоны проектирования самые популярные? Какие спрашивают на собеседованиях?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из себя представляет антипаттерн "слепая вера"?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Каковы плюсы и минусы паттерна неизменяемого объекта (immutable)?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Говорят, что паттернами увлечены, в основном, программисты среднего уровня, опытные относятся к ним куда прохладней. Почему так? (Ровдо Д.И.)</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Почему примитивы синхронизации указывались как паттерны в ответвлении concurrency?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Что из себя представляет паттерн строитель?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существуют паттерны для взаимодействия с БД?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 нужно выбирать паттерн?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книги на тему паттернов проектирования обязательного необходимо прочитать?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Считаете ли вы, что знание и следование паттернам проектирования является необходимым для современного специалиста?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Паттернов много. А какой базис среди них можно выделить? (Щавровский С.А.)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Особенности структурного паттерна "Декоратор" ("Обертка").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Когда лучше использовать MVC, а когда MVVM?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различия антипаттернов "Спагетти-код", "Лазнья-код", "Равиоли-код"? (Ярошевич Я.О.)</w:t>
      </w:r>
    </w:p>
    <w:p w:rsidR="002E526E" w:rsidRPr="002E526E" w:rsidRDefault="002E526E" w:rsidP="00DF0F58">
      <w:pPr>
        <w:pStyle w:val="ListParagraph"/>
        <w:numPr>
          <w:ilvl w:val="0"/>
          <w:numId w:val="3"/>
        </w:numPr>
        <w:spacing w:after="160" w:line="259" w:lineRule="auto"/>
        <w:jc w:val="both"/>
        <w:rPr>
          <w:szCs w:val="22"/>
        </w:rPr>
      </w:pPr>
      <w:r w:rsidRPr="005C6E60">
        <w:rPr>
          <w:szCs w:val="22"/>
        </w:rPr>
        <w:t>Особенности антипаттерна "Золушкина туфелька " (Ярошевич Я.О.)</w:t>
      </w:r>
    </w:p>
    <w:p w:rsidR="00F42B29" w:rsidRDefault="00F42B29" w:rsidP="00DF0F58">
      <w:pPr>
        <w:pStyle w:val="Heading4"/>
        <w:jc w:val="both"/>
        <w:rPr>
          <w:i w:val="0"/>
          <w:sz w:val="24"/>
          <w:szCs w:val="24"/>
          <w:lang w:val="ru-RU"/>
        </w:rPr>
      </w:pPr>
      <w:r w:rsidRPr="00F42B29">
        <w:rPr>
          <w:i w:val="0"/>
          <w:sz w:val="24"/>
          <w:szCs w:val="24"/>
          <w:lang w:val="ru-RU"/>
        </w:rPr>
        <w:t>Разработка мобильных приложений</w:t>
      </w:r>
    </w:p>
    <w:p w:rsidR="00CC019D" w:rsidRPr="009F46B9" w:rsidRDefault="00CC019D" w:rsidP="00DF0F58">
      <w:pPr>
        <w:pStyle w:val="ListParagraph"/>
        <w:numPr>
          <w:ilvl w:val="0"/>
          <w:numId w:val="3"/>
        </w:numPr>
        <w:jc w:val="both"/>
        <w:rPr>
          <w:szCs w:val="22"/>
        </w:rPr>
      </w:pPr>
      <w:r w:rsidRPr="009F46B9">
        <w:rPr>
          <w:szCs w:val="22"/>
        </w:rPr>
        <w:t xml:space="preserve">За какие нарушения приложение могут не выложить в </w:t>
      </w:r>
      <w:r w:rsidRPr="009F46B9">
        <w:rPr>
          <w:szCs w:val="22"/>
          <w:lang w:val="en-US"/>
        </w:rPr>
        <w:t>App</w:t>
      </w:r>
      <w:r w:rsidRPr="009F46B9">
        <w:rPr>
          <w:szCs w:val="22"/>
        </w:rPr>
        <w:t xml:space="preserve"> </w:t>
      </w:r>
      <w:r w:rsidRPr="009F46B9">
        <w:rPr>
          <w:szCs w:val="22"/>
          <w:lang w:val="en-US"/>
        </w:rPr>
        <w:t>Store</w:t>
      </w:r>
      <w:r w:rsidRPr="009F46B9">
        <w:rPr>
          <w:szCs w:val="22"/>
        </w:rPr>
        <w:t xml:space="preserve">, </w:t>
      </w:r>
      <w:r w:rsidRPr="009F46B9">
        <w:rPr>
          <w:szCs w:val="22"/>
          <w:lang w:val="en-US"/>
        </w:rPr>
        <w:t>Google</w:t>
      </w:r>
      <w:r w:rsidRPr="009F46B9">
        <w:rPr>
          <w:szCs w:val="22"/>
        </w:rPr>
        <w:t xml:space="preserve"> </w:t>
      </w:r>
      <w:r w:rsidRPr="009F46B9">
        <w:rPr>
          <w:szCs w:val="22"/>
          <w:lang w:val="en-US"/>
        </w:rPr>
        <w:t>Play</w:t>
      </w:r>
      <w:r w:rsidRPr="009F46B9">
        <w:rPr>
          <w:szCs w:val="22"/>
        </w:rPr>
        <w:t>? (Борисевич П.И.)</w:t>
      </w:r>
    </w:p>
    <w:p w:rsidR="00CC019D" w:rsidRPr="009F46B9" w:rsidRDefault="00CC019D" w:rsidP="00DF0F58">
      <w:pPr>
        <w:pStyle w:val="ListParagraph"/>
        <w:numPr>
          <w:ilvl w:val="0"/>
          <w:numId w:val="3"/>
        </w:numPr>
        <w:jc w:val="both"/>
        <w:rPr>
          <w:szCs w:val="22"/>
        </w:rPr>
      </w:pPr>
      <w:r w:rsidRPr="009F46B9">
        <w:rPr>
          <w:szCs w:val="22"/>
        </w:rPr>
        <w:t>Какие есть популярные движки для разработки мобильных приложений? (Борисевич П.И.)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Как можно заработать на бесплатном приложении? (Борисевич П.И.)</w:t>
      </w:r>
    </w:p>
    <w:p w:rsidR="00CC019D" w:rsidRPr="009F46B9" w:rsidRDefault="00CC019D" w:rsidP="00DF0F58">
      <w:pPr>
        <w:pStyle w:val="ListParagraph"/>
        <w:numPr>
          <w:ilvl w:val="0"/>
          <w:numId w:val="3"/>
        </w:numPr>
        <w:jc w:val="both"/>
        <w:rPr>
          <w:szCs w:val="22"/>
        </w:rPr>
      </w:pPr>
      <w:r w:rsidRPr="009F46B9">
        <w:rPr>
          <w:szCs w:val="22"/>
        </w:rPr>
        <w:t>А выгодно ли разрабатывать приложения на мобильные устройства без желания заработать? (Гетьман С.И.)</w:t>
      </w:r>
    </w:p>
    <w:p w:rsidR="00CC019D" w:rsidRPr="009F46B9" w:rsidRDefault="00CC019D" w:rsidP="00DF0F58">
      <w:pPr>
        <w:pStyle w:val="ListParagraph"/>
        <w:numPr>
          <w:ilvl w:val="0"/>
          <w:numId w:val="3"/>
        </w:numPr>
        <w:jc w:val="both"/>
        <w:rPr>
          <w:szCs w:val="22"/>
        </w:rPr>
      </w:pPr>
      <w:r w:rsidRPr="009F46B9">
        <w:rPr>
          <w:szCs w:val="22"/>
        </w:rPr>
        <w:t>Как не застрять на этапе написания User's Story для мобильного приложения? (Гетьман С.И.)</w:t>
      </w:r>
    </w:p>
    <w:p w:rsidR="00CC019D" w:rsidRPr="009F46B9" w:rsidRDefault="00CC019D" w:rsidP="00DF0F58">
      <w:pPr>
        <w:pStyle w:val="ListParagraph"/>
        <w:numPr>
          <w:ilvl w:val="0"/>
          <w:numId w:val="3"/>
        </w:numPr>
        <w:jc w:val="both"/>
        <w:rPr>
          <w:szCs w:val="22"/>
        </w:rPr>
      </w:pPr>
      <w:r w:rsidRPr="009F46B9">
        <w:rPr>
          <w:szCs w:val="22"/>
        </w:rPr>
        <w:t>Когда ждать кризис идей из-за коммерциализации на рынке мобильных приложений? (Гетьман С.И.)</w:t>
      </w:r>
    </w:p>
    <w:p w:rsidR="00CC019D" w:rsidRPr="009F46B9" w:rsidRDefault="00CC019D" w:rsidP="00DF0F58">
      <w:pPr>
        <w:pStyle w:val="ListParagraph"/>
        <w:numPr>
          <w:ilvl w:val="0"/>
          <w:numId w:val="3"/>
        </w:numPr>
        <w:jc w:val="both"/>
        <w:rPr>
          <w:szCs w:val="22"/>
        </w:rPr>
      </w:pPr>
      <w:r w:rsidRPr="009F46B9">
        <w:rPr>
          <w:szCs w:val="22"/>
        </w:rPr>
        <w:t>Зачем нужны комментарии в AppStore, если там высказывается необъективная критика, которой не могут воспользоваться разработчики? (Гетьман С.И.)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Является ли Xamarin хорошим подспорьем для разработки приложений как wMMD или BuildAnApp? (Гетьман С.И.)</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Стоит ли создавать платное приложение? Или всё же бесплатное с монетизацией?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Какие есть виды монетизации? И какие требования тот или иной вид имеет к самому приложению?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 какими ограничениями сталкиваются разработчики мобильных приложений? (Григорьев А.В.)</w:t>
      </w:r>
    </w:p>
    <w:p w:rsidR="00CC019D" w:rsidRPr="009F46B9" w:rsidRDefault="00CC019D" w:rsidP="00DF0F58">
      <w:pPr>
        <w:pStyle w:val="ListParagraph"/>
        <w:numPr>
          <w:ilvl w:val="0"/>
          <w:numId w:val="2"/>
        </w:numPr>
        <w:spacing w:after="160" w:line="259" w:lineRule="auto"/>
        <w:jc w:val="both"/>
        <w:rPr>
          <w:szCs w:val="22"/>
        </w:rPr>
      </w:pPr>
      <w:r w:rsidRPr="009F46B9">
        <w:rPr>
          <w:szCs w:val="22"/>
        </w:rPr>
        <w:lastRenderedPageBreak/>
        <w:t>Если в файле .html в теге &lt;link&gt; в атрибуте media укажем "handheld", то где мы сможем протестировать страницу?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Как разместить свои приложения в различных Store?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Куда обращаться, если найден баг в мобильном приложении?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(Ровдо Д.И.)</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9F46B9">
        <w:rPr>
          <w:szCs w:val="22"/>
        </w:rPr>
        <w:t xml:space="preserve">Что нужно сделать для того, чтобы можно было выкладывать приложения в </w:t>
      </w:r>
      <w:r w:rsidRPr="00A6301A">
        <w:rPr>
          <w:szCs w:val="22"/>
        </w:rPr>
        <w:t>Google market/Appstore?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Зачем нужны manifest файлы в android приложениях.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Какие есть советы, чтобы ваше приложение попало в топ магазина?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Каковы принципы размещения рекламы в приложениях? (Трубач Г.Г.)</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В плане оптимизации и производительности, нативная разработка приложений будет лучше, чем кроссплатформенная. А все же почему кроссплатформенная разработка пользуется популярностью? (Щавровский С.А.)</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Как происходит зарабатывание денег в самых известных магазинах мобильных приложений (какой процент идет разработчику, какие условия магазинов?) (Щавровский С.А.)</w:t>
      </w:r>
    </w:p>
    <w:p w:rsidR="00CC019D"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 xml:space="preserve">Какой магазин аккумулирует больше денег разработчикам? </w:t>
      </w:r>
      <w:r w:rsidR="00CC019D" w:rsidRPr="00A6301A">
        <w:rPr>
          <w:szCs w:val="22"/>
        </w:rPr>
        <w:t>(Щавровский С.А.)</w:t>
      </w:r>
    </w:p>
    <w:p w:rsidR="00CC019D" w:rsidRPr="00A6301A" w:rsidRDefault="00CC019D" w:rsidP="00DF0F58">
      <w:pPr>
        <w:pStyle w:val="ListParagraph"/>
        <w:numPr>
          <w:ilvl w:val="0"/>
          <w:numId w:val="3"/>
        </w:numPr>
        <w:spacing w:after="160" w:line="259" w:lineRule="auto"/>
        <w:jc w:val="both"/>
        <w:rPr>
          <w:szCs w:val="22"/>
        </w:rPr>
      </w:pPr>
      <w:r w:rsidRPr="00A6301A">
        <w:rPr>
          <w:szCs w:val="22"/>
        </w:rPr>
        <w:t>Сейчас существует множество одинаковых мобильных приложений от различных кафе. "Фабрика лояльности" указана в каждом из них. Не могли бы Вы рассказать подробнее про такие приложения? (Ярошевич Я.О.)</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Зачем тестировщику нужен шкаф с телефонами, если сейчас есть достаточно возможностей эмулировать любое мобильное устройство на компьютере? (Ярошевич Я.О.)</w:t>
      </w:r>
    </w:p>
    <w:p w:rsidR="00CC019D" w:rsidRPr="00CC019D" w:rsidRDefault="00CC019D" w:rsidP="00DF0F58">
      <w:pPr>
        <w:pStyle w:val="ListParagraph"/>
        <w:numPr>
          <w:ilvl w:val="0"/>
          <w:numId w:val="3"/>
        </w:numPr>
        <w:spacing w:after="160" w:line="259" w:lineRule="auto"/>
        <w:jc w:val="both"/>
        <w:rPr>
          <w:szCs w:val="22"/>
        </w:rPr>
      </w:pPr>
      <w:r w:rsidRPr="009F46B9">
        <w:rPr>
          <w:szCs w:val="22"/>
        </w:rPr>
        <w:t>Можно ли заплатить Маркету, чтобы Ваше приложение рекомендовалось (поднималось в топы). Например, такая функция точно есть у Google: если хотите, чтобы Ваш сайт был в топе по таким-то ключевым словам, то нужно заплатить им какую-то сумму. (Ярошевич Я.О.)</w:t>
      </w:r>
    </w:p>
    <w:p w:rsidR="00F42B29" w:rsidRDefault="00F42B29" w:rsidP="00DF0F58">
      <w:pPr>
        <w:pStyle w:val="Heading4"/>
        <w:jc w:val="both"/>
        <w:rPr>
          <w:i w:val="0"/>
          <w:sz w:val="24"/>
          <w:szCs w:val="24"/>
          <w:lang w:val="ru-RU"/>
        </w:rPr>
      </w:pPr>
      <w:r w:rsidRPr="00F42B29">
        <w:rPr>
          <w:i w:val="0"/>
          <w:sz w:val="24"/>
          <w:szCs w:val="24"/>
          <w:lang w:val="ru-RU"/>
        </w:rPr>
        <w:t>Тестирование</w:t>
      </w:r>
    </w:p>
    <w:p w:rsidR="002D7FF5" w:rsidRPr="00410EE7" w:rsidRDefault="002D7FF5" w:rsidP="00DF0F58">
      <w:pPr>
        <w:pStyle w:val="ListParagraph"/>
        <w:numPr>
          <w:ilvl w:val="0"/>
          <w:numId w:val="3"/>
        </w:numPr>
        <w:jc w:val="both"/>
        <w:rPr>
          <w:szCs w:val="22"/>
        </w:rPr>
      </w:pPr>
      <w:r w:rsidRPr="00410EE7">
        <w:rPr>
          <w:szCs w:val="22"/>
        </w:rPr>
        <w:t>Как типы тестирования используют в разработке мобильных приложений? (Борисевич П.И.)</w:t>
      </w:r>
    </w:p>
    <w:p w:rsidR="002D7FF5" w:rsidRPr="00410EE7" w:rsidRDefault="002D7FF5" w:rsidP="00DF0F58">
      <w:pPr>
        <w:pStyle w:val="ListParagraph"/>
        <w:numPr>
          <w:ilvl w:val="0"/>
          <w:numId w:val="3"/>
        </w:numPr>
        <w:jc w:val="both"/>
        <w:rPr>
          <w:szCs w:val="22"/>
        </w:rPr>
      </w:pPr>
      <w:r w:rsidRPr="00410EE7">
        <w:rPr>
          <w:szCs w:val="22"/>
        </w:rPr>
        <w:t>Что должен хорошо уметь делать тестировщик? (Борисевич П.И.)</w:t>
      </w:r>
    </w:p>
    <w:p w:rsidR="002D7FF5" w:rsidRPr="00410EE7" w:rsidRDefault="002D7FF5" w:rsidP="00DF0F58">
      <w:pPr>
        <w:pStyle w:val="ListParagraph"/>
        <w:numPr>
          <w:ilvl w:val="0"/>
          <w:numId w:val="3"/>
        </w:numPr>
        <w:jc w:val="both"/>
        <w:rPr>
          <w:szCs w:val="22"/>
        </w:rPr>
      </w:pPr>
      <w:r w:rsidRPr="00410EE7">
        <w:rPr>
          <w:szCs w:val="22"/>
        </w:rPr>
        <w:t>Какие есть особенности тестов, написанных перед разработкой приложения? (Борисевич П.И.)</w:t>
      </w:r>
    </w:p>
    <w:p w:rsidR="002D7FF5" w:rsidRPr="00410EE7" w:rsidRDefault="002D7FF5" w:rsidP="00DF0F58">
      <w:pPr>
        <w:pStyle w:val="ListParagraph"/>
        <w:numPr>
          <w:ilvl w:val="0"/>
          <w:numId w:val="3"/>
        </w:numPr>
        <w:jc w:val="both"/>
        <w:rPr>
          <w:szCs w:val="22"/>
        </w:rPr>
      </w:pPr>
      <w:r w:rsidRPr="00410EE7">
        <w:rPr>
          <w:szCs w:val="22"/>
        </w:rPr>
        <w:t>Зачем в тест-дизайне документация? Разве это не отягощает проект и работу над ним? (Гетьман С.И.)</w:t>
      </w:r>
    </w:p>
    <w:p w:rsidR="002D7FF5" w:rsidRPr="00410EE7" w:rsidRDefault="002D7FF5" w:rsidP="00DF0F58">
      <w:pPr>
        <w:pStyle w:val="ListParagraph"/>
        <w:numPr>
          <w:ilvl w:val="0"/>
          <w:numId w:val="3"/>
        </w:numPr>
        <w:jc w:val="both"/>
        <w:rPr>
          <w:szCs w:val="22"/>
        </w:rPr>
      </w:pPr>
      <w:r w:rsidRPr="00410EE7">
        <w:rPr>
          <w:szCs w:val="22"/>
        </w:rPr>
        <w:t>Зачем нужны обычные тестировщики, если они могут всё испортить? Откуда эти люди берутся? (Гетьман С.И.)</w:t>
      </w:r>
    </w:p>
    <w:p w:rsidR="002D7FF5" w:rsidRPr="00410EE7" w:rsidRDefault="002D7FF5" w:rsidP="00DF0F58">
      <w:pPr>
        <w:pStyle w:val="ListParagraph"/>
        <w:numPr>
          <w:ilvl w:val="0"/>
          <w:numId w:val="3"/>
        </w:numPr>
        <w:jc w:val="both"/>
        <w:rPr>
          <w:szCs w:val="22"/>
        </w:rPr>
      </w:pPr>
      <w:r w:rsidRPr="00410EE7">
        <w:rPr>
          <w:szCs w:val="22"/>
        </w:rPr>
        <w:t>Можно ли осуществить Test Driven Development в C++? (Гетьман С.И.)</w:t>
      </w:r>
    </w:p>
    <w:p w:rsidR="002D7FF5" w:rsidRPr="00410EE7" w:rsidRDefault="002D7FF5" w:rsidP="00DF0F58">
      <w:pPr>
        <w:pStyle w:val="ListParagraph"/>
        <w:numPr>
          <w:ilvl w:val="0"/>
          <w:numId w:val="3"/>
        </w:numPr>
        <w:jc w:val="both"/>
        <w:rPr>
          <w:szCs w:val="22"/>
        </w:rPr>
      </w:pPr>
      <w:r w:rsidRPr="00410EE7">
        <w:rPr>
          <w:szCs w:val="22"/>
        </w:rPr>
        <w:t>Кто важнее: разработчик или тестировщик? (Гетьман С.И.)</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Насколько чёткое разделение между разработчиками и QA? (Гетьман С.И.)</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Можно ли зарабатывать, будучи исключительно тестировщиком?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Если близко дедлайн и необходимо чем-то пожертвовать, то можно ли пожертвовать тестированием? Или стоит чем-то другим?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Для любого ли проекта подойдёт открытое тестирование? (Григорьев А.В.)</w:t>
      </w:r>
    </w:p>
    <w:p w:rsidR="002D7FF5" w:rsidRPr="00410EE7" w:rsidRDefault="002D7FF5" w:rsidP="00DF0F58">
      <w:pPr>
        <w:pStyle w:val="ListParagraph"/>
        <w:numPr>
          <w:ilvl w:val="0"/>
          <w:numId w:val="4"/>
        </w:numPr>
        <w:jc w:val="both"/>
        <w:rPr>
          <w:szCs w:val="22"/>
        </w:rPr>
      </w:pPr>
      <w:r w:rsidRPr="00410EE7">
        <w:rPr>
          <w:szCs w:val="22"/>
        </w:rPr>
        <w:t>Почему к тестировщикам относятся менее уважительно? (Грушевский А.А.)</w:t>
      </w:r>
    </w:p>
    <w:p w:rsidR="002D7FF5" w:rsidRPr="00410EE7" w:rsidRDefault="002D7FF5" w:rsidP="00DF0F58">
      <w:pPr>
        <w:pStyle w:val="ListParagraph"/>
        <w:numPr>
          <w:ilvl w:val="0"/>
          <w:numId w:val="4"/>
        </w:numPr>
        <w:jc w:val="both"/>
        <w:rPr>
          <w:szCs w:val="22"/>
        </w:rPr>
      </w:pPr>
      <w:r w:rsidRPr="00410EE7">
        <w:rPr>
          <w:szCs w:val="22"/>
        </w:rPr>
        <w:t>Что такое регрессивное тестирование? (Грушевский А.А.)</w:t>
      </w:r>
    </w:p>
    <w:p w:rsidR="002D7FF5" w:rsidRPr="00410EE7" w:rsidRDefault="002D7FF5" w:rsidP="00DF0F58">
      <w:pPr>
        <w:pStyle w:val="ListParagraph"/>
        <w:numPr>
          <w:ilvl w:val="0"/>
          <w:numId w:val="4"/>
        </w:numPr>
        <w:jc w:val="both"/>
        <w:rPr>
          <w:szCs w:val="22"/>
        </w:rPr>
      </w:pPr>
      <w:r w:rsidRPr="00410EE7">
        <w:rPr>
          <w:szCs w:val="22"/>
        </w:rPr>
        <w:lastRenderedPageBreak/>
        <w:t xml:space="preserve">Какие случаются трудности с </w:t>
      </w:r>
      <w:r w:rsidRPr="00410EE7">
        <w:rPr>
          <w:bCs/>
          <w:szCs w:val="22"/>
          <w:lang w:val="en-US"/>
        </w:rPr>
        <w:t>usability</w:t>
      </w:r>
      <w:r w:rsidRPr="00410EE7">
        <w:rPr>
          <w:bCs/>
          <w:szCs w:val="22"/>
        </w:rPr>
        <w:t>-тестированием?</w:t>
      </w:r>
      <w:r w:rsidRPr="00410EE7">
        <w:rPr>
          <w:szCs w:val="22"/>
        </w:rPr>
        <w:t xml:space="preserve"> (Грушевский А.А.)</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из видов тестирования используются в реальных проектах?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виды тестирования используются чаще/реже всего?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 осуществляется выбор применяемого вида тестирования? Кто выбирает? (Ипатов А.Е.)</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Какие отличие между компонентным и модульным тестированием?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В чем суть приемочного уровня тестирования?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выделяют TDD, если в жизненном цикле обычно определены фазы "разработка", а потом "тестирование"?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Связаны ли альфа- и бета-тестирования? И может ли одно осуществляться без другого?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Для чего используется каждый из видов тестирования? (Примеры ситуаций, когда используют нагрузочное, стресс-тестирование и т.д.)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Тесты, связанные с изменениями, включают в себя функциональные и нефункциональные? То есть, на самом деле не являются типом наравне с вышеперечисленными?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Больше ли работы у тестировщиков при параллельном тестировании по сравнению с "тестами до кода"?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статус тестировщика считается ниже, чем у разработчика? (Ровдо Д.И.)</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lang w:val="en-US"/>
        </w:rPr>
        <w:t>U</w:t>
      </w:r>
      <w:r w:rsidRPr="00410EE7">
        <w:rPr>
          <w:szCs w:val="22"/>
        </w:rPr>
        <w:t>nit тесты. Что это и для чего?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работает багтрекинговая система?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можно автоматизировать тестирование?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Какая наиболее используемая система тестирования?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Какие программные продукты для тестирования существуют?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Понятно, что пренебрегать тестированием нельзя, но каковы причины? (Щавровский С.А.)</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особенности тестирования программ, написанных на определённых языках программирования? Есть ли такая связь тестирования с конкретным языком?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роли тестировщиков? Какое для каждой роли требуется образование и какие нужны знания?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Автоматизация тестирования сейчас набирает обороты, можете рассказать подробнее про это? (Ярошевич Я.О.)</w:t>
      </w:r>
    </w:p>
    <w:p w:rsidR="002638E0" w:rsidRDefault="002D7FF5" w:rsidP="00DF0F58">
      <w:pPr>
        <w:pStyle w:val="ListParagraph"/>
        <w:numPr>
          <w:ilvl w:val="0"/>
          <w:numId w:val="3"/>
        </w:numPr>
        <w:spacing w:after="160" w:line="259" w:lineRule="auto"/>
        <w:jc w:val="both"/>
        <w:rPr>
          <w:szCs w:val="22"/>
        </w:rPr>
      </w:pPr>
      <w:r w:rsidRPr="00410EE7">
        <w:rPr>
          <w:szCs w:val="22"/>
        </w:rPr>
        <w:t>Как Вы относитесь к практике написания тестов до написания самого кода? Используется ли сейчас такой подход? (Ярошевич Я.О.)</w:t>
      </w:r>
    </w:p>
    <w:p w:rsidR="00DD23E7" w:rsidRDefault="00DD23E7" w:rsidP="00DD23E7">
      <w:pPr>
        <w:pStyle w:val="Heading4"/>
        <w:jc w:val="both"/>
        <w:rPr>
          <w:i w:val="0"/>
          <w:sz w:val="24"/>
          <w:szCs w:val="24"/>
          <w:lang w:val="ru-RU"/>
        </w:rPr>
      </w:pPr>
      <w:r>
        <w:rPr>
          <w:i w:val="0"/>
          <w:sz w:val="24"/>
          <w:szCs w:val="24"/>
          <w:lang w:val="ru-RU"/>
        </w:rPr>
        <w:t>Стандартизация</w:t>
      </w:r>
    </w:p>
    <w:p w:rsidR="00956BB4" w:rsidRPr="00D71B24" w:rsidRDefault="00956BB4" w:rsidP="00956BB4">
      <w:pPr>
        <w:pStyle w:val="ListParagraph"/>
        <w:numPr>
          <w:ilvl w:val="0"/>
          <w:numId w:val="75"/>
        </w:numPr>
        <w:jc w:val="both"/>
        <w:rPr>
          <w:szCs w:val="22"/>
        </w:rPr>
      </w:pPr>
      <w:r>
        <w:rPr>
          <w:rStyle w:val="a5"/>
          <w:szCs w:val="22"/>
        </w:rPr>
        <w:t>Каковы н</w:t>
      </w:r>
      <w:r w:rsidRPr="00D71B24">
        <w:rPr>
          <w:rStyle w:val="a5"/>
          <w:szCs w:val="22"/>
        </w:rPr>
        <w:t>ововведения в Java 9</w:t>
      </w:r>
      <w:r>
        <w:rPr>
          <w:rStyle w:val="a5"/>
          <w:szCs w:val="22"/>
        </w:rPr>
        <w:t>?</w:t>
      </w:r>
      <w:r w:rsidRPr="00D71B24">
        <w:rPr>
          <w:rStyle w:val="a5"/>
          <w:szCs w:val="22"/>
        </w:rPr>
        <w:t xml:space="preserve">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Для чего, собственно, нужна стандартизация (вернее, как дошли до того, что она нужна)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Что должно быть указано в стандарте для ЯП, например?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szCs w:val="22"/>
        </w:rPr>
        <w:t>Когда начали появляться первые стандартизированные языки? (Борисевич П.И.)</w:t>
      </w:r>
    </w:p>
    <w:p w:rsidR="00956BB4" w:rsidRPr="00D71B24" w:rsidRDefault="00956BB4" w:rsidP="00956BB4">
      <w:pPr>
        <w:pStyle w:val="ListParagraph"/>
        <w:numPr>
          <w:ilvl w:val="0"/>
          <w:numId w:val="75"/>
        </w:numPr>
        <w:jc w:val="both"/>
        <w:rPr>
          <w:szCs w:val="22"/>
        </w:rPr>
      </w:pPr>
      <w:r w:rsidRPr="00D71B24">
        <w:rPr>
          <w:szCs w:val="22"/>
        </w:rPr>
        <w:t>Кто первым предложил использовать стандарты для языков программирования?</w:t>
      </w:r>
      <w:r>
        <w:rPr>
          <w:szCs w:val="22"/>
        </w:rPr>
        <w:t xml:space="preserve"> </w:t>
      </w:r>
      <w:r w:rsidRPr="00D71B24">
        <w:rPr>
          <w:szCs w:val="22"/>
        </w:rPr>
        <w:t>(Борисевич П.И.)</w:t>
      </w:r>
    </w:p>
    <w:p w:rsidR="00956BB4" w:rsidRPr="00D71B24" w:rsidRDefault="00956BB4" w:rsidP="00956BB4">
      <w:pPr>
        <w:pStyle w:val="ListParagraph"/>
        <w:numPr>
          <w:ilvl w:val="0"/>
          <w:numId w:val="75"/>
        </w:numPr>
        <w:jc w:val="both"/>
        <w:rPr>
          <w:szCs w:val="22"/>
        </w:rPr>
      </w:pPr>
      <w:r w:rsidRPr="00D71B24">
        <w:rPr>
          <w:rStyle w:val="a5"/>
          <w:szCs w:val="22"/>
        </w:rPr>
        <w:t>Без стандартизации обойтись на производств</w:t>
      </w:r>
      <w:r>
        <w:rPr>
          <w:rStyle w:val="a5"/>
          <w:szCs w:val="22"/>
        </w:rPr>
        <w:t xml:space="preserve">е и во время разработки можно?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rStyle w:val="a5"/>
          <w:szCs w:val="22"/>
        </w:rPr>
        <w:lastRenderedPageBreak/>
        <w:t xml:space="preserve">Насколько заметны внесения изменений в стандартизацию и как это влияет на нас с вами программистов?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szCs w:val="22"/>
        </w:rPr>
        <w:t>Так что такое стандарт языка? Просто документация? (Григорьев А.В.)</w:t>
      </w:r>
    </w:p>
    <w:p w:rsidR="00956BB4" w:rsidRPr="00D71B24" w:rsidRDefault="00956BB4" w:rsidP="00956BB4">
      <w:pPr>
        <w:pStyle w:val="ListParagraph"/>
        <w:numPr>
          <w:ilvl w:val="0"/>
          <w:numId w:val="75"/>
        </w:numPr>
        <w:jc w:val="both"/>
        <w:rPr>
          <w:szCs w:val="22"/>
        </w:rPr>
      </w:pPr>
      <w:r w:rsidRPr="00D71B24">
        <w:rPr>
          <w:szCs w:val="22"/>
        </w:rPr>
        <w:t>Кто создаёт стандарты для различных продуктов? Почему им достаётся такая честь? (Григорьев А.В.)</w:t>
      </w:r>
    </w:p>
    <w:p w:rsidR="00956BB4" w:rsidRPr="00D71B24" w:rsidRDefault="00956BB4" w:rsidP="00956BB4">
      <w:pPr>
        <w:pStyle w:val="ListParagraph"/>
        <w:numPr>
          <w:ilvl w:val="0"/>
          <w:numId w:val="75"/>
        </w:numPr>
        <w:jc w:val="both"/>
        <w:rPr>
          <w:szCs w:val="22"/>
        </w:rPr>
      </w:pPr>
      <w:r>
        <w:rPr>
          <w:rStyle w:val="a5"/>
          <w:szCs w:val="22"/>
        </w:rPr>
        <w:t>Что</w:t>
      </w:r>
      <w:r w:rsidRPr="00956BB4">
        <w:rPr>
          <w:rStyle w:val="a5"/>
          <w:szCs w:val="22"/>
          <w:lang w:val="en-US"/>
        </w:rPr>
        <w:t xml:space="preserve"> </w:t>
      </w:r>
      <w:r>
        <w:rPr>
          <w:rStyle w:val="a5"/>
          <w:szCs w:val="22"/>
        </w:rPr>
        <w:t>такое</w:t>
      </w:r>
      <w:r w:rsidRPr="00956BB4">
        <w:rPr>
          <w:rStyle w:val="a5"/>
          <w:szCs w:val="22"/>
          <w:lang w:val="en-US"/>
        </w:rPr>
        <w:t xml:space="preserve"> </w:t>
      </w:r>
      <w:r w:rsidRPr="00D71B24">
        <w:rPr>
          <w:rStyle w:val="a5"/>
          <w:szCs w:val="22"/>
          <w:lang w:val="en-US"/>
        </w:rPr>
        <w:t>The</w:t>
      </w:r>
      <w:r w:rsidRPr="00956BB4">
        <w:rPr>
          <w:rStyle w:val="a5"/>
          <w:szCs w:val="22"/>
          <w:lang w:val="en-US"/>
        </w:rPr>
        <w:t xml:space="preserve"> </w:t>
      </w:r>
      <w:r w:rsidRPr="00D71B24">
        <w:rPr>
          <w:rStyle w:val="a5"/>
          <w:szCs w:val="22"/>
          <w:lang w:val="en-US"/>
        </w:rPr>
        <w:t>Open</w:t>
      </w:r>
      <w:r w:rsidRPr="00956BB4">
        <w:rPr>
          <w:rStyle w:val="a5"/>
          <w:szCs w:val="22"/>
          <w:lang w:val="en-US"/>
        </w:rPr>
        <w:t xml:space="preserve"> </w:t>
      </w:r>
      <w:r w:rsidRPr="00D71B24">
        <w:rPr>
          <w:rStyle w:val="a5"/>
          <w:szCs w:val="22"/>
          <w:lang w:val="en-US"/>
        </w:rPr>
        <w:t>Group</w:t>
      </w:r>
      <w:r w:rsidRPr="00956BB4">
        <w:rPr>
          <w:rStyle w:val="a5"/>
          <w:szCs w:val="22"/>
          <w:lang w:val="en-US"/>
        </w:rPr>
        <w:t xml:space="preserve">? </w:t>
      </w:r>
      <w:r w:rsidRPr="00D71B24">
        <w:rPr>
          <w:szCs w:val="22"/>
        </w:rPr>
        <w:t>(Грушевский А.А.)</w:t>
      </w:r>
    </w:p>
    <w:p w:rsidR="00956BB4" w:rsidRPr="00D71B24" w:rsidRDefault="00956BB4" w:rsidP="00956BB4">
      <w:pPr>
        <w:pStyle w:val="ListParagraph"/>
        <w:numPr>
          <w:ilvl w:val="0"/>
          <w:numId w:val="75"/>
        </w:numPr>
        <w:jc w:val="both"/>
        <w:rPr>
          <w:szCs w:val="22"/>
        </w:rPr>
      </w:pPr>
      <w:r w:rsidRPr="00D71B24">
        <w:rPr>
          <w:szCs w:val="22"/>
        </w:rPr>
        <w:t>В чем смысл крупного спонсирования организаций, занимающихся стандартизацией? Что это дает спонсорам?</w:t>
      </w:r>
      <w:r w:rsidRPr="00693F03">
        <w:rPr>
          <w:szCs w:val="22"/>
        </w:rPr>
        <w:t xml:space="preserve"> </w:t>
      </w:r>
      <w:r w:rsidRPr="00D71B24">
        <w:rPr>
          <w:szCs w:val="22"/>
        </w:rPr>
        <w:t xml:space="preserve">(Грушевский А.А.) </w:t>
      </w:r>
    </w:p>
    <w:p w:rsidR="00956BB4" w:rsidRDefault="00956BB4" w:rsidP="00956BB4">
      <w:pPr>
        <w:pStyle w:val="ListParagraph"/>
        <w:numPr>
          <w:ilvl w:val="0"/>
          <w:numId w:val="75"/>
        </w:numPr>
        <w:jc w:val="both"/>
        <w:rPr>
          <w:szCs w:val="22"/>
        </w:rPr>
      </w:pPr>
      <w:r w:rsidRPr="00693F03">
        <w:rPr>
          <w:rStyle w:val="a5"/>
          <w:szCs w:val="22"/>
        </w:rPr>
        <w:t xml:space="preserve">Какие стандарты есть для </w:t>
      </w:r>
      <w:r w:rsidRPr="00693F03">
        <w:rPr>
          <w:rStyle w:val="a5"/>
          <w:szCs w:val="22"/>
          <w:lang w:val="en-US"/>
        </w:rPr>
        <w:t>QR</w:t>
      </w:r>
      <w:r w:rsidRPr="00693F03">
        <w:rPr>
          <w:rStyle w:val="a5"/>
          <w:szCs w:val="22"/>
        </w:rPr>
        <w:t xml:space="preserve"> кодов? </w:t>
      </w:r>
      <w:r w:rsidRPr="00D71B24">
        <w:rPr>
          <w:szCs w:val="22"/>
        </w:rPr>
        <w:t>(Грушевский А.А.)</w:t>
      </w:r>
    </w:p>
    <w:p w:rsidR="00956BB4" w:rsidRPr="00693F03" w:rsidRDefault="00956BB4" w:rsidP="00956BB4">
      <w:pPr>
        <w:pStyle w:val="ListParagraph"/>
        <w:numPr>
          <w:ilvl w:val="0"/>
          <w:numId w:val="75"/>
        </w:numPr>
        <w:jc w:val="both"/>
        <w:rPr>
          <w:szCs w:val="22"/>
        </w:rPr>
      </w:pPr>
      <w:r w:rsidRPr="00693F03">
        <w:rPr>
          <w:szCs w:val="22"/>
        </w:rPr>
        <w:t xml:space="preserve">Что представляет из себя тот или иной стандарт? </w:t>
      </w:r>
      <w:r w:rsidRPr="00D71B24">
        <w:rPr>
          <w:szCs w:val="22"/>
        </w:rPr>
        <w:t>(Ипатов А.Е.)</w:t>
      </w:r>
    </w:p>
    <w:p w:rsidR="00956BB4" w:rsidRPr="00D71B24" w:rsidRDefault="00956BB4" w:rsidP="00956BB4">
      <w:pPr>
        <w:pStyle w:val="ListParagraph"/>
        <w:numPr>
          <w:ilvl w:val="0"/>
          <w:numId w:val="75"/>
        </w:numPr>
        <w:jc w:val="both"/>
        <w:rPr>
          <w:szCs w:val="22"/>
        </w:rPr>
      </w:pPr>
      <w:r>
        <w:rPr>
          <w:szCs w:val="22"/>
        </w:rPr>
        <w:t>С</w:t>
      </w:r>
      <w:r w:rsidRPr="00D71B24">
        <w:rPr>
          <w:szCs w:val="22"/>
        </w:rPr>
        <w:t>тоит ли вообще изучать какие-то стандарты языков? (Ипатов А.Е.)</w:t>
      </w:r>
    </w:p>
    <w:p w:rsidR="00956BB4" w:rsidRPr="00D71B24" w:rsidRDefault="00956BB4" w:rsidP="00956BB4">
      <w:pPr>
        <w:pStyle w:val="ListParagraph"/>
        <w:numPr>
          <w:ilvl w:val="0"/>
          <w:numId w:val="75"/>
        </w:numPr>
        <w:jc w:val="both"/>
        <w:rPr>
          <w:szCs w:val="22"/>
        </w:rPr>
      </w:pPr>
      <w:r w:rsidRPr="00D71B24">
        <w:rPr>
          <w:szCs w:val="22"/>
        </w:rPr>
        <w:t>Как происходит внедрение стандарта в среду? (Ипатов А.Е.)</w:t>
      </w:r>
    </w:p>
    <w:p w:rsidR="00956BB4" w:rsidRPr="00D71B24" w:rsidRDefault="00956BB4" w:rsidP="00956BB4">
      <w:pPr>
        <w:pStyle w:val="ListParagraph"/>
        <w:numPr>
          <w:ilvl w:val="0"/>
          <w:numId w:val="75"/>
        </w:numPr>
        <w:jc w:val="both"/>
        <w:rPr>
          <w:szCs w:val="22"/>
        </w:rPr>
      </w:pPr>
      <w:r w:rsidRPr="00D71B24">
        <w:rPr>
          <w:szCs w:val="22"/>
        </w:rPr>
        <w:t>В чем отличия стандартов разных языков программирования? (Ипатов А.Е.)</w:t>
      </w:r>
    </w:p>
    <w:p w:rsidR="00956BB4" w:rsidRPr="00D71B24" w:rsidRDefault="00956BB4" w:rsidP="00956BB4">
      <w:pPr>
        <w:pStyle w:val="ListParagraph"/>
        <w:numPr>
          <w:ilvl w:val="0"/>
          <w:numId w:val="75"/>
        </w:numPr>
        <w:jc w:val="both"/>
        <w:rPr>
          <w:szCs w:val="22"/>
        </w:rPr>
      </w:pPr>
      <w:r>
        <w:rPr>
          <w:rStyle w:val="a5"/>
          <w:szCs w:val="22"/>
        </w:rPr>
        <w:t>Какова роль</w:t>
      </w:r>
      <w:r w:rsidRPr="00D71B24">
        <w:rPr>
          <w:rStyle w:val="a5"/>
          <w:szCs w:val="22"/>
        </w:rPr>
        <w:t xml:space="preserve"> стандартов в развитии языков программирования и их популяризации</w:t>
      </w:r>
      <w:r>
        <w:rPr>
          <w:rStyle w:val="a5"/>
          <w:szCs w:val="22"/>
        </w:rPr>
        <w:t>?</w:t>
      </w:r>
      <w:r w:rsidRPr="00F6065E">
        <w:rPr>
          <w:szCs w:val="22"/>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 xml:space="preserve">Какое принципиальное отличие частного стандарта от международного?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Понятно, что при расширении возможностей языка выходит новый стандарт. А были ли случаи кардинального изменения?</w:t>
      </w:r>
      <w:r w:rsidRPr="00D71B24">
        <w:rPr>
          <w:rStyle w:val="a5"/>
          <w:szCs w:val="22"/>
          <w:lang w:val="en-US"/>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szCs w:val="22"/>
        </w:rPr>
        <w:t>Почему так принято, что данные хранятся именно в двоичном коде?</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Можно ли синтаксис языка программирования отнести к стандартизации?</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Обязан ли программист знать всё о стандартах того языка программирования, на котором он пишет код?</w:t>
      </w:r>
      <w:r w:rsidRPr="00F6065E">
        <w:rPr>
          <w:szCs w:val="22"/>
        </w:rPr>
        <w:t xml:space="preserve"> </w:t>
      </w:r>
      <w:r w:rsidRPr="00D71B24">
        <w:rPr>
          <w:szCs w:val="22"/>
        </w:rPr>
        <w:t xml:space="preserve">(Михальцова А.Ю.) </w:t>
      </w:r>
    </w:p>
    <w:p w:rsidR="00956BB4" w:rsidRPr="00D71B24" w:rsidRDefault="00956BB4" w:rsidP="00956BB4">
      <w:pPr>
        <w:pStyle w:val="ListParagraph"/>
        <w:numPr>
          <w:ilvl w:val="0"/>
          <w:numId w:val="75"/>
        </w:numPr>
        <w:jc w:val="both"/>
        <w:rPr>
          <w:szCs w:val="22"/>
        </w:rPr>
      </w:pPr>
      <w:r w:rsidRPr="00D71B24">
        <w:rPr>
          <w:szCs w:val="22"/>
        </w:rPr>
        <w:t>А как пришли к осознанию необходимости в стандартизации?</w:t>
      </w:r>
      <w:r>
        <w:rPr>
          <w:szCs w:val="22"/>
        </w:rPr>
        <w:t xml:space="preserve"> </w:t>
      </w:r>
      <w:r w:rsidRPr="00D71B24">
        <w:rPr>
          <w:szCs w:val="22"/>
        </w:rPr>
        <w:t>(Ровдо Д.И.)</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 в Java</w:t>
      </w:r>
      <w:r>
        <w:rPr>
          <w:szCs w:val="22"/>
        </w:rPr>
        <w:t xml:space="preserve"> 9?</w:t>
      </w:r>
      <w:r w:rsidRPr="00D71B24">
        <w:rPr>
          <w:szCs w:val="22"/>
        </w:rPr>
        <w:t xml:space="preserve"> Насколько сильно отличается от Java 8? (Ровдо Д.И.)</w:t>
      </w:r>
    </w:p>
    <w:p w:rsidR="00956BB4" w:rsidRPr="00D71B24" w:rsidRDefault="00956BB4" w:rsidP="00956BB4">
      <w:pPr>
        <w:pStyle w:val="ListParagraph"/>
        <w:numPr>
          <w:ilvl w:val="0"/>
          <w:numId w:val="75"/>
        </w:numPr>
        <w:jc w:val="both"/>
        <w:rPr>
          <w:szCs w:val="22"/>
        </w:rPr>
      </w:pPr>
      <w:r>
        <w:rPr>
          <w:szCs w:val="22"/>
        </w:rPr>
        <w:t>Е</w:t>
      </w:r>
      <w:r w:rsidRPr="00D71B24">
        <w:rPr>
          <w:szCs w:val="22"/>
        </w:rPr>
        <w:t>сть ли предел версий Java, C++? То есть, может ли получится так, что, например, что Java 32 будет такой, что дополнять уже просто нечего? (Ровдо Д.И.)</w:t>
      </w:r>
    </w:p>
    <w:p w:rsidR="00956BB4" w:rsidRPr="00D71B24" w:rsidRDefault="00956BB4" w:rsidP="00956BB4">
      <w:pPr>
        <w:pStyle w:val="ListParagraph"/>
        <w:numPr>
          <w:ilvl w:val="0"/>
          <w:numId w:val="75"/>
        </w:numPr>
        <w:jc w:val="both"/>
        <w:rPr>
          <w:szCs w:val="22"/>
        </w:rPr>
      </w:pPr>
      <w:r w:rsidRPr="00D71B24">
        <w:rPr>
          <w:szCs w:val="22"/>
        </w:rPr>
        <w:t>В чем различия 8-го стандарта Java и 9-го? (Трубач Г.Г.)</w:t>
      </w:r>
    </w:p>
    <w:p w:rsidR="00956BB4" w:rsidRPr="00D71B24" w:rsidRDefault="00956BB4" w:rsidP="00956BB4">
      <w:pPr>
        <w:pStyle w:val="ListParagraph"/>
        <w:numPr>
          <w:ilvl w:val="0"/>
          <w:numId w:val="75"/>
        </w:numPr>
        <w:jc w:val="both"/>
        <w:rPr>
          <w:rFonts w:ascii="Arial Unicode MS" w:eastAsia="Helvetica" w:hAnsi="Helvetica" w:cs="Helvetica"/>
          <w:szCs w:val="22"/>
        </w:rPr>
      </w:pPr>
      <w:r w:rsidRPr="00D71B24">
        <w:rPr>
          <w:szCs w:val="22"/>
        </w:rPr>
        <w:t>Какие самые значащие различия между C++ 11 и C++ 14? (Трубач Г.Г.)</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w:t>
      </w:r>
      <w:r>
        <w:rPr>
          <w:szCs w:val="22"/>
        </w:rPr>
        <w:t xml:space="preserve"> </w:t>
      </w:r>
      <w:r>
        <w:rPr>
          <w:szCs w:val="22"/>
          <w:lang w:val="en-US"/>
        </w:rPr>
        <w:t>J</w:t>
      </w:r>
      <w:r>
        <w:rPr>
          <w:szCs w:val="22"/>
        </w:rPr>
        <w:t>ava 9?</w:t>
      </w:r>
      <w:r w:rsidRPr="00D71B24">
        <w:rPr>
          <w:szCs w:val="22"/>
        </w:rPr>
        <w:t xml:space="preserve"> (Ярошевич Я.О.)</w:t>
      </w:r>
    </w:p>
    <w:p w:rsidR="00956BB4" w:rsidRPr="00D71B24" w:rsidRDefault="00956BB4" w:rsidP="00956BB4">
      <w:pPr>
        <w:pStyle w:val="ListParagraph"/>
        <w:numPr>
          <w:ilvl w:val="0"/>
          <w:numId w:val="75"/>
        </w:numPr>
        <w:jc w:val="both"/>
        <w:rPr>
          <w:szCs w:val="22"/>
        </w:rPr>
      </w:pPr>
      <w:r w:rsidRPr="00D71B24">
        <w:rPr>
          <w:szCs w:val="22"/>
        </w:rPr>
        <w:t>Почему официальный документ стандарта C++ стоит денег? (Ярошевич Я.О.)</w:t>
      </w:r>
    </w:p>
    <w:p w:rsidR="00DD23E7" w:rsidRPr="002D7FF5" w:rsidRDefault="00956BB4" w:rsidP="00956BB4">
      <w:pPr>
        <w:pStyle w:val="ListParagraph"/>
        <w:spacing w:after="160" w:line="259" w:lineRule="auto"/>
        <w:jc w:val="both"/>
        <w:rPr>
          <w:szCs w:val="22"/>
        </w:rPr>
      </w:pPr>
      <w:r w:rsidRPr="00D71B24">
        <w:rPr>
          <w:szCs w:val="22"/>
        </w:rPr>
        <w:t>Какие стандарты ECMAScript готовятся к релизу? Какие нововведения</w:t>
      </w:r>
      <w:r>
        <w:rPr>
          <w:szCs w:val="22"/>
        </w:rPr>
        <w:t xml:space="preserve">? </w:t>
      </w:r>
      <w:r w:rsidRPr="00D71B24">
        <w:rPr>
          <w:szCs w:val="22"/>
        </w:rPr>
        <w:t>(Ярошевич Я.О.)</w:t>
      </w:r>
    </w:p>
    <w:p w:rsidR="00F42B29" w:rsidRPr="00F45F08" w:rsidRDefault="00F0096A" w:rsidP="00F45F08">
      <w:pPr>
        <w:pStyle w:val="Heading3"/>
        <w:rPr>
          <w:lang w:val="ru-RU"/>
        </w:rPr>
      </w:pPr>
      <w:bookmarkStart w:id="489" w:name="_Toc438377679"/>
      <w:r w:rsidRPr="009B06A0">
        <w:rPr>
          <w:lang w:val="ru-RU"/>
        </w:rPr>
        <w:t>7</w:t>
      </w:r>
      <w:r w:rsidRPr="00F0096A">
        <w:rPr>
          <w:lang w:val="ru-RU"/>
        </w:rPr>
        <w:t xml:space="preserve">. </w:t>
      </w:r>
      <w:r w:rsidR="00F45F08">
        <w:rPr>
          <w:lang w:val="ru-RU"/>
        </w:rPr>
        <w:t xml:space="preserve">Инновационные </w:t>
      </w:r>
      <w:r w:rsidR="00F45F08" w:rsidRPr="00F45F08">
        <w:rPr>
          <w:lang w:val="ru-RU"/>
        </w:rPr>
        <w:t>концепции</w:t>
      </w:r>
      <w:r w:rsidR="00F45F08">
        <w:rPr>
          <w:lang w:val="ru-RU"/>
        </w:rPr>
        <w:t xml:space="preserve"> и технологии</w:t>
      </w:r>
      <w:bookmarkEnd w:id="489"/>
    </w:p>
    <w:p w:rsidR="00F42B29" w:rsidRDefault="00F42B29" w:rsidP="00DF0F58">
      <w:pPr>
        <w:pStyle w:val="Heading4"/>
        <w:jc w:val="both"/>
        <w:rPr>
          <w:i w:val="0"/>
          <w:sz w:val="24"/>
          <w:szCs w:val="24"/>
          <w:lang w:val="ru-RU"/>
        </w:rPr>
      </w:pPr>
      <w:r w:rsidRPr="00F42B29">
        <w:rPr>
          <w:i w:val="0"/>
          <w:sz w:val="24"/>
          <w:szCs w:val="24"/>
          <w:lang w:val="ru-RU"/>
        </w:rPr>
        <w:t>Искусственный интеллект</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В чем фундаментальная разница между ИИ, который создали в компьютерных играх, и тем, что пытаются сделать в реальной жизни? </w:t>
      </w:r>
      <w:r w:rsidRPr="00E623FB">
        <w:rPr>
          <w:szCs w:val="22"/>
        </w:rPr>
        <w:t>(Белый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Думают ли ученые, которые создают ИИ, что он окажется в разы умнее человека? Как это может отразиться на нашей дальнейшей жизни</w:t>
      </w:r>
      <w:r w:rsidRPr="00E623FB">
        <w:rPr>
          <w:szCs w:val="22"/>
        </w:rPr>
        <w:t xml:space="preserve"> (Белый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Какой основной принцип ИИ (наличие чего позволяет отнести нечто к ИИ)? </w:t>
      </w:r>
      <w:r w:rsidRPr="00E623FB">
        <w:rPr>
          <w:szCs w:val="22"/>
        </w:rPr>
        <w:t>(Белый А.А.)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Искусственный инте</w:t>
      </w:r>
      <w:r>
        <w:rPr>
          <w:rFonts w:cstheme="minorHAnsi"/>
          <w:szCs w:val="22"/>
        </w:rPr>
        <w:t>л</w:t>
      </w:r>
      <w:r w:rsidRPr="00E623FB">
        <w:rPr>
          <w:rFonts w:cstheme="minorHAnsi"/>
          <w:szCs w:val="22"/>
        </w:rPr>
        <w:t xml:space="preserve">лект сможет поработить мир? </w:t>
      </w:r>
      <w:r w:rsidRPr="00E623FB">
        <w:rPr>
          <w:szCs w:val="22"/>
        </w:rPr>
        <w:t>(Гетьман С.И.)</w:t>
      </w:r>
    </w:p>
    <w:p w:rsidR="001B0FE4" w:rsidRPr="00E623FB" w:rsidRDefault="001B0FE4" w:rsidP="001B0FE4">
      <w:pPr>
        <w:pStyle w:val="ListParagraph"/>
        <w:numPr>
          <w:ilvl w:val="0"/>
          <w:numId w:val="3"/>
        </w:numPr>
        <w:spacing w:after="160" w:line="259" w:lineRule="auto"/>
        <w:jc w:val="both"/>
        <w:rPr>
          <w:szCs w:val="22"/>
        </w:rPr>
      </w:pPr>
      <w:r>
        <w:rPr>
          <w:rFonts w:cstheme="minorHAnsi"/>
          <w:szCs w:val="22"/>
        </w:rPr>
        <w:lastRenderedPageBreak/>
        <w:t>Что можно сказать о фразе</w:t>
      </w:r>
      <w:r w:rsidRPr="00E623FB">
        <w:rPr>
          <w:rFonts w:cstheme="minorHAnsi"/>
          <w:szCs w:val="22"/>
        </w:rPr>
        <w:t xml:space="preserve"> Айзека Азимова относительно робототехники (три принципа: робот не может причинить вред человеку или своим бездействием допустить, чтобы человеку был причинён вред, робот должен повиноваться всем приказам, которые даёт человек, кроме тех случаев, когда эти приказы противоречат Первому Закону, робот должен заботиться о своей безопасности в той мере, в которой это не противоречит Первому и Второму Законам.)?</w:t>
      </w:r>
      <w:r w:rsidRPr="00E623FB">
        <w:rPr>
          <w:szCs w:val="22"/>
        </w:rPr>
        <w:t xml:space="preserve"> (Гетьман С.И.)</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Что может помочь воплотить эти принципы в жизнь?</w:t>
      </w:r>
      <w:r w:rsidRPr="00E623FB">
        <w:rPr>
          <w:szCs w:val="22"/>
        </w:rPr>
        <w:t xml:space="preserve"> (Гетьман С.И.)</w:t>
      </w:r>
    </w:p>
    <w:p w:rsidR="001B0FE4" w:rsidRPr="00E623FB" w:rsidRDefault="001B0FE4" w:rsidP="001B0FE4">
      <w:pPr>
        <w:pStyle w:val="ListParagraph"/>
        <w:numPr>
          <w:ilvl w:val="0"/>
          <w:numId w:val="4"/>
        </w:numPr>
        <w:spacing w:after="160" w:line="259" w:lineRule="auto"/>
        <w:jc w:val="both"/>
        <w:rPr>
          <w:szCs w:val="22"/>
        </w:rPr>
      </w:pPr>
      <w:r>
        <w:rPr>
          <w:rFonts w:cstheme="minorHAnsi"/>
          <w:color w:val="000000"/>
          <w:szCs w:val="22"/>
          <w:shd w:val="clear" w:color="auto" w:fill="FFFFFF"/>
        </w:rPr>
        <w:t>Использование</w:t>
      </w:r>
      <w:r w:rsidRPr="00E623FB">
        <w:rPr>
          <w:rFonts w:cstheme="minorHAnsi"/>
          <w:color w:val="000000"/>
          <w:szCs w:val="22"/>
          <w:shd w:val="clear" w:color="auto" w:fill="FFFFFF"/>
        </w:rPr>
        <w:t xml:space="preserve"> ИИ </w:t>
      </w:r>
      <w:r>
        <w:rPr>
          <w:rFonts w:cstheme="minorHAnsi"/>
          <w:color w:val="000000"/>
          <w:szCs w:val="22"/>
          <w:shd w:val="clear" w:color="auto" w:fill="FFFFFF"/>
        </w:rPr>
        <w:t>в игровой области.</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Может ли ИИ быть опасным? Рассматривают ли современные исследователи его опасность?</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 чем именно связано то, что ИИ до сих пор не достиг уровня человека?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Существовали ли какие-либо попытки изучения и создания ИИ в более ранней истории (до 20 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 xml:space="preserve">Можно ли </w:t>
      </w:r>
      <w:r w:rsidRPr="00E623FB">
        <w:rPr>
          <w:rFonts w:cstheme="minorHAnsi"/>
          <w:szCs w:val="22"/>
        </w:rPr>
        <w:t xml:space="preserve">считать искусственным интеллектом такие программы, как программу управления светофорами, в зависимости от загруженности дороги, а также программу управления движением нескольких лифтов, работающих от одной кнопки?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Где</w:t>
      </w:r>
      <w:r w:rsidRPr="00E623FB">
        <w:rPr>
          <w:rFonts w:cstheme="minorHAnsi"/>
          <w:szCs w:val="22"/>
        </w:rPr>
        <w:t xml:space="preserve"> находится граница между «умной» программой и ИИ?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szCs w:val="22"/>
        </w:rPr>
        <w:t>Можно ли считать искусственным интеллектом сознание человека, записанное на компьютер (например, как в фильме «Превосходство»)?</w:t>
      </w:r>
      <w:r w:rsidRPr="00E623FB">
        <w:rPr>
          <w:szCs w:val="22"/>
        </w:rPr>
        <w:t xml:space="preserve"> (Грушевский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Где на сегодняшний дань применяется искусственный интеллект? В каких сферах ожидается его внедрение?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Искусственный интеллект стал популярен относительно недавно. С чем это связано? </w:t>
      </w:r>
      <w:r w:rsidRPr="00E623FB">
        <w:rPr>
          <w:szCs w:val="22"/>
        </w:rPr>
        <w:t>(Ипатов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Какое средство является наиболее удобным и популярным для разработки системы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Развивается ли данная система в нашей стране?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Что вообще относят к системам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Существуют ли принципиально другие виды хранения знаний в памяти?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Почему в докладе делается упор на хранение знаний в БД, ведь реакция и анализ внешних данных тоже важны?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По сути, пока не решена проблема объединения знаний в памяти, ИИ - обычный вывод информации из БД. Так ли это?</w:t>
      </w:r>
      <w:r w:rsidRPr="00E623FB">
        <w:rPr>
          <w:szCs w:val="22"/>
        </w:rPr>
        <w:t xml:space="preserve"> (Лебедев Н.А.)</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Возможно ли создать искусственный разум, который был бы полностью аналогичен человеческому?</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Перспектива развития</w:t>
      </w:r>
      <w:r>
        <w:rPr>
          <w:rFonts w:cstheme="minorHAnsi"/>
          <w:color w:val="000000"/>
          <w:szCs w:val="22"/>
          <w:shd w:val="clear" w:color="auto" w:fill="FFFFFF"/>
        </w:rPr>
        <w:t xml:space="preserve"> ИИ</w:t>
      </w:r>
      <w:r w:rsidRPr="00E623FB">
        <w:rPr>
          <w:rFonts w:cstheme="minorHAnsi"/>
          <w:color w:val="000000"/>
          <w:szCs w:val="22"/>
          <w:shd w:val="clear" w:color="auto" w:fill="FFFFFF"/>
        </w:rPr>
        <w:t xml:space="preserve">.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Примеры использования</w:t>
      </w:r>
      <w:r>
        <w:rPr>
          <w:rFonts w:cstheme="minorHAnsi"/>
          <w:color w:val="000000"/>
          <w:szCs w:val="22"/>
          <w:shd w:val="clear" w:color="auto" w:fill="FFFFFF"/>
        </w:rPr>
        <w:t xml:space="preserve"> ИИ</w:t>
      </w:r>
      <w:r w:rsidRPr="00E623FB">
        <w:rPr>
          <w:rFonts w:cstheme="minorHAnsi"/>
          <w:color w:val="000000"/>
          <w:szCs w:val="22"/>
          <w:shd w:val="clear" w:color="auto" w:fill="FFFFFF"/>
        </w:rPr>
        <w:t>.</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Есть ли отрицательное влияние у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Можно ли Wolfram считать за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Какая на сегодняшний день существует самая умная система и что она умеет?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Pr>
          <w:rFonts w:cstheme="minorHAnsi"/>
          <w:color w:val="000000"/>
          <w:szCs w:val="22"/>
          <w:shd w:val="clear" w:color="auto" w:fill="FFFFFF"/>
        </w:rPr>
        <w:t>С</w:t>
      </w:r>
      <w:r w:rsidRPr="00E623FB">
        <w:rPr>
          <w:rFonts w:cstheme="minorHAnsi"/>
          <w:color w:val="000000"/>
          <w:szCs w:val="22"/>
          <w:shd w:val="clear" w:color="auto" w:fill="FFFFFF"/>
        </w:rPr>
        <w:t xml:space="preserve">может ли когда-нибудь машина думать как человек?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lastRenderedPageBreak/>
        <w:t xml:space="preserve">Не считаете ли вы, что перечисленные вами языки программирования довольно устаревшие? Действительно ли их сейчас используют для создания интеллектуальных систем? </w:t>
      </w:r>
      <w:r w:rsidRPr="00E623FB">
        <w:rPr>
          <w:szCs w:val="22"/>
        </w:rPr>
        <w:t>(Ровдо Д.И.)</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 происходит обучение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 xml:space="preserve">Может ли компьютер/робот развить свой ИИ так, что выйдет из-под контроля? </w:t>
      </w:r>
      <w:r w:rsidRPr="00E623FB">
        <w:rPr>
          <w:szCs w:val="22"/>
        </w:rPr>
        <w:t>(Трубач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Какие существуют самые развитые машины/системы с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Pr>
          <w:rFonts w:cstheme="minorHAnsi"/>
          <w:color w:val="000000"/>
          <w:szCs w:val="22"/>
          <w:shd w:val="clear" w:color="auto" w:fill="FFFFFF"/>
        </w:rPr>
        <w:t>Удастся ли с</w:t>
      </w:r>
      <w:r w:rsidRPr="00E623FB">
        <w:rPr>
          <w:rFonts w:cstheme="minorHAnsi"/>
          <w:color w:val="000000"/>
          <w:szCs w:val="22"/>
          <w:shd w:val="clear" w:color="auto" w:fill="FFFFFF"/>
        </w:rPr>
        <w:t>оздать искусственный интеллект в полном смысле этого слова или нет?</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А что насчет эмоций, чувств?</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Не повредит ли создание искусственного интеллекта человечеству?</w:t>
      </w:r>
      <w:r w:rsidRPr="00E623FB">
        <w:rPr>
          <w:szCs w:val="22"/>
        </w:rPr>
        <w:t xml:space="preserve"> (Щавровский С.А.)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Можно ли Siri считать ИИ?</w:t>
      </w:r>
      <w:r w:rsidRPr="00E623FB">
        <w:rPr>
          <w:szCs w:val="22"/>
        </w:rPr>
        <w:t xml:space="preserve"> (Ярошевич Я.О.)</w:t>
      </w:r>
      <w:r w:rsidRPr="00E623FB">
        <w:rPr>
          <w:rFonts w:cstheme="minorHAnsi"/>
          <w:color w:val="000000"/>
          <w:szCs w:val="22"/>
        </w:rPr>
        <w:t xml:space="preserve"> </w:t>
      </w:r>
      <w:r w:rsidRPr="00E623FB">
        <w:rPr>
          <w:rFonts w:cstheme="minorHAnsi"/>
          <w:color w:val="000000"/>
          <w:szCs w:val="22"/>
          <w:shd w:val="clear" w:color="auto" w:fill="FFFFFF"/>
        </w:rPr>
        <w:t>Расскажите, пожалуйста, про игровой искусственный интеллект подробнее. Какие есть подходы?</w:t>
      </w:r>
      <w:r w:rsidRPr="00E623FB">
        <w:rPr>
          <w:szCs w:val="22"/>
        </w:rPr>
        <w:t xml:space="preserve"> (Ярошевич Я.О.)</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Что такое искусственный геном?</w:t>
      </w:r>
      <w:r w:rsidRPr="00E623FB">
        <w:rPr>
          <w:szCs w:val="22"/>
        </w:rPr>
        <w:t xml:space="preserve"> (Ярошевич Я.О.)</w:t>
      </w:r>
    </w:p>
    <w:p w:rsidR="001B0FE4" w:rsidRPr="001B0FE4"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Как в контексте науки философия относятся к ИИ? А какое отношение со стороны религии и этики?</w:t>
      </w:r>
      <w:r w:rsidRPr="00E623FB">
        <w:rPr>
          <w:szCs w:val="22"/>
        </w:rPr>
        <w:t xml:space="preserve"> (Ярошевич Я.О.)</w:t>
      </w:r>
    </w:p>
    <w:p w:rsidR="00F42B29" w:rsidRDefault="00F42B29" w:rsidP="00DF0F58">
      <w:pPr>
        <w:pStyle w:val="Heading4"/>
        <w:jc w:val="both"/>
        <w:rPr>
          <w:i w:val="0"/>
          <w:sz w:val="24"/>
          <w:szCs w:val="24"/>
          <w:lang w:val="ru-RU"/>
        </w:rPr>
      </w:pPr>
      <w:r w:rsidRPr="00F42B29">
        <w:rPr>
          <w:i w:val="0"/>
          <w:sz w:val="24"/>
          <w:szCs w:val="24"/>
          <w:lang w:val="ru-RU"/>
        </w:rPr>
        <w:t>Виртуальная реальность</w:t>
      </w:r>
    </w:p>
    <w:p w:rsidR="00F011E9" w:rsidRPr="00A66370" w:rsidRDefault="00F011E9" w:rsidP="00DF0F58">
      <w:pPr>
        <w:pStyle w:val="ListParagraph"/>
        <w:numPr>
          <w:ilvl w:val="0"/>
          <w:numId w:val="3"/>
        </w:numPr>
        <w:spacing w:after="160" w:line="259" w:lineRule="auto"/>
        <w:jc w:val="both"/>
        <w:rPr>
          <w:szCs w:val="22"/>
        </w:rPr>
      </w:pPr>
      <w:r w:rsidRPr="00A66370">
        <w:rPr>
          <w:szCs w:val="22"/>
        </w:rPr>
        <w:t>Реальна ли такая ситуация, что мы сами живём в виртуальной реальности (как в фильме "Матрица")? (Белый А.А.)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 чему стремятся разработчики виртуальной реальности в будущем? Возможен ли такой печальный исход, что люди будут сидеть у себя дома и контактировать с этим миром исключительно при помощи, так называемых, аватаров? (Белый А.А.)</w:t>
      </w:r>
    </w:p>
    <w:p w:rsidR="00F011E9" w:rsidRPr="00A66370" w:rsidRDefault="00F011E9" w:rsidP="00DF0F58">
      <w:pPr>
        <w:pStyle w:val="ListParagraph"/>
        <w:numPr>
          <w:ilvl w:val="0"/>
          <w:numId w:val="3"/>
        </w:numPr>
        <w:jc w:val="both"/>
        <w:rPr>
          <w:szCs w:val="22"/>
        </w:rPr>
      </w:pPr>
      <w:r w:rsidRPr="00A66370">
        <w:rPr>
          <w:szCs w:val="22"/>
        </w:rPr>
        <w:t>Какие производители очков виртуальной реальности сейчас наиболее популярны? (Борисевич П.И.)</w:t>
      </w:r>
    </w:p>
    <w:p w:rsidR="00F011E9" w:rsidRPr="00A66370" w:rsidRDefault="00F011E9" w:rsidP="00DF0F58">
      <w:pPr>
        <w:pStyle w:val="ListParagraph"/>
        <w:numPr>
          <w:ilvl w:val="0"/>
          <w:numId w:val="3"/>
        </w:numPr>
        <w:jc w:val="both"/>
        <w:rPr>
          <w:szCs w:val="22"/>
        </w:rPr>
      </w:pPr>
      <w:r w:rsidRPr="00A66370">
        <w:rPr>
          <w:szCs w:val="22"/>
        </w:rPr>
        <w:t>Как виртуальная реальность влияет на человека? (Борисевич П.И.)</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компании лидируют в развитии технологий виртуальной реальности? (Борисевич П.И.)</w:t>
      </w:r>
    </w:p>
    <w:p w:rsidR="00F011E9" w:rsidRPr="00A66370" w:rsidRDefault="00F011E9" w:rsidP="00DF0F58">
      <w:pPr>
        <w:pStyle w:val="ListParagraph"/>
        <w:numPr>
          <w:ilvl w:val="0"/>
          <w:numId w:val="4"/>
        </w:numPr>
        <w:jc w:val="both"/>
        <w:rPr>
          <w:szCs w:val="22"/>
        </w:rPr>
      </w:pPr>
      <w:r w:rsidRPr="00A66370">
        <w:rPr>
          <w:szCs w:val="22"/>
        </w:rPr>
        <w:t>Виртуальная реальность - это система, влияющая на органы чувств человека. То есть, имитация звуков и запахов это тоже виртуальная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Сейчас в игровой индустрии активно продвигается технология виртуальной реальности. А почему дополненная реальность не получила развития? (Григорьев А.В.)</w:t>
      </w:r>
    </w:p>
    <w:p w:rsidR="00F011E9" w:rsidRPr="00A66370" w:rsidRDefault="00F011E9" w:rsidP="00DF0F58">
      <w:pPr>
        <w:pStyle w:val="ListParagraph"/>
        <w:numPr>
          <w:ilvl w:val="0"/>
          <w:numId w:val="4"/>
        </w:numPr>
        <w:jc w:val="both"/>
        <w:rPr>
          <w:szCs w:val="22"/>
        </w:rPr>
      </w:pPr>
      <w:r w:rsidRPr="00A66370">
        <w:rPr>
          <w:szCs w:val="22"/>
        </w:rPr>
        <w:t>Возможен ли переход человечества в виртуальную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Как думаешь, получит ли развитие технология прямого подключения к мозгу/нервной системе? (Например, в играх) (Григорьев А.В.)</w:t>
      </w:r>
    </w:p>
    <w:p w:rsidR="00F011E9" w:rsidRPr="00A66370" w:rsidRDefault="00F011E9" w:rsidP="00DF0F58">
      <w:pPr>
        <w:pStyle w:val="ListParagraph"/>
        <w:numPr>
          <w:ilvl w:val="0"/>
          <w:numId w:val="4"/>
        </w:numPr>
        <w:jc w:val="both"/>
        <w:rPr>
          <w:szCs w:val="22"/>
        </w:rPr>
      </w:pPr>
      <w:r w:rsidRPr="00A66370">
        <w:rPr>
          <w:szCs w:val="22"/>
        </w:rPr>
        <w:t>Можем ли мы быть уверены, что не находимся в очень развитой виртуальной реальности? (Григорьев А.В.)</w:t>
      </w:r>
    </w:p>
    <w:p w:rsidR="00F011E9" w:rsidRPr="00A66370" w:rsidRDefault="00F011E9" w:rsidP="00DF0F58">
      <w:pPr>
        <w:pStyle w:val="ListParagraph"/>
        <w:numPr>
          <w:ilvl w:val="0"/>
          <w:numId w:val="4"/>
        </w:numPr>
        <w:jc w:val="both"/>
        <w:rPr>
          <w:szCs w:val="22"/>
        </w:rPr>
      </w:pPr>
      <w:r w:rsidRPr="00A66370">
        <w:rPr>
          <w:szCs w:val="22"/>
        </w:rPr>
        <w:t>Сможет ли сейчас виртуальная реальность заменить человеку реальный мир?  (Лебедев Н.А.)</w:t>
      </w:r>
    </w:p>
    <w:p w:rsidR="00F011E9" w:rsidRPr="00A66370" w:rsidRDefault="00F011E9" w:rsidP="00DF0F58">
      <w:pPr>
        <w:pStyle w:val="ListParagraph"/>
        <w:numPr>
          <w:ilvl w:val="0"/>
          <w:numId w:val="4"/>
        </w:numPr>
        <w:jc w:val="both"/>
        <w:rPr>
          <w:szCs w:val="22"/>
        </w:rPr>
      </w:pPr>
      <w:r w:rsidRPr="00A66370">
        <w:rPr>
          <w:szCs w:val="22"/>
        </w:rPr>
        <w:t>К чему это стремится сфера виртуальной реальности? Какие цели она несет в себе?  (Лебедев Н.А.)</w:t>
      </w:r>
    </w:p>
    <w:p w:rsidR="00F011E9" w:rsidRPr="00A66370" w:rsidRDefault="00F011E9" w:rsidP="00DF0F58">
      <w:pPr>
        <w:pStyle w:val="ListParagraph"/>
        <w:numPr>
          <w:ilvl w:val="0"/>
          <w:numId w:val="4"/>
        </w:numPr>
        <w:jc w:val="both"/>
        <w:rPr>
          <w:szCs w:val="22"/>
        </w:rPr>
      </w:pPr>
      <w:r w:rsidRPr="00A66370">
        <w:rPr>
          <w:szCs w:val="22"/>
        </w:rPr>
        <w:t>Какие основные математические модели/парадигмы используются в этой сфере?  (Лебедев Н.А.)</w:t>
      </w:r>
    </w:p>
    <w:p w:rsidR="00F011E9" w:rsidRPr="00A66370" w:rsidRDefault="00F011E9" w:rsidP="00DF0F58">
      <w:pPr>
        <w:pStyle w:val="ListParagraph"/>
        <w:numPr>
          <w:ilvl w:val="0"/>
          <w:numId w:val="4"/>
        </w:numPr>
        <w:jc w:val="both"/>
        <w:rPr>
          <w:szCs w:val="22"/>
        </w:rPr>
      </w:pPr>
      <w:r w:rsidRPr="00A66370">
        <w:rPr>
          <w:szCs w:val="22"/>
        </w:rPr>
        <w:lastRenderedPageBreak/>
        <w:t>Что полезного в виртуальной реальности? Понятно, что реальность, которая имитирует условия реального мира, позволяет подготовить человека к определенным ситуациям. Есть ли еще примеры полезного использования виртуальной реальности?  (Лебедев Н.А.)</w:t>
      </w:r>
    </w:p>
    <w:p w:rsidR="00F011E9" w:rsidRPr="00A66370" w:rsidRDefault="00F011E9" w:rsidP="00DF0F58">
      <w:pPr>
        <w:pStyle w:val="ListParagraph"/>
        <w:numPr>
          <w:ilvl w:val="0"/>
          <w:numId w:val="4"/>
        </w:numPr>
        <w:jc w:val="both"/>
        <w:rPr>
          <w:szCs w:val="22"/>
        </w:rPr>
      </w:pPr>
      <w:r w:rsidRPr="00A66370">
        <w:rPr>
          <w:szCs w:val="22"/>
        </w:rPr>
        <w:t>С большего виртуальная реальность — это обман. Тем не менее, многие согласны с тем, что ее нужно донести до масс. А правильно ли обманывать людей?  (Лебедев Н.А.)</w:t>
      </w:r>
    </w:p>
    <w:p w:rsidR="00F011E9" w:rsidRPr="00A66370" w:rsidRDefault="00F011E9" w:rsidP="00DF0F58">
      <w:pPr>
        <w:pStyle w:val="ListParagraph"/>
        <w:numPr>
          <w:ilvl w:val="0"/>
          <w:numId w:val="4"/>
        </w:numPr>
        <w:jc w:val="both"/>
        <w:rPr>
          <w:szCs w:val="22"/>
        </w:rPr>
      </w:pPr>
      <w:r w:rsidRPr="00A66370">
        <w:rPr>
          <w:szCs w:val="22"/>
        </w:rPr>
        <w:t>Можно ли использовать виртуальную реальность как средство для управления людьми, поставив их в условия этого виртуального мира?  (Лебедев Н.А.)</w:t>
      </w:r>
    </w:p>
    <w:p w:rsidR="00F011E9" w:rsidRPr="00A66370" w:rsidRDefault="00F011E9" w:rsidP="00DF0F58">
      <w:pPr>
        <w:pStyle w:val="ListParagraph"/>
        <w:numPr>
          <w:ilvl w:val="0"/>
          <w:numId w:val="4"/>
        </w:numPr>
        <w:spacing w:after="160" w:line="259" w:lineRule="auto"/>
        <w:jc w:val="both"/>
        <w:rPr>
          <w:szCs w:val="22"/>
        </w:rPr>
      </w:pPr>
      <w:r w:rsidRPr="00A66370">
        <w:rPr>
          <w:szCs w:val="22"/>
        </w:rPr>
        <w:t>А почему в определении виртуальной реальности присутствует слово мир?  (Лебедев Н.А.)</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Примеры использования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В комнате, когда шарик подвешивается по углам комнаты, а человек находится внутри него, как "считывается" реакция человека?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Каковы перспективы развития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Какие существуют применения Omni?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 вообще можно сымитировать тактильные ощущения?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Не случится ли так, как во всяких фильмах, что человек такими темпами перестанет различать виртуальную реальность от настоящего?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Какова средняя цена таких игрушек? (Ровдо Д.И.)</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Перспективы развития виртуальной реальности.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Oculus Rift. Каковы принципы его работы, и каково его устройство?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 xml:space="preserve">Возможно ли восстание машин (например, роботов), как, например, </w:t>
      </w:r>
      <w:r w:rsidRPr="00A66370">
        <w:rPr>
          <w:szCs w:val="22"/>
          <w:lang w:val="en-US"/>
        </w:rPr>
        <w:t>S</w:t>
      </w:r>
      <w:r w:rsidRPr="00A66370">
        <w:rPr>
          <w:szCs w:val="22"/>
        </w:rPr>
        <w:t>kynet?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Что можно рассказать о системе управления махами руки в играх (например, в телевизорах Samsung, виртуальные тиры, консоли и т.д.)?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С какими проблемами столкнулись разработчики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Был ли у вас опыт пользования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Расскажите про технические средства, на данный момент существующие (компании производители, лидеры рынка)? (Щавровский С.А.)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фирмы являются ведущими в направлении виртуальной реальности? (Топ 5) Какие у них последние разработки?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есть самые необычные и весёлые разработки в этом направлении?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разработки в этом направлении существуют в космической сфере? (Ярошевич Я.О.)</w:t>
      </w:r>
    </w:p>
    <w:p w:rsidR="00F011E9" w:rsidRPr="00F011E9" w:rsidRDefault="00F011E9" w:rsidP="00DF0F58">
      <w:pPr>
        <w:pStyle w:val="ListParagraph"/>
        <w:numPr>
          <w:ilvl w:val="0"/>
          <w:numId w:val="3"/>
        </w:numPr>
        <w:spacing w:after="160" w:line="259" w:lineRule="auto"/>
        <w:jc w:val="both"/>
        <w:rPr>
          <w:szCs w:val="22"/>
        </w:rPr>
      </w:pPr>
      <w:r w:rsidRPr="00A66370">
        <w:rPr>
          <w:szCs w:val="22"/>
        </w:rPr>
        <w:t>Существует ли виртуальная еда? (Ярошевич Я.О.)</w:t>
      </w:r>
    </w:p>
    <w:p w:rsidR="00F42B29" w:rsidRDefault="00741E6E" w:rsidP="00DF0F58">
      <w:pPr>
        <w:pStyle w:val="Heading4"/>
        <w:jc w:val="both"/>
        <w:rPr>
          <w:i w:val="0"/>
          <w:sz w:val="24"/>
          <w:szCs w:val="24"/>
          <w:lang w:val="ru-RU"/>
        </w:rPr>
      </w:pPr>
      <w:r>
        <w:rPr>
          <w:i w:val="0"/>
          <w:sz w:val="24"/>
          <w:szCs w:val="24"/>
          <w:lang w:val="ru-RU"/>
        </w:rPr>
        <w:t>Искусственные н</w:t>
      </w:r>
      <w:r w:rsidR="00F42B29" w:rsidRPr="00F42B29">
        <w:rPr>
          <w:i w:val="0"/>
          <w:sz w:val="24"/>
          <w:szCs w:val="24"/>
          <w:lang w:val="ru-RU"/>
        </w:rPr>
        <w:t>ейронные сети</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Какой</w:t>
      </w:r>
      <w:r>
        <w:rPr>
          <w:rFonts w:cstheme="minorHAnsi"/>
          <w:color w:val="000000"/>
          <w:szCs w:val="22"/>
          <w:shd w:val="clear" w:color="auto" w:fill="FFFFFF"/>
        </w:rPr>
        <w:t xml:space="preserve"> существует</w:t>
      </w:r>
      <w:r w:rsidRPr="000F44ED">
        <w:rPr>
          <w:rFonts w:cstheme="minorHAnsi"/>
          <w:color w:val="000000"/>
          <w:szCs w:val="22"/>
          <w:shd w:val="clear" w:color="auto" w:fill="FFFFFF"/>
        </w:rPr>
        <w:t xml:space="preserve"> механизм обработки информации? (Белый А</w:t>
      </w:r>
      <w:r w:rsidRPr="0088018F">
        <w:rPr>
          <w:rFonts w:cstheme="minorHAnsi"/>
          <w:color w:val="000000"/>
          <w:szCs w:val="22"/>
          <w:shd w:val="clear" w:color="auto" w:fill="FFFFFF"/>
        </w:rPr>
        <w:t>.</w:t>
      </w:r>
      <w:r>
        <w:rPr>
          <w:rFonts w:cstheme="minorHAnsi"/>
          <w:color w:val="000000"/>
          <w:szCs w:val="22"/>
          <w:shd w:val="clear" w:color="auto" w:fill="FFFFFF"/>
        </w:rPr>
        <w:t>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в бытовом плане могут использоваться нейронные сети (какие могут быть устройства, например)? (Белый </w:t>
      </w:r>
      <w:r>
        <w:rPr>
          <w:rFonts w:cstheme="minorHAnsi"/>
          <w:color w:val="000000"/>
          <w:szCs w:val="22"/>
          <w:shd w:val="clear" w:color="auto" w:fill="FFFFFF"/>
        </w:rPr>
        <w:t>А.А.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есть известные модели НС? Чем они отличаются? Какие модели лучше подходят для прогнозирования результата? (Борисевич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алгоритмы используются для обучения НС?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 выбрать нужное число нейронов для сети? Можно ли считать, что большее число нейронов в сети будет лучше справляться с поставленной задачей?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ещё существуют интересные и экзотические пороговые функции?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lastRenderedPageBreak/>
        <w:t>В</w:t>
      </w:r>
      <w:r w:rsidRPr="000F44ED">
        <w:rPr>
          <w:rFonts w:cstheme="minorHAnsi"/>
          <w:color w:val="000000"/>
          <w:szCs w:val="22"/>
          <w:shd w:val="clear" w:color="auto" w:fill="FFFFFF"/>
        </w:rPr>
        <w:t>торая их предложенных пороговых функций (1/(1+exp{...})) позволяет "предотвратить переполнение"... поясни пожалуйста, переполнение чего?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Сумматор может дать сбой? А пороговая функция? В чём выражаются эти сбои?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есть понятие "слой" в контексте искусственных нейронных сетей?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Роботов обучают или они обучаются сами? Приведи примеры.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написать сумматор?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Возможно ли объединить архитектуру фон Неймана и архитектуру НИС?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производственные задачи кроме тех, что ты перечислил, может и сможет в некотором будущем решать ИНС?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будет если вживить в человека ИНС каким-то образом, к примеру, через наномашины?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Может ли ИНС заместить биологическую нейронную сеть?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Можно поподробнее о процессе обучения с учителем, в частности о стимул-реакционной системе.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Могут ли меняться в ней пути передачи импульсов, создаваться новые нейроны, меняться веса сумматора в нейронах?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Есть ли аналоги синапсов для ИНС? Если есть, то какие их функции?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ИНС может обучаться?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Как </w:t>
      </w:r>
      <w:r w:rsidRPr="00A42F48">
        <w:rPr>
          <w:rFonts w:cstheme="minorHAnsi"/>
          <w:color w:val="000000"/>
          <w:szCs w:val="22"/>
          <w:shd w:val="clear" w:color="auto" w:fill="FFFFFF"/>
        </w:rPr>
        <w:t>адекватно определить, что ИНС обучилась правильно?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существует аналоги AIBO? В каки</w:t>
      </w:r>
      <w:r>
        <w:rPr>
          <w:rFonts w:cstheme="minorHAnsi"/>
          <w:color w:val="000000"/>
          <w:szCs w:val="22"/>
          <w:shd w:val="clear" w:color="auto" w:fill="FFFFFF"/>
        </w:rPr>
        <w:t>х сферах применяются? (Ипатов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Каким образом происходит разработка и тестирование?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 происходит процесс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существуют способы обучения (возможно какие-то алгоритмы)? Какие сроки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происходит распознавание текста/изображения?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Какое существует п</w:t>
      </w:r>
      <w:r w:rsidRPr="00A42F48">
        <w:rPr>
          <w:rFonts w:cstheme="minorHAnsi"/>
          <w:color w:val="000000"/>
          <w:szCs w:val="22"/>
          <w:shd w:val="clear" w:color="auto" w:fill="FFFFFF"/>
        </w:rPr>
        <w:t>рименение</w:t>
      </w:r>
      <w:r>
        <w:rPr>
          <w:rFonts w:cstheme="minorHAnsi"/>
          <w:color w:val="000000"/>
          <w:szCs w:val="22"/>
          <w:shd w:val="clear" w:color="auto" w:fill="FFFFFF"/>
        </w:rPr>
        <w:t xml:space="preserve"> ИНС</w:t>
      </w:r>
      <w:r w:rsidRPr="00A42F48">
        <w:rPr>
          <w:rFonts w:cstheme="minorHAnsi"/>
          <w:color w:val="000000"/>
          <w:szCs w:val="22"/>
          <w:shd w:val="clear" w:color="auto" w:fill="FFFFFF"/>
        </w:rPr>
        <w:t xml:space="preserve"> (подробнее)</w:t>
      </w:r>
      <w:r>
        <w:rPr>
          <w:rFonts w:cstheme="minorHAnsi"/>
          <w:color w:val="000000"/>
          <w:szCs w:val="22"/>
          <w:shd w:val="clear" w:color="auto" w:fill="FFFFFF"/>
        </w:rPr>
        <w:t>?</w:t>
      </w:r>
      <w:r w:rsidRPr="00A42F48">
        <w:rPr>
          <w:rFonts w:cstheme="minorHAnsi"/>
          <w:color w:val="000000"/>
          <w:szCs w:val="22"/>
          <w:shd w:val="clear" w:color="auto" w:fill="FFFFFF"/>
        </w:rPr>
        <w:t xml:space="preserve">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чем заключается программное воплощение математической модели?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нейронные сети используются в робототехнике?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Сможет ли когда-нибудь</w:t>
      </w:r>
      <w:r w:rsidRPr="00A42F48">
        <w:rPr>
          <w:rFonts w:cstheme="minorHAnsi"/>
          <w:color w:val="000000"/>
          <w:szCs w:val="22"/>
          <w:shd w:val="clear" w:color="auto" w:fill="FFFFFF"/>
        </w:rPr>
        <w:t xml:space="preserve"> искусственная нейронная сеть сравняться с биологической?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Процесс обучения нейронной сети ограничен только временем и памятью? Или есть еще что-то?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каких случаях и почему лучше использовать полносвязную, многослойную и слабосвязную нейронную сеть?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используются</w:t>
      </w:r>
      <w:r w:rsidRPr="0084714A">
        <w:rPr>
          <w:rFonts w:cstheme="minorHAnsi"/>
          <w:color w:val="000000"/>
          <w:szCs w:val="22"/>
          <w:shd w:val="clear" w:color="auto" w:fill="FFFFFF"/>
        </w:rPr>
        <w:t xml:space="preserve"> </w:t>
      </w:r>
      <w:r>
        <w:rPr>
          <w:rFonts w:cstheme="minorHAnsi"/>
          <w:color w:val="000000"/>
          <w:szCs w:val="22"/>
          <w:shd w:val="clear" w:color="auto" w:fill="FFFFFF"/>
        </w:rPr>
        <w:t>НС</w:t>
      </w:r>
      <w:r w:rsidRPr="0084714A">
        <w:rPr>
          <w:rFonts w:cstheme="minorHAnsi"/>
          <w:color w:val="000000"/>
          <w:szCs w:val="22"/>
          <w:shd w:val="clear" w:color="auto" w:fill="FFFFFF"/>
        </w:rPr>
        <w:t xml:space="preserve"> в поиск</w:t>
      </w:r>
      <w:r>
        <w:rPr>
          <w:rFonts w:cstheme="minorHAnsi"/>
          <w:color w:val="000000"/>
          <w:szCs w:val="22"/>
          <w:shd w:val="clear" w:color="auto" w:fill="FFFFFF"/>
        </w:rPr>
        <w:t>овых системах? (Трубач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 нейронные сети распознают картинки/звуки?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На каком языке программирования</w:t>
      </w:r>
      <w:r w:rsidRPr="0084714A">
        <w:rPr>
          <w:rFonts w:cstheme="minorHAnsi"/>
          <w:color w:val="000000"/>
          <w:szCs w:val="22"/>
          <w:shd w:val="clear" w:color="auto" w:fill="FFFFFF"/>
        </w:rPr>
        <w:t xml:space="preserve"> в основном разрабатываются НС?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Каковы перспективы развития </w:t>
      </w:r>
      <w:r>
        <w:rPr>
          <w:rFonts w:cstheme="minorHAnsi"/>
          <w:color w:val="000000"/>
          <w:szCs w:val="22"/>
          <w:shd w:val="clear" w:color="auto" w:fill="FFFFFF"/>
        </w:rPr>
        <w:t>НС</w:t>
      </w:r>
      <w:r w:rsidRPr="0084714A">
        <w:rPr>
          <w:rFonts w:cstheme="minorHAnsi"/>
          <w:color w:val="000000"/>
          <w:szCs w:val="22"/>
          <w:shd w:val="clear" w:color="auto" w:fill="FFFFFF"/>
        </w:rPr>
        <w:t xml:space="preserve">?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lastRenderedPageBreak/>
        <w:t>Какая наиб</w:t>
      </w:r>
      <w:r>
        <w:rPr>
          <w:rFonts w:cstheme="minorHAnsi"/>
          <w:color w:val="000000"/>
          <w:szCs w:val="22"/>
          <w:shd w:val="clear" w:color="auto" w:fill="FFFFFF"/>
        </w:rPr>
        <w:t>олее используемая технология (зык программирования</w:t>
      </w:r>
      <w:r w:rsidRPr="0084714A">
        <w:rPr>
          <w:rFonts w:cstheme="minorHAnsi"/>
          <w:color w:val="000000"/>
          <w:szCs w:val="22"/>
          <w:shd w:val="clear" w:color="auto" w:fill="FFFFFF"/>
        </w:rPr>
        <w:t>, например, или может какой-нибудь фреймворк) при создании нейронных сетей?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П</w:t>
      </w:r>
      <w:r w:rsidRPr="0084714A">
        <w:rPr>
          <w:rFonts w:cstheme="minorHAnsi"/>
          <w:color w:val="000000"/>
          <w:szCs w:val="22"/>
          <w:shd w:val="clear" w:color="auto" w:fill="FFFFFF"/>
        </w:rPr>
        <w:t>ример компаний (команд) занимающихся нейронными сетями. Какие известные продукты есть у этих компаний (команд)?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происходит</w:t>
      </w:r>
      <w:r w:rsidRPr="0084714A">
        <w:rPr>
          <w:rFonts w:cstheme="minorHAnsi"/>
          <w:color w:val="000000"/>
          <w:szCs w:val="22"/>
          <w:shd w:val="clear" w:color="auto" w:fill="FFFFFF"/>
        </w:rPr>
        <w:t xml:space="preserve"> рисование картин н</w:t>
      </w:r>
      <w:r>
        <w:rPr>
          <w:rFonts w:cstheme="minorHAnsi"/>
          <w:color w:val="000000"/>
          <w:szCs w:val="22"/>
          <w:shd w:val="clear" w:color="auto" w:fill="FFFFFF"/>
        </w:rPr>
        <w:t>ейронными сетями.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известные типы сетей? </w:t>
      </w:r>
      <w:r>
        <w:rPr>
          <w:rFonts w:cstheme="minorHAnsi"/>
          <w:color w:val="000000"/>
          <w:szCs w:val="22"/>
          <w:shd w:val="clear" w:color="auto" w:fill="FFFFFF"/>
        </w:rPr>
        <w:t>Особенности сети Джордана.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варианты будущего для нейронных сетей? </w:t>
      </w:r>
      <w:r>
        <w:rPr>
          <w:rFonts w:cstheme="minorHAnsi"/>
          <w:color w:val="000000"/>
          <w:szCs w:val="22"/>
          <w:shd w:val="clear" w:color="auto" w:fill="FFFFFF"/>
        </w:rPr>
        <w:t>(Ярошевич Я.О.)</w:t>
      </w:r>
    </w:p>
    <w:p w:rsidR="00507DBF" w:rsidRPr="00507DBF" w:rsidRDefault="00507DBF" w:rsidP="00507DBF">
      <w:pPr>
        <w:pStyle w:val="ListParagraph"/>
        <w:numPr>
          <w:ilvl w:val="0"/>
          <w:numId w:val="3"/>
        </w:numPr>
        <w:jc w:val="both"/>
        <w:rPr>
          <w:rFonts w:cstheme="minorHAnsi"/>
          <w:color w:val="000000"/>
          <w:szCs w:val="22"/>
          <w:shd w:val="clear" w:color="auto" w:fill="FFFFFF"/>
        </w:rPr>
      </w:pPr>
      <w:r w:rsidRPr="00507DBF">
        <w:rPr>
          <w:rFonts w:cstheme="minorHAnsi"/>
          <w:color w:val="000000"/>
          <w:szCs w:val="22"/>
          <w:shd w:val="clear" w:color="auto" w:fill="FFFFFF"/>
        </w:rPr>
        <w:t>Какие есть продвижения в исследовании вопроса о возможности развития психологической интуиции у нейросетевых экспертных сетей? (Ярошевич Я.О.)</w:t>
      </w:r>
    </w:p>
    <w:p w:rsidR="005B4AF8" w:rsidRDefault="005B4AF8" w:rsidP="005B4AF8">
      <w:pPr>
        <w:pStyle w:val="Heading4"/>
        <w:jc w:val="both"/>
        <w:rPr>
          <w:i w:val="0"/>
          <w:sz w:val="24"/>
          <w:szCs w:val="24"/>
          <w:lang w:val="ru-RU"/>
        </w:rPr>
      </w:pPr>
      <w:r>
        <w:rPr>
          <w:i w:val="0"/>
          <w:sz w:val="24"/>
          <w:szCs w:val="24"/>
          <w:lang w:val="ru-RU"/>
        </w:rPr>
        <w:t>Роботы и роботизация человека</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Какие наиболее интересные роботы используются в медицине?</w:t>
      </w:r>
      <w:r>
        <w:rPr>
          <w:rFonts w:cstheme="minorHAnsi"/>
          <w:color w:val="000000"/>
          <w:szCs w:val="22"/>
          <w:shd w:val="clear" w:color="auto" w:fill="FFFFFF"/>
        </w:rPr>
        <w:t xml:space="preserve"> </w:t>
      </w:r>
      <w:r w:rsidRPr="008A67DE">
        <w:rPr>
          <w:rFonts w:cstheme="minorHAnsi"/>
          <w:color w:val="000000"/>
          <w:szCs w:val="22"/>
          <w:shd w:val="clear" w:color="auto" w:fill="FFFFFF"/>
        </w:rPr>
        <w:t>(Борисевич П.И.)</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Какие операционные системы используются роботами, какие у них есть особенности?</w:t>
      </w:r>
      <w:r>
        <w:rPr>
          <w:rFonts w:cstheme="minorHAnsi"/>
          <w:color w:val="000000"/>
          <w:szCs w:val="22"/>
          <w:shd w:val="clear" w:color="auto" w:fill="FFFFFF"/>
        </w:rPr>
        <w:t xml:space="preserve"> </w:t>
      </w:r>
      <w:r w:rsidRPr="000F44ED">
        <w:rPr>
          <w:rFonts w:cstheme="minorHAnsi"/>
          <w:color w:val="000000"/>
          <w:szCs w:val="22"/>
          <w:shd w:val="clear" w:color="auto" w:fill="FFFFFF"/>
        </w:rPr>
        <w:t xml:space="preserve">(Борисевич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Каким образом роботизированный протез реагирует на нервные окончания человека? Для этого используется программное обеспечение? Оно как-то настраивается?</w:t>
      </w:r>
      <w:r>
        <w:rPr>
          <w:rFonts w:cstheme="minorHAnsi"/>
          <w:color w:val="000000"/>
          <w:szCs w:val="22"/>
          <w:shd w:val="clear" w:color="auto" w:fill="FFFFFF"/>
        </w:rPr>
        <w:t xml:space="preserve"> </w:t>
      </w:r>
      <w:r w:rsidRPr="000F44ED">
        <w:rPr>
          <w:rFonts w:cstheme="minorHAnsi"/>
          <w:color w:val="000000"/>
          <w:szCs w:val="22"/>
          <w:shd w:val="clear" w:color="auto" w:fill="FFFFFF"/>
        </w:rPr>
        <w:t xml:space="preserve">(Борисевич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Вот ты привёл определение р</w:t>
      </w:r>
      <w:r>
        <w:rPr>
          <w:rFonts w:cstheme="minorHAnsi"/>
          <w:color w:val="000000"/>
          <w:szCs w:val="22"/>
          <w:shd w:val="clear" w:color="auto" w:fill="FFFFFF"/>
        </w:rPr>
        <w:t>об</w:t>
      </w:r>
      <w:r w:rsidRPr="008A67DE">
        <w:rPr>
          <w:rFonts w:cstheme="minorHAnsi"/>
          <w:color w:val="000000"/>
          <w:szCs w:val="22"/>
          <w:shd w:val="clear" w:color="auto" w:fill="FFFFFF"/>
        </w:rPr>
        <w:t>ота, как замены человека, человекоподобной механической и проч. конструкции, манипулятора. Но ведь есть и роботы-пылесосы, роботы-животны</w:t>
      </w:r>
      <w:r>
        <w:rPr>
          <w:rFonts w:cstheme="minorHAnsi"/>
          <w:color w:val="000000"/>
          <w:szCs w:val="22"/>
          <w:shd w:val="clear" w:color="auto" w:fill="FFFFFF"/>
        </w:rPr>
        <w:t>е и т.д. Так где грань? Плюс, о</w:t>
      </w:r>
      <w:r w:rsidRPr="008A67DE">
        <w:rPr>
          <w:rFonts w:cstheme="minorHAnsi"/>
          <w:color w:val="000000"/>
          <w:szCs w:val="22"/>
          <w:shd w:val="clear" w:color="auto" w:fill="FFFFFF"/>
        </w:rPr>
        <w:t>пять же отталкиваясь от тобой данных определ</w:t>
      </w:r>
      <w:r>
        <w:rPr>
          <w:rFonts w:cstheme="minorHAnsi"/>
          <w:color w:val="000000"/>
          <w:szCs w:val="22"/>
          <w:shd w:val="clear" w:color="auto" w:fill="FFFFFF"/>
        </w:rPr>
        <w:t>е</w:t>
      </w:r>
      <w:r w:rsidRPr="008A67DE">
        <w:rPr>
          <w:rFonts w:cstheme="minorHAnsi"/>
          <w:color w:val="000000"/>
          <w:szCs w:val="22"/>
          <w:shd w:val="clear" w:color="auto" w:fill="FFFFFF"/>
        </w:rPr>
        <w:t>ний, чем манипулируют роботы-пылесосы и роботы-животные?</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Робот может заниматься искусством?</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Pr="008A67DE"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Деревянная птица не являлась копией человека и его функци</w:t>
      </w:r>
      <w:r>
        <w:rPr>
          <w:rFonts w:cstheme="minorHAnsi"/>
          <w:color w:val="000000"/>
          <w:szCs w:val="22"/>
          <w:shd w:val="clear" w:color="auto" w:fill="FFFFFF"/>
        </w:rPr>
        <w:t>ей. Тогда как мы можем причисля</w:t>
      </w:r>
      <w:r w:rsidRPr="008A67DE">
        <w:rPr>
          <w:rFonts w:cstheme="minorHAnsi"/>
          <w:color w:val="000000"/>
          <w:szCs w:val="22"/>
          <w:shd w:val="clear" w:color="auto" w:fill="FFFFFF"/>
        </w:rPr>
        <w:t>ть эту конструкцию к роботам? Самолёт ведь тоже не робот.</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Может ли робот выполнять НЕ РУТИННЫЕ действия? Как его для этого программи</w:t>
      </w:r>
      <w:r>
        <w:rPr>
          <w:rFonts w:cstheme="minorHAnsi"/>
          <w:color w:val="000000"/>
          <w:szCs w:val="22"/>
          <w:shd w:val="clear" w:color="auto" w:fill="FFFFFF"/>
        </w:rPr>
        <w:t>р</w:t>
      </w:r>
      <w:r w:rsidRPr="008A67DE">
        <w:rPr>
          <w:rFonts w:cstheme="minorHAnsi"/>
          <w:color w:val="000000"/>
          <w:szCs w:val="22"/>
          <w:shd w:val="clear" w:color="auto" w:fill="FFFFFF"/>
        </w:rPr>
        <w:t>овать (какие средства, алгоритмы)? Приведите примеры.</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Какой вклад в робототехнику сделал Леонардо да Винчи кроме чертежа мех</w:t>
      </w:r>
      <w:r>
        <w:rPr>
          <w:rFonts w:cstheme="minorHAnsi"/>
          <w:color w:val="000000"/>
          <w:szCs w:val="22"/>
          <w:shd w:val="clear" w:color="auto" w:fill="FFFFFF"/>
        </w:rPr>
        <w:t>а</w:t>
      </w:r>
      <w:r w:rsidRPr="008A67DE">
        <w:rPr>
          <w:rFonts w:cstheme="minorHAnsi"/>
          <w:color w:val="000000"/>
          <w:szCs w:val="22"/>
          <w:shd w:val="clear" w:color="auto" w:fill="FFFFFF"/>
        </w:rPr>
        <w:t>нического всадника?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вы относитесь ко взглядам А. Азимова на проблемы робот</w:t>
      </w:r>
      <w:r>
        <w:rPr>
          <w:rFonts w:cstheme="minorHAnsi"/>
          <w:color w:val="000000"/>
          <w:szCs w:val="22"/>
          <w:shd w:val="clear" w:color="auto" w:fill="FFFFFF"/>
        </w:rPr>
        <w:t>от</w:t>
      </w:r>
      <w:r w:rsidRPr="008A67DE">
        <w:rPr>
          <w:rFonts w:cstheme="minorHAnsi"/>
          <w:color w:val="000000"/>
          <w:szCs w:val="22"/>
          <w:shd w:val="clear" w:color="auto" w:fill="FFFFFF"/>
        </w:rPr>
        <w:t>ехники, выраженные с помощью 3 законов? А считаете ли вы эти законы достаточным условием безопасного сосуществования человек и разумных м</w:t>
      </w:r>
      <w:r>
        <w:rPr>
          <w:rFonts w:cstheme="minorHAnsi"/>
          <w:color w:val="000000"/>
          <w:szCs w:val="22"/>
          <w:shd w:val="clear" w:color="auto" w:fill="FFFFFF"/>
        </w:rPr>
        <w:t>а</w:t>
      </w:r>
      <w:r w:rsidRPr="008A67DE">
        <w:rPr>
          <w:rFonts w:cstheme="minorHAnsi"/>
          <w:color w:val="000000"/>
          <w:szCs w:val="22"/>
          <w:shd w:val="clear" w:color="auto" w:fill="FFFFFF"/>
        </w:rPr>
        <w:t>шин = роботов?</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Цитата из твоего доклада: "в 60-е годы роботы имели память как ЭВМ". Поясни это, потому что я представляю себе</w:t>
      </w:r>
      <w:r>
        <w:rPr>
          <w:rFonts w:cstheme="minorHAnsi"/>
          <w:color w:val="000000"/>
          <w:szCs w:val="22"/>
          <w:shd w:val="clear" w:color="auto" w:fill="FFFFFF"/>
        </w:rPr>
        <w:t xml:space="preserve"> голову робота в виде целого ко</w:t>
      </w:r>
      <w:r w:rsidRPr="008A67DE">
        <w:rPr>
          <w:rFonts w:cstheme="minorHAnsi"/>
          <w:color w:val="000000"/>
          <w:szCs w:val="22"/>
          <w:shd w:val="clear" w:color="auto" w:fill="FFFFFF"/>
        </w:rPr>
        <w:t>ридора машин на лампах.</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роботы связаны с миниатюризацией?</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Люди с программируемыми протезами - киборги?</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Мозг в железке - киборг. Железка в теле - робот. Правильно?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Могут ли роботы чувствовать? А андроиды видеть сны об электроовцах?</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На каком языке проще всего запрограммировать робота? А какой самый популярный язык программирования для этого дела?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Ждут ли нас в будущем такие роботы, как Бендер из Футурамы?</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lastRenderedPageBreak/>
        <w:t>Если всё-таки робот может чувствовать, что как он будет себя чувствовать, когда узнает, что он всего лишь плод серийного производства?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Возможна ли такая ситуация: один робот начинает выполнять действия другого робота без перепрограммирования (робо-мимикрия = подражание)?</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ИГИЛ пользуется роботами?</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Что ждёт человечество, когда оно перестанет быть рабочей силой номер 1?</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человечество будет справляться с проблемой свободного места, если количество роботов будет расти экспоненциально? Надо заметить, что будут переполнены и свалки, и склады, и дома. Как решать проблему?</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Роботы способны на самоубий</w:t>
      </w:r>
      <w:r w:rsidRPr="008A67DE">
        <w:rPr>
          <w:rFonts w:cstheme="minorHAnsi"/>
          <w:color w:val="000000"/>
          <w:szCs w:val="22"/>
          <w:shd w:val="clear" w:color="auto" w:fill="FFFFFF"/>
        </w:rPr>
        <w:t>ство?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Наномашины - хорошо или плохо?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Можно ли занести вирус роботу?</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Pr="008A67DE"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Роботы могут родить</w:t>
      </w:r>
      <w:r w:rsidRPr="008A67DE">
        <w:rPr>
          <w:rFonts w:cstheme="minorHAnsi"/>
          <w:color w:val="000000"/>
          <w:szCs w:val="22"/>
          <w:shd w:val="clear" w:color="auto" w:fill="FFFFFF"/>
        </w:rPr>
        <w:t xml:space="preserve"> детей? Каким способом?</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Есть ли говорящие зубные протезы?  Сколько памяти они вмещают?</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Всегда ли у робота должно быть тело? А душа?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Могут ли существовать роботы-потребители? Где и зачем они могут понадобиться?</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Расскажи подробнее про нанороботов. В каком состоянии сейчас эта технология? Когда это будет возможно?</w:t>
      </w:r>
      <w:r>
        <w:rPr>
          <w:rFonts w:cstheme="minorHAnsi"/>
          <w:color w:val="000000"/>
          <w:szCs w:val="22"/>
          <w:shd w:val="clear" w:color="auto" w:fill="FFFFFF"/>
        </w:rPr>
        <w:t xml:space="preserve">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Расскажи про квантовых роботов.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Что такое Зал славы роботов?</w:t>
      </w:r>
      <w:r>
        <w:rPr>
          <w:rFonts w:cstheme="minorHAnsi"/>
          <w:color w:val="000000"/>
          <w:szCs w:val="22"/>
          <w:shd w:val="clear" w:color="auto" w:fill="FFFFFF"/>
        </w:rPr>
        <w:t xml:space="preserve">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самый большой в мире робот?</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Какие из роботов являются уникальными в своей сфере?</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из роботов наиболее популярен на сегодняшний день?</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из роботов является наиболее маленьким на сегодняшний день и каковы его функции?</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Изначально роботов создавали для упрощения жизни человека. Можно ли утверждать, что сейчас их создают, чтобы полноценно заменить человека?</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 можно использовать роботов в сфере безопасности?</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Может ли робот быть умнее человека?</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Если робот может жить без органов, можно ли это как-то использоваться для того, чтобы могли жить люди, у которых, например, отказало сердце, проблемы с печенью и т.д.?</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То есть ты называешь роботом обычные механизмы? Утка, часы, забиратель из печи :)</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А в чем разница между роботом и киборгом?</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Обязан ли робот обладать искус</w:t>
      </w:r>
      <w:r>
        <w:rPr>
          <w:rFonts w:cstheme="minorHAnsi"/>
          <w:color w:val="000000"/>
          <w:szCs w:val="22"/>
          <w:shd w:val="clear" w:color="auto" w:fill="FFFFFF"/>
        </w:rPr>
        <w:t>с</w:t>
      </w:r>
      <w:r w:rsidRPr="00742C74">
        <w:rPr>
          <w:rFonts w:cstheme="minorHAnsi"/>
          <w:color w:val="000000"/>
          <w:szCs w:val="22"/>
          <w:shd w:val="clear" w:color="auto" w:fill="FFFFFF"/>
        </w:rPr>
        <w:t>твенным интеллектом?</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Почему ещё нету робота, который сильно похож на человека?</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На какие технологии повлияли роботы?</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lastRenderedPageBreak/>
        <w:t>Может ли произойти так, что роботы полностью заменят человека, а п</w:t>
      </w:r>
      <w:r>
        <w:rPr>
          <w:rFonts w:cstheme="minorHAnsi"/>
          <w:color w:val="000000"/>
          <w:szCs w:val="22"/>
          <w:shd w:val="clear" w:color="auto" w:fill="FFFFFF"/>
        </w:rPr>
        <w:t>отом получится планета, населенн</w:t>
      </w:r>
      <w:r w:rsidRPr="00742C74">
        <w:rPr>
          <w:rFonts w:cstheme="minorHAnsi"/>
          <w:color w:val="000000"/>
          <w:szCs w:val="22"/>
          <w:shd w:val="clear" w:color="auto" w:fill="FFFFFF"/>
        </w:rPr>
        <w:t>ая роботами?</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 пишется софт для робота и на каком языке программирования?</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Существует ли компании, занимающиеся производством роботов для частного использования?</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Приведите пример случаев интеграции роботов в тело человека, если такие интеграции имеют место быть.</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Расскажите про применение роботов в космосе (мкс или марсе, например).</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Может есть аналог R2D2 для починки труднодоступных поломок?</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Расскажите про самые лучшие картины (фильмы или мультфильмы), в сюжете которых задействованы роботы. Далека ли наша реальность от сюжетов этих фильмов или мультфильмов?</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Есть ли такие профессии, которые роботы могут полностью выполнять самостоятельно? То есть можно ли заменить некоторый вид человеческой деятельности машинной?</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Какие полезные для медицинской сферы роботы были созданы в наши дни?</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Есть ли роботы, которые умеют выражать человеческие эмоции? Например, плакать?</w:t>
      </w:r>
      <w:r>
        <w:rPr>
          <w:rFonts w:cstheme="minorHAnsi"/>
          <w:color w:val="000000"/>
          <w:szCs w:val="22"/>
          <w:shd w:val="clear" w:color="auto" w:fill="FFFFFF"/>
        </w:rPr>
        <w:t xml:space="preserve"> (Ярошевич Я.О.)</w:t>
      </w:r>
    </w:p>
    <w:p w:rsidR="00DE07CB" w:rsidRPr="00742C74"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Почему количество людских жертв "от руки робота" растёт? Только ли из-за увеличения количества роботов?</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A465C7">
        <w:rPr>
          <w:rFonts w:cstheme="minorHAnsi"/>
          <w:color w:val="000000"/>
          <w:szCs w:val="22"/>
          <w:shd w:val="clear" w:color="auto" w:fill="FFFFFF"/>
        </w:rPr>
        <w:t>Как появилась идея игры "Машинариум"?</w:t>
      </w:r>
      <w:r>
        <w:rPr>
          <w:rFonts w:cstheme="minorHAnsi"/>
          <w:color w:val="000000"/>
          <w:szCs w:val="22"/>
          <w:shd w:val="clear" w:color="auto" w:fill="FFFFFF"/>
        </w:rPr>
        <w:t xml:space="preserve"> (Ярошевич Я.О.)</w:t>
      </w:r>
    </w:p>
    <w:p w:rsidR="00DE07CB" w:rsidRPr="00DE07CB" w:rsidRDefault="00DE07CB" w:rsidP="00DE07CB">
      <w:pPr>
        <w:pStyle w:val="ListParagraph"/>
        <w:numPr>
          <w:ilvl w:val="0"/>
          <w:numId w:val="3"/>
        </w:numPr>
        <w:jc w:val="both"/>
        <w:rPr>
          <w:rFonts w:cstheme="minorHAnsi"/>
          <w:color w:val="000000"/>
          <w:szCs w:val="22"/>
          <w:shd w:val="clear" w:color="auto" w:fill="FFFFFF"/>
        </w:rPr>
      </w:pPr>
      <w:r w:rsidRPr="00A465C7">
        <w:rPr>
          <w:rFonts w:cstheme="minorHAnsi"/>
          <w:color w:val="000000"/>
          <w:szCs w:val="22"/>
          <w:shd w:val="clear" w:color="auto" w:fill="FFFFFF"/>
        </w:rPr>
        <w:t>Смотрели ли вы мультфильм "Мирс Пирс"? Если нет, то посмотрите и дайте анализ поведению роботов в этой картине. Может ли такое случиться в будущем?</w:t>
      </w:r>
      <w:r>
        <w:rPr>
          <w:rFonts w:cstheme="minorHAnsi"/>
          <w:color w:val="000000"/>
          <w:szCs w:val="22"/>
          <w:shd w:val="clear" w:color="auto" w:fill="FFFFFF"/>
        </w:rPr>
        <w:t xml:space="preserve"> (Ярошевич Я.О.)</w:t>
      </w:r>
    </w:p>
    <w:p w:rsidR="00C660AC" w:rsidRDefault="00C660AC" w:rsidP="00C660AC">
      <w:pPr>
        <w:pStyle w:val="Heading4"/>
        <w:rPr>
          <w:i w:val="0"/>
          <w:sz w:val="24"/>
          <w:szCs w:val="24"/>
          <w:lang w:val="ru-RU"/>
        </w:rPr>
      </w:pPr>
      <w:r w:rsidRPr="00C660AC">
        <w:rPr>
          <w:i w:val="0"/>
          <w:sz w:val="24"/>
          <w:szCs w:val="24"/>
          <w:lang w:val="ru-RU"/>
        </w:rPr>
        <w:t>Интернет вещей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интернет вещей может помочь или уже помогает в бытовом плане?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необходимый критерий для вступления в интернет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отнести концепт автомобиля без водителя к интернету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 образом будет происходить управление такими вещами? Или они не будут требовать нашего участия?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Интернетом вещей можно назвать возможность самостоятельного взаимодействия между устройствами через интернет, без участия человека? (Борисевич П.И.)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есть интересные примеры сетей устройств, которые можно отнести к интернету вещей?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прогноз на развитие интернета вещей в ближайшем будущем? (Борисевич П.И.)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функциями обладал тот тостер из рассказа, который дал начало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Почему в период с 90-х до конца 2000-х интернет вещей были в затишье?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Есть ли в интернет вещей потенциал, на котором можно заработать деньги?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интернет вещей - это исключительно бытовая техника, или это может быть использоваться где-то ещё?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Чего стоит опасаться больше всего при внедрении интернет вещей? Говорилось, что система должна САМА принимать решения, а это, несложно догадаться, может повлечь необратимые последствия. (Гетьман С.И.)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Может ли так произойти, что интернет вещей не найдёт своё применение в реальном мире из-за того, что невозможно всё предугадать чтобы выстроить любой ход событий?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транспортными и сетевыми протоколами пользуются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Верно ли, что в интернете вещей обязательно будет применён искусственный интеллект? (Григорьев А.В.)</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Будет ли интернет вещей как-то пересекаться с человеческим? Или это совершенно отдельная сеть? (Григорьев А.В.)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Что такое цикл зрелости новых технологий?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неожиданные решения в области умного дома существуют?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стандартизировать интернет вещей?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из интернет вещей сейчас наиболее популярны? (топ 5, которые применяются в той или иной сфере)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фишки уже есть в модели умного дома? (Ипатов А.Е.)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ты считаешь каким образом это все может повлиять на людей в частности?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коротко описать сформулированные тобой концепции и их цели?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IoT считать новой самостоятельной веткой в индустрии? Почему?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Для </w:t>
      </w:r>
      <w:r w:rsidRPr="005D0ABB">
        <w:rPr>
          <w:rFonts w:eastAsia="Times New Roman"/>
          <w:szCs w:val="22"/>
          <w:lang w:val="it-IT"/>
        </w:rPr>
        <w:t xml:space="preserve">Brillo </w:t>
      </w:r>
      <w:r w:rsidRPr="005D0ABB">
        <w:rPr>
          <w:rFonts w:eastAsia="Times New Roman"/>
          <w:szCs w:val="22"/>
        </w:rPr>
        <w:t>открыт исходный код. А где можно посмотреть на него и что мы там увидим?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smart-house запрограммировать под себя?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происходит взаимодействие между вещами?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интернет вещей рассматривать как часть искусственного интеллекта?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Почему Apple так слабо двигается в этом направлении? Неужели они согласны отдать рынок Google? (Ровдо Д.И.)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Не опасно ли открывать исходный код? Google о нашей безопасности позаботится, а люди, которые захотят поиграться и насоздают своих умных вещей?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приходят в голову вообще идеи типа умных вещей? Просто расширяют сферу применения уже созданного? Или, может, прислушиваются к предположениям учёных столетней давности?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Что тостер мог делать в интернете? (Трубач Г.Г.)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 чем отличие связи машина к машине от связи человек к человеку?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Получается, что интернет-вещей связано с искусственным интеллектом и нейронными сетями?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 xml:space="preserve">Как интернет вещей может помочь с уборкой квартиры? Можно ли оснастить свой дом так, чтобы производилась самоуборка без вмешательства человека? Сколько это будет стоить, если можно?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На что способна самая умная кофемашина?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Машина без водителя близка к реальности? (Ярошевич Я.О.)</w:t>
      </w:r>
    </w:p>
    <w:p w:rsidR="00C660AC" w:rsidRDefault="00C660AC" w:rsidP="00FE0375">
      <w:pPr>
        <w:pStyle w:val="Heading4"/>
        <w:rPr>
          <w:i w:val="0"/>
          <w:sz w:val="24"/>
          <w:szCs w:val="24"/>
          <w:lang w:val="ru-RU"/>
        </w:rPr>
      </w:pPr>
      <w:r w:rsidRPr="00C660AC">
        <w:rPr>
          <w:i w:val="0"/>
          <w:sz w:val="24"/>
          <w:szCs w:val="24"/>
          <w:lang w:val="ru-RU"/>
        </w:rPr>
        <w:t>3</w:t>
      </w:r>
      <w:r w:rsidRPr="00C660AC">
        <w:rPr>
          <w:i w:val="0"/>
          <w:sz w:val="24"/>
          <w:szCs w:val="24"/>
        </w:rPr>
        <w:t>D</w:t>
      </w:r>
      <w:r w:rsidRPr="00C660AC">
        <w:rPr>
          <w:i w:val="0"/>
          <w:sz w:val="24"/>
          <w:szCs w:val="24"/>
          <w:lang w:val="ru-RU"/>
        </w:rPr>
        <w:t xml:space="preserve"> печать</w:t>
      </w:r>
    </w:p>
    <w:p w:rsidR="001515AA" w:rsidRPr="008E5214" w:rsidRDefault="001515AA" w:rsidP="001515AA">
      <w:pPr>
        <w:pStyle w:val="ListParagraph"/>
        <w:numPr>
          <w:ilvl w:val="0"/>
          <w:numId w:val="335"/>
        </w:numPr>
        <w:jc w:val="both"/>
      </w:pPr>
      <w:r w:rsidRPr="008E5214">
        <w:t>Можно ли на 3д-принтере напечатать 3д-принтер?</w:t>
      </w:r>
      <w:r w:rsidRPr="008E5214">
        <w:rPr>
          <w:szCs w:val="22"/>
        </w:rPr>
        <w:t xml:space="preserve"> </w:t>
      </w:r>
      <w:r w:rsidRPr="00CF0CBE">
        <w:rPr>
          <w:szCs w:val="22"/>
        </w:rPr>
        <w:t>(Белый А.А.)</w:t>
      </w:r>
    </w:p>
    <w:p w:rsidR="001515AA" w:rsidRPr="008E5214" w:rsidRDefault="001515AA" w:rsidP="001515AA">
      <w:pPr>
        <w:pStyle w:val="ListParagraph"/>
        <w:numPr>
          <w:ilvl w:val="0"/>
          <w:numId w:val="335"/>
        </w:numPr>
        <w:jc w:val="both"/>
      </w:pPr>
      <w:r w:rsidRPr="008E5214">
        <w:t>Можно ли делать детям игрушки самим дома?</w:t>
      </w:r>
      <w:r w:rsidRPr="008E5214">
        <w:rPr>
          <w:szCs w:val="22"/>
        </w:rPr>
        <w:t xml:space="preserve"> </w:t>
      </w:r>
      <w:r w:rsidRPr="00CF0CBE">
        <w:rPr>
          <w:szCs w:val="22"/>
        </w:rPr>
        <w:t>(Белый А.А.)</w:t>
      </w:r>
    </w:p>
    <w:p w:rsidR="001515AA" w:rsidRPr="00CF0CBE" w:rsidRDefault="001515AA" w:rsidP="001515AA">
      <w:pPr>
        <w:pStyle w:val="ListParagraph"/>
        <w:numPr>
          <w:ilvl w:val="0"/>
          <w:numId w:val="3"/>
        </w:numPr>
        <w:jc w:val="both"/>
        <w:rPr>
          <w:szCs w:val="22"/>
        </w:rPr>
      </w:pPr>
      <w:r>
        <w:t>В будущем реально ли иметь 3д-принтер или его аналог на крупном производстве, например, изготовление домов, статуй и других крупных конструкций?</w:t>
      </w:r>
      <w:r w:rsidRPr="00CF0CBE">
        <w:rPr>
          <w:szCs w:val="22"/>
        </w:rPr>
        <w:t xml:space="preserve"> (Белый А.А.)</w:t>
      </w:r>
    </w:p>
    <w:p w:rsidR="001515AA" w:rsidRDefault="001515AA" w:rsidP="001515AA">
      <w:pPr>
        <w:pStyle w:val="ListParagraph"/>
        <w:numPr>
          <w:ilvl w:val="0"/>
          <w:numId w:val="3"/>
        </w:numPr>
        <w:jc w:val="both"/>
      </w:pPr>
      <w:r>
        <w:t>Когда появились первые 3D принтеры?</w:t>
      </w:r>
      <w:r w:rsidRPr="001365CF">
        <w:t xml:space="preserve"> </w:t>
      </w:r>
      <w:r w:rsidRPr="00CF0CBE">
        <w:t>(Борисевич П.И.)</w:t>
      </w:r>
    </w:p>
    <w:p w:rsidR="001515AA" w:rsidRDefault="001515AA" w:rsidP="001515AA">
      <w:pPr>
        <w:pStyle w:val="ListParagraph"/>
        <w:numPr>
          <w:ilvl w:val="0"/>
          <w:numId w:val="3"/>
        </w:numPr>
        <w:jc w:val="both"/>
      </w:pPr>
      <w:r>
        <w:t>Какие основные отличия лазерной технологии создания слоёв от струйной?</w:t>
      </w:r>
      <w:r w:rsidRPr="001365CF">
        <w:t xml:space="preserve"> </w:t>
      </w:r>
      <w:r w:rsidRPr="00CF0CBE">
        <w:t>(Борисевич П.И.)</w:t>
      </w:r>
    </w:p>
    <w:p w:rsidR="001515AA" w:rsidRPr="00CF0CBE" w:rsidRDefault="001515AA" w:rsidP="001515AA">
      <w:pPr>
        <w:pStyle w:val="ListParagraph"/>
        <w:numPr>
          <w:ilvl w:val="0"/>
          <w:numId w:val="3"/>
        </w:numPr>
        <w:jc w:val="both"/>
      </w:pPr>
      <w:r>
        <w:t>Какие распространённые операционные системы используются для управления 3D принтером?</w:t>
      </w:r>
      <w:r w:rsidRPr="00CF0CBE">
        <w:t xml:space="preserve"> (Борисевич П.И.)</w:t>
      </w:r>
    </w:p>
    <w:p w:rsidR="001515AA" w:rsidRDefault="001515AA" w:rsidP="001515AA">
      <w:pPr>
        <w:pStyle w:val="ListParagraph"/>
        <w:numPr>
          <w:ilvl w:val="0"/>
          <w:numId w:val="3"/>
        </w:numPr>
        <w:jc w:val="both"/>
      </w:pPr>
      <w:r>
        <w:t>Какой язык программирования используется при 3</w:t>
      </w:r>
      <w:r w:rsidRPr="005F2A49">
        <w:t>Д-печати</w:t>
      </w:r>
      <w:r>
        <w:t>?</w:t>
      </w:r>
      <w:r w:rsidRPr="005F2A49">
        <w:t xml:space="preserve"> </w:t>
      </w:r>
      <w:r w:rsidRPr="00CF0CBE">
        <w:t>(Гетьман С.И.)</w:t>
      </w:r>
    </w:p>
    <w:p w:rsidR="001515AA" w:rsidRDefault="001515AA" w:rsidP="001515AA">
      <w:pPr>
        <w:pStyle w:val="ListParagraph"/>
        <w:numPr>
          <w:ilvl w:val="0"/>
          <w:numId w:val="3"/>
        </w:numPr>
        <w:jc w:val="both"/>
      </w:pPr>
      <w:r>
        <w:t>Какие науки необходимо знать и учить для становления как специалист 3Д-печати?</w:t>
      </w:r>
      <w:r w:rsidRPr="005F2A49">
        <w:t xml:space="preserve"> </w:t>
      </w:r>
      <w:r w:rsidRPr="00CF0CBE">
        <w:t>(Гетьман С.И.)</w:t>
      </w:r>
    </w:p>
    <w:p w:rsidR="001515AA" w:rsidRDefault="001515AA" w:rsidP="001515AA">
      <w:pPr>
        <w:pStyle w:val="ListParagraph"/>
        <w:numPr>
          <w:ilvl w:val="0"/>
          <w:numId w:val="3"/>
        </w:numPr>
        <w:jc w:val="both"/>
      </w:pPr>
      <w:r>
        <w:t>Какие материалы поддерживает данный вид печати?</w:t>
      </w:r>
      <w:r w:rsidRPr="005F2A49">
        <w:t xml:space="preserve"> </w:t>
      </w:r>
      <w:r w:rsidRPr="00CF0CBE">
        <w:t>(Гетьман С.И.)</w:t>
      </w:r>
    </w:p>
    <w:p w:rsidR="001515AA" w:rsidRPr="00CF0CBE" w:rsidRDefault="001515AA" w:rsidP="001515AA">
      <w:pPr>
        <w:pStyle w:val="ListParagraph"/>
        <w:numPr>
          <w:ilvl w:val="0"/>
          <w:numId w:val="3"/>
        </w:numPr>
        <w:jc w:val="both"/>
      </w:pPr>
      <w:r>
        <w:t>Можно ли печатать еду? По каким схемам?</w:t>
      </w:r>
      <w:r w:rsidRPr="00CF0CBE">
        <w:t xml:space="preserve"> (Гетьман С.И.)</w:t>
      </w:r>
    </w:p>
    <w:p w:rsidR="001515AA" w:rsidRDefault="001515AA" w:rsidP="001515AA">
      <w:pPr>
        <w:pStyle w:val="ListParagraph"/>
        <w:numPr>
          <w:ilvl w:val="0"/>
          <w:numId w:val="3"/>
        </w:numPr>
        <w:jc w:val="both"/>
      </w:pPr>
      <w:r>
        <w:t>Возможна ли сейчас печать готовых объектов, состоящих из деталей?</w:t>
      </w:r>
      <w:r w:rsidRPr="008E5214">
        <w:t xml:space="preserve"> </w:t>
      </w:r>
      <w:r w:rsidRPr="00CF0CBE">
        <w:t>(Григорьев А.В.)</w:t>
      </w:r>
    </w:p>
    <w:p w:rsidR="001515AA" w:rsidRDefault="001515AA" w:rsidP="001515AA">
      <w:pPr>
        <w:pStyle w:val="ListParagraph"/>
        <w:numPr>
          <w:ilvl w:val="0"/>
          <w:numId w:val="3"/>
        </w:numPr>
        <w:jc w:val="both"/>
      </w:pPr>
      <w:r>
        <w:t>Печатают ли сейчас какие-либо технологические объекты? (Микросхемы, чипы, носители данных и т.д.)</w:t>
      </w:r>
      <w:r w:rsidRPr="008E5214">
        <w:t xml:space="preserve"> </w:t>
      </w:r>
      <w:r w:rsidRPr="00CF0CBE">
        <w:t>(Григорьев А.В.)</w:t>
      </w:r>
    </w:p>
    <w:p w:rsidR="001515AA" w:rsidRDefault="001515AA" w:rsidP="001515AA">
      <w:pPr>
        <w:pStyle w:val="ListParagraph"/>
        <w:numPr>
          <w:ilvl w:val="0"/>
          <w:numId w:val="3"/>
        </w:numPr>
        <w:jc w:val="both"/>
      </w:pPr>
      <w:r>
        <w:t xml:space="preserve">Насколько развита печать органов? </w:t>
      </w:r>
      <w:r w:rsidRPr="00CF0CBE">
        <w:t>(Григорьев А.В.)</w:t>
      </w:r>
    </w:p>
    <w:p w:rsidR="001515AA" w:rsidRDefault="001515AA" w:rsidP="001515AA">
      <w:pPr>
        <w:pStyle w:val="ListParagraph"/>
        <w:numPr>
          <w:ilvl w:val="0"/>
          <w:numId w:val="4"/>
        </w:numPr>
        <w:jc w:val="both"/>
      </w:pPr>
      <w:r>
        <w:t xml:space="preserve">Особенности солнечного 3д принтера? </w:t>
      </w:r>
      <w:r w:rsidRPr="00CF0CBE">
        <w:t>(Грушевский А.А.)</w:t>
      </w:r>
    </w:p>
    <w:p w:rsidR="001515AA" w:rsidRDefault="001515AA" w:rsidP="001515AA">
      <w:pPr>
        <w:pStyle w:val="ListParagraph"/>
        <w:numPr>
          <w:ilvl w:val="0"/>
          <w:numId w:val="4"/>
        </w:numPr>
        <w:jc w:val="both"/>
      </w:pPr>
      <w:r>
        <w:t>Есть ли какие-нибудь ограничения на модели для 3д принтеров, кроме размера?</w:t>
      </w:r>
      <w:r w:rsidRPr="008E5214">
        <w:t xml:space="preserve"> </w:t>
      </w:r>
      <w:r w:rsidRPr="00CF0CBE">
        <w:t>(Грушевский А.А.)</w:t>
      </w:r>
    </w:p>
    <w:p w:rsidR="001515AA" w:rsidRPr="00CF0CBE" w:rsidRDefault="001515AA" w:rsidP="001515AA">
      <w:pPr>
        <w:pStyle w:val="ListParagraph"/>
        <w:numPr>
          <w:ilvl w:val="0"/>
          <w:numId w:val="4"/>
        </w:numPr>
        <w:jc w:val="both"/>
      </w:pPr>
      <w:r>
        <w:t>Когда стоимость 3д принтеров станет доступной "всем"?</w:t>
      </w:r>
      <w:r w:rsidRPr="00CF0CBE">
        <w:t xml:space="preserve"> (Грушевский А.А.)</w:t>
      </w:r>
    </w:p>
    <w:p w:rsidR="001515AA" w:rsidRDefault="001515AA" w:rsidP="001515AA">
      <w:pPr>
        <w:pStyle w:val="ListParagraph"/>
        <w:numPr>
          <w:ilvl w:val="0"/>
          <w:numId w:val="4"/>
        </w:numPr>
        <w:jc w:val="both"/>
      </w:pPr>
      <w:r>
        <w:t xml:space="preserve">Каким образом происходит процесс 3D-печати? </w:t>
      </w:r>
      <w:r w:rsidRPr="00CF0CBE">
        <w:t>(Ипатов А.Е.)</w:t>
      </w:r>
    </w:p>
    <w:p w:rsidR="001515AA" w:rsidRDefault="001515AA" w:rsidP="001515AA">
      <w:pPr>
        <w:pStyle w:val="ListParagraph"/>
        <w:numPr>
          <w:ilvl w:val="0"/>
          <w:numId w:val="4"/>
        </w:numPr>
        <w:jc w:val="both"/>
      </w:pPr>
      <w:r>
        <w:t>Какие материалы используются в печати?</w:t>
      </w:r>
      <w:r w:rsidRPr="001365CF">
        <w:t xml:space="preserve"> </w:t>
      </w:r>
      <w:r w:rsidRPr="00CF0CBE">
        <w:t>(Ипатов А.Е.)</w:t>
      </w:r>
    </w:p>
    <w:p w:rsidR="001515AA" w:rsidRDefault="001515AA" w:rsidP="001515AA">
      <w:pPr>
        <w:pStyle w:val="ListParagraph"/>
        <w:numPr>
          <w:ilvl w:val="0"/>
          <w:numId w:val="4"/>
        </w:numPr>
        <w:jc w:val="both"/>
      </w:pPr>
      <w:r>
        <w:t>Какой самый масштабный принтер и что было напечатано?</w:t>
      </w:r>
      <w:r w:rsidRPr="00CF0CBE">
        <w:t xml:space="preserve"> (Ипатов А.Е.)</w:t>
      </w:r>
    </w:p>
    <w:p w:rsidR="001515AA" w:rsidRDefault="001515AA" w:rsidP="001515AA">
      <w:pPr>
        <w:pStyle w:val="ListParagraph"/>
        <w:numPr>
          <w:ilvl w:val="0"/>
          <w:numId w:val="2"/>
        </w:numPr>
        <w:jc w:val="both"/>
      </w:pPr>
      <w:r w:rsidRPr="001365CF">
        <w:t xml:space="preserve">А чем еще необычным можно заправлять 3д принтер? </w:t>
      </w:r>
      <w:r w:rsidRPr="00CF0CBE">
        <w:t>(Ровдо Д.И.)</w:t>
      </w:r>
    </w:p>
    <w:p w:rsidR="001515AA" w:rsidRPr="001365CF" w:rsidRDefault="001515AA" w:rsidP="001515AA">
      <w:pPr>
        <w:pStyle w:val="ListParagraph"/>
        <w:numPr>
          <w:ilvl w:val="0"/>
          <w:numId w:val="2"/>
        </w:numPr>
        <w:jc w:val="both"/>
      </w:pPr>
      <w:r>
        <w:t>Заменят</w:t>
      </w:r>
      <w:r w:rsidRPr="001365CF">
        <w:t xml:space="preserve"> ли когда-нибудь 3д принтеры заводы? </w:t>
      </w:r>
      <w:r w:rsidRPr="00CF0CBE">
        <w:t>(Ровдо Д.И.)</w:t>
      </w:r>
    </w:p>
    <w:p w:rsidR="001515AA" w:rsidRDefault="001515AA" w:rsidP="001515AA">
      <w:pPr>
        <w:pStyle w:val="ListParagraph"/>
        <w:numPr>
          <w:ilvl w:val="0"/>
          <w:numId w:val="2"/>
        </w:numPr>
        <w:jc w:val="both"/>
      </w:pPr>
      <w:r>
        <w:t>Насколько долговечны сейчас детали, напечатанные на 3д принтере?</w:t>
      </w:r>
      <w:r w:rsidRPr="00CF0CBE">
        <w:t xml:space="preserve"> (Ровдо Д.И.)</w:t>
      </w:r>
    </w:p>
    <w:p w:rsidR="001515AA" w:rsidRPr="00CF0CBE" w:rsidRDefault="001515AA" w:rsidP="001515AA">
      <w:pPr>
        <w:pStyle w:val="ListParagraph"/>
        <w:numPr>
          <w:ilvl w:val="0"/>
          <w:numId w:val="2"/>
        </w:numPr>
        <w:jc w:val="both"/>
        <w:rPr>
          <w:rFonts w:eastAsia="Helvetica" w:cs="Helvetica"/>
          <w:szCs w:val="22"/>
        </w:rPr>
      </w:pPr>
      <w:r w:rsidRPr="00A22056">
        <w:t>Как</w:t>
      </w:r>
      <w:r w:rsidRPr="001515AA">
        <w:rPr>
          <w:lang w:val="en-US"/>
        </w:rPr>
        <w:t xml:space="preserve"> 3D </w:t>
      </w:r>
      <w:r w:rsidRPr="00A22056">
        <w:t>повлияли</w:t>
      </w:r>
      <w:r w:rsidRPr="001515AA">
        <w:rPr>
          <w:lang w:val="en-US"/>
        </w:rPr>
        <w:t xml:space="preserve"> </w:t>
      </w:r>
      <w:r w:rsidRPr="00A22056">
        <w:t>на</w:t>
      </w:r>
      <w:r w:rsidRPr="001515AA">
        <w:rPr>
          <w:lang w:val="en-US"/>
        </w:rPr>
        <w:t xml:space="preserve"> Software Engineering? </w:t>
      </w:r>
      <w:r w:rsidRPr="00CF0CBE">
        <w:rPr>
          <w:szCs w:val="22"/>
        </w:rPr>
        <w:t>(Трубач Г.Г.)</w:t>
      </w:r>
    </w:p>
    <w:p w:rsidR="001515AA" w:rsidRPr="00A22056" w:rsidRDefault="001515AA" w:rsidP="001515AA">
      <w:pPr>
        <w:pStyle w:val="ListParagraph"/>
        <w:numPr>
          <w:ilvl w:val="0"/>
          <w:numId w:val="2"/>
        </w:numPr>
        <w:jc w:val="both"/>
        <w:rPr>
          <w:rFonts w:eastAsia="Helvetica" w:cs="Helvetica"/>
          <w:szCs w:val="22"/>
        </w:rPr>
      </w:pPr>
      <w:r>
        <w:t>На</w:t>
      </w:r>
      <w:r w:rsidRPr="00A22056">
        <w:t xml:space="preserve"> 3</w:t>
      </w:r>
      <w:r>
        <w:t>D</w:t>
      </w:r>
      <w:r w:rsidRPr="00A22056">
        <w:t xml:space="preserve"> принтере можно делать съедобные вещи. То есть можно делать все и из всего на 3</w:t>
      </w:r>
      <w:r>
        <w:t>D</w:t>
      </w:r>
      <w:r w:rsidRPr="00A22056">
        <w:t xml:space="preserve"> принтере?</w:t>
      </w:r>
      <w:r>
        <w:t xml:space="preserve"> </w:t>
      </w:r>
      <w:r w:rsidRPr="00CF0CBE">
        <w:rPr>
          <w:szCs w:val="22"/>
        </w:rPr>
        <w:t>(Трубач Г.Г.)</w:t>
      </w:r>
    </w:p>
    <w:p w:rsidR="001515AA" w:rsidRPr="00CF0CBE" w:rsidRDefault="001515AA" w:rsidP="001515AA">
      <w:pPr>
        <w:pStyle w:val="ListParagraph"/>
        <w:numPr>
          <w:ilvl w:val="0"/>
          <w:numId w:val="2"/>
        </w:numPr>
        <w:jc w:val="both"/>
        <w:rPr>
          <w:rFonts w:eastAsia="Helvetica" w:cs="Helvetica"/>
          <w:szCs w:val="22"/>
        </w:rPr>
      </w:pPr>
      <w:r w:rsidRPr="00A22056">
        <w:t>Насколько развито изготовление протезов на 3</w:t>
      </w:r>
      <w:r>
        <w:t>D</w:t>
      </w:r>
      <w:r w:rsidRPr="00A22056">
        <w:t xml:space="preserve"> принтере?</w:t>
      </w:r>
      <w:r w:rsidRPr="00A22056">
        <w:rPr>
          <w:szCs w:val="22"/>
        </w:rPr>
        <w:t xml:space="preserve"> </w:t>
      </w:r>
      <w:r w:rsidRPr="00CF0CBE">
        <w:rPr>
          <w:szCs w:val="22"/>
        </w:rPr>
        <w:t>(Трубач Г.Г.)</w:t>
      </w:r>
    </w:p>
    <w:p w:rsidR="001515AA" w:rsidRPr="008E5214" w:rsidRDefault="001515AA" w:rsidP="001515AA">
      <w:pPr>
        <w:pStyle w:val="ListParagraph"/>
        <w:numPr>
          <w:ilvl w:val="0"/>
          <w:numId w:val="2"/>
        </w:numPr>
        <w:jc w:val="both"/>
        <w:rPr>
          <w:rFonts w:eastAsia="Helvetica" w:cs="Helvetica"/>
        </w:rPr>
      </w:pPr>
      <w:r>
        <w:t>К</w:t>
      </w:r>
      <w:r w:rsidRPr="003B61D5">
        <w:t>акие интересные</w:t>
      </w:r>
      <w:r>
        <w:t xml:space="preserve"> </w:t>
      </w:r>
      <w:r w:rsidRPr="003B61D5">
        <w:t>(удивит</w:t>
      </w:r>
      <w:r>
        <w:t>ельные)</w:t>
      </w:r>
      <w:r w:rsidRPr="003B61D5">
        <w:t xml:space="preserve"> вещи уже сейчас</w:t>
      </w:r>
      <w:r>
        <w:t xml:space="preserve"> печатаются на 3D принтере?</w:t>
      </w:r>
      <w:r w:rsidRPr="008E5214">
        <w:t xml:space="preserve"> </w:t>
      </w:r>
      <w:r w:rsidRPr="00CF0CBE">
        <w:t>(Щавровский С.А.)</w:t>
      </w:r>
    </w:p>
    <w:p w:rsidR="001515AA" w:rsidRPr="008E5214" w:rsidRDefault="001515AA" w:rsidP="001515AA">
      <w:pPr>
        <w:pStyle w:val="ListParagraph"/>
        <w:numPr>
          <w:ilvl w:val="0"/>
          <w:numId w:val="2"/>
        </w:numPr>
        <w:jc w:val="both"/>
        <w:rPr>
          <w:rFonts w:eastAsia="Helvetica" w:cs="Helvetica"/>
        </w:rPr>
      </w:pPr>
      <w:r>
        <w:lastRenderedPageBreak/>
        <w:t>П</w:t>
      </w:r>
      <w:r w:rsidRPr="003B61D5">
        <w:t>ечатали ли органы на 3д принтере и какие?</w:t>
      </w:r>
      <w:r w:rsidRPr="00CF0CBE">
        <w:t xml:space="preserve"> (Щавровский С.А.)</w:t>
      </w:r>
    </w:p>
    <w:p w:rsidR="001515AA" w:rsidRPr="008E5214" w:rsidRDefault="001515AA" w:rsidP="001515AA">
      <w:pPr>
        <w:pStyle w:val="ListParagraph"/>
        <w:numPr>
          <w:ilvl w:val="0"/>
          <w:numId w:val="2"/>
        </w:numPr>
        <w:jc w:val="both"/>
        <w:rPr>
          <w:rFonts w:eastAsia="Helvetica" w:cs="Helvetica"/>
          <w:szCs w:val="22"/>
        </w:rPr>
      </w:pPr>
      <w:r w:rsidRPr="008E5214">
        <w:t>Как можно распознать убийство, совершенное с помощью оружия из 3д принтера?</w:t>
      </w:r>
      <w:r>
        <w:t xml:space="preserve"> </w:t>
      </w:r>
      <w:r w:rsidRPr="00CF0CBE">
        <w:rPr>
          <w:szCs w:val="22"/>
        </w:rPr>
        <w:t>(Ярошевич Я.О.)</w:t>
      </w:r>
    </w:p>
    <w:p w:rsidR="001515AA" w:rsidRPr="008E5214" w:rsidRDefault="001515AA" w:rsidP="001515AA">
      <w:pPr>
        <w:pStyle w:val="ListParagraph"/>
        <w:numPr>
          <w:ilvl w:val="0"/>
          <w:numId w:val="2"/>
        </w:numPr>
        <w:jc w:val="both"/>
        <w:rPr>
          <w:rFonts w:eastAsia="Helvetica" w:cs="Helvetica"/>
          <w:szCs w:val="22"/>
        </w:rPr>
      </w:pPr>
      <w:r w:rsidRPr="008E5214">
        <w:t xml:space="preserve">Сколько людей в мире обладают 3д принтерами? </w:t>
      </w:r>
      <w:r w:rsidRPr="00CF0CBE">
        <w:rPr>
          <w:szCs w:val="22"/>
        </w:rPr>
        <w:t>(Ярошевич Я.О.)</w:t>
      </w:r>
    </w:p>
    <w:p w:rsidR="001515AA" w:rsidRPr="001515AA" w:rsidRDefault="001515AA" w:rsidP="001515AA">
      <w:pPr>
        <w:pStyle w:val="ListParagraph"/>
        <w:numPr>
          <w:ilvl w:val="0"/>
          <w:numId w:val="3"/>
        </w:numPr>
        <w:jc w:val="both"/>
        <w:rPr>
          <w:szCs w:val="22"/>
        </w:rPr>
      </w:pPr>
      <w:r w:rsidRPr="00A22056">
        <w:t>В каких сферах науки нужно иметь познания, чтобы составить модель для 3д принтера?</w:t>
      </w:r>
      <w:r w:rsidRPr="00CF0CBE">
        <w:rPr>
          <w:szCs w:val="22"/>
        </w:rPr>
        <w:t xml:space="preserve"> (Ярошевич Я.О.)</w:t>
      </w:r>
      <w:bookmarkStart w:id="490" w:name="_GoBack"/>
      <w:bookmarkEnd w:id="490"/>
    </w:p>
    <w:p w:rsidR="00F42B29" w:rsidRDefault="00F0096A" w:rsidP="00552A9A">
      <w:pPr>
        <w:pStyle w:val="Heading3"/>
        <w:rPr>
          <w:lang w:val="ru-RU"/>
        </w:rPr>
      </w:pPr>
      <w:bookmarkStart w:id="491" w:name="_Toc438377680"/>
      <w:r w:rsidRPr="00F0096A">
        <w:rPr>
          <w:lang w:val="ru-RU"/>
        </w:rPr>
        <w:t xml:space="preserve">8. </w:t>
      </w:r>
      <w:r w:rsidR="00F42B29" w:rsidRPr="00F42B29">
        <w:rPr>
          <w:lang w:val="ru-RU"/>
        </w:rPr>
        <w:t>Компьютерная и информационная безопасность</w:t>
      </w:r>
      <w:bookmarkEnd w:id="491"/>
    </w:p>
    <w:p w:rsidR="00E32B3A" w:rsidRDefault="00E32B3A" w:rsidP="00E32B3A">
      <w:pPr>
        <w:pStyle w:val="Heading4"/>
        <w:rPr>
          <w:i w:val="0"/>
          <w:sz w:val="24"/>
          <w:szCs w:val="24"/>
          <w:lang w:val="ru-RU"/>
        </w:rPr>
      </w:pPr>
      <w:r w:rsidRPr="00E32B3A">
        <w:rPr>
          <w:i w:val="0"/>
          <w:sz w:val="24"/>
          <w:szCs w:val="24"/>
          <w:lang w:val="ru-RU"/>
        </w:rPr>
        <w:t>Компьютерная и информационная безопасность</w:t>
      </w:r>
    </w:p>
    <w:p w:rsidR="00DE2F23" w:rsidRPr="004B0F74" w:rsidRDefault="00DE2F23" w:rsidP="006040DF">
      <w:pPr>
        <w:pStyle w:val="ListParagraph"/>
        <w:numPr>
          <w:ilvl w:val="0"/>
          <w:numId w:val="74"/>
        </w:numPr>
        <w:jc w:val="both"/>
        <w:rPr>
          <w:szCs w:val="22"/>
        </w:rPr>
      </w:pPr>
      <w:r w:rsidRPr="004B0F74">
        <w:rPr>
          <w:szCs w:val="22"/>
        </w:rPr>
        <w:t>Как работает вирус троян (каким образом он получает информацию о введённых ключах авторизации)? (Белый А.А.)</w:t>
      </w:r>
    </w:p>
    <w:p w:rsidR="00DE2F23" w:rsidRPr="004B0F74" w:rsidRDefault="00DE2F23" w:rsidP="006040DF">
      <w:pPr>
        <w:pStyle w:val="ListParagraph"/>
        <w:numPr>
          <w:ilvl w:val="0"/>
          <w:numId w:val="74"/>
        </w:numPr>
        <w:jc w:val="both"/>
        <w:rPr>
          <w:szCs w:val="22"/>
        </w:rPr>
      </w:pPr>
      <w:r w:rsidRPr="004B0F74">
        <w:rPr>
          <w:szCs w:val="22"/>
        </w:rPr>
        <w:t>Назовите самое примитивное устройство, с которого можно взломать компьютерную сеть. (Белый А.А.)</w:t>
      </w:r>
    </w:p>
    <w:p w:rsidR="00DE2F23" w:rsidRPr="004B0F74" w:rsidRDefault="00DE2F23" w:rsidP="006040DF">
      <w:pPr>
        <w:pStyle w:val="ListParagraph"/>
        <w:numPr>
          <w:ilvl w:val="0"/>
          <w:numId w:val="74"/>
        </w:numPr>
        <w:jc w:val="both"/>
        <w:rPr>
          <w:szCs w:val="22"/>
        </w:rPr>
      </w:pPr>
      <w:r w:rsidRPr="004B0F74">
        <w:rPr>
          <w:szCs w:val="22"/>
        </w:rPr>
        <w:t>Какое самое масштабное преступление, связанное с хакерством? (Белый А.А.)</w:t>
      </w:r>
    </w:p>
    <w:p w:rsidR="00DE2F23" w:rsidRPr="004B0F74" w:rsidRDefault="00DE2F23" w:rsidP="006040DF">
      <w:pPr>
        <w:pStyle w:val="ListParagraph"/>
        <w:numPr>
          <w:ilvl w:val="0"/>
          <w:numId w:val="74"/>
        </w:numPr>
        <w:jc w:val="both"/>
        <w:rPr>
          <w:szCs w:val="22"/>
        </w:rPr>
      </w:pPr>
      <w:r w:rsidRPr="004B0F74">
        <w:rPr>
          <w:szCs w:val="22"/>
        </w:rPr>
        <w:t>Как злоумышленник может получить исходный код мобильного приложения? (Борисевич П.И.)</w:t>
      </w:r>
    </w:p>
    <w:p w:rsidR="00DE2F23" w:rsidRPr="004B0F74" w:rsidRDefault="00DE2F23" w:rsidP="006040DF">
      <w:pPr>
        <w:pStyle w:val="ListParagraph"/>
        <w:numPr>
          <w:ilvl w:val="0"/>
          <w:numId w:val="74"/>
        </w:numPr>
        <w:jc w:val="both"/>
        <w:rPr>
          <w:szCs w:val="22"/>
        </w:rPr>
      </w:pPr>
      <w:r w:rsidRPr="004B0F74">
        <w:rPr>
          <w:szCs w:val="22"/>
        </w:rPr>
        <w:t>На что в первую очередь следует обратить внимание разработчику, чтобы защитить своё приложение? (Борисевич П.И.)</w:t>
      </w:r>
    </w:p>
    <w:p w:rsidR="00DE2F23" w:rsidRPr="004B0F74" w:rsidRDefault="00DE2F23" w:rsidP="006040DF">
      <w:pPr>
        <w:pStyle w:val="ListParagraph"/>
        <w:numPr>
          <w:ilvl w:val="0"/>
          <w:numId w:val="74"/>
        </w:numPr>
        <w:jc w:val="both"/>
        <w:rPr>
          <w:szCs w:val="22"/>
        </w:rPr>
      </w:pPr>
      <w:r w:rsidRPr="004B0F74">
        <w:rPr>
          <w:szCs w:val="22"/>
        </w:rPr>
        <w:t>Почему операционные системы, основанные на ядре Linux, считают наиболее защищёнными от вирусов? (Борисевич П.И.)</w:t>
      </w:r>
    </w:p>
    <w:p w:rsidR="00DE2F23" w:rsidRPr="004B0F74" w:rsidRDefault="00DE2F23" w:rsidP="006040DF">
      <w:pPr>
        <w:pStyle w:val="ListParagraph"/>
        <w:numPr>
          <w:ilvl w:val="0"/>
          <w:numId w:val="74"/>
        </w:numPr>
        <w:jc w:val="both"/>
        <w:rPr>
          <w:szCs w:val="22"/>
        </w:rPr>
      </w:pPr>
      <w:r w:rsidRPr="004B0F74">
        <w:rPr>
          <w:szCs w:val="22"/>
        </w:rPr>
        <w:t>Что можно рассказать о безопасности и анонимности систем луковичных серверов? (Tor, к примеру) (Гетьман С.И.)</w:t>
      </w:r>
    </w:p>
    <w:p w:rsidR="00DE2F23" w:rsidRPr="004B0F74" w:rsidRDefault="00DE2F23" w:rsidP="006040DF">
      <w:pPr>
        <w:pStyle w:val="ListParagraph"/>
        <w:numPr>
          <w:ilvl w:val="0"/>
          <w:numId w:val="74"/>
        </w:numPr>
        <w:jc w:val="both"/>
        <w:rPr>
          <w:szCs w:val="22"/>
        </w:rPr>
      </w:pPr>
      <w:r w:rsidRPr="004B0F74">
        <w:rPr>
          <w:szCs w:val="22"/>
        </w:rPr>
        <w:t>Какие существуют стандарты шифрования? (Гетьман С.И.)</w:t>
      </w:r>
    </w:p>
    <w:p w:rsidR="00DE2F23" w:rsidRPr="004B0F74" w:rsidRDefault="00DE2F23" w:rsidP="006040DF">
      <w:pPr>
        <w:pStyle w:val="ListParagraph"/>
        <w:numPr>
          <w:ilvl w:val="0"/>
          <w:numId w:val="74"/>
        </w:numPr>
        <w:jc w:val="both"/>
        <w:rPr>
          <w:szCs w:val="22"/>
        </w:rPr>
      </w:pPr>
      <w:r w:rsidRPr="004B0F74">
        <w:rPr>
          <w:szCs w:val="22"/>
        </w:rPr>
        <w:t>Что такое DDoS-атаки? (Гетьман С.И.)</w:t>
      </w:r>
    </w:p>
    <w:p w:rsidR="00DE2F23" w:rsidRPr="004B0F74" w:rsidRDefault="00DE2F23" w:rsidP="006040DF">
      <w:pPr>
        <w:pStyle w:val="ListParagraph"/>
        <w:numPr>
          <w:ilvl w:val="0"/>
          <w:numId w:val="74"/>
        </w:numPr>
        <w:jc w:val="both"/>
        <w:rPr>
          <w:szCs w:val="22"/>
        </w:rPr>
      </w:pPr>
      <w:r w:rsidRPr="004B0F74">
        <w:rPr>
          <w:szCs w:val="22"/>
        </w:rPr>
        <w:t>Какие есть различия между безопасностью персонального компьютера и безопасностью сервера / mainframe машины? (Гетьман С.И.)</w:t>
      </w:r>
    </w:p>
    <w:p w:rsidR="00DE2F23" w:rsidRPr="004B0F74" w:rsidRDefault="00DE2F23" w:rsidP="006040DF">
      <w:pPr>
        <w:pStyle w:val="ListParagraph"/>
        <w:numPr>
          <w:ilvl w:val="0"/>
          <w:numId w:val="74"/>
        </w:numPr>
        <w:jc w:val="both"/>
        <w:rPr>
          <w:szCs w:val="22"/>
        </w:rPr>
      </w:pPr>
      <w:r w:rsidRPr="004B0F74">
        <w:rPr>
          <w:szCs w:val="22"/>
        </w:rPr>
        <w:t>Как аппаратно обеспечивается экран? (Гетьман С.И.)</w:t>
      </w:r>
    </w:p>
    <w:p w:rsidR="00DE2F23" w:rsidRPr="004B0F74" w:rsidRDefault="00DE2F23" w:rsidP="006040DF">
      <w:pPr>
        <w:pStyle w:val="ListParagraph"/>
        <w:numPr>
          <w:ilvl w:val="0"/>
          <w:numId w:val="74"/>
        </w:numPr>
        <w:jc w:val="both"/>
        <w:rPr>
          <w:szCs w:val="22"/>
        </w:rPr>
      </w:pPr>
      <w:r w:rsidRPr="004B0F74">
        <w:rPr>
          <w:szCs w:val="22"/>
        </w:rPr>
        <w:t>Если о шифре / безопасности системы знают уже двое, то её можно взломать. Как системами безопасности обходится такой барьер? (Гетьман С.И.)</w:t>
      </w:r>
    </w:p>
    <w:p w:rsidR="00DE2F23" w:rsidRPr="004B0F74" w:rsidRDefault="00DE2F23" w:rsidP="006040DF">
      <w:pPr>
        <w:pStyle w:val="ListParagraph"/>
        <w:numPr>
          <w:ilvl w:val="0"/>
          <w:numId w:val="74"/>
        </w:numPr>
        <w:jc w:val="both"/>
        <w:rPr>
          <w:szCs w:val="22"/>
        </w:rPr>
      </w:pPr>
      <w:r w:rsidRPr="004B0F74">
        <w:rPr>
          <w:szCs w:val="22"/>
        </w:rPr>
        <w:t xml:space="preserve">На любом ли языке программирования можно написать вирус? Почему? (Григорьев А.В.) </w:t>
      </w:r>
    </w:p>
    <w:p w:rsidR="00DE2F23" w:rsidRPr="004B0F74" w:rsidRDefault="00DE2F23" w:rsidP="006040DF">
      <w:pPr>
        <w:pStyle w:val="ListParagraph"/>
        <w:numPr>
          <w:ilvl w:val="0"/>
          <w:numId w:val="74"/>
        </w:numPr>
        <w:jc w:val="both"/>
        <w:rPr>
          <w:szCs w:val="22"/>
        </w:rPr>
      </w:pPr>
      <w:r w:rsidRPr="004B0F74">
        <w:rPr>
          <w:szCs w:val="22"/>
        </w:rPr>
        <w:t>Какие наказания грозят за хакерскую деятельность? (Григорьев А.В.)</w:t>
      </w:r>
    </w:p>
    <w:p w:rsidR="00DE2F23" w:rsidRPr="004B0F74" w:rsidRDefault="00DE2F23" w:rsidP="006040DF">
      <w:pPr>
        <w:pStyle w:val="ListParagraph"/>
        <w:numPr>
          <w:ilvl w:val="0"/>
          <w:numId w:val="74"/>
        </w:numPr>
        <w:jc w:val="both"/>
        <w:rPr>
          <w:szCs w:val="22"/>
        </w:rPr>
      </w:pPr>
      <w:r w:rsidRPr="004B0F74">
        <w:rPr>
          <w:szCs w:val="22"/>
        </w:rPr>
        <w:t>Можно ли законно зарабатывать, будучи хакером? (Григорьев А.В.)</w:t>
      </w:r>
    </w:p>
    <w:p w:rsidR="00DE2F23" w:rsidRPr="004B0F74" w:rsidRDefault="00DE2F23" w:rsidP="006040DF">
      <w:pPr>
        <w:pStyle w:val="ListParagraph"/>
        <w:numPr>
          <w:ilvl w:val="0"/>
          <w:numId w:val="74"/>
        </w:numPr>
        <w:jc w:val="both"/>
        <w:rPr>
          <w:szCs w:val="22"/>
        </w:rPr>
      </w:pPr>
      <w:r w:rsidRPr="004B0F74">
        <w:rPr>
          <w:szCs w:val="22"/>
        </w:rPr>
        <w:t>Как правильно удалять аккаунты, какую-либо информацию? (Ипатов А.Е.)</w:t>
      </w:r>
    </w:p>
    <w:p w:rsidR="00DE2F23" w:rsidRPr="004B0F74" w:rsidRDefault="00DE2F23" w:rsidP="006040DF">
      <w:pPr>
        <w:pStyle w:val="ListParagraph"/>
        <w:numPr>
          <w:ilvl w:val="0"/>
          <w:numId w:val="74"/>
        </w:numPr>
        <w:jc w:val="both"/>
        <w:rPr>
          <w:szCs w:val="22"/>
        </w:rPr>
      </w:pPr>
      <w:r w:rsidRPr="004B0F74">
        <w:rPr>
          <w:szCs w:val="22"/>
        </w:rPr>
        <w:t>Как работает брандмауэр? (Ипатов А.Е.)</w:t>
      </w:r>
    </w:p>
    <w:p w:rsidR="00DE2F23" w:rsidRPr="004B0F74" w:rsidRDefault="00DE2F23" w:rsidP="006040DF">
      <w:pPr>
        <w:pStyle w:val="ListParagraph"/>
        <w:numPr>
          <w:ilvl w:val="0"/>
          <w:numId w:val="74"/>
        </w:numPr>
        <w:jc w:val="both"/>
        <w:rPr>
          <w:szCs w:val="22"/>
        </w:rPr>
      </w:pPr>
      <w:r w:rsidRPr="004B0F74">
        <w:rPr>
          <w:szCs w:val="22"/>
        </w:rPr>
        <w:t>Как используется цифровая подпись? (Ипатов А.Е.)</w:t>
      </w:r>
    </w:p>
    <w:p w:rsidR="00DE2F23" w:rsidRPr="004B0F74" w:rsidRDefault="00DE2F23" w:rsidP="006040DF">
      <w:pPr>
        <w:pStyle w:val="ListParagraph"/>
        <w:numPr>
          <w:ilvl w:val="0"/>
          <w:numId w:val="74"/>
        </w:numPr>
        <w:jc w:val="both"/>
        <w:rPr>
          <w:szCs w:val="22"/>
        </w:rPr>
      </w:pPr>
      <w:r w:rsidRPr="004B0F74">
        <w:rPr>
          <w:szCs w:val="22"/>
        </w:rPr>
        <w:t>По каким критериям выделяют те или иные типы вирусов? (Ипатов А.Е.)</w:t>
      </w:r>
    </w:p>
    <w:p w:rsidR="00DE2F23" w:rsidRPr="004B0F74" w:rsidRDefault="00DE2F23" w:rsidP="006040DF">
      <w:pPr>
        <w:pStyle w:val="ListParagraph"/>
        <w:numPr>
          <w:ilvl w:val="0"/>
          <w:numId w:val="74"/>
        </w:numPr>
        <w:jc w:val="both"/>
        <w:rPr>
          <w:szCs w:val="22"/>
        </w:rPr>
      </w:pPr>
      <w:r w:rsidRPr="004B0F74">
        <w:rPr>
          <w:szCs w:val="22"/>
        </w:rPr>
        <w:t>Топ 10 хакеров и их атак. (Ипатов А.Е.)</w:t>
      </w:r>
    </w:p>
    <w:p w:rsidR="00DE2F23" w:rsidRPr="004B0F74" w:rsidRDefault="00DE2F23" w:rsidP="006040DF">
      <w:pPr>
        <w:pStyle w:val="ListParagraph"/>
        <w:numPr>
          <w:ilvl w:val="0"/>
          <w:numId w:val="74"/>
        </w:numPr>
        <w:jc w:val="both"/>
        <w:rPr>
          <w:szCs w:val="22"/>
        </w:rPr>
      </w:pPr>
      <w:r w:rsidRPr="004B0F74">
        <w:rPr>
          <w:szCs w:val="22"/>
        </w:rPr>
        <w:t>Как хоть как-нибудь защитить себя от тех или иных атак (хотя бы несколько способов)? (Ипатов А.Е.)</w:t>
      </w:r>
    </w:p>
    <w:p w:rsidR="00DE2F23" w:rsidRPr="004B0F74" w:rsidRDefault="00DE2F23" w:rsidP="006040DF">
      <w:pPr>
        <w:pStyle w:val="ListParagraph"/>
        <w:numPr>
          <w:ilvl w:val="0"/>
          <w:numId w:val="74"/>
        </w:numPr>
        <w:jc w:val="both"/>
        <w:rPr>
          <w:szCs w:val="22"/>
        </w:rPr>
      </w:pPr>
      <w:r w:rsidRPr="004B0F74">
        <w:rPr>
          <w:szCs w:val="22"/>
        </w:rPr>
        <w:t>А почему бы не ввести на всех сайтах виртуальную клавиатуру? И тогда кейлогер не страшен. (Ровдо Д.И.)</w:t>
      </w:r>
    </w:p>
    <w:p w:rsidR="00DE2F23" w:rsidRPr="004B0F74" w:rsidRDefault="00DE2F23" w:rsidP="006040DF">
      <w:pPr>
        <w:pStyle w:val="ListParagraph"/>
        <w:numPr>
          <w:ilvl w:val="0"/>
          <w:numId w:val="74"/>
        </w:numPr>
        <w:jc w:val="both"/>
        <w:rPr>
          <w:szCs w:val="22"/>
        </w:rPr>
      </w:pPr>
      <w:r w:rsidRPr="004B0F74">
        <w:rPr>
          <w:szCs w:val="22"/>
        </w:rPr>
        <w:lastRenderedPageBreak/>
        <w:t>Какой вирус</w:t>
      </w:r>
      <w:r>
        <w:rPr>
          <w:szCs w:val="22"/>
        </w:rPr>
        <w:t xml:space="preserve"> </w:t>
      </w:r>
      <w:r w:rsidRPr="004B0F74">
        <w:rPr>
          <w:szCs w:val="22"/>
        </w:rPr>
        <w:t>самый забавный? (Ровдо Д.И.)</w:t>
      </w:r>
    </w:p>
    <w:p w:rsidR="00DE2F23" w:rsidRPr="004B0F74" w:rsidRDefault="00DE2F23" w:rsidP="006040DF">
      <w:pPr>
        <w:pStyle w:val="ListParagraph"/>
        <w:numPr>
          <w:ilvl w:val="0"/>
          <w:numId w:val="74"/>
        </w:numPr>
        <w:jc w:val="both"/>
        <w:rPr>
          <w:szCs w:val="22"/>
        </w:rPr>
      </w:pPr>
      <w:r w:rsidRPr="004B0F74">
        <w:rPr>
          <w:szCs w:val="22"/>
        </w:rPr>
        <w:t>А есть ли на Linux антивирусы? (Ровдо Д.И.)</w:t>
      </w:r>
    </w:p>
    <w:p w:rsidR="00DE2F23" w:rsidRPr="004B0F74" w:rsidRDefault="00DE2F23" w:rsidP="006040DF">
      <w:pPr>
        <w:pStyle w:val="ListParagraph"/>
        <w:numPr>
          <w:ilvl w:val="0"/>
          <w:numId w:val="74"/>
        </w:numPr>
        <w:jc w:val="both"/>
        <w:rPr>
          <w:szCs w:val="22"/>
        </w:rPr>
      </w:pPr>
      <w:r w:rsidRPr="004B0F74">
        <w:rPr>
          <w:szCs w:val="22"/>
        </w:rPr>
        <w:t>Какими способами можно положить сайт? (Трубач Г.Г.)</w:t>
      </w:r>
    </w:p>
    <w:p w:rsidR="00DE2F23" w:rsidRPr="004B0F74" w:rsidRDefault="00DE2F23" w:rsidP="006040DF">
      <w:pPr>
        <w:pStyle w:val="ListParagraph"/>
        <w:numPr>
          <w:ilvl w:val="0"/>
          <w:numId w:val="74"/>
        </w:numPr>
        <w:jc w:val="both"/>
        <w:rPr>
          <w:szCs w:val="22"/>
        </w:rPr>
      </w:pPr>
      <w:r w:rsidRPr="004B0F74">
        <w:rPr>
          <w:szCs w:val="22"/>
        </w:rPr>
        <w:t>Какие существуют способы защиты от DDoS атак? (Трубач Г.Г.)</w:t>
      </w:r>
    </w:p>
    <w:p w:rsidR="00DE2F23" w:rsidRPr="004B0F74" w:rsidRDefault="00DE2F23" w:rsidP="006040DF">
      <w:pPr>
        <w:pStyle w:val="ListParagraph"/>
        <w:numPr>
          <w:ilvl w:val="0"/>
          <w:numId w:val="74"/>
        </w:numPr>
        <w:jc w:val="both"/>
        <w:rPr>
          <w:szCs w:val="22"/>
        </w:rPr>
      </w:pPr>
      <w:r w:rsidRPr="004B0F74">
        <w:rPr>
          <w:szCs w:val="22"/>
        </w:rPr>
        <w:t>Как защищаются операции с денежными средствами? (Трубач Г.Г.)</w:t>
      </w:r>
    </w:p>
    <w:p w:rsidR="00DE2F23" w:rsidRPr="004B0F74" w:rsidRDefault="00DE2F23" w:rsidP="006040DF">
      <w:pPr>
        <w:pStyle w:val="ListParagraph"/>
        <w:numPr>
          <w:ilvl w:val="0"/>
          <w:numId w:val="74"/>
        </w:numPr>
        <w:jc w:val="both"/>
        <w:rPr>
          <w:szCs w:val="22"/>
        </w:rPr>
      </w:pPr>
      <w:r w:rsidRPr="004B0F74">
        <w:rPr>
          <w:szCs w:val="22"/>
        </w:rPr>
        <w:t>Как можно получить доступ к удаленному компьютеру? (Трубач Г.Г.)</w:t>
      </w:r>
    </w:p>
    <w:p w:rsidR="00DE2F23" w:rsidRPr="004B0F74" w:rsidRDefault="00DE2F23" w:rsidP="006040DF">
      <w:pPr>
        <w:pStyle w:val="ListParagraph"/>
        <w:numPr>
          <w:ilvl w:val="0"/>
          <w:numId w:val="74"/>
        </w:numPr>
        <w:jc w:val="both"/>
        <w:rPr>
          <w:rFonts w:eastAsia="Helvetica" w:cs="Helvetica"/>
          <w:szCs w:val="22"/>
        </w:rPr>
      </w:pPr>
      <w:r w:rsidRPr="004B0F74">
        <w:rPr>
          <w:szCs w:val="22"/>
        </w:rPr>
        <w:t>Как хакеры подбирают пароли от различных аккаунтов? (Трубач Г.Г.)</w:t>
      </w:r>
    </w:p>
    <w:p w:rsidR="00DE2F23" w:rsidRPr="004B0F74" w:rsidRDefault="00DE2F23" w:rsidP="006040DF">
      <w:pPr>
        <w:pStyle w:val="ListParagraph"/>
        <w:numPr>
          <w:ilvl w:val="0"/>
          <w:numId w:val="74"/>
        </w:numPr>
        <w:jc w:val="both"/>
        <w:rPr>
          <w:szCs w:val="22"/>
        </w:rPr>
      </w:pPr>
      <w:r w:rsidRPr="004B0F74">
        <w:rPr>
          <w:szCs w:val="22"/>
        </w:rPr>
        <w:t>Популярен ли хакинг сейчас? (Щавровский С.А.)</w:t>
      </w:r>
    </w:p>
    <w:p w:rsidR="00DE2F23" w:rsidRPr="004B0F74" w:rsidRDefault="00DE2F23" w:rsidP="006040DF">
      <w:pPr>
        <w:pStyle w:val="ListParagraph"/>
        <w:numPr>
          <w:ilvl w:val="0"/>
          <w:numId w:val="74"/>
        </w:numPr>
        <w:jc w:val="both"/>
        <w:rPr>
          <w:szCs w:val="22"/>
        </w:rPr>
      </w:pPr>
      <w:r w:rsidRPr="004B0F74">
        <w:rPr>
          <w:szCs w:val="22"/>
        </w:rPr>
        <w:t>Каково отношение к хакерам? (Щавровский С.А.)</w:t>
      </w:r>
    </w:p>
    <w:p w:rsidR="00DE2F23" w:rsidRPr="004B0F74" w:rsidRDefault="00DE2F23" w:rsidP="006040DF">
      <w:pPr>
        <w:pStyle w:val="ListParagraph"/>
        <w:numPr>
          <w:ilvl w:val="0"/>
          <w:numId w:val="74"/>
        </w:numPr>
        <w:jc w:val="both"/>
        <w:rPr>
          <w:szCs w:val="22"/>
        </w:rPr>
      </w:pPr>
      <w:r w:rsidRPr="004B0F74">
        <w:rPr>
          <w:szCs w:val="22"/>
        </w:rPr>
        <w:t>Что такое DDoS-атака? (Щавровский С.А.)</w:t>
      </w:r>
    </w:p>
    <w:p w:rsidR="00DE2F23" w:rsidRPr="004B0F74" w:rsidRDefault="00DE2F23" w:rsidP="006040DF">
      <w:pPr>
        <w:pStyle w:val="ListParagraph"/>
        <w:numPr>
          <w:ilvl w:val="0"/>
          <w:numId w:val="74"/>
        </w:numPr>
        <w:jc w:val="both"/>
        <w:rPr>
          <w:szCs w:val="22"/>
        </w:rPr>
      </w:pPr>
      <w:r w:rsidRPr="004B0F74">
        <w:rPr>
          <w:szCs w:val="22"/>
        </w:rPr>
        <w:t>Какие самые необычные компьютерные вирусы имели место? (Топ 5). В чем заключалась уловка, как впоследствии происходило заражение? (Ярошевич Я.О.)</w:t>
      </w:r>
    </w:p>
    <w:p w:rsidR="00DE2F23" w:rsidRPr="004B0F74" w:rsidRDefault="00DE2F23" w:rsidP="006040DF">
      <w:pPr>
        <w:pStyle w:val="ListParagraph"/>
        <w:numPr>
          <w:ilvl w:val="0"/>
          <w:numId w:val="74"/>
        </w:numPr>
        <w:jc w:val="both"/>
        <w:rPr>
          <w:szCs w:val="22"/>
        </w:rPr>
      </w:pPr>
      <w:r w:rsidRPr="004B0F74">
        <w:rPr>
          <w:szCs w:val="22"/>
        </w:rPr>
        <w:t>Какой уровень наказания хакеров в нашей республике? А в какой стране самое жестокое наказание для хакеров? (Ярошевич Я.О.)</w:t>
      </w:r>
    </w:p>
    <w:p w:rsidR="00E32B3A" w:rsidRDefault="00DE2F23" w:rsidP="006040DF">
      <w:pPr>
        <w:pStyle w:val="ListParagraph"/>
        <w:numPr>
          <w:ilvl w:val="0"/>
          <w:numId w:val="74"/>
        </w:numPr>
        <w:jc w:val="both"/>
        <w:rPr>
          <w:szCs w:val="22"/>
        </w:rPr>
      </w:pPr>
      <w:r w:rsidRPr="004B0F74">
        <w:rPr>
          <w:szCs w:val="22"/>
        </w:rPr>
        <w:t>Какие были самые известные истории, связанные с хакерством? (Ярошевич Я.О.)</w:t>
      </w:r>
    </w:p>
    <w:p w:rsidR="00E526E9" w:rsidRDefault="00E526E9" w:rsidP="00E526E9">
      <w:pPr>
        <w:pStyle w:val="Heading4"/>
        <w:rPr>
          <w:i w:val="0"/>
          <w:sz w:val="24"/>
          <w:szCs w:val="24"/>
          <w:lang w:val="ru-RU"/>
        </w:rPr>
      </w:pPr>
      <w:r>
        <w:rPr>
          <w:i w:val="0"/>
          <w:sz w:val="24"/>
          <w:szCs w:val="24"/>
          <w:lang w:val="ru-RU"/>
        </w:rPr>
        <w:t>Антивирусы</w:t>
      </w:r>
    </w:p>
    <w:p w:rsidR="00E526E9" w:rsidRPr="002A458F" w:rsidRDefault="00E526E9" w:rsidP="009F565D">
      <w:pPr>
        <w:pStyle w:val="ListParagraph"/>
        <w:numPr>
          <w:ilvl w:val="0"/>
          <w:numId w:val="78"/>
        </w:numPr>
        <w:jc w:val="both"/>
        <w:rPr>
          <w:szCs w:val="22"/>
        </w:rPr>
      </w:pPr>
      <w:r w:rsidRPr="002A458F">
        <w:rPr>
          <w:szCs w:val="22"/>
        </w:rPr>
        <w:t>Антивирусы на мобильных устройствах, какие у них есть особенности? (Борисевич П.И.)</w:t>
      </w:r>
    </w:p>
    <w:p w:rsidR="00E526E9" w:rsidRPr="002A458F" w:rsidRDefault="00E526E9" w:rsidP="009F565D">
      <w:pPr>
        <w:pStyle w:val="ListParagraph"/>
        <w:numPr>
          <w:ilvl w:val="0"/>
          <w:numId w:val="78"/>
        </w:numPr>
        <w:jc w:val="both"/>
        <w:rPr>
          <w:szCs w:val="22"/>
        </w:rPr>
      </w:pPr>
      <w:r w:rsidRPr="002A458F">
        <w:rPr>
          <w:szCs w:val="22"/>
        </w:rPr>
        <w:t>Почему антивирус Касперского сильно тормозит всю систему, что он делает такого сложного? (Борисевич П.И.)</w:t>
      </w:r>
    </w:p>
    <w:p w:rsidR="00E526E9" w:rsidRPr="002A458F" w:rsidRDefault="00E526E9" w:rsidP="009F565D">
      <w:pPr>
        <w:pStyle w:val="ListParagraph"/>
        <w:numPr>
          <w:ilvl w:val="0"/>
          <w:numId w:val="78"/>
        </w:numPr>
        <w:jc w:val="both"/>
        <w:rPr>
          <w:szCs w:val="22"/>
        </w:rPr>
      </w:pPr>
      <w:r w:rsidRPr="002A458F">
        <w:rPr>
          <w:szCs w:val="22"/>
        </w:rPr>
        <w:t>Какие файлы обновляются в антивирусе ESET, что входит в несколько килобайт его обновления и достаточно ли их ему для надёжной защиты компьютера? (Борисевич П.И.)</w:t>
      </w:r>
    </w:p>
    <w:p w:rsidR="00E526E9" w:rsidRPr="002A458F" w:rsidRDefault="00E526E9" w:rsidP="009F565D">
      <w:pPr>
        <w:pStyle w:val="ListParagraph"/>
        <w:numPr>
          <w:ilvl w:val="0"/>
          <w:numId w:val="78"/>
        </w:numPr>
        <w:jc w:val="both"/>
        <w:rPr>
          <w:szCs w:val="22"/>
        </w:rPr>
      </w:pPr>
      <w:r w:rsidRPr="002A458F">
        <w:rPr>
          <w:szCs w:val="22"/>
        </w:rPr>
        <w:t>Когда стали появляться первые антивирусы? (Борисевич П.И.)</w:t>
      </w:r>
    </w:p>
    <w:p w:rsidR="00E526E9" w:rsidRPr="002A458F" w:rsidRDefault="00E526E9" w:rsidP="009F565D">
      <w:pPr>
        <w:pStyle w:val="ListParagraph"/>
        <w:numPr>
          <w:ilvl w:val="0"/>
          <w:numId w:val="78"/>
        </w:numPr>
        <w:jc w:val="both"/>
        <w:rPr>
          <w:szCs w:val="22"/>
        </w:rPr>
      </w:pPr>
      <w:r w:rsidRPr="002A458F">
        <w:rPr>
          <w:szCs w:val="22"/>
        </w:rPr>
        <w:t>Почему Avast такой медленный? (Гетьман С.И.)</w:t>
      </w:r>
    </w:p>
    <w:p w:rsidR="00E526E9" w:rsidRPr="002A458F" w:rsidRDefault="00E526E9" w:rsidP="009F565D">
      <w:pPr>
        <w:pStyle w:val="ListParagraph"/>
        <w:numPr>
          <w:ilvl w:val="0"/>
          <w:numId w:val="78"/>
        </w:numPr>
        <w:jc w:val="both"/>
        <w:rPr>
          <w:szCs w:val="22"/>
        </w:rPr>
      </w:pPr>
      <w:r w:rsidRPr="002A458F">
        <w:rPr>
          <w:szCs w:val="22"/>
        </w:rPr>
        <w:t>В чем преимущества антивируса Касперского? (Гетьман С.И.)</w:t>
      </w:r>
    </w:p>
    <w:p w:rsidR="00E526E9" w:rsidRPr="002A458F" w:rsidRDefault="00E526E9" w:rsidP="009F565D">
      <w:pPr>
        <w:pStyle w:val="ListParagraph"/>
        <w:numPr>
          <w:ilvl w:val="0"/>
          <w:numId w:val="78"/>
        </w:numPr>
        <w:jc w:val="both"/>
        <w:rPr>
          <w:szCs w:val="22"/>
        </w:rPr>
      </w:pPr>
      <w:r w:rsidRPr="002A458F">
        <w:rPr>
          <w:szCs w:val="22"/>
        </w:rPr>
        <w:t>Чем Касперский наделал в своё время столько шуму, что стал русским антивирусом номер один? (Гетьман С.И.)</w:t>
      </w:r>
    </w:p>
    <w:p w:rsidR="00E526E9" w:rsidRPr="002A458F" w:rsidRDefault="00E526E9" w:rsidP="009F565D">
      <w:pPr>
        <w:pStyle w:val="ListParagraph"/>
        <w:numPr>
          <w:ilvl w:val="0"/>
          <w:numId w:val="78"/>
        </w:numPr>
        <w:jc w:val="both"/>
        <w:rPr>
          <w:szCs w:val="22"/>
        </w:rPr>
      </w:pPr>
      <w:r w:rsidRPr="002A458F">
        <w:rPr>
          <w:szCs w:val="22"/>
        </w:rPr>
        <w:t>Встречаются ли антивирусы со встроенным фаерволлом? (Гетьман С.И.)</w:t>
      </w:r>
    </w:p>
    <w:p w:rsidR="00E526E9" w:rsidRPr="002A458F" w:rsidRDefault="00E526E9" w:rsidP="009F565D">
      <w:pPr>
        <w:pStyle w:val="ListParagraph"/>
        <w:numPr>
          <w:ilvl w:val="0"/>
          <w:numId w:val="78"/>
        </w:numPr>
        <w:jc w:val="both"/>
        <w:rPr>
          <w:szCs w:val="22"/>
        </w:rPr>
      </w:pPr>
      <w:r w:rsidRPr="002A458F">
        <w:rPr>
          <w:szCs w:val="22"/>
        </w:rPr>
        <w:t>Стоит ли пользоваться антивирусом на Linux? (Гетьман С.И.)</w:t>
      </w:r>
    </w:p>
    <w:p w:rsidR="00E526E9" w:rsidRPr="002A458F" w:rsidRDefault="00E526E9" w:rsidP="009F565D">
      <w:pPr>
        <w:pStyle w:val="ListParagraph"/>
        <w:numPr>
          <w:ilvl w:val="0"/>
          <w:numId w:val="78"/>
        </w:numPr>
        <w:jc w:val="both"/>
        <w:rPr>
          <w:szCs w:val="22"/>
        </w:rPr>
      </w:pPr>
      <w:r w:rsidRPr="002A458F">
        <w:rPr>
          <w:szCs w:val="22"/>
        </w:rPr>
        <w:t>Как ведёт себя антивирус в случае заражения вирусом его исходных и рабочих файлов? Баз сигнатур? (Гетьман С.И.)</w:t>
      </w:r>
    </w:p>
    <w:p w:rsidR="00E526E9" w:rsidRPr="002A458F" w:rsidRDefault="00E526E9" w:rsidP="009F565D">
      <w:pPr>
        <w:pStyle w:val="ListParagraph"/>
        <w:numPr>
          <w:ilvl w:val="0"/>
          <w:numId w:val="78"/>
        </w:numPr>
        <w:jc w:val="both"/>
        <w:rPr>
          <w:szCs w:val="22"/>
        </w:rPr>
      </w:pPr>
      <w:r w:rsidRPr="002A458F">
        <w:rPr>
          <w:szCs w:val="22"/>
        </w:rPr>
        <w:t>Есть ли качественные оффлайн-антивирусы? (Гетьман С.И.)</w:t>
      </w:r>
    </w:p>
    <w:p w:rsidR="00E526E9" w:rsidRPr="002A458F" w:rsidRDefault="00E526E9" w:rsidP="009F565D">
      <w:pPr>
        <w:pStyle w:val="ListParagraph"/>
        <w:numPr>
          <w:ilvl w:val="0"/>
          <w:numId w:val="78"/>
        </w:numPr>
        <w:jc w:val="both"/>
        <w:rPr>
          <w:szCs w:val="22"/>
        </w:rPr>
      </w:pPr>
      <w:r w:rsidRPr="002A458F">
        <w:rPr>
          <w:szCs w:val="22"/>
        </w:rPr>
        <w:t>У Windows есть собственные средства борьбы с угрозами. Так что, востребованы ли сейчас антивирусы? (Григорьев А.В.)</w:t>
      </w:r>
    </w:p>
    <w:p w:rsidR="00E526E9" w:rsidRPr="002A458F" w:rsidRDefault="00E526E9" w:rsidP="009F565D">
      <w:pPr>
        <w:pStyle w:val="ListParagraph"/>
        <w:numPr>
          <w:ilvl w:val="0"/>
          <w:numId w:val="78"/>
        </w:numPr>
        <w:jc w:val="both"/>
        <w:rPr>
          <w:szCs w:val="22"/>
        </w:rPr>
      </w:pPr>
      <w:r w:rsidRPr="002A458F">
        <w:rPr>
          <w:szCs w:val="22"/>
        </w:rPr>
        <w:t>Возможны ли ошибки в базах сигнатур? (Например, занесение невредоносного кода кода в базу.) (Григорьев А.В.)</w:t>
      </w:r>
    </w:p>
    <w:p w:rsidR="00E526E9" w:rsidRPr="002A458F" w:rsidRDefault="00E526E9" w:rsidP="009F565D">
      <w:pPr>
        <w:pStyle w:val="ListParagraph"/>
        <w:numPr>
          <w:ilvl w:val="0"/>
          <w:numId w:val="78"/>
        </w:numPr>
        <w:jc w:val="both"/>
        <w:rPr>
          <w:szCs w:val="22"/>
        </w:rPr>
      </w:pPr>
      <w:r w:rsidRPr="002A458F">
        <w:rPr>
          <w:szCs w:val="22"/>
        </w:rPr>
        <w:t>Есть ли среди бесплатных антивирусов объективный лидер? (Григорьев А.В.)</w:t>
      </w:r>
    </w:p>
    <w:p w:rsidR="00E526E9" w:rsidRPr="002A458F" w:rsidRDefault="00E526E9" w:rsidP="009F565D">
      <w:pPr>
        <w:pStyle w:val="ListParagraph"/>
        <w:numPr>
          <w:ilvl w:val="0"/>
          <w:numId w:val="78"/>
        </w:numPr>
        <w:jc w:val="both"/>
        <w:rPr>
          <w:szCs w:val="22"/>
        </w:rPr>
      </w:pPr>
      <w:r w:rsidRPr="002A458F">
        <w:rPr>
          <w:szCs w:val="22"/>
        </w:rPr>
        <w:t>(Грушевский А.А.)</w:t>
      </w:r>
    </w:p>
    <w:p w:rsidR="00E526E9" w:rsidRPr="002A458F" w:rsidRDefault="00E526E9" w:rsidP="009F565D">
      <w:pPr>
        <w:pStyle w:val="ListParagraph"/>
        <w:numPr>
          <w:ilvl w:val="0"/>
          <w:numId w:val="78"/>
        </w:numPr>
        <w:jc w:val="both"/>
        <w:rPr>
          <w:szCs w:val="22"/>
        </w:rPr>
      </w:pPr>
      <w:r w:rsidRPr="002A458F">
        <w:rPr>
          <w:szCs w:val="22"/>
        </w:rPr>
        <w:t>Какие из антивирусов являются наиболее эффективными, а какие наоборот лучше вообще не использовать? (Ипатов А.Е.)</w:t>
      </w:r>
    </w:p>
    <w:p w:rsidR="00E526E9" w:rsidRPr="002A458F" w:rsidRDefault="00E526E9" w:rsidP="009F565D">
      <w:pPr>
        <w:pStyle w:val="ListParagraph"/>
        <w:numPr>
          <w:ilvl w:val="0"/>
          <w:numId w:val="78"/>
        </w:numPr>
        <w:jc w:val="both"/>
        <w:rPr>
          <w:szCs w:val="22"/>
        </w:rPr>
      </w:pPr>
      <w:r w:rsidRPr="002A458F">
        <w:rPr>
          <w:szCs w:val="22"/>
        </w:rPr>
        <w:t>Существуют ли какие-либо алгоритмы для выявления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lastRenderedPageBreak/>
        <w:t>Как вообще происходит выявление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В чем суть функции anti-work? Что она делает? (Ипатов А.Е.)</w:t>
      </w:r>
    </w:p>
    <w:p w:rsidR="00E526E9" w:rsidRPr="002A458F" w:rsidRDefault="00E526E9" w:rsidP="009F565D">
      <w:pPr>
        <w:pStyle w:val="ListParagraph"/>
        <w:numPr>
          <w:ilvl w:val="0"/>
          <w:numId w:val="78"/>
        </w:numPr>
        <w:jc w:val="both"/>
        <w:rPr>
          <w:szCs w:val="22"/>
        </w:rPr>
      </w:pPr>
      <w:r w:rsidRPr="002A458F">
        <w:rPr>
          <w:szCs w:val="22"/>
        </w:rPr>
        <w:t>Как и кем осуществляется поддержка словаря сигнатур? (Лебедев Н.А.)</w:t>
      </w:r>
    </w:p>
    <w:p w:rsidR="00E526E9" w:rsidRPr="002A458F" w:rsidRDefault="00E526E9" w:rsidP="009F565D">
      <w:pPr>
        <w:pStyle w:val="ListParagraph"/>
        <w:numPr>
          <w:ilvl w:val="0"/>
          <w:numId w:val="78"/>
        </w:numPr>
        <w:jc w:val="both"/>
        <w:rPr>
          <w:szCs w:val="22"/>
        </w:rPr>
      </w:pPr>
      <w:r w:rsidRPr="002A458F">
        <w:rPr>
          <w:szCs w:val="22"/>
        </w:rPr>
        <w:t>Какой из методов защиты наиболее успешен/популярен? (Лебедев Н.А.)</w:t>
      </w:r>
    </w:p>
    <w:p w:rsidR="00E526E9" w:rsidRPr="002A458F" w:rsidRDefault="00E526E9" w:rsidP="009F565D">
      <w:pPr>
        <w:pStyle w:val="ListParagraph"/>
        <w:numPr>
          <w:ilvl w:val="0"/>
          <w:numId w:val="78"/>
        </w:numPr>
        <w:jc w:val="both"/>
        <w:rPr>
          <w:szCs w:val="22"/>
        </w:rPr>
      </w:pPr>
      <w:r w:rsidRPr="002A458F">
        <w:rPr>
          <w:szCs w:val="22"/>
        </w:rPr>
        <w:t>Какие математические методы участвуют в анализе кода? Можно ли говорить о высокой эффективности этих методов? (Лебедев Н.А.)</w:t>
      </w:r>
    </w:p>
    <w:p w:rsidR="00E526E9" w:rsidRPr="002A458F" w:rsidRDefault="00E526E9" w:rsidP="009F565D">
      <w:pPr>
        <w:pStyle w:val="ListParagraph"/>
        <w:numPr>
          <w:ilvl w:val="0"/>
          <w:numId w:val="78"/>
        </w:numPr>
        <w:jc w:val="both"/>
        <w:rPr>
          <w:szCs w:val="22"/>
        </w:rPr>
      </w:pPr>
      <w:r w:rsidRPr="002A458F">
        <w:rPr>
          <w:szCs w:val="22"/>
        </w:rPr>
        <w:t>Как распознается новый вирус? Обратная связь? (Лебедев Н.А.)</w:t>
      </w:r>
    </w:p>
    <w:p w:rsidR="00E526E9" w:rsidRPr="002A458F" w:rsidRDefault="00E526E9" w:rsidP="009F565D">
      <w:pPr>
        <w:pStyle w:val="ListParagraph"/>
        <w:numPr>
          <w:ilvl w:val="0"/>
          <w:numId w:val="78"/>
        </w:numPr>
        <w:jc w:val="both"/>
        <w:rPr>
          <w:szCs w:val="22"/>
        </w:rPr>
      </w:pPr>
      <w:r w:rsidRPr="002A458F">
        <w:rPr>
          <w:szCs w:val="22"/>
        </w:rPr>
        <w:t>Правда, что качество антивируса прямо пропорционально количеству потребляемых им ресурсов? (Лебедев Н.А.)</w:t>
      </w:r>
    </w:p>
    <w:p w:rsidR="00E526E9" w:rsidRPr="002A458F" w:rsidRDefault="00E526E9" w:rsidP="009F565D">
      <w:pPr>
        <w:pStyle w:val="ListParagraph"/>
        <w:numPr>
          <w:ilvl w:val="0"/>
          <w:numId w:val="78"/>
        </w:numPr>
        <w:jc w:val="both"/>
        <w:rPr>
          <w:szCs w:val="22"/>
        </w:rPr>
      </w:pPr>
      <w:r w:rsidRPr="002A458F">
        <w:rPr>
          <w:szCs w:val="22"/>
        </w:rPr>
        <w:t>Какие есть антивирусы под Linux? (Михальцова А.Ю.)</w:t>
      </w:r>
    </w:p>
    <w:p w:rsidR="00E526E9" w:rsidRPr="002A458F" w:rsidRDefault="00E526E9" w:rsidP="009F565D">
      <w:pPr>
        <w:pStyle w:val="ListParagraph"/>
        <w:numPr>
          <w:ilvl w:val="0"/>
          <w:numId w:val="78"/>
        </w:numPr>
        <w:jc w:val="both"/>
        <w:rPr>
          <w:szCs w:val="22"/>
        </w:rPr>
      </w:pPr>
      <w:r w:rsidRPr="002A458F">
        <w:rPr>
          <w:szCs w:val="22"/>
        </w:rPr>
        <w:t>Можно ли утверждать, что вирусы пишутся специально, чтобы потом продавать для них антивирусы? (Михальцова А.Ю.)</w:t>
      </w:r>
    </w:p>
    <w:p w:rsidR="00E526E9" w:rsidRPr="002A458F" w:rsidRDefault="00E526E9" w:rsidP="009F565D">
      <w:pPr>
        <w:pStyle w:val="ListParagraph"/>
        <w:numPr>
          <w:ilvl w:val="0"/>
          <w:numId w:val="78"/>
        </w:numPr>
        <w:jc w:val="both"/>
        <w:rPr>
          <w:szCs w:val="22"/>
        </w:rPr>
      </w:pPr>
      <w:r w:rsidRPr="002A458F">
        <w:rPr>
          <w:szCs w:val="22"/>
        </w:rPr>
        <w:t>Может ли компьютер нормально функционировать без антивируса, если нет подключения к интернету? (Михальцова А.Ю.)</w:t>
      </w:r>
    </w:p>
    <w:p w:rsidR="00E526E9" w:rsidRPr="002A458F" w:rsidRDefault="00E526E9" w:rsidP="009F565D">
      <w:pPr>
        <w:pStyle w:val="ListParagraph"/>
        <w:numPr>
          <w:ilvl w:val="0"/>
          <w:numId w:val="78"/>
        </w:numPr>
        <w:jc w:val="both"/>
        <w:rPr>
          <w:rFonts w:eastAsia="Helvetica" w:cs="Helvetica"/>
          <w:szCs w:val="22"/>
        </w:rPr>
      </w:pPr>
      <w:r w:rsidRPr="002A458F">
        <w:rPr>
          <w:szCs w:val="22"/>
        </w:rPr>
        <w:t>Эффективны ли антивирусы для мобильных устройств?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Рейтинг использования антивирусов?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происходит карантин, лечение зараженного файла?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Существуют ли open source антивирусы?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Особенности Norton anti-virus? Почему он сейчас один из наиболее популярных?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Каким образом разрабатывается вредоносное программное обеспечение? (вопрос слишком абстрактный, поэтому конкретизирую) Как разработать своего червя?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Пробовали ли вы создавать вредоносное ПО?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выстроена защита от вредоносного ПО на огромных серверах компаний-гигантов (Google, AWS)? (Щавровский С.А.)</w:t>
      </w:r>
    </w:p>
    <w:p w:rsidR="00E526E9" w:rsidRPr="002A458F" w:rsidRDefault="00E526E9" w:rsidP="009F565D">
      <w:pPr>
        <w:pStyle w:val="ListParagraph"/>
        <w:numPr>
          <w:ilvl w:val="0"/>
          <w:numId w:val="78"/>
        </w:numPr>
        <w:jc w:val="both"/>
        <w:rPr>
          <w:szCs w:val="22"/>
        </w:rPr>
      </w:pPr>
      <w:r w:rsidRPr="002A458F">
        <w:rPr>
          <w:szCs w:val="22"/>
        </w:rPr>
        <w:t>Как антивирусы распознают так называемые "zip-бомбы”? (Ярошевич Я.О.)</w:t>
      </w:r>
    </w:p>
    <w:p w:rsidR="00E526E9" w:rsidRPr="002A458F" w:rsidRDefault="00E526E9" w:rsidP="009F565D">
      <w:pPr>
        <w:pStyle w:val="ListParagraph"/>
        <w:numPr>
          <w:ilvl w:val="0"/>
          <w:numId w:val="78"/>
        </w:numPr>
        <w:jc w:val="both"/>
        <w:rPr>
          <w:szCs w:val="22"/>
        </w:rPr>
      </w:pPr>
      <w:r w:rsidRPr="002A458F">
        <w:rPr>
          <w:szCs w:val="22"/>
        </w:rPr>
        <w:t>Нужно ли ставить антивирус на телефон? (Для разных ОС) (Ярошевич Я.О.)</w:t>
      </w:r>
    </w:p>
    <w:p w:rsidR="00E526E9" w:rsidRPr="002A458F" w:rsidRDefault="00E526E9" w:rsidP="009F565D">
      <w:pPr>
        <w:pStyle w:val="ListParagraph"/>
        <w:numPr>
          <w:ilvl w:val="0"/>
          <w:numId w:val="78"/>
        </w:numPr>
        <w:jc w:val="both"/>
        <w:rPr>
          <w:szCs w:val="22"/>
        </w:rPr>
      </w:pPr>
      <w:r w:rsidRPr="002A458F">
        <w:rPr>
          <w:szCs w:val="22"/>
        </w:rPr>
        <w:t>Какие есть самые лучшие антивирусы для ОС Windows? (Ярошевич Я.О.)</w:t>
      </w:r>
    </w:p>
    <w:p w:rsidR="00E526E9" w:rsidRPr="00E526E9" w:rsidRDefault="00E526E9" w:rsidP="009F565D">
      <w:pPr>
        <w:pStyle w:val="ListParagraph"/>
        <w:numPr>
          <w:ilvl w:val="0"/>
          <w:numId w:val="78"/>
        </w:numPr>
        <w:jc w:val="both"/>
        <w:rPr>
          <w:szCs w:val="22"/>
        </w:rPr>
      </w:pPr>
      <w:r w:rsidRPr="002A458F">
        <w:rPr>
          <w:szCs w:val="22"/>
        </w:rPr>
        <w:t>Платили ли вы когда-нибудь за антивирусы? (Ярошевич Я.О.)</w:t>
      </w:r>
    </w:p>
    <w:sectPr w:rsidR="00E526E9" w:rsidRPr="00E526E9" w:rsidSect="00F54112">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625D" w:rsidRDefault="0089625D" w:rsidP="00F91D76">
      <w:pPr>
        <w:spacing w:after="0" w:line="240" w:lineRule="auto"/>
      </w:pPr>
      <w:r>
        <w:separator/>
      </w:r>
    </w:p>
  </w:endnote>
  <w:endnote w:type="continuationSeparator" w:id="0">
    <w:p w:rsidR="0089625D" w:rsidRDefault="0089625D" w:rsidP="00F91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Mono">
    <w:altName w:val="Consolas"/>
    <w:charset w:val="01"/>
    <w:family w:val="modern"/>
    <w:pitch w:val="fixed"/>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Tahoma;Arial;Helvetica">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Liberation Mono">
    <w:altName w:val="Courier New"/>
    <w:charset w:val="01"/>
    <w:family w:val="modern"/>
    <w:pitch w:val="default"/>
  </w:font>
  <w:font w:name="Verdana;sans-serif">
    <w:altName w:val="Times New Roman"/>
    <w:panose1 w:val="00000000000000000000"/>
    <w:charset w:val="00"/>
    <w:family w:val="roman"/>
    <w:notTrueType/>
    <w:pitch w:val="default"/>
  </w:font>
  <w:font w:name="sans-serif">
    <w:altName w:val="Arial"/>
    <w:charset w:val="01"/>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627420"/>
      <w:docPartObj>
        <w:docPartGallery w:val="Page Numbers (Bottom of Page)"/>
        <w:docPartUnique/>
      </w:docPartObj>
    </w:sdtPr>
    <w:sdtContent>
      <w:p w:rsidR="00B459F6" w:rsidRDefault="00B459F6">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0" name="Double Bracke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459F6" w:rsidRDefault="00B459F6">
                              <w:pPr>
                                <w:jc w:val="center"/>
                              </w:pPr>
                              <w:r>
                                <w:fldChar w:fldCharType="begin"/>
                              </w:r>
                              <w:r>
                                <w:instrText xml:space="preserve"> PAGE    \* MERGEFORMAT </w:instrText>
                              </w:r>
                              <w:r>
                                <w:fldChar w:fldCharType="separate"/>
                              </w:r>
                              <w:r w:rsidR="001515AA">
                                <w:rPr>
                                  <w:noProof/>
                                </w:rPr>
                                <w:t>462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0" o:spid="_x0000_s1053"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EvOAIAAGw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8RxRLzgCAABsBAAADgAAAAAAAAAA&#10;AAAAAAAuAgAAZHJzL2Uyb0RvYy54bWxQSwECLQAUAAYACAAAACEA/y8q6t4AAAADAQAADwAAAAAA&#10;AAAAAAAAAACSBAAAZHJzL2Rvd25yZXYueG1sUEsFBgAAAAAEAAQA8wAAAJ0FAAAAAA==&#10;" filled="t" strokecolor="gray" strokeweight="2.25pt">
                  <v:textbox inset=",0,,0">
                    <w:txbxContent>
                      <w:p w:rsidR="00B459F6" w:rsidRDefault="00B459F6">
                        <w:pPr>
                          <w:jc w:val="center"/>
                        </w:pPr>
                        <w:r>
                          <w:fldChar w:fldCharType="begin"/>
                        </w:r>
                        <w:r>
                          <w:instrText xml:space="preserve"> PAGE    \* MERGEFORMAT </w:instrText>
                        </w:r>
                        <w:r>
                          <w:fldChar w:fldCharType="separate"/>
                        </w:r>
                        <w:r w:rsidR="001515AA">
                          <w:rPr>
                            <w:noProof/>
                          </w:rPr>
                          <w:t>462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25D4028" id="_x0000_t32" coordsize="21600,21600" o:spt="32" o:oned="t" path="m,l21600,21600e" filled="f">
                  <v:path arrowok="t" fillok="f" o:connecttype="none"/>
                  <o:lock v:ext="edit" shapetype="t"/>
                </v:shapetype>
                <v:shape id="Straight Arrow Connector 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WNDhli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625D" w:rsidRDefault="0089625D" w:rsidP="00F91D76">
      <w:pPr>
        <w:spacing w:after="0" w:line="240" w:lineRule="auto"/>
      </w:pPr>
      <w:r>
        <w:separator/>
      </w:r>
    </w:p>
  </w:footnote>
  <w:footnote w:type="continuationSeparator" w:id="0">
    <w:p w:rsidR="0089625D" w:rsidRDefault="0089625D" w:rsidP="00F91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multilevel"/>
    <w:tmpl w:val="0000000C"/>
    <w:name w:val="WW8Num15"/>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766317"/>
    <w:multiLevelType w:val="hybridMultilevel"/>
    <w:tmpl w:val="8A0C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A0223E"/>
    <w:multiLevelType w:val="hybridMultilevel"/>
    <w:tmpl w:val="9F4A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82886"/>
    <w:multiLevelType w:val="hybridMultilevel"/>
    <w:tmpl w:val="9AF63BDA"/>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28628D"/>
    <w:multiLevelType w:val="hybridMultilevel"/>
    <w:tmpl w:val="0F72EE62"/>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23E45D8"/>
    <w:multiLevelType w:val="hybridMultilevel"/>
    <w:tmpl w:val="A34649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E11EF2"/>
    <w:multiLevelType w:val="hybridMultilevel"/>
    <w:tmpl w:val="DA2A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E8295C"/>
    <w:multiLevelType w:val="hybridMultilevel"/>
    <w:tmpl w:val="CB3EB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4479F7"/>
    <w:multiLevelType w:val="hybridMultilevel"/>
    <w:tmpl w:val="850ED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B142BC"/>
    <w:multiLevelType w:val="hybridMultilevel"/>
    <w:tmpl w:val="D4B8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B317F4"/>
    <w:multiLevelType w:val="hybridMultilevel"/>
    <w:tmpl w:val="21F8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7A6B76"/>
    <w:multiLevelType w:val="hybridMultilevel"/>
    <w:tmpl w:val="7E30729E"/>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F01D74"/>
    <w:multiLevelType w:val="hybridMultilevel"/>
    <w:tmpl w:val="2638B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2A29F5"/>
    <w:multiLevelType w:val="hybridMultilevel"/>
    <w:tmpl w:val="D1AAF5A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5449F7"/>
    <w:multiLevelType w:val="hybridMultilevel"/>
    <w:tmpl w:val="90D82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810CA2"/>
    <w:multiLevelType w:val="hybridMultilevel"/>
    <w:tmpl w:val="18F0F4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7D813A2"/>
    <w:multiLevelType w:val="hybridMultilevel"/>
    <w:tmpl w:val="3A06793A"/>
    <w:lvl w:ilvl="0" w:tplc="E33AD4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2E5B05"/>
    <w:multiLevelType w:val="hybridMultilevel"/>
    <w:tmpl w:val="4B824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664B73"/>
    <w:multiLevelType w:val="hybridMultilevel"/>
    <w:tmpl w:val="9562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451D19"/>
    <w:multiLevelType w:val="hybridMultilevel"/>
    <w:tmpl w:val="FA1EF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B32408"/>
    <w:multiLevelType w:val="hybridMultilevel"/>
    <w:tmpl w:val="DD54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B90E57"/>
    <w:multiLevelType w:val="hybridMultilevel"/>
    <w:tmpl w:val="80E2BED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 w15:restartNumberingAfterBreak="0">
    <w:nsid w:val="0ABB5B55"/>
    <w:multiLevelType w:val="hybridMultilevel"/>
    <w:tmpl w:val="1D14D7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0B0D1D2F"/>
    <w:multiLevelType w:val="hybridMultilevel"/>
    <w:tmpl w:val="82661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22452D"/>
    <w:multiLevelType w:val="hybridMultilevel"/>
    <w:tmpl w:val="196EF2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BF84BA4"/>
    <w:multiLevelType w:val="hybridMultilevel"/>
    <w:tmpl w:val="A9662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D4956BB"/>
    <w:multiLevelType w:val="hybridMultilevel"/>
    <w:tmpl w:val="2FDC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D714AE4"/>
    <w:multiLevelType w:val="hybridMultilevel"/>
    <w:tmpl w:val="B9FC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D7855D3"/>
    <w:multiLevelType w:val="hybridMultilevel"/>
    <w:tmpl w:val="697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E1E58A3"/>
    <w:multiLevelType w:val="hybridMultilevel"/>
    <w:tmpl w:val="3FC6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E2D7E1B"/>
    <w:multiLevelType w:val="hybridMultilevel"/>
    <w:tmpl w:val="2DA47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E476E64"/>
    <w:multiLevelType w:val="hybridMultilevel"/>
    <w:tmpl w:val="88FA6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4B0E13"/>
    <w:multiLevelType w:val="hybridMultilevel"/>
    <w:tmpl w:val="3B103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E4C1D20"/>
    <w:multiLevelType w:val="hybridMultilevel"/>
    <w:tmpl w:val="3A66E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E823AD8"/>
    <w:multiLevelType w:val="hybridMultilevel"/>
    <w:tmpl w:val="7D524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B733B9"/>
    <w:multiLevelType w:val="hybridMultilevel"/>
    <w:tmpl w:val="E5E4F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ECA143D"/>
    <w:multiLevelType w:val="hybridMultilevel"/>
    <w:tmpl w:val="277AB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5F6086"/>
    <w:multiLevelType w:val="hybridMultilevel"/>
    <w:tmpl w:val="93DCD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FDD372D"/>
    <w:multiLevelType w:val="hybridMultilevel"/>
    <w:tmpl w:val="0A28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1F10258"/>
    <w:multiLevelType w:val="hybridMultilevel"/>
    <w:tmpl w:val="DAEE5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120B6DF8"/>
    <w:multiLevelType w:val="hybridMultilevel"/>
    <w:tmpl w:val="46E07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277098A"/>
    <w:multiLevelType w:val="hybridMultilevel"/>
    <w:tmpl w:val="40FC5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2D36467"/>
    <w:multiLevelType w:val="hybridMultilevel"/>
    <w:tmpl w:val="487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2E76BA5"/>
    <w:multiLevelType w:val="multilevel"/>
    <w:tmpl w:val="CB0AB22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A01E04"/>
    <w:multiLevelType w:val="hybridMultilevel"/>
    <w:tmpl w:val="91F27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42B56E5"/>
    <w:multiLevelType w:val="hybridMultilevel"/>
    <w:tmpl w:val="DAE05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49A1C6C"/>
    <w:multiLevelType w:val="hybridMultilevel"/>
    <w:tmpl w:val="FFB6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54C2BC8"/>
    <w:multiLevelType w:val="hybridMultilevel"/>
    <w:tmpl w:val="B19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6835BD7"/>
    <w:multiLevelType w:val="hybridMultilevel"/>
    <w:tmpl w:val="016CD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16AC6E5E"/>
    <w:multiLevelType w:val="hybridMultilevel"/>
    <w:tmpl w:val="9608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7387919"/>
    <w:multiLevelType w:val="hybridMultilevel"/>
    <w:tmpl w:val="13388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5B4532"/>
    <w:multiLevelType w:val="hybridMultilevel"/>
    <w:tmpl w:val="C5ACF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77C238C"/>
    <w:multiLevelType w:val="hybridMultilevel"/>
    <w:tmpl w:val="ED50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7E85BBD"/>
    <w:multiLevelType w:val="hybridMultilevel"/>
    <w:tmpl w:val="4AC4B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8831B99"/>
    <w:multiLevelType w:val="hybridMultilevel"/>
    <w:tmpl w:val="DE32E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192F4FA7"/>
    <w:multiLevelType w:val="hybridMultilevel"/>
    <w:tmpl w:val="03C0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9406DB1"/>
    <w:multiLevelType w:val="hybridMultilevel"/>
    <w:tmpl w:val="BC2A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9C1345E"/>
    <w:multiLevelType w:val="hybridMultilevel"/>
    <w:tmpl w:val="9074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E934A5"/>
    <w:multiLevelType w:val="hybridMultilevel"/>
    <w:tmpl w:val="D0DE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A3F0680"/>
    <w:multiLevelType w:val="hybridMultilevel"/>
    <w:tmpl w:val="F456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A3F1D0D"/>
    <w:multiLevelType w:val="hybridMultilevel"/>
    <w:tmpl w:val="662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A5C7C2A"/>
    <w:multiLevelType w:val="hybridMultilevel"/>
    <w:tmpl w:val="5044C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AA67EF9"/>
    <w:multiLevelType w:val="multilevel"/>
    <w:tmpl w:val="EA66FA3E"/>
    <w:styleLink w:val="a"/>
    <w:lvl w:ilvl="0">
      <w:start w:val="1"/>
      <w:numFmt w:val="decimal"/>
      <w:lvlText w:val="%1."/>
      <w:lvlJc w:val="left"/>
      <w:rPr>
        <w:b/>
        <w:bCs/>
        <w:position w:val="0"/>
      </w:rPr>
    </w:lvl>
    <w:lvl w:ilvl="1">
      <w:start w:val="1"/>
      <w:numFmt w:val="decimal"/>
      <w:lvlText w:val="%2."/>
      <w:lvlJc w:val="left"/>
      <w:rPr>
        <w:b/>
        <w:bCs/>
        <w:position w:val="0"/>
      </w:rPr>
    </w:lvl>
    <w:lvl w:ilvl="2">
      <w:start w:val="1"/>
      <w:numFmt w:val="decimal"/>
      <w:lvlText w:val="%3."/>
      <w:lvlJc w:val="left"/>
      <w:rPr>
        <w:b/>
        <w:bCs/>
        <w:position w:val="0"/>
      </w:rPr>
    </w:lvl>
    <w:lvl w:ilvl="3">
      <w:start w:val="1"/>
      <w:numFmt w:val="decimal"/>
      <w:lvlText w:val="%4."/>
      <w:lvlJc w:val="left"/>
      <w:rPr>
        <w:b/>
        <w:bCs/>
        <w:position w:val="0"/>
      </w:rPr>
    </w:lvl>
    <w:lvl w:ilvl="4">
      <w:start w:val="1"/>
      <w:numFmt w:val="decimal"/>
      <w:lvlText w:val="%5."/>
      <w:lvlJc w:val="left"/>
      <w:rPr>
        <w:b/>
        <w:bCs/>
        <w:position w:val="0"/>
      </w:rPr>
    </w:lvl>
    <w:lvl w:ilvl="5">
      <w:start w:val="1"/>
      <w:numFmt w:val="decimal"/>
      <w:lvlText w:val="%6."/>
      <w:lvlJc w:val="left"/>
      <w:rPr>
        <w:b/>
        <w:bCs/>
        <w:position w:val="0"/>
      </w:rPr>
    </w:lvl>
    <w:lvl w:ilvl="6">
      <w:start w:val="1"/>
      <w:numFmt w:val="decimal"/>
      <w:lvlText w:val="%7."/>
      <w:lvlJc w:val="left"/>
      <w:rPr>
        <w:b/>
        <w:bCs/>
        <w:position w:val="0"/>
      </w:rPr>
    </w:lvl>
    <w:lvl w:ilvl="7">
      <w:start w:val="1"/>
      <w:numFmt w:val="decimal"/>
      <w:lvlText w:val="%8."/>
      <w:lvlJc w:val="left"/>
      <w:rPr>
        <w:b/>
        <w:bCs/>
        <w:position w:val="0"/>
      </w:rPr>
    </w:lvl>
    <w:lvl w:ilvl="8">
      <w:start w:val="1"/>
      <w:numFmt w:val="decimal"/>
      <w:lvlText w:val="%9."/>
      <w:lvlJc w:val="left"/>
      <w:rPr>
        <w:b/>
        <w:bCs/>
        <w:position w:val="0"/>
      </w:rPr>
    </w:lvl>
  </w:abstractNum>
  <w:abstractNum w:abstractNumId="63" w15:restartNumberingAfterBreak="0">
    <w:nsid w:val="1C1A4C38"/>
    <w:multiLevelType w:val="hybridMultilevel"/>
    <w:tmpl w:val="90F4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C1D478E"/>
    <w:multiLevelType w:val="hybridMultilevel"/>
    <w:tmpl w:val="C256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C354F60"/>
    <w:multiLevelType w:val="hybridMultilevel"/>
    <w:tmpl w:val="DA5232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1CF16DE9"/>
    <w:multiLevelType w:val="hybridMultilevel"/>
    <w:tmpl w:val="B770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D43431E"/>
    <w:multiLevelType w:val="hybridMultilevel"/>
    <w:tmpl w:val="2A148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D771AC3"/>
    <w:multiLevelType w:val="hybridMultilevel"/>
    <w:tmpl w:val="D952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E1B3910"/>
    <w:multiLevelType w:val="hybridMultilevel"/>
    <w:tmpl w:val="282C6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1E560E1B"/>
    <w:multiLevelType w:val="hybridMultilevel"/>
    <w:tmpl w:val="BA8E6DB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E710038"/>
    <w:multiLevelType w:val="hybridMultilevel"/>
    <w:tmpl w:val="231C5F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1E7C406D"/>
    <w:multiLevelType w:val="hybridMultilevel"/>
    <w:tmpl w:val="BD30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E957498"/>
    <w:multiLevelType w:val="hybridMultilevel"/>
    <w:tmpl w:val="536E00E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F012D5B"/>
    <w:multiLevelType w:val="hybridMultilevel"/>
    <w:tmpl w:val="92D44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F065F82"/>
    <w:multiLevelType w:val="hybridMultilevel"/>
    <w:tmpl w:val="8A86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F984C87"/>
    <w:multiLevelType w:val="hybridMultilevel"/>
    <w:tmpl w:val="21ECB4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FCA2F27"/>
    <w:multiLevelType w:val="hybridMultilevel"/>
    <w:tmpl w:val="48F2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04E06B5"/>
    <w:multiLevelType w:val="hybridMultilevel"/>
    <w:tmpl w:val="AE8A6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20533750"/>
    <w:multiLevelType w:val="hybridMultilevel"/>
    <w:tmpl w:val="80605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06E4EA0"/>
    <w:multiLevelType w:val="multilevel"/>
    <w:tmpl w:val="17F4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8D5C15"/>
    <w:multiLevelType w:val="hybridMultilevel"/>
    <w:tmpl w:val="12BC3CF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2AB3DFA"/>
    <w:multiLevelType w:val="hybridMultilevel"/>
    <w:tmpl w:val="D2BC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31215B3"/>
    <w:multiLevelType w:val="multilevel"/>
    <w:tmpl w:val="73FCF628"/>
    <w:styleLink w:val="a0"/>
    <w:lvl w:ilvl="0">
      <w:numFmt w:val="bullet"/>
      <w:lvlText w:val="•"/>
      <w:lvlJc w:val="left"/>
      <w:pPr>
        <w:tabs>
          <w:tab w:val="num" w:pos="284"/>
        </w:tabs>
        <w:ind w:left="284" w:hanging="284"/>
      </w:pPr>
      <w:rPr>
        <w:position w:val="0"/>
        <w:sz w:val="31"/>
        <w:szCs w:val="31"/>
      </w:rPr>
    </w:lvl>
    <w:lvl w:ilvl="1">
      <w:start w:val="1"/>
      <w:numFmt w:val="bullet"/>
      <w:lvlText w:val="•"/>
      <w:lvlJc w:val="left"/>
      <w:pPr>
        <w:tabs>
          <w:tab w:val="num" w:pos="524"/>
        </w:tabs>
        <w:ind w:left="524" w:hanging="284"/>
      </w:pPr>
      <w:rPr>
        <w:position w:val="0"/>
        <w:sz w:val="31"/>
        <w:szCs w:val="31"/>
      </w:rPr>
    </w:lvl>
    <w:lvl w:ilvl="2">
      <w:start w:val="1"/>
      <w:numFmt w:val="bullet"/>
      <w:lvlText w:val="•"/>
      <w:lvlJc w:val="left"/>
      <w:pPr>
        <w:tabs>
          <w:tab w:val="num" w:pos="764"/>
        </w:tabs>
        <w:ind w:left="764" w:hanging="284"/>
      </w:pPr>
      <w:rPr>
        <w:position w:val="0"/>
        <w:sz w:val="31"/>
        <w:szCs w:val="31"/>
      </w:rPr>
    </w:lvl>
    <w:lvl w:ilvl="3">
      <w:start w:val="1"/>
      <w:numFmt w:val="bullet"/>
      <w:lvlText w:val="•"/>
      <w:lvlJc w:val="left"/>
      <w:pPr>
        <w:tabs>
          <w:tab w:val="num" w:pos="1004"/>
        </w:tabs>
        <w:ind w:left="1004" w:hanging="284"/>
      </w:pPr>
      <w:rPr>
        <w:position w:val="0"/>
        <w:sz w:val="31"/>
        <w:szCs w:val="31"/>
      </w:rPr>
    </w:lvl>
    <w:lvl w:ilvl="4">
      <w:start w:val="1"/>
      <w:numFmt w:val="bullet"/>
      <w:lvlText w:val="•"/>
      <w:lvlJc w:val="left"/>
      <w:pPr>
        <w:tabs>
          <w:tab w:val="num" w:pos="1244"/>
        </w:tabs>
        <w:ind w:left="1244" w:hanging="284"/>
      </w:pPr>
      <w:rPr>
        <w:position w:val="0"/>
        <w:sz w:val="31"/>
        <w:szCs w:val="31"/>
      </w:rPr>
    </w:lvl>
    <w:lvl w:ilvl="5">
      <w:start w:val="1"/>
      <w:numFmt w:val="bullet"/>
      <w:lvlText w:val="•"/>
      <w:lvlJc w:val="left"/>
      <w:pPr>
        <w:tabs>
          <w:tab w:val="num" w:pos="1484"/>
        </w:tabs>
        <w:ind w:left="1484" w:hanging="284"/>
      </w:pPr>
      <w:rPr>
        <w:position w:val="0"/>
        <w:sz w:val="31"/>
        <w:szCs w:val="31"/>
      </w:rPr>
    </w:lvl>
    <w:lvl w:ilvl="6">
      <w:start w:val="1"/>
      <w:numFmt w:val="bullet"/>
      <w:lvlText w:val="•"/>
      <w:lvlJc w:val="left"/>
      <w:pPr>
        <w:tabs>
          <w:tab w:val="num" w:pos="1724"/>
        </w:tabs>
        <w:ind w:left="1724" w:hanging="284"/>
      </w:pPr>
      <w:rPr>
        <w:position w:val="0"/>
        <w:sz w:val="31"/>
        <w:szCs w:val="31"/>
      </w:rPr>
    </w:lvl>
    <w:lvl w:ilvl="7">
      <w:start w:val="1"/>
      <w:numFmt w:val="bullet"/>
      <w:lvlText w:val="•"/>
      <w:lvlJc w:val="left"/>
      <w:pPr>
        <w:tabs>
          <w:tab w:val="num" w:pos="1964"/>
        </w:tabs>
        <w:ind w:left="1964" w:hanging="284"/>
      </w:pPr>
      <w:rPr>
        <w:position w:val="0"/>
        <w:sz w:val="31"/>
        <w:szCs w:val="31"/>
      </w:rPr>
    </w:lvl>
    <w:lvl w:ilvl="8">
      <w:start w:val="1"/>
      <w:numFmt w:val="bullet"/>
      <w:lvlText w:val="•"/>
      <w:lvlJc w:val="left"/>
      <w:pPr>
        <w:tabs>
          <w:tab w:val="num" w:pos="2204"/>
        </w:tabs>
        <w:ind w:left="2204" w:hanging="284"/>
      </w:pPr>
      <w:rPr>
        <w:position w:val="0"/>
        <w:sz w:val="31"/>
        <w:szCs w:val="31"/>
      </w:rPr>
    </w:lvl>
  </w:abstractNum>
  <w:abstractNum w:abstractNumId="84" w15:restartNumberingAfterBreak="0">
    <w:nsid w:val="231A4978"/>
    <w:multiLevelType w:val="hybridMultilevel"/>
    <w:tmpl w:val="9ED62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3B21C88"/>
    <w:multiLevelType w:val="hybridMultilevel"/>
    <w:tmpl w:val="64126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3C27F66"/>
    <w:multiLevelType w:val="hybridMultilevel"/>
    <w:tmpl w:val="5D749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3E54C7A"/>
    <w:multiLevelType w:val="hybridMultilevel"/>
    <w:tmpl w:val="6A6871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24226BBA"/>
    <w:multiLevelType w:val="hybridMultilevel"/>
    <w:tmpl w:val="315602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24DC5319"/>
    <w:multiLevelType w:val="hybridMultilevel"/>
    <w:tmpl w:val="4DB8F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5351ABB"/>
    <w:multiLevelType w:val="hybridMultilevel"/>
    <w:tmpl w:val="3DDA675C"/>
    <w:lvl w:ilvl="0" w:tplc="0ECC042C">
      <w:start w:val="1"/>
      <w:numFmt w:val="bullet"/>
      <w:lvlText w:val=""/>
      <w:lvlJc w:val="left"/>
      <w:pPr>
        <w:ind w:left="1440" w:hanging="360"/>
      </w:pPr>
      <w:rPr>
        <w:rFonts w:ascii="Symbol" w:hAnsi="Symbol" w:hint="default"/>
        <w:b/>
        <w:i w:val="0"/>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257A6753"/>
    <w:multiLevelType w:val="hybridMultilevel"/>
    <w:tmpl w:val="71C4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58F106A"/>
    <w:multiLevelType w:val="hybridMultilevel"/>
    <w:tmpl w:val="E8D4A1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25957664"/>
    <w:multiLevelType w:val="hybridMultilevel"/>
    <w:tmpl w:val="4380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6CA526D"/>
    <w:multiLevelType w:val="hybridMultilevel"/>
    <w:tmpl w:val="D054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73B3033"/>
    <w:multiLevelType w:val="hybridMultilevel"/>
    <w:tmpl w:val="91E818BC"/>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7B75B8D"/>
    <w:multiLevelType w:val="hybridMultilevel"/>
    <w:tmpl w:val="DB26C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7BE4EE9"/>
    <w:multiLevelType w:val="hybridMultilevel"/>
    <w:tmpl w:val="EF623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85E6079"/>
    <w:multiLevelType w:val="hybridMultilevel"/>
    <w:tmpl w:val="9B9A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92D6D25"/>
    <w:multiLevelType w:val="hybridMultilevel"/>
    <w:tmpl w:val="DFEE35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0" w15:restartNumberingAfterBreak="0">
    <w:nsid w:val="29BD02A8"/>
    <w:multiLevelType w:val="hybridMultilevel"/>
    <w:tmpl w:val="12604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2A0E1AFF"/>
    <w:multiLevelType w:val="hybridMultilevel"/>
    <w:tmpl w:val="AB182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A441EE5"/>
    <w:multiLevelType w:val="hybridMultilevel"/>
    <w:tmpl w:val="CFEE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B064A99"/>
    <w:multiLevelType w:val="hybridMultilevel"/>
    <w:tmpl w:val="02BE9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B146A53"/>
    <w:multiLevelType w:val="hybridMultilevel"/>
    <w:tmpl w:val="74B60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B7B46CC"/>
    <w:multiLevelType w:val="hybridMultilevel"/>
    <w:tmpl w:val="A4224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BE955E9"/>
    <w:multiLevelType w:val="hybridMultilevel"/>
    <w:tmpl w:val="D0C6D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C3D5151"/>
    <w:multiLevelType w:val="hybridMultilevel"/>
    <w:tmpl w:val="B5AC2C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15:restartNumberingAfterBreak="0">
    <w:nsid w:val="2C5613A8"/>
    <w:multiLevelType w:val="hybridMultilevel"/>
    <w:tmpl w:val="795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C7C3B86"/>
    <w:multiLevelType w:val="hybridMultilevel"/>
    <w:tmpl w:val="7E88A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CA62AEB"/>
    <w:multiLevelType w:val="hybridMultilevel"/>
    <w:tmpl w:val="72DCC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CD177C3"/>
    <w:multiLevelType w:val="hybridMultilevel"/>
    <w:tmpl w:val="A4EEA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DB07618"/>
    <w:multiLevelType w:val="hybridMultilevel"/>
    <w:tmpl w:val="84423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E7573D4"/>
    <w:multiLevelType w:val="hybridMultilevel"/>
    <w:tmpl w:val="D2BAB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EE25A38"/>
    <w:multiLevelType w:val="hybridMultilevel"/>
    <w:tmpl w:val="CF66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EF819F9"/>
    <w:multiLevelType w:val="multilevel"/>
    <w:tmpl w:val="411E946A"/>
    <w:styleLink w:val="a1"/>
    <w:lvl w:ilvl="0">
      <w:numFmt w:val="bullet"/>
      <w:lvlText w:val="•"/>
      <w:lvlJc w:val="left"/>
      <w:pPr>
        <w:tabs>
          <w:tab w:val="num" w:pos="213"/>
        </w:tabs>
        <w:ind w:left="213" w:hanging="213"/>
      </w:pPr>
      <w:rPr>
        <w:position w:val="-2"/>
        <w:sz w:val="26"/>
        <w:szCs w:val="26"/>
      </w:rPr>
    </w:lvl>
    <w:lvl w:ilvl="1">
      <w:start w:val="1"/>
      <w:numFmt w:val="bullet"/>
      <w:lvlText w:val="•"/>
      <w:lvlJc w:val="left"/>
      <w:pPr>
        <w:tabs>
          <w:tab w:val="num" w:pos="393"/>
        </w:tabs>
        <w:ind w:left="393" w:hanging="213"/>
      </w:pPr>
      <w:rPr>
        <w:position w:val="-2"/>
        <w:sz w:val="26"/>
        <w:szCs w:val="26"/>
      </w:rPr>
    </w:lvl>
    <w:lvl w:ilvl="2">
      <w:start w:val="1"/>
      <w:numFmt w:val="bullet"/>
      <w:lvlText w:val="•"/>
      <w:lvlJc w:val="left"/>
      <w:pPr>
        <w:tabs>
          <w:tab w:val="num" w:pos="573"/>
        </w:tabs>
        <w:ind w:left="573" w:hanging="213"/>
      </w:pPr>
      <w:rPr>
        <w:position w:val="-2"/>
        <w:sz w:val="26"/>
        <w:szCs w:val="26"/>
      </w:rPr>
    </w:lvl>
    <w:lvl w:ilvl="3">
      <w:start w:val="1"/>
      <w:numFmt w:val="bullet"/>
      <w:lvlText w:val="•"/>
      <w:lvlJc w:val="left"/>
      <w:pPr>
        <w:tabs>
          <w:tab w:val="num" w:pos="753"/>
        </w:tabs>
        <w:ind w:left="753" w:hanging="213"/>
      </w:pPr>
      <w:rPr>
        <w:position w:val="-2"/>
        <w:sz w:val="26"/>
        <w:szCs w:val="26"/>
      </w:rPr>
    </w:lvl>
    <w:lvl w:ilvl="4">
      <w:start w:val="1"/>
      <w:numFmt w:val="bullet"/>
      <w:lvlText w:val="•"/>
      <w:lvlJc w:val="left"/>
      <w:pPr>
        <w:tabs>
          <w:tab w:val="num" w:pos="933"/>
        </w:tabs>
        <w:ind w:left="933" w:hanging="213"/>
      </w:pPr>
      <w:rPr>
        <w:position w:val="-2"/>
        <w:sz w:val="26"/>
        <w:szCs w:val="26"/>
      </w:rPr>
    </w:lvl>
    <w:lvl w:ilvl="5">
      <w:start w:val="1"/>
      <w:numFmt w:val="bullet"/>
      <w:lvlText w:val="•"/>
      <w:lvlJc w:val="left"/>
      <w:pPr>
        <w:tabs>
          <w:tab w:val="num" w:pos="1113"/>
        </w:tabs>
        <w:ind w:left="1113" w:hanging="213"/>
      </w:pPr>
      <w:rPr>
        <w:position w:val="-2"/>
        <w:sz w:val="26"/>
        <w:szCs w:val="26"/>
      </w:rPr>
    </w:lvl>
    <w:lvl w:ilvl="6">
      <w:start w:val="1"/>
      <w:numFmt w:val="bullet"/>
      <w:lvlText w:val="•"/>
      <w:lvlJc w:val="left"/>
      <w:pPr>
        <w:tabs>
          <w:tab w:val="num" w:pos="1293"/>
        </w:tabs>
        <w:ind w:left="1293" w:hanging="213"/>
      </w:pPr>
      <w:rPr>
        <w:position w:val="-2"/>
        <w:sz w:val="26"/>
        <w:szCs w:val="26"/>
      </w:rPr>
    </w:lvl>
    <w:lvl w:ilvl="7">
      <w:start w:val="1"/>
      <w:numFmt w:val="bullet"/>
      <w:lvlText w:val="•"/>
      <w:lvlJc w:val="left"/>
      <w:pPr>
        <w:tabs>
          <w:tab w:val="num" w:pos="1473"/>
        </w:tabs>
        <w:ind w:left="1473" w:hanging="213"/>
      </w:pPr>
      <w:rPr>
        <w:position w:val="-2"/>
        <w:sz w:val="26"/>
        <w:szCs w:val="26"/>
      </w:rPr>
    </w:lvl>
    <w:lvl w:ilvl="8">
      <w:start w:val="1"/>
      <w:numFmt w:val="bullet"/>
      <w:lvlText w:val="•"/>
      <w:lvlJc w:val="left"/>
      <w:pPr>
        <w:tabs>
          <w:tab w:val="num" w:pos="1653"/>
        </w:tabs>
        <w:ind w:left="1653" w:hanging="213"/>
      </w:pPr>
      <w:rPr>
        <w:position w:val="-2"/>
        <w:sz w:val="26"/>
        <w:szCs w:val="26"/>
      </w:rPr>
    </w:lvl>
  </w:abstractNum>
  <w:abstractNum w:abstractNumId="116" w15:restartNumberingAfterBreak="0">
    <w:nsid w:val="2F00536F"/>
    <w:multiLevelType w:val="hybridMultilevel"/>
    <w:tmpl w:val="427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F0F00BB"/>
    <w:multiLevelType w:val="hybridMultilevel"/>
    <w:tmpl w:val="7D2E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F342333"/>
    <w:multiLevelType w:val="hybridMultilevel"/>
    <w:tmpl w:val="31947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2FA46684"/>
    <w:multiLevelType w:val="hybridMultilevel"/>
    <w:tmpl w:val="4B3A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FB44363"/>
    <w:multiLevelType w:val="hybridMultilevel"/>
    <w:tmpl w:val="EB76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FDF30AD"/>
    <w:multiLevelType w:val="hybridMultilevel"/>
    <w:tmpl w:val="3E3E63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15:restartNumberingAfterBreak="0">
    <w:nsid w:val="30C9594C"/>
    <w:multiLevelType w:val="hybridMultilevel"/>
    <w:tmpl w:val="F31C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0ED225B"/>
    <w:multiLevelType w:val="hybridMultilevel"/>
    <w:tmpl w:val="55D2DFC8"/>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1467B02"/>
    <w:multiLevelType w:val="hybridMultilevel"/>
    <w:tmpl w:val="B6C8B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15:restartNumberingAfterBreak="0">
    <w:nsid w:val="3161199A"/>
    <w:multiLevelType w:val="hybridMultilevel"/>
    <w:tmpl w:val="BAACD7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15:restartNumberingAfterBreak="0">
    <w:nsid w:val="31DF626F"/>
    <w:multiLevelType w:val="hybridMultilevel"/>
    <w:tmpl w:val="1ED0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1EB3F5C"/>
    <w:multiLevelType w:val="hybridMultilevel"/>
    <w:tmpl w:val="FF4A7426"/>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2EF39DE"/>
    <w:multiLevelType w:val="hybridMultilevel"/>
    <w:tmpl w:val="96163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3A913EA"/>
    <w:multiLevelType w:val="hybridMultilevel"/>
    <w:tmpl w:val="67B4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4042F1D"/>
    <w:multiLevelType w:val="multilevel"/>
    <w:tmpl w:val="4018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40B5AC0"/>
    <w:multiLevelType w:val="hybridMultilevel"/>
    <w:tmpl w:val="72F6C1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35EF5713"/>
    <w:multiLevelType w:val="hybridMultilevel"/>
    <w:tmpl w:val="610C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6BD2637"/>
    <w:multiLevelType w:val="hybridMultilevel"/>
    <w:tmpl w:val="A5C2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6C8565D"/>
    <w:multiLevelType w:val="hybridMultilevel"/>
    <w:tmpl w:val="0694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6E47561"/>
    <w:multiLevelType w:val="hybridMultilevel"/>
    <w:tmpl w:val="B46E7526"/>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6EC3C8B"/>
    <w:multiLevelType w:val="hybridMultilevel"/>
    <w:tmpl w:val="FCAAB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70B6E47"/>
    <w:multiLevelType w:val="hybridMultilevel"/>
    <w:tmpl w:val="EC1A491C"/>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38B35AB5"/>
    <w:multiLevelType w:val="hybridMultilevel"/>
    <w:tmpl w:val="2D38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98852F0"/>
    <w:multiLevelType w:val="hybridMultilevel"/>
    <w:tmpl w:val="35008E8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9F10D8E"/>
    <w:multiLevelType w:val="hybridMultilevel"/>
    <w:tmpl w:val="8A489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ABE3AF7"/>
    <w:multiLevelType w:val="hybridMultilevel"/>
    <w:tmpl w:val="5EAC4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B23793C"/>
    <w:multiLevelType w:val="hybridMultilevel"/>
    <w:tmpl w:val="7DAEFF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3B5A1F44"/>
    <w:multiLevelType w:val="hybridMultilevel"/>
    <w:tmpl w:val="5A46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BE03627"/>
    <w:multiLevelType w:val="hybridMultilevel"/>
    <w:tmpl w:val="7200C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3BF13B73"/>
    <w:multiLevelType w:val="hybridMultilevel"/>
    <w:tmpl w:val="B9EAD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D65064A"/>
    <w:multiLevelType w:val="hybridMultilevel"/>
    <w:tmpl w:val="FCE6B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D9E1AEA"/>
    <w:multiLevelType w:val="hybridMultilevel"/>
    <w:tmpl w:val="7862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E2B376E"/>
    <w:multiLevelType w:val="hybridMultilevel"/>
    <w:tmpl w:val="6A5018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9" w15:restartNumberingAfterBreak="0">
    <w:nsid w:val="3E3F2D40"/>
    <w:multiLevelType w:val="hybridMultilevel"/>
    <w:tmpl w:val="74AA3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E697721"/>
    <w:multiLevelType w:val="hybridMultilevel"/>
    <w:tmpl w:val="FDC40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EC7177D"/>
    <w:multiLevelType w:val="hybridMultilevel"/>
    <w:tmpl w:val="910E4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F061BCD"/>
    <w:multiLevelType w:val="hybridMultilevel"/>
    <w:tmpl w:val="7166B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F636EF5"/>
    <w:multiLevelType w:val="hybridMultilevel"/>
    <w:tmpl w:val="012E8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FA60F23"/>
    <w:multiLevelType w:val="hybridMultilevel"/>
    <w:tmpl w:val="6BA0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FBB3569"/>
    <w:multiLevelType w:val="hybridMultilevel"/>
    <w:tmpl w:val="5A6A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00677A7"/>
    <w:multiLevelType w:val="hybridMultilevel"/>
    <w:tmpl w:val="35BA6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0605D96"/>
    <w:multiLevelType w:val="hybridMultilevel"/>
    <w:tmpl w:val="35BCFF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8" w15:restartNumberingAfterBreak="0">
    <w:nsid w:val="41CC6F25"/>
    <w:multiLevelType w:val="hybridMultilevel"/>
    <w:tmpl w:val="5566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3751CFD"/>
    <w:multiLevelType w:val="hybridMultilevel"/>
    <w:tmpl w:val="9FD2B0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38746A9"/>
    <w:multiLevelType w:val="hybridMultilevel"/>
    <w:tmpl w:val="2DCEA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3A842A4"/>
    <w:multiLevelType w:val="hybridMultilevel"/>
    <w:tmpl w:val="B356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3B53C41"/>
    <w:multiLevelType w:val="hybridMultilevel"/>
    <w:tmpl w:val="932CA68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4181C74"/>
    <w:multiLevelType w:val="hybridMultilevel"/>
    <w:tmpl w:val="9F9830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4" w15:restartNumberingAfterBreak="0">
    <w:nsid w:val="44EE1F90"/>
    <w:multiLevelType w:val="hybridMultilevel"/>
    <w:tmpl w:val="1202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4EF53D7"/>
    <w:multiLevelType w:val="hybridMultilevel"/>
    <w:tmpl w:val="4C8C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5120492"/>
    <w:multiLevelType w:val="hybridMultilevel"/>
    <w:tmpl w:val="16EA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51C7BD5"/>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8" w15:restartNumberingAfterBreak="0">
    <w:nsid w:val="45225FC3"/>
    <w:multiLevelType w:val="hybridMultilevel"/>
    <w:tmpl w:val="FC806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5621089"/>
    <w:multiLevelType w:val="hybridMultilevel"/>
    <w:tmpl w:val="1F882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456E5B48"/>
    <w:multiLevelType w:val="hybridMultilevel"/>
    <w:tmpl w:val="4016D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5BE596A"/>
    <w:multiLevelType w:val="hybridMultilevel"/>
    <w:tmpl w:val="F52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5D2560B"/>
    <w:multiLevelType w:val="hybridMultilevel"/>
    <w:tmpl w:val="6FB84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5E0656A"/>
    <w:multiLevelType w:val="hybridMultilevel"/>
    <w:tmpl w:val="2ED4F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15:restartNumberingAfterBreak="0">
    <w:nsid w:val="45F75D68"/>
    <w:multiLevelType w:val="hybridMultilevel"/>
    <w:tmpl w:val="4B186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5FC23C1"/>
    <w:multiLevelType w:val="hybridMultilevel"/>
    <w:tmpl w:val="120C9A36"/>
    <w:lvl w:ilvl="0" w:tplc="90384498">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649183C"/>
    <w:multiLevelType w:val="hybridMultilevel"/>
    <w:tmpl w:val="98B252FA"/>
    <w:lvl w:ilvl="0" w:tplc="07941ED8">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15:restartNumberingAfterBreak="0">
    <w:nsid w:val="46944D34"/>
    <w:multiLevelType w:val="hybridMultilevel"/>
    <w:tmpl w:val="02E44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6B95D7F"/>
    <w:multiLevelType w:val="hybridMultilevel"/>
    <w:tmpl w:val="3F52A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76A7802"/>
    <w:multiLevelType w:val="hybridMultilevel"/>
    <w:tmpl w:val="4FFE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7C50A19"/>
    <w:multiLevelType w:val="hybridMultilevel"/>
    <w:tmpl w:val="3108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7E427EA"/>
    <w:multiLevelType w:val="hybridMultilevel"/>
    <w:tmpl w:val="D3F4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7FE2895"/>
    <w:multiLevelType w:val="hybridMultilevel"/>
    <w:tmpl w:val="0A246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82A375F"/>
    <w:multiLevelType w:val="hybridMultilevel"/>
    <w:tmpl w:val="E2266BCC"/>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87D20D4"/>
    <w:multiLevelType w:val="hybridMultilevel"/>
    <w:tmpl w:val="333CF6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5" w15:restartNumberingAfterBreak="0">
    <w:nsid w:val="48AB17C0"/>
    <w:multiLevelType w:val="hybridMultilevel"/>
    <w:tmpl w:val="655AA90A"/>
    <w:lvl w:ilvl="0" w:tplc="5254C5D8">
      <w:start w:val="1"/>
      <w:numFmt w:val="bullet"/>
      <w:pStyle w:val="TOCHeading"/>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A1552E8"/>
    <w:multiLevelType w:val="hybridMultilevel"/>
    <w:tmpl w:val="9B78C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A252365"/>
    <w:multiLevelType w:val="hybridMultilevel"/>
    <w:tmpl w:val="1AF46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8" w15:restartNumberingAfterBreak="0">
    <w:nsid w:val="4A2650A8"/>
    <w:multiLevelType w:val="hybridMultilevel"/>
    <w:tmpl w:val="EBAE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4C2142E5"/>
    <w:multiLevelType w:val="hybridMultilevel"/>
    <w:tmpl w:val="344CB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C440BC1"/>
    <w:multiLevelType w:val="hybridMultilevel"/>
    <w:tmpl w:val="5844B59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C79743E"/>
    <w:multiLevelType w:val="hybridMultilevel"/>
    <w:tmpl w:val="124C3F18"/>
    <w:lvl w:ilvl="0" w:tplc="2CE4900A">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2" w15:restartNumberingAfterBreak="0">
    <w:nsid w:val="4CFD4556"/>
    <w:multiLevelType w:val="hybridMultilevel"/>
    <w:tmpl w:val="4D7A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D0509D9"/>
    <w:multiLevelType w:val="hybridMultilevel"/>
    <w:tmpl w:val="D61E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D5E58BC"/>
    <w:multiLevelType w:val="hybridMultilevel"/>
    <w:tmpl w:val="CB1A2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D6C7D2C"/>
    <w:multiLevelType w:val="hybridMultilevel"/>
    <w:tmpl w:val="CEC0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E3C22C2"/>
    <w:multiLevelType w:val="hybridMultilevel"/>
    <w:tmpl w:val="4330E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EE45308"/>
    <w:multiLevelType w:val="hybridMultilevel"/>
    <w:tmpl w:val="2054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F20398A"/>
    <w:multiLevelType w:val="hybridMultilevel"/>
    <w:tmpl w:val="EE862DE2"/>
    <w:lvl w:ilvl="0" w:tplc="C0089A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4F4C531D"/>
    <w:multiLevelType w:val="hybridMultilevel"/>
    <w:tmpl w:val="8B9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FB46E88"/>
    <w:multiLevelType w:val="hybridMultilevel"/>
    <w:tmpl w:val="0BD8B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FBD4F79"/>
    <w:multiLevelType w:val="multilevel"/>
    <w:tmpl w:val="31CC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09C41F4"/>
    <w:multiLevelType w:val="hybridMultilevel"/>
    <w:tmpl w:val="D87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0B85C41"/>
    <w:multiLevelType w:val="hybridMultilevel"/>
    <w:tmpl w:val="FBEE9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151444E"/>
    <w:multiLevelType w:val="hybridMultilevel"/>
    <w:tmpl w:val="649C092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16133E4"/>
    <w:multiLevelType w:val="hybridMultilevel"/>
    <w:tmpl w:val="E65E3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51BB2F93"/>
    <w:multiLevelType w:val="hybridMultilevel"/>
    <w:tmpl w:val="D388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1CB3191"/>
    <w:multiLevelType w:val="hybridMultilevel"/>
    <w:tmpl w:val="9328D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3135758"/>
    <w:multiLevelType w:val="hybridMultilevel"/>
    <w:tmpl w:val="49B877B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36A4B96"/>
    <w:multiLevelType w:val="hybridMultilevel"/>
    <w:tmpl w:val="F59A9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393038B"/>
    <w:multiLevelType w:val="hybridMultilevel"/>
    <w:tmpl w:val="2B500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3B347FD"/>
    <w:multiLevelType w:val="hybridMultilevel"/>
    <w:tmpl w:val="0C6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5421417C"/>
    <w:multiLevelType w:val="hybridMultilevel"/>
    <w:tmpl w:val="CCA0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4BA2EF5"/>
    <w:multiLevelType w:val="hybridMultilevel"/>
    <w:tmpl w:val="41B0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5D10D72"/>
    <w:multiLevelType w:val="hybridMultilevel"/>
    <w:tmpl w:val="F60CC8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55F85B8E"/>
    <w:multiLevelType w:val="hybridMultilevel"/>
    <w:tmpl w:val="435EB9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15:restartNumberingAfterBreak="0">
    <w:nsid w:val="56147E85"/>
    <w:multiLevelType w:val="hybridMultilevel"/>
    <w:tmpl w:val="F6A6D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7" w15:restartNumberingAfterBreak="0">
    <w:nsid w:val="56791642"/>
    <w:multiLevelType w:val="hybridMultilevel"/>
    <w:tmpl w:val="50B46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6792F04"/>
    <w:multiLevelType w:val="hybridMultilevel"/>
    <w:tmpl w:val="D2E665A8"/>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67D47C6"/>
    <w:multiLevelType w:val="hybridMultilevel"/>
    <w:tmpl w:val="95E4BB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0" w15:restartNumberingAfterBreak="0">
    <w:nsid w:val="56AA736D"/>
    <w:multiLevelType w:val="hybridMultilevel"/>
    <w:tmpl w:val="E6CCBE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1" w15:restartNumberingAfterBreak="0">
    <w:nsid w:val="57231774"/>
    <w:multiLevelType w:val="hybridMultilevel"/>
    <w:tmpl w:val="D35A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57774A6A"/>
    <w:multiLevelType w:val="hybridMultilevel"/>
    <w:tmpl w:val="2C94A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79B230E"/>
    <w:multiLevelType w:val="hybridMultilevel"/>
    <w:tmpl w:val="0A28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7B8078E"/>
    <w:multiLevelType w:val="hybridMultilevel"/>
    <w:tmpl w:val="106A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57C902CD"/>
    <w:multiLevelType w:val="hybridMultilevel"/>
    <w:tmpl w:val="3CF03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7FB136B"/>
    <w:multiLevelType w:val="hybridMultilevel"/>
    <w:tmpl w:val="68FCE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8405C90"/>
    <w:multiLevelType w:val="hybridMultilevel"/>
    <w:tmpl w:val="9A6E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8550C98"/>
    <w:multiLevelType w:val="hybridMultilevel"/>
    <w:tmpl w:val="845AF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8602E38"/>
    <w:multiLevelType w:val="hybridMultilevel"/>
    <w:tmpl w:val="C5EA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8661682"/>
    <w:multiLevelType w:val="hybridMultilevel"/>
    <w:tmpl w:val="795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8697DEF"/>
    <w:multiLevelType w:val="hybridMultilevel"/>
    <w:tmpl w:val="13E46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86C64DE"/>
    <w:multiLevelType w:val="hybridMultilevel"/>
    <w:tmpl w:val="C698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8881C02"/>
    <w:multiLevelType w:val="hybridMultilevel"/>
    <w:tmpl w:val="7CB6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8A1672C"/>
    <w:multiLevelType w:val="hybridMultilevel"/>
    <w:tmpl w:val="4678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9641F74"/>
    <w:multiLevelType w:val="hybridMultilevel"/>
    <w:tmpl w:val="CB286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9834E27"/>
    <w:multiLevelType w:val="hybridMultilevel"/>
    <w:tmpl w:val="03B44A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7" w15:restartNumberingAfterBreak="0">
    <w:nsid w:val="5A971E72"/>
    <w:multiLevelType w:val="hybridMultilevel"/>
    <w:tmpl w:val="4CEC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5B8B25AE"/>
    <w:multiLevelType w:val="hybridMultilevel"/>
    <w:tmpl w:val="5C082F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9" w15:restartNumberingAfterBreak="0">
    <w:nsid w:val="5BC978D9"/>
    <w:multiLevelType w:val="hybridMultilevel"/>
    <w:tmpl w:val="D1B6B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BE7001C"/>
    <w:multiLevelType w:val="hybridMultilevel"/>
    <w:tmpl w:val="A7C48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C447762"/>
    <w:multiLevelType w:val="hybridMultilevel"/>
    <w:tmpl w:val="5A840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5C737409"/>
    <w:multiLevelType w:val="hybridMultilevel"/>
    <w:tmpl w:val="8BDA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D426B0C"/>
    <w:multiLevelType w:val="hybridMultilevel"/>
    <w:tmpl w:val="14D465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5DB93A63"/>
    <w:multiLevelType w:val="hybridMultilevel"/>
    <w:tmpl w:val="2DFA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E67595B"/>
    <w:multiLevelType w:val="hybridMultilevel"/>
    <w:tmpl w:val="9B7A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E7E5F62"/>
    <w:multiLevelType w:val="hybridMultilevel"/>
    <w:tmpl w:val="182CB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ED72875"/>
    <w:multiLevelType w:val="hybridMultilevel"/>
    <w:tmpl w:val="9BCC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EE83D7A"/>
    <w:multiLevelType w:val="hybridMultilevel"/>
    <w:tmpl w:val="770E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EF80885"/>
    <w:multiLevelType w:val="hybridMultilevel"/>
    <w:tmpl w:val="1FBA6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5F1A2907"/>
    <w:multiLevelType w:val="hybridMultilevel"/>
    <w:tmpl w:val="3F6A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F296BA6"/>
    <w:multiLevelType w:val="hybridMultilevel"/>
    <w:tmpl w:val="0708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F9C4064"/>
    <w:multiLevelType w:val="hybridMultilevel"/>
    <w:tmpl w:val="034A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60241A1F"/>
    <w:multiLevelType w:val="hybridMultilevel"/>
    <w:tmpl w:val="8CC4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61084CCD"/>
    <w:multiLevelType w:val="hybridMultilevel"/>
    <w:tmpl w:val="44FAA9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5" w15:restartNumberingAfterBreak="0">
    <w:nsid w:val="6186106C"/>
    <w:multiLevelType w:val="hybridMultilevel"/>
    <w:tmpl w:val="6F9C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2436A83"/>
    <w:multiLevelType w:val="hybridMultilevel"/>
    <w:tmpl w:val="F202F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2546F26"/>
    <w:multiLevelType w:val="hybridMultilevel"/>
    <w:tmpl w:val="47E0C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625E742A"/>
    <w:multiLevelType w:val="hybridMultilevel"/>
    <w:tmpl w:val="63D0977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26C0241"/>
    <w:multiLevelType w:val="hybridMultilevel"/>
    <w:tmpl w:val="4888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62BF10A9"/>
    <w:multiLevelType w:val="hybridMultilevel"/>
    <w:tmpl w:val="A0649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62C57644"/>
    <w:multiLevelType w:val="hybridMultilevel"/>
    <w:tmpl w:val="AC3C0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3200708"/>
    <w:multiLevelType w:val="hybridMultilevel"/>
    <w:tmpl w:val="C5B064D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3" w15:restartNumberingAfterBreak="0">
    <w:nsid w:val="6322586F"/>
    <w:multiLevelType w:val="hybridMultilevel"/>
    <w:tmpl w:val="30F20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45C5907"/>
    <w:multiLevelType w:val="hybridMultilevel"/>
    <w:tmpl w:val="3166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4AC5883"/>
    <w:multiLevelType w:val="hybridMultilevel"/>
    <w:tmpl w:val="E1F0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4D57C48"/>
    <w:multiLevelType w:val="hybridMultilevel"/>
    <w:tmpl w:val="62C0D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64F42D8A"/>
    <w:multiLevelType w:val="hybridMultilevel"/>
    <w:tmpl w:val="6DFC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65023C9C"/>
    <w:multiLevelType w:val="hybridMultilevel"/>
    <w:tmpl w:val="CB0E4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65D97BCA"/>
    <w:multiLevelType w:val="hybridMultilevel"/>
    <w:tmpl w:val="E008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660A6949"/>
    <w:multiLevelType w:val="hybridMultilevel"/>
    <w:tmpl w:val="E4CC1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15:restartNumberingAfterBreak="0">
    <w:nsid w:val="66464779"/>
    <w:multiLevelType w:val="hybridMultilevel"/>
    <w:tmpl w:val="F1780788"/>
    <w:lvl w:ilvl="0" w:tplc="568CBA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66521742"/>
    <w:multiLevelType w:val="hybridMultilevel"/>
    <w:tmpl w:val="0C7A0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3" w15:restartNumberingAfterBreak="0">
    <w:nsid w:val="670D2F65"/>
    <w:multiLevelType w:val="hybridMultilevel"/>
    <w:tmpl w:val="EA42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7602A98"/>
    <w:multiLevelType w:val="hybridMultilevel"/>
    <w:tmpl w:val="88780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77A76C9"/>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6" w15:restartNumberingAfterBreak="0">
    <w:nsid w:val="686F2AA6"/>
    <w:multiLevelType w:val="hybridMultilevel"/>
    <w:tmpl w:val="D81A0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68C40163"/>
    <w:multiLevelType w:val="hybridMultilevel"/>
    <w:tmpl w:val="65EEE44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8F252A6"/>
    <w:multiLevelType w:val="hybridMultilevel"/>
    <w:tmpl w:val="BE32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8F312ED"/>
    <w:multiLevelType w:val="hybridMultilevel"/>
    <w:tmpl w:val="7490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9496883"/>
    <w:multiLevelType w:val="hybridMultilevel"/>
    <w:tmpl w:val="59F2F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69DD110B"/>
    <w:multiLevelType w:val="multilevel"/>
    <w:tmpl w:val="EC50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6A325BA1"/>
    <w:multiLevelType w:val="hybridMultilevel"/>
    <w:tmpl w:val="F9E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A6271AF"/>
    <w:multiLevelType w:val="hybridMultilevel"/>
    <w:tmpl w:val="3312C2C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6B660872"/>
    <w:multiLevelType w:val="hybridMultilevel"/>
    <w:tmpl w:val="7AA0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CF655AB"/>
    <w:multiLevelType w:val="hybridMultilevel"/>
    <w:tmpl w:val="B336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6CFE1C64"/>
    <w:multiLevelType w:val="hybridMultilevel"/>
    <w:tmpl w:val="C9A6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D3675B5"/>
    <w:multiLevelType w:val="hybridMultilevel"/>
    <w:tmpl w:val="BFA2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D85594F"/>
    <w:multiLevelType w:val="hybridMultilevel"/>
    <w:tmpl w:val="C5EC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D856455"/>
    <w:multiLevelType w:val="hybridMultilevel"/>
    <w:tmpl w:val="97C63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DAE05AE"/>
    <w:multiLevelType w:val="hybridMultilevel"/>
    <w:tmpl w:val="84E02C3C"/>
    <w:lvl w:ilvl="0" w:tplc="1762718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1" w15:restartNumberingAfterBreak="0">
    <w:nsid w:val="6DD9653B"/>
    <w:multiLevelType w:val="hybridMultilevel"/>
    <w:tmpl w:val="88A6B1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2" w15:restartNumberingAfterBreak="0">
    <w:nsid w:val="6F1D045F"/>
    <w:multiLevelType w:val="hybridMultilevel"/>
    <w:tmpl w:val="CE7E5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6F821046"/>
    <w:multiLevelType w:val="hybridMultilevel"/>
    <w:tmpl w:val="0FFA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FC24457"/>
    <w:multiLevelType w:val="multilevel"/>
    <w:tmpl w:val="1A72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01E0413"/>
    <w:multiLevelType w:val="hybridMultilevel"/>
    <w:tmpl w:val="000AD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701F171C"/>
    <w:multiLevelType w:val="hybridMultilevel"/>
    <w:tmpl w:val="63FA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03F728C"/>
    <w:multiLevelType w:val="hybridMultilevel"/>
    <w:tmpl w:val="4550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709E1E97"/>
    <w:multiLevelType w:val="multilevel"/>
    <w:tmpl w:val="9DB2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1407C90"/>
    <w:multiLevelType w:val="hybridMultilevel"/>
    <w:tmpl w:val="004E0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71DE308F"/>
    <w:multiLevelType w:val="hybridMultilevel"/>
    <w:tmpl w:val="2B06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73C937EF"/>
    <w:multiLevelType w:val="hybridMultilevel"/>
    <w:tmpl w:val="2996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3D869F0"/>
    <w:multiLevelType w:val="hybridMultilevel"/>
    <w:tmpl w:val="CCBE4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3DB5707"/>
    <w:multiLevelType w:val="hybridMultilevel"/>
    <w:tmpl w:val="D8803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3E909AF"/>
    <w:multiLevelType w:val="hybridMultilevel"/>
    <w:tmpl w:val="536A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4750DCF"/>
    <w:multiLevelType w:val="multilevel"/>
    <w:tmpl w:val="DADA9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74907FAB"/>
    <w:multiLevelType w:val="hybridMultilevel"/>
    <w:tmpl w:val="45B81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4F10715"/>
    <w:multiLevelType w:val="hybridMultilevel"/>
    <w:tmpl w:val="D480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750464EB"/>
    <w:multiLevelType w:val="hybridMultilevel"/>
    <w:tmpl w:val="2ADCBC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9" w15:restartNumberingAfterBreak="0">
    <w:nsid w:val="750E5D75"/>
    <w:multiLevelType w:val="hybridMultilevel"/>
    <w:tmpl w:val="4826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63948E4"/>
    <w:multiLevelType w:val="hybridMultilevel"/>
    <w:tmpl w:val="4146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70C56A9"/>
    <w:multiLevelType w:val="hybridMultilevel"/>
    <w:tmpl w:val="28AA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7217D53"/>
    <w:multiLevelType w:val="hybridMultilevel"/>
    <w:tmpl w:val="4FD88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7726515E"/>
    <w:multiLevelType w:val="hybridMultilevel"/>
    <w:tmpl w:val="9C527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77D21208"/>
    <w:multiLevelType w:val="hybridMultilevel"/>
    <w:tmpl w:val="DCD21D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5" w15:restartNumberingAfterBreak="0">
    <w:nsid w:val="795E6ABE"/>
    <w:multiLevelType w:val="hybridMultilevel"/>
    <w:tmpl w:val="90B6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9904BFE"/>
    <w:multiLevelType w:val="hybridMultilevel"/>
    <w:tmpl w:val="1222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9A20B1A"/>
    <w:multiLevelType w:val="hybridMultilevel"/>
    <w:tmpl w:val="3CAE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7A15585E"/>
    <w:multiLevelType w:val="hybridMultilevel"/>
    <w:tmpl w:val="AD704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7B1C31BE"/>
    <w:multiLevelType w:val="hybridMultilevel"/>
    <w:tmpl w:val="1B54C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7B333045"/>
    <w:multiLevelType w:val="hybridMultilevel"/>
    <w:tmpl w:val="FEC21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7B9C4FEE"/>
    <w:multiLevelType w:val="hybridMultilevel"/>
    <w:tmpl w:val="46464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BCE542E"/>
    <w:multiLevelType w:val="hybridMultilevel"/>
    <w:tmpl w:val="6096B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7C8E18DD"/>
    <w:multiLevelType w:val="hybridMultilevel"/>
    <w:tmpl w:val="FDE6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CAD46E7"/>
    <w:multiLevelType w:val="hybridMultilevel"/>
    <w:tmpl w:val="840C5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7D404134"/>
    <w:multiLevelType w:val="hybridMultilevel"/>
    <w:tmpl w:val="BC1042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6" w15:restartNumberingAfterBreak="0">
    <w:nsid w:val="7DEA421B"/>
    <w:multiLevelType w:val="hybridMultilevel"/>
    <w:tmpl w:val="A09AB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7E031EEC"/>
    <w:multiLevelType w:val="hybridMultilevel"/>
    <w:tmpl w:val="13AE5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8" w15:restartNumberingAfterBreak="0">
    <w:nsid w:val="7E4F7C83"/>
    <w:multiLevelType w:val="hybridMultilevel"/>
    <w:tmpl w:val="52E23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7E566B1E"/>
    <w:multiLevelType w:val="hybridMultilevel"/>
    <w:tmpl w:val="459CD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7F762D20"/>
    <w:multiLevelType w:val="hybridMultilevel"/>
    <w:tmpl w:val="A9E43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1" w15:restartNumberingAfterBreak="0">
    <w:nsid w:val="7FB04646"/>
    <w:multiLevelType w:val="hybridMultilevel"/>
    <w:tmpl w:val="456C8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3"/>
  </w:num>
  <w:num w:numId="2">
    <w:abstractNumId w:val="82"/>
  </w:num>
  <w:num w:numId="3">
    <w:abstractNumId w:val="119"/>
  </w:num>
  <w:num w:numId="4">
    <w:abstractNumId w:val="202"/>
  </w:num>
  <w:num w:numId="5">
    <w:abstractNumId w:val="96"/>
  </w:num>
  <w:num w:numId="6">
    <w:abstractNumId w:val="83"/>
  </w:num>
  <w:num w:numId="7">
    <w:abstractNumId w:val="62"/>
  </w:num>
  <w:num w:numId="8">
    <w:abstractNumId w:val="115"/>
  </w:num>
  <w:num w:numId="9">
    <w:abstractNumId w:val="280"/>
  </w:num>
  <w:num w:numId="10">
    <w:abstractNumId w:val="12"/>
  </w:num>
  <w:num w:numId="11">
    <w:abstractNumId w:val="45"/>
  </w:num>
  <w:num w:numId="12">
    <w:abstractNumId w:val="255"/>
  </w:num>
  <w:num w:numId="13">
    <w:abstractNumId w:val="114"/>
  </w:num>
  <w:num w:numId="14">
    <w:abstractNumId w:val="38"/>
  </w:num>
  <w:num w:numId="15">
    <w:abstractNumId w:val="61"/>
  </w:num>
  <w:num w:numId="16">
    <w:abstractNumId w:val="172"/>
  </w:num>
  <w:num w:numId="17">
    <w:abstractNumId w:val="193"/>
  </w:num>
  <w:num w:numId="18">
    <w:abstractNumId w:val="146"/>
  </w:num>
  <w:num w:numId="19">
    <w:abstractNumId w:val="21"/>
  </w:num>
  <w:num w:numId="20">
    <w:abstractNumId w:val="328"/>
  </w:num>
  <w:num w:numId="21">
    <w:abstractNumId w:val="42"/>
  </w:num>
  <w:num w:numId="22">
    <w:abstractNumId w:val="10"/>
  </w:num>
  <w:num w:numId="23">
    <w:abstractNumId w:val="257"/>
  </w:num>
  <w:num w:numId="24">
    <w:abstractNumId w:val="87"/>
  </w:num>
  <w:num w:numId="25">
    <w:abstractNumId w:val="145"/>
  </w:num>
  <w:num w:numId="26">
    <w:abstractNumId w:val="186"/>
  </w:num>
  <w:num w:numId="27">
    <w:abstractNumId w:val="214"/>
  </w:num>
  <w:num w:numId="28">
    <w:abstractNumId w:val="88"/>
  </w:num>
  <w:num w:numId="29">
    <w:abstractNumId w:val="184"/>
  </w:num>
  <w:num w:numId="30">
    <w:abstractNumId w:val="131"/>
  </w:num>
  <w:num w:numId="31">
    <w:abstractNumId w:val="327"/>
  </w:num>
  <w:num w:numId="32">
    <w:abstractNumId w:val="308"/>
  </w:num>
  <w:num w:numId="33">
    <w:abstractNumId w:val="142"/>
  </w:num>
  <w:num w:numId="34">
    <w:abstractNumId w:val="130"/>
  </w:num>
  <w:num w:numId="35">
    <w:abstractNumId w:val="298"/>
  </w:num>
  <w:num w:numId="36">
    <w:abstractNumId w:val="294"/>
  </w:num>
  <w:num w:numId="37">
    <w:abstractNumId w:val="201"/>
  </w:num>
  <w:num w:numId="38">
    <w:abstractNumId w:val="208"/>
  </w:num>
  <w:num w:numId="39">
    <w:abstractNumId w:val="73"/>
  </w:num>
  <w:num w:numId="40">
    <w:abstractNumId w:val="11"/>
  </w:num>
  <w:num w:numId="41">
    <w:abstractNumId w:val="81"/>
  </w:num>
  <w:num w:numId="42">
    <w:abstractNumId w:val="277"/>
  </w:num>
  <w:num w:numId="43">
    <w:abstractNumId w:val="5"/>
  </w:num>
  <w:num w:numId="44">
    <w:abstractNumId w:val="25"/>
  </w:num>
  <w:num w:numId="45">
    <w:abstractNumId w:val="90"/>
  </w:num>
  <w:num w:numId="46">
    <w:abstractNumId w:val="191"/>
  </w:num>
  <w:num w:numId="47">
    <w:abstractNumId w:val="176"/>
  </w:num>
  <w:num w:numId="48">
    <w:abstractNumId w:val="283"/>
  </w:num>
  <w:num w:numId="49">
    <w:abstractNumId w:val="162"/>
  </w:num>
  <w:num w:numId="50">
    <w:abstractNumId w:val="119"/>
  </w:num>
  <w:num w:numId="51">
    <w:abstractNumId w:val="202"/>
  </w:num>
  <w:num w:numId="52">
    <w:abstractNumId w:val="82"/>
  </w:num>
  <w:num w:numId="53">
    <w:abstractNumId w:val="85"/>
  </w:num>
  <w:num w:numId="54">
    <w:abstractNumId w:val="269"/>
  </w:num>
  <w:num w:numId="55">
    <w:abstractNumId w:val="141"/>
  </w:num>
  <w:num w:numId="56">
    <w:abstractNumId w:val="200"/>
  </w:num>
  <w:num w:numId="57">
    <w:abstractNumId w:val="311"/>
  </w:num>
  <w:num w:numId="58">
    <w:abstractNumId w:val="322"/>
  </w:num>
  <w:num w:numId="59">
    <w:abstractNumId w:val="182"/>
  </w:num>
  <w:num w:numId="60">
    <w:abstractNumId w:val="102"/>
  </w:num>
  <w:num w:numId="61">
    <w:abstractNumId w:val="106"/>
  </w:num>
  <w:num w:numId="62">
    <w:abstractNumId w:val="43"/>
  </w:num>
  <w:num w:numId="63">
    <w:abstractNumId w:val="281"/>
  </w:num>
  <w:num w:numId="64">
    <w:abstractNumId w:val="56"/>
  </w:num>
  <w:num w:numId="65">
    <w:abstractNumId w:val="190"/>
  </w:num>
  <w:num w:numId="66">
    <w:abstractNumId w:val="13"/>
  </w:num>
  <w:num w:numId="67">
    <w:abstractNumId w:val="3"/>
  </w:num>
  <w:num w:numId="68">
    <w:abstractNumId w:val="127"/>
  </w:num>
  <w:num w:numId="69">
    <w:abstractNumId w:val="70"/>
  </w:num>
  <w:num w:numId="70">
    <w:abstractNumId w:val="170"/>
  </w:num>
  <w:num w:numId="71">
    <w:abstractNumId w:val="218"/>
  </w:num>
  <w:num w:numId="72">
    <w:abstractNumId w:val="258"/>
  </w:num>
  <w:num w:numId="73">
    <w:abstractNumId w:val="1"/>
  </w:num>
  <w:num w:numId="74">
    <w:abstractNumId w:val="232"/>
  </w:num>
  <w:num w:numId="75">
    <w:abstractNumId w:val="156"/>
  </w:num>
  <w:num w:numId="76">
    <w:abstractNumId w:val="206"/>
  </w:num>
  <w:num w:numId="77">
    <w:abstractNumId w:val="287"/>
  </w:num>
  <w:num w:numId="78">
    <w:abstractNumId w:val="178"/>
  </w:num>
  <w:num w:numId="79">
    <w:abstractNumId w:val="296"/>
  </w:num>
  <w:num w:numId="80">
    <w:abstractNumId w:val="50"/>
  </w:num>
  <w:num w:numId="81">
    <w:abstractNumId w:val="197"/>
  </w:num>
  <w:num w:numId="82">
    <w:abstractNumId w:val="67"/>
  </w:num>
  <w:num w:numId="83">
    <w:abstractNumId w:val="183"/>
  </w:num>
  <w:num w:numId="84">
    <w:abstractNumId w:val="135"/>
  </w:num>
  <w:num w:numId="85">
    <w:abstractNumId w:val="76"/>
  </w:num>
  <w:num w:numId="86">
    <w:abstractNumId w:val="278"/>
  </w:num>
  <w:num w:numId="87">
    <w:abstractNumId w:val="49"/>
  </w:num>
  <w:num w:numId="88">
    <w:abstractNumId w:val="304"/>
  </w:num>
  <w:num w:numId="89">
    <w:abstractNumId w:val="34"/>
  </w:num>
  <w:num w:numId="90">
    <w:abstractNumId w:val="128"/>
  </w:num>
  <w:num w:numId="91">
    <w:abstractNumId w:val="108"/>
  </w:num>
  <w:num w:numId="92">
    <w:abstractNumId w:val="210"/>
  </w:num>
  <w:num w:numId="93">
    <w:abstractNumId w:val="14"/>
  </w:num>
  <w:num w:numId="94">
    <w:abstractNumId w:val="318"/>
  </w:num>
  <w:num w:numId="95">
    <w:abstractNumId w:val="136"/>
  </w:num>
  <w:num w:numId="96">
    <w:abstractNumId w:val="36"/>
  </w:num>
  <w:num w:numId="97">
    <w:abstractNumId w:val="307"/>
  </w:num>
  <w:num w:numId="98">
    <w:abstractNumId w:val="189"/>
  </w:num>
  <w:num w:numId="99">
    <w:abstractNumId w:val="116"/>
  </w:num>
  <w:num w:numId="100">
    <w:abstractNumId w:val="292"/>
  </w:num>
  <w:num w:numId="101">
    <w:abstractNumId w:val="295"/>
  </w:num>
  <w:num w:numId="102">
    <w:abstractNumId w:val="196"/>
  </w:num>
  <w:num w:numId="103">
    <w:abstractNumId w:val="72"/>
  </w:num>
  <w:num w:numId="104">
    <w:abstractNumId w:val="134"/>
  </w:num>
  <w:num w:numId="105">
    <w:abstractNumId w:val="250"/>
  </w:num>
  <w:num w:numId="106">
    <w:abstractNumId w:val="306"/>
  </w:num>
  <w:num w:numId="107">
    <w:abstractNumId w:val="233"/>
  </w:num>
  <w:num w:numId="108">
    <w:abstractNumId w:val="166"/>
  </w:num>
  <w:num w:numId="109">
    <w:abstractNumId w:val="330"/>
  </w:num>
  <w:num w:numId="110">
    <w:abstractNumId w:val="100"/>
  </w:num>
  <w:num w:numId="111">
    <w:abstractNumId w:val="54"/>
  </w:num>
  <w:num w:numId="112">
    <w:abstractNumId w:val="148"/>
  </w:num>
  <w:num w:numId="113">
    <w:abstractNumId w:val="15"/>
  </w:num>
  <w:num w:numId="114">
    <w:abstractNumId w:val="272"/>
  </w:num>
  <w:num w:numId="115">
    <w:abstractNumId w:val="46"/>
  </w:num>
  <w:num w:numId="116">
    <w:abstractNumId w:val="261"/>
  </w:num>
  <w:num w:numId="117">
    <w:abstractNumId w:val="221"/>
  </w:num>
  <w:num w:numId="118">
    <w:abstractNumId w:val="227"/>
  </w:num>
  <w:num w:numId="119">
    <w:abstractNumId w:val="260"/>
  </w:num>
  <w:num w:numId="120">
    <w:abstractNumId w:val="77"/>
  </w:num>
  <w:num w:numId="121">
    <w:abstractNumId w:val="122"/>
  </w:num>
  <w:num w:numId="122">
    <w:abstractNumId w:val="242"/>
  </w:num>
  <w:num w:numId="123">
    <w:abstractNumId w:val="270"/>
  </w:num>
  <w:num w:numId="124">
    <w:abstractNumId w:val="325"/>
  </w:num>
  <w:num w:numId="125">
    <w:abstractNumId w:val="99"/>
  </w:num>
  <w:num w:numId="126">
    <w:abstractNumId w:val="24"/>
  </w:num>
  <w:num w:numId="127">
    <w:abstractNumId w:val="123"/>
  </w:num>
  <w:num w:numId="128">
    <w:abstractNumId w:val="137"/>
  </w:num>
  <w:num w:numId="129">
    <w:abstractNumId w:val="4"/>
  </w:num>
  <w:num w:numId="130">
    <w:abstractNumId w:val="305"/>
  </w:num>
  <w:num w:numId="131">
    <w:abstractNumId w:val="216"/>
  </w:num>
  <w:num w:numId="132">
    <w:abstractNumId w:val="69"/>
  </w:num>
  <w:num w:numId="133">
    <w:abstractNumId w:val="254"/>
  </w:num>
  <w:num w:numId="134">
    <w:abstractNumId w:val="0"/>
  </w:num>
  <w:num w:numId="135">
    <w:abstractNumId w:val="256"/>
  </w:num>
  <w:num w:numId="136">
    <w:abstractNumId w:val="84"/>
  </w:num>
  <w:num w:numId="137">
    <w:abstractNumId w:val="35"/>
  </w:num>
  <w:num w:numId="138">
    <w:abstractNumId w:val="303"/>
  </w:num>
  <w:num w:numId="139">
    <w:abstractNumId w:val="55"/>
  </w:num>
  <w:num w:numId="140">
    <w:abstractNumId w:val="132"/>
  </w:num>
  <w:num w:numId="141">
    <w:abstractNumId w:val="240"/>
  </w:num>
  <w:num w:numId="142">
    <w:abstractNumId w:val="28"/>
  </w:num>
  <w:num w:numId="143">
    <w:abstractNumId w:val="158"/>
  </w:num>
  <w:num w:numId="144">
    <w:abstractNumId w:val="237"/>
  </w:num>
  <w:num w:numId="145">
    <w:abstractNumId w:val="163"/>
  </w:num>
  <w:num w:numId="146">
    <w:abstractNumId w:val="159"/>
  </w:num>
  <w:num w:numId="147">
    <w:abstractNumId w:val="312"/>
  </w:num>
  <w:num w:numId="148">
    <w:abstractNumId w:val="265"/>
  </w:num>
  <w:num w:numId="149">
    <w:abstractNumId w:val="234"/>
  </w:num>
  <w:num w:numId="150">
    <w:abstractNumId w:val="78"/>
  </w:num>
  <w:num w:numId="151">
    <w:abstractNumId w:val="244"/>
  </w:num>
  <w:num w:numId="152">
    <w:abstractNumId w:val="120"/>
  </w:num>
  <w:num w:numId="153">
    <w:abstractNumId w:val="104"/>
  </w:num>
  <w:num w:numId="154">
    <w:abstractNumId w:val="297"/>
  </w:num>
  <w:num w:numId="155">
    <w:abstractNumId w:val="59"/>
  </w:num>
  <w:num w:numId="156">
    <w:abstractNumId w:val="247"/>
  </w:num>
  <w:num w:numId="157">
    <w:abstractNumId w:val="152"/>
  </w:num>
  <w:num w:numId="158">
    <w:abstractNumId w:val="27"/>
  </w:num>
  <w:num w:numId="159">
    <w:abstractNumId w:val="79"/>
  </w:num>
  <w:num w:numId="160">
    <w:abstractNumId w:val="161"/>
  </w:num>
  <w:num w:numId="161">
    <w:abstractNumId w:val="326"/>
  </w:num>
  <w:num w:numId="162">
    <w:abstractNumId w:val="171"/>
  </w:num>
  <w:num w:numId="163">
    <w:abstractNumId w:val="235"/>
  </w:num>
  <w:num w:numId="164">
    <w:abstractNumId w:val="289"/>
  </w:num>
  <w:num w:numId="165">
    <w:abstractNumId w:val="177"/>
  </w:num>
  <w:num w:numId="166">
    <w:abstractNumId w:val="129"/>
  </w:num>
  <w:num w:numId="167">
    <w:abstractNumId w:val="241"/>
  </w:num>
  <w:num w:numId="168">
    <w:abstractNumId w:val="138"/>
  </w:num>
  <w:num w:numId="169">
    <w:abstractNumId w:val="199"/>
  </w:num>
  <w:num w:numId="170">
    <w:abstractNumId w:val="323"/>
  </w:num>
  <w:num w:numId="171">
    <w:abstractNumId w:val="239"/>
  </w:num>
  <w:num w:numId="172">
    <w:abstractNumId w:val="180"/>
  </w:num>
  <w:num w:numId="173">
    <w:abstractNumId w:val="75"/>
  </w:num>
  <w:num w:numId="174">
    <w:abstractNumId w:val="248"/>
  </w:num>
  <w:num w:numId="175">
    <w:abstractNumId w:val="98"/>
  </w:num>
  <w:num w:numId="176">
    <w:abstractNumId w:val="253"/>
  </w:num>
  <w:num w:numId="177">
    <w:abstractNumId w:val="230"/>
  </w:num>
  <w:num w:numId="178">
    <w:abstractNumId w:val="275"/>
  </w:num>
  <w:num w:numId="179">
    <w:abstractNumId w:val="167"/>
  </w:num>
  <w:num w:numId="180">
    <w:abstractNumId w:val="168"/>
  </w:num>
  <w:num w:numId="181">
    <w:abstractNumId w:val="179"/>
  </w:num>
  <w:num w:numId="182">
    <w:abstractNumId w:val="165"/>
  </w:num>
  <w:num w:numId="183">
    <w:abstractNumId w:val="246"/>
  </w:num>
  <w:num w:numId="184">
    <w:abstractNumId w:val="229"/>
  </w:num>
  <w:num w:numId="185">
    <w:abstractNumId w:val="249"/>
  </w:num>
  <w:num w:numId="186">
    <w:abstractNumId w:val="64"/>
  </w:num>
  <w:num w:numId="187">
    <w:abstractNumId w:val="149"/>
  </w:num>
  <w:num w:numId="188">
    <w:abstractNumId w:val="188"/>
  </w:num>
  <w:num w:numId="189">
    <w:abstractNumId w:val="192"/>
  </w:num>
  <w:num w:numId="190">
    <w:abstractNumId w:val="205"/>
  </w:num>
  <w:num w:numId="191">
    <w:abstractNumId w:val="126"/>
  </w:num>
  <w:num w:numId="192">
    <w:abstractNumId w:val="316"/>
  </w:num>
  <w:num w:numId="193">
    <w:abstractNumId w:val="8"/>
  </w:num>
  <w:num w:numId="194">
    <w:abstractNumId w:val="251"/>
  </w:num>
  <w:num w:numId="195">
    <w:abstractNumId w:val="309"/>
  </w:num>
  <w:num w:numId="196">
    <w:abstractNumId w:val="6"/>
  </w:num>
  <w:num w:numId="197">
    <w:abstractNumId w:val="20"/>
  </w:num>
  <w:num w:numId="198">
    <w:abstractNumId w:val="86"/>
  </w:num>
  <w:num w:numId="199">
    <w:abstractNumId w:val="223"/>
  </w:num>
  <w:num w:numId="200">
    <w:abstractNumId w:val="144"/>
  </w:num>
  <w:num w:numId="201">
    <w:abstractNumId w:val="160"/>
  </w:num>
  <w:num w:numId="202">
    <w:abstractNumId w:val="40"/>
  </w:num>
  <w:num w:numId="203">
    <w:abstractNumId w:val="80"/>
  </w:num>
  <w:num w:numId="204">
    <w:abstractNumId w:val="37"/>
  </w:num>
  <w:num w:numId="205">
    <w:abstractNumId w:val="276"/>
  </w:num>
  <w:num w:numId="206">
    <w:abstractNumId w:val="209"/>
  </w:num>
  <w:num w:numId="207">
    <w:abstractNumId w:val="52"/>
  </w:num>
  <w:num w:numId="208">
    <w:abstractNumId w:val="26"/>
  </w:num>
  <w:num w:numId="209">
    <w:abstractNumId w:val="174"/>
  </w:num>
  <w:num w:numId="210">
    <w:abstractNumId w:val="293"/>
  </w:num>
  <w:num w:numId="211">
    <w:abstractNumId w:val="57"/>
  </w:num>
  <w:num w:numId="212">
    <w:abstractNumId w:val="68"/>
  </w:num>
  <w:num w:numId="213">
    <w:abstractNumId w:val="301"/>
  </w:num>
  <w:num w:numId="214">
    <w:abstractNumId w:val="300"/>
  </w:num>
  <w:num w:numId="215">
    <w:abstractNumId w:val="252"/>
  </w:num>
  <w:num w:numId="216">
    <w:abstractNumId w:val="211"/>
  </w:num>
  <w:num w:numId="217">
    <w:abstractNumId w:val="117"/>
  </w:num>
  <w:num w:numId="218">
    <w:abstractNumId w:val="266"/>
  </w:num>
  <w:num w:numId="219">
    <w:abstractNumId w:val="47"/>
  </w:num>
  <w:num w:numId="220">
    <w:abstractNumId w:val="17"/>
  </w:num>
  <w:num w:numId="221">
    <w:abstractNumId w:val="175"/>
  </w:num>
  <w:num w:numId="222">
    <w:abstractNumId w:val="16"/>
  </w:num>
  <w:num w:numId="223">
    <w:abstractNumId w:val="29"/>
  </w:num>
  <w:num w:numId="224">
    <w:abstractNumId w:val="164"/>
  </w:num>
  <w:num w:numId="225">
    <w:abstractNumId w:val="226"/>
  </w:num>
  <w:num w:numId="226">
    <w:abstractNumId w:val="63"/>
  </w:num>
  <w:num w:numId="227">
    <w:abstractNumId w:val="286"/>
  </w:num>
  <w:num w:numId="228">
    <w:abstractNumId w:val="181"/>
  </w:num>
  <w:num w:numId="229">
    <w:abstractNumId w:val="155"/>
  </w:num>
  <w:num w:numId="230">
    <w:abstractNumId w:val="109"/>
  </w:num>
  <w:num w:numId="231">
    <w:abstractNumId w:val="74"/>
  </w:num>
  <w:num w:numId="232">
    <w:abstractNumId w:val="51"/>
  </w:num>
  <w:num w:numId="233">
    <w:abstractNumId w:val="101"/>
  </w:num>
  <w:num w:numId="234">
    <w:abstractNumId w:val="58"/>
  </w:num>
  <w:num w:numId="235">
    <w:abstractNumId w:val="91"/>
  </w:num>
  <w:num w:numId="236">
    <w:abstractNumId w:val="259"/>
  </w:num>
  <w:num w:numId="237">
    <w:abstractNumId w:val="271"/>
  </w:num>
  <w:num w:numId="238">
    <w:abstractNumId w:val="231"/>
  </w:num>
  <w:num w:numId="239">
    <w:abstractNumId w:val="284"/>
  </w:num>
  <w:num w:numId="240">
    <w:abstractNumId w:val="267"/>
  </w:num>
  <w:num w:numId="241">
    <w:abstractNumId w:val="282"/>
  </w:num>
  <w:num w:numId="242">
    <w:abstractNumId w:val="60"/>
  </w:num>
  <w:num w:numId="243">
    <w:abstractNumId w:val="112"/>
  </w:num>
  <w:num w:numId="244">
    <w:abstractNumId w:val="143"/>
  </w:num>
  <w:num w:numId="245">
    <w:abstractNumId w:val="285"/>
  </w:num>
  <w:num w:numId="246">
    <w:abstractNumId w:val="329"/>
  </w:num>
  <w:num w:numId="247">
    <w:abstractNumId w:val="147"/>
  </w:num>
  <w:num w:numId="248">
    <w:abstractNumId w:val="243"/>
  </w:num>
  <w:num w:numId="249">
    <w:abstractNumId w:val="263"/>
  </w:num>
  <w:num w:numId="250">
    <w:abstractNumId w:val="154"/>
  </w:num>
  <w:num w:numId="251">
    <w:abstractNumId w:val="273"/>
  </w:num>
  <w:num w:numId="252">
    <w:abstractNumId w:val="150"/>
  </w:num>
  <w:num w:numId="253">
    <w:abstractNumId w:val="153"/>
  </w:num>
  <w:num w:numId="254">
    <w:abstractNumId w:val="118"/>
  </w:num>
  <w:num w:numId="255">
    <w:abstractNumId w:val="203"/>
  </w:num>
  <w:num w:numId="256">
    <w:abstractNumId w:val="19"/>
  </w:num>
  <w:num w:numId="257">
    <w:abstractNumId w:val="315"/>
  </w:num>
  <w:num w:numId="258">
    <w:abstractNumId w:val="324"/>
  </w:num>
  <w:num w:numId="259">
    <w:abstractNumId w:val="111"/>
  </w:num>
  <w:num w:numId="260">
    <w:abstractNumId w:val="9"/>
  </w:num>
  <w:num w:numId="261">
    <w:abstractNumId w:val="245"/>
  </w:num>
  <w:num w:numId="262">
    <w:abstractNumId w:val="299"/>
  </w:num>
  <w:num w:numId="263">
    <w:abstractNumId w:val="18"/>
  </w:num>
  <w:num w:numId="264">
    <w:abstractNumId w:val="103"/>
  </w:num>
  <w:num w:numId="265">
    <w:abstractNumId w:val="313"/>
  </w:num>
  <w:num w:numId="266">
    <w:abstractNumId w:val="93"/>
  </w:num>
  <w:num w:numId="267">
    <w:abstractNumId w:val="262"/>
  </w:num>
  <w:num w:numId="268">
    <w:abstractNumId w:val="187"/>
  </w:num>
  <w:num w:numId="269">
    <w:abstractNumId w:val="32"/>
  </w:num>
  <w:num w:numId="270">
    <w:abstractNumId w:val="236"/>
  </w:num>
  <w:num w:numId="271">
    <w:abstractNumId w:val="151"/>
  </w:num>
  <w:num w:numId="272">
    <w:abstractNumId w:val="94"/>
  </w:num>
  <w:num w:numId="273">
    <w:abstractNumId w:val="110"/>
  </w:num>
  <w:num w:numId="274">
    <w:abstractNumId w:val="274"/>
  </w:num>
  <w:num w:numId="275">
    <w:abstractNumId w:val="97"/>
  </w:num>
  <w:num w:numId="276">
    <w:abstractNumId w:val="302"/>
  </w:num>
  <w:num w:numId="277">
    <w:abstractNumId w:val="198"/>
  </w:num>
  <w:num w:numId="278">
    <w:abstractNumId w:val="212"/>
  </w:num>
  <w:num w:numId="279">
    <w:abstractNumId w:val="204"/>
  </w:num>
  <w:num w:numId="280">
    <w:abstractNumId w:val="139"/>
  </w:num>
  <w:num w:numId="281">
    <w:abstractNumId w:val="173"/>
  </w:num>
  <w:num w:numId="282">
    <w:abstractNumId w:val="71"/>
  </w:num>
  <w:num w:numId="283">
    <w:abstractNumId w:val="219"/>
  </w:num>
  <w:num w:numId="284">
    <w:abstractNumId w:val="65"/>
  </w:num>
  <w:num w:numId="285">
    <w:abstractNumId w:val="125"/>
  </w:num>
  <w:num w:numId="286">
    <w:abstractNumId w:val="314"/>
  </w:num>
  <w:num w:numId="287">
    <w:abstractNumId w:val="22"/>
  </w:num>
  <w:num w:numId="288">
    <w:abstractNumId w:val="215"/>
  </w:num>
  <w:num w:numId="289">
    <w:abstractNumId w:val="238"/>
  </w:num>
  <w:num w:numId="290">
    <w:abstractNumId w:val="291"/>
  </w:num>
  <w:num w:numId="291">
    <w:abstractNumId w:val="107"/>
  </w:num>
  <w:num w:numId="292">
    <w:abstractNumId w:val="124"/>
  </w:num>
  <w:num w:numId="293">
    <w:abstractNumId w:val="92"/>
  </w:num>
  <w:num w:numId="294">
    <w:abstractNumId w:val="121"/>
  </w:num>
  <w:num w:numId="295">
    <w:abstractNumId w:val="39"/>
  </w:num>
  <w:num w:numId="296">
    <w:abstractNumId w:val="220"/>
  </w:num>
  <w:num w:numId="297">
    <w:abstractNumId w:val="157"/>
  </w:num>
  <w:num w:numId="298">
    <w:abstractNumId w:val="105"/>
  </w:num>
  <w:num w:numId="299">
    <w:abstractNumId w:val="224"/>
  </w:num>
  <w:num w:numId="300">
    <w:abstractNumId w:val="228"/>
  </w:num>
  <w:num w:numId="301">
    <w:abstractNumId w:val="288"/>
  </w:num>
  <w:num w:numId="302">
    <w:abstractNumId w:val="89"/>
  </w:num>
  <w:num w:numId="303">
    <w:abstractNumId w:val="66"/>
  </w:num>
  <w:num w:numId="304">
    <w:abstractNumId w:val="31"/>
  </w:num>
  <w:num w:numId="305">
    <w:abstractNumId w:val="133"/>
  </w:num>
  <w:num w:numId="306">
    <w:abstractNumId w:val="44"/>
  </w:num>
  <w:num w:numId="307">
    <w:abstractNumId w:val="169"/>
  </w:num>
  <w:num w:numId="308">
    <w:abstractNumId w:val="222"/>
  </w:num>
  <w:num w:numId="309">
    <w:abstractNumId w:val="48"/>
  </w:num>
  <w:num w:numId="310">
    <w:abstractNumId w:val="33"/>
  </w:num>
  <w:num w:numId="311">
    <w:abstractNumId w:val="290"/>
  </w:num>
  <w:num w:numId="312">
    <w:abstractNumId w:val="310"/>
  </w:num>
  <w:num w:numId="313">
    <w:abstractNumId w:val="113"/>
  </w:num>
  <w:num w:numId="314">
    <w:abstractNumId w:val="53"/>
  </w:num>
  <w:num w:numId="315">
    <w:abstractNumId w:val="2"/>
  </w:num>
  <w:num w:numId="316">
    <w:abstractNumId w:val="225"/>
  </w:num>
  <w:num w:numId="317">
    <w:abstractNumId w:val="194"/>
  </w:num>
  <w:num w:numId="318">
    <w:abstractNumId w:val="321"/>
  </w:num>
  <w:num w:numId="319">
    <w:abstractNumId w:val="41"/>
  </w:num>
  <w:num w:numId="320">
    <w:abstractNumId w:val="23"/>
  </w:num>
  <w:num w:numId="321">
    <w:abstractNumId w:val="264"/>
  </w:num>
  <w:num w:numId="322">
    <w:abstractNumId w:val="195"/>
  </w:num>
  <w:num w:numId="323">
    <w:abstractNumId w:val="7"/>
  </w:num>
  <w:num w:numId="324">
    <w:abstractNumId w:val="30"/>
  </w:num>
  <w:num w:numId="325">
    <w:abstractNumId w:val="207"/>
  </w:num>
  <w:num w:numId="326">
    <w:abstractNumId w:val="279"/>
  </w:num>
  <w:num w:numId="327">
    <w:abstractNumId w:val="320"/>
  </w:num>
  <w:num w:numId="328">
    <w:abstractNumId w:val="317"/>
  </w:num>
  <w:num w:numId="329">
    <w:abstractNumId w:val="140"/>
  </w:num>
  <w:num w:numId="330">
    <w:abstractNumId w:val="331"/>
  </w:num>
  <w:num w:numId="331">
    <w:abstractNumId w:val="268"/>
  </w:num>
  <w:num w:numId="332">
    <w:abstractNumId w:val="319"/>
  </w:num>
  <w:num w:numId="333">
    <w:abstractNumId w:val="95"/>
  </w:num>
  <w:num w:numId="334">
    <w:abstractNumId w:val="217"/>
  </w:num>
  <w:num w:numId="335">
    <w:abstractNumId w:val="185"/>
  </w:num>
  <w:numIdMacAtCleanup w:val="3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3DD"/>
    <w:rsid w:val="000041D9"/>
    <w:rsid w:val="00005EEC"/>
    <w:rsid w:val="0001351F"/>
    <w:rsid w:val="000162D2"/>
    <w:rsid w:val="000219CA"/>
    <w:rsid w:val="00022575"/>
    <w:rsid w:val="00026EED"/>
    <w:rsid w:val="00032D6A"/>
    <w:rsid w:val="0003347D"/>
    <w:rsid w:val="000419D0"/>
    <w:rsid w:val="0004497C"/>
    <w:rsid w:val="00046B1C"/>
    <w:rsid w:val="00053573"/>
    <w:rsid w:val="00053FF1"/>
    <w:rsid w:val="00062F8A"/>
    <w:rsid w:val="0006793B"/>
    <w:rsid w:val="00067B9B"/>
    <w:rsid w:val="0007333E"/>
    <w:rsid w:val="00082EED"/>
    <w:rsid w:val="0009104E"/>
    <w:rsid w:val="000944B1"/>
    <w:rsid w:val="000961F2"/>
    <w:rsid w:val="00096599"/>
    <w:rsid w:val="000A104A"/>
    <w:rsid w:val="000A169B"/>
    <w:rsid w:val="000A1E63"/>
    <w:rsid w:val="000A1EFD"/>
    <w:rsid w:val="000A424E"/>
    <w:rsid w:val="000C3F13"/>
    <w:rsid w:val="000C49E6"/>
    <w:rsid w:val="000C7368"/>
    <w:rsid w:val="000D23DD"/>
    <w:rsid w:val="000D738B"/>
    <w:rsid w:val="000D7A8B"/>
    <w:rsid w:val="000E1DEF"/>
    <w:rsid w:val="0010057D"/>
    <w:rsid w:val="00104EB1"/>
    <w:rsid w:val="001137FB"/>
    <w:rsid w:val="00114A7E"/>
    <w:rsid w:val="00114C6A"/>
    <w:rsid w:val="00114F37"/>
    <w:rsid w:val="00115947"/>
    <w:rsid w:val="00120974"/>
    <w:rsid w:val="00130ADB"/>
    <w:rsid w:val="001334D0"/>
    <w:rsid w:val="0014580C"/>
    <w:rsid w:val="00147603"/>
    <w:rsid w:val="0015101E"/>
    <w:rsid w:val="001515AA"/>
    <w:rsid w:val="001525BA"/>
    <w:rsid w:val="00157813"/>
    <w:rsid w:val="00161D14"/>
    <w:rsid w:val="00162393"/>
    <w:rsid w:val="00174D65"/>
    <w:rsid w:val="00175A2C"/>
    <w:rsid w:val="00186184"/>
    <w:rsid w:val="00192B55"/>
    <w:rsid w:val="0019493D"/>
    <w:rsid w:val="001A1E35"/>
    <w:rsid w:val="001B0FE4"/>
    <w:rsid w:val="001B1C1C"/>
    <w:rsid w:val="001B4299"/>
    <w:rsid w:val="001C5EE8"/>
    <w:rsid w:val="001D1A01"/>
    <w:rsid w:val="001F0B98"/>
    <w:rsid w:val="001F5451"/>
    <w:rsid w:val="001F57D4"/>
    <w:rsid w:val="0020485A"/>
    <w:rsid w:val="00210624"/>
    <w:rsid w:val="0021215F"/>
    <w:rsid w:val="00212A9D"/>
    <w:rsid w:val="0021529A"/>
    <w:rsid w:val="00225C53"/>
    <w:rsid w:val="002308FE"/>
    <w:rsid w:val="00230901"/>
    <w:rsid w:val="0024365C"/>
    <w:rsid w:val="00253AA2"/>
    <w:rsid w:val="00254E32"/>
    <w:rsid w:val="00255C9C"/>
    <w:rsid w:val="00260C49"/>
    <w:rsid w:val="002638E0"/>
    <w:rsid w:val="00263EA5"/>
    <w:rsid w:val="00274638"/>
    <w:rsid w:val="00293B35"/>
    <w:rsid w:val="00297B18"/>
    <w:rsid w:val="002A5662"/>
    <w:rsid w:val="002A7436"/>
    <w:rsid w:val="002B2D40"/>
    <w:rsid w:val="002B5E49"/>
    <w:rsid w:val="002C743E"/>
    <w:rsid w:val="002D256E"/>
    <w:rsid w:val="002D7F5A"/>
    <w:rsid w:val="002D7FF5"/>
    <w:rsid w:val="002E526E"/>
    <w:rsid w:val="00306702"/>
    <w:rsid w:val="003246CB"/>
    <w:rsid w:val="00330F19"/>
    <w:rsid w:val="0033593A"/>
    <w:rsid w:val="00336C94"/>
    <w:rsid w:val="00337E5F"/>
    <w:rsid w:val="00344CE9"/>
    <w:rsid w:val="00346C14"/>
    <w:rsid w:val="00351254"/>
    <w:rsid w:val="003515D1"/>
    <w:rsid w:val="0035428F"/>
    <w:rsid w:val="00367BEC"/>
    <w:rsid w:val="00376D29"/>
    <w:rsid w:val="0037756A"/>
    <w:rsid w:val="00381C44"/>
    <w:rsid w:val="00383D6C"/>
    <w:rsid w:val="00387A45"/>
    <w:rsid w:val="003A204D"/>
    <w:rsid w:val="003B0DC2"/>
    <w:rsid w:val="003B1052"/>
    <w:rsid w:val="003B21AF"/>
    <w:rsid w:val="003B3B62"/>
    <w:rsid w:val="003C7130"/>
    <w:rsid w:val="003D33CC"/>
    <w:rsid w:val="003D50F2"/>
    <w:rsid w:val="003E1746"/>
    <w:rsid w:val="003E1C08"/>
    <w:rsid w:val="003E7E71"/>
    <w:rsid w:val="003F3663"/>
    <w:rsid w:val="00403318"/>
    <w:rsid w:val="00403E43"/>
    <w:rsid w:val="00404570"/>
    <w:rsid w:val="00424B2B"/>
    <w:rsid w:val="0042532F"/>
    <w:rsid w:val="0044439C"/>
    <w:rsid w:val="004517AF"/>
    <w:rsid w:val="0046036B"/>
    <w:rsid w:val="00463357"/>
    <w:rsid w:val="004649E2"/>
    <w:rsid w:val="0046583C"/>
    <w:rsid w:val="004726C0"/>
    <w:rsid w:val="0047478A"/>
    <w:rsid w:val="00483836"/>
    <w:rsid w:val="00484987"/>
    <w:rsid w:val="00491F14"/>
    <w:rsid w:val="00496596"/>
    <w:rsid w:val="004A6965"/>
    <w:rsid w:val="004B17F6"/>
    <w:rsid w:val="004B7573"/>
    <w:rsid w:val="004C0A15"/>
    <w:rsid w:val="004C429C"/>
    <w:rsid w:val="004C76C8"/>
    <w:rsid w:val="004D4C6E"/>
    <w:rsid w:val="004D6081"/>
    <w:rsid w:val="004E0732"/>
    <w:rsid w:val="004E6BDE"/>
    <w:rsid w:val="004F3CB6"/>
    <w:rsid w:val="004F5AF5"/>
    <w:rsid w:val="004F5E5E"/>
    <w:rsid w:val="004F6F90"/>
    <w:rsid w:val="004F7D07"/>
    <w:rsid w:val="0050078E"/>
    <w:rsid w:val="00500DCE"/>
    <w:rsid w:val="0050345E"/>
    <w:rsid w:val="00507DBF"/>
    <w:rsid w:val="00520721"/>
    <w:rsid w:val="00522A8D"/>
    <w:rsid w:val="005247A7"/>
    <w:rsid w:val="005309E0"/>
    <w:rsid w:val="00535FB7"/>
    <w:rsid w:val="0053641E"/>
    <w:rsid w:val="00541514"/>
    <w:rsid w:val="00542428"/>
    <w:rsid w:val="00544AB0"/>
    <w:rsid w:val="00552A9A"/>
    <w:rsid w:val="00581DB0"/>
    <w:rsid w:val="00587E98"/>
    <w:rsid w:val="005939C4"/>
    <w:rsid w:val="0059588A"/>
    <w:rsid w:val="005A7B01"/>
    <w:rsid w:val="005B00EB"/>
    <w:rsid w:val="005B3018"/>
    <w:rsid w:val="005B4AF8"/>
    <w:rsid w:val="005C0ECE"/>
    <w:rsid w:val="005D0ABB"/>
    <w:rsid w:val="005D2F4A"/>
    <w:rsid w:val="005D7B98"/>
    <w:rsid w:val="005E0815"/>
    <w:rsid w:val="005E100F"/>
    <w:rsid w:val="005E658E"/>
    <w:rsid w:val="005F0314"/>
    <w:rsid w:val="00601BDB"/>
    <w:rsid w:val="006040DF"/>
    <w:rsid w:val="0060614D"/>
    <w:rsid w:val="0060727A"/>
    <w:rsid w:val="0061315D"/>
    <w:rsid w:val="00614166"/>
    <w:rsid w:val="00615AE7"/>
    <w:rsid w:val="006165EA"/>
    <w:rsid w:val="006211DE"/>
    <w:rsid w:val="00624E17"/>
    <w:rsid w:val="00627166"/>
    <w:rsid w:val="006278A7"/>
    <w:rsid w:val="006443C3"/>
    <w:rsid w:val="00656CC3"/>
    <w:rsid w:val="00661F17"/>
    <w:rsid w:val="00663A84"/>
    <w:rsid w:val="00666130"/>
    <w:rsid w:val="00685743"/>
    <w:rsid w:val="006872C3"/>
    <w:rsid w:val="00691220"/>
    <w:rsid w:val="0069145E"/>
    <w:rsid w:val="0069151E"/>
    <w:rsid w:val="00695566"/>
    <w:rsid w:val="006A701B"/>
    <w:rsid w:val="006B1417"/>
    <w:rsid w:val="006B4291"/>
    <w:rsid w:val="006C3A81"/>
    <w:rsid w:val="006C69C0"/>
    <w:rsid w:val="006D1ABE"/>
    <w:rsid w:val="006E2796"/>
    <w:rsid w:val="006F13DD"/>
    <w:rsid w:val="006F32C2"/>
    <w:rsid w:val="00702BEF"/>
    <w:rsid w:val="00703E60"/>
    <w:rsid w:val="007259C1"/>
    <w:rsid w:val="00732365"/>
    <w:rsid w:val="0073653B"/>
    <w:rsid w:val="00737A3B"/>
    <w:rsid w:val="00741E6E"/>
    <w:rsid w:val="007478D7"/>
    <w:rsid w:val="00750DE2"/>
    <w:rsid w:val="00753813"/>
    <w:rsid w:val="00753FD1"/>
    <w:rsid w:val="00755BDA"/>
    <w:rsid w:val="00756844"/>
    <w:rsid w:val="00760BC1"/>
    <w:rsid w:val="00772966"/>
    <w:rsid w:val="007835C4"/>
    <w:rsid w:val="00785C9A"/>
    <w:rsid w:val="00791172"/>
    <w:rsid w:val="0079443F"/>
    <w:rsid w:val="007A39D6"/>
    <w:rsid w:val="007A6666"/>
    <w:rsid w:val="007B18AD"/>
    <w:rsid w:val="007C33EB"/>
    <w:rsid w:val="007D7298"/>
    <w:rsid w:val="007E3D0A"/>
    <w:rsid w:val="007E796C"/>
    <w:rsid w:val="008044BD"/>
    <w:rsid w:val="00811C83"/>
    <w:rsid w:val="0081258F"/>
    <w:rsid w:val="008274C6"/>
    <w:rsid w:val="00834BA9"/>
    <w:rsid w:val="00840EB5"/>
    <w:rsid w:val="0084796F"/>
    <w:rsid w:val="00851660"/>
    <w:rsid w:val="008572EC"/>
    <w:rsid w:val="008900FE"/>
    <w:rsid w:val="0089550F"/>
    <w:rsid w:val="0089625D"/>
    <w:rsid w:val="00896367"/>
    <w:rsid w:val="008A3B19"/>
    <w:rsid w:val="008A7E00"/>
    <w:rsid w:val="008B39B1"/>
    <w:rsid w:val="008B3E13"/>
    <w:rsid w:val="008B5CF9"/>
    <w:rsid w:val="008D0D4E"/>
    <w:rsid w:val="008D254B"/>
    <w:rsid w:val="008D568C"/>
    <w:rsid w:val="008D6A7B"/>
    <w:rsid w:val="008E15F4"/>
    <w:rsid w:val="008E1E2F"/>
    <w:rsid w:val="008E5B3E"/>
    <w:rsid w:val="008F72F7"/>
    <w:rsid w:val="00912F59"/>
    <w:rsid w:val="0091310A"/>
    <w:rsid w:val="00921D9D"/>
    <w:rsid w:val="009224BE"/>
    <w:rsid w:val="00934115"/>
    <w:rsid w:val="00941C3F"/>
    <w:rsid w:val="0095600C"/>
    <w:rsid w:val="00956BB4"/>
    <w:rsid w:val="00956FAD"/>
    <w:rsid w:val="00965A22"/>
    <w:rsid w:val="0097651C"/>
    <w:rsid w:val="009964DD"/>
    <w:rsid w:val="009B0114"/>
    <w:rsid w:val="009B06A0"/>
    <w:rsid w:val="009B3B59"/>
    <w:rsid w:val="009B46F8"/>
    <w:rsid w:val="009B5B24"/>
    <w:rsid w:val="009C063D"/>
    <w:rsid w:val="009C23B3"/>
    <w:rsid w:val="009D1485"/>
    <w:rsid w:val="009D25C5"/>
    <w:rsid w:val="009D616A"/>
    <w:rsid w:val="009D6DE2"/>
    <w:rsid w:val="009E39EB"/>
    <w:rsid w:val="009F2FB5"/>
    <w:rsid w:val="009F4E95"/>
    <w:rsid w:val="009F565D"/>
    <w:rsid w:val="009F7F1D"/>
    <w:rsid w:val="00A0116B"/>
    <w:rsid w:val="00A073A7"/>
    <w:rsid w:val="00A1124F"/>
    <w:rsid w:val="00A2093A"/>
    <w:rsid w:val="00A334E2"/>
    <w:rsid w:val="00A34DDC"/>
    <w:rsid w:val="00A549DB"/>
    <w:rsid w:val="00A54CD8"/>
    <w:rsid w:val="00A56A8C"/>
    <w:rsid w:val="00A60217"/>
    <w:rsid w:val="00A6301A"/>
    <w:rsid w:val="00A645DA"/>
    <w:rsid w:val="00A91321"/>
    <w:rsid w:val="00A92161"/>
    <w:rsid w:val="00A94FE4"/>
    <w:rsid w:val="00A96025"/>
    <w:rsid w:val="00AA1304"/>
    <w:rsid w:val="00AA21F6"/>
    <w:rsid w:val="00AA2C33"/>
    <w:rsid w:val="00AB0952"/>
    <w:rsid w:val="00AB279C"/>
    <w:rsid w:val="00AB7B19"/>
    <w:rsid w:val="00AC2C60"/>
    <w:rsid w:val="00AC5976"/>
    <w:rsid w:val="00AC5B5B"/>
    <w:rsid w:val="00AC60BA"/>
    <w:rsid w:val="00AD0588"/>
    <w:rsid w:val="00AD3BCE"/>
    <w:rsid w:val="00AD4DB1"/>
    <w:rsid w:val="00AD4E2E"/>
    <w:rsid w:val="00AD6D6F"/>
    <w:rsid w:val="00AE311E"/>
    <w:rsid w:val="00AE3771"/>
    <w:rsid w:val="00AF1E5A"/>
    <w:rsid w:val="00AF1FEB"/>
    <w:rsid w:val="00AF63C2"/>
    <w:rsid w:val="00B03138"/>
    <w:rsid w:val="00B074EC"/>
    <w:rsid w:val="00B0791E"/>
    <w:rsid w:val="00B12A47"/>
    <w:rsid w:val="00B134A2"/>
    <w:rsid w:val="00B14965"/>
    <w:rsid w:val="00B20714"/>
    <w:rsid w:val="00B25CD0"/>
    <w:rsid w:val="00B26F1B"/>
    <w:rsid w:val="00B270CE"/>
    <w:rsid w:val="00B32FCB"/>
    <w:rsid w:val="00B35C57"/>
    <w:rsid w:val="00B36E61"/>
    <w:rsid w:val="00B37490"/>
    <w:rsid w:val="00B44713"/>
    <w:rsid w:val="00B459F6"/>
    <w:rsid w:val="00B579FC"/>
    <w:rsid w:val="00B80D4F"/>
    <w:rsid w:val="00B819CB"/>
    <w:rsid w:val="00B933CC"/>
    <w:rsid w:val="00BA2B11"/>
    <w:rsid w:val="00BA7595"/>
    <w:rsid w:val="00BB2284"/>
    <w:rsid w:val="00BD2A41"/>
    <w:rsid w:val="00BE323C"/>
    <w:rsid w:val="00BF5761"/>
    <w:rsid w:val="00C049DA"/>
    <w:rsid w:val="00C06717"/>
    <w:rsid w:val="00C13922"/>
    <w:rsid w:val="00C342C4"/>
    <w:rsid w:val="00C41D15"/>
    <w:rsid w:val="00C5053E"/>
    <w:rsid w:val="00C534C5"/>
    <w:rsid w:val="00C54053"/>
    <w:rsid w:val="00C60597"/>
    <w:rsid w:val="00C62614"/>
    <w:rsid w:val="00C660AC"/>
    <w:rsid w:val="00C70B97"/>
    <w:rsid w:val="00C75A6F"/>
    <w:rsid w:val="00C80910"/>
    <w:rsid w:val="00C84421"/>
    <w:rsid w:val="00CA5180"/>
    <w:rsid w:val="00CA5872"/>
    <w:rsid w:val="00CA5E18"/>
    <w:rsid w:val="00CA5EAF"/>
    <w:rsid w:val="00CA7E7F"/>
    <w:rsid w:val="00CB248C"/>
    <w:rsid w:val="00CC019D"/>
    <w:rsid w:val="00CC1CCC"/>
    <w:rsid w:val="00CE1C78"/>
    <w:rsid w:val="00CE36F6"/>
    <w:rsid w:val="00CE6701"/>
    <w:rsid w:val="00CE6D0C"/>
    <w:rsid w:val="00CF3A30"/>
    <w:rsid w:val="00D008EE"/>
    <w:rsid w:val="00D05422"/>
    <w:rsid w:val="00D16BAB"/>
    <w:rsid w:val="00D209C8"/>
    <w:rsid w:val="00D213FC"/>
    <w:rsid w:val="00D23FFF"/>
    <w:rsid w:val="00D308DD"/>
    <w:rsid w:val="00D35F3A"/>
    <w:rsid w:val="00D362B0"/>
    <w:rsid w:val="00D362B7"/>
    <w:rsid w:val="00D5799C"/>
    <w:rsid w:val="00D57C59"/>
    <w:rsid w:val="00D618CB"/>
    <w:rsid w:val="00D66A11"/>
    <w:rsid w:val="00D66E70"/>
    <w:rsid w:val="00D822B1"/>
    <w:rsid w:val="00D90818"/>
    <w:rsid w:val="00DA4832"/>
    <w:rsid w:val="00DB3AC0"/>
    <w:rsid w:val="00DB440A"/>
    <w:rsid w:val="00DC0A42"/>
    <w:rsid w:val="00DC2BC5"/>
    <w:rsid w:val="00DC3FE0"/>
    <w:rsid w:val="00DC4B83"/>
    <w:rsid w:val="00DD23E7"/>
    <w:rsid w:val="00DD2B94"/>
    <w:rsid w:val="00DD6D0E"/>
    <w:rsid w:val="00DE07CB"/>
    <w:rsid w:val="00DE08A4"/>
    <w:rsid w:val="00DE199F"/>
    <w:rsid w:val="00DE2F23"/>
    <w:rsid w:val="00DE56FC"/>
    <w:rsid w:val="00DF0740"/>
    <w:rsid w:val="00DF0F58"/>
    <w:rsid w:val="00DF543D"/>
    <w:rsid w:val="00E13F71"/>
    <w:rsid w:val="00E20561"/>
    <w:rsid w:val="00E32B3A"/>
    <w:rsid w:val="00E32C1B"/>
    <w:rsid w:val="00E34E30"/>
    <w:rsid w:val="00E45E64"/>
    <w:rsid w:val="00E526E9"/>
    <w:rsid w:val="00E64E15"/>
    <w:rsid w:val="00E74646"/>
    <w:rsid w:val="00E861C5"/>
    <w:rsid w:val="00E9252D"/>
    <w:rsid w:val="00EB28D0"/>
    <w:rsid w:val="00EB67BE"/>
    <w:rsid w:val="00EB6EA5"/>
    <w:rsid w:val="00EC6920"/>
    <w:rsid w:val="00ED4858"/>
    <w:rsid w:val="00EE1ED2"/>
    <w:rsid w:val="00EE6E9F"/>
    <w:rsid w:val="00EE7379"/>
    <w:rsid w:val="00EF153A"/>
    <w:rsid w:val="00F0096A"/>
    <w:rsid w:val="00F011E9"/>
    <w:rsid w:val="00F03374"/>
    <w:rsid w:val="00F0734D"/>
    <w:rsid w:val="00F16CBA"/>
    <w:rsid w:val="00F21DCE"/>
    <w:rsid w:val="00F3243A"/>
    <w:rsid w:val="00F36FEA"/>
    <w:rsid w:val="00F375F8"/>
    <w:rsid w:val="00F42B18"/>
    <w:rsid w:val="00F42B29"/>
    <w:rsid w:val="00F43CBC"/>
    <w:rsid w:val="00F45F08"/>
    <w:rsid w:val="00F463EA"/>
    <w:rsid w:val="00F54112"/>
    <w:rsid w:val="00F55AC6"/>
    <w:rsid w:val="00F8541B"/>
    <w:rsid w:val="00F91D76"/>
    <w:rsid w:val="00F94986"/>
    <w:rsid w:val="00FA6488"/>
    <w:rsid w:val="00FB0305"/>
    <w:rsid w:val="00FC3DC9"/>
    <w:rsid w:val="00FC7623"/>
    <w:rsid w:val="00FE0375"/>
    <w:rsid w:val="00FE22D9"/>
    <w:rsid w:val="00FE3E6C"/>
    <w:rsid w:val="00FE45D0"/>
    <w:rsid w:val="00FF5E4C"/>
    <w:rsid w:val="00FF7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8F0AF"/>
  <w15:chartTrackingRefBased/>
  <w15:docId w15:val="{092FE5A0-AC06-4C40-B108-6718AF71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6A11"/>
  </w:style>
  <w:style w:type="paragraph" w:styleId="Heading1">
    <w:name w:val="heading 1"/>
    <w:basedOn w:val="Normal"/>
    <w:next w:val="Normal"/>
    <w:link w:val="Heading1Char"/>
    <w:uiPriority w:val="9"/>
    <w:qFormat/>
    <w:rsid w:val="002B5E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1D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A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60C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6EA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E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B5E49"/>
    <w:pPr>
      <w:outlineLvl w:val="9"/>
    </w:pPr>
  </w:style>
  <w:style w:type="paragraph" w:styleId="Header">
    <w:name w:val="header"/>
    <w:basedOn w:val="Normal"/>
    <w:link w:val="HeaderChar"/>
    <w:uiPriority w:val="99"/>
    <w:unhideWhenUsed/>
    <w:rsid w:val="00F91D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D76"/>
  </w:style>
  <w:style w:type="paragraph" w:styleId="Footer">
    <w:name w:val="footer"/>
    <w:basedOn w:val="Normal"/>
    <w:link w:val="FooterChar"/>
    <w:uiPriority w:val="99"/>
    <w:unhideWhenUsed/>
    <w:rsid w:val="00F91D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D76"/>
  </w:style>
  <w:style w:type="character" w:customStyle="1" w:styleId="Heading2Char">
    <w:name w:val="Heading 2 Char"/>
    <w:basedOn w:val="DefaultParagraphFont"/>
    <w:link w:val="Heading2"/>
    <w:uiPriority w:val="9"/>
    <w:rsid w:val="00F91D7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F91D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1D76"/>
    <w:rPr>
      <w:rFonts w:ascii="Segoe UI" w:hAnsi="Segoe UI" w:cs="Segoe UI"/>
      <w:sz w:val="18"/>
      <w:szCs w:val="18"/>
    </w:rPr>
  </w:style>
  <w:style w:type="paragraph" w:styleId="TOC1">
    <w:name w:val="toc 1"/>
    <w:basedOn w:val="Normal"/>
    <w:next w:val="Normal"/>
    <w:autoRedefine/>
    <w:uiPriority w:val="39"/>
    <w:unhideWhenUsed/>
    <w:rsid w:val="005C0ECE"/>
    <w:pPr>
      <w:spacing w:after="100"/>
    </w:pPr>
  </w:style>
  <w:style w:type="paragraph" w:styleId="TOC2">
    <w:name w:val="toc 2"/>
    <w:basedOn w:val="Normal"/>
    <w:next w:val="Normal"/>
    <w:autoRedefine/>
    <w:uiPriority w:val="39"/>
    <w:unhideWhenUsed/>
    <w:rsid w:val="005C0ECE"/>
    <w:pPr>
      <w:spacing w:after="100"/>
      <w:ind w:left="220"/>
    </w:pPr>
  </w:style>
  <w:style w:type="character" w:styleId="Hyperlink">
    <w:name w:val="Hyperlink"/>
    <w:basedOn w:val="DefaultParagraphFont"/>
    <w:uiPriority w:val="99"/>
    <w:unhideWhenUsed/>
    <w:rsid w:val="005C0ECE"/>
    <w:rPr>
      <w:color w:val="0563C1" w:themeColor="hyperlink"/>
      <w:u w:val="single"/>
    </w:rPr>
  </w:style>
  <w:style w:type="paragraph" w:styleId="ListParagraph">
    <w:name w:val="List Paragraph"/>
    <w:basedOn w:val="Normal"/>
    <w:link w:val="ListParagraphChar"/>
    <w:uiPriority w:val="34"/>
    <w:qFormat/>
    <w:rsid w:val="00D66A11"/>
    <w:pPr>
      <w:spacing w:after="200" w:line="276" w:lineRule="auto"/>
      <w:ind w:left="720"/>
      <w:contextualSpacing/>
    </w:pPr>
    <w:rPr>
      <w:rFonts w:eastAsiaTheme="minorEastAsia" w:cs="Times New Roman"/>
      <w:szCs w:val="24"/>
      <w:lang w:val="ru-RU"/>
    </w:rPr>
  </w:style>
  <w:style w:type="character" w:customStyle="1" w:styleId="ListParagraphChar">
    <w:name w:val="List Paragraph Char"/>
    <w:link w:val="ListParagraph"/>
    <w:uiPriority w:val="34"/>
    <w:rsid w:val="00D66A11"/>
    <w:rPr>
      <w:rFonts w:eastAsiaTheme="minorEastAsia" w:cs="Times New Roman"/>
      <w:szCs w:val="24"/>
      <w:lang w:val="ru-RU"/>
    </w:rPr>
  </w:style>
  <w:style w:type="paragraph" w:customStyle="1" w:styleId="a2">
    <w:name w:val="мой"/>
    <w:rsid w:val="004F5E5E"/>
    <w:pPr>
      <w:pBdr>
        <w:top w:val="nil"/>
        <w:left w:val="nil"/>
        <w:bottom w:val="nil"/>
        <w:right w:val="nil"/>
        <w:between w:val="nil"/>
        <w:bar w:val="nil"/>
      </w:pBdr>
      <w:spacing w:after="120" w:line="240" w:lineRule="auto"/>
      <w:ind w:firstLine="425"/>
      <w:jc w:val="center"/>
    </w:pPr>
    <w:rPr>
      <w:rFonts w:ascii="Calibri Light" w:eastAsia="Calibri Light" w:hAnsi="Calibri Light" w:cs="Calibri Light"/>
      <w:color w:val="000000"/>
      <w:sz w:val="32"/>
      <w:szCs w:val="32"/>
      <w:u w:color="000000"/>
      <w:bdr w:val="nil"/>
      <w:lang w:val="ru-RU"/>
    </w:rPr>
  </w:style>
  <w:style w:type="character" w:styleId="BookTitle">
    <w:name w:val="Book Title"/>
    <w:basedOn w:val="DefaultParagraphFont"/>
    <w:uiPriority w:val="33"/>
    <w:qFormat/>
    <w:rsid w:val="004F5E5E"/>
    <w:rPr>
      <w:b/>
      <w:bCs/>
      <w:i/>
      <w:iCs/>
      <w:spacing w:val="5"/>
    </w:rPr>
  </w:style>
  <w:style w:type="paragraph" w:styleId="NoSpacing">
    <w:name w:val="No Spacing"/>
    <w:link w:val="NoSpacingChar"/>
    <w:uiPriority w:val="1"/>
    <w:qFormat/>
    <w:rsid w:val="00EE1ED2"/>
    <w:pPr>
      <w:spacing w:after="0" w:line="240" w:lineRule="auto"/>
    </w:pPr>
    <w:rPr>
      <w:rFonts w:eastAsiaTheme="minorEastAsia"/>
    </w:rPr>
  </w:style>
  <w:style w:type="character" w:customStyle="1" w:styleId="NoSpacingChar">
    <w:name w:val="No Spacing Char"/>
    <w:basedOn w:val="DefaultParagraphFont"/>
    <w:link w:val="NoSpacing"/>
    <w:uiPriority w:val="1"/>
    <w:rsid w:val="00EE1ED2"/>
    <w:rPr>
      <w:rFonts w:eastAsiaTheme="minorEastAsia"/>
    </w:rPr>
  </w:style>
  <w:style w:type="character" w:customStyle="1" w:styleId="Heading3Char">
    <w:name w:val="Heading 3 Char"/>
    <w:basedOn w:val="DefaultParagraphFont"/>
    <w:link w:val="Heading3"/>
    <w:uiPriority w:val="9"/>
    <w:rsid w:val="00552A9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60C49"/>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260C49"/>
    <w:pPr>
      <w:spacing w:after="100"/>
      <w:ind w:left="440"/>
    </w:pPr>
  </w:style>
  <w:style w:type="paragraph" w:styleId="TOC4">
    <w:name w:val="toc 4"/>
    <w:basedOn w:val="Normal"/>
    <w:next w:val="Normal"/>
    <w:autoRedefine/>
    <w:uiPriority w:val="39"/>
    <w:unhideWhenUsed/>
    <w:rsid w:val="00F21DCE"/>
    <w:pPr>
      <w:spacing w:after="100"/>
      <w:ind w:left="660"/>
    </w:pPr>
  </w:style>
  <w:style w:type="paragraph" w:customStyle="1" w:styleId="a3">
    <w:name w:val="Текстовый блок"/>
    <w:rsid w:val="002A7436"/>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val="ru-RU"/>
    </w:rPr>
  </w:style>
  <w:style w:type="numbering" w:customStyle="1" w:styleId="a">
    <w:name w:val="С числами"/>
    <w:rsid w:val="002A7436"/>
    <w:pPr>
      <w:numPr>
        <w:numId w:val="7"/>
      </w:numPr>
    </w:pPr>
  </w:style>
  <w:style w:type="numbering" w:customStyle="1" w:styleId="a0">
    <w:name w:val="Большой маркер"/>
    <w:rsid w:val="002A7436"/>
    <w:pPr>
      <w:numPr>
        <w:numId w:val="6"/>
      </w:numPr>
    </w:pPr>
  </w:style>
  <w:style w:type="character" w:customStyle="1" w:styleId="Hyperlink0">
    <w:name w:val="Hyperlink.0"/>
    <w:basedOn w:val="Hyperlink"/>
    <w:rsid w:val="002A7436"/>
    <w:rPr>
      <w:color w:val="0563C1" w:themeColor="hyperlink"/>
      <w:u w:val="single"/>
    </w:rPr>
  </w:style>
  <w:style w:type="character" w:customStyle="1" w:styleId="Hyperlink1">
    <w:name w:val="Hyperlink.1"/>
    <w:basedOn w:val="DefaultParagraphFont"/>
    <w:rsid w:val="002A7436"/>
  </w:style>
  <w:style w:type="numbering" w:customStyle="1" w:styleId="a1">
    <w:name w:val="Пункт"/>
    <w:rsid w:val="002A7436"/>
    <w:pPr>
      <w:numPr>
        <w:numId w:val="8"/>
      </w:numPr>
    </w:pPr>
  </w:style>
  <w:style w:type="character" w:styleId="Emphasis">
    <w:name w:val="Emphasis"/>
    <w:uiPriority w:val="20"/>
    <w:qFormat/>
    <w:rsid w:val="00337E5F"/>
    <w:rPr>
      <w:i/>
      <w:iCs/>
    </w:rPr>
  </w:style>
  <w:style w:type="paragraph" w:styleId="BodyText">
    <w:name w:val="Body Text"/>
    <w:basedOn w:val="Normal"/>
    <w:link w:val="BodyTextChar"/>
    <w:rsid w:val="00337E5F"/>
    <w:pPr>
      <w:widowControl w:val="0"/>
      <w:suppressAutoHyphens/>
      <w:spacing w:after="140" w:line="288" w:lineRule="auto"/>
    </w:pPr>
    <w:rPr>
      <w:rFonts w:ascii="Liberation Serif" w:eastAsia="Droid Sans Fallback" w:hAnsi="Liberation Serif" w:cs="FreeSans"/>
      <w:kern w:val="1"/>
      <w:sz w:val="24"/>
      <w:szCs w:val="24"/>
      <w:lang w:val="ru-RU" w:eastAsia="zh-CN" w:bidi="hi-IN"/>
    </w:rPr>
  </w:style>
  <w:style w:type="character" w:customStyle="1" w:styleId="BodyTextChar">
    <w:name w:val="Body Text Char"/>
    <w:basedOn w:val="DefaultParagraphFont"/>
    <w:link w:val="BodyText"/>
    <w:rsid w:val="00337E5F"/>
    <w:rPr>
      <w:rFonts w:ascii="Liberation Serif" w:eastAsia="Droid Sans Fallback" w:hAnsi="Liberation Serif" w:cs="FreeSans"/>
      <w:kern w:val="1"/>
      <w:sz w:val="24"/>
      <w:szCs w:val="24"/>
      <w:lang w:val="ru-RU" w:eastAsia="zh-CN" w:bidi="hi-IN"/>
    </w:rPr>
  </w:style>
  <w:style w:type="table" w:styleId="TableGridLight">
    <w:name w:val="Grid Table Light"/>
    <w:basedOn w:val="TableNormal"/>
    <w:uiPriority w:val="40"/>
    <w:rsid w:val="00615A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AB279C"/>
    <w:rPr>
      <w:rFonts w:ascii="Courier New" w:eastAsia="Times New Roman" w:hAnsi="Courier New" w:cs="Courier New"/>
      <w:sz w:val="20"/>
      <w:szCs w:val="20"/>
    </w:rPr>
  </w:style>
  <w:style w:type="paragraph" w:styleId="NormalWeb">
    <w:name w:val="Normal (Web)"/>
    <w:basedOn w:val="Normal"/>
    <w:uiPriority w:val="99"/>
    <w:unhideWhenUsed/>
    <w:rsid w:val="004D608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DefaultParagraphFont"/>
    <w:rsid w:val="004D6081"/>
  </w:style>
  <w:style w:type="character" w:styleId="HTMLCode">
    <w:name w:val="HTML Code"/>
    <w:basedOn w:val="DefaultParagraphFont"/>
    <w:uiPriority w:val="99"/>
    <w:semiHidden/>
    <w:unhideWhenUsed/>
    <w:rsid w:val="00685743"/>
    <w:rPr>
      <w:rFonts w:ascii="Courier New" w:eastAsia="Times New Roman" w:hAnsi="Courier New" w:cs="Courier New"/>
      <w:sz w:val="20"/>
      <w:szCs w:val="20"/>
    </w:rPr>
  </w:style>
  <w:style w:type="character" w:customStyle="1" w:styleId="string">
    <w:name w:val="string"/>
    <w:basedOn w:val="DefaultParagraphFont"/>
    <w:rsid w:val="00685743"/>
  </w:style>
  <w:style w:type="character" w:customStyle="1" w:styleId="a4">
    <w:name w:val="Зачеркивание"/>
    <w:rsid w:val="003B21AF"/>
    <w:rPr>
      <w:strike/>
      <w:dstrike w:val="0"/>
      <w:lang w:val="ru-RU"/>
    </w:rPr>
  </w:style>
  <w:style w:type="character" w:customStyle="1" w:styleId="mw-headline">
    <w:name w:val="mw-headline"/>
    <w:basedOn w:val="DefaultParagraphFont"/>
    <w:rsid w:val="00EB6EA5"/>
  </w:style>
  <w:style w:type="character" w:customStyle="1" w:styleId="Heading5Char">
    <w:name w:val="Heading 5 Char"/>
    <w:basedOn w:val="DefaultParagraphFont"/>
    <w:link w:val="Heading5"/>
    <w:uiPriority w:val="9"/>
    <w:rsid w:val="00EB6EA5"/>
    <w:rPr>
      <w:rFonts w:asciiTheme="majorHAnsi" w:eastAsiaTheme="majorEastAsia" w:hAnsiTheme="majorHAnsi" w:cstheme="majorBidi"/>
      <w:color w:val="2E74B5" w:themeColor="accent1" w:themeShade="BF"/>
    </w:rPr>
  </w:style>
  <w:style w:type="paragraph" w:styleId="TOC5">
    <w:name w:val="toc 5"/>
    <w:basedOn w:val="Normal"/>
    <w:next w:val="Normal"/>
    <w:autoRedefine/>
    <w:uiPriority w:val="39"/>
    <w:unhideWhenUsed/>
    <w:rsid w:val="006C3A81"/>
    <w:pPr>
      <w:spacing w:after="100"/>
      <w:ind w:left="880"/>
    </w:pPr>
    <w:rPr>
      <w:rFonts w:eastAsiaTheme="minorEastAsia"/>
    </w:rPr>
  </w:style>
  <w:style w:type="paragraph" w:styleId="TOC6">
    <w:name w:val="toc 6"/>
    <w:basedOn w:val="Normal"/>
    <w:next w:val="Normal"/>
    <w:autoRedefine/>
    <w:uiPriority w:val="39"/>
    <w:unhideWhenUsed/>
    <w:rsid w:val="006C3A81"/>
    <w:pPr>
      <w:spacing w:after="100"/>
      <w:ind w:left="1100"/>
    </w:pPr>
    <w:rPr>
      <w:rFonts w:eastAsiaTheme="minorEastAsia"/>
    </w:rPr>
  </w:style>
  <w:style w:type="paragraph" w:styleId="TOC7">
    <w:name w:val="toc 7"/>
    <w:basedOn w:val="Normal"/>
    <w:next w:val="Normal"/>
    <w:autoRedefine/>
    <w:uiPriority w:val="39"/>
    <w:unhideWhenUsed/>
    <w:rsid w:val="006C3A81"/>
    <w:pPr>
      <w:spacing w:after="100"/>
      <w:ind w:left="1320"/>
    </w:pPr>
    <w:rPr>
      <w:rFonts w:eastAsiaTheme="minorEastAsia"/>
    </w:rPr>
  </w:style>
  <w:style w:type="paragraph" w:styleId="TOC8">
    <w:name w:val="toc 8"/>
    <w:basedOn w:val="Normal"/>
    <w:next w:val="Normal"/>
    <w:autoRedefine/>
    <w:uiPriority w:val="39"/>
    <w:unhideWhenUsed/>
    <w:rsid w:val="006C3A81"/>
    <w:pPr>
      <w:spacing w:after="100"/>
      <w:ind w:left="1540"/>
    </w:pPr>
    <w:rPr>
      <w:rFonts w:eastAsiaTheme="minorEastAsia"/>
    </w:rPr>
  </w:style>
  <w:style w:type="paragraph" w:styleId="TOC9">
    <w:name w:val="toc 9"/>
    <w:basedOn w:val="Normal"/>
    <w:next w:val="Normal"/>
    <w:autoRedefine/>
    <w:uiPriority w:val="39"/>
    <w:unhideWhenUsed/>
    <w:rsid w:val="006C3A81"/>
    <w:pPr>
      <w:spacing w:after="100"/>
      <w:ind w:left="1760"/>
    </w:pPr>
    <w:rPr>
      <w:rFonts w:eastAsiaTheme="minorEastAsia"/>
    </w:rPr>
  </w:style>
  <w:style w:type="paragraph" w:styleId="Quote">
    <w:name w:val="Quote"/>
    <w:basedOn w:val="Normal"/>
    <w:next w:val="Normal"/>
    <w:link w:val="QuoteChar"/>
    <w:uiPriority w:val="29"/>
    <w:qFormat/>
    <w:rsid w:val="00C1392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13922"/>
    <w:rPr>
      <w:i/>
      <w:iCs/>
      <w:color w:val="404040" w:themeColor="text1" w:themeTint="BF"/>
    </w:rPr>
  </w:style>
  <w:style w:type="character" w:customStyle="1" w:styleId="a5">
    <w:name w:val="Нет"/>
    <w:rsid w:val="00956BB4"/>
    <w:rPr>
      <w:lang w:val="ru-RU"/>
    </w:rPr>
  </w:style>
  <w:style w:type="character" w:customStyle="1" w:styleId="InternetLink">
    <w:name w:val="Internet Link"/>
    <w:basedOn w:val="DefaultParagraphFont"/>
    <w:uiPriority w:val="99"/>
    <w:unhideWhenUsed/>
    <w:rsid w:val="00785C9A"/>
    <w:rPr>
      <w:color w:val="0563C1"/>
      <w:u w:val="single"/>
    </w:rPr>
  </w:style>
  <w:style w:type="character" w:customStyle="1" w:styleId="StrongEmphasis">
    <w:name w:val="Strong Emphasis"/>
    <w:rsid w:val="00785C9A"/>
    <w:rPr>
      <w:b/>
      <w:bCs/>
    </w:rPr>
  </w:style>
  <w:style w:type="paragraph" w:customStyle="1" w:styleId="TextBody">
    <w:name w:val="Text Body"/>
    <w:basedOn w:val="Normal"/>
    <w:rsid w:val="00785C9A"/>
    <w:pPr>
      <w:suppressAutoHyphens/>
      <w:spacing w:after="140" w:line="288" w:lineRule="auto"/>
    </w:pPr>
    <w:rPr>
      <w:rFonts w:ascii="Calibri" w:eastAsia="Droid Sans Fallback" w:hAnsi="Calibri" w:cs="Calibri"/>
      <w:color w:val="00000A"/>
      <w:lang w:val="ru-RU"/>
    </w:rPr>
  </w:style>
  <w:style w:type="paragraph" w:customStyle="1" w:styleId="Heading51">
    <w:name w:val="Heading 51"/>
    <w:basedOn w:val="Normal"/>
    <w:next w:val="Normal"/>
    <w:uiPriority w:val="9"/>
    <w:unhideWhenUsed/>
    <w:qFormat/>
    <w:rsid w:val="003515D1"/>
    <w:pPr>
      <w:keepNext/>
      <w:keepLines/>
      <w:spacing w:before="200" w:after="0" w:line="276" w:lineRule="auto"/>
      <w:outlineLvl w:val="4"/>
    </w:pPr>
    <w:rPr>
      <w:rFonts w:ascii="Cambria" w:eastAsia="Times New Roman" w:hAnsi="Cambria" w:cs="Times New Roman"/>
      <w:color w:val="243F60"/>
      <w:lang w:val="ru-RU"/>
    </w:rPr>
  </w:style>
  <w:style w:type="numbering" w:customStyle="1" w:styleId="NoList1">
    <w:name w:val="No List1"/>
    <w:next w:val="NoList"/>
    <w:uiPriority w:val="99"/>
    <w:semiHidden/>
    <w:unhideWhenUsed/>
    <w:rsid w:val="003515D1"/>
  </w:style>
  <w:style w:type="paragraph" w:customStyle="1" w:styleId="ListParagraph1">
    <w:name w:val="List Paragraph1"/>
    <w:basedOn w:val="Normal"/>
    <w:next w:val="ListParagraph"/>
    <w:uiPriority w:val="34"/>
    <w:qFormat/>
    <w:rsid w:val="003515D1"/>
    <w:pPr>
      <w:spacing w:after="200" w:line="276" w:lineRule="auto"/>
      <w:ind w:left="720"/>
      <w:contextualSpacing/>
    </w:pPr>
    <w:rPr>
      <w:lang w:val="ru-RU"/>
    </w:rPr>
  </w:style>
  <w:style w:type="paragraph" w:customStyle="1" w:styleId="BalloonText1">
    <w:name w:val="Balloon Text1"/>
    <w:basedOn w:val="Normal"/>
    <w:next w:val="BalloonText"/>
    <w:uiPriority w:val="99"/>
    <w:semiHidden/>
    <w:unhideWhenUsed/>
    <w:rsid w:val="003515D1"/>
    <w:pPr>
      <w:spacing w:after="0" w:line="240" w:lineRule="auto"/>
    </w:pPr>
    <w:rPr>
      <w:rFonts w:ascii="Tahoma" w:hAnsi="Tahoma" w:cs="Tahoma"/>
      <w:sz w:val="16"/>
      <w:szCs w:val="16"/>
    </w:rPr>
  </w:style>
  <w:style w:type="character" w:customStyle="1" w:styleId="mw-editsection">
    <w:name w:val="mw-editsection"/>
    <w:basedOn w:val="DefaultParagraphFont"/>
    <w:rsid w:val="003515D1"/>
  </w:style>
  <w:style w:type="character" w:customStyle="1" w:styleId="mw-editsection-bracket">
    <w:name w:val="mw-editsection-bracket"/>
    <w:basedOn w:val="DefaultParagraphFont"/>
    <w:rsid w:val="003515D1"/>
  </w:style>
  <w:style w:type="character" w:customStyle="1" w:styleId="mw-editsection-divider">
    <w:name w:val="mw-editsection-divider"/>
    <w:basedOn w:val="DefaultParagraphFont"/>
    <w:rsid w:val="003515D1"/>
  </w:style>
  <w:style w:type="character" w:customStyle="1" w:styleId="ref-info">
    <w:name w:val="ref-info"/>
    <w:basedOn w:val="DefaultParagraphFont"/>
    <w:rsid w:val="003515D1"/>
  </w:style>
  <w:style w:type="character" w:styleId="FollowedHyperlink">
    <w:name w:val="FollowedHyperlink"/>
    <w:basedOn w:val="DefaultParagraphFont"/>
    <w:uiPriority w:val="99"/>
    <w:semiHidden/>
    <w:unhideWhenUsed/>
    <w:rsid w:val="003515D1"/>
    <w:rPr>
      <w:color w:val="800080"/>
      <w:u w:val="single"/>
    </w:rPr>
  </w:style>
  <w:style w:type="character" w:customStyle="1" w:styleId="wikibooks-ref">
    <w:name w:val="wikibooks-ref"/>
    <w:basedOn w:val="DefaultParagraphFont"/>
    <w:rsid w:val="003515D1"/>
  </w:style>
  <w:style w:type="character" w:customStyle="1" w:styleId="wikicommons-ref">
    <w:name w:val="wikicommons-ref"/>
    <w:basedOn w:val="DefaultParagraphFont"/>
    <w:rsid w:val="003515D1"/>
  </w:style>
  <w:style w:type="character" w:customStyle="1" w:styleId="wikinews-ref">
    <w:name w:val="wikinews-ref"/>
    <w:basedOn w:val="DefaultParagraphFont"/>
    <w:rsid w:val="003515D1"/>
  </w:style>
  <w:style w:type="paragraph" w:styleId="HTMLPreformatted">
    <w:name w:val="HTML Preformatted"/>
    <w:basedOn w:val="Normal"/>
    <w:link w:val="HTMLPreformattedChar"/>
    <w:uiPriority w:val="99"/>
    <w:semiHidden/>
    <w:unhideWhenUsed/>
    <w:rsid w:val="0035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3515D1"/>
    <w:rPr>
      <w:rFonts w:ascii="Courier New" w:eastAsia="Times New Roman" w:hAnsi="Courier New" w:cs="Courier New"/>
      <w:sz w:val="20"/>
      <w:szCs w:val="20"/>
      <w:lang w:val="ru-RU" w:eastAsia="ru-RU"/>
    </w:rPr>
  </w:style>
  <w:style w:type="character" w:customStyle="1" w:styleId="hljs-comment">
    <w:name w:val="hljs-comment"/>
    <w:basedOn w:val="DefaultParagraphFont"/>
    <w:rsid w:val="003515D1"/>
  </w:style>
  <w:style w:type="character" w:customStyle="1" w:styleId="hljs-class">
    <w:name w:val="hljs-class"/>
    <w:basedOn w:val="DefaultParagraphFont"/>
    <w:rsid w:val="003515D1"/>
  </w:style>
  <w:style w:type="character" w:customStyle="1" w:styleId="hljs-keyword">
    <w:name w:val="hljs-keyword"/>
    <w:basedOn w:val="DefaultParagraphFont"/>
    <w:rsid w:val="003515D1"/>
  </w:style>
  <w:style w:type="character" w:customStyle="1" w:styleId="hljs-title">
    <w:name w:val="hljs-title"/>
    <w:basedOn w:val="DefaultParagraphFont"/>
    <w:rsid w:val="003515D1"/>
  </w:style>
  <w:style w:type="character" w:customStyle="1" w:styleId="hljs-string">
    <w:name w:val="hljs-string"/>
    <w:basedOn w:val="DefaultParagraphFont"/>
    <w:rsid w:val="003515D1"/>
  </w:style>
  <w:style w:type="character" w:customStyle="1" w:styleId="hljs-function">
    <w:name w:val="hljs-function"/>
    <w:basedOn w:val="DefaultParagraphFont"/>
    <w:rsid w:val="003515D1"/>
  </w:style>
  <w:style w:type="character" w:customStyle="1" w:styleId="hljs-params">
    <w:name w:val="hljs-params"/>
    <w:basedOn w:val="DefaultParagraphFont"/>
    <w:rsid w:val="003515D1"/>
  </w:style>
  <w:style w:type="character" w:customStyle="1" w:styleId="Heading5Char1">
    <w:name w:val="Heading 5 Char1"/>
    <w:basedOn w:val="DefaultParagraphFont"/>
    <w:uiPriority w:val="9"/>
    <w:semiHidden/>
    <w:rsid w:val="003515D1"/>
    <w:rPr>
      <w:rFonts w:asciiTheme="majorHAnsi" w:eastAsiaTheme="majorEastAsia" w:hAnsiTheme="majorHAnsi" w:cstheme="majorBidi"/>
      <w:color w:val="2E74B5" w:themeColor="accent1" w:themeShade="BF"/>
    </w:rPr>
  </w:style>
  <w:style w:type="character" w:customStyle="1" w:styleId="BalloonTextChar1">
    <w:name w:val="Balloon Text Char1"/>
    <w:basedOn w:val="DefaultParagraphFont"/>
    <w:uiPriority w:val="99"/>
    <w:semiHidden/>
    <w:rsid w:val="003515D1"/>
    <w:rPr>
      <w:rFonts w:ascii="Segoe UI" w:hAnsi="Segoe UI" w:cs="Segoe UI"/>
      <w:sz w:val="18"/>
      <w:szCs w:val="18"/>
    </w:rPr>
  </w:style>
  <w:style w:type="paragraph" w:styleId="Title">
    <w:name w:val="Title"/>
    <w:basedOn w:val="Normal"/>
    <w:next w:val="Normal"/>
    <w:link w:val="TitleChar"/>
    <w:uiPriority w:val="10"/>
    <w:qFormat/>
    <w:rsid w:val="003515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5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15D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5D1"/>
    <w:rPr>
      <w:rFonts w:eastAsiaTheme="minorEastAsia"/>
      <w:color w:val="5A5A5A" w:themeColor="text1" w:themeTint="A5"/>
      <w:spacing w:val="15"/>
    </w:rPr>
  </w:style>
  <w:style w:type="character" w:styleId="Strong">
    <w:name w:val="Strong"/>
    <w:basedOn w:val="DefaultParagraphFont"/>
    <w:uiPriority w:val="22"/>
    <w:qFormat/>
    <w:rsid w:val="003515D1"/>
    <w:rPr>
      <w:b/>
      <w:bCs/>
    </w:rPr>
  </w:style>
  <w:style w:type="character" w:styleId="SubtleEmphasis">
    <w:name w:val="Subtle Emphasis"/>
    <w:basedOn w:val="DefaultParagraphFont"/>
    <w:uiPriority w:val="19"/>
    <w:qFormat/>
    <w:rsid w:val="003515D1"/>
    <w:rPr>
      <w:i/>
      <w:iCs/>
      <w:color w:val="404040" w:themeColor="text1" w:themeTint="BF"/>
    </w:rPr>
  </w:style>
  <w:style w:type="character" w:customStyle="1" w:styleId="highele">
    <w:name w:val="highele"/>
    <w:basedOn w:val="DefaultParagraphFont"/>
    <w:rsid w:val="009964DD"/>
  </w:style>
  <w:style w:type="character" w:customStyle="1" w:styleId="highval">
    <w:name w:val="highval"/>
    <w:basedOn w:val="DefaultParagraphFont"/>
    <w:rsid w:val="009964DD"/>
  </w:style>
  <w:style w:type="character" w:customStyle="1" w:styleId="highcom">
    <w:name w:val="highcom"/>
    <w:basedOn w:val="DefaultParagraphFont"/>
    <w:rsid w:val="009964DD"/>
  </w:style>
  <w:style w:type="character" w:customStyle="1" w:styleId="sub">
    <w:name w:val="sub"/>
    <w:basedOn w:val="DefaultParagraphFont"/>
    <w:rsid w:val="00CC1CCC"/>
  </w:style>
  <w:style w:type="paragraph" w:customStyle="1" w:styleId="wp-caption-text">
    <w:name w:val="wp-caption-text"/>
    <w:basedOn w:val="Normal"/>
    <w:rsid w:val="00CC1CCC"/>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
    <w:name w:val="Интернет-ссылка"/>
    <w:rsid w:val="0097651C"/>
    <w:rPr>
      <w:color w:val="000080"/>
      <w:u w:val="single"/>
    </w:rPr>
  </w:style>
  <w:style w:type="character" w:customStyle="1" w:styleId="SourceText">
    <w:name w:val="Source Text"/>
    <w:rsid w:val="000A424E"/>
    <w:rPr>
      <w:rFonts w:ascii="DejaVu Sans Mono" w:eastAsia="Droid Sans Fallback" w:hAnsi="DejaVu Sans Mono" w:cs="Free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037503">
      <w:bodyDiv w:val="1"/>
      <w:marLeft w:val="0"/>
      <w:marRight w:val="0"/>
      <w:marTop w:val="0"/>
      <w:marBottom w:val="0"/>
      <w:divBdr>
        <w:top w:val="none" w:sz="0" w:space="0" w:color="auto"/>
        <w:left w:val="none" w:sz="0" w:space="0" w:color="auto"/>
        <w:bottom w:val="none" w:sz="0" w:space="0" w:color="auto"/>
        <w:right w:val="none" w:sz="0" w:space="0" w:color="auto"/>
      </w:divBdr>
    </w:div>
    <w:div w:id="1942837959">
      <w:bodyDiv w:val="1"/>
      <w:marLeft w:val="0"/>
      <w:marRight w:val="0"/>
      <w:marTop w:val="0"/>
      <w:marBottom w:val="0"/>
      <w:divBdr>
        <w:top w:val="none" w:sz="0" w:space="0" w:color="auto"/>
        <w:left w:val="none" w:sz="0" w:space="0" w:color="auto"/>
        <w:bottom w:val="none" w:sz="0" w:space="0" w:color="auto"/>
        <w:right w:val="none" w:sz="0" w:space="0" w:color="auto"/>
      </w:divBdr>
      <w:divsChild>
        <w:div w:id="1571768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brandreport.ru/brand250.html" TargetMode="External"/><Relationship Id="rId299" Type="http://schemas.openxmlformats.org/officeDocument/2006/relationships/hyperlink" Target="https://ru.wikipedia.org/w/index.php?title=Yahoo!_Widgets&amp;action=edit&amp;redlink=1" TargetMode="External"/><Relationship Id="rId21" Type="http://schemas.microsoft.com/office/2007/relationships/hdphoto" Target="media/hdphoto1.wdp"/><Relationship Id="rId63" Type="http://schemas.openxmlformats.org/officeDocument/2006/relationships/hyperlink" Target="http://www.brandreport.ru/brand29.html" TargetMode="External"/><Relationship Id="rId159" Type="http://schemas.openxmlformats.org/officeDocument/2006/relationships/hyperlink" Target="http://www.epam.by/aboutus/news-and-events/press-releases/2010/aboutus-pr-06232010.html" TargetMode="External"/><Relationship Id="rId324" Type="http://schemas.openxmlformats.org/officeDocument/2006/relationships/hyperlink" Target="https://ru.wikipedia.org/wiki/%D0%90%D0%BA%D1%82%D0%B8%D0%B2%D0%BD%D0%BE%D0%B5_%D0%BE%D0%B1%D1%83%D1%87%D0%B5%D0%BD%D0%B8%D0%B5" TargetMode="External"/><Relationship Id="rId366" Type="http://schemas.openxmlformats.org/officeDocument/2006/relationships/hyperlink" Target="https://ru.wikipedia.org/wiki/SQL/PSM" TargetMode="External"/><Relationship Id="rId170" Type="http://schemas.openxmlformats.org/officeDocument/2006/relationships/hyperlink" Target="http://www.epam.by/aboutus/news-and-events/press-releases/2009/aboutus-pr-05252009.html" TargetMode="External"/><Relationship Id="rId226" Type="http://schemas.openxmlformats.org/officeDocument/2006/relationships/hyperlink" Target="https://ru.wikipedia.org/wiki/HTML" TargetMode="External"/><Relationship Id="rId433" Type="http://schemas.openxmlformats.org/officeDocument/2006/relationships/hyperlink" Target="https://github.com/cplusplus/draft" TargetMode="External"/><Relationship Id="rId268" Type="http://schemas.openxmlformats.org/officeDocument/2006/relationships/hyperlink" Target="http://www.backbonejs.org/" TargetMode="External"/><Relationship Id="rId475" Type="http://schemas.openxmlformats.org/officeDocument/2006/relationships/image" Target="https://upload.wikimedia.org/wikipedia/commons/thumb/a/ac/Logistic-curve.png/256px-Logistic-curve.png" TargetMode="External"/><Relationship Id="rId32" Type="http://schemas.openxmlformats.org/officeDocument/2006/relationships/image" Target="media/image19.gif"/><Relationship Id="rId74" Type="http://schemas.openxmlformats.org/officeDocument/2006/relationships/hyperlink" Target="http://www.brandreport.ru/brand63.html" TargetMode="External"/><Relationship Id="rId128" Type="http://schemas.openxmlformats.org/officeDocument/2006/relationships/image" Target="media/image60.png"/><Relationship Id="rId335" Type="http://schemas.openxmlformats.org/officeDocument/2006/relationships/hyperlink" Target="https://ru.wikipedia.org/wiki/ECMAScript_for_XML" TargetMode="External"/><Relationship Id="rId377" Type="http://schemas.openxmlformats.org/officeDocument/2006/relationships/hyperlink" Target="https://ru.wikipedia.org/wiki/%D0%93%D0%B8%D0%B1%D0%BA%D0%B0%D1%8F_%D0%BC%D0%B5%D1%82%D0%BE%D0%B4%D0%BE%D0%BB%D0%BE%D0%B3%D0%B8%D1%8F_%D1%80%D0%B0%D0%B7%D1%80%D0%B0%D0%B1%D0%BE%D1%82%D0%BA%D0%B8" TargetMode="External"/><Relationship Id="rId5" Type="http://schemas.openxmlformats.org/officeDocument/2006/relationships/settings" Target="settings.xml"/><Relationship Id="rId181" Type="http://schemas.openxmlformats.org/officeDocument/2006/relationships/hyperlink" Target="http://www.epam.by/aboutus/news-and-events/press-releases/2006/aboutus-pr-05302006.html" TargetMode="External"/><Relationship Id="rId237" Type="http://schemas.openxmlformats.org/officeDocument/2006/relationships/hyperlink" Target="https://ru.wikipedia.org/wiki/Microsoft" TargetMode="External"/><Relationship Id="rId402" Type="http://schemas.openxmlformats.org/officeDocument/2006/relationships/hyperlink" Target="http://jobs.tut.by/employer/1211290" TargetMode="External"/><Relationship Id="rId279" Type="http://schemas.openxmlformats.org/officeDocument/2006/relationships/hyperlink" Target="https://ru.wikipedia.org/wiki/Opera" TargetMode="External"/><Relationship Id="rId444" Type="http://schemas.openxmlformats.org/officeDocument/2006/relationships/hyperlink" Target="https://ru.wikipedia.org/wiki/ECMAScript" TargetMode="External"/><Relationship Id="rId486" Type="http://schemas.openxmlformats.org/officeDocument/2006/relationships/image" Target="media/image117.png"/><Relationship Id="rId43" Type="http://schemas.openxmlformats.org/officeDocument/2006/relationships/hyperlink" Target="http://www.brandreport.ru/brand384.html" TargetMode="External"/><Relationship Id="rId139" Type="http://schemas.openxmlformats.org/officeDocument/2006/relationships/hyperlink" Target="http://www.epam.by/aboutus/news-and-events/press-releases/2013/EPAM-joins-Windows-Azure-Circle-Partner-Program.html" TargetMode="External"/><Relationship Id="rId290" Type="http://schemas.openxmlformats.org/officeDocument/2006/relationships/hyperlink" Target="https://ru.wikipedia.org/wiki/Google_(%D0%BA%D0%BE%D0%BC%D0%BF%D0%B0%D0%BD%D0%B8%D1%8F)" TargetMode="External"/><Relationship Id="rId304" Type="http://schemas.openxmlformats.org/officeDocument/2006/relationships/hyperlink" Target="https://ru.wikipedia.org/wiki/Google_Chrome_OS" TargetMode="External"/><Relationship Id="rId346" Type="http://schemas.openxmlformats.org/officeDocument/2006/relationships/hyperlink" Target="http://busterjs.org/" TargetMode="External"/><Relationship Id="rId388" Type="http://schemas.openxmlformats.org/officeDocument/2006/relationships/image" Target="media/image87.png"/><Relationship Id="rId85" Type="http://schemas.openxmlformats.org/officeDocument/2006/relationships/image" Target="media/image43.png"/><Relationship Id="rId150" Type="http://schemas.openxmlformats.org/officeDocument/2006/relationships/hyperlink" Target="http://www.epam.by/aboutus/news-and-events/press-releases/2012/aboutus-pr-05232012.html" TargetMode="External"/><Relationship Id="rId192" Type="http://schemas.openxmlformats.org/officeDocument/2006/relationships/hyperlink" Target="http://www.epam.by/aboutus/news-and-events/press-releases/2004/aboutus-pr-09222004.html" TargetMode="External"/><Relationship Id="rId206" Type="http://schemas.openxmlformats.org/officeDocument/2006/relationships/hyperlink" Target="https://ru.wikipedia.org/wiki/Google" TargetMode="External"/><Relationship Id="rId413" Type="http://schemas.openxmlformats.org/officeDocument/2006/relationships/hyperlink" Target="https://ru.wikipedia.org/wiki/%D0%98%D0%BD%D0%BA%D0%B0%D0%BF%D1%81%D1%83%D0%BB%D1%8F%D1%86%D0%B8%D1%8F_(%D0%BF%D1%80%D0%BE%D0%B3%D1%80%D0%B0%D0%BC%D0%BC%D0%B8%D1%80%D0%BE%D0%B2%D0%B0%D0%BD%D0%B8%D0%B5)" TargetMode="External"/><Relationship Id="rId248" Type="http://schemas.openxmlformats.org/officeDocument/2006/relationships/hyperlink" Target="https://ru.wikipedia.org/wiki/MSN" TargetMode="External"/><Relationship Id="rId455" Type="http://schemas.openxmlformats.org/officeDocument/2006/relationships/oleObject" Target="embeddings/oleObject1.bin"/><Relationship Id="rId12" Type="http://schemas.openxmlformats.org/officeDocument/2006/relationships/hyperlink" Target="http://tim4dev.com/2014/11/iphone-apple-budet-otklyuchat-prilozheniya/" TargetMode="External"/><Relationship Id="rId108" Type="http://schemas.openxmlformats.org/officeDocument/2006/relationships/hyperlink" Target="http://www.brandreport.ru/brand168.html" TargetMode="External"/><Relationship Id="rId315" Type="http://schemas.openxmlformats.org/officeDocument/2006/relationships/hyperlink" Target="https://ru.wikipedia.org/wiki/%D0%9C%D0%B0%D0%BA%D1%80%D0%BE%D1%81" TargetMode="External"/><Relationship Id="rId357" Type="http://schemas.openxmlformats.org/officeDocument/2006/relationships/hyperlink" Target="http://es5.github.com/" TargetMode="External"/><Relationship Id="rId54" Type="http://schemas.openxmlformats.org/officeDocument/2006/relationships/hyperlink" Target="http://www.brandreport.ru/brand395.html" TargetMode="External"/><Relationship Id="rId96" Type="http://schemas.openxmlformats.org/officeDocument/2006/relationships/hyperlink" Target="http://www.brandreport.ru/brand159.html" TargetMode="External"/><Relationship Id="rId161" Type="http://schemas.openxmlformats.org/officeDocument/2006/relationships/hyperlink" Target="http://www.epam.by/aboutus/news-and-events/press-releases/2010/aboutus-pr-11112010.html" TargetMode="External"/><Relationship Id="rId217" Type="http://schemas.openxmlformats.org/officeDocument/2006/relationships/hyperlink" Target="https://ru.wikipedia.org/wiki/1995_%D0%B3%D0%BE%D0%B4" TargetMode="External"/><Relationship Id="rId399" Type="http://schemas.openxmlformats.org/officeDocument/2006/relationships/hyperlink" Target="http://jobs.tut.by/employer/843780" TargetMode="External"/><Relationship Id="rId259" Type="http://schemas.openxmlformats.org/officeDocument/2006/relationships/hyperlink" Target="https://ru.wikipedia.org/wiki/Extjs" TargetMode="External"/><Relationship Id="rId424" Type="http://schemas.openxmlformats.org/officeDocument/2006/relationships/hyperlink" Target="https://ru.wikipedia.org/wiki/Smalltalk" TargetMode="External"/><Relationship Id="rId466" Type="http://schemas.openxmlformats.org/officeDocument/2006/relationships/image" Target="media/image104.wmf"/><Relationship Id="rId23" Type="http://schemas.microsoft.com/office/2007/relationships/hdphoto" Target="media/hdphoto2.wdp"/><Relationship Id="rId119" Type="http://schemas.openxmlformats.org/officeDocument/2006/relationships/image" Target="media/image52.png"/><Relationship Id="rId270" Type="http://schemas.openxmlformats.org/officeDocument/2006/relationships/image" Target="media/image68.png"/><Relationship Id="rId326" Type="http://schemas.openxmlformats.org/officeDocument/2006/relationships/hyperlink" Target="https://ru.wikipedia.org/w/index.php?title=%D0%97%D0%B0%D0%BA%D0%B0%D1%81,_%D0%9D%D0%B8%D0%BA%D0%BE%D0%BB%D0%B0%D1%81&amp;action=edit&amp;redlink=1" TargetMode="External"/><Relationship Id="rId65" Type="http://schemas.openxmlformats.org/officeDocument/2006/relationships/hyperlink" Target="http://texhepl.ru/publ/telefony/apple_iphone_5_tekhnicheskie_kharakteristiki/5-1-0-7" TargetMode="External"/><Relationship Id="rId130" Type="http://schemas.openxmlformats.org/officeDocument/2006/relationships/hyperlink" Target="http://www.forbes.com/pictures/elld45eedkj/epam-systems-inc/" TargetMode="External"/><Relationship Id="rId368" Type="http://schemas.openxmlformats.org/officeDocument/2006/relationships/image" Target="media/image77.png"/><Relationship Id="rId172" Type="http://schemas.openxmlformats.org/officeDocument/2006/relationships/hyperlink" Target="http://www.epam.by/aboutus/news-and-events/press-releases/2008/aboutus-pr-04172008.html" TargetMode="External"/><Relationship Id="rId228" Type="http://schemas.openxmlformats.org/officeDocument/2006/relationships/hyperlink" Target="https://ru.wikipedia.org/wiki/%D0%90%D0%BD%D0%B4%D1%80%D0%B5%D1%81%D1%81%D0%B5%D0%BD,_%D0%9C%D0%B0%D1%80%D0%BA" TargetMode="External"/><Relationship Id="rId435" Type="http://schemas.openxmlformats.org/officeDocument/2006/relationships/hyperlink" Target="https://ru.wikipedia.org/wiki/1961_%D0%B3%D0%BE%D0%B4" TargetMode="External"/><Relationship Id="rId477" Type="http://schemas.openxmlformats.org/officeDocument/2006/relationships/image" Target="media/image110.png"/><Relationship Id="rId281" Type="http://schemas.openxmlformats.org/officeDocument/2006/relationships/hyperlink" Target="https://ru.wikipedia.org/wiki/Java" TargetMode="External"/><Relationship Id="rId337" Type="http://schemas.openxmlformats.org/officeDocument/2006/relationships/hyperlink" Target="https://ru.wikipedia.org/wiki/Microsoft_JScript_.NET" TargetMode="External"/><Relationship Id="rId34" Type="http://schemas.openxmlformats.org/officeDocument/2006/relationships/image" Target="media/image21.png"/><Relationship Id="rId76" Type="http://schemas.openxmlformats.org/officeDocument/2006/relationships/image" Target="media/image40.png"/><Relationship Id="rId141" Type="http://schemas.openxmlformats.org/officeDocument/2006/relationships/hyperlink" Target="http://www.epam.by/aboutus/news-and-events/press-releases/2013/aboutus-pr-01162013.html" TargetMode="External"/><Relationship Id="rId379" Type="http://schemas.openxmlformats.org/officeDocument/2006/relationships/hyperlink" Target="https://ru.wikipedia.org/wiki/CASE" TargetMode="External"/><Relationship Id="rId7" Type="http://schemas.openxmlformats.org/officeDocument/2006/relationships/footnotes" Target="footnotes.xml"/><Relationship Id="rId162" Type="http://schemas.openxmlformats.org/officeDocument/2006/relationships/hyperlink" Target="http://www.epam.by/aboutus/news-and-events/press-releases/2010/aboutus-pr-08202010.html" TargetMode="External"/><Relationship Id="rId183" Type="http://schemas.openxmlformats.org/officeDocument/2006/relationships/hyperlink" Target="http://www.epam.by/aboutus/news-and-events/press-releases/2006/aboutus-pr-08292006.html" TargetMode="External"/><Relationship Id="rId218" Type="http://schemas.openxmlformats.org/officeDocument/2006/relationships/hyperlink" Target="https://ru.wikipedia.org/wiki/%D0%94%D0%B5%D0%BC%D0%BE%D0%B2%D0%B5%D1%80%D1%81%D0%B8%D1%8F" TargetMode="External"/><Relationship Id="rId239" Type="http://schemas.openxmlformats.org/officeDocument/2006/relationships/hyperlink" Target="https://ru.wikipedia.org/wiki/Internet_Explorer" TargetMode="External"/><Relationship Id="rId390" Type="http://schemas.openxmlformats.org/officeDocument/2006/relationships/hyperlink" Target="http://blogerator.ru/page/oop_why-objects-have-failed" TargetMode="External"/><Relationship Id="rId404" Type="http://schemas.openxmlformats.org/officeDocument/2006/relationships/hyperlink" Target="http://jobs.tut.by/employer/859156" TargetMode="External"/><Relationship Id="rId425" Type="http://schemas.openxmlformats.org/officeDocument/2006/relationships/hyperlink" Target="https://ru.wikipedia.org/wiki/1988_&#1075;&#1086;&#1076;" TargetMode="External"/><Relationship Id="rId446" Type="http://schemas.openxmlformats.org/officeDocument/2006/relationships/hyperlink" Target="https://ru.wikipedia.org/wiki/C_Sharp" TargetMode="External"/><Relationship Id="rId467" Type="http://schemas.openxmlformats.org/officeDocument/2006/relationships/oleObject" Target="embeddings/oleObject7.bin"/><Relationship Id="rId250" Type="http://schemas.openxmlformats.org/officeDocument/2006/relationships/hyperlink" Target="https://ru.wikipedia.org/wiki/%D0%92%D0%B8%D0%BA%D0%B8%D0%BF%D0%B5%D0%B4%D0%B8%D1%8F" TargetMode="External"/><Relationship Id="rId271" Type="http://schemas.openxmlformats.org/officeDocument/2006/relationships/image" Target="media/image69.png"/><Relationship Id="rId292" Type="http://schemas.openxmlformats.org/officeDocument/2006/relationships/hyperlink" Target="https://ru.wikipedia.org/wiki/Palm_(%D0%9A%D0%9F%D0%9A)" TargetMode="External"/><Relationship Id="rId306" Type="http://schemas.openxmlformats.org/officeDocument/2006/relationships/hyperlink" Target="https://ru.wikipedia.org/wiki/XUL" TargetMode="External"/><Relationship Id="rId488" Type="http://schemas.openxmlformats.org/officeDocument/2006/relationships/hyperlink" Target="https://ru.wikipedia.org/wiki/MAC-%D0%B0%D0%B4%D1%80%D0%B5%D1%81" TargetMode="External"/><Relationship Id="rId24" Type="http://schemas.openxmlformats.org/officeDocument/2006/relationships/image" Target="media/image11.gif"/><Relationship Id="rId45" Type="http://schemas.openxmlformats.org/officeDocument/2006/relationships/image" Target="media/image29.jpeg"/><Relationship Id="rId66" Type="http://schemas.openxmlformats.org/officeDocument/2006/relationships/image" Target="media/image32.png"/><Relationship Id="rId87" Type="http://schemas.openxmlformats.org/officeDocument/2006/relationships/hyperlink" Target="http://www.brandreport.ru/brand55.html" TargetMode="External"/><Relationship Id="rId110" Type="http://schemas.openxmlformats.org/officeDocument/2006/relationships/hyperlink" Target="http://www.brandreport.ru/brand282.html" TargetMode="External"/><Relationship Id="rId131" Type="http://schemas.openxmlformats.org/officeDocument/2006/relationships/hyperlink" Target="https://research.everestgrp.com/Product/EGR-2013-11-R-0968/IT-Outsourcing-in-Capital-Markets-Service-Provider-Landscape-" TargetMode="External"/><Relationship Id="rId327" Type="http://schemas.openxmlformats.org/officeDocument/2006/relationships/hyperlink" Target="https://ru.wikipedia.org/wiki/%D0%90%D0%BB%D0%B3%D0%BE%D1%80%D0%B8%D1%82%D0%BC" TargetMode="External"/><Relationship Id="rId348" Type="http://schemas.openxmlformats.org/officeDocument/2006/relationships/hyperlink" Target="http://goo.gl/4dQlE" TargetMode="External"/><Relationship Id="rId369" Type="http://schemas.openxmlformats.org/officeDocument/2006/relationships/image" Target="media/image78.png"/><Relationship Id="rId152" Type="http://schemas.openxmlformats.org/officeDocument/2006/relationships/hyperlink" Target="http://www.epam.by/aboutus/news-and-events/press-releases/2012/aboutus-pr-18102012.html" TargetMode="External"/><Relationship Id="rId173" Type="http://schemas.openxmlformats.org/officeDocument/2006/relationships/hyperlink" Target="http://www.epam.by/aboutus/news-and-events/press-releases/2008/aboutus-pr-08052008.html" TargetMode="External"/><Relationship Id="rId194" Type="http://schemas.openxmlformats.org/officeDocument/2006/relationships/hyperlink" Target="http://www.epam.by/aboutus/news-and-events/press-releases/2002/aboutus-pr-08152002.html" TargetMode="External"/><Relationship Id="rId208" Type="http://schemas.openxmlformats.org/officeDocument/2006/relationships/hyperlink" Target="https://ru.wikipedia.org/wiki/Gecko" TargetMode="External"/><Relationship Id="rId229" Type="http://schemas.openxmlformats.org/officeDocument/2006/relationships/hyperlink" Target="https://ru.wikipedia.org/wiki/Sun_Microsystems" TargetMode="External"/><Relationship Id="rId380" Type="http://schemas.openxmlformats.org/officeDocument/2006/relationships/hyperlink" Target="https://ru.wikipedia.org/wiki/%D0%9F%D0%B0%D1%81%D0%BA%D0%B0%D0%BB%D1%8C_%28%D1%8F%D0%B7%D1%8B%D0%BA_%D0%BF%D1%80%D0%BE%D0%B3%D1%80%D0%B0%D0%BC%D0%BC%D0%B8%D1%80%D0%BE%D0%B2%D0%B0%D0%BD%D0%B8%D1%8F%29" TargetMode="External"/><Relationship Id="rId415" Type="http://schemas.openxmlformats.org/officeDocument/2006/relationships/hyperlink" Target="https://ru.wikipedia.org/wiki/%D0%9A%D0%BB%D0%B0%D1%81%D1%81_(%D0%BF%D1%80%D0%BE%D0%B3%D1%80%D0%B0%D0%BC%D0%BC%D0%B8%D1%80%D0%BE%D0%B2%D0%B0%D0%BD%D0%B8%D0%B5)" TargetMode="External"/><Relationship Id="rId436" Type="http://schemas.openxmlformats.org/officeDocument/2006/relationships/hyperlink" Target="https://ru.wikipedia.org/wiki/%D0%A1%D1%82%D0%B0%D0%BD%D0%B4%D0%B0%D1%80%D1%82%D0%B8%D0%B7%D0%B0%D1%86%D0%B8%D1%8F" TargetMode="External"/><Relationship Id="rId457" Type="http://schemas.openxmlformats.org/officeDocument/2006/relationships/oleObject" Target="embeddings/oleObject2.bin"/><Relationship Id="rId240" Type="http://schemas.openxmlformats.org/officeDocument/2006/relationships/hyperlink" Target="https://ru.wikipedia.org/wiki/ECMA_International" TargetMode="External"/><Relationship Id="rId261" Type="http://schemas.openxmlformats.org/officeDocument/2006/relationships/hyperlink" Target="https://ru.wikipedia.org/wiki/Mootools" TargetMode="External"/><Relationship Id="rId478" Type="http://schemas.openxmlformats.org/officeDocument/2006/relationships/image" Target="media/image111.png"/><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hyperlink" Target="http://www.brandreport.ru/brand260.html" TargetMode="External"/><Relationship Id="rId77" Type="http://schemas.openxmlformats.org/officeDocument/2006/relationships/image" Target="media/image41.png"/><Relationship Id="rId100" Type="http://schemas.openxmlformats.org/officeDocument/2006/relationships/hyperlink" Target="http://www.brandreport.ru/brand108.html" TargetMode="External"/><Relationship Id="rId282" Type="http://schemas.openxmlformats.org/officeDocument/2006/relationships/hyperlink" Target="https://ru.wikipedia.org/wiki/SpiderMonkey" TargetMode="External"/><Relationship Id="rId317" Type="http://schemas.openxmlformats.org/officeDocument/2006/relationships/hyperlink" Target="https://ru.wikipedia.org/wiki/REST" TargetMode="External"/><Relationship Id="rId338" Type="http://schemas.openxmlformats.org/officeDocument/2006/relationships/hyperlink" Target="https://ru.wikipedia.org/wiki/Microsoft_ASP.NET" TargetMode="External"/><Relationship Id="rId359" Type="http://schemas.openxmlformats.org/officeDocument/2006/relationships/hyperlink" Target="https://github.com/Microsoft/TypeScript" TargetMode="External"/><Relationship Id="rId8" Type="http://schemas.openxmlformats.org/officeDocument/2006/relationships/endnotes" Target="endnotes.xml"/><Relationship Id="rId98" Type="http://schemas.openxmlformats.org/officeDocument/2006/relationships/hyperlink" Target="http://www.brandreport.ru/brand252.html" TargetMode="External"/><Relationship Id="rId121" Type="http://schemas.openxmlformats.org/officeDocument/2006/relationships/image" Target="media/image54.png"/><Relationship Id="rId142" Type="http://schemas.openxmlformats.org/officeDocument/2006/relationships/hyperlink" Target="http://www.epam.by/aboutus/news-and-events/press-releases/2012/aboutus-pr-01232012.html" TargetMode="External"/><Relationship Id="rId163" Type="http://schemas.openxmlformats.org/officeDocument/2006/relationships/hyperlink" Target="http://www.epam-pmc.com/" TargetMode="External"/><Relationship Id="rId184" Type="http://schemas.openxmlformats.org/officeDocument/2006/relationships/hyperlink" Target="http://www.epam.by/aboutus/news-and-events/press-releases/2006/aboutus-pr-09192006.html" TargetMode="External"/><Relationship Id="rId219" Type="http://schemas.openxmlformats.org/officeDocument/2006/relationships/hyperlink" Target="https://ru.wikipedia.org/wiki/Netscape_Navigator" TargetMode="External"/><Relationship Id="rId370" Type="http://schemas.openxmlformats.org/officeDocument/2006/relationships/image" Target="media/image79.png"/><Relationship Id="rId391" Type="http://schemas.openxmlformats.org/officeDocument/2006/relationships/hyperlink" Target="http://absurdopedia.wikia.com/wiki/%D0%9E%D0%9E%D0%9F" TargetMode="External"/><Relationship Id="rId405" Type="http://schemas.openxmlformats.org/officeDocument/2006/relationships/hyperlink" Target="http://jobs.tut.by/employer/1001985" TargetMode="External"/><Relationship Id="rId426" Type="http://schemas.openxmlformats.org/officeDocument/2006/relationships/hyperlink" Target="https://ru.wikipedia.org/wiki/&#1057;&#1064;&#1040;" TargetMode="External"/><Relationship Id="rId447" Type="http://schemas.openxmlformats.org/officeDocument/2006/relationships/hyperlink" Target="https://ru.wikipedia.org/wiki/C%2B%2B/CLI" TargetMode="External"/><Relationship Id="rId230" Type="http://schemas.openxmlformats.org/officeDocument/2006/relationships/hyperlink" Target="https://ru.wikipedia.org/wiki/%D0%94%D0%B6%D0%BE%D0%B9,_%D0%91%D0%B8%D0%BB%D0%BB" TargetMode="External"/><Relationship Id="rId251" Type="http://schemas.openxmlformats.org/officeDocument/2006/relationships/hyperlink" Target="https://ru.wikipedia.org/wiki/YouTube" TargetMode="External"/><Relationship Id="rId468" Type="http://schemas.openxmlformats.org/officeDocument/2006/relationships/image" Target="media/image105.wmf"/><Relationship Id="rId489" Type="http://schemas.openxmlformats.org/officeDocument/2006/relationships/hyperlink" Target="https://ru.wikipedia.org/wiki/IPv6" TargetMode="External"/><Relationship Id="rId25" Type="http://schemas.openxmlformats.org/officeDocument/2006/relationships/image" Target="media/image12.gif"/><Relationship Id="rId46" Type="http://schemas.openxmlformats.org/officeDocument/2006/relationships/hyperlink" Target="http://www.brandreport.ru/brand91.html" TargetMode="External"/><Relationship Id="rId67" Type="http://schemas.openxmlformats.org/officeDocument/2006/relationships/image" Target="media/image33.png"/><Relationship Id="rId272" Type="http://schemas.openxmlformats.org/officeDocument/2006/relationships/hyperlink" Target="https://ru.wikipedia.org/wiki/AJAX" TargetMode="External"/><Relationship Id="rId293" Type="http://schemas.openxmlformats.org/officeDocument/2006/relationships/hyperlink" Target="https://ru.wikipedia.org/wiki/Palm_webOS" TargetMode="External"/><Relationship Id="rId307" Type="http://schemas.openxmlformats.org/officeDocument/2006/relationships/hyperlink" Target="https://ru.wikipedia.org/wiki/Gecko_(%D0%B4%D0%B2%D0%B8%D0%B6%D0%BE%D0%BA)" TargetMode="External"/><Relationship Id="rId328" Type="http://schemas.openxmlformats.org/officeDocument/2006/relationships/hyperlink" Target="https://ru.wikipedia.org/wiki/%D0%A1%D1%82%D1%80%D1%83%D0%BA%D1%82%D1%83%D1%80%D0%B0_%D0%B4%D0%B0%D0%BD%D0%BD%D1%8B%D1%85" TargetMode="External"/><Relationship Id="rId349" Type="http://schemas.openxmlformats.org/officeDocument/2006/relationships/hyperlink" Target="http://funcunit.com/" TargetMode="External"/><Relationship Id="rId88" Type="http://schemas.openxmlformats.org/officeDocument/2006/relationships/hyperlink" Target="http://www.brandreport.ru/brand168.html" TargetMode="External"/><Relationship Id="rId111" Type="http://schemas.openxmlformats.org/officeDocument/2006/relationships/hyperlink" Target="http://www.brandreport.ru/brand262.html" TargetMode="External"/><Relationship Id="rId132" Type="http://schemas.openxmlformats.org/officeDocument/2006/relationships/hyperlink" Target="http://www.epam.by/aboutus/news-and-events/press-releases/2013/epam-is-sixth-in-the-Forbes-list-of-25-fastest-growing-tech-companies-2013.html" TargetMode="External"/><Relationship Id="rId153" Type="http://schemas.openxmlformats.org/officeDocument/2006/relationships/hyperlink" Target="http://www.epam.by/aboutus/news-and-events/press-releases/2012/aboutus-pr-12242012.html" TargetMode="External"/><Relationship Id="rId174" Type="http://schemas.openxmlformats.org/officeDocument/2006/relationships/hyperlink" Target="http://www.epam.by/aboutus/news-and-events/press-releases/2008/aboutus-pr-11252008.html" TargetMode="External"/><Relationship Id="rId195" Type="http://schemas.openxmlformats.org/officeDocument/2006/relationships/hyperlink" Target="http://www.epam.by/aboutus/news-and-events/press-releases/2002/aboutus-pr-04022002-1.html" TargetMode="External"/><Relationship Id="rId209" Type="http://schemas.openxmlformats.org/officeDocument/2006/relationships/image" Target="media/image65.png"/><Relationship Id="rId360" Type="http://schemas.openxmlformats.org/officeDocument/2006/relationships/hyperlink" Target="http://www.typescriptlang.org/" TargetMode="External"/><Relationship Id="rId381" Type="http://schemas.openxmlformats.org/officeDocument/2006/relationships/hyperlink" Target="https://ru.wikipedia.org/wiki/%D0%9E%D0%B1%D0%B5%D1%80%D0%BE%D0%BD_%28%D1%8F%D0%B7%D1%8B%D0%BA_%D0%BF%D1%80%D0%BE%D0%B3%D1%80%D0%B0%D0%BC%D0%BC%D0%B8%D1%80%D0%BE%D0%B2%D0%B0%D0%BD%D0%B8%D1%8F%29" TargetMode="External"/><Relationship Id="rId416" Type="http://schemas.openxmlformats.org/officeDocument/2006/relationships/hyperlink" Target="https://ru.wikipedia.org/wiki/%D0%98%D0%BD%D1%82%D0%B5%D1%80%D1%84%D0%B5%D0%B9%D1%81_(%D0%BE%D0%B1%D1%8A%D0%B5%D0%BA%D1%82%D0%BD%D0%BE-%D0%BE%D1%80%D0%B8%D0%B5%D0%BD%D1%82%D0%B8%D1%80%D0%BE%D0%B2%D0%B0%D0%BD%D0%BD%D0%BE%D0%B5_%D0%BF%D1%80%D0%BE%D0%B3%D1%80%D0%B0%D0%BC%D0%BC%D0%B8%D1%80%D0%BE%D0%B2%D0%B0%D0%BD%D0%B8%D0%B5)" TargetMode="External"/><Relationship Id="rId220" Type="http://schemas.openxmlformats.org/officeDocument/2006/relationships/hyperlink" Target="https://ru.wikipedia.org/wiki/%D0%AD%D0%B9%D1%85,_%D0%91%D1%80%D0%B5%D0%BD%D0%B4%D0%B0%D0%BD" TargetMode="External"/><Relationship Id="rId241" Type="http://schemas.openxmlformats.org/officeDocument/2006/relationships/hyperlink" Target="https://ru.wikipedia.org/wiki/ECMAScript" TargetMode="External"/><Relationship Id="rId437" Type="http://schemas.openxmlformats.org/officeDocument/2006/relationships/hyperlink" Target="https://ru.wikipedia.org/wiki/1994_%D0%B3%D0%BE%D0%B4" TargetMode="External"/><Relationship Id="rId458" Type="http://schemas.openxmlformats.org/officeDocument/2006/relationships/image" Target="media/image100.wmf"/><Relationship Id="rId479" Type="http://schemas.openxmlformats.org/officeDocument/2006/relationships/image" Target="media/image112.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www.brandreport.ru/brand147.html" TargetMode="External"/><Relationship Id="rId262" Type="http://schemas.openxmlformats.org/officeDocument/2006/relationships/hyperlink" Target="https://ru.wikipedia.org/wiki/Prototype_(%D1%84%D1%80%D0%B5%D0%B9%D0%BC%D0%B2%D0%BE%D1%80%D0%BA)" TargetMode="External"/><Relationship Id="rId283" Type="http://schemas.openxmlformats.org/officeDocument/2006/relationships/hyperlink" Target="https://ru.wikipedia.org/wiki/GNU_General_Public_License" TargetMode="External"/><Relationship Id="rId318" Type="http://schemas.openxmlformats.org/officeDocument/2006/relationships/hyperlink" Target="https://ru.wikipedia.org/w/index.php?title=JSOM&amp;action=edit&amp;redlink=1" TargetMode="External"/><Relationship Id="rId339" Type="http://schemas.openxmlformats.org/officeDocument/2006/relationships/hyperlink" Target="https://ru.wikipedia.org/wiki/ECMA" TargetMode="External"/><Relationship Id="rId490" Type="http://schemas.openxmlformats.org/officeDocument/2006/relationships/image" Target="media/image118.jpg"/><Relationship Id="rId78" Type="http://schemas.openxmlformats.org/officeDocument/2006/relationships/hyperlink" Target="http://www.brandreport.ru/brand599.html" TargetMode="External"/><Relationship Id="rId99" Type="http://schemas.openxmlformats.org/officeDocument/2006/relationships/hyperlink" Target="http://www.brandreport.ru/brand107.html" TargetMode="External"/><Relationship Id="rId101" Type="http://schemas.openxmlformats.org/officeDocument/2006/relationships/hyperlink" Target="http://www.brandreport.ru/brand193.html" TargetMode="External"/><Relationship Id="rId122" Type="http://schemas.openxmlformats.org/officeDocument/2006/relationships/hyperlink" Target="http://www.brandreport.ru/lumix/" TargetMode="External"/><Relationship Id="rId143" Type="http://schemas.openxmlformats.org/officeDocument/2006/relationships/hyperlink" Target="http://www.epam.by/aboutus/news-and-events/news/2012/news-by-02012012.html" TargetMode="External"/><Relationship Id="rId164" Type="http://schemas.openxmlformats.org/officeDocument/2006/relationships/hyperlink" Target="http://www.epam.by/aboutus/news-and-events/press-releases/2010/aboutus-pr-10112010.html" TargetMode="External"/><Relationship Id="rId185" Type="http://schemas.openxmlformats.org/officeDocument/2006/relationships/hyperlink" Target="http://www.epam.by/aboutus/news-and-events/press-releases/2006/aboutus-pr-12052006.html" TargetMode="External"/><Relationship Id="rId350" Type="http://schemas.openxmlformats.org/officeDocument/2006/relationships/hyperlink" Target="http://hirojs.com/" TargetMode="External"/><Relationship Id="rId371" Type="http://schemas.openxmlformats.org/officeDocument/2006/relationships/image" Target="media/image80.png"/><Relationship Id="rId406" Type="http://schemas.openxmlformats.org/officeDocument/2006/relationships/hyperlink" Target="https://ru.wikipedia.org/wiki/%D0%90%D0%BD%D0%B3%D0%BB%D0%B8%D0%B9%D1%81%D0%BA%D0%B8%D0%B9_%D1%8F%D0%B7%D1%8B%D0%BA" TargetMode="External"/><Relationship Id="rId9" Type="http://schemas.openxmlformats.org/officeDocument/2006/relationships/image" Target="media/image1.png"/><Relationship Id="rId210" Type="http://schemas.openxmlformats.org/officeDocument/2006/relationships/hyperlink" Target="https://ru.wikipedia.org/wiki/&#1062;&#1091;&#1079;&#1077;,_&#1050;&#1086;&#1085;&#1088;&#1072;&#1076;" TargetMode="External"/><Relationship Id="rId392" Type="http://schemas.openxmlformats.org/officeDocument/2006/relationships/hyperlink" Target="https://ru.wikipedia.org/wiki/%D0%9A%D0%BE%D0%BC%D0%BF%D1%8C%D1%8E%D1%82%D0%B5%D1%80%D0%BD%D0%B0%D1%8F_%D0%BF%D1%80%D0%BE%D0%B3%D1%80%D0%B0%D0%BC%D0%BC%D0%B0" TargetMode="External"/><Relationship Id="rId427" Type="http://schemas.openxmlformats.org/officeDocument/2006/relationships/hyperlink" Target="https://ru.wikipedia.org/wiki/&#1040;&#1085;&#1075;&#1083;&#1080;&#1081;&#1089;&#1082;&#1080;&#1081;_&#1103;&#1079;&#1099;&#1082;" TargetMode="External"/><Relationship Id="rId448" Type="http://schemas.openxmlformats.org/officeDocument/2006/relationships/hyperlink" Target="https://ru.wikipedia.org/wiki/JSON" TargetMode="External"/><Relationship Id="rId469" Type="http://schemas.openxmlformats.org/officeDocument/2006/relationships/oleObject" Target="embeddings/oleObject8.bin"/><Relationship Id="rId26" Type="http://schemas.openxmlformats.org/officeDocument/2006/relationships/image" Target="media/image13.gif"/><Relationship Id="rId231" Type="http://schemas.openxmlformats.org/officeDocument/2006/relationships/hyperlink" Target="https://ru.wikipedia.org/wiki/%D0%A1%D0%B8_(%D1%8F%D0%B7%D1%8B%D0%BA_%D0%BF%D1%80%D0%BE%D0%B3%D1%80%D0%B0%D0%BC%D0%BC%D0%B8%D1%80%D0%BE%D0%B2%D0%B0%D0%BD%D0%B8%D1%8F)" TargetMode="External"/><Relationship Id="rId252" Type="http://schemas.openxmlformats.org/officeDocument/2006/relationships/hyperlink" Target="https://ru.wikipedia.org/wiki/%D0%AF%D0%B7%D1%8B%D0%BA_%D0%BF%D1%80%D0%BE%D0%B3%D1%80%D0%B0%D0%BC%D0%BC%D0%B8%D1%80%D0%BE%D0%B2%D0%B0%D0%BD%D0%B8%D1%8F" TargetMode="External"/><Relationship Id="rId273" Type="http://schemas.openxmlformats.org/officeDocument/2006/relationships/hyperlink" Target="https://ru.wikipedia.org/wiki/WebOS" TargetMode="External"/><Relationship Id="rId294" Type="http://schemas.openxmlformats.org/officeDocument/2006/relationships/hyperlink" Target="https://ru.wikipedia.org/w/index.php?title=Mojo_SDK&amp;action=edit&amp;redlink=1" TargetMode="External"/><Relationship Id="rId308" Type="http://schemas.openxmlformats.org/officeDocument/2006/relationships/hyperlink" Target="https://ru.wikipedia.org/wiki/Sun_Java_Runtime_Environment" TargetMode="External"/><Relationship Id="rId329" Type="http://schemas.openxmlformats.org/officeDocument/2006/relationships/hyperlink" Target="https://ru.wikipedia.org/wiki/Netscape_Navigator" TargetMode="External"/><Relationship Id="rId480" Type="http://schemas.openxmlformats.org/officeDocument/2006/relationships/image" Target="media/image113.png"/><Relationship Id="rId47" Type="http://schemas.openxmlformats.org/officeDocument/2006/relationships/image" Target="media/image30.jpeg"/><Relationship Id="rId68" Type="http://schemas.openxmlformats.org/officeDocument/2006/relationships/image" Target="media/image34.png"/><Relationship Id="rId89" Type="http://schemas.openxmlformats.org/officeDocument/2006/relationships/hyperlink" Target="http://www.brandreport.ru/brand363.html" TargetMode="External"/><Relationship Id="rId112" Type="http://schemas.openxmlformats.org/officeDocument/2006/relationships/hyperlink" Target="http://www.brandreport.ru/brand64.html" TargetMode="External"/><Relationship Id="rId133" Type="http://schemas.openxmlformats.org/officeDocument/2006/relationships/hyperlink" Target="http://www.epam.by/aboutus/news-and-events/press-releases/2013/epam-got-Dukes-Choice-Awards.html" TargetMode="External"/><Relationship Id="rId154" Type="http://schemas.openxmlformats.org/officeDocument/2006/relationships/hyperlink" Target="http://www.epam.by/aboutus/news-and-events/news/2011/news-by-05312011-1.html" TargetMode="External"/><Relationship Id="rId175" Type="http://schemas.openxmlformats.org/officeDocument/2006/relationships/hyperlink" Target="http://www.epam.by/aboutus/news-and-events/news/2009/news-by-05052009.html" TargetMode="External"/><Relationship Id="rId340" Type="http://schemas.openxmlformats.org/officeDocument/2006/relationships/hyperlink" Target="https://ru.wikipedia.org/wiki/%D0%9B%D1%8F%D0%BC%D0%B1%D0%B4%D0%B0-%D0%B2%D1%8B%D1%80%D0%B0%D0%B6%D0%B5%D0%BD%D0%B8%D1%8F" TargetMode="External"/><Relationship Id="rId361" Type="http://schemas.openxmlformats.org/officeDocument/2006/relationships/hyperlink" Target="http://www.w3.org/2009/dap/" TargetMode="External"/><Relationship Id="rId196" Type="http://schemas.openxmlformats.org/officeDocument/2006/relationships/hyperlink" Target="http://www.epam.by/aboutus/news-and-events/press-releases/2003/aboutus-pr-10032003.html" TargetMode="External"/><Relationship Id="rId200" Type="http://schemas.openxmlformats.org/officeDocument/2006/relationships/image" Target="media/image63.jpeg"/><Relationship Id="rId382" Type="http://schemas.openxmlformats.org/officeDocument/2006/relationships/image" Target="media/image83.png"/><Relationship Id="rId417" Type="http://schemas.openxmlformats.org/officeDocument/2006/relationships/hyperlink" Target="https://ru.wikipedia.org/wiki/%D0%9C%D0%B5%D1%82%D0%BE%D0%B4_(%D1%8F%D0%B7%D1%8B%D0%BA%D0%B8_%D0%BF%D1%80%D0%BE%D0%B3%D1%80%D0%B0%D0%BC%D0%BC%D0%B8%D1%80%D0%BE%D0%B2%D0%B0%D0%BD%D0%B8%D1%8F)" TargetMode="External"/><Relationship Id="rId438" Type="http://schemas.openxmlformats.org/officeDocument/2006/relationships/hyperlink" Target="https://ru.wikipedia.org/wiki/%D0%A1%D1%82%D0%B0%D0%BD%D0%B4%D0%B0%D1%80%D1%82" TargetMode="External"/><Relationship Id="rId459" Type="http://schemas.openxmlformats.org/officeDocument/2006/relationships/oleObject" Target="embeddings/oleObject3.bin"/><Relationship Id="rId16" Type="http://schemas.openxmlformats.org/officeDocument/2006/relationships/image" Target="media/image5.png"/><Relationship Id="rId221" Type="http://schemas.openxmlformats.org/officeDocument/2006/relationships/hyperlink" Target="https://ru.wikipedia.org/wiki/Netscape_Communications" TargetMode="External"/><Relationship Id="rId242" Type="http://schemas.openxmlformats.org/officeDocument/2006/relationships/hyperlink" Target="https://ru.wikipedia.org/wiki/ECMA-262" TargetMode="External"/><Relationship Id="rId263" Type="http://schemas.openxmlformats.org/officeDocument/2006/relationships/hyperlink" Target="https://ru.wikipedia.org/w/index.php?title=Qooxdoo&amp;action=edit&amp;redlink=1" TargetMode="External"/><Relationship Id="rId284" Type="http://schemas.openxmlformats.org/officeDocument/2006/relationships/hyperlink" Target="https://ru.wikipedia.org/wiki/Rhino" TargetMode="External"/><Relationship Id="rId319" Type="http://schemas.openxmlformats.org/officeDocument/2006/relationships/hyperlink" Target="https://ru.wikipedia.org/wiki/Atom" TargetMode="External"/><Relationship Id="rId470" Type="http://schemas.openxmlformats.org/officeDocument/2006/relationships/oleObject" Target="embeddings/oleObject9.bin"/><Relationship Id="rId491"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hyperlink" Target="http://www.brandreport.ru/brand356.html" TargetMode="External"/><Relationship Id="rId79" Type="http://schemas.openxmlformats.org/officeDocument/2006/relationships/hyperlink" Target="http://www.brandreport.ru/post456.html" TargetMode="External"/><Relationship Id="rId102" Type="http://schemas.openxmlformats.org/officeDocument/2006/relationships/hyperlink" Target="http://www.brandreport.ru/brand169.html" TargetMode="External"/><Relationship Id="rId123" Type="http://schemas.openxmlformats.org/officeDocument/2006/relationships/image" Target="media/image55.jpeg"/><Relationship Id="rId144" Type="http://schemas.openxmlformats.org/officeDocument/2006/relationships/hyperlink" Target="http://www.epam.by/aboutus/news-and-events/news/2012/news-by-02142012.html" TargetMode="External"/><Relationship Id="rId330" Type="http://schemas.openxmlformats.org/officeDocument/2006/relationships/hyperlink" Target="https://ru.wikipedia.org/wiki/Microsoft_Internet_Explorer" TargetMode="External"/><Relationship Id="rId90" Type="http://schemas.openxmlformats.org/officeDocument/2006/relationships/image" Target="media/image44.png"/><Relationship Id="rId165" Type="http://schemas.openxmlformats.org/officeDocument/2006/relationships/hyperlink" Target="http://www.epam.by/aboutus/news-and-events/press-releases/2010/aboutus-pr-10192010.html" TargetMode="External"/><Relationship Id="rId186" Type="http://schemas.openxmlformats.org/officeDocument/2006/relationships/hyperlink" Target="http://www.epam.by/aboutus/news-and-events/news/2007/news-by-03282007.html" TargetMode="External"/><Relationship Id="rId351" Type="http://schemas.openxmlformats.org/officeDocument/2006/relationships/hyperlink" Target="http://goo.gl/EUCNl" TargetMode="External"/><Relationship Id="rId372" Type="http://schemas.openxmlformats.org/officeDocument/2006/relationships/image" Target="media/image81.png"/><Relationship Id="rId393" Type="http://schemas.openxmlformats.org/officeDocument/2006/relationships/image" Target="media/image88.png"/><Relationship Id="rId407" Type="http://schemas.openxmlformats.org/officeDocument/2006/relationships/hyperlink" Target="https://ru.wikipedia.org/wiki/%D0%9A%D0%BE%D0%BC%D0%BF%D1%8C%D1%8E%D1%82%D0%B5%D1%80%D0%BD%D0%B0%D1%8F_%D0%BF%D1%80%D0%BE%D0%B3%D1%80%D0%B0%D0%BC%D0%BC%D0%B0" TargetMode="External"/><Relationship Id="rId428" Type="http://schemas.openxmlformats.org/officeDocument/2006/relationships/image" Target="media/image90.gif"/><Relationship Id="rId449" Type="http://schemas.openxmlformats.org/officeDocument/2006/relationships/hyperlink" Target="https://ru.wikipedia.org/wiki/Dart" TargetMode="External"/><Relationship Id="rId211" Type="http://schemas.openxmlformats.org/officeDocument/2006/relationships/hyperlink" Target="https://ru.wikipedia.org/wiki/Plankalk&#252;l" TargetMode="External"/><Relationship Id="rId232" Type="http://schemas.openxmlformats.org/officeDocument/2006/relationships/hyperlink" Target="https://ru.wikipedia.org/wiki/Java" TargetMode="External"/><Relationship Id="rId253" Type="http://schemas.openxmlformats.org/officeDocument/2006/relationships/hyperlink" Target="https://ru.wikipedia.org/w/index.php?title=%D0%A1%D1%82%D0%BE%D1%80%D0%BE%D0%BD%D0%B0_%D0%BA%D0%BB%D0%B8%D0%B5%D0%BD%D1%82%D0%B0&amp;action=edit&amp;redlink=1" TargetMode="External"/><Relationship Id="rId274" Type="http://schemas.openxmlformats.org/officeDocument/2006/relationships/hyperlink" Target="https://ru.wikipedia.org/w/index.php?title=IndraDesktop_WebOS&amp;action=edit&amp;redlink=1" TargetMode="External"/><Relationship Id="rId295" Type="http://schemas.openxmlformats.org/officeDocument/2006/relationships/hyperlink" Target="https://ru.wikipedia.org/wiki/SDK" TargetMode="External"/><Relationship Id="rId309" Type="http://schemas.openxmlformats.org/officeDocument/2006/relationships/hyperlink" Target="https://ru.wikipedia.org/wiki/Rhino" TargetMode="External"/><Relationship Id="rId460" Type="http://schemas.openxmlformats.org/officeDocument/2006/relationships/image" Target="media/image101.wmf"/><Relationship Id="rId481" Type="http://schemas.openxmlformats.org/officeDocument/2006/relationships/image" Target="media/image114.png"/><Relationship Id="rId27" Type="http://schemas.openxmlformats.org/officeDocument/2006/relationships/image" Target="media/image14.gif"/><Relationship Id="rId48" Type="http://schemas.openxmlformats.org/officeDocument/2006/relationships/image" Target="media/image31.jpeg"/><Relationship Id="rId69" Type="http://schemas.openxmlformats.org/officeDocument/2006/relationships/image" Target="media/image35.png"/><Relationship Id="rId113" Type="http://schemas.openxmlformats.org/officeDocument/2006/relationships/hyperlink" Target="http://www.brandreport.ru/brand169.html" TargetMode="External"/><Relationship Id="rId134" Type="http://schemas.openxmlformats.org/officeDocument/2006/relationships/hyperlink" Target="http://www.epam.by/aboutus/news-and-events/news/2013/bsu-and-bsuir-unveil-six-new-subdepartments.html" TargetMode="External"/><Relationship Id="rId320" Type="http://schemas.openxmlformats.org/officeDocument/2006/relationships/hyperlink" Target="https://ru.wikipedia.org/w/index.php?title=EWA&amp;action=edit&amp;redlink=1" TargetMode="External"/><Relationship Id="rId80" Type="http://schemas.openxmlformats.org/officeDocument/2006/relationships/hyperlink" Target="http://www.brandreport.ru/brand41.html" TargetMode="External"/><Relationship Id="rId155" Type="http://schemas.openxmlformats.org/officeDocument/2006/relationships/hyperlink" Target="http://www.epam.by/aboutus/news-and-events/news/2011/news-by-04292011.html" TargetMode="External"/><Relationship Id="rId176" Type="http://schemas.openxmlformats.org/officeDocument/2006/relationships/hyperlink" Target="http://www.epam.by/aboutus/news-and-events/news/2009/news-by-04132009.html" TargetMode="External"/><Relationship Id="rId197" Type="http://schemas.openxmlformats.org/officeDocument/2006/relationships/hyperlink" Target="http://www.spb.epam-group.ru/company/strengths/methodology/agile.html" TargetMode="External"/><Relationship Id="rId341" Type="http://schemas.openxmlformats.org/officeDocument/2006/relationships/hyperlink" Target="https://ru.wikipedia.org/w/index.php?title=%D0%93%D0%B5%D0%BD%D0%B5%D1%80%D0%B0%D1%82%D0%BE%D1%80_(%D0%B8%D0%BD%D1%84%D0%BE%D1%80%D0%BC%D0%B0%D1%82%D0%B8%D0%BA%D0%B0)&amp;action=edit&amp;redlink=1" TargetMode="External"/><Relationship Id="rId362" Type="http://schemas.openxmlformats.org/officeDocument/2006/relationships/image" Target="media/image73.png"/><Relationship Id="rId383" Type="http://schemas.openxmlformats.org/officeDocument/2006/relationships/hyperlink" Target="http://promwad.ru/uslugi/postanovka-na-proizvodstvo" TargetMode="External"/><Relationship Id="rId418" Type="http://schemas.openxmlformats.org/officeDocument/2006/relationships/hyperlink" Target="https://ru.wikipedia.org/wiki/%D0%A4%D0%B0%D0%B1%D1%80%D0%B8%D1%87%D0%BD%D1%8B%D0%B9_%D0%BC%D0%B5%D1%82%D0%BE%D0%B4_(%D1%88%D0%B0%D0%B1%D0%BB%D0%BE%D0%BD_%D0%BF%D1%80%D0%BE%D0%B5%D0%BA%D1%82%D0%B8%D1%80%D0%BE%D0%B2%D0%B0%D0%BD%D0%B8%D1%8F)" TargetMode="External"/><Relationship Id="rId439" Type="http://schemas.openxmlformats.org/officeDocument/2006/relationships/hyperlink" Target="https://ru.wikipedia.org/w/index.php?title=ISO_1001&amp;action=edit&amp;redlink=1" TargetMode="External"/><Relationship Id="rId201" Type="http://schemas.openxmlformats.org/officeDocument/2006/relationships/image" Target="media/image64.png"/><Relationship Id="rId222" Type="http://schemas.openxmlformats.org/officeDocument/2006/relationships/hyperlink" Target="https://ru.wikipedia.org/wiki/1995_%D0%B3%D0%BE%D0%B4" TargetMode="External"/><Relationship Id="rId243" Type="http://schemas.openxmlformats.org/officeDocument/2006/relationships/hyperlink" Target="https://ru.wikipedia.org/w/index.php?title=ScriptEasy&amp;action=edit&amp;redlink=1" TargetMode="External"/><Relationship Id="rId264" Type="http://schemas.openxmlformats.org/officeDocument/2006/relationships/hyperlink" Target="https://ru.wikipedia.org/wiki/Underscore" TargetMode="External"/><Relationship Id="rId285" Type="http://schemas.openxmlformats.org/officeDocument/2006/relationships/hyperlink" Target="https://ru.wikipedia.org/wiki/%D0%9B%D0%B8%D1%86%D0%B5%D0%BD%D0%B7%D0%B8%D1%8F_BSD" TargetMode="External"/><Relationship Id="rId450" Type="http://schemas.openxmlformats.org/officeDocument/2006/relationships/image" Target="media/image94.gif"/><Relationship Id="rId471" Type="http://schemas.openxmlformats.org/officeDocument/2006/relationships/image" Target="media/image106.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hyperlink" Target="http://www.brandreport.ru/brand374.html" TargetMode="External"/><Relationship Id="rId103" Type="http://schemas.openxmlformats.org/officeDocument/2006/relationships/image" Target="media/image48.png"/><Relationship Id="rId124" Type="http://schemas.openxmlformats.org/officeDocument/2006/relationships/image" Target="media/image56.jpeg"/><Relationship Id="rId310" Type="http://schemas.openxmlformats.org/officeDocument/2006/relationships/hyperlink" Target="https://ru.wikipedia.org/wiki/Adobe_Photoshop" TargetMode="External"/><Relationship Id="rId492" Type="http://schemas.openxmlformats.org/officeDocument/2006/relationships/theme" Target="theme/theme1.xml"/><Relationship Id="rId70" Type="http://schemas.openxmlformats.org/officeDocument/2006/relationships/image" Target="media/image36.png"/><Relationship Id="rId91" Type="http://schemas.openxmlformats.org/officeDocument/2006/relationships/image" Target="media/image45.png"/><Relationship Id="rId145" Type="http://schemas.openxmlformats.org/officeDocument/2006/relationships/hyperlink" Target="http://www.epam.by/aboutus/news-and-events/press-releases/2012/aboutus-pr-02012012.html" TargetMode="External"/><Relationship Id="rId166" Type="http://schemas.openxmlformats.org/officeDocument/2006/relationships/hyperlink" Target="http://www.epam.by/aboutus/news-and-events/news/2010/news-by-04082010.html" TargetMode="External"/><Relationship Id="rId187" Type="http://schemas.openxmlformats.org/officeDocument/2006/relationships/hyperlink" Target="http://www.epam.by/aboutus/news-and-events/press-releases/2005/aboutus-pr-01272005.html" TargetMode="External"/><Relationship Id="rId331" Type="http://schemas.openxmlformats.org/officeDocument/2006/relationships/hyperlink" Target="https://ru.wikipedia.org/wiki/Microsoft_Visual_Studio" TargetMode="External"/><Relationship Id="rId352" Type="http://schemas.openxmlformats.org/officeDocument/2006/relationships/hyperlink" Target="http://goo.gl/sT3Tz" TargetMode="External"/><Relationship Id="rId373" Type="http://schemas.openxmlformats.org/officeDocument/2006/relationships/image" Target="media/image82.png"/><Relationship Id="rId394" Type="http://schemas.openxmlformats.org/officeDocument/2006/relationships/image" Target="media/image89.png"/><Relationship Id="rId408" Type="http://schemas.openxmlformats.org/officeDocument/2006/relationships/hyperlink" Target="https://ru.wikipedia.org/wiki/%D0%9E%D0%BF%D1%82%D0%B8%D0%BC%D0%B8%D0%B7%D0%B0%D1%86%D0%B8%D1%8F_%D0%BA%D0%BE%D0%B4%D0%B0" TargetMode="External"/><Relationship Id="rId429" Type="http://schemas.openxmlformats.org/officeDocument/2006/relationships/image" Target="media/image91.gif"/><Relationship Id="rId1" Type="http://schemas.openxmlformats.org/officeDocument/2006/relationships/customXml" Target="../customXml/item1.xml"/><Relationship Id="rId212" Type="http://schemas.openxmlformats.org/officeDocument/2006/relationships/hyperlink" Target="https://ru.wikipedia.org/wiki/&#1042;&#1090;&#1086;&#1088;&#1072;&#1103;_&#1084;&#1080;&#1088;&#1086;&#1074;&#1072;&#1103;_&#1074;&#1086;&#1081;&#1085;&#1072;" TargetMode="External"/><Relationship Id="rId233" Type="http://schemas.openxmlformats.org/officeDocument/2006/relationships/hyperlink" Target="https://ru.wikipedia.org/wiki/%D0%9C%D0%BE%D0%B4%D0%BD%D1%8B%D0%B5_%D1%81%D0%BB%D0%BE%D0%B2%D0%B0" TargetMode="External"/><Relationship Id="rId254" Type="http://schemas.openxmlformats.org/officeDocument/2006/relationships/hyperlink" Target="https://en.wikipedia.org/wiki/Client-side" TargetMode="External"/><Relationship Id="rId440" Type="http://schemas.openxmlformats.org/officeDocument/2006/relationships/hyperlink" Target="https://ru.wikipedia.org/wiki/%D0%94%D0%B8%D1%81%D0%BA%D0%B5%D1%82%D0%B0" TargetMode="External"/><Relationship Id="rId28" Type="http://schemas.openxmlformats.org/officeDocument/2006/relationships/image" Target="media/image15.gif"/><Relationship Id="rId49" Type="http://schemas.openxmlformats.org/officeDocument/2006/relationships/hyperlink" Target="http://www.brandreport.ru/brand521.html" TargetMode="External"/><Relationship Id="rId114" Type="http://schemas.openxmlformats.org/officeDocument/2006/relationships/hyperlink" Target="http://www.brandreport.ru/brand106.html" TargetMode="External"/><Relationship Id="rId275" Type="http://schemas.openxmlformats.org/officeDocument/2006/relationships/hyperlink" Target="https://ru.wikipedia.org/w/index.php?title=IntOS&amp;action=edit&amp;redlink=1" TargetMode="External"/><Relationship Id="rId296" Type="http://schemas.openxmlformats.org/officeDocument/2006/relationships/hyperlink" Target="https://ru.wikipedia.org/w/index.php?title=%D0%94%D0%B2%D0%B8%D0%B6%D0%BE%D0%BA_%D0%B2%D0%B8%D0%B4%D0%B6%D0%B5%D1%82%D0%BE%D0%B2&amp;action=edit&amp;redlink=1" TargetMode="External"/><Relationship Id="rId300" Type="http://schemas.openxmlformats.org/officeDocument/2006/relationships/hyperlink" Target="https://ru.wikipedia.org/w/index.php?title=Google_Gadgets&amp;action=edit&amp;redlink=1" TargetMode="External"/><Relationship Id="rId461" Type="http://schemas.openxmlformats.org/officeDocument/2006/relationships/oleObject" Target="embeddings/oleObject4.bin"/><Relationship Id="rId482" Type="http://schemas.openxmlformats.org/officeDocument/2006/relationships/image" Target="https://upload.wikimedia.org/wikipedia/ru/thumb/6/68/ANN_Jordan.png/300px-ANN_Jordan.png" TargetMode="External"/><Relationship Id="rId60" Type="http://schemas.openxmlformats.org/officeDocument/2006/relationships/hyperlink" Target="http://www.brandreport.ru/brand375.html" TargetMode="External"/><Relationship Id="rId81" Type="http://schemas.openxmlformats.org/officeDocument/2006/relationships/hyperlink" Target="https://ru.wikipedia.org/wiki/%D0%9E%D0%B1%D0%BB%D0%B0%D1%87%D0%BD%D1%8B%D0%B5_%D0%B2%D1%8B%D1%87%D0%B8%D1%81%D0%BB%D0%B5%D0%BD%D0%B8%D1%8F" TargetMode="External"/><Relationship Id="rId135" Type="http://schemas.openxmlformats.org/officeDocument/2006/relationships/hyperlink" Target="http://www.epam.by/aboutus/news-and-events/news/2013/epam-bseu-lab-expands-its-opportunities.html" TargetMode="External"/><Relationship Id="rId156" Type="http://schemas.openxmlformats.org/officeDocument/2006/relationships/hyperlink" Target="http://www.epam.by/aboutus/news-and-events/press-releases/2011/aboutus-pr-05172011.html" TargetMode="External"/><Relationship Id="rId177" Type="http://schemas.openxmlformats.org/officeDocument/2006/relationships/hyperlink" Target="http://www.epam.by/aboutus/news-and-events/press-releases/2007/aboutus-pr-12242007.html" TargetMode="External"/><Relationship Id="rId198" Type="http://schemas.openxmlformats.org/officeDocument/2006/relationships/image" Target="media/image61.gif"/><Relationship Id="rId321" Type="http://schemas.openxmlformats.org/officeDocument/2006/relationships/hyperlink" Target="https://ru.wikipedia.org/wiki/%D0%9F%D1%80%D0%BE%D0%BF%D0%B5%D0%B4%D0%B5%D0%B2%D1%82%D0%B8%D0%BA%D0%B0" TargetMode="External"/><Relationship Id="rId342" Type="http://schemas.openxmlformats.org/officeDocument/2006/relationships/hyperlink" Target="https://en.wikipedia.org/wiki/Generator_(computer_science)" TargetMode="External"/><Relationship Id="rId363" Type="http://schemas.openxmlformats.org/officeDocument/2006/relationships/image" Target="media/image74.png"/><Relationship Id="rId384" Type="http://schemas.openxmlformats.org/officeDocument/2006/relationships/hyperlink" Target="http://megamozg.ru/post/14554/" TargetMode="External"/><Relationship Id="rId419" Type="http://schemas.openxmlformats.org/officeDocument/2006/relationships/hyperlink" Target="https://ru.wikipedia.org/wiki/%D0%9F%D0%B0%D1%80%D0%B0%D0%BC%D0%B5%D1%82%D1%80_(%D0%BF%D1%80%D0%BE%D0%B3%D1%80%D0%B0%D0%BC%D0%BC%D0%B8%D1%80%D0%BE%D0%B2%D0%B0%D0%BD%D0%B8%D0%B5)" TargetMode="External"/><Relationship Id="rId202" Type="http://schemas.openxmlformats.org/officeDocument/2006/relationships/hyperlink" Target="https://ru.wikipedia.org/wiki/&#1057;&#1084;&#1072;&#1088;&#1090;&#1092;&#1086;&#1085;" TargetMode="External"/><Relationship Id="rId223" Type="http://schemas.openxmlformats.org/officeDocument/2006/relationships/hyperlink" Target="https://ru.wikipedia.org/wiki/Scheme" TargetMode="External"/><Relationship Id="rId244" Type="http://schemas.openxmlformats.org/officeDocument/2006/relationships/hyperlink" Target="https://ru.wikipedia.org/w/index.php?title=%D0%9A%D1%80%D0%BE%D0%BA%D1%84%D0%BE%D1%80%D0%B4,_%D0%94%D1%83%D0%B3%D0%BB%D0%B0%D1%81&amp;action=edit&amp;redlink=1" TargetMode="External"/><Relationship Id="rId430" Type="http://schemas.openxmlformats.org/officeDocument/2006/relationships/image" Target="media/image92.gif"/><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hyperlink" Target="http://www.meteor.com/" TargetMode="External"/><Relationship Id="rId286" Type="http://schemas.openxmlformats.org/officeDocument/2006/relationships/hyperlink" Target="https://ru.wikipedia.org/wiki/%D0%9B%D0%B8%D1%86%D0%B5%D0%BD%D0%B7%D0%B8%D1%8F_BSD" TargetMode="External"/><Relationship Id="rId451" Type="http://schemas.openxmlformats.org/officeDocument/2006/relationships/image" Target="media/image95.jpeg"/><Relationship Id="rId472" Type="http://schemas.openxmlformats.org/officeDocument/2006/relationships/image" Target="media/image107.wmf"/><Relationship Id="rId50" Type="http://schemas.openxmlformats.org/officeDocument/2006/relationships/hyperlink" Target="http://www.brandreport.ru/brand53.html" TargetMode="External"/><Relationship Id="rId104" Type="http://schemas.openxmlformats.org/officeDocument/2006/relationships/image" Target="media/image49.png"/><Relationship Id="rId125" Type="http://schemas.openxmlformats.org/officeDocument/2006/relationships/image" Target="media/image57.jpeg"/><Relationship Id="rId146" Type="http://schemas.openxmlformats.org/officeDocument/2006/relationships/hyperlink" Target="http://www.epam.by/aboutus/news-and-events/press-releases/2012/aboutus-pr-05142012.html" TargetMode="External"/><Relationship Id="rId167" Type="http://schemas.openxmlformats.org/officeDocument/2006/relationships/hyperlink" Target="http://www.epam.by/aboutus/news-and-events/news/2009/news-by-05052009.html" TargetMode="External"/><Relationship Id="rId188" Type="http://schemas.openxmlformats.org/officeDocument/2006/relationships/hyperlink" Target="http://www.s7.ru/" TargetMode="External"/><Relationship Id="rId311" Type="http://schemas.openxmlformats.org/officeDocument/2006/relationships/hyperlink" Target="https://ru.wikipedia.org/wiki/Adobe_Dreamweaver" TargetMode="External"/><Relationship Id="rId332" Type="http://schemas.openxmlformats.org/officeDocument/2006/relationships/hyperlink" Target="https://ru.wikipedia.org/wiki/Mozilla" TargetMode="External"/><Relationship Id="rId353" Type="http://schemas.openxmlformats.org/officeDocument/2006/relationships/hyperlink" Target="http://goo.gl/MnN50R" TargetMode="External"/><Relationship Id="rId374" Type="http://schemas.openxmlformats.org/officeDocument/2006/relationships/hyperlink" Target="https://ru.wikipedia.org/wiki/%D0%90%D0%B2%D1%82%D0%BE%D0%BC%D0%B0%D1%82%D0%B8%D0%B7%D0%B8%D1%80%D0%BE%D0%B2%D0%B0%D0%BD%D0%BD%D0%B0%D1%8F_%D0%A0%D0%B0%D0%B7%D1%80%D0%B0%D0%B1%D0%BE%D1%82%D0%BA%D0%B0_%D0%9F%D1%80%D0%BE%D0%B3%D1%80%D0%B0%D0%BC%D0%BC%D0%BD%D0%BE%D0%B3%D0%BE_%D0%9E%D0%B1%D0%B5%D1%81%D0%BF%D0%B5%D1%87%D0%B5%D0%BD%D0%B8%D1%8F" TargetMode="External"/><Relationship Id="rId395" Type="http://schemas.openxmlformats.org/officeDocument/2006/relationships/hyperlink" Target="http://jobs.tut.by/employer/757074" TargetMode="External"/><Relationship Id="rId409" Type="http://schemas.openxmlformats.org/officeDocument/2006/relationships/hyperlink" Target="https://ru.wikipedia.org/wiki/%D0%A0%D0%B5%D0%B8%D0%BD%D0%B6%D0%B8%D0%BD%D0%B8%D1%80%D0%B8%D0%BD%D0%B3_%D0%BF%D1%80%D0%BE%D0%B3%D1%80%D0%B0%D0%BC%D0%BC%D0%BD%D0%BE%D0%B3%D0%BE_%D0%BE%D0%B1%D0%B5%D1%81%D0%BF%D0%B5%D1%87%D0%B5%D0%BD%D0%B8%D1%8F" TargetMode="External"/><Relationship Id="rId71" Type="http://schemas.openxmlformats.org/officeDocument/2006/relationships/image" Target="media/image37.png"/><Relationship Id="rId92" Type="http://schemas.openxmlformats.org/officeDocument/2006/relationships/image" Target="media/image46.png"/><Relationship Id="rId213" Type="http://schemas.openxmlformats.org/officeDocument/2006/relationships/image" Target="media/image66.png"/><Relationship Id="rId234" Type="http://schemas.openxmlformats.org/officeDocument/2006/relationships/hyperlink" Target="https://ru.wikipedia.org/wiki/Sun_Microsystems" TargetMode="External"/><Relationship Id="rId420" Type="http://schemas.openxmlformats.org/officeDocument/2006/relationships/hyperlink" Target="https://ru.wikipedia.org/wiki/%D0%9F%D0%BE%D0%BB%D0%B8%D0%BC%D0%BE%D1%80%D1%84%D0%B8%D0%B7%D0%BC_(%D0%BF%D1%80%D0%BE%D0%B3%D1%80%D0%B0%D0%BC%D0%BC%D0%B8%D1%80%D0%BE%D0%B2%D0%B0%D0%BD%D0%B8%D0%B5)" TargetMode="External"/><Relationship Id="rId2" Type="http://schemas.openxmlformats.org/officeDocument/2006/relationships/customXml" Target="../customXml/item2.xml"/><Relationship Id="rId29" Type="http://schemas.openxmlformats.org/officeDocument/2006/relationships/image" Target="media/image16.gif"/><Relationship Id="rId255" Type="http://schemas.openxmlformats.org/officeDocument/2006/relationships/hyperlink" Target="https://ru.wikipedia.org/wiki/%D0%A1%D0%BB%D0%BE%D0%B9_%D0%B0%D0%B1%D1%81%D1%82%D1%80%D0%B0%D0%B3%D0%B8%D1%80%D0%BE%D0%B2%D0%B0%D0%BD%D0%B8%D1%8F" TargetMode="External"/><Relationship Id="rId276" Type="http://schemas.openxmlformats.org/officeDocument/2006/relationships/hyperlink" Target="https://ru.wikipedia.org/wiki/EyeOS" TargetMode="External"/><Relationship Id="rId297" Type="http://schemas.openxmlformats.org/officeDocument/2006/relationships/hyperlink" Target="https://ru.wikipedia.org/wiki/Apple_Dashboard" TargetMode="External"/><Relationship Id="rId441" Type="http://schemas.openxmlformats.org/officeDocument/2006/relationships/hyperlink" Target="https://ru.wikipedia.org/wiki/FAT" TargetMode="External"/><Relationship Id="rId462" Type="http://schemas.openxmlformats.org/officeDocument/2006/relationships/image" Target="media/image102.wmf"/><Relationship Id="rId483" Type="http://schemas.openxmlformats.org/officeDocument/2006/relationships/image" Target="media/image115.png"/><Relationship Id="rId40" Type="http://schemas.openxmlformats.org/officeDocument/2006/relationships/image" Target="media/image27.png"/><Relationship Id="rId115" Type="http://schemas.openxmlformats.org/officeDocument/2006/relationships/hyperlink" Target="http://www.brandreport.ru/brand107.html" TargetMode="External"/><Relationship Id="rId136" Type="http://schemas.openxmlformats.org/officeDocument/2006/relationships/hyperlink" Target="http://www.epam.by/aboutus/news-and-events/news/2013/epam-and-grgu-open-a-joint-innovation-studio.html" TargetMode="External"/><Relationship Id="rId157" Type="http://schemas.openxmlformats.org/officeDocument/2006/relationships/hyperlink" Target="http://www.epam.by/aboutus/news-and-events/press-releases/2010/aboutus-pr-08172010.html" TargetMode="External"/><Relationship Id="rId178" Type="http://schemas.openxmlformats.org/officeDocument/2006/relationships/hyperlink" Target="http://www.epam.by/aboutus/news-and-events/press-releases/2007/aboutus-pr-08282007.html" TargetMode="External"/><Relationship Id="rId301" Type="http://schemas.openxmlformats.org/officeDocument/2006/relationships/hyperlink" Target="https://ru.wikipedia.org/w/index.php?title=Klipfolio_Dashboard&amp;action=edit&amp;redlink=1" TargetMode="External"/><Relationship Id="rId322" Type="http://schemas.openxmlformats.org/officeDocument/2006/relationships/hyperlink" Target="https://ru.wikipedia.org/wiki/%D0%98%D0%BD%D1%84%D0%BE%D1%80%D0%BC%D0%B0%D1%82%D0%B8%D0%BA%D0%B0" TargetMode="External"/><Relationship Id="rId343" Type="http://schemas.openxmlformats.org/officeDocument/2006/relationships/hyperlink" Target="https://ru.wikipedia.org/wiki/Trim_(%D0%BF%D1%80%D0%BE%D0%B3%D1%80%D0%B0%D0%BC%D0%BC%D0%B8%D1%80%D0%BE%D0%B2%D0%B0%D0%BD%D0%B8%D0%B5)" TargetMode="External"/><Relationship Id="rId364" Type="http://schemas.openxmlformats.org/officeDocument/2006/relationships/image" Target="media/image75.png"/><Relationship Id="rId61" Type="http://schemas.openxmlformats.org/officeDocument/2006/relationships/hyperlink" Target="http://www.brandreport.ru/brand250.html" TargetMode="External"/><Relationship Id="rId82" Type="http://schemas.openxmlformats.org/officeDocument/2006/relationships/hyperlink" Target="https://ru.wikipedia.org/wiki/%D0%92%D0%B5%D0%B1-%D1%81%D0%B5%D1%80%D0%B2%D0%B8%D1%81" TargetMode="External"/><Relationship Id="rId199" Type="http://schemas.openxmlformats.org/officeDocument/2006/relationships/image" Target="media/image62.png"/><Relationship Id="rId203" Type="http://schemas.openxmlformats.org/officeDocument/2006/relationships/hyperlink" Target="https://ru.wikipedia.org/wiki/Android" TargetMode="External"/><Relationship Id="rId385" Type="http://schemas.openxmlformats.org/officeDocument/2006/relationships/image" Target="media/image84.png"/><Relationship Id="rId19" Type="http://schemas.openxmlformats.org/officeDocument/2006/relationships/image" Target="media/image8.jpeg"/><Relationship Id="rId224" Type="http://schemas.openxmlformats.org/officeDocument/2006/relationships/hyperlink" Target="https://ru.wikipedia.org/wiki/HTTP" TargetMode="External"/><Relationship Id="rId245" Type="http://schemas.openxmlformats.org/officeDocument/2006/relationships/hyperlink" Target="https://ru.wikipedia.org/wiki/AJAX" TargetMode="External"/><Relationship Id="rId266" Type="http://schemas.openxmlformats.org/officeDocument/2006/relationships/hyperlink" Target="http://emberjs.com/" TargetMode="External"/><Relationship Id="rId287" Type="http://schemas.openxmlformats.org/officeDocument/2006/relationships/hyperlink" Target="https://ru.wikipedia.org/wiki/V8_(%D0%B4%D0%B2%D0%B8%D0%B6%D0%BE%D0%BA_JavaScript)" TargetMode="External"/><Relationship Id="rId410" Type="http://schemas.openxmlformats.org/officeDocument/2006/relationships/hyperlink" Target="https://ru.wikipedia.org/wiki/%D0%90%D0%BD%D0%B3%D0%BB%D0%B8%D0%B9%D1%81%D0%BA%D0%B8%D0%B9_%D1%8F%D0%B7%D1%8B%D0%BA" TargetMode="External"/><Relationship Id="rId431" Type="http://schemas.openxmlformats.org/officeDocument/2006/relationships/image" Target="media/image93.gif"/><Relationship Id="rId452" Type="http://schemas.openxmlformats.org/officeDocument/2006/relationships/image" Target="media/image96.png"/><Relationship Id="rId473" Type="http://schemas.openxmlformats.org/officeDocument/2006/relationships/oleObject" Target="embeddings/oleObject10.bin"/><Relationship Id="rId30" Type="http://schemas.openxmlformats.org/officeDocument/2006/relationships/image" Target="media/image17.gif"/><Relationship Id="rId105" Type="http://schemas.openxmlformats.org/officeDocument/2006/relationships/image" Target="media/image50.png"/><Relationship Id="rId126" Type="http://schemas.openxmlformats.org/officeDocument/2006/relationships/image" Target="media/image58.jpeg"/><Relationship Id="rId147" Type="http://schemas.openxmlformats.org/officeDocument/2006/relationships/hyperlink" Target="http://www.epam.by/aboutus/news-and-events/press-releases/2012/aboutus-pr-11072012.html" TargetMode="External"/><Relationship Id="rId168" Type="http://schemas.openxmlformats.org/officeDocument/2006/relationships/hyperlink" Target="http://www.epam.by/aboutus/news-and-events/press-releases/2009/aboutus-pr-03112009.html" TargetMode="External"/><Relationship Id="rId312" Type="http://schemas.openxmlformats.org/officeDocument/2006/relationships/hyperlink" Target="https://ru.wikipedia.org/wiki/Adobe_Illustrator" TargetMode="External"/><Relationship Id="rId333" Type="http://schemas.openxmlformats.org/officeDocument/2006/relationships/hyperlink" Target="https://ru.wikipedia.org/wiki/Gecko_(%D0%B4%D0%B2%D0%B8%D0%B6%D0%BE%D0%BA)" TargetMode="External"/><Relationship Id="rId354" Type="http://schemas.openxmlformats.org/officeDocument/2006/relationships/hyperlink" Target="http://goo.gl/PPtPb6" TargetMode="External"/><Relationship Id="rId51" Type="http://schemas.openxmlformats.org/officeDocument/2006/relationships/hyperlink" Target="http://www.brandreport.ru/brand107.html" TargetMode="External"/><Relationship Id="rId72" Type="http://schemas.openxmlformats.org/officeDocument/2006/relationships/image" Target="media/image38.png"/><Relationship Id="rId93" Type="http://schemas.openxmlformats.org/officeDocument/2006/relationships/image" Target="media/image47.jpeg"/><Relationship Id="rId189" Type="http://schemas.openxmlformats.org/officeDocument/2006/relationships/hyperlink" Target="http://www.epam.by/aboutus/news-and-events/press-releases/2005/aboutus-pr-07202005.html" TargetMode="External"/><Relationship Id="rId375" Type="http://schemas.openxmlformats.org/officeDocument/2006/relationships/hyperlink" Target="https://ru.wikipedia.org/wiki/UML" TargetMode="External"/><Relationship Id="rId396" Type="http://schemas.openxmlformats.org/officeDocument/2006/relationships/hyperlink" Target="http://jobs.tut.by/employer/8987" TargetMode="External"/><Relationship Id="rId3" Type="http://schemas.openxmlformats.org/officeDocument/2006/relationships/numbering" Target="numbering.xml"/><Relationship Id="rId214" Type="http://schemas.openxmlformats.org/officeDocument/2006/relationships/hyperlink" Target="https://ru.wikipedia.org/wiki/1992_%D0%B3%D0%BE%D0%B4" TargetMode="External"/><Relationship Id="rId235" Type="http://schemas.openxmlformats.org/officeDocument/2006/relationships/hyperlink" Target="https://ru.wikipedia.org/wiki/%D0%91%D0%B5%D1%82%D0%B0-%D1%82%D0%B5%D1%81%D1%82%D0%B8%D1%80%D0%BE%D0%B2%D0%B0%D0%BD%D0%B8%D0%B5" TargetMode="External"/><Relationship Id="rId256" Type="http://schemas.openxmlformats.org/officeDocument/2006/relationships/hyperlink" Target="https://ru.wikipedia.org/wiki/%D0%9A%D1%80%D0%BE%D1%81%D1%81-%D0%B1%D1%80%D0%B0%D1%83%D0%B7%D0%B5%D1%80%D0%BD%D0%BE%D1%81%D1%82%D1%8C" TargetMode="External"/><Relationship Id="rId277" Type="http://schemas.openxmlformats.org/officeDocument/2006/relationships/hyperlink" Target="https://ru.wikipedia.org/wiki/Mozilla_Firefox" TargetMode="External"/><Relationship Id="rId298" Type="http://schemas.openxmlformats.org/officeDocument/2006/relationships/hyperlink" Target="https://ru.wikipedia.org/w/index.php?title=Microsoft_Gadgets&amp;action=edit&amp;redlink=1" TargetMode="External"/><Relationship Id="rId400" Type="http://schemas.openxmlformats.org/officeDocument/2006/relationships/hyperlink" Target="http://jobs.tut.by/employer/799984" TargetMode="External"/><Relationship Id="rId421" Type="http://schemas.openxmlformats.org/officeDocument/2006/relationships/hyperlink" Target="https://ru.wikipedia.org/wiki/%D0%9D%D0%B0%D1%81%D0%BB%D0%B5%D0%B4%D0%BE%D0%B2%D0%B0%D0%BD%D0%B8%D0%B5_(%D0%BF%D1%80%D0%BE%D0%B3%D1%80%D0%B0%D0%BC%D0%BC%D0%B8%D1%80%D0%BE%D0%B2%D0%B0%D0%BD%D0%B8%D0%B5)" TargetMode="External"/><Relationship Id="rId442" Type="http://schemas.openxmlformats.org/officeDocument/2006/relationships/hyperlink" Target="https://ru.wikipedia.org/wiki/CD-ROM" TargetMode="External"/><Relationship Id="rId463" Type="http://schemas.openxmlformats.org/officeDocument/2006/relationships/oleObject" Target="embeddings/oleObject5.bin"/><Relationship Id="rId484" Type="http://schemas.openxmlformats.org/officeDocument/2006/relationships/image" Target="https://upload.wikimedia.org/wikipedia/commons/thumb/3/3b/DiagramElmanNet_english.png/500px-DiagramElmanNet_english.png" TargetMode="External"/><Relationship Id="rId116" Type="http://schemas.openxmlformats.org/officeDocument/2006/relationships/hyperlink" Target="http://www.brandreport.ru/post517.html" TargetMode="External"/><Relationship Id="rId137" Type="http://schemas.openxmlformats.org/officeDocument/2006/relationships/hyperlink" Target="http://www.epam.by/aboutus/news-and-events/news/2013/epam-and-mglu-opened-a-joint-it-lab.html" TargetMode="External"/><Relationship Id="rId158" Type="http://schemas.openxmlformats.org/officeDocument/2006/relationships/hyperlink" Target="http://www.epam.by/aboutus/news-and-events/press-releases/2010/aboutus-pr-06162010.html" TargetMode="External"/><Relationship Id="rId302" Type="http://schemas.openxmlformats.org/officeDocument/2006/relationships/hyperlink" Target="https://ru.wikipedia.org/wiki/%D0%9F%D1%80%D0%B8%D0%BA%D0%BB%D0%B0%D0%B4%D0%BD%D0%BE%D0%B5_%D0%BF%D1%80%D0%BE%D0%B3%D1%80%D0%B0%D0%BC%D0%BC%D0%BD%D0%BE%D0%B5_%D0%BE%D0%B1%D0%B5%D1%81%D0%BF%D0%B5%D1%87%D0%B5%D0%BD%D0%B8%D0%B5" TargetMode="External"/><Relationship Id="rId323" Type="http://schemas.openxmlformats.org/officeDocument/2006/relationships/hyperlink" Target="https://ru.wikipedia.org/wiki/%D0%92%D0%B5%D0%B1-%D0%BF%D1%80%D0%BE%D0%B3%D1%80%D0%B0%D0%BC%D0%BC%D0%B8%D1%80%D0%BE%D0%B2%D0%B0%D0%BD%D0%B8%D0%B5" TargetMode="External"/><Relationship Id="rId344" Type="http://schemas.openxmlformats.org/officeDocument/2006/relationships/image" Target="media/image70.emf"/><Relationship Id="rId20" Type="http://schemas.openxmlformats.org/officeDocument/2006/relationships/image" Target="media/image9.png"/><Relationship Id="rId41" Type="http://schemas.openxmlformats.org/officeDocument/2006/relationships/hyperlink" Target="http://www.brandreport.ru/brand576.html" TargetMode="External"/><Relationship Id="rId62" Type="http://schemas.openxmlformats.org/officeDocument/2006/relationships/hyperlink" Target="http://www.brandreport.ru/brand193.html" TargetMode="External"/><Relationship Id="rId83" Type="http://schemas.openxmlformats.org/officeDocument/2006/relationships/hyperlink" Target="https://ru.wikipedia.org/wiki/Amazon" TargetMode="External"/><Relationship Id="rId179" Type="http://schemas.openxmlformats.org/officeDocument/2006/relationships/hyperlink" Target="http://www.epam.by/aboutus/news-and-events/press-releases/2007/aboutus-pr-07102007.html" TargetMode="External"/><Relationship Id="rId365" Type="http://schemas.openxmlformats.org/officeDocument/2006/relationships/image" Target="media/image76.png"/><Relationship Id="rId386" Type="http://schemas.openxmlformats.org/officeDocument/2006/relationships/image" Target="media/image85.png"/><Relationship Id="rId190" Type="http://schemas.openxmlformats.org/officeDocument/2006/relationships/hyperlink" Target="http://www.epam.by/aboutus/news-and-events/press-releases/2005/aboutus-pr-12012005.html" TargetMode="External"/><Relationship Id="rId204" Type="http://schemas.openxmlformats.org/officeDocument/2006/relationships/hyperlink" Target="https://ru.wikipedia.org/wiki/Flappy_Bird" TargetMode="External"/><Relationship Id="rId225" Type="http://schemas.openxmlformats.org/officeDocument/2006/relationships/hyperlink" Target="https://ru.wikipedia.org/w/index.php?title=%D0%A2%D0%BE%D0%B9,_%D0%9C%D0%B8%D1%85%D0%B0%D1%8D%D0%BB%D1%8C&amp;action=edit&amp;redlink=1" TargetMode="External"/><Relationship Id="rId246" Type="http://schemas.openxmlformats.org/officeDocument/2006/relationships/hyperlink" Target="https://ru.wikipedia.org/wiki/TIOBE_Index" TargetMode="External"/><Relationship Id="rId267" Type="http://schemas.openxmlformats.org/officeDocument/2006/relationships/hyperlink" Target="http://angularjs.org/" TargetMode="External"/><Relationship Id="rId288" Type="http://schemas.openxmlformats.org/officeDocument/2006/relationships/hyperlink" Target="https://ru.wikipedia.org/wiki/%D0%9B%D0%B8%D1%86%D0%B5%D0%BD%D0%B7%D0%B8%D1%8F_BSD" TargetMode="External"/><Relationship Id="rId411" Type="http://schemas.openxmlformats.org/officeDocument/2006/relationships/hyperlink" Target="https://ru.wikipedia.org/wiki/%D0%94%D1%83%D0%B1%D0%BB%D0%B8%D1%80%D0%BE%D0%B2%D0%B0%D0%BD%D0%B8%D0%B5_%D0%BA%D0%BE%D0%B4%D0%B0" TargetMode="External"/><Relationship Id="rId432" Type="http://schemas.openxmlformats.org/officeDocument/2006/relationships/hyperlink" Target="http://ansi.org" TargetMode="External"/><Relationship Id="rId453" Type="http://schemas.openxmlformats.org/officeDocument/2006/relationships/image" Target="media/image97.png"/><Relationship Id="rId474" Type="http://schemas.openxmlformats.org/officeDocument/2006/relationships/image" Target="media/image108.png"/><Relationship Id="rId106" Type="http://schemas.openxmlformats.org/officeDocument/2006/relationships/hyperlink" Target="http://www.brandreport.ru/google-menyaet-nazvanie/" TargetMode="External"/><Relationship Id="rId127" Type="http://schemas.openxmlformats.org/officeDocument/2006/relationships/image" Target="media/image59.png"/><Relationship Id="rId313" Type="http://schemas.openxmlformats.org/officeDocument/2006/relationships/hyperlink" Target="https://ru.wikipedia.org/wiki/Adobe_InDesign" TargetMode="External"/><Relationship Id="rId10" Type="http://schemas.openxmlformats.org/officeDocument/2006/relationships/image" Target="media/image2.png"/><Relationship Id="rId31" Type="http://schemas.openxmlformats.org/officeDocument/2006/relationships/image" Target="media/image18.gif"/><Relationship Id="rId52" Type="http://schemas.openxmlformats.org/officeDocument/2006/relationships/hyperlink" Target="http://www.brandreport.ru/away.php?to=http%3A%2F%2Fapple2day.com.ua%2Farticles%2Fitem%2F6%2F" TargetMode="External"/><Relationship Id="rId73" Type="http://schemas.openxmlformats.org/officeDocument/2006/relationships/hyperlink" Target="http://www.brandreport.ru/brand22.html" TargetMode="External"/><Relationship Id="rId94" Type="http://schemas.openxmlformats.org/officeDocument/2006/relationships/hyperlink" Target="http://www.brandreport.ru/brand248.html" TargetMode="External"/><Relationship Id="rId148" Type="http://schemas.openxmlformats.org/officeDocument/2006/relationships/hyperlink" Target="http://www.epam.by/aboutus/news-and-events/news/2012/news-by-05292012.html" TargetMode="External"/><Relationship Id="rId169" Type="http://schemas.openxmlformats.org/officeDocument/2006/relationships/hyperlink" Target="http://www.globalservicesmedia.com/Content/general200902276070_2.asp" TargetMode="External"/><Relationship Id="rId334" Type="http://schemas.openxmlformats.org/officeDocument/2006/relationships/hyperlink" Target="https://ru.wikipedia.org/wiki/Mozilla_Firefox" TargetMode="External"/><Relationship Id="rId355" Type="http://schemas.openxmlformats.org/officeDocument/2006/relationships/hyperlink" Target="http://casperjs.org/" TargetMode="External"/><Relationship Id="rId376" Type="http://schemas.openxmlformats.org/officeDocument/2006/relationships/hyperlink" Target="https://ru.wikipedia.org/wiki/%D0%9F%D1%80%D0%BE%D0%B1%D0%BB%D0%B5%D0%BC%D0%BD%D0%BE-%D0%BE%D1%80%D0%B8%D0%B5%D0%BD%D1%82%D0%B8%D1%80%D0%BE%D0%B2%D0%B0%D0%BD%D0%BD%D0%BE%D0%B5_%D0%BF%D1%80%D0%BE%D0%B5%D0%BA%D1%82%D0%B8%D1%80%D0%BE%D0%B2%D0%B0%D0%BD%D0%B8%D0%B5" TargetMode="External"/><Relationship Id="rId397" Type="http://schemas.openxmlformats.org/officeDocument/2006/relationships/hyperlink" Target="http://jobs.tut.by/employer/204511" TargetMode="External"/><Relationship Id="rId4" Type="http://schemas.openxmlformats.org/officeDocument/2006/relationships/styles" Target="styles.xml"/><Relationship Id="rId180" Type="http://schemas.openxmlformats.org/officeDocument/2006/relationships/hyperlink" Target="http://www.epam.by/aboutus/news-and-events/news/2008/news-by-04012008.html" TargetMode="External"/><Relationship Id="rId215" Type="http://schemas.openxmlformats.org/officeDocument/2006/relationships/hyperlink" Target="https://ru.wikipedia.org/wiki/%D0%91%D1%83%D1%84%D0%B5%D1%80_(%D0%B8%D0%BD%D1%84%D0%BE%D1%80%D0%BC%D0%B0%D1%82%D0%B8%D0%BA%D0%B0)" TargetMode="External"/><Relationship Id="rId236" Type="http://schemas.openxmlformats.org/officeDocument/2006/relationships/hyperlink" Target="https://ru.wikipedia.org/wiki/1996_%D0%B3%D0%BE%D0%B4" TargetMode="External"/><Relationship Id="rId257" Type="http://schemas.openxmlformats.org/officeDocument/2006/relationships/hyperlink" Target="https://ru.wikipedia.org/w/index.php?title=Adobe_life&amp;action=edit&amp;redlink=1" TargetMode="External"/><Relationship Id="rId278" Type="http://schemas.openxmlformats.org/officeDocument/2006/relationships/hyperlink" Target="https://ru.wikipedia.org/wiki/Greasemonkey" TargetMode="External"/><Relationship Id="rId401" Type="http://schemas.openxmlformats.org/officeDocument/2006/relationships/hyperlink" Target="http://jobs.tut.by/employer/550996" TargetMode="External"/><Relationship Id="rId422" Type="http://schemas.openxmlformats.org/officeDocument/2006/relationships/hyperlink" Target="https://ru.wikipedia.org/wiki/%D0%94%D0%B5%D0%BB%D0%B5%D0%B3%D0%B8%D1%80%D0%BE%D0%B2%D0%B0%D0%BD%D0%B8%D0%B5_(%D0%BF%D1%80%D0%BE%D0%B3%D1%80%D0%B0%D0%BC%D0%BC%D0%B8%D1%80%D0%BE%D0%B2%D0%B0%D0%BD%D0%B8%D0%B5)" TargetMode="External"/><Relationship Id="rId443" Type="http://schemas.openxmlformats.org/officeDocument/2006/relationships/hyperlink" Target="https://ru.wikipedia.org/wiki/ISO_9660" TargetMode="External"/><Relationship Id="rId464" Type="http://schemas.openxmlformats.org/officeDocument/2006/relationships/image" Target="media/image103.wmf"/><Relationship Id="rId303" Type="http://schemas.openxmlformats.org/officeDocument/2006/relationships/hyperlink" Target="https://ru.wikipedia.org/wiki/Mozilla_Firefox" TargetMode="External"/><Relationship Id="rId485" Type="http://schemas.openxmlformats.org/officeDocument/2006/relationships/image" Target="media/image116.jpeg"/><Relationship Id="rId42" Type="http://schemas.openxmlformats.org/officeDocument/2006/relationships/hyperlink" Target="http://www.brandreport.ru/brand383.html" TargetMode="External"/><Relationship Id="rId84" Type="http://schemas.openxmlformats.org/officeDocument/2006/relationships/image" Target="media/image42.png"/><Relationship Id="rId138" Type="http://schemas.openxmlformats.org/officeDocument/2006/relationships/hyperlink" Target="http://www.epam.by/aboutus/news-and-events/press-releases/2013/epam-wins-oracle-commerce-top-business-impact-award-2012.html" TargetMode="External"/><Relationship Id="rId345" Type="http://schemas.openxmlformats.org/officeDocument/2006/relationships/image" Target="media/image71.emf"/><Relationship Id="rId387" Type="http://schemas.openxmlformats.org/officeDocument/2006/relationships/image" Target="media/image86.png"/><Relationship Id="rId191" Type="http://schemas.openxmlformats.org/officeDocument/2006/relationships/hyperlink" Target="http://www.epam.by/aboutus/news-and-events/press-releases/2004/aboutus-pr-03182004.html" TargetMode="External"/><Relationship Id="rId205" Type="http://schemas.openxmlformats.org/officeDocument/2006/relationships/hyperlink" Target="https://ru.wikipedia.org/wiki/Microsoft" TargetMode="External"/><Relationship Id="rId247" Type="http://schemas.openxmlformats.org/officeDocument/2006/relationships/hyperlink" Target="https://ru.wikipedia.org/wiki/Google" TargetMode="External"/><Relationship Id="rId412" Type="http://schemas.openxmlformats.org/officeDocument/2006/relationships/hyperlink" Target="https://ru.wikipedia.org/wiki/%D0%A1%D0%B8%D0%B3%D0%BD%D0%B0%D1%82%D1%83%D1%80%D0%B0_%D1%84%D1%83%D0%BD%D0%BA%D1%86%D0%B8%D0%B8" TargetMode="External"/><Relationship Id="rId107" Type="http://schemas.openxmlformats.org/officeDocument/2006/relationships/hyperlink" Target="http://www.brandreport.ru/brand362.html" TargetMode="External"/><Relationship Id="rId289" Type="http://schemas.openxmlformats.org/officeDocument/2006/relationships/hyperlink" Target="https://ru.wikipedia.org/wiki/%D0%9B%D0%B8%D1%86%D0%B5%D0%BD%D0%B7%D0%B8%D1%8F_MIT" TargetMode="External"/><Relationship Id="rId454" Type="http://schemas.openxmlformats.org/officeDocument/2006/relationships/image" Target="media/image98.wmf"/><Relationship Id="rId11" Type="http://schemas.openxmlformats.org/officeDocument/2006/relationships/footer" Target="footer1.xml"/><Relationship Id="rId53" Type="http://schemas.openxmlformats.org/officeDocument/2006/relationships/hyperlink" Target="http://www.brandreport.ru/brand145.html" TargetMode="External"/><Relationship Id="rId149" Type="http://schemas.openxmlformats.org/officeDocument/2006/relationships/hyperlink" Target="http://www.epam.by/aboutus/news-and-events/press-releases/2012/aboutus-pr-04242012.html" TargetMode="External"/><Relationship Id="rId314" Type="http://schemas.openxmlformats.org/officeDocument/2006/relationships/hyperlink" Target="https://ru.wikipedia.org/wiki/%D0%9E%D1%84%D0%B8%D1%81%D0%BD%D1%8B%D0%B9_%D0%BF%D0%B0%D0%BA%D0%B5%D1%82" TargetMode="External"/><Relationship Id="rId356" Type="http://schemas.openxmlformats.org/officeDocument/2006/relationships/image" Target="media/image72.png"/><Relationship Id="rId398" Type="http://schemas.openxmlformats.org/officeDocument/2006/relationships/hyperlink" Target="http://jobs.tut.by/employer/679033" TargetMode="External"/><Relationship Id="rId95" Type="http://schemas.openxmlformats.org/officeDocument/2006/relationships/hyperlink" Target="http://www.brandreport.ru/brand81.html" TargetMode="External"/><Relationship Id="rId160" Type="http://schemas.openxmlformats.org/officeDocument/2006/relationships/hyperlink" Target="http://www.epam.by/aboutus/news-and-events/press-releases/2010/aboutus-pr-09212010.html" TargetMode="External"/><Relationship Id="rId216"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423" Type="http://schemas.openxmlformats.org/officeDocument/2006/relationships/hyperlink" Target="https://ru.wikipedia.org/wiki/&#1048;&#1076;&#1080;&#1086;&#1084;&#1072;_(&#1087;&#1088;&#1086;&#1075;&#1088;&#1072;&#1084;&#1084;&#1080;&#1088;&#1086;&#1074;&#1072;&#1085;&#1080;&#1077;)" TargetMode="External"/><Relationship Id="rId258" Type="http://schemas.openxmlformats.org/officeDocument/2006/relationships/hyperlink" Target="https://ru.wikipedia.org/wiki/Dojo" TargetMode="External"/><Relationship Id="rId465" Type="http://schemas.openxmlformats.org/officeDocument/2006/relationships/oleObject" Target="embeddings/oleObject6.bin"/><Relationship Id="rId22" Type="http://schemas.openxmlformats.org/officeDocument/2006/relationships/image" Target="media/image10.png"/><Relationship Id="rId64" Type="http://schemas.openxmlformats.org/officeDocument/2006/relationships/hyperlink" Target="http://www.brandreport.ru/brand197.html" TargetMode="External"/><Relationship Id="rId118" Type="http://schemas.openxmlformats.org/officeDocument/2006/relationships/hyperlink" Target="http://www.brandreport.ru/lenovo/" TargetMode="External"/><Relationship Id="rId325" Type="http://schemas.openxmlformats.org/officeDocument/2006/relationships/hyperlink" Target="https://ru.wikipedia.org/w/index.php?title=%D0%9F%D1%80%D0%BE%D0%B3%D1%80%D0%B0%D0%BC%D0%BC%D0%B8%D1%80%D0%BE%D0%B2%D0%B0%D0%BD%D0%B8%D0%B5_%D0%B8%D0%B3%D1%80&amp;action=edit&amp;redlink=1" TargetMode="External"/><Relationship Id="rId367" Type="http://schemas.openxmlformats.org/officeDocument/2006/relationships/hyperlink" Target="https://ru.wikipedia.org/wiki/&#1054;&#1073;&#1098;&#1077;&#1082;&#1090;_(&#1087;&#1088;&#1086;&#1075;&#1088;&#1072;&#1084;&#1084;&#1080;&#1088;&#1086;&#1074;&#1072;&#1085;&#1080;&#1077;)" TargetMode="External"/><Relationship Id="rId171" Type="http://schemas.openxmlformats.org/officeDocument/2006/relationships/hyperlink" Target="http://www.epam.by/aboutus/news-and-events/press-releases/2008/aboutus-pr-05192008.html" TargetMode="External"/><Relationship Id="rId227" Type="http://schemas.openxmlformats.org/officeDocument/2006/relationships/hyperlink" Target="https://ru.wikipedia.org/wiki/Netscape_Communications" TargetMode="External"/><Relationship Id="rId269" Type="http://schemas.openxmlformats.org/officeDocument/2006/relationships/image" Target="media/image67.png"/><Relationship Id="rId434" Type="http://schemas.openxmlformats.org/officeDocument/2006/relationships/hyperlink" Target="http://docs.oracle.com/javase/specs/" TargetMode="External"/><Relationship Id="rId476" Type="http://schemas.openxmlformats.org/officeDocument/2006/relationships/image" Target="media/image109.png"/><Relationship Id="rId33" Type="http://schemas.openxmlformats.org/officeDocument/2006/relationships/image" Target="media/image20.gif"/><Relationship Id="rId129" Type="http://schemas.openxmlformats.org/officeDocument/2006/relationships/hyperlink" Target="http://www.marketwatch.com/story/corporate-leaders-receive-fourteenth-annual-emerald-asset-management-e-3-awards-2014-02-10" TargetMode="External"/><Relationship Id="rId280" Type="http://schemas.openxmlformats.org/officeDocument/2006/relationships/hyperlink" Target="https://ru.wikipedia.org/wiki/Google_Chrome" TargetMode="External"/><Relationship Id="rId336" Type="http://schemas.openxmlformats.org/officeDocument/2006/relationships/hyperlink" Target="https://ru.wikipedia.org/wiki/Python_(%D1%8F%D0%B7%D1%8B%D0%BA_%D0%BF%D1%80%D0%BE%D0%B3%D1%80%D0%B0%D0%BC%D0%BC%D0%B8%D1%80%D0%BE%D0%B2%D0%B0%D0%BD%D0%B8%D1%8F)" TargetMode="External"/><Relationship Id="rId75" Type="http://schemas.openxmlformats.org/officeDocument/2006/relationships/image" Target="media/image39.png"/><Relationship Id="rId140" Type="http://schemas.openxmlformats.org/officeDocument/2006/relationships/hyperlink" Target="http://www.epam.by/aboutus/news-and-events/news/2013/arkadiy-dobkin-named-as-the-brand-person-in-best-brand-2012-contest-in-belarus.html" TargetMode="External"/><Relationship Id="rId182" Type="http://schemas.openxmlformats.org/officeDocument/2006/relationships/hyperlink" Target="http://www.epam.by/aboutus/news-and-events/news/2006/news-by-06092006.html" TargetMode="External"/><Relationship Id="rId378" Type="http://schemas.openxmlformats.org/officeDocument/2006/relationships/hyperlink" Target="https://ru.wikipedia.org/wiki/%D0%9C%D0%BE%D0%B4%D0%B5%D0%BB%D1%8C_%D0%B2%D0%BE%D0%B4%D0%BE%D0%BF%D0%B0%D0%B4%D0%B0" TargetMode="External"/><Relationship Id="rId403" Type="http://schemas.openxmlformats.org/officeDocument/2006/relationships/hyperlink" Target="http://jobs.tut.by/employer/1244623" TargetMode="External"/><Relationship Id="rId6" Type="http://schemas.openxmlformats.org/officeDocument/2006/relationships/webSettings" Target="webSettings.xml"/><Relationship Id="rId238" Type="http://schemas.openxmlformats.org/officeDocument/2006/relationships/hyperlink" Target="https://ru.wikipedia.org/wiki/Microsoft_JScript" TargetMode="External"/><Relationship Id="rId445" Type="http://schemas.openxmlformats.org/officeDocument/2006/relationships/hyperlink" Target="https://ru.wikipedia.org/wiki/JavaScript" TargetMode="External"/><Relationship Id="rId487" Type="http://schemas.openxmlformats.org/officeDocument/2006/relationships/image" Target="http://www.cleverence.ru/articles/image/image001.gif" TargetMode="External"/><Relationship Id="rId291" Type="http://schemas.openxmlformats.org/officeDocument/2006/relationships/hyperlink" Target="https://ru.wikipedia.org/wiki/Google_Sites" TargetMode="External"/><Relationship Id="rId305" Type="http://schemas.openxmlformats.org/officeDocument/2006/relationships/hyperlink" Target="https://ru.wikipedia.org/wiki/%D0%92%D0%B5%D0%B1-%D0%BF%D1%80%D0%B8%D0%BB%D0%BE%D0%B6%D0%B5%D0%BD%D0%B8%D0%B5" TargetMode="External"/><Relationship Id="rId347" Type="http://schemas.openxmlformats.org/officeDocument/2006/relationships/hyperlink" Target="http://goo.gl/pdlPjl" TargetMode="External"/><Relationship Id="rId44" Type="http://schemas.openxmlformats.org/officeDocument/2006/relationships/image" Target="media/image28.png"/><Relationship Id="rId86" Type="http://schemas.openxmlformats.org/officeDocument/2006/relationships/hyperlink" Target="http://www.brandreport.ru/brand106.html" TargetMode="External"/><Relationship Id="rId151" Type="http://schemas.openxmlformats.org/officeDocument/2006/relationships/hyperlink" Target="http://www.epam.by/aboutus/news-and-events/news/2012/news-by-06052012.html" TargetMode="External"/><Relationship Id="rId389" Type="http://schemas.openxmlformats.org/officeDocument/2006/relationships/hyperlink" Target="https://ru.wikipedia.org/wiki/%D0%A1%D1%82%D1%80%D1%83%D0%BA%D1%82%D1%83%D1%80%D0%B0_%D0%BD%D0%B0%D1%83%D1%87%D0%BD%D1%8B%D1%85_%D1%80%D0%B5%D0%B2%D0%BE%D0%BB%D1%8E%D1%86%D0%B8%D0%B9" TargetMode="External"/><Relationship Id="rId193" Type="http://schemas.openxmlformats.org/officeDocument/2006/relationships/hyperlink" Target="http://www.epam.by/aboutus/news-and-events/news/2004/news-by-04142004.html" TargetMode="External"/><Relationship Id="rId207" Type="http://schemas.openxmlformats.org/officeDocument/2006/relationships/hyperlink" Target="https://ru.wikipedia.org/wiki/Windows_10_Mobile" TargetMode="External"/><Relationship Id="rId249" Type="http://schemas.openxmlformats.org/officeDocument/2006/relationships/hyperlink" Target="https://ru.wikipedia.org/wiki/Yahoo!" TargetMode="External"/><Relationship Id="rId414" Type="http://schemas.openxmlformats.org/officeDocument/2006/relationships/hyperlink" Target="https://ru.wikipedia.org/wiki/%D0%9F%D0%BE%D0%BB%D0%B5_%D0%B4%D0%B0%D0%BD%D0%BD%D1%8B%D1%85_(%D0%B8%D0%BD%D1%84%D0%BE%D1%80%D0%BC%D0%B0%D1%82%D0%B8%D0%BA%D0%B0)" TargetMode="External"/><Relationship Id="rId456" Type="http://schemas.openxmlformats.org/officeDocument/2006/relationships/image" Target="media/image99.wmf"/><Relationship Id="rId13"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109" Type="http://schemas.openxmlformats.org/officeDocument/2006/relationships/image" Target="media/image51.gif"/><Relationship Id="rId260" Type="http://schemas.openxmlformats.org/officeDocument/2006/relationships/hyperlink" Target="https://ru.wikipedia.org/wiki/JQuery" TargetMode="External"/><Relationship Id="rId316" Type="http://schemas.openxmlformats.org/officeDocument/2006/relationships/hyperlink" Target="https://ru.wikipedia.org/wiki/SharePoint" TargetMode="External"/><Relationship Id="rId55" Type="http://schemas.openxmlformats.org/officeDocument/2006/relationships/hyperlink" Target="http://www.brandreport.ru/brand144.html" TargetMode="External"/><Relationship Id="rId97" Type="http://schemas.openxmlformats.org/officeDocument/2006/relationships/hyperlink" Target="http://www.brandreport.ru/brand214.html" TargetMode="External"/><Relationship Id="rId120" Type="http://schemas.openxmlformats.org/officeDocument/2006/relationships/image" Target="media/image53.png"/><Relationship Id="rId358" Type="http://schemas.openxmlformats.org/officeDocument/2006/relationships/hyperlink" Target="http://wtf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FAMCS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175979-22C4-4517-BD24-EF622E013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TotalTime>
  <Pages>465</Pages>
  <Words>174011</Words>
  <Characters>991864</Characters>
  <Application>Microsoft Office Word</Application>
  <DocSecurity>0</DocSecurity>
  <Lines>8265</Lines>
  <Paragraphs>2327</Paragraphs>
  <ScaleCrop>false</ScaleCrop>
  <HeadingPairs>
    <vt:vector size="2" baseType="variant">
      <vt:variant>
        <vt:lpstr>Title</vt:lpstr>
      </vt:variant>
      <vt:variant>
        <vt:i4>1</vt:i4>
      </vt:variant>
    </vt:vector>
  </HeadingPairs>
  <TitlesOfParts>
    <vt:vector size="1" baseType="lpstr">
      <vt:lpstr>Software engineering</vt:lpstr>
    </vt:vector>
  </TitlesOfParts>
  <Company>BSU</Company>
  <LinksUpToDate>false</LinksUpToDate>
  <CharactersWithSpaces>1163548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subject/>
  <dc:creator>Gennady Trubach</dc:creator>
  <cp:keywords>Programming;Software Engineering</cp:keywords>
  <dc:description/>
  <cp:lastModifiedBy>Gennady Trubach</cp:lastModifiedBy>
  <cp:revision>310</cp:revision>
  <cp:lastPrinted>2015-12-19T17:31:00Z</cp:lastPrinted>
  <dcterms:created xsi:type="dcterms:W3CDTF">2015-09-10T17:20:00Z</dcterms:created>
  <dcterms:modified xsi:type="dcterms:W3CDTF">2015-12-20T09:13:00Z</dcterms:modified>
</cp:coreProperties>
</file>